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40CB" w:rsidRPr="00480AAD" w:rsidRDefault="006F1680" w:rsidP="00A575D6">
      <w:pPr>
        <w:rPr>
          <w:sz w:val="22"/>
          <w:szCs w:val="22"/>
          <w:rtl/>
        </w:rPr>
      </w:pPr>
      <w:r w:rsidRPr="00480AAD">
        <w:rPr>
          <w:rFonts w:hint="cs"/>
          <w:sz w:val="22"/>
          <w:szCs w:val="22"/>
          <w:rtl/>
        </w:rPr>
        <w:t>סיכום פרויקטי תוכנה</w:t>
      </w:r>
    </w:p>
    <w:p w:rsidR="00C91F30" w:rsidRPr="00480AAD" w:rsidRDefault="00C91F30">
      <w:pPr>
        <w:pStyle w:val="TOC1"/>
        <w:tabs>
          <w:tab w:val="right" w:leader="dot" w:pos="8296"/>
        </w:tabs>
        <w:rPr>
          <w:rFonts w:asciiTheme="minorHAnsi" w:eastAsiaTheme="minorEastAsia" w:hAnsiTheme="minorHAnsi" w:cstheme="minorBidi"/>
          <w:noProof/>
          <w:sz w:val="22"/>
          <w:szCs w:val="22"/>
          <w:rtl/>
        </w:rPr>
      </w:pPr>
      <w:r w:rsidRPr="00480AAD">
        <w:rPr>
          <w:sz w:val="22"/>
          <w:szCs w:val="22"/>
          <w:rtl/>
        </w:rPr>
        <w:fldChar w:fldCharType="begin"/>
      </w:r>
      <w:r w:rsidRPr="00480AAD">
        <w:rPr>
          <w:sz w:val="22"/>
          <w:szCs w:val="22"/>
          <w:rtl/>
        </w:rPr>
        <w:instrText xml:space="preserve"> </w:instrText>
      </w:r>
      <w:r w:rsidRPr="00480AAD">
        <w:rPr>
          <w:sz w:val="22"/>
          <w:szCs w:val="22"/>
        </w:rPr>
        <w:instrText>TOC</w:instrText>
      </w:r>
      <w:r w:rsidRPr="00480AAD">
        <w:rPr>
          <w:sz w:val="22"/>
          <w:szCs w:val="22"/>
          <w:rtl/>
        </w:rPr>
        <w:instrText xml:space="preserve"> \</w:instrText>
      </w:r>
      <w:r w:rsidRPr="00480AAD">
        <w:rPr>
          <w:sz w:val="22"/>
          <w:szCs w:val="22"/>
        </w:rPr>
        <w:instrText>h \z \t</w:instrText>
      </w:r>
      <w:r w:rsidRPr="00480AAD">
        <w:rPr>
          <w:sz w:val="22"/>
          <w:szCs w:val="22"/>
          <w:rtl/>
        </w:rPr>
        <w:instrText xml:space="preserve"> "כותרת 1,1" </w:instrText>
      </w:r>
      <w:r w:rsidRPr="00480AAD">
        <w:rPr>
          <w:sz w:val="22"/>
          <w:szCs w:val="22"/>
          <w:rtl/>
        </w:rPr>
        <w:fldChar w:fldCharType="separate"/>
      </w:r>
      <w:hyperlink w:anchor="_Toc515885181" w:history="1">
        <w:r w:rsidRPr="00480AAD">
          <w:rPr>
            <w:rStyle w:val="Hyperlink"/>
            <w:noProof/>
            <w:sz w:val="22"/>
            <w:szCs w:val="22"/>
            <w:rtl/>
          </w:rPr>
          <w:t>מצגת 1 – מבוא לניהול פרויקטים</w:t>
        </w:r>
        <w:r w:rsidRPr="00480AAD">
          <w:rPr>
            <w:noProof/>
            <w:webHidden/>
            <w:sz w:val="22"/>
            <w:szCs w:val="22"/>
            <w:rtl/>
          </w:rPr>
          <w:tab/>
        </w:r>
        <w:r w:rsidRPr="00480AAD">
          <w:rPr>
            <w:rStyle w:val="Hyperlink"/>
            <w:noProof/>
            <w:sz w:val="22"/>
            <w:szCs w:val="22"/>
            <w:rtl/>
          </w:rPr>
          <w:fldChar w:fldCharType="begin"/>
        </w:r>
        <w:r w:rsidRPr="00480AAD">
          <w:rPr>
            <w:noProof/>
            <w:webHidden/>
            <w:sz w:val="22"/>
            <w:szCs w:val="22"/>
            <w:rtl/>
          </w:rPr>
          <w:instrText xml:space="preserve"> </w:instrText>
        </w:r>
        <w:r w:rsidRPr="00480AAD">
          <w:rPr>
            <w:noProof/>
            <w:webHidden/>
            <w:sz w:val="22"/>
            <w:szCs w:val="22"/>
          </w:rPr>
          <w:instrText>PAGEREF</w:instrText>
        </w:r>
        <w:r w:rsidRPr="00480AAD">
          <w:rPr>
            <w:noProof/>
            <w:webHidden/>
            <w:sz w:val="22"/>
            <w:szCs w:val="22"/>
            <w:rtl/>
          </w:rPr>
          <w:instrText xml:space="preserve"> _</w:instrText>
        </w:r>
        <w:r w:rsidRPr="00480AAD">
          <w:rPr>
            <w:noProof/>
            <w:webHidden/>
            <w:sz w:val="22"/>
            <w:szCs w:val="22"/>
          </w:rPr>
          <w:instrText>Toc515885181 \h</w:instrText>
        </w:r>
        <w:r w:rsidRPr="00480AAD">
          <w:rPr>
            <w:noProof/>
            <w:webHidden/>
            <w:sz w:val="22"/>
            <w:szCs w:val="22"/>
            <w:rtl/>
          </w:rPr>
          <w:instrText xml:space="preserve"> </w:instrText>
        </w:r>
        <w:r w:rsidRPr="00480AAD">
          <w:rPr>
            <w:rStyle w:val="Hyperlink"/>
            <w:noProof/>
            <w:sz w:val="22"/>
            <w:szCs w:val="22"/>
            <w:rtl/>
          </w:rPr>
        </w:r>
        <w:r w:rsidRPr="00480AAD">
          <w:rPr>
            <w:rStyle w:val="Hyperlink"/>
            <w:noProof/>
            <w:sz w:val="22"/>
            <w:szCs w:val="22"/>
            <w:rtl/>
          </w:rPr>
          <w:fldChar w:fldCharType="separate"/>
        </w:r>
        <w:r w:rsidR="00DF4878" w:rsidRPr="00480AAD">
          <w:rPr>
            <w:noProof/>
            <w:webHidden/>
            <w:sz w:val="22"/>
            <w:szCs w:val="22"/>
            <w:rtl/>
          </w:rPr>
          <w:t>2</w:t>
        </w:r>
        <w:r w:rsidRPr="00480AAD">
          <w:rPr>
            <w:rStyle w:val="Hyperlink"/>
            <w:noProof/>
            <w:sz w:val="22"/>
            <w:szCs w:val="22"/>
            <w:rtl/>
          </w:rPr>
          <w:fldChar w:fldCharType="end"/>
        </w:r>
      </w:hyperlink>
    </w:p>
    <w:p w:rsidR="00C91F30" w:rsidRPr="00480AAD" w:rsidRDefault="00DF4878" w:rsidP="00877A90">
      <w:pPr>
        <w:rPr>
          <w:sz w:val="22"/>
          <w:szCs w:val="22"/>
          <w:rtl/>
        </w:rPr>
      </w:pPr>
      <w:r w:rsidRPr="00480AAD">
        <w:rPr>
          <w:noProof/>
          <w:sz w:val="22"/>
          <w:szCs w:val="22"/>
          <w:rtl/>
        </w:rPr>
        <w:t>מהו פרויקט</w:t>
      </w:r>
      <w:r w:rsidRPr="00480AAD">
        <w:rPr>
          <w:rFonts w:hint="cs"/>
          <w:noProof/>
          <w:sz w:val="22"/>
          <w:szCs w:val="22"/>
          <w:rtl/>
        </w:rPr>
        <w:t xml:space="preserve">, </w:t>
      </w:r>
      <w:r w:rsidRPr="00480AAD">
        <w:rPr>
          <w:noProof/>
          <w:sz w:val="22"/>
          <w:szCs w:val="22"/>
          <w:rtl/>
        </w:rPr>
        <w:t>מהו ניהול פרויקטים</w:t>
      </w:r>
      <w:r w:rsidRPr="00480AAD">
        <w:rPr>
          <w:rFonts w:hint="cs"/>
          <w:noProof/>
          <w:sz w:val="22"/>
          <w:szCs w:val="22"/>
          <w:rtl/>
        </w:rPr>
        <w:t xml:space="preserve">, </w:t>
      </w:r>
      <w:r w:rsidRPr="00480AAD">
        <w:rPr>
          <w:noProof/>
          <w:sz w:val="22"/>
          <w:szCs w:val="22"/>
          <w:rtl/>
        </w:rPr>
        <w:t>תפקיד מנהל הפרויקטים</w:t>
      </w:r>
      <w:r w:rsidRPr="00480AAD">
        <w:rPr>
          <w:rFonts w:hint="cs"/>
          <w:noProof/>
          <w:sz w:val="22"/>
          <w:szCs w:val="22"/>
          <w:rtl/>
        </w:rPr>
        <w:t xml:space="preserve">, </w:t>
      </w:r>
      <w:r w:rsidR="008F07A3" w:rsidRPr="00480AAD">
        <w:rPr>
          <w:noProof/>
          <w:sz w:val="22"/>
          <w:szCs w:val="22"/>
          <w:rtl/>
        </w:rPr>
        <w:t>אחריות ומיומנות מנהל הפרויקטים</w:t>
      </w:r>
      <w:r w:rsidRPr="00480AAD">
        <w:rPr>
          <w:rFonts w:hint="cs"/>
          <w:noProof/>
          <w:sz w:val="22"/>
          <w:szCs w:val="22"/>
          <w:rtl/>
        </w:rPr>
        <w:t xml:space="preserve">, </w:t>
      </w:r>
      <w:r w:rsidR="008F07A3" w:rsidRPr="00480AAD">
        <w:rPr>
          <w:noProof/>
          <w:sz w:val="22"/>
          <w:szCs w:val="22"/>
          <w:rtl/>
        </w:rPr>
        <w:t>מבנים ארגוניים</w:t>
      </w:r>
      <w:r w:rsidRPr="00480AAD">
        <w:rPr>
          <w:rFonts w:hint="cs"/>
          <w:noProof/>
          <w:sz w:val="22"/>
          <w:szCs w:val="22"/>
          <w:rtl/>
        </w:rPr>
        <w:t xml:space="preserve"> ו</w:t>
      </w:r>
      <w:r w:rsidR="008F07A3" w:rsidRPr="00480AAD">
        <w:rPr>
          <w:noProof/>
          <w:sz w:val="22"/>
          <w:szCs w:val="22"/>
          <w:rtl/>
        </w:rPr>
        <w:t>מונחי ייסוד</w:t>
      </w:r>
      <w:r w:rsidR="00877A90">
        <w:rPr>
          <w:rFonts w:hint="cs"/>
          <w:noProof/>
          <w:sz w:val="22"/>
          <w:szCs w:val="22"/>
          <w:rtl/>
        </w:rPr>
        <w:t>(בעלי עניין בפרויקט,</w:t>
      </w:r>
      <w:r w:rsidR="00877A90" w:rsidRPr="00877A90">
        <w:rPr>
          <w:rFonts w:hint="cs"/>
          <w:sz w:val="22"/>
          <w:szCs w:val="22"/>
          <w:rtl/>
        </w:rPr>
        <w:t xml:space="preserve"> </w:t>
      </w:r>
      <w:r w:rsidR="00877A90">
        <w:rPr>
          <w:rFonts w:hint="cs"/>
          <w:sz w:val="22"/>
          <w:szCs w:val="22"/>
          <w:rtl/>
        </w:rPr>
        <w:t>נכסי תהליכים ארגוניים, גורמים סביבתיים של ארגון)</w:t>
      </w:r>
    </w:p>
    <w:p w:rsidR="00C91F30" w:rsidRPr="00480AAD" w:rsidRDefault="003D4DDF" w:rsidP="005E7CC8">
      <w:pPr>
        <w:pStyle w:val="TOC1"/>
        <w:tabs>
          <w:tab w:val="right" w:leader="dot" w:pos="8296"/>
        </w:tabs>
        <w:rPr>
          <w:rFonts w:asciiTheme="minorHAnsi" w:eastAsiaTheme="minorEastAsia" w:hAnsiTheme="minorHAnsi" w:cstheme="minorBidi"/>
          <w:noProof/>
          <w:sz w:val="22"/>
          <w:szCs w:val="22"/>
          <w:rtl/>
        </w:rPr>
      </w:pPr>
      <w:hyperlink w:anchor="_Toc515885182" w:history="1">
        <w:r w:rsidR="00C91F30" w:rsidRPr="00480AAD">
          <w:rPr>
            <w:rStyle w:val="Hyperlink"/>
            <w:noProof/>
            <w:sz w:val="22"/>
            <w:szCs w:val="22"/>
            <w:rtl/>
          </w:rPr>
          <w:t>מצגת 2 – ניהול האינטגרציה בפרויקט</w:t>
        </w:r>
        <w:r w:rsidR="00C91F30" w:rsidRPr="00480AAD">
          <w:rPr>
            <w:noProof/>
            <w:webHidden/>
            <w:sz w:val="22"/>
            <w:szCs w:val="22"/>
            <w:rtl/>
          </w:rPr>
          <w:tab/>
        </w:r>
        <w:r w:rsidR="005E7CC8">
          <w:rPr>
            <w:rStyle w:val="Hyperlink"/>
            <w:rFonts w:hint="cs"/>
            <w:noProof/>
            <w:sz w:val="22"/>
            <w:szCs w:val="22"/>
            <w:rtl/>
          </w:rPr>
          <w:t>6</w:t>
        </w:r>
      </w:hyperlink>
    </w:p>
    <w:p w:rsidR="00DF4878" w:rsidRPr="00480AAD" w:rsidRDefault="00DF4878" w:rsidP="003F475F">
      <w:pPr>
        <w:rPr>
          <w:sz w:val="22"/>
          <w:szCs w:val="22"/>
          <w:rtl/>
        </w:rPr>
      </w:pPr>
      <w:r w:rsidRPr="00480AAD">
        <w:rPr>
          <w:sz w:val="22"/>
          <w:szCs w:val="22"/>
          <w:rtl/>
        </w:rPr>
        <w:t>ניהול האינטגרציה של הפרויקט</w:t>
      </w:r>
      <w:r w:rsidRPr="00480AAD">
        <w:rPr>
          <w:rFonts w:hint="cs"/>
          <w:sz w:val="22"/>
          <w:szCs w:val="22"/>
          <w:rtl/>
        </w:rPr>
        <w:t xml:space="preserve">, </w:t>
      </w:r>
      <w:r w:rsidR="008F07A3" w:rsidRPr="00480AAD">
        <w:rPr>
          <w:sz w:val="22"/>
          <w:szCs w:val="22"/>
          <w:rtl/>
        </w:rPr>
        <w:t>הכנת מסמך ייזום פרויקט (תיאור העבודה (</w:t>
      </w:r>
      <w:r w:rsidR="008F07A3" w:rsidRPr="00480AAD">
        <w:rPr>
          <w:sz w:val="22"/>
          <w:szCs w:val="22"/>
        </w:rPr>
        <w:t>SOW</w:t>
      </w:r>
      <w:r w:rsidR="008F07A3" w:rsidRPr="00480AAD">
        <w:rPr>
          <w:sz w:val="22"/>
          <w:szCs w:val="22"/>
          <w:rtl/>
        </w:rPr>
        <w:t>), הצדקה עסקית (</w:t>
      </w:r>
      <w:r w:rsidR="008F07A3" w:rsidRPr="00480AAD">
        <w:rPr>
          <w:sz w:val="22"/>
          <w:szCs w:val="22"/>
        </w:rPr>
        <w:t xml:space="preserve"> Business Case</w:t>
      </w:r>
      <w:r w:rsidR="008F07A3" w:rsidRPr="00480AAD">
        <w:rPr>
          <w:sz w:val="22"/>
          <w:szCs w:val="22"/>
          <w:rtl/>
        </w:rPr>
        <w:t>), גורמים סביבתיים של הארגון, נכסי תהליכים ארגוניים, מסמך ייזום פרויקט (</w:t>
      </w:r>
      <w:r w:rsidR="008F07A3" w:rsidRPr="00480AAD">
        <w:rPr>
          <w:sz w:val="22"/>
          <w:szCs w:val="22"/>
        </w:rPr>
        <w:t xml:space="preserve">Project Charter </w:t>
      </w:r>
      <w:r w:rsidR="008F07A3" w:rsidRPr="00480AAD">
        <w:rPr>
          <w:sz w:val="22"/>
          <w:szCs w:val="22"/>
          <w:rtl/>
        </w:rPr>
        <w:t>).</w:t>
      </w:r>
      <w:r w:rsidR="003F475F" w:rsidRPr="00480AAD">
        <w:rPr>
          <w:sz w:val="22"/>
          <w:szCs w:val="22"/>
          <w:rtl/>
        </w:rPr>
        <w:t>הכנת תוכנית ניהול פרויקט</w:t>
      </w:r>
      <w:r w:rsidR="003F475F" w:rsidRPr="00480AAD">
        <w:rPr>
          <w:rFonts w:hint="cs"/>
          <w:sz w:val="22"/>
          <w:szCs w:val="22"/>
          <w:rtl/>
        </w:rPr>
        <w:t xml:space="preserve">, </w:t>
      </w:r>
      <w:r w:rsidR="008F07A3" w:rsidRPr="00480AAD">
        <w:rPr>
          <w:sz w:val="22"/>
          <w:szCs w:val="22"/>
          <w:rtl/>
        </w:rPr>
        <w:t>הנחייה וניהול עבודת הפרויקט (מערכת מיידע לניהול פרוייקטים)</w:t>
      </w:r>
      <w:r w:rsidR="003F475F" w:rsidRPr="00480AAD">
        <w:rPr>
          <w:rFonts w:hint="cs"/>
          <w:sz w:val="22"/>
          <w:szCs w:val="22"/>
          <w:rtl/>
        </w:rPr>
        <w:t>,</w:t>
      </w:r>
      <w:r w:rsidR="008F07A3" w:rsidRPr="00480AAD">
        <w:rPr>
          <w:sz w:val="22"/>
          <w:szCs w:val="22"/>
          <w:rtl/>
        </w:rPr>
        <w:t>שליטה ובקרה על עבודת הפרויקט (דוחות ביצוע עבודה)</w:t>
      </w:r>
      <w:r w:rsidR="003F475F" w:rsidRPr="00480AAD">
        <w:rPr>
          <w:rFonts w:hint="cs"/>
          <w:sz w:val="22"/>
          <w:szCs w:val="22"/>
          <w:rtl/>
        </w:rPr>
        <w:t>,</w:t>
      </w:r>
      <w:r w:rsidR="008F07A3" w:rsidRPr="00480AAD">
        <w:rPr>
          <w:sz w:val="22"/>
          <w:szCs w:val="22"/>
          <w:rtl/>
        </w:rPr>
        <w:t>ביצוע בקרת שינויים משולבת (תהליך ביצוע שינויים)</w:t>
      </w:r>
      <w:r w:rsidR="003F475F" w:rsidRPr="00480AAD">
        <w:rPr>
          <w:rFonts w:hint="cs"/>
          <w:sz w:val="22"/>
          <w:szCs w:val="22"/>
          <w:rtl/>
        </w:rPr>
        <w:t>,</w:t>
      </w:r>
      <w:r w:rsidRPr="00480AAD">
        <w:rPr>
          <w:sz w:val="22"/>
          <w:szCs w:val="22"/>
          <w:rtl/>
        </w:rPr>
        <w:t>סגירת פרויקט או שלב.</w:t>
      </w:r>
    </w:p>
    <w:p w:rsidR="00C91F30" w:rsidRPr="00480AAD" w:rsidRDefault="003D4DDF" w:rsidP="00D6338B">
      <w:pPr>
        <w:pStyle w:val="TOC1"/>
        <w:tabs>
          <w:tab w:val="right" w:leader="dot" w:pos="8296"/>
        </w:tabs>
        <w:rPr>
          <w:rFonts w:asciiTheme="minorHAnsi" w:eastAsiaTheme="minorEastAsia" w:hAnsiTheme="minorHAnsi" w:cstheme="minorBidi"/>
          <w:noProof/>
          <w:sz w:val="22"/>
          <w:szCs w:val="22"/>
          <w:rtl/>
        </w:rPr>
      </w:pPr>
      <w:hyperlink w:anchor="_Toc515885183" w:history="1">
        <w:r w:rsidR="00C91F30" w:rsidRPr="00480AAD">
          <w:rPr>
            <w:rStyle w:val="Hyperlink"/>
            <w:noProof/>
            <w:sz w:val="22"/>
            <w:szCs w:val="22"/>
            <w:rtl/>
          </w:rPr>
          <w:t>מצגת 3 – ניהול זמן בפרויקט</w:t>
        </w:r>
        <w:r w:rsidR="00C91F30" w:rsidRPr="00480AAD">
          <w:rPr>
            <w:noProof/>
            <w:webHidden/>
            <w:sz w:val="22"/>
            <w:szCs w:val="22"/>
            <w:rtl/>
          </w:rPr>
          <w:tab/>
        </w:r>
        <w:r w:rsidR="00D6338B">
          <w:rPr>
            <w:rStyle w:val="Hyperlink"/>
            <w:rFonts w:hint="cs"/>
            <w:noProof/>
            <w:sz w:val="22"/>
            <w:szCs w:val="22"/>
            <w:rtl/>
          </w:rPr>
          <w:t>12</w:t>
        </w:r>
      </w:hyperlink>
    </w:p>
    <w:p w:rsidR="007F18DA" w:rsidRPr="00480AAD" w:rsidRDefault="007F18DA" w:rsidP="007F18DA">
      <w:pPr>
        <w:rPr>
          <w:sz w:val="22"/>
          <w:szCs w:val="22"/>
          <w:rtl/>
        </w:rPr>
      </w:pPr>
      <w:r w:rsidRPr="00480AAD">
        <w:rPr>
          <w:sz w:val="22"/>
          <w:szCs w:val="22"/>
          <w:rtl/>
        </w:rPr>
        <w:t>מהו ניהול זמן בפרויקט</w:t>
      </w:r>
      <w:r w:rsidRPr="00480AAD">
        <w:rPr>
          <w:rFonts w:hint="cs"/>
          <w:sz w:val="22"/>
          <w:szCs w:val="22"/>
          <w:rtl/>
        </w:rPr>
        <w:t xml:space="preserve">, </w:t>
      </w:r>
      <w:r w:rsidRPr="00480AAD">
        <w:rPr>
          <w:sz w:val="22"/>
          <w:szCs w:val="22"/>
          <w:rtl/>
        </w:rPr>
        <w:t>תכנון לוח הזמנים</w:t>
      </w:r>
      <w:r w:rsidRPr="00480AAD">
        <w:rPr>
          <w:rFonts w:hint="cs"/>
          <w:sz w:val="22"/>
          <w:szCs w:val="22"/>
          <w:rtl/>
        </w:rPr>
        <w:t xml:space="preserve">, </w:t>
      </w:r>
      <w:r w:rsidRPr="00480AAD">
        <w:rPr>
          <w:sz w:val="22"/>
          <w:szCs w:val="22"/>
          <w:rtl/>
        </w:rPr>
        <w:t>הגדרת פעילויות</w:t>
      </w:r>
      <w:r w:rsidRPr="00480AAD">
        <w:rPr>
          <w:rFonts w:hint="cs"/>
          <w:sz w:val="22"/>
          <w:szCs w:val="22"/>
          <w:rtl/>
        </w:rPr>
        <w:t xml:space="preserve">, </w:t>
      </w:r>
      <w:r w:rsidRPr="00480AAD">
        <w:rPr>
          <w:sz w:val="22"/>
          <w:szCs w:val="22"/>
          <w:rtl/>
        </w:rPr>
        <w:t>רצף הפעילויות</w:t>
      </w:r>
      <w:r w:rsidRPr="00480AAD">
        <w:rPr>
          <w:rFonts w:hint="cs"/>
          <w:sz w:val="22"/>
          <w:szCs w:val="22"/>
          <w:rtl/>
        </w:rPr>
        <w:t xml:space="preserve">, </w:t>
      </w:r>
      <w:r w:rsidR="00A320FC">
        <w:rPr>
          <w:rFonts w:hint="cs"/>
          <w:sz w:val="22"/>
          <w:szCs w:val="22"/>
          <w:rtl/>
        </w:rPr>
        <w:t>סוגי יחסי קדימויות,קביעת תלות,אומדן מלמטה למעלה,</w:t>
      </w:r>
      <w:r w:rsidR="00A320FC">
        <w:rPr>
          <w:rFonts w:hint="cs"/>
          <w:sz w:val="22"/>
          <w:szCs w:val="22"/>
        </w:rPr>
        <w:t>WBS</w:t>
      </w:r>
      <w:r w:rsidR="00A320FC">
        <w:rPr>
          <w:rFonts w:hint="cs"/>
          <w:sz w:val="22"/>
          <w:szCs w:val="22"/>
          <w:rtl/>
        </w:rPr>
        <w:t>,פירוק תכולת עבודה,מבנה משאבים מפורט,שיטות אומדן,ניתוח עתודות,</w:t>
      </w:r>
      <w:r w:rsidR="00A320FC">
        <w:rPr>
          <w:rFonts w:hint="cs"/>
          <w:sz w:val="22"/>
          <w:szCs w:val="22"/>
        </w:rPr>
        <w:t>PERT</w:t>
      </w:r>
      <w:r w:rsidR="00A320FC">
        <w:rPr>
          <w:rFonts w:hint="cs"/>
          <w:sz w:val="22"/>
          <w:szCs w:val="22"/>
          <w:rtl/>
        </w:rPr>
        <w:t>,</w:t>
      </w:r>
      <w:r w:rsidR="00A320FC">
        <w:rPr>
          <w:rFonts w:hint="cs"/>
          <w:sz w:val="22"/>
          <w:szCs w:val="22"/>
        </w:rPr>
        <w:t>CPM</w:t>
      </w:r>
      <w:r w:rsidR="00A320FC">
        <w:rPr>
          <w:rFonts w:hint="cs"/>
          <w:sz w:val="22"/>
          <w:szCs w:val="22"/>
          <w:rtl/>
        </w:rPr>
        <w:t>, חישוב קדימה לאחור,מרווח כולל</w:t>
      </w:r>
      <w:r w:rsidR="00A320FC">
        <w:rPr>
          <w:rFonts w:hint="cs"/>
          <w:sz w:val="22"/>
          <w:szCs w:val="22"/>
        </w:rPr>
        <w:t>TF</w:t>
      </w:r>
      <w:r w:rsidR="00A320FC">
        <w:rPr>
          <w:rFonts w:hint="cs"/>
          <w:sz w:val="22"/>
          <w:szCs w:val="22"/>
          <w:rtl/>
        </w:rPr>
        <w:t>, מרווח חופשי,נתיב קריטי,גאנט,שיטת השרשרת הקריטית,שיטת מידול,דחיסת לוח זמנים,משאב,אילוצים סותרים,</w:t>
      </w:r>
      <w:r w:rsidRPr="00480AAD">
        <w:rPr>
          <w:sz w:val="22"/>
          <w:szCs w:val="22"/>
          <w:rtl/>
        </w:rPr>
        <w:t>הערכת משאבים לפעילויות</w:t>
      </w:r>
      <w:r w:rsidRPr="00480AAD">
        <w:rPr>
          <w:rFonts w:hint="cs"/>
          <w:sz w:val="22"/>
          <w:szCs w:val="22"/>
          <w:rtl/>
        </w:rPr>
        <w:t xml:space="preserve">, </w:t>
      </w:r>
      <w:r w:rsidRPr="00480AAD">
        <w:rPr>
          <w:sz w:val="22"/>
          <w:szCs w:val="22"/>
          <w:rtl/>
        </w:rPr>
        <w:t>הערכת משך הפעילויות</w:t>
      </w:r>
      <w:r w:rsidRPr="00480AAD">
        <w:rPr>
          <w:rFonts w:hint="cs"/>
          <w:sz w:val="22"/>
          <w:szCs w:val="22"/>
          <w:rtl/>
        </w:rPr>
        <w:t xml:space="preserve">, </w:t>
      </w:r>
      <w:r w:rsidR="008F07A3" w:rsidRPr="00480AAD">
        <w:rPr>
          <w:sz w:val="22"/>
          <w:szCs w:val="22"/>
          <w:rtl/>
        </w:rPr>
        <w:t>בניית לוח הזמנים</w:t>
      </w:r>
      <w:r w:rsidRPr="00480AAD">
        <w:rPr>
          <w:rFonts w:hint="cs"/>
          <w:sz w:val="22"/>
          <w:szCs w:val="22"/>
          <w:rtl/>
        </w:rPr>
        <w:t xml:space="preserve">, </w:t>
      </w:r>
      <w:r w:rsidR="003B72DF">
        <w:rPr>
          <w:sz w:val="22"/>
          <w:szCs w:val="22"/>
          <w:rtl/>
        </w:rPr>
        <w:t>בקרת לוח הזמנים</w:t>
      </w:r>
    </w:p>
    <w:p w:rsidR="00C91F30" w:rsidRPr="00480AAD" w:rsidRDefault="003D4DDF" w:rsidP="00496460">
      <w:pPr>
        <w:pStyle w:val="TOC1"/>
        <w:tabs>
          <w:tab w:val="right" w:leader="dot" w:pos="8296"/>
        </w:tabs>
        <w:rPr>
          <w:rFonts w:asciiTheme="minorHAnsi" w:eastAsiaTheme="minorEastAsia" w:hAnsiTheme="minorHAnsi" w:cstheme="minorBidi"/>
          <w:noProof/>
          <w:sz w:val="22"/>
          <w:szCs w:val="22"/>
          <w:rtl/>
        </w:rPr>
      </w:pPr>
      <w:hyperlink w:anchor="_Toc515885184" w:history="1">
        <w:r w:rsidR="00C91F30" w:rsidRPr="00480AAD">
          <w:rPr>
            <w:rStyle w:val="Hyperlink"/>
            <w:rFonts w:eastAsia="Calibri"/>
            <w:noProof/>
            <w:sz w:val="22"/>
            <w:szCs w:val="22"/>
            <w:rtl/>
          </w:rPr>
          <w:t>מצגת 4-ניהול העלות בפרויקט</w:t>
        </w:r>
        <w:r w:rsidR="00C91F30" w:rsidRPr="00480AAD">
          <w:rPr>
            <w:noProof/>
            <w:webHidden/>
            <w:sz w:val="22"/>
            <w:szCs w:val="22"/>
            <w:rtl/>
          </w:rPr>
          <w:tab/>
        </w:r>
        <w:r w:rsidR="00496460">
          <w:rPr>
            <w:rStyle w:val="Hyperlink"/>
            <w:rFonts w:hint="cs"/>
            <w:noProof/>
            <w:sz w:val="22"/>
            <w:szCs w:val="22"/>
            <w:rtl/>
          </w:rPr>
          <w:t>32</w:t>
        </w:r>
        <w:r w:rsidR="00D6338B">
          <w:rPr>
            <w:rStyle w:val="Hyperlink"/>
            <w:rFonts w:hint="cs"/>
            <w:noProof/>
            <w:sz w:val="22"/>
            <w:szCs w:val="22"/>
            <w:rtl/>
          </w:rPr>
          <w:t>מ</w:t>
        </w:r>
      </w:hyperlink>
    </w:p>
    <w:p w:rsidR="007F18DA" w:rsidRPr="00480AAD" w:rsidRDefault="007F18DA" w:rsidP="00A12533">
      <w:pPr>
        <w:tabs>
          <w:tab w:val="num" w:pos="1440"/>
        </w:tabs>
        <w:rPr>
          <w:sz w:val="22"/>
          <w:szCs w:val="22"/>
          <w:rtl/>
        </w:rPr>
      </w:pPr>
      <w:r w:rsidRPr="00480AAD">
        <w:rPr>
          <w:sz w:val="22"/>
          <w:szCs w:val="22"/>
          <w:rtl/>
        </w:rPr>
        <w:t>תכנ</w:t>
      </w:r>
      <w:r w:rsidRPr="00480AAD">
        <w:rPr>
          <w:rFonts w:hint="cs"/>
          <w:sz w:val="22"/>
          <w:szCs w:val="22"/>
          <w:rtl/>
        </w:rPr>
        <w:t>ו</w:t>
      </w:r>
      <w:r w:rsidRPr="00480AAD">
        <w:rPr>
          <w:sz w:val="22"/>
          <w:szCs w:val="22"/>
          <w:rtl/>
        </w:rPr>
        <w:t>ן עלות הפרויקט</w:t>
      </w:r>
      <w:r w:rsidRPr="00480AAD">
        <w:rPr>
          <w:rFonts w:hint="cs"/>
          <w:sz w:val="22"/>
          <w:szCs w:val="22"/>
          <w:rtl/>
        </w:rPr>
        <w:t>,</w:t>
      </w:r>
      <w:r w:rsidR="00BE7ADB">
        <w:rPr>
          <w:rFonts w:hint="cs"/>
          <w:sz w:val="22"/>
          <w:szCs w:val="22"/>
          <w:rtl/>
        </w:rPr>
        <w:t>עלות מחזור החיים,</w:t>
      </w:r>
      <w:r w:rsidRPr="00480AAD">
        <w:rPr>
          <w:rFonts w:hint="cs"/>
          <w:sz w:val="22"/>
          <w:szCs w:val="22"/>
          <w:rtl/>
        </w:rPr>
        <w:t xml:space="preserve"> ל</w:t>
      </w:r>
      <w:r w:rsidRPr="00480AAD">
        <w:rPr>
          <w:sz w:val="22"/>
          <w:szCs w:val="22"/>
          <w:rtl/>
        </w:rPr>
        <w:t>אמוד את העלות</w:t>
      </w:r>
      <w:r w:rsidRPr="00480AAD">
        <w:rPr>
          <w:rFonts w:hint="cs"/>
          <w:sz w:val="22"/>
          <w:szCs w:val="22"/>
          <w:rtl/>
        </w:rPr>
        <w:t>,</w:t>
      </w:r>
      <w:r w:rsidRPr="00480AAD">
        <w:rPr>
          <w:sz w:val="22"/>
          <w:szCs w:val="22"/>
          <w:rtl/>
        </w:rPr>
        <w:t>  </w:t>
      </w:r>
      <w:r w:rsidR="00BE7ADB">
        <w:rPr>
          <w:rFonts w:hint="cs"/>
          <w:sz w:val="22"/>
          <w:szCs w:val="22"/>
          <w:rtl/>
        </w:rPr>
        <w:t>עלות קבועה,עלות מעורבת,</w:t>
      </w:r>
      <w:r w:rsidRPr="00480AAD">
        <w:rPr>
          <w:sz w:val="22"/>
          <w:szCs w:val="22"/>
          <w:rtl/>
        </w:rPr>
        <w:t>קביעת התקציב - עלות מצטברת (בסיס התקציב)</w:t>
      </w:r>
      <w:r w:rsidRPr="00480AAD">
        <w:rPr>
          <w:rFonts w:hint="cs"/>
          <w:sz w:val="22"/>
          <w:szCs w:val="22"/>
          <w:rtl/>
        </w:rPr>
        <w:t>,</w:t>
      </w:r>
      <w:r w:rsidRPr="00480AAD">
        <w:rPr>
          <w:sz w:val="22"/>
          <w:szCs w:val="22"/>
          <w:rtl/>
        </w:rPr>
        <w:t xml:space="preserve"> בקרת עלויות</w:t>
      </w:r>
      <w:r w:rsidRPr="00480AAD">
        <w:rPr>
          <w:rFonts w:hint="cs"/>
          <w:sz w:val="22"/>
          <w:szCs w:val="22"/>
          <w:rtl/>
        </w:rPr>
        <w:t xml:space="preserve">:  </w:t>
      </w:r>
      <w:r w:rsidR="008F07A3" w:rsidRPr="00480AAD">
        <w:rPr>
          <w:sz w:val="22"/>
          <w:szCs w:val="22"/>
          <w:rtl/>
        </w:rPr>
        <w:t>חישוב הערך המזוכה (</w:t>
      </w:r>
      <w:r w:rsidR="008F07A3" w:rsidRPr="00480AAD">
        <w:rPr>
          <w:sz w:val="22"/>
          <w:szCs w:val="22"/>
        </w:rPr>
        <w:t>EVM – Earned Value Management</w:t>
      </w:r>
      <w:r w:rsidR="008F07A3" w:rsidRPr="00480AAD">
        <w:rPr>
          <w:sz w:val="22"/>
          <w:szCs w:val="22"/>
          <w:rtl/>
        </w:rPr>
        <w:t>)</w:t>
      </w:r>
      <w:r w:rsidRPr="00480AAD">
        <w:rPr>
          <w:rFonts w:hint="cs"/>
          <w:sz w:val="22"/>
          <w:szCs w:val="22"/>
          <w:rtl/>
        </w:rPr>
        <w:t xml:space="preserve">, </w:t>
      </w:r>
      <w:r w:rsidR="008F07A3" w:rsidRPr="00480AAD">
        <w:rPr>
          <w:sz w:val="22"/>
          <w:szCs w:val="22"/>
          <w:rtl/>
        </w:rPr>
        <w:t xml:space="preserve">מצב נוכחי: </w:t>
      </w:r>
      <w:r w:rsidR="008F07A3" w:rsidRPr="00480AAD">
        <w:rPr>
          <w:sz w:val="22"/>
          <w:szCs w:val="22"/>
        </w:rPr>
        <w:t>CV</w:t>
      </w:r>
      <w:r w:rsidR="008F07A3" w:rsidRPr="00480AAD">
        <w:rPr>
          <w:sz w:val="22"/>
          <w:szCs w:val="22"/>
          <w:rtl/>
        </w:rPr>
        <w:t xml:space="preserve">-סטיית עלויות, </w:t>
      </w:r>
      <w:r w:rsidR="008F07A3" w:rsidRPr="00480AAD">
        <w:rPr>
          <w:sz w:val="22"/>
          <w:szCs w:val="22"/>
        </w:rPr>
        <w:t>SV</w:t>
      </w:r>
      <w:r w:rsidR="008F07A3" w:rsidRPr="00480AAD">
        <w:rPr>
          <w:sz w:val="22"/>
          <w:szCs w:val="22"/>
          <w:rtl/>
        </w:rPr>
        <w:t xml:space="preserve">-סטיית לוח זמנים, </w:t>
      </w:r>
      <w:r w:rsidR="008F07A3" w:rsidRPr="00480AAD">
        <w:rPr>
          <w:sz w:val="22"/>
          <w:szCs w:val="22"/>
        </w:rPr>
        <w:t>CPI</w:t>
      </w:r>
      <w:r w:rsidR="008F07A3" w:rsidRPr="00480AAD">
        <w:rPr>
          <w:sz w:val="22"/>
          <w:szCs w:val="22"/>
          <w:rtl/>
        </w:rPr>
        <w:t xml:space="preserve">-מדד ביצוע עלות, </w:t>
      </w:r>
      <w:r w:rsidR="008F07A3" w:rsidRPr="00480AAD">
        <w:rPr>
          <w:sz w:val="22"/>
          <w:szCs w:val="22"/>
        </w:rPr>
        <w:t>SPI</w:t>
      </w:r>
      <w:r w:rsidRPr="00480AAD">
        <w:rPr>
          <w:sz w:val="22"/>
          <w:szCs w:val="22"/>
          <w:rtl/>
        </w:rPr>
        <w:t>-מדד ביצוע לוח זמנים</w:t>
      </w:r>
      <w:r w:rsidRPr="00480AAD">
        <w:rPr>
          <w:rFonts w:hint="cs"/>
          <w:sz w:val="22"/>
          <w:szCs w:val="22"/>
          <w:rtl/>
        </w:rPr>
        <w:t xml:space="preserve">, </w:t>
      </w:r>
      <w:r w:rsidR="008F07A3" w:rsidRPr="00480AAD">
        <w:rPr>
          <w:sz w:val="22"/>
          <w:szCs w:val="22"/>
          <w:rtl/>
        </w:rPr>
        <w:t xml:space="preserve">תחזית: </w:t>
      </w:r>
      <w:r w:rsidR="008F07A3" w:rsidRPr="00480AAD">
        <w:rPr>
          <w:sz w:val="22"/>
          <w:szCs w:val="22"/>
        </w:rPr>
        <w:t>ETC</w:t>
      </w:r>
      <w:r w:rsidR="008F07A3" w:rsidRPr="00480AAD">
        <w:rPr>
          <w:sz w:val="22"/>
          <w:szCs w:val="22"/>
          <w:rtl/>
        </w:rPr>
        <w:t xml:space="preserve">-אומדן להשלמה, </w:t>
      </w:r>
      <w:r w:rsidR="008F07A3" w:rsidRPr="00480AAD">
        <w:rPr>
          <w:sz w:val="22"/>
          <w:szCs w:val="22"/>
        </w:rPr>
        <w:t>EAC</w:t>
      </w:r>
      <w:r w:rsidR="008F07A3" w:rsidRPr="00480AAD">
        <w:rPr>
          <w:sz w:val="22"/>
          <w:szCs w:val="22"/>
          <w:rtl/>
        </w:rPr>
        <w:t xml:space="preserve">-אומדן בנקודת הסיום, </w:t>
      </w:r>
      <w:r w:rsidR="008F07A3" w:rsidRPr="00480AAD">
        <w:rPr>
          <w:sz w:val="22"/>
          <w:szCs w:val="22"/>
        </w:rPr>
        <w:t>TCPI</w:t>
      </w:r>
      <w:r w:rsidR="008F07A3" w:rsidRPr="00480AAD">
        <w:rPr>
          <w:sz w:val="22"/>
          <w:szCs w:val="22"/>
          <w:rtl/>
        </w:rPr>
        <w:t xml:space="preserve">-מדד ביצוע עד להשלמה &amp; </w:t>
      </w:r>
      <w:r w:rsidR="008F07A3" w:rsidRPr="00480AAD">
        <w:rPr>
          <w:sz w:val="22"/>
          <w:szCs w:val="22"/>
        </w:rPr>
        <w:t>VAC</w:t>
      </w:r>
      <w:r w:rsidR="008F07A3" w:rsidRPr="00480AAD">
        <w:rPr>
          <w:sz w:val="22"/>
          <w:szCs w:val="22"/>
          <w:rtl/>
        </w:rPr>
        <w:t>-סטייה בנקודת הסיום.</w:t>
      </w:r>
    </w:p>
    <w:p w:rsidR="00C91F30" w:rsidRPr="00480AAD" w:rsidRDefault="003D4DDF" w:rsidP="005C2DA7">
      <w:pPr>
        <w:pStyle w:val="TOC1"/>
        <w:tabs>
          <w:tab w:val="right" w:leader="dot" w:pos="8296"/>
        </w:tabs>
        <w:rPr>
          <w:rFonts w:asciiTheme="minorHAnsi" w:eastAsiaTheme="minorEastAsia" w:hAnsiTheme="minorHAnsi" w:cstheme="minorBidi"/>
          <w:noProof/>
          <w:sz w:val="22"/>
          <w:szCs w:val="22"/>
          <w:rtl/>
        </w:rPr>
      </w:pPr>
      <w:hyperlink w:anchor="_Toc515885185" w:history="1">
        <w:r w:rsidR="00C91F30" w:rsidRPr="00480AAD">
          <w:rPr>
            <w:rStyle w:val="Hyperlink"/>
            <w:rFonts w:eastAsia="Calibri"/>
            <w:noProof/>
            <w:sz w:val="22"/>
            <w:szCs w:val="22"/>
            <w:rtl/>
          </w:rPr>
          <w:t>מצגת 5- ניהול איכות בפרויקט</w:t>
        </w:r>
        <w:r w:rsidR="00C91F30" w:rsidRPr="00480AAD">
          <w:rPr>
            <w:noProof/>
            <w:webHidden/>
            <w:sz w:val="22"/>
            <w:szCs w:val="22"/>
            <w:rtl/>
          </w:rPr>
          <w:tab/>
        </w:r>
        <w:r w:rsidR="005C2DA7">
          <w:rPr>
            <w:rStyle w:val="Hyperlink"/>
            <w:rFonts w:hint="cs"/>
            <w:noProof/>
            <w:sz w:val="22"/>
            <w:szCs w:val="22"/>
            <w:rtl/>
          </w:rPr>
          <w:t>44</w:t>
        </w:r>
      </w:hyperlink>
    </w:p>
    <w:p w:rsidR="00A12533" w:rsidRPr="00480AAD" w:rsidRDefault="008F07A3" w:rsidP="00A12533">
      <w:pPr>
        <w:rPr>
          <w:sz w:val="22"/>
          <w:szCs w:val="22"/>
          <w:rtl/>
        </w:rPr>
      </w:pPr>
      <w:r w:rsidRPr="00480AAD">
        <w:rPr>
          <w:sz w:val="22"/>
          <w:szCs w:val="22"/>
          <w:rtl/>
        </w:rPr>
        <w:t>מהו ניהול איכות בפרויקט</w:t>
      </w:r>
      <w:r w:rsidR="00A12533" w:rsidRPr="00480AAD">
        <w:rPr>
          <w:rFonts w:hint="cs"/>
          <w:sz w:val="22"/>
          <w:szCs w:val="22"/>
          <w:rtl/>
        </w:rPr>
        <w:t xml:space="preserve">, </w:t>
      </w:r>
      <w:r w:rsidR="00E42F8E">
        <w:rPr>
          <w:rFonts w:hint="cs"/>
          <w:sz w:val="22"/>
          <w:szCs w:val="22"/>
          <w:rtl/>
        </w:rPr>
        <w:t>תיאוריות,תרשימים,יחסי גומלין,תנאים סטטיסטיים,מה עלינו לדעת כדי לנתח את גרף הבקרה?,בחינה\ביקורת,השוואה בין בקרה לאבטחת איכות,</w:t>
      </w:r>
      <w:r w:rsidRPr="00480AAD">
        <w:rPr>
          <w:sz w:val="22"/>
          <w:szCs w:val="22"/>
          <w:rtl/>
        </w:rPr>
        <w:t>תוכנית ניהול האיכות בפרויקט</w:t>
      </w:r>
      <w:r w:rsidR="00A12533" w:rsidRPr="00480AAD">
        <w:rPr>
          <w:rFonts w:hint="cs"/>
          <w:sz w:val="22"/>
          <w:szCs w:val="22"/>
          <w:rtl/>
        </w:rPr>
        <w:t xml:space="preserve">, </w:t>
      </w:r>
      <w:r w:rsidRPr="00480AAD">
        <w:rPr>
          <w:sz w:val="22"/>
          <w:szCs w:val="22"/>
          <w:rtl/>
        </w:rPr>
        <w:t>ביצוע הבטחת איכות</w:t>
      </w:r>
      <w:r w:rsidR="00A12533" w:rsidRPr="00480AAD">
        <w:rPr>
          <w:rFonts w:hint="cs"/>
          <w:sz w:val="22"/>
          <w:szCs w:val="22"/>
          <w:rtl/>
        </w:rPr>
        <w:t xml:space="preserve">, </w:t>
      </w:r>
      <w:r w:rsidRPr="00480AAD">
        <w:rPr>
          <w:sz w:val="22"/>
          <w:szCs w:val="22"/>
          <w:rtl/>
        </w:rPr>
        <w:t>ביצוע בקרת איכות</w:t>
      </w:r>
    </w:p>
    <w:p w:rsidR="00C91F30" w:rsidRPr="00480AAD" w:rsidRDefault="003D4DDF" w:rsidP="005C2DA7">
      <w:pPr>
        <w:pStyle w:val="TOC1"/>
        <w:tabs>
          <w:tab w:val="right" w:leader="dot" w:pos="8296"/>
        </w:tabs>
        <w:rPr>
          <w:rFonts w:asciiTheme="minorHAnsi" w:eastAsiaTheme="minorEastAsia" w:hAnsiTheme="minorHAnsi" w:cstheme="minorBidi"/>
          <w:noProof/>
          <w:sz w:val="22"/>
          <w:szCs w:val="22"/>
          <w:rtl/>
        </w:rPr>
      </w:pPr>
      <w:hyperlink w:anchor="_Toc515885186" w:history="1">
        <w:r w:rsidR="00C91F30" w:rsidRPr="00480AAD">
          <w:rPr>
            <w:rStyle w:val="Hyperlink"/>
            <w:rFonts w:eastAsia="Calibri"/>
            <w:noProof/>
            <w:sz w:val="22"/>
            <w:szCs w:val="22"/>
            <w:rtl/>
          </w:rPr>
          <w:t>מצגת 6-ניהול משאבי אנוש</w:t>
        </w:r>
        <w:r w:rsidR="00C91F30" w:rsidRPr="00480AAD">
          <w:rPr>
            <w:noProof/>
            <w:webHidden/>
            <w:sz w:val="22"/>
            <w:szCs w:val="22"/>
            <w:rtl/>
          </w:rPr>
          <w:tab/>
        </w:r>
        <w:r w:rsidR="005C2DA7">
          <w:rPr>
            <w:rStyle w:val="Hyperlink"/>
            <w:rFonts w:hint="cs"/>
            <w:noProof/>
            <w:sz w:val="22"/>
            <w:szCs w:val="22"/>
            <w:rtl/>
          </w:rPr>
          <w:t>69</w:t>
        </w:r>
      </w:hyperlink>
    </w:p>
    <w:p w:rsidR="001A74A7" w:rsidRPr="00480AAD" w:rsidRDefault="008F07A3" w:rsidP="00A12533">
      <w:pPr>
        <w:rPr>
          <w:sz w:val="22"/>
          <w:szCs w:val="22"/>
          <w:rtl/>
        </w:rPr>
      </w:pPr>
      <w:r w:rsidRPr="00480AAD">
        <w:rPr>
          <w:sz w:val="22"/>
          <w:szCs w:val="22"/>
          <w:rtl/>
        </w:rPr>
        <w:t>מהו ניהול משאבי אנוש בפרויקט?</w:t>
      </w:r>
      <w:r w:rsidR="00A12533" w:rsidRPr="00480AAD">
        <w:rPr>
          <w:rFonts w:hint="cs"/>
          <w:sz w:val="22"/>
          <w:szCs w:val="22"/>
          <w:rtl/>
        </w:rPr>
        <w:t xml:space="preserve">, </w:t>
      </w:r>
      <w:r w:rsidRPr="00480AAD">
        <w:rPr>
          <w:sz w:val="22"/>
          <w:szCs w:val="22"/>
          <w:rtl/>
        </w:rPr>
        <w:t>תכנון ניהול משאבי אנוש</w:t>
      </w:r>
      <w:r w:rsidR="00A12533" w:rsidRPr="00480AAD">
        <w:rPr>
          <w:rFonts w:hint="cs"/>
          <w:sz w:val="22"/>
          <w:szCs w:val="22"/>
          <w:rtl/>
        </w:rPr>
        <w:t xml:space="preserve">, </w:t>
      </w:r>
      <w:r w:rsidR="00B65766">
        <w:rPr>
          <w:rFonts w:hint="cs"/>
          <w:sz w:val="22"/>
          <w:szCs w:val="22"/>
          <w:rtl/>
        </w:rPr>
        <w:t>סוגי מבנים ארגוניים(מטריציו,פרויקטאלי),תיאוריות המוטיבציה,</w:t>
      </w:r>
      <w:r w:rsidRPr="00480AAD">
        <w:rPr>
          <w:sz w:val="22"/>
          <w:szCs w:val="22"/>
          <w:rtl/>
        </w:rPr>
        <w:t>גיוס צוות הפרויקט</w:t>
      </w:r>
      <w:r w:rsidR="00A12533" w:rsidRPr="00480AAD">
        <w:rPr>
          <w:rFonts w:hint="cs"/>
          <w:sz w:val="22"/>
          <w:szCs w:val="22"/>
          <w:rtl/>
        </w:rPr>
        <w:t xml:space="preserve">, </w:t>
      </w:r>
      <w:r w:rsidR="00B65766">
        <w:rPr>
          <w:rFonts w:hint="cs"/>
          <w:sz w:val="22"/>
          <w:szCs w:val="22"/>
          <w:rtl/>
        </w:rPr>
        <w:t>צוותים וירטואלים,ניתוח החלטות מרובה תבחינים</w:t>
      </w:r>
      <w:r w:rsidR="00623DDF">
        <w:rPr>
          <w:rFonts w:hint="cs"/>
          <w:sz w:val="22"/>
          <w:szCs w:val="22"/>
          <w:rtl/>
        </w:rPr>
        <w:t>,</w:t>
      </w:r>
      <w:r w:rsidRPr="00480AAD">
        <w:rPr>
          <w:sz w:val="22"/>
          <w:szCs w:val="22"/>
          <w:rtl/>
        </w:rPr>
        <w:t>פיתוח צוות הפרויקט</w:t>
      </w:r>
      <w:r w:rsidR="00A12533" w:rsidRPr="00480AAD">
        <w:rPr>
          <w:rFonts w:hint="cs"/>
          <w:sz w:val="22"/>
          <w:szCs w:val="22"/>
          <w:rtl/>
        </w:rPr>
        <w:t>,</w:t>
      </w:r>
      <w:r w:rsidR="00623DDF">
        <w:rPr>
          <w:rFonts w:hint="cs"/>
          <w:sz w:val="22"/>
          <w:szCs w:val="22"/>
          <w:rtl/>
        </w:rPr>
        <w:t>פגישת התנעה,תפוקות,</w:t>
      </w:r>
      <w:r w:rsidR="00A12533" w:rsidRPr="00480AAD">
        <w:rPr>
          <w:rFonts w:hint="cs"/>
          <w:sz w:val="22"/>
          <w:szCs w:val="22"/>
          <w:rtl/>
        </w:rPr>
        <w:t xml:space="preserve"> </w:t>
      </w:r>
      <w:r w:rsidRPr="00480AAD">
        <w:rPr>
          <w:sz w:val="22"/>
          <w:szCs w:val="22"/>
          <w:rtl/>
        </w:rPr>
        <w:t>ניהול צוות הפרויקט</w:t>
      </w:r>
      <w:r w:rsidR="00B65766">
        <w:rPr>
          <w:rFonts w:hint="cs"/>
          <w:sz w:val="22"/>
          <w:szCs w:val="22"/>
          <w:rtl/>
        </w:rPr>
        <w:t>,</w:t>
      </w:r>
      <w:r w:rsidR="00623DDF">
        <w:rPr>
          <w:rFonts w:hint="cs"/>
          <w:sz w:val="22"/>
          <w:szCs w:val="22"/>
          <w:rtl/>
        </w:rPr>
        <w:t>הגישה העכשיות,הגישה המסורתית,טכניקות לפתרון מחלקות וסכסוכים,מיומנות בינאישית,סגנונות מנהיגות</w:t>
      </w:r>
    </w:p>
    <w:p w:rsidR="00C91F30" w:rsidRPr="00480AAD" w:rsidRDefault="003D4DDF">
      <w:pPr>
        <w:pStyle w:val="TOC1"/>
        <w:tabs>
          <w:tab w:val="right" w:leader="dot" w:pos="8296"/>
        </w:tabs>
        <w:rPr>
          <w:rFonts w:asciiTheme="minorHAnsi" w:eastAsiaTheme="minorEastAsia" w:hAnsiTheme="minorHAnsi" w:cstheme="minorBidi"/>
          <w:noProof/>
          <w:sz w:val="22"/>
          <w:szCs w:val="22"/>
          <w:rtl/>
        </w:rPr>
      </w:pPr>
      <w:hyperlink w:anchor="_Toc515885187" w:history="1">
        <w:r w:rsidR="00C91F30" w:rsidRPr="00480AAD">
          <w:rPr>
            <w:rStyle w:val="Hyperlink"/>
            <w:noProof/>
            <w:sz w:val="22"/>
            <w:szCs w:val="22"/>
            <w:rtl/>
          </w:rPr>
          <w:t>מצגת 7- ניהול התקשורת בפרויקט</w:t>
        </w:r>
        <w:r w:rsidR="00C91F30" w:rsidRPr="00480AAD">
          <w:rPr>
            <w:noProof/>
            <w:webHidden/>
            <w:sz w:val="22"/>
            <w:szCs w:val="22"/>
            <w:rtl/>
          </w:rPr>
          <w:tab/>
        </w:r>
        <w:r w:rsidR="00C91F30" w:rsidRPr="00480AAD">
          <w:rPr>
            <w:rStyle w:val="Hyperlink"/>
            <w:noProof/>
            <w:sz w:val="22"/>
            <w:szCs w:val="22"/>
            <w:rtl/>
          </w:rPr>
          <w:fldChar w:fldCharType="begin"/>
        </w:r>
        <w:r w:rsidR="00C91F30" w:rsidRPr="00480AAD">
          <w:rPr>
            <w:noProof/>
            <w:webHidden/>
            <w:sz w:val="22"/>
            <w:szCs w:val="22"/>
            <w:rtl/>
          </w:rPr>
          <w:instrText xml:space="preserve"> </w:instrText>
        </w:r>
        <w:r w:rsidR="00C91F30" w:rsidRPr="00480AAD">
          <w:rPr>
            <w:noProof/>
            <w:webHidden/>
            <w:sz w:val="22"/>
            <w:szCs w:val="22"/>
          </w:rPr>
          <w:instrText>PAGEREF</w:instrText>
        </w:r>
        <w:r w:rsidR="00C91F30" w:rsidRPr="00480AAD">
          <w:rPr>
            <w:noProof/>
            <w:webHidden/>
            <w:sz w:val="22"/>
            <w:szCs w:val="22"/>
            <w:rtl/>
          </w:rPr>
          <w:instrText xml:space="preserve"> _</w:instrText>
        </w:r>
        <w:r w:rsidR="00C91F30" w:rsidRPr="00480AAD">
          <w:rPr>
            <w:noProof/>
            <w:webHidden/>
            <w:sz w:val="22"/>
            <w:szCs w:val="22"/>
          </w:rPr>
          <w:instrText>Toc515885187 \h</w:instrText>
        </w:r>
        <w:r w:rsidR="00C91F30" w:rsidRPr="00480AAD">
          <w:rPr>
            <w:noProof/>
            <w:webHidden/>
            <w:sz w:val="22"/>
            <w:szCs w:val="22"/>
            <w:rtl/>
          </w:rPr>
          <w:instrText xml:space="preserve"> </w:instrText>
        </w:r>
        <w:r w:rsidR="00C91F30" w:rsidRPr="00480AAD">
          <w:rPr>
            <w:rStyle w:val="Hyperlink"/>
            <w:noProof/>
            <w:sz w:val="22"/>
            <w:szCs w:val="22"/>
            <w:rtl/>
          </w:rPr>
        </w:r>
        <w:r w:rsidR="00C91F30" w:rsidRPr="00480AAD">
          <w:rPr>
            <w:rStyle w:val="Hyperlink"/>
            <w:noProof/>
            <w:sz w:val="22"/>
            <w:szCs w:val="22"/>
            <w:rtl/>
          </w:rPr>
          <w:fldChar w:fldCharType="separate"/>
        </w:r>
        <w:r w:rsidR="00DF4878" w:rsidRPr="00480AAD">
          <w:rPr>
            <w:noProof/>
            <w:webHidden/>
            <w:sz w:val="22"/>
            <w:szCs w:val="22"/>
            <w:rtl/>
          </w:rPr>
          <w:t>90</w:t>
        </w:r>
        <w:r w:rsidR="00C91F30" w:rsidRPr="00480AAD">
          <w:rPr>
            <w:rStyle w:val="Hyperlink"/>
            <w:noProof/>
            <w:sz w:val="22"/>
            <w:szCs w:val="22"/>
            <w:rtl/>
          </w:rPr>
          <w:fldChar w:fldCharType="end"/>
        </w:r>
      </w:hyperlink>
    </w:p>
    <w:p w:rsidR="00A12533" w:rsidRPr="00480AAD" w:rsidRDefault="008F07A3" w:rsidP="00A12533">
      <w:pPr>
        <w:tabs>
          <w:tab w:val="num" w:pos="720"/>
        </w:tabs>
        <w:rPr>
          <w:sz w:val="22"/>
          <w:szCs w:val="22"/>
          <w:rtl/>
        </w:rPr>
      </w:pPr>
      <w:r w:rsidRPr="00480AAD">
        <w:rPr>
          <w:sz w:val="22"/>
          <w:szCs w:val="22"/>
          <w:rtl/>
        </w:rPr>
        <w:t>מהו ניהול תקשורת בפרויקט</w:t>
      </w:r>
      <w:r w:rsidR="00A12533" w:rsidRPr="00480AAD">
        <w:rPr>
          <w:rFonts w:hint="cs"/>
          <w:sz w:val="22"/>
          <w:szCs w:val="22"/>
          <w:rtl/>
        </w:rPr>
        <w:t xml:space="preserve">, </w:t>
      </w:r>
      <w:r w:rsidRPr="00480AAD">
        <w:rPr>
          <w:sz w:val="22"/>
          <w:szCs w:val="22"/>
          <w:rtl/>
        </w:rPr>
        <w:t>תוכנית ניהול תקשורת</w:t>
      </w:r>
      <w:r w:rsidR="00A12533" w:rsidRPr="00480AAD">
        <w:rPr>
          <w:rFonts w:hint="cs"/>
          <w:sz w:val="22"/>
          <w:szCs w:val="22"/>
          <w:rtl/>
        </w:rPr>
        <w:t xml:space="preserve">, </w:t>
      </w:r>
      <w:r w:rsidR="00623DDF">
        <w:rPr>
          <w:rFonts w:hint="cs"/>
          <w:sz w:val="22"/>
          <w:szCs w:val="22"/>
          <w:rtl/>
        </w:rPr>
        <w:t>משוב,"רעש",שיטות תקשורת,הקשבה פעילה,</w:t>
      </w:r>
      <w:r w:rsidRPr="00480AAD">
        <w:rPr>
          <w:sz w:val="22"/>
          <w:szCs w:val="22"/>
          <w:rtl/>
        </w:rPr>
        <w:t>ניהול תקשורת</w:t>
      </w:r>
      <w:r w:rsidR="00A12533" w:rsidRPr="00480AAD">
        <w:rPr>
          <w:rFonts w:hint="cs"/>
          <w:sz w:val="22"/>
          <w:szCs w:val="22"/>
          <w:rtl/>
        </w:rPr>
        <w:t xml:space="preserve">, </w:t>
      </w:r>
      <w:r w:rsidRPr="00480AAD">
        <w:rPr>
          <w:sz w:val="22"/>
          <w:szCs w:val="22"/>
          <w:rtl/>
        </w:rPr>
        <w:t>בקרת תקשורת</w:t>
      </w:r>
    </w:p>
    <w:p w:rsidR="00C91F30" w:rsidRPr="00480AAD" w:rsidRDefault="003D4DDF" w:rsidP="00577FF9">
      <w:pPr>
        <w:pStyle w:val="TOC1"/>
        <w:tabs>
          <w:tab w:val="right" w:leader="dot" w:pos="8296"/>
        </w:tabs>
        <w:rPr>
          <w:rFonts w:asciiTheme="minorHAnsi" w:eastAsiaTheme="minorEastAsia" w:hAnsiTheme="minorHAnsi" w:cstheme="minorBidi"/>
          <w:noProof/>
          <w:sz w:val="22"/>
          <w:szCs w:val="22"/>
          <w:rtl/>
        </w:rPr>
      </w:pPr>
      <w:hyperlink w:anchor="_Toc515885188" w:history="1">
        <w:r w:rsidR="00C91F30" w:rsidRPr="00480AAD">
          <w:rPr>
            <w:rStyle w:val="Hyperlink"/>
            <w:noProof/>
            <w:sz w:val="22"/>
            <w:szCs w:val="22"/>
            <w:rtl/>
          </w:rPr>
          <w:t>מצגת 8- ניהול הסיכון בפרויקט</w:t>
        </w:r>
        <w:r w:rsidR="00C91F30" w:rsidRPr="00480AAD">
          <w:rPr>
            <w:noProof/>
            <w:webHidden/>
            <w:sz w:val="22"/>
            <w:szCs w:val="22"/>
            <w:rtl/>
          </w:rPr>
          <w:tab/>
        </w:r>
        <w:r w:rsidR="00577FF9">
          <w:rPr>
            <w:rStyle w:val="Hyperlink"/>
            <w:rFonts w:hint="cs"/>
            <w:noProof/>
            <w:sz w:val="22"/>
            <w:szCs w:val="22"/>
            <w:rtl/>
          </w:rPr>
          <w:t>74</w:t>
        </w:r>
      </w:hyperlink>
    </w:p>
    <w:p w:rsidR="00A12533" w:rsidRPr="00480AAD" w:rsidRDefault="008F07A3" w:rsidP="001522F3">
      <w:pPr>
        <w:tabs>
          <w:tab w:val="num" w:pos="1440"/>
        </w:tabs>
        <w:rPr>
          <w:sz w:val="22"/>
          <w:szCs w:val="22"/>
          <w:rtl/>
        </w:rPr>
      </w:pPr>
      <w:r w:rsidRPr="00480AAD">
        <w:rPr>
          <w:sz w:val="22"/>
          <w:szCs w:val="22"/>
          <w:rtl/>
        </w:rPr>
        <w:t>מהו ניהול סיכונים בפרויקט</w:t>
      </w:r>
      <w:r w:rsidR="00A12533" w:rsidRPr="00480AAD">
        <w:rPr>
          <w:rFonts w:hint="cs"/>
          <w:sz w:val="22"/>
          <w:szCs w:val="22"/>
          <w:rtl/>
        </w:rPr>
        <w:t xml:space="preserve">: </w:t>
      </w:r>
      <w:r w:rsidRPr="00480AAD">
        <w:rPr>
          <w:sz w:val="22"/>
          <w:szCs w:val="22"/>
        </w:rPr>
        <w:t xml:space="preserve"> </w:t>
      </w:r>
      <w:r w:rsidRPr="00480AAD">
        <w:rPr>
          <w:sz w:val="22"/>
          <w:szCs w:val="22"/>
          <w:rtl/>
        </w:rPr>
        <w:t>תכנון ניהול סיכונים</w:t>
      </w:r>
      <w:r w:rsidR="00A12533" w:rsidRPr="00480AAD">
        <w:rPr>
          <w:rFonts w:hint="cs"/>
          <w:sz w:val="22"/>
          <w:szCs w:val="22"/>
          <w:rtl/>
        </w:rPr>
        <w:t xml:space="preserve">, </w:t>
      </w:r>
      <w:r w:rsidRPr="00480AAD">
        <w:rPr>
          <w:sz w:val="22"/>
          <w:szCs w:val="22"/>
        </w:rPr>
        <w:t xml:space="preserve"> </w:t>
      </w:r>
      <w:r w:rsidRPr="00480AAD">
        <w:rPr>
          <w:sz w:val="22"/>
          <w:szCs w:val="22"/>
          <w:rtl/>
        </w:rPr>
        <w:t>זיהוי הסיכון</w:t>
      </w:r>
      <w:r w:rsidR="00A12533" w:rsidRPr="00480AAD">
        <w:rPr>
          <w:rFonts w:hint="cs"/>
          <w:sz w:val="22"/>
          <w:szCs w:val="22"/>
          <w:rtl/>
        </w:rPr>
        <w:t xml:space="preserve">, </w:t>
      </w:r>
      <w:r w:rsidRPr="00480AAD">
        <w:rPr>
          <w:sz w:val="22"/>
          <w:szCs w:val="22"/>
        </w:rPr>
        <w:t xml:space="preserve"> </w:t>
      </w:r>
      <w:r w:rsidR="00A12533" w:rsidRPr="00480AAD">
        <w:rPr>
          <w:sz w:val="22"/>
          <w:szCs w:val="22"/>
          <w:rtl/>
        </w:rPr>
        <w:t>ביצוע ניתוח איכותי של סיכ</w:t>
      </w:r>
      <w:r w:rsidRPr="00480AAD">
        <w:rPr>
          <w:sz w:val="22"/>
          <w:szCs w:val="22"/>
          <w:rtl/>
        </w:rPr>
        <w:t>ו</w:t>
      </w:r>
      <w:r w:rsidR="00A12533" w:rsidRPr="00480AAD">
        <w:rPr>
          <w:rFonts w:hint="cs"/>
          <w:sz w:val="22"/>
          <w:szCs w:val="22"/>
          <w:rtl/>
        </w:rPr>
        <w:t>נ</w:t>
      </w:r>
      <w:r w:rsidRPr="00480AAD">
        <w:rPr>
          <w:sz w:val="22"/>
          <w:szCs w:val="22"/>
          <w:rtl/>
        </w:rPr>
        <w:t>ים</w:t>
      </w:r>
      <w:r w:rsidR="00A12533" w:rsidRPr="00480AAD">
        <w:rPr>
          <w:rFonts w:hint="cs"/>
          <w:sz w:val="22"/>
          <w:szCs w:val="22"/>
          <w:rtl/>
        </w:rPr>
        <w:t xml:space="preserve">, </w:t>
      </w:r>
      <w:r w:rsidRPr="00480AAD">
        <w:rPr>
          <w:sz w:val="22"/>
          <w:szCs w:val="22"/>
        </w:rPr>
        <w:t xml:space="preserve"> </w:t>
      </w:r>
      <w:r w:rsidRPr="00480AAD">
        <w:rPr>
          <w:sz w:val="22"/>
          <w:szCs w:val="22"/>
          <w:rtl/>
        </w:rPr>
        <w:t>ביצוע ניתוח כמותי של סיכונים</w:t>
      </w:r>
      <w:r w:rsidR="00A12533" w:rsidRPr="00480AAD">
        <w:rPr>
          <w:rFonts w:hint="cs"/>
          <w:sz w:val="22"/>
          <w:szCs w:val="22"/>
          <w:rtl/>
        </w:rPr>
        <w:t xml:space="preserve">, </w:t>
      </w:r>
      <w:r w:rsidRPr="00480AAD">
        <w:rPr>
          <w:sz w:val="22"/>
          <w:szCs w:val="22"/>
        </w:rPr>
        <w:t xml:space="preserve"> </w:t>
      </w:r>
      <w:r w:rsidRPr="00480AAD">
        <w:rPr>
          <w:sz w:val="22"/>
          <w:szCs w:val="22"/>
          <w:rtl/>
        </w:rPr>
        <w:t>תכנון מענה לסיכונים</w:t>
      </w:r>
      <w:r w:rsidR="00A12533" w:rsidRPr="00480AAD">
        <w:rPr>
          <w:rFonts w:hint="cs"/>
          <w:sz w:val="22"/>
          <w:szCs w:val="22"/>
          <w:rtl/>
        </w:rPr>
        <w:t xml:space="preserve">, </w:t>
      </w:r>
      <w:r w:rsidRPr="00480AAD">
        <w:rPr>
          <w:sz w:val="22"/>
          <w:szCs w:val="22"/>
        </w:rPr>
        <w:t xml:space="preserve"> </w:t>
      </w:r>
      <w:r w:rsidRPr="00480AAD">
        <w:rPr>
          <w:sz w:val="22"/>
          <w:szCs w:val="22"/>
          <w:rtl/>
        </w:rPr>
        <w:t>בקרת סיכונים</w:t>
      </w:r>
      <w:r w:rsidR="00623DDF">
        <w:rPr>
          <w:rFonts w:hint="cs"/>
          <w:sz w:val="22"/>
          <w:szCs w:val="22"/>
          <w:rtl/>
        </w:rPr>
        <w:t xml:space="preserve">,שיטת דלפי,ראיונות,ניתוח רשימות תיוג,ניתוח </w:t>
      </w:r>
      <w:r w:rsidR="00623DDF">
        <w:rPr>
          <w:rFonts w:hint="cs"/>
          <w:sz w:val="22"/>
          <w:szCs w:val="22"/>
        </w:rPr>
        <w:t>SWOT</w:t>
      </w:r>
      <w:r w:rsidR="00623DDF">
        <w:rPr>
          <w:rFonts w:hint="cs"/>
          <w:sz w:val="22"/>
          <w:szCs w:val="22"/>
          <w:rtl/>
        </w:rPr>
        <w:t>,סימולציית מונטה קרלו,עתודת חירם והנהלה</w:t>
      </w:r>
    </w:p>
    <w:p w:rsidR="00C91F30" w:rsidRPr="00480AAD" w:rsidRDefault="003D4DDF" w:rsidP="001522F3">
      <w:pPr>
        <w:pStyle w:val="TOC1"/>
        <w:tabs>
          <w:tab w:val="right" w:leader="dot" w:pos="8296"/>
        </w:tabs>
        <w:rPr>
          <w:rFonts w:asciiTheme="minorHAnsi" w:eastAsiaTheme="minorEastAsia" w:hAnsiTheme="minorHAnsi" w:cstheme="minorBidi"/>
          <w:noProof/>
          <w:sz w:val="22"/>
          <w:szCs w:val="22"/>
          <w:rtl/>
        </w:rPr>
      </w:pPr>
      <w:hyperlink w:anchor="_Toc515885189" w:history="1">
        <w:r w:rsidR="00C91F30" w:rsidRPr="00480AAD">
          <w:rPr>
            <w:rStyle w:val="Hyperlink"/>
            <w:noProof/>
            <w:sz w:val="22"/>
            <w:szCs w:val="22"/>
            <w:rtl/>
          </w:rPr>
          <w:t>מצגת 9- ניהול הרכש בפרויקט</w:t>
        </w:r>
        <w:r w:rsidR="00C91F30" w:rsidRPr="00480AAD">
          <w:rPr>
            <w:noProof/>
            <w:webHidden/>
            <w:sz w:val="22"/>
            <w:szCs w:val="22"/>
            <w:rtl/>
          </w:rPr>
          <w:tab/>
        </w:r>
        <w:r w:rsidR="001522F3">
          <w:rPr>
            <w:rStyle w:val="Hyperlink"/>
            <w:rFonts w:hint="cs"/>
            <w:noProof/>
            <w:sz w:val="22"/>
            <w:szCs w:val="22"/>
            <w:rtl/>
          </w:rPr>
          <w:t>86</w:t>
        </w:r>
      </w:hyperlink>
    </w:p>
    <w:p w:rsidR="001A74A7" w:rsidRPr="00480AAD" w:rsidRDefault="00C91F30" w:rsidP="00B86499">
      <w:pPr>
        <w:tabs>
          <w:tab w:val="num" w:pos="720"/>
        </w:tabs>
        <w:rPr>
          <w:sz w:val="22"/>
          <w:szCs w:val="22"/>
          <w:rtl/>
        </w:rPr>
      </w:pPr>
      <w:r w:rsidRPr="00480AAD">
        <w:rPr>
          <w:sz w:val="22"/>
          <w:szCs w:val="22"/>
          <w:rtl/>
        </w:rPr>
        <w:fldChar w:fldCharType="end"/>
      </w:r>
      <w:r w:rsidR="008F07A3" w:rsidRPr="00480AAD">
        <w:rPr>
          <w:sz w:val="22"/>
          <w:szCs w:val="22"/>
          <w:rtl/>
        </w:rPr>
        <w:t>מהו ניהול רכש בפרויקט?</w:t>
      </w:r>
      <w:r w:rsidR="00B86499" w:rsidRPr="00480AAD">
        <w:rPr>
          <w:rFonts w:hint="cs"/>
          <w:sz w:val="22"/>
          <w:szCs w:val="22"/>
          <w:rtl/>
        </w:rPr>
        <w:t xml:space="preserve">, </w:t>
      </w:r>
      <w:r w:rsidR="00896738">
        <w:rPr>
          <w:rFonts w:hint="cs"/>
          <w:sz w:val="22"/>
          <w:szCs w:val="22"/>
          <w:rtl/>
        </w:rPr>
        <w:t xml:space="preserve">קונה\מוכר,מבוזר\מרוכז,טרמינולוגיה חוזית,חוזים,ניתוח </w:t>
      </w:r>
      <w:r w:rsidR="00896738">
        <w:rPr>
          <w:rFonts w:hint="cs"/>
          <w:sz w:val="22"/>
          <w:szCs w:val="22"/>
        </w:rPr>
        <w:t>MAKE OR BUY</w:t>
      </w:r>
      <w:r w:rsidR="00896738">
        <w:rPr>
          <w:rFonts w:hint="cs"/>
          <w:sz w:val="22"/>
          <w:szCs w:val="22"/>
          <w:rtl/>
        </w:rPr>
        <w:t>,</w:t>
      </w:r>
      <w:r w:rsidR="00B86499" w:rsidRPr="00480AAD">
        <w:rPr>
          <w:rFonts w:hint="cs"/>
          <w:sz w:val="22"/>
          <w:szCs w:val="22"/>
          <w:rtl/>
        </w:rPr>
        <w:t>ת</w:t>
      </w:r>
      <w:r w:rsidR="008F07A3" w:rsidRPr="00480AAD">
        <w:rPr>
          <w:sz w:val="22"/>
          <w:szCs w:val="22"/>
          <w:rtl/>
        </w:rPr>
        <w:t>כנית ניהול הרכש</w:t>
      </w:r>
      <w:r w:rsidR="00B86499" w:rsidRPr="00480AAD">
        <w:rPr>
          <w:rFonts w:hint="cs"/>
          <w:sz w:val="22"/>
          <w:szCs w:val="22"/>
          <w:rtl/>
        </w:rPr>
        <w:t xml:space="preserve">, </w:t>
      </w:r>
      <w:r w:rsidR="00B86499" w:rsidRPr="00480AAD">
        <w:rPr>
          <w:sz w:val="22"/>
          <w:szCs w:val="22"/>
          <w:rtl/>
        </w:rPr>
        <w:t>ביצוע רכש</w:t>
      </w:r>
      <w:r w:rsidR="00B86499" w:rsidRPr="00480AAD">
        <w:rPr>
          <w:rFonts w:hint="cs"/>
          <w:sz w:val="22"/>
          <w:szCs w:val="22"/>
          <w:rtl/>
        </w:rPr>
        <w:t xml:space="preserve">, </w:t>
      </w:r>
      <w:r w:rsidR="00B86499" w:rsidRPr="00480AAD">
        <w:rPr>
          <w:sz w:val="22"/>
          <w:szCs w:val="22"/>
          <w:rtl/>
        </w:rPr>
        <w:t>בקרת רכש</w:t>
      </w:r>
      <w:r w:rsidR="00B86499" w:rsidRPr="00480AAD">
        <w:rPr>
          <w:rFonts w:hint="cs"/>
          <w:sz w:val="22"/>
          <w:szCs w:val="22"/>
          <w:rtl/>
        </w:rPr>
        <w:t xml:space="preserve">, </w:t>
      </w:r>
      <w:r w:rsidR="008F07A3" w:rsidRPr="00480AAD">
        <w:rPr>
          <w:sz w:val="22"/>
          <w:szCs w:val="22"/>
          <w:rtl/>
        </w:rPr>
        <w:t>סגירת רכש.</w:t>
      </w:r>
    </w:p>
    <w:p w:rsidR="00C91F30" w:rsidRPr="00480AAD" w:rsidRDefault="00C91F30" w:rsidP="00A575D6">
      <w:pPr>
        <w:rPr>
          <w:sz w:val="22"/>
          <w:szCs w:val="22"/>
          <w:rtl/>
        </w:rPr>
      </w:pPr>
    </w:p>
    <w:p w:rsidR="00C91F30" w:rsidRPr="00480AAD" w:rsidRDefault="00C91F30">
      <w:pPr>
        <w:bidi w:val="0"/>
        <w:rPr>
          <w:rFonts w:ascii="Calibri Light" w:eastAsia="Times New Roman" w:hAnsi="Calibri Light" w:cs="Times New Roman"/>
          <w:color w:val="2E74B5"/>
          <w:sz w:val="22"/>
          <w:szCs w:val="22"/>
          <w:rtl/>
        </w:rPr>
      </w:pPr>
      <w:bookmarkStart w:id="0" w:name="_Toc515885181"/>
      <w:r w:rsidRPr="00480AAD">
        <w:rPr>
          <w:sz w:val="22"/>
          <w:szCs w:val="22"/>
          <w:rtl/>
        </w:rPr>
        <w:br w:type="page"/>
      </w:r>
    </w:p>
    <w:p w:rsidR="006F1680" w:rsidRPr="00480AAD" w:rsidRDefault="006F1680" w:rsidP="00C91F30">
      <w:pPr>
        <w:pStyle w:val="1"/>
        <w:rPr>
          <w:sz w:val="22"/>
          <w:szCs w:val="22"/>
          <w:rtl/>
        </w:rPr>
      </w:pPr>
      <w:r w:rsidRPr="00480AAD">
        <w:rPr>
          <w:rFonts w:hint="cs"/>
          <w:sz w:val="22"/>
          <w:szCs w:val="22"/>
          <w:rtl/>
        </w:rPr>
        <w:lastRenderedPageBreak/>
        <w:t xml:space="preserve">מצגת 1 </w:t>
      </w:r>
      <w:r w:rsidRPr="00480AAD">
        <w:rPr>
          <w:sz w:val="22"/>
          <w:szCs w:val="22"/>
          <w:rtl/>
        </w:rPr>
        <w:t>–</w:t>
      </w:r>
      <w:r w:rsidRPr="00480AAD">
        <w:rPr>
          <w:rFonts w:hint="cs"/>
          <w:sz w:val="22"/>
          <w:szCs w:val="22"/>
          <w:rtl/>
        </w:rPr>
        <w:t xml:space="preserve"> מבוא לניהול פרויקטים</w:t>
      </w:r>
      <w:bookmarkEnd w:id="0"/>
    </w:p>
    <w:p w:rsidR="007605C9" w:rsidRPr="00480AAD" w:rsidRDefault="007605C9" w:rsidP="00A575D6">
      <w:pPr>
        <w:rPr>
          <w:sz w:val="22"/>
          <w:szCs w:val="22"/>
          <w:rtl/>
        </w:rPr>
      </w:pPr>
    </w:p>
    <w:p w:rsidR="007605C9" w:rsidRPr="00480AAD" w:rsidRDefault="007605C9" w:rsidP="00A575D6">
      <w:pPr>
        <w:rPr>
          <w:sz w:val="22"/>
          <w:szCs w:val="22"/>
          <w:rtl/>
        </w:rPr>
      </w:pPr>
      <w:r w:rsidRPr="00480AAD">
        <w:rPr>
          <w:rFonts w:hint="cs"/>
          <w:sz w:val="22"/>
          <w:szCs w:val="22"/>
          <w:rtl/>
        </w:rPr>
        <w:t>מהו פרויקט?</w:t>
      </w:r>
    </w:p>
    <w:p w:rsidR="007605C9" w:rsidRPr="00480AAD" w:rsidRDefault="007605C9" w:rsidP="00A575D6">
      <w:pPr>
        <w:pStyle w:val="a3"/>
        <w:numPr>
          <w:ilvl w:val="0"/>
          <w:numId w:val="1"/>
        </w:numPr>
        <w:rPr>
          <w:sz w:val="22"/>
          <w:szCs w:val="22"/>
        </w:rPr>
      </w:pPr>
      <w:r w:rsidRPr="00480AAD">
        <w:rPr>
          <w:rFonts w:hint="cs"/>
          <w:sz w:val="22"/>
          <w:szCs w:val="22"/>
          <w:rtl/>
        </w:rPr>
        <w:t>פרויקט הוא מאמץ זמני המוקדש לייצור מוצר/ שירות / תוצאה ייחודיי</w:t>
      </w:r>
      <w:r w:rsidRPr="00480AAD">
        <w:rPr>
          <w:rFonts w:hint="eastAsia"/>
          <w:sz w:val="22"/>
          <w:szCs w:val="22"/>
          <w:rtl/>
        </w:rPr>
        <w:t>ם</w:t>
      </w:r>
      <w:r w:rsidRPr="00480AAD">
        <w:rPr>
          <w:rFonts w:hint="cs"/>
          <w:sz w:val="22"/>
          <w:szCs w:val="22"/>
          <w:rtl/>
        </w:rPr>
        <w:t>.</w:t>
      </w:r>
    </w:p>
    <w:p w:rsidR="007605C9" w:rsidRPr="00480AAD" w:rsidRDefault="007605C9" w:rsidP="00A575D6">
      <w:pPr>
        <w:pStyle w:val="a3"/>
        <w:numPr>
          <w:ilvl w:val="0"/>
          <w:numId w:val="1"/>
        </w:numPr>
        <w:rPr>
          <w:sz w:val="22"/>
          <w:szCs w:val="22"/>
        </w:rPr>
      </w:pPr>
      <w:r w:rsidRPr="00480AAD">
        <w:rPr>
          <w:rFonts w:hint="cs"/>
          <w:sz w:val="22"/>
          <w:szCs w:val="22"/>
          <w:rtl/>
        </w:rPr>
        <w:t>זמני = התחלה -&gt; סוף</w:t>
      </w:r>
    </w:p>
    <w:p w:rsidR="007605C9" w:rsidRPr="00480AAD" w:rsidRDefault="007605C9" w:rsidP="00A575D6">
      <w:pPr>
        <w:pStyle w:val="a3"/>
        <w:numPr>
          <w:ilvl w:val="0"/>
          <w:numId w:val="1"/>
        </w:numPr>
        <w:rPr>
          <w:sz w:val="22"/>
          <w:szCs w:val="22"/>
        </w:rPr>
      </w:pPr>
      <w:r w:rsidRPr="00480AAD">
        <w:rPr>
          <w:rFonts w:hint="cs"/>
          <w:sz w:val="22"/>
          <w:szCs w:val="22"/>
          <w:rtl/>
        </w:rPr>
        <w:t>הזמניות מיוחסת למאמץ, לא לתוצר.</w:t>
      </w:r>
    </w:p>
    <w:p w:rsidR="007605C9" w:rsidRPr="00480AAD" w:rsidRDefault="007605C9" w:rsidP="00A575D6">
      <w:pPr>
        <w:pStyle w:val="a3"/>
        <w:numPr>
          <w:ilvl w:val="0"/>
          <w:numId w:val="1"/>
        </w:numPr>
        <w:rPr>
          <w:sz w:val="22"/>
          <w:szCs w:val="22"/>
        </w:rPr>
      </w:pPr>
      <w:r w:rsidRPr="00480AAD">
        <w:rPr>
          <w:rFonts w:hint="cs"/>
          <w:sz w:val="22"/>
          <w:szCs w:val="22"/>
          <w:rtl/>
        </w:rPr>
        <w:t>תוצרי הפרויקט:</w:t>
      </w:r>
    </w:p>
    <w:p w:rsidR="007605C9" w:rsidRPr="00480AAD" w:rsidRDefault="007605C9" w:rsidP="00A575D6">
      <w:pPr>
        <w:pStyle w:val="a3"/>
        <w:numPr>
          <w:ilvl w:val="0"/>
          <w:numId w:val="2"/>
        </w:numPr>
        <w:rPr>
          <w:sz w:val="22"/>
          <w:szCs w:val="22"/>
        </w:rPr>
      </w:pPr>
      <w:r w:rsidRPr="00480AAD">
        <w:rPr>
          <w:rFonts w:hint="cs"/>
          <w:sz w:val="22"/>
          <w:szCs w:val="22"/>
          <w:rtl/>
        </w:rPr>
        <w:t>מוצר שהוא רכיב במוצר אחר, שיפור מוצר, מוצר סופי.</w:t>
      </w:r>
    </w:p>
    <w:p w:rsidR="007605C9" w:rsidRPr="00480AAD" w:rsidRDefault="007605C9" w:rsidP="00A575D6">
      <w:pPr>
        <w:pStyle w:val="a3"/>
        <w:numPr>
          <w:ilvl w:val="0"/>
          <w:numId w:val="2"/>
        </w:numPr>
        <w:rPr>
          <w:sz w:val="22"/>
          <w:szCs w:val="22"/>
        </w:rPr>
      </w:pPr>
      <w:r w:rsidRPr="00480AAD">
        <w:rPr>
          <w:rFonts w:hint="cs"/>
          <w:sz w:val="22"/>
          <w:szCs w:val="22"/>
          <w:rtl/>
        </w:rPr>
        <w:t>שירות או יכולת להעניק שירות</w:t>
      </w:r>
    </w:p>
    <w:p w:rsidR="007605C9" w:rsidRPr="00480AAD" w:rsidRDefault="007605C9" w:rsidP="00A575D6">
      <w:pPr>
        <w:pStyle w:val="a3"/>
        <w:numPr>
          <w:ilvl w:val="0"/>
          <w:numId w:val="2"/>
        </w:numPr>
        <w:rPr>
          <w:sz w:val="22"/>
          <w:szCs w:val="22"/>
        </w:rPr>
      </w:pPr>
      <w:r w:rsidRPr="00480AAD">
        <w:rPr>
          <w:rFonts w:hint="cs"/>
          <w:sz w:val="22"/>
          <w:szCs w:val="22"/>
          <w:rtl/>
        </w:rPr>
        <w:t>שיפור של קווי מוצר או שירות</w:t>
      </w:r>
    </w:p>
    <w:p w:rsidR="007605C9" w:rsidRPr="00480AAD" w:rsidRDefault="007605C9" w:rsidP="00A575D6">
      <w:pPr>
        <w:pStyle w:val="a3"/>
        <w:numPr>
          <w:ilvl w:val="0"/>
          <w:numId w:val="2"/>
        </w:numPr>
        <w:rPr>
          <w:sz w:val="22"/>
          <w:szCs w:val="22"/>
        </w:rPr>
      </w:pPr>
      <w:r w:rsidRPr="00480AAD">
        <w:rPr>
          <w:rFonts w:hint="cs"/>
          <w:sz w:val="22"/>
          <w:szCs w:val="22"/>
          <w:rtl/>
        </w:rPr>
        <w:t>תוצאה, כגון תוצר או מסמך.</w:t>
      </w:r>
    </w:p>
    <w:p w:rsidR="007605C9" w:rsidRPr="00480AAD" w:rsidRDefault="003E04FD" w:rsidP="00A575D6">
      <w:pPr>
        <w:rPr>
          <w:sz w:val="22"/>
          <w:szCs w:val="22"/>
          <w:rtl/>
        </w:rPr>
      </w:pPr>
      <w:r w:rsidRPr="00480AAD">
        <w:rPr>
          <w:rFonts w:hint="cs"/>
          <w:sz w:val="22"/>
          <w:szCs w:val="22"/>
          <w:rtl/>
        </w:rPr>
        <w:t>דוגמאות לפרויקטים:</w:t>
      </w:r>
    </w:p>
    <w:p w:rsidR="003E04FD" w:rsidRPr="00480AAD" w:rsidRDefault="003E04FD" w:rsidP="00A575D6">
      <w:pPr>
        <w:pStyle w:val="a3"/>
        <w:numPr>
          <w:ilvl w:val="0"/>
          <w:numId w:val="3"/>
        </w:numPr>
        <w:rPr>
          <w:sz w:val="22"/>
          <w:szCs w:val="22"/>
        </w:rPr>
      </w:pPr>
      <w:r w:rsidRPr="00480AAD">
        <w:rPr>
          <w:rFonts w:hint="cs"/>
          <w:sz w:val="22"/>
          <w:szCs w:val="22"/>
          <w:rtl/>
        </w:rPr>
        <w:t>פיתוח של מוצר, שירות או תוצאה חדשים.</w:t>
      </w:r>
    </w:p>
    <w:p w:rsidR="003E04FD" w:rsidRPr="00480AAD" w:rsidRDefault="003E04FD" w:rsidP="00A575D6">
      <w:pPr>
        <w:pStyle w:val="a3"/>
        <w:numPr>
          <w:ilvl w:val="0"/>
          <w:numId w:val="3"/>
        </w:numPr>
        <w:rPr>
          <w:sz w:val="22"/>
          <w:szCs w:val="22"/>
        </w:rPr>
      </w:pPr>
      <w:r w:rsidRPr="00480AAD">
        <w:rPr>
          <w:rFonts w:hint="cs"/>
          <w:sz w:val="22"/>
          <w:szCs w:val="22"/>
          <w:rtl/>
        </w:rPr>
        <w:t>החלה של שינוי על המבנה בארגון, על התהליכים, על האיוש או על סגנון ארגוני.</w:t>
      </w:r>
    </w:p>
    <w:p w:rsidR="003E04FD" w:rsidRPr="00480AAD" w:rsidRDefault="003E04FD" w:rsidP="00A575D6">
      <w:pPr>
        <w:pStyle w:val="a3"/>
        <w:numPr>
          <w:ilvl w:val="0"/>
          <w:numId w:val="3"/>
        </w:numPr>
        <w:rPr>
          <w:sz w:val="22"/>
          <w:szCs w:val="22"/>
        </w:rPr>
      </w:pPr>
      <w:r w:rsidRPr="00480AAD">
        <w:rPr>
          <w:rFonts w:hint="cs"/>
          <w:sz w:val="22"/>
          <w:szCs w:val="22"/>
          <w:rtl/>
        </w:rPr>
        <w:t>פיתוח מערכת מידע חדשה או מתואמת(חומרה או תוכנה) או רכישת מערכת זו.</w:t>
      </w:r>
    </w:p>
    <w:p w:rsidR="003E04FD" w:rsidRPr="00480AAD" w:rsidRDefault="003E04FD" w:rsidP="00A575D6">
      <w:pPr>
        <w:pStyle w:val="a3"/>
        <w:numPr>
          <w:ilvl w:val="0"/>
          <w:numId w:val="3"/>
        </w:numPr>
        <w:rPr>
          <w:sz w:val="22"/>
          <w:szCs w:val="22"/>
        </w:rPr>
      </w:pPr>
      <w:r w:rsidRPr="00480AAD">
        <w:rPr>
          <w:rFonts w:hint="cs"/>
          <w:sz w:val="22"/>
          <w:szCs w:val="22"/>
          <w:rtl/>
        </w:rPr>
        <w:t>ביצוע מאמץ מחקרי שתוצאותי</w:t>
      </w:r>
      <w:r w:rsidRPr="00480AAD">
        <w:rPr>
          <w:rFonts w:hint="eastAsia"/>
          <w:sz w:val="22"/>
          <w:szCs w:val="22"/>
          <w:rtl/>
        </w:rPr>
        <w:t>ו</w:t>
      </w:r>
      <w:r w:rsidRPr="00480AAD">
        <w:rPr>
          <w:rFonts w:hint="cs"/>
          <w:sz w:val="22"/>
          <w:szCs w:val="22"/>
          <w:rtl/>
        </w:rPr>
        <w:t xml:space="preserve"> יתועדו בצורה נאותה.</w:t>
      </w:r>
    </w:p>
    <w:p w:rsidR="003E04FD" w:rsidRPr="00480AAD" w:rsidRDefault="003E04FD" w:rsidP="00A575D6">
      <w:pPr>
        <w:pStyle w:val="a3"/>
        <w:numPr>
          <w:ilvl w:val="0"/>
          <w:numId w:val="3"/>
        </w:numPr>
        <w:rPr>
          <w:sz w:val="22"/>
          <w:szCs w:val="22"/>
        </w:rPr>
      </w:pPr>
      <w:r w:rsidRPr="00480AAD">
        <w:rPr>
          <w:rFonts w:hint="cs"/>
          <w:sz w:val="22"/>
          <w:szCs w:val="22"/>
          <w:rtl/>
        </w:rPr>
        <w:t>הקמת מבנה, מפעל תעשייתי או תשתית.</w:t>
      </w:r>
    </w:p>
    <w:p w:rsidR="003E04FD" w:rsidRPr="00480AAD" w:rsidRDefault="003E04FD" w:rsidP="00A575D6">
      <w:pPr>
        <w:pStyle w:val="a3"/>
        <w:numPr>
          <w:ilvl w:val="0"/>
          <w:numId w:val="3"/>
        </w:numPr>
        <w:rPr>
          <w:sz w:val="22"/>
          <w:szCs w:val="22"/>
        </w:rPr>
      </w:pPr>
      <w:r w:rsidRPr="00480AAD">
        <w:rPr>
          <w:rFonts w:hint="cs"/>
          <w:sz w:val="22"/>
          <w:szCs w:val="22"/>
          <w:rtl/>
        </w:rPr>
        <w:t>יישום תהליכים או נהלים עסקיים קיימים, שיפורם או הרחבתם.</w:t>
      </w:r>
    </w:p>
    <w:p w:rsidR="003E04FD" w:rsidRPr="00480AAD" w:rsidRDefault="003E04FD" w:rsidP="00A575D6">
      <w:pPr>
        <w:rPr>
          <w:sz w:val="22"/>
          <w:szCs w:val="22"/>
          <w:rtl/>
        </w:rPr>
      </w:pPr>
      <w:r w:rsidRPr="00480AAD">
        <w:rPr>
          <w:rFonts w:hint="cs"/>
          <w:sz w:val="22"/>
          <w:szCs w:val="22"/>
          <w:rtl/>
        </w:rPr>
        <w:t>מהו ניהול הפרויקטים:</w:t>
      </w:r>
    </w:p>
    <w:p w:rsidR="003E04FD" w:rsidRPr="00480AAD" w:rsidRDefault="003E04FD" w:rsidP="00A575D6">
      <w:pPr>
        <w:rPr>
          <w:sz w:val="22"/>
          <w:szCs w:val="22"/>
          <w:rtl/>
        </w:rPr>
      </w:pPr>
      <w:r w:rsidRPr="00480AAD">
        <w:rPr>
          <w:rFonts w:hint="cs"/>
          <w:sz w:val="22"/>
          <w:szCs w:val="22"/>
          <w:rtl/>
        </w:rPr>
        <w:t>ניהול הפרויקטים הוא יישום של יידע, מיומנות, של כלים ושל שיטות בפעילות הפרויקט כדי לעמוד בדרישות הפרויקט. ניהול פרויקטים מושג באמצעות יישום ואינטגרציה של 47 תהלכי ניהול פרויקטים שמואגדים בדרך לוגית ומרכיבים את חמש קבוצות התהליכים שלהלן:</w:t>
      </w:r>
    </w:p>
    <w:p w:rsidR="003E04FD" w:rsidRPr="00480AAD" w:rsidRDefault="003E04FD" w:rsidP="00A575D6">
      <w:pPr>
        <w:pStyle w:val="a3"/>
        <w:numPr>
          <w:ilvl w:val="0"/>
          <w:numId w:val="4"/>
        </w:numPr>
        <w:rPr>
          <w:sz w:val="22"/>
          <w:szCs w:val="22"/>
        </w:rPr>
      </w:pPr>
      <w:r w:rsidRPr="00480AAD">
        <w:rPr>
          <w:rFonts w:hint="cs"/>
          <w:sz w:val="22"/>
          <w:szCs w:val="22"/>
          <w:rtl/>
        </w:rPr>
        <w:t>ייזום</w:t>
      </w:r>
    </w:p>
    <w:p w:rsidR="003E04FD" w:rsidRPr="00480AAD" w:rsidRDefault="003E04FD" w:rsidP="00A575D6">
      <w:pPr>
        <w:pStyle w:val="a3"/>
        <w:numPr>
          <w:ilvl w:val="0"/>
          <w:numId w:val="4"/>
        </w:numPr>
        <w:rPr>
          <w:sz w:val="22"/>
          <w:szCs w:val="22"/>
        </w:rPr>
      </w:pPr>
      <w:r w:rsidRPr="00480AAD">
        <w:rPr>
          <w:rFonts w:hint="cs"/>
          <w:sz w:val="22"/>
          <w:szCs w:val="22"/>
          <w:rtl/>
        </w:rPr>
        <w:t>תכנון</w:t>
      </w:r>
    </w:p>
    <w:p w:rsidR="003E04FD" w:rsidRPr="00480AAD" w:rsidRDefault="003E04FD" w:rsidP="00A575D6">
      <w:pPr>
        <w:pStyle w:val="a3"/>
        <w:numPr>
          <w:ilvl w:val="0"/>
          <w:numId w:val="4"/>
        </w:numPr>
        <w:rPr>
          <w:sz w:val="22"/>
          <w:szCs w:val="22"/>
        </w:rPr>
      </w:pPr>
      <w:r w:rsidRPr="00480AAD">
        <w:rPr>
          <w:rFonts w:hint="cs"/>
          <w:sz w:val="22"/>
          <w:szCs w:val="22"/>
          <w:rtl/>
        </w:rPr>
        <w:t>ביצוע</w:t>
      </w:r>
    </w:p>
    <w:p w:rsidR="003E04FD" w:rsidRPr="00480AAD" w:rsidRDefault="003E04FD" w:rsidP="00A575D6">
      <w:pPr>
        <w:pStyle w:val="a3"/>
        <w:numPr>
          <w:ilvl w:val="0"/>
          <w:numId w:val="4"/>
        </w:numPr>
        <w:rPr>
          <w:sz w:val="22"/>
          <w:szCs w:val="22"/>
        </w:rPr>
      </w:pPr>
      <w:r w:rsidRPr="00480AAD">
        <w:rPr>
          <w:rFonts w:hint="cs"/>
          <w:sz w:val="22"/>
          <w:szCs w:val="22"/>
          <w:rtl/>
        </w:rPr>
        <w:t>שליטה ובקרה</w:t>
      </w:r>
    </w:p>
    <w:p w:rsidR="003E04FD" w:rsidRPr="00480AAD" w:rsidRDefault="003E04FD" w:rsidP="00A575D6">
      <w:pPr>
        <w:pStyle w:val="a3"/>
        <w:numPr>
          <w:ilvl w:val="0"/>
          <w:numId w:val="4"/>
        </w:numPr>
        <w:rPr>
          <w:sz w:val="22"/>
          <w:szCs w:val="22"/>
        </w:rPr>
      </w:pPr>
      <w:r w:rsidRPr="00480AAD">
        <w:rPr>
          <w:rFonts w:hint="cs"/>
          <w:sz w:val="22"/>
          <w:szCs w:val="22"/>
          <w:rtl/>
        </w:rPr>
        <w:t>סגירה</w:t>
      </w:r>
    </w:p>
    <w:p w:rsidR="003E04FD" w:rsidRPr="00480AAD" w:rsidRDefault="003E04FD" w:rsidP="00A575D6">
      <w:pPr>
        <w:rPr>
          <w:sz w:val="22"/>
          <w:szCs w:val="22"/>
        </w:rPr>
      </w:pPr>
      <w:r w:rsidRPr="00480AAD">
        <w:rPr>
          <w:rFonts w:hint="cs"/>
          <w:sz w:val="22"/>
          <w:szCs w:val="22"/>
          <w:rtl/>
        </w:rPr>
        <w:t>ניהול פרויקטים כולל:</w:t>
      </w:r>
    </w:p>
    <w:p w:rsidR="007605C9" w:rsidRPr="00480AAD" w:rsidRDefault="003E04FD" w:rsidP="00A575D6">
      <w:pPr>
        <w:pStyle w:val="a3"/>
        <w:numPr>
          <w:ilvl w:val="0"/>
          <w:numId w:val="5"/>
        </w:numPr>
        <w:rPr>
          <w:sz w:val="22"/>
          <w:szCs w:val="22"/>
          <w:rtl/>
        </w:rPr>
      </w:pPr>
      <w:r w:rsidRPr="00480AAD">
        <w:rPr>
          <w:rFonts w:hint="cs"/>
          <w:sz w:val="22"/>
          <w:szCs w:val="22"/>
          <w:rtl/>
        </w:rPr>
        <w:t>זיהוי דרישות</w:t>
      </w:r>
    </w:p>
    <w:p w:rsidR="003E04FD" w:rsidRPr="00480AAD" w:rsidRDefault="003E04FD" w:rsidP="00A575D6">
      <w:pPr>
        <w:pStyle w:val="a3"/>
        <w:numPr>
          <w:ilvl w:val="0"/>
          <w:numId w:val="6"/>
        </w:numPr>
        <w:rPr>
          <w:sz w:val="22"/>
          <w:szCs w:val="22"/>
          <w:rtl/>
        </w:rPr>
      </w:pPr>
      <w:r w:rsidRPr="00480AAD">
        <w:rPr>
          <w:rFonts w:hint="cs"/>
          <w:sz w:val="22"/>
          <w:szCs w:val="22"/>
          <w:rtl/>
        </w:rPr>
        <w:t>התחשבות בצרכים, בחששות ובציפיות של בעלי העניין במהלך הפרויקט.</w:t>
      </w:r>
    </w:p>
    <w:p w:rsidR="003E04FD" w:rsidRPr="00480AAD" w:rsidRDefault="003E04FD" w:rsidP="00A575D6">
      <w:pPr>
        <w:pStyle w:val="a3"/>
        <w:numPr>
          <w:ilvl w:val="0"/>
          <w:numId w:val="6"/>
        </w:numPr>
        <w:rPr>
          <w:sz w:val="22"/>
          <w:szCs w:val="22"/>
        </w:rPr>
      </w:pPr>
      <w:r w:rsidRPr="00480AAD">
        <w:rPr>
          <w:rFonts w:hint="cs"/>
          <w:sz w:val="22"/>
          <w:szCs w:val="22"/>
          <w:rtl/>
        </w:rPr>
        <w:t>הקמת תקשורת פעילה בין בעלי העניין.</w:t>
      </w:r>
    </w:p>
    <w:p w:rsidR="003E04FD" w:rsidRPr="00480AAD" w:rsidRDefault="003E04FD" w:rsidP="00A575D6">
      <w:pPr>
        <w:pStyle w:val="a3"/>
        <w:numPr>
          <w:ilvl w:val="0"/>
          <w:numId w:val="6"/>
        </w:numPr>
        <w:rPr>
          <w:sz w:val="22"/>
          <w:szCs w:val="22"/>
        </w:rPr>
      </w:pPr>
      <w:r w:rsidRPr="00480AAD">
        <w:rPr>
          <w:rFonts w:hint="cs"/>
          <w:sz w:val="22"/>
          <w:szCs w:val="22"/>
          <w:rtl/>
        </w:rPr>
        <w:t>ניהול בעלי העניין והכוונתם להשגת דרישות הפרויקט</w:t>
      </w:r>
    </w:p>
    <w:p w:rsidR="003E04FD" w:rsidRPr="00480AAD" w:rsidRDefault="003E04FD" w:rsidP="00A575D6">
      <w:pPr>
        <w:pStyle w:val="a3"/>
        <w:numPr>
          <w:ilvl w:val="0"/>
          <w:numId w:val="6"/>
        </w:numPr>
        <w:rPr>
          <w:sz w:val="22"/>
          <w:szCs w:val="22"/>
        </w:rPr>
      </w:pPr>
      <w:r w:rsidRPr="00480AAD">
        <w:rPr>
          <w:rFonts w:hint="cs"/>
          <w:sz w:val="22"/>
          <w:szCs w:val="22"/>
          <w:rtl/>
        </w:rPr>
        <w:t>איזון בין אילוצים מתחרים של הפרויקט, בין היתר:</w:t>
      </w:r>
    </w:p>
    <w:p w:rsidR="003E04FD" w:rsidRPr="00480AAD" w:rsidRDefault="003E04FD" w:rsidP="00A575D6">
      <w:pPr>
        <w:pStyle w:val="a3"/>
        <w:numPr>
          <w:ilvl w:val="0"/>
          <w:numId w:val="7"/>
        </w:numPr>
        <w:rPr>
          <w:sz w:val="22"/>
          <w:szCs w:val="22"/>
          <w:rtl/>
        </w:rPr>
      </w:pPr>
      <w:r w:rsidRPr="00480AAD">
        <w:rPr>
          <w:rFonts w:hint="cs"/>
          <w:sz w:val="22"/>
          <w:szCs w:val="22"/>
          <w:rtl/>
        </w:rPr>
        <w:t>תכולה</w:t>
      </w:r>
    </w:p>
    <w:p w:rsidR="003E04FD" w:rsidRPr="00480AAD" w:rsidRDefault="003E04FD" w:rsidP="00A575D6">
      <w:pPr>
        <w:pStyle w:val="a3"/>
        <w:numPr>
          <w:ilvl w:val="0"/>
          <w:numId w:val="7"/>
        </w:numPr>
        <w:rPr>
          <w:sz w:val="22"/>
          <w:szCs w:val="22"/>
          <w:rtl/>
        </w:rPr>
      </w:pPr>
      <w:r w:rsidRPr="00480AAD">
        <w:rPr>
          <w:rFonts w:hint="cs"/>
          <w:sz w:val="22"/>
          <w:szCs w:val="22"/>
          <w:rtl/>
        </w:rPr>
        <w:t>איכות</w:t>
      </w:r>
    </w:p>
    <w:p w:rsidR="003E04FD" w:rsidRPr="00480AAD" w:rsidRDefault="003E04FD" w:rsidP="00A575D6">
      <w:pPr>
        <w:pStyle w:val="a3"/>
        <w:numPr>
          <w:ilvl w:val="0"/>
          <w:numId w:val="7"/>
        </w:numPr>
        <w:rPr>
          <w:sz w:val="22"/>
          <w:szCs w:val="22"/>
          <w:rtl/>
        </w:rPr>
      </w:pPr>
      <w:r w:rsidRPr="00480AAD">
        <w:rPr>
          <w:rFonts w:hint="cs"/>
          <w:sz w:val="22"/>
          <w:szCs w:val="22"/>
          <w:rtl/>
        </w:rPr>
        <w:t>לוח זמנים</w:t>
      </w:r>
    </w:p>
    <w:p w:rsidR="003E04FD" w:rsidRPr="00480AAD" w:rsidRDefault="003E04FD" w:rsidP="00A575D6">
      <w:pPr>
        <w:pStyle w:val="a3"/>
        <w:numPr>
          <w:ilvl w:val="0"/>
          <w:numId w:val="7"/>
        </w:numPr>
        <w:rPr>
          <w:sz w:val="22"/>
          <w:szCs w:val="22"/>
          <w:rtl/>
        </w:rPr>
      </w:pPr>
      <w:r w:rsidRPr="00480AAD">
        <w:rPr>
          <w:rFonts w:hint="cs"/>
          <w:sz w:val="22"/>
          <w:szCs w:val="22"/>
          <w:rtl/>
        </w:rPr>
        <w:t>תקציב</w:t>
      </w:r>
    </w:p>
    <w:p w:rsidR="003E04FD" w:rsidRPr="00480AAD" w:rsidRDefault="003E04FD" w:rsidP="00A575D6">
      <w:pPr>
        <w:pStyle w:val="a3"/>
        <w:numPr>
          <w:ilvl w:val="0"/>
          <w:numId w:val="7"/>
        </w:numPr>
        <w:rPr>
          <w:sz w:val="22"/>
          <w:szCs w:val="22"/>
          <w:rtl/>
        </w:rPr>
      </w:pPr>
      <w:r w:rsidRPr="00480AAD">
        <w:rPr>
          <w:rFonts w:hint="cs"/>
          <w:sz w:val="22"/>
          <w:szCs w:val="22"/>
          <w:rtl/>
        </w:rPr>
        <w:t>משאבים</w:t>
      </w:r>
    </w:p>
    <w:p w:rsidR="003E04FD" w:rsidRPr="00480AAD" w:rsidRDefault="003E04FD" w:rsidP="00A575D6">
      <w:pPr>
        <w:pStyle w:val="a3"/>
        <w:numPr>
          <w:ilvl w:val="0"/>
          <w:numId w:val="7"/>
        </w:numPr>
        <w:rPr>
          <w:sz w:val="22"/>
          <w:szCs w:val="22"/>
        </w:rPr>
      </w:pPr>
      <w:r w:rsidRPr="00480AAD">
        <w:rPr>
          <w:rFonts w:hint="cs"/>
          <w:sz w:val="22"/>
          <w:szCs w:val="22"/>
          <w:rtl/>
        </w:rPr>
        <w:t>סיכונים</w:t>
      </w:r>
    </w:p>
    <w:p w:rsidR="003E04FD" w:rsidRPr="00480AAD" w:rsidRDefault="003E04FD" w:rsidP="00A575D6">
      <w:pPr>
        <w:rPr>
          <w:sz w:val="22"/>
          <w:szCs w:val="22"/>
          <w:rtl/>
        </w:rPr>
      </w:pPr>
      <w:r w:rsidRPr="00480AAD">
        <w:rPr>
          <w:rFonts w:hint="cs"/>
          <w:sz w:val="22"/>
          <w:szCs w:val="22"/>
          <w:rtl/>
        </w:rPr>
        <w:t>תפקיד מנהל הפרויקט:</w:t>
      </w:r>
    </w:p>
    <w:p w:rsidR="003E04FD" w:rsidRPr="00480AAD" w:rsidRDefault="003E04FD" w:rsidP="00A575D6">
      <w:pPr>
        <w:rPr>
          <w:sz w:val="22"/>
          <w:szCs w:val="22"/>
          <w:rtl/>
        </w:rPr>
      </w:pPr>
      <w:r w:rsidRPr="00480AAD">
        <w:rPr>
          <w:rFonts w:hint="cs"/>
          <w:sz w:val="22"/>
          <w:szCs w:val="22"/>
          <w:rtl/>
        </w:rPr>
        <w:t>מנהל הפרויקט הוא האדם שעליו הטיל הארגון המבצע להוביל את הצוות שאחראי להשגת יעדי הפרויקט. קיימת אבחה בין מנהל הפרויקט למנהל פונקציונל</w:t>
      </w:r>
      <w:r w:rsidRPr="00480AAD">
        <w:rPr>
          <w:rFonts w:hint="eastAsia"/>
          <w:sz w:val="22"/>
          <w:szCs w:val="22"/>
          <w:rtl/>
        </w:rPr>
        <w:t>י</w:t>
      </w:r>
      <w:r w:rsidRPr="00480AAD">
        <w:rPr>
          <w:rFonts w:hint="cs"/>
          <w:sz w:val="22"/>
          <w:szCs w:val="22"/>
          <w:rtl/>
        </w:rPr>
        <w:t xml:space="preserve"> או מנהל תפעול. בהתאם למבנה הארגוני, מנהל הפרויקט עושי להיות כפוף למנהל פונקציונאלי. במקרים אחרים, מנהל הפרויקט או אחד מכמה מנהלי פרויקטים הכפופים למנהל האחראי על תחום הפרויקטים ברמת הארגון כולו.</w:t>
      </w:r>
    </w:p>
    <w:p w:rsidR="003E04FD" w:rsidRPr="00480AAD" w:rsidRDefault="003E04FD" w:rsidP="00A575D6">
      <w:pPr>
        <w:rPr>
          <w:sz w:val="22"/>
          <w:szCs w:val="22"/>
          <w:rtl/>
        </w:rPr>
      </w:pPr>
      <w:r w:rsidRPr="00480AAD">
        <w:rPr>
          <w:rFonts w:hint="cs"/>
          <w:sz w:val="22"/>
          <w:szCs w:val="22"/>
          <w:rtl/>
        </w:rPr>
        <w:t>אחריות ומיומנות מנהל הפרויקט:</w:t>
      </w:r>
    </w:p>
    <w:p w:rsidR="003E04FD" w:rsidRPr="00480AAD" w:rsidRDefault="003E04FD" w:rsidP="00A575D6">
      <w:pPr>
        <w:rPr>
          <w:sz w:val="22"/>
          <w:szCs w:val="22"/>
          <w:rtl/>
        </w:rPr>
      </w:pPr>
      <w:r w:rsidRPr="00480AAD">
        <w:rPr>
          <w:rFonts w:hint="cs"/>
          <w:sz w:val="22"/>
          <w:szCs w:val="22"/>
          <w:rtl/>
        </w:rPr>
        <w:t>מנהל הפרויקט הוא הגורם המחבר את הצוות כולו ואחריותו לספק את הצרכים: צורכי המשימה, צורכי הצוות, וצרכים פרטניים. בנוסף על היד והמיומנות בניהול הפרויקטים, ניהול פרויקט יעיל דורש ממנהל הפרויקט להפגין מיומנויות נוספות:</w:t>
      </w:r>
    </w:p>
    <w:p w:rsidR="003E04FD" w:rsidRPr="00480AAD" w:rsidRDefault="003E04FD" w:rsidP="00A575D6">
      <w:pPr>
        <w:pStyle w:val="a3"/>
        <w:numPr>
          <w:ilvl w:val="0"/>
          <w:numId w:val="6"/>
        </w:numPr>
        <w:rPr>
          <w:sz w:val="22"/>
          <w:szCs w:val="22"/>
        </w:rPr>
      </w:pPr>
      <w:r w:rsidRPr="00480AAD">
        <w:rPr>
          <w:rFonts w:hint="cs"/>
          <w:sz w:val="22"/>
          <w:szCs w:val="22"/>
          <w:rtl/>
        </w:rPr>
        <w:t xml:space="preserve">ידע </w:t>
      </w:r>
      <w:r w:rsidRPr="00480AAD">
        <w:rPr>
          <w:sz w:val="22"/>
          <w:szCs w:val="22"/>
          <w:rtl/>
        </w:rPr>
        <w:t>–</w:t>
      </w:r>
      <w:r w:rsidRPr="00480AAD">
        <w:rPr>
          <w:rFonts w:hint="cs"/>
          <w:sz w:val="22"/>
          <w:szCs w:val="22"/>
          <w:rtl/>
        </w:rPr>
        <w:t xml:space="preserve"> מה מ</w:t>
      </w:r>
      <w:r w:rsidR="00480AAD">
        <w:rPr>
          <w:rFonts w:hint="cs"/>
          <w:sz w:val="22"/>
          <w:szCs w:val="22"/>
          <w:rtl/>
        </w:rPr>
        <w:t>נ</w:t>
      </w:r>
      <w:r w:rsidRPr="00480AAD">
        <w:rPr>
          <w:rFonts w:hint="cs"/>
          <w:sz w:val="22"/>
          <w:szCs w:val="22"/>
          <w:rtl/>
        </w:rPr>
        <w:t>הל הפרויקט יודע על אודות ניהול הפרויקטים</w:t>
      </w:r>
    </w:p>
    <w:p w:rsidR="003E04FD" w:rsidRPr="00480AAD" w:rsidRDefault="003E04FD" w:rsidP="00A575D6">
      <w:pPr>
        <w:pStyle w:val="a3"/>
        <w:numPr>
          <w:ilvl w:val="0"/>
          <w:numId w:val="6"/>
        </w:numPr>
        <w:rPr>
          <w:sz w:val="22"/>
          <w:szCs w:val="22"/>
        </w:rPr>
      </w:pPr>
      <w:r w:rsidRPr="00480AAD">
        <w:rPr>
          <w:rFonts w:hint="cs"/>
          <w:sz w:val="22"/>
          <w:szCs w:val="22"/>
          <w:rtl/>
        </w:rPr>
        <w:t>ביצועים = מה מנהל הפרויקט מסוגל לעשות או להשיג תוך יישום הידע שלו בפרויקטים</w:t>
      </w:r>
    </w:p>
    <w:p w:rsidR="003E04FD" w:rsidRPr="00480AAD" w:rsidRDefault="003E04FD" w:rsidP="00A575D6">
      <w:pPr>
        <w:pStyle w:val="a3"/>
        <w:numPr>
          <w:ilvl w:val="0"/>
          <w:numId w:val="6"/>
        </w:numPr>
        <w:rPr>
          <w:sz w:val="22"/>
          <w:szCs w:val="22"/>
        </w:rPr>
      </w:pPr>
      <w:r w:rsidRPr="00480AAD">
        <w:rPr>
          <w:rFonts w:hint="cs"/>
          <w:sz w:val="22"/>
          <w:szCs w:val="22"/>
          <w:rtl/>
        </w:rPr>
        <w:t xml:space="preserve">אישיות </w:t>
      </w:r>
      <w:r w:rsidRPr="00480AAD">
        <w:rPr>
          <w:sz w:val="22"/>
          <w:szCs w:val="22"/>
          <w:rtl/>
        </w:rPr>
        <w:t>–</w:t>
      </w:r>
      <w:r w:rsidRPr="00480AAD">
        <w:rPr>
          <w:rFonts w:hint="cs"/>
          <w:sz w:val="22"/>
          <w:szCs w:val="22"/>
          <w:rtl/>
        </w:rPr>
        <w:t xml:space="preserve"> התנהגות, גישה ומאפייני ליבה של אישיות ומנהיגות.</w:t>
      </w:r>
    </w:p>
    <w:p w:rsidR="003E04FD" w:rsidRPr="00480AAD" w:rsidRDefault="003E04FD" w:rsidP="00A575D6">
      <w:pPr>
        <w:rPr>
          <w:sz w:val="22"/>
          <w:szCs w:val="22"/>
          <w:rtl/>
        </w:rPr>
      </w:pPr>
      <w:r w:rsidRPr="00480AAD">
        <w:rPr>
          <w:rFonts w:hint="cs"/>
          <w:sz w:val="22"/>
          <w:szCs w:val="22"/>
          <w:rtl/>
        </w:rPr>
        <w:t>כישורים בינאישיים של מנהל הפרויקט:</w:t>
      </w:r>
    </w:p>
    <w:p w:rsidR="003E04FD" w:rsidRPr="00480AAD" w:rsidRDefault="00A034AC" w:rsidP="00A575D6">
      <w:pPr>
        <w:rPr>
          <w:sz w:val="22"/>
          <w:szCs w:val="22"/>
          <w:rtl/>
        </w:rPr>
      </w:pPr>
      <w:r w:rsidRPr="00480AAD">
        <w:rPr>
          <w:rFonts w:hint="cs"/>
          <w:sz w:val="22"/>
          <w:szCs w:val="22"/>
          <w:rtl/>
        </w:rPr>
        <w:t>כדי להיות יעילים, מנהלי הפרויקט זקוקים לאיזון בין כישורים טכניים, כישורים בינאישיים וכישורים תפיסתיים בין השאר כישורים כגון:</w:t>
      </w:r>
    </w:p>
    <w:p w:rsidR="00EB12A0" w:rsidRDefault="00EB12A0" w:rsidP="00A575D6">
      <w:pPr>
        <w:pStyle w:val="a3"/>
        <w:numPr>
          <w:ilvl w:val="0"/>
          <w:numId w:val="6"/>
        </w:numPr>
        <w:rPr>
          <w:sz w:val="22"/>
          <w:szCs w:val="22"/>
          <w:rtl/>
        </w:rPr>
        <w:sectPr w:rsidR="00EB12A0" w:rsidSect="00BE070D">
          <w:headerReference w:type="default" r:id="rId8"/>
          <w:pgSz w:w="11906" w:h="16838"/>
          <w:pgMar w:top="1440" w:right="1800" w:bottom="1440" w:left="1800" w:header="708" w:footer="708" w:gutter="0"/>
          <w:cols w:space="708"/>
          <w:bidi/>
          <w:rtlGutter/>
          <w:docGrid w:linePitch="360"/>
        </w:sectPr>
      </w:pPr>
    </w:p>
    <w:p w:rsidR="00A034AC" w:rsidRPr="00480AAD" w:rsidRDefault="00A034AC" w:rsidP="00A575D6">
      <w:pPr>
        <w:pStyle w:val="a3"/>
        <w:numPr>
          <w:ilvl w:val="0"/>
          <w:numId w:val="6"/>
        </w:numPr>
        <w:rPr>
          <w:sz w:val="22"/>
          <w:szCs w:val="22"/>
        </w:rPr>
      </w:pPr>
      <w:r w:rsidRPr="00480AAD">
        <w:rPr>
          <w:rFonts w:hint="cs"/>
          <w:sz w:val="22"/>
          <w:szCs w:val="22"/>
          <w:rtl/>
        </w:rPr>
        <w:t>מנהיגות</w:t>
      </w:r>
    </w:p>
    <w:p w:rsidR="00A034AC" w:rsidRPr="00480AAD" w:rsidRDefault="00A034AC" w:rsidP="00A575D6">
      <w:pPr>
        <w:pStyle w:val="a3"/>
        <w:numPr>
          <w:ilvl w:val="0"/>
          <w:numId w:val="6"/>
        </w:numPr>
        <w:rPr>
          <w:sz w:val="22"/>
          <w:szCs w:val="22"/>
        </w:rPr>
      </w:pPr>
      <w:r w:rsidRPr="00480AAD">
        <w:rPr>
          <w:rFonts w:hint="cs"/>
          <w:sz w:val="22"/>
          <w:szCs w:val="22"/>
          <w:rtl/>
        </w:rPr>
        <w:t>בניית צוות</w:t>
      </w:r>
    </w:p>
    <w:p w:rsidR="00A034AC" w:rsidRPr="00480AAD" w:rsidRDefault="00A034AC" w:rsidP="00A575D6">
      <w:pPr>
        <w:pStyle w:val="a3"/>
        <w:numPr>
          <w:ilvl w:val="0"/>
          <w:numId w:val="6"/>
        </w:numPr>
        <w:rPr>
          <w:sz w:val="22"/>
          <w:szCs w:val="22"/>
        </w:rPr>
      </w:pPr>
      <w:r w:rsidRPr="00480AAD">
        <w:rPr>
          <w:rFonts w:hint="cs"/>
          <w:sz w:val="22"/>
          <w:szCs w:val="22"/>
          <w:rtl/>
        </w:rPr>
        <w:t>מוטיבציה</w:t>
      </w:r>
    </w:p>
    <w:p w:rsidR="00A034AC" w:rsidRPr="00480AAD" w:rsidRDefault="00A034AC" w:rsidP="00A575D6">
      <w:pPr>
        <w:pStyle w:val="a3"/>
        <w:numPr>
          <w:ilvl w:val="0"/>
          <w:numId w:val="6"/>
        </w:numPr>
        <w:rPr>
          <w:sz w:val="22"/>
          <w:szCs w:val="22"/>
        </w:rPr>
      </w:pPr>
      <w:r w:rsidRPr="00480AAD">
        <w:rPr>
          <w:rFonts w:hint="cs"/>
          <w:sz w:val="22"/>
          <w:szCs w:val="22"/>
          <w:rtl/>
        </w:rPr>
        <w:t>תקשורת</w:t>
      </w:r>
    </w:p>
    <w:p w:rsidR="00A034AC" w:rsidRPr="00480AAD" w:rsidRDefault="00A034AC" w:rsidP="00A575D6">
      <w:pPr>
        <w:pStyle w:val="a3"/>
        <w:numPr>
          <w:ilvl w:val="0"/>
          <w:numId w:val="6"/>
        </w:numPr>
        <w:rPr>
          <w:sz w:val="22"/>
          <w:szCs w:val="22"/>
        </w:rPr>
      </w:pPr>
      <w:r w:rsidRPr="00480AAD">
        <w:rPr>
          <w:rFonts w:hint="cs"/>
          <w:sz w:val="22"/>
          <w:szCs w:val="22"/>
          <w:rtl/>
        </w:rPr>
        <w:t>השפעה</w:t>
      </w:r>
    </w:p>
    <w:p w:rsidR="00A034AC" w:rsidRPr="00480AAD" w:rsidRDefault="00A034AC" w:rsidP="00A575D6">
      <w:pPr>
        <w:pStyle w:val="a3"/>
        <w:numPr>
          <w:ilvl w:val="0"/>
          <w:numId w:val="6"/>
        </w:numPr>
        <w:rPr>
          <w:sz w:val="22"/>
          <w:szCs w:val="22"/>
        </w:rPr>
      </w:pPr>
      <w:r w:rsidRPr="00480AAD">
        <w:rPr>
          <w:rFonts w:hint="cs"/>
          <w:sz w:val="22"/>
          <w:szCs w:val="22"/>
          <w:rtl/>
        </w:rPr>
        <w:t>קבלת החלטות</w:t>
      </w:r>
    </w:p>
    <w:p w:rsidR="00A034AC" w:rsidRPr="00480AAD" w:rsidRDefault="00A034AC" w:rsidP="00A575D6">
      <w:pPr>
        <w:pStyle w:val="a3"/>
        <w:numPr>
          <w:ilvl w:val="0"/>
          <w:numId w:val="6"/>
        </w:numPr>
        <w:rPr>
          <w:sz w:val="22"/>
          <w:szCs w:val="22"/>
        </w:rPr>
      </w:pPr>
      <w:r w:rsidRPr="00480AAD">
        <w:rPr>
          <w:rFonts w:hint="cs"/>
          <w:sz w:val="22"/>
          <w:szCs w:val="22"/>
          <w:rtl/>
        </w:rPr>
        <w:t>מודעות פוליטית ותרבותית</w:t>
      </w:r>
    </w:p>
    <w:p w:rsidR="00A034AC" w:rsidRPr="00480AAD" w:rsidRDefault="00A034AC" w:rsidP="00A575D6">
      <w:pPr>
        <w:pStyle w:val="a3"/>
        <w:numPr>
          <w:ilvl w:val="0"/>
          <w:numId w:val="6"/>
        </w:numPr>
        <w:rPr>
          <w:sz w:val="22"/>
          <w:szCs w:val="22"/>
        </w:rPr>
      </w:pPr>
      <w:r w:rsidRPr="00480AAD">
        <w:rPr>
          <w:rFonts w:hint="cs"/>
          <w:sz w:val="22"/>
          <w:szCs w:val="22"/>
          <w:rtl/>
        </w:rPr>
        <w:t>משא ומתן</w:t>
      </w:r>
    </w:p>
    <w:p w:rsidR="00A034AC" w:rsidRPr="00480AAD" w:rsidRDefault="00A034AC" w:rsidP="00A575D6">
      <w:pPr>
        <w:pStyle w:val="a3"/>
        <w:numPr>
          <w:ilvl w:val="0"/>
          <w:numId w:val="6"/>
        </w:numPr>
        <w:rPr>
          <w:sz w:val="22"/>
          <w:szCs w:val="22"/>
        </w:rPr>
      </w:pPr>
      <w:r w:rsidRPr="00480AAD">
        <w:rPr>
          <w:rFonts w:hint="cs"/>
          <w:sz w:val="22"/>
          <w:szCs w:val="22"/>
          <w:rtl/>
        </w:rPr>
        <w:t>בניית אמון</w:t>
      </w:r>
    </w:p>
    <w:p w:rsidR="00A034AC" w:rsidRPr="00480AAD" w:rsidRDefault="00A034AC" w:rsidP="00A575D6">
      <w:pPr>
        <w:pStyle w:val="a3"/>
        <w:numPr>
          <w:ilvl w:val="0"/>
          <w:numId w:val="6"/>
        </w:numPr>
        <w:rPr>
          <w:sz w:val="22"/>
          <w:szCs w:val="22"/>
        </w:rPr>
      </w:pPr>
      <w:r w:rsidRPr="00480AAD">
        <w:rPr>
          <w:rFonts w:hint="cs"/>
          <w:sz w:val="22"/>
          <w:szCs w:val="22"/>
          <w:rtl/>
        </w:rPr>
        <w:t>ניהול מחלוקות</w:t>
      </w:r>
    </w:p>
    <w:p w:rsidR="00A034AC" w:rsidRPr="00480AAD" w:rsidRDefault="00A034AC" w:rsidP="00A575D6">
      <w:pPr>
        <w:pStyle w:val="a3"/>
        <w:numPr>
          <w:ilvl w:val="0"/>
          <w:numId w:val="6"/>
        </w:numPr>
        <w:rPr>
          <w:sz w:val="22"/>
          <w:szCs w:val="22"/>
        </w:rPr>
      </w:pPr>
      <w:r w:rsidRPr="00480AAD">
        <w:rPr>
          <w:rFonts w:hint="cs"/>
          <w:sz w:val="22"/>
          <w:szCs w:val="22"/>
          <w:rtl/>
        </w:rPr>
        <w:t>אימון אישי</w:t>
      </w:r>
    </w:p>
    <w:p w:rsidR="00EB12A0" w:rsidRDefault="00EB12A0" w:rsidP="00A575D6">
      <w:pPr>
        <w:rPr>
          <w:sz w:val="22"/>
          <w:szCs w:val="22"/>
          <w:rtl/>
        </w:rPr>
        <w:sectPr w:rsidR="00EB12A0" w:rsidSect="00EB12A0">
          <w:type w:val="continuous"/>
          <w:pgSz w:w="11906" w:h="16838"/>
          <w:pgMar w:top="1440" w:right="1800" w:bottom="1440" w:left="1800" w:header="708" w:footer="708" w:gutter="0"/>
          <w:cols w:num="3" w:space="708"/>
          <w:bidi/>
          <w:rtlGutter/>
          <w:docGrid w:linePitch="360"/>
        </w:sectPr>
      </w:pPr>
    </w:p>
    <w:p w:rsidR="00A034AC" w:rsidRPr="00480AAD" w:rsidRDefault="00EB12A0" w:rsidP="00A575D6">
      <w:pPr>
        <w:rPr>
          <w:sz w:val="22"/>
          <w:szCs w:val="22"/>
          <w:rtl/>
        </w:rPr>
      </w:pPr>
      <w:r w:rsidRPr="00480AAD">
        <w:rPr>
          <w:noProof/>
          <w:sz w:val="22"/>
          <w:szCs w:val="22"/>
        </w:rPr>
        <w:drawing>
          <wp:anchor distT="0" distB="0" distL="114300" distR="114300" simplePos="0" relativeHeight="251659264" behindDoc="0" locked="0" layoutInCell="1" allowOverlap="1" wp14:anchorId="184FF8E2" wp14:editId="474DC4DD">
            <wp:simplePos x="0" y="0"/>
            <wp:positionH relativeFrom="column">
              <wp:posOffset>-692492</wp:posOffset>
            </wp:positionH>
            <wp:positionV relativeFrom="paragraph">
              <wp:posOffset>160352</wp:posOffset>
            </wp:positionV>
            <wp:extent cx="3275330" cy="2120265"/>
            <wp:effectExtent l="0" t="0" r="1270" b="0"/>
            <wp:wrapSquare wrapText="bothSides"/>
            <wp:docPr id="7" name="תמונה 6">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1F9C8B41-ED80-4089-89A7-7C476AE37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6">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1F9C8B41-ED80-4089-89A7-7C476AE37667}"/>
                        </a:ext>
                      </a:extLst>
                    </pic:cNvPr>
                    <pic:cNvPicPr>
                      <a:picLocks noChangeAspect="1"/>
                    </pic:cNvPicPr>
                  </pic:nvPicPr>
                  <pic:blipFill>
                    <a:blip r:embed="rId9"/>
                    <a:stretch>
                      <a:fillRect/>
                    </a:stretch>
                  </pic:blipFill>
                  <pic:spPr>
                    <a:xfrm>
                      <a:off x="0" y="0"/>
                      <a:ext cx="3275330" cy="2120265"/>
                    </a:xfrm>
                    <a:prstGeom prst="rect">
                      <a:avLst/>
                    </a:prstGeom>
                  </pic:spPr>
                </pic:pic>
              </a:graphicData>
            </a:graphic>
            <wp14:sizeRelH relativeFrom="margin">
              <wp14:pctWidth>0</wp14:pctWidth>
            </wp14:sizeRelH>
            <wp14:sizeRelV relativeFrom="margin">
              <wp14:pctHeight>0</wp14:pctHeight>
            </wp14:sizeRelV>
          </wp:anchor>
        </w:drawing>
      </w:r>
      <w:r w:rsidRPr="00480AAD">
        <w:rPr>
          <w:noProof/>
          <w:sz w:val="22"/>
          <w:szCs w:val="22"/>
        </w:rPr>
        <w:drawing>
          <wp:anchor distT="0" distB="0" distL="114300" distR="114300" simplePos="0" relativeHeight="251660288" behindDoc="0" locked="0" layoutInCell="1" allowOverlap="1" wp14:anchorId="7AB2F97A" wp14:editId="7123849A">
            <wp:simplePos x="0" y="0"/>
            <wp:positionH relativeFrom="column">
              <wp:posOffset>2771651</wp:posOffset>
            </wp:positionH>
            <wp:positionV relativeFrom="paragraph">
              <wp:posOffset>185117</wp:posOffset>
            </wp:positionV>
            <wp:extent cx="3541395" cy="2094230"/>
            <wp:effectExtent l="0" t="0" r="1905" b="1270"/>
            <wp:wrapSquare wrapText="bothSides"/>
            <wp:docPr id="5" name="תמונה 4">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6D74C570-1E04-463F-88BA-9ED009208A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6D74C570-1E04-463F-88BA-9ED009208A1F}"/>
                        </a:ext>
                      </a:extLst>
                    </pic:cNvPr>
                    <pic:cNvPicPr>
                      <a:picLocks noChangeAspect="1"/>
                    </pic:cNvPicPr>
                  </pic:nvPicPr>
                  <pic:blipFill>
                    <a:blip r:embed="rId10"/>
                    <a:stretch>
                      <a:fillRect/>
                    </a:stretch>
                  </pic:blipFill>
                  <pic:spPr>
                    <a:xfrm>
                      <a:off x="0" y="0"/>
                      <a:ext cx="3541395" cy="2094230"/>
                    </a:xfrm>
                    <a:prstGeom prst="rect">
                      <a:avLst/>
                    </a:prstGeom>
                  </pic:spPr>
                </pic:pic>
              </a:graphicData>
            </a:graphic>
            <wp14:sizeRelH relativeFrom="margin">
              <wp14:pctWidth>0</wp14:pctWidth>
            </wp14:sizeRelH>
            <wp14:sizeRelV relativeFrom="margin">
              <wp14:pctHeight>0</wp14:pctHeight>
            </wp14:sizeRelV>
          </wp:anchor>
        </w:drawing>
      </w:r>
      <w:r w:rsidR="00A034AC" w:rsidRPr="00480AAD">
        <w:rPr>
          <w:rFonts w:hint="cs"/>
          <w:sz w:val="22"/>
          <w:szCs w:val="22"/>
          <w:rtl/>
        </w:rPr>
        <w:t>דוגמאות למבנים ארגוניים:</w:t>
      </w:r>
    </w:p>
    <w:p w:rsidR="00A034AC" w:rsidRPr="00480AAD" w:rsidRDefault="000B2D78" w:rsidP="00A575D6">
      <w:pPr>
        <w:rPr>
          <w:sz w:val="22"/>
          <w:szCs w:val="22"/>
          <w:rtl/>
        </w:rPr>
      </w:pPr>
      <w:r w:rsidRPr="00480AAD">
        <w:rPr>
          <w:noProof/>
          <w:sz w:val="22"/>
          <w:szCs w:val="22"/>
        </w:rPr>
        <w:drawing>
          <wp:anchor distT="0" distB="0" distL="114300" distR="114300" simplePos="0" relativeHeight="251663360" behindDoc="0" locked="0" layoutInCell="1" allowOverlap="1" wp14:anchorId="2184B8A6" wp14:editId="0DEDD99F">
            <wp:simplePos x="0" y="0"/>
            <wp:positionH relativeFrom="column">
              <wp:posOffset>2665900</wp:posOffset>
            </wp:positionH>
            <wp:positionV relativeFrom="paragraph">
              <wp:posOffset>2029801</wp:posOffset>
            </wp:positionV>
            <wp:extent cx="3774558" cy="2318995"/>
            <wp:effectExtent l="0" t="0" r="0" b="5715"/>
            <wp:wrapNone/>
            <wp:docPr id="9" name="תמונה 8">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71B5C83B-179F-47D8-B457-3D7F6F096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8">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71B5C83B-179F-47D8-B457-3D7F6F096A6E}"/>
                        </a:ext>
                      </a:extLst>
                    </pic:cNvPr>
                    <pic:cNvPicPr>
                      <a:picLocks noChangeAspect="1"/>
                    </pic:cNvPicPr>
                  </pic:nvPicPr>
                  <pic:blipFill>
                    <a:blip r:embed="rId11"/>
                    <a:stretch>
                      <a:fillRect/>
                    </a:stretch>
                  </pic:blipFill>
                  <pic:spPr>
                    <a:xfrm>
                      <a:off x="0" y="0"/>
                      <a:ext cx="3774558" cy="2318995"/>
                    </a:xfrm>
                    <a:prstGeom prst="rect">
                      <a:avLst/>
                    </a:prstGeom>
                  </pic:spPr>
                </pic:pic>
              </a:graphicData>
            </a:graphic>
            <wp14:sizeRelH relativeFrom="margin">
              <wp14:pctWidth>0</wp14:pctWidth>
            </wp14:sizeRelH>
            <wp14:sizeRelV relativeFrom="margin">
              <wp14:pctHeight>0</wp14:pctHeight>
            </wp14:sizeRelV>
          </wp:anchor>
        </w:drawing>
      </w:r>
      <w:r w:rsidRPr="00480AAD">
        <w:rPr>
          <w:noProof/>
          <w:sz w:val="22"/>
          <w:szCs w:val="22"/>
        </w:rPr>
        <w:drawing>
          <wp:anchor distT="0" distB="0" distL="114300" distR="114300" simplePos="0" relativeHeight="251662336" behindDoc="0" locked="0" layoutInCell="1" allowOverlap="1" wp14:anchorId="53FF66A4" wp14:editId="19C684B0">
            <wp:simplePos x="0" y="0"/>
            <wp:positionH relativeFrom="column">
              <wp:posOffset>-883124</wp:posOffset>
            </wp:positionH>
            <wp:positionV relativeFrom="paragraph">
              <wp:posOffset>2030398</wp:posOffset>
            </wp:positionV>
            <wp:extent cx="3465830" cy="2204085"/>
            <wp:effectExtent l="0" t="0" r="1270" b="5715"/>
            <wp:wrapSquare wrapText="bothSides"/>
            <wp:docPr id="6" name="תמונה 5">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CF00EC64-30AF-4D83-9660-BEABB2B63A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CF00EC64-30AF-4D83-9660-BEABB2B63ADB}"/>
                        </a:ext>
                      </a:extLst>
                    </pic:cNvPr>
                    <pic:cNvPicPr>
                      <a:picLocks noChangeAspect="1"/>
                    </pic:cNvPicPr>
                  </pic:nvPicPr>
                  <pic:blipFill>
                    <a:blip r:embed="rId12"/>
                    <a:stretch>
                      <a:fillRect/>
                    </a:stretch>
                  </pic:blipFill>
                  <pic:spPr>
                    <a:xfrm>
                      <a:off x="0" y="0"/>
                      <a:ext cx="3465830" cy="2204085"/>
                    </a:xfrm>
                    <a:prstGeom prst="rect">
                      <a:avLst/>
                    </a:prstGeom>
                  </pic:spPr>
                </pic:pic>
              </a:graphicData>
            </a:graphic>
            <wp14:sizeRelH relativeFrom="margin">
              <wp14:pctWidth>0</wp14:pctWidth>
            </wp14:sizeRelH>
            <wp14:sizeRelV relativeFrom="margin">
              <wp14:pctHeight>0</wp14:pctHeight>
            </wp14:sizeRelV>
          </wp:anchor>
        </w:drawing>
      </w:r>
    </w:p>
    <w:p w:rsidR="00C1557A" w:rsidRPr="00480AAD" w:rsidRDefault="000B2D78" w:rsidP="00EB12A0">
      <w:pPr>
        <w:rPr>
          <w:rFonts w:asciiTheme="majorHAnsi" w:eastAsiaTheme="majorEastAsia" w:hAnsiTheme="majorHAnsi" w:cstheme="majorBidi"/>
          <w:color w:val="2E74B5" w:themeColor="accent1" w:themeShade="BF"/>
          <w:sz w:val="22"/>
          <w:szCs w:val="22"/>
          <w:rtl/>
        </w:rPr>
      </w:pPr>
      <w:r w:rsidRPr="00480AAD">
        <w:rPr>
          <w:noProof/>
          <w:sz w:val="22"/>
          <w:szCs w:val="22"/>
        </w:rPr>
        <w:drawing>
          <wp:anchor distT="0" distB="0" distL="114300" distR="114300" simplePos="0" relativeHeight="251666432" behindDoc="0" locked="0" layoutInCell="1" allowOverlap="1" wp14:anchorId="65620402" wp14:editId="0F75D687">
            <wp:simplePos x="0" y="0"/>
            <wp:positionH relativeFrom="column">
              <wp:posOffset>2773860</wp:posOffset>
            </wp:positionH>
            <wp:positionV relativeFrom="paragraph">
              <wp:posOffset>2152792</wp:posOffset>
            </wp:positionV>
            <wp:extent cx="3536345" cy="2224585"/>
            <wp:effectExtent l="0" t="0" r="6985" b="4445"/>
            <wp:wrapNone/>
            <wp:docPr id="2" name="תמונה 4">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8CD6EDF0-AEAC-4FB5-AE8B-D7F16E0D0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8CD6EDF0-AEAC-4FB5-AE8B-D7F16E0D0080}"/>
                        </a:ext>
                      </a:extLst>
                    </pic:cNvPr>
                    <pic:cNvPicPr>
                      <a:picLocks noChangeAspect="1"/>
                    </pic:cNvPicPr>
                  </pic:nvPicPr>
                  <pic:blipFill>
                    <a:blip r:embed="rId13"/>
                    <a:stretch>
                      <a:fillRect/>
                    </a:stretch>
                  </pic:blipFill>
                  <pic:spPr>
                    <a:xfrm>
                      <a:off x="0" y="0"/>
                      <a:ext cx="3536345" cy="2224585"/>
                    </a:xfrm>
                    <a:prstGeom prst="rect">
                      <a:avLst/>
                    </a:prstGeom>
                  </pic:spPr>
                </pic:pic>
              </a:graphicData>
            </a:graphic>
            <wp14:sizeRelH relativeFrom="margin">
              <wp14:pctWidth>0</wp14:pctWidth>
            </wp14:sizeRelH>
            <wp14:sizeRelV relativeFrom="margin">
              <wp14:pctHeight>0</wp14:pctHeight>
            </wp14:sizeRelV>
          </wp:anchor>
        </w:drawing>
      </w:r>
      <w:r w:rsidR="00EB12A0" w:rsidRPr="00480AAD">
        <w:rPr>
          <w:noProof/>
          <w:sz w:val="22"/>
          <w:szCs w:val="22"/>
        </w:rPr>
        <w:drawing>
          <wp:anchor distT="0" distB="0" distL="114300" distR="114300" simplePos="0" relativeHeight="251665408" behindDoc="0" locked="0" layoutInCell="1" allowOverlap="1" wp14:anchorId="6649106A" wp14:editId="126DE201">
            <wp:simplePos x="0" y="0"/>
            <wp:positionH relativeFrom="column">
              <wp:posOffset>-883674</wp:posOffset>
            </wp:positionH>
            <wp:positionV relativeFrom="paragraph">
              <wp:posOffset>2016580</wp:posOffset>
            </wp:positionV>
            <wp:extent cx="3521122" cy="2412981"/>
            <wp:effectExtent l="0" t="0" r="3175" b="6985"/>
            <wp:wrapNone/>
            <wp:docPr id="1" name="תמונה 5">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0486DB38-51DF-4470-B5AF-BB72EBB987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0486DB38-51DF-4470-B5AF-BB72EBB9879E}"/>
                        </a:ext>
                      </a:extLst>
                    </pic:cNvPr>
                    <pic:cNvPicPr>
                      <a:picLocks noChangeAspect="1"/>
                    </pic:cNvPicPr>
                  </pic:nvPicPr>
                  <pic:blipFill>
                    <a:blip r:embed="rId14"/>
                    <a:stretch>
                      <a:fillRect/>
                    </a:stretch>
                  </pic:blipFill>
                  <pic:spPr>
                    <a:xfrm>
                      <a:off x="0" y="0"/>
                      <a:ext cx="3521122" cy="2412981"/>
                    </a:xfrm>
                    <a:prstGeom prst="rect">
                      <a:avLst/>
                    </a:prstGeom>
                  </pic:spPr>
                </pic:pic>
              </a:graphicData>
            </a:graphic>
            <wp14:sizeRelH relativeFrom="margin">
              <wp14:pctWidth>0</wp14:pctWidth>
            </wp14:sizeRelH>
            <wp14:sizeRelV relativeFrom="margin">
              <wp14:pctHeight>0</wp14:pctHeight>
            </wp14:sizeRelV>
          </wp:anchor>
        </w:drawing>
      </w:r>
    </w:p>
    <w:p w:rsidR="0012697E" w:rsidRPr="00480AAD" w:rsidRDefault="00C1557A" w:rsidP="00A575D6">
      <w:pPr>
        <w:rPr>
          <w:sz w:val="22"/>
          <w:szCs w:val="22"/>
          <w:rtl/>
        </w:rPr>
      </w:pPr>
      <w:r w:rsidRPr="00480AAD">
        <w:rPr>
          <w:noProof/>
          <w:sz w:val="22"/>
          <w:szCs w:val="22"/>
        </w:rPr>
        <w:drawing>
          <wp:inline distT="0" distB="0" distL="0" distR="0" wp14:anchorId="708FAC68" wp14:editId="7C0AEDCE">
            <wp:extent cx="5274310" cy="3265805"/>
            <wp:effectExtent l="0" t="0" r="2540" b="0"/>
            <wp:docPr id="3" name="תמונה 4">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315D50E7-DCC9-4A50-869E-AB39CE07A1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315D50E7-DCC9-4A50-869E-AB39CE07A171}"/>
                        </a:ext>
                      </a:extLst>
                    </pic:cNvPr>
                    <pic:cNvPicPr>
                      <a:picLocks noChangeAspect="1"/>
                    </pic:cNvPicPr>
                  </pic:nvPicPr>
                  <pic:blipFill>
                    <a:blip r:embed="rId15"/>
                    <a:stretch>
                      <a:fillRect/>
                    </a:stretch>
                  </pic:blipFill>
                  <pic:spPr>
                    <a:xfrm>
                      <a:off x="0" y="0"/>
                      <a:ext cx="5274310" cy="3265805"/>
                    </a:xfrm>
                    <a:prstGeom prst="rect">
                      <a:avLst/>
                    </a:prstGeom>
                  </pic:spPr>
                </pic:pic>
              </a:graphicData>
            </a:graphic>
          </wp:inline>
        </w:drawing>
      </w:r>
    </w:p>
    <w:p w:rsidR="00963A89" w:rsidRPr="00480AAD" w:rsidRDefault="00963A89" w:rsidP="00A575D6">
      <w:pPr>
        <w:rPr>
          <w:sz w:val="22"/>
          <w:szCs w:val="22"/>
          <w:rtl/>
        </w:rPr>
      </w:pPr>
      <w:r w:rsidRPr="00480AAD">
        <w:rPr>
          <w:rFonts w:hint="cs"/>
          <w:sz w:val="22"/>
          <w:szCs w:val="22"/>
          <w:rtl/>
        </w:rPr>
        <w:t>מונחי יסוד:</w:t>
      </w:r>
    </w:p>
    <w:p w:rsidR="00963A89" w:rsidRPr="00480AAD" w:rsidRDefault="00963A89" w:rsidP="00A575D6">
      <w:pPr>
        <w:rPr>
          <w:sz w:val="22"/>
          <w:szCs w:val="22"/>
          <w:rtl/>
        </w:rPr>
      </w:pPr>
      <w:r w:rsidRPr="00480AAD">
        <w:rPr>
          <w:rFonts w:hint="cs"/>
          <w:sz w:val="22"/>
          <w:szCs w:val="22"/>
          <w:rtl/>
        </w:rPr>
        <w:t>נכסי תהליכים ארגוניים:</w:t>
      </w:r>
    </w:p>
    <w:p w:rsidR="00963A89" w:rsidRPr="00480AAD" w:rsidRDefault="00963A89" w:rsidP="00A575D6">
      <w:pPr>
        <w:rPr>
          <w:sz w:val="22"/>
          <w:szCs w:val="22"/>
          <w:rtl/>
        </w:rPr>
      </w:pPr>
      <w:r w:rsidRPr="00480AAD">
        <w:rPr>
          <w:rFonts w:hint="cs"/>
          <w:sz w:val="22"/>
          <w:szCs w:val="22"/>
          <w:rtl/>
        </w:rPr>
        <w:t xml:space="preserve">נכסי תהליכים ארגונים הם התכניות, התהליכים, הנהלים ובסיסי הידע הייחודים לארגון המבצע והמשמשים אותו. עם נכסים אלה נמנים התוצרים, השיטות או הידע של כל אחד מהארגונים המעורבים בפרויקט, שיכולים לשמש לביצוע הפרויקט או לניהולו. נכסים אלה כוללים תכניות רשמיות ובלתי רשמיות, תהליכים, קווי מדיניות, נהלים ובסיסי ידע ייחודים של הארגון המבצע. הם כוללים לקחים שהופקו ומידע היסטורי, לוחות זמנים שהושלמו, נתונים סיכון ונתוני ערך מזוכה וכולם משמשים את הארגון למטרותיו. נכסי תהליכים ארגוניים משמשים תשומה לרוב תהליכי התכנון. לאורך הפרויקט, חברי צוות הפרויקט יכולים לעדכן את נכסי </w:t>
      </w:r>
      <w:r w:rsidR="0075603B" w:rsidRPr="00480AAD">
        <w:rPr>
          <w:rFonts w:hint="cs"/>
          <w:sz w:val="22"/>
          <w:szCs w:val="22"/>
          <w:rtl/>
        </w:rPr>
        <w:t>התהליכי</w:t>
      </w:r>
      <w:r w:rsidR="0075603B" w:rsidRPr="00480AAD">
        <w:rPr>
          <w:rFonts w:hint="eastAsia"/>
          <w:sz w:val="22"/>
          <w:szCs w:val="22"/>
          <w:rtl/>
        </w:rPr>
        <w:t>ם</w:t>
      </w:r>
      <w:r w:rsidRPr="00480AAD">
        <w:rPr>
          <w:rFonts w:hint="cs"/>
          <w:sz w:val="22"/>
          <w:szCs w:val="22"/>
          <w:rtl/>
        </w:rPr>
        <w:t xml:space="preserve"> הארגוניים על פי הצורך. ניתן לקבץ את נכסי התהליכים הארגוניים לשתי קטגוריות:</w:t>
      </w:r>
    </w:p>
    <w:p w:rsidR="00963A89" w:rsidRPr="00480AAD" w:rsidRDefault="0075603B" w:rsidP="001D1C03">
      <w:pPr>
        <w:pStyle w:val="a3"/>
        <w:numPr>
          <w:ilvl w:val="0"/>
          <w:numId w:val="8"/>
        </w:numPr>
        <w:rPr>
          <w:sz w:val="22"/>
          <w:szCs w:val="22"/>
        </w:rPr>
      </w:pPr>
      <w:r w:rsidRPr="00480AAD">
        <w:rPr>
          <w:rFonts w:hint="cs"/>
          <w:sz w:val="22"/>
          <w:szCs w:val="22"/>
          <w:rtl/>
        </w:rPr>
        <w:t>תהליכי</w:t>
      </w:r>
      <w:r w:rsidRPr="00480AAD">
        <w:rPr>
          <w:rFonts w:hint="eastAsia"/>
          <w:sz w:val="22"/>
          <w:szCs w:val="22"/>
          <w:rtl/>
        </w:rPr>
        <w:t>ם</w:t>
      </w:r>
      <w:r w:rsidR="00963A89" w:rsidRPr="00480AAD">
        <w:rPr>
          <w:sz w:val="22"/>
          <w:szCs w:val="22"/>
          <w:rtl/>
        </w:rPr>
        <w:t xml:space="preserve"> ונהלים</w:t>
      </w:r>
    </w:p>
    <w:p w:rsidR="0075603B" w:rsidRPr="00480AAD" w:rsidRDefault="0075603B" w:rsidP="001D1C03">
      <w:pPr>
        <w:pStyle w:val="a3"/>
        <w:numPr>
          <w:ilvl w:val="0"/>
          <w:numId w:val="8"/>
        </w:numPr>
        <w:rPr>
          <w:sz w:val="22"/>
          <w:szCs w:val="22"/>
        </w:rPr>
      </w:pPr>
      <w:r w:rsidRPr="00480AAD">
        <w:rPr>
          <w:sz w:val="22"/>
          <w:szCs w:val="22"/>
          <w:rtl/>
        </w:rPr>
        <w:t>בסיס הידע של הארגון</w:t>
      </w:r>
    </w:p>
    <w:p w:rsidR="0075603B" w:rsidRPr="00480AAD" w:rsidRDefault="0075603B" w:rsidP="00A575D6">
      <w:pPr>
        <w:rPr>
          <w:sz w:val="22"/>
          <w:szCs w:val="22"/>
          <w:rtl/>
        </w:rPr>
      </w:pPr>
      <w:r w:rsidRPr="00480AAD">
        <w:rPr>
          <w:rFonts w:hint="cs"/>
          <w:sz w:val="22"/>
          <w:szCs w:val="22"/>
          <w:rtl/>
        </w:rPr>
        <w:t>בעלי עניין בפרויקט:</w:t>
      </w:r>
    </w:p>
    <w:p w:rsidR="0075603B" w:rsidRPr="00480AAD" w:rsidRDefault="0075603B" w:rsidP="00A575D6">
      <w:pPr>
        <w:rPr>
          <w:sz w:val="22"/>
          <w:szCs w:val="22"/>
          <w:rtl/>
        </w:rPr>
      </w:pPr>
      <w:r w:rsidRPr="00480AAD">
        <w:rPr>
          <w:rFonts w:hint="cs"/>
          <w:sz w:val="22"/>
          <w:szCs w:val="22"/>
          <w:rtl/>
        </w:rPr>
        <w:t>עם בעלי העניין נמנים חברי צוות הפרויקט וכן כל הגורמים בעלי העניין הפנימיים לארגון או חיצוניים לו. צוות הפרויקט מזהה את בעלי העניין הפנימיי</w:t>
      </w:r>
      <w:r w:rsidRPr="00480AAD">
        <w:rPr>
          <w:rFonts w:hint="eastAsia"/>
          <w:sz w:val="22"/>
          <w:szCs w:val="22"/>
          <w:rtl/>
        </w:rPr>
        <w:t>ם</w:t>
      </w:r>
      <w:r w:rsidRPr="00480AAD">
        <w:rPr>
          <w:rFonts w:hint="cs"/>
          <w:sz w:val="22"/>
          <w:szCs w:val="22"/>
          <w:rtl/>
        </w:rPr>
        <w:t xml:space="preserve"> והחיצוניים, החיוביים והשליליים, המבצעים והמייעצים כדי לקבוע את דרישות הפרויקט ואת צפיותיהם של כל הצדדים המעורבים. מנהל הפרויקט צריך לנהל את השפות של בעלי העניין השונים על דרישות הפרויקט כדי להבטיח תוצאות מוצלחות. תרשים 2-7 מציג את היחסים בין הפרויקט, צוות הפרויקט ובעלי העניין השונים. </w:t>
      </w:r>
    </w:p>
    <w:p w:rsidR="009C3048" w:rsidRPr="00480AAD" w:rsidRDefault="009C3048" w:rsidP="00A575D6">
      <w:pPr>
        <w:rPr>
          <w:sz w:val="22"/>
          <w:szCs w:val="22"/>
          <w:rtl/>
        </w:rPr>
      </w:pPr>
      <w:r w:rsidRPr="00480AAD">
        <w:rPr>
          <w:rFonts w:hint="cs"/>
          <w:sz w:val="22"/>
          <w:szCs w:val="22"/>
          <w:rtl/>
        </w:rPr>
        <w:t>גורמים סביבתיים של הארגון</w:t>
      </w:r>
      <w:r w:rsidR="0075603B" w:rsidRPr="00480AAD">
        <w:rPr>
          <w:rFonts w:hint="cs"/>
          <w:sz w:val="22"/>
          <w:szCs w:val="22"/>
          <w:rtl/>
        </w:rPr>
        <w:t>:</w:t>
      </w:r>
    </w:p>
    <w:p w:rsidR="009C3048" w:rsidRPr="00480AAD" w:rsidRDefault="009C3048" w:rsidP="00A575D6">
      <w:pPr>
        <w:rPr>
          <w:sz w:val="22"/>
          <w:szCs w:val="22"/>
          <w:rtl/>
        </w:rPr>
      </w:pPr>
      <w:r w:rsidRPr="00480AAD">
        <w:rPr>
          <w:rFonts w:hint="cs"/>
          <w:sz w:val="22"/>
          <w:szCs w:val="22"/>
          <w:rtl/>
        </w:rPr>
        <w:t xml:space="preserve">הגורמים הסביבתיים של הארגון הם התנאים שאינם בשליטת צוות הפרויקט, המשפיעים, מגבילים או מכוונים את הפרויקט. גורמים אלה נחשבים </w:t>
      </w:r>
      <w:r w:rsidRPr="001242C8">
        <w:rPr>
          <w:rFonts w:hint="cs"/>
          <w:b/>
          <w:bCs/>
          <w:sz w:val="22"/>
          <w:szCs w:val="22"/>
          <w:rtl/>
        </w:rPr>
        <w:t>כתשומות</w:t>
      </w:r>
      <w:r w:rsidRPr="00480AAD">
        <w:rPr>
          <w:rFonts w:hint="cs"/>
          <w:sz w:val="22"/>
          <w:szCs w:val="22"/>
          <w:rtl/>
        </w:rPr>
        <w:t xml:space="preserve"> לרוב תהליכים התכנון. ביכולתם להרחיב או להגביל את האפשרויות לניהול הפרויקט, ויכולה להיות להם השפעה חיובית או שלילית על התוצאה.</w:t>
      </w:r>
    </w:p>
    <w:p w:rsidR="009C3048" w:rsidRPr="00480AAD" w:rsidRDefault="009C3048" w:rsidP="00A575D6">
      <w:pPr>
        <w:rPr>
          <w:sz w:val="22"/>
          <w:szCs w:val="22"/>
          <w:rtl/>
        </w:rPr>
      </w:pPr>
      <w:r w:rsidRPr="00480AAD">
        <w:rPr>
          <w:rFonts w:hint="cs"/>
          <w:sz w:val="22"/>
          <w:szCs w:val="22"/>
          <w:rtl/>
        </w:rPr>
        <w:t>הגורמים הסביבתיים של הארגון שונים מאוד זה מזה, הן בסוגם והן בטבעם והם כוללים בין היתר:</w:t>
      </w:r>
    </w:p>
    <w:p w:rsidR="009C3048" w:rsidRPr="00480AAD" w:rsidRDefault="009C3048" w:rsidP="00A575D6">
      <w:pPr>
        <w:pStyle w:val="a3"/>
        <w:numPr>
          <w:ilvl w:val="0"/>
          <w:numId w:val="7"/>
        </w:numPr>
        <w:rPr>
          <w:sz w:val="22"/>
          <w:szCs w:val="22"/>
        </w:rPr>
      </w:pPr>
      <w:r w:rsidRPr="00480AAD">
        <w:rPr>
          <w:rFonts w:hint="cs"/>
          <w:sz w:val="22"/>
          <w:szCs w:val="22"/>
          <w:rtl/>
        </w:rPr>
        <w:t>תרבות ארגונית, מבנה ומשילות</w:t>
      </w:r>
    </w:p>
    <w:p w:rsidR="009C3048" w:rsidRPr="00480AAD" w:rsidRDefault="009C3048" w:rsidP="00A575D6">
      <w:pPr>
        <w:pStyle w:val="a3"/>
        <w:numPr>
          <w:ilvl w:val="0"/>
          <w:numId w:val="7"/>
        </w:numPr>
        <w:rPr>
          <w:sz w:val="22"/>
          <w:szCs w:val="22"/>
        </w:rPr>
      </w:pPr>
      <w:r w:rsidRPr="00480AAD">
        <w:rPr>
          <w:rFonts w:hint="cs"/>
          <w:sz w:val="22"/>
          <w:szCs w:val="22"/>
          <w:rtl/>
        </w:rPr>
        <w:t>פיזור גאוגרפי של מתקנים ומשאבים</w:t>
      </w:r>
    </w:p>
    <w:p w:rsidR="009C3048" w:rsidRPr="00480AAD" w:rsidRDefault="009C3048" w:rsidP="00A575D6">
      <w:pPr>
        <w:pStyle w:val="a3"/>
        <w:numPr>
          <w:ilvl w:val="0"/>
          <w:numId w:val="7"/>
        </w:numPr>
        <w:rPr>
          <w:sz w:val="22"/>
          <w:szCs w:val="22"/>
        </w:rPr>
      </w:pPr>
      <w:r w:rsidRPr="00480AAD">
        <w:rPr>
          <w:rFonts w:hint="cs"/>
          <w:sz w:val="22"/>
          <w:szCs w:val="22"/>
          <w:rtl/>
        </w:rPr>
        <w:t>תקני ממשלה או תקני תעשייה ( תקנות של רגולציה, קוד התנהגות, תקני מוצר, תווי איכות ותקנים מקצועיים)</w:t>
      </w:r>
    </w:p>
    <w:p w:rsidR="009C3048" w:rsidRPr="00480AAD" w:rsidRDefault="009C3048" w:rsidP="00A575D6">
      <w:pPr>
        <w:pStyle w:val="a3"/>
        <w:numPr>
          <w:ilvl w:val="0"/>
          <w:numId w:val="7"/>
        </w:numPr>
        <w:rPr>
          <w:sz w:val="22"/>
          <w:szCs w:val="22"/>
        </w:rPr>
      </w:pPr>
      <w:r w:rsidRPr="00480AAD">
        <w:rPr>
          <w:rFonts w:hint="cs"/>
          <w:sz w:val="22"/>
          <w:szCs w:val="22"/>
          <w:rtl/>
        </w:rPr>
        <w:t>תשתיות ( מתקנים, ציוד הוני קיימים=</w:t>
      </w:r>
      <w:r w:rsidRPr="00480AAD">
        <w:rPr>
          <w:rFonts w:ascii="Arial" w:hAnsi="Arial" w:cs="Arial"/>
          <w:color w:val="000000"/>
          <w:sz w:val="22"/>
          <w:szCs w:val="22"/>
          <w:shd w:val="clear" w:color="auto" w:fill="FFFFFF"/>
          <w:rtl/>
        </w:rPr>
        <w:t xml:space="preserve"> </w:t>
      </w:r>
      <w:r w:rsidRPr="00480AAD">
        <w:rPr>
          <w:sz w:val="22"/>
          <w:szCs w:val="22"/>
          <w:shd w:val="clear" w:color="auto" w:fill="FFFFFF"/>
          <w:rtl/>
        </w:rPr>
        <w:t>סחורות שמשמשות ליצור סחורות אחרות או </w:t>
      </w:r>
      <w:hyperlink r:id="rId16" w:tooltip="אותם ענפים שמספקים מוצרים כלכליים לא מוחשיים (כגון: תחבורה, חינוך, תרבות, בריאות, שירותים אישיים ... לחצו להמשך ההגדרה" w:history="1">
        <w:r w:rsidRPr="00480AAD">
          <w:rPr>
            <w:rStyle w:val="Hyperlink"/>
            <w:color w:val="000000" w:themeColor="text1"/>
            <w:sz w:val="22"/>
            <w:szCs w:val="22"/>
            <w:u w:val="none"/>
            <w:shd w:val="clear" w:color="auto" w:fill="FFFFFF"/>
            <w:rtl/>
          </w:rPr>
          <w:t>שירותים</w:t>
        </w:r>
      </w:hyperlink>
      <w:r w:rsidRPr="00480AAD">
        <w:rPr>
          <w:sz w:val="22"/>
          <w:szCs w:val="22"/>
          <w:shd w:val="clear" w:color="auto" w:fill="FFFFFF"/>
        </w:rPr>
        <w:t> </w:t>
      </w:r>
      <w:r w:rsidRPr="00480AAD">
        <w:rPr>
          <w:sz w:val="22"/>
          <w:szCs w:val="22"/>
          <w:shd w:val="clear" w:color="auto" w:fill="FFFFFF"/>
          <w:rtl/>
        </w:rPr>
        <w:t>אבל הן עצמן אינן מתכלות </w:t>
      </w:r>
      <w:hyperlink r:id="rId17" w:tooltip="כל סדרה עוקבת של צעדים, פעולות, אירועים או מצבים מתחלפים, הקשורים ביניהם והמהווים סדר עבודה אחיד ... לחצו להמשך ההגדרה" w:history="1">
        <w:r w:rsidRPr="00480AAD">
          <w:rPr>
            <w:rStyle w:val="Hyperlink"/>
            <w:color w:val="000000" w:themeColor="text1"/>
            <w:sz w:val="22"/>
            <w:szCs w:val="22"/>
            <w:u w:val="none"/>
            <w:shd w:val="clear" w:color="auto" w:fill="FFFFFF"/>
            <w:rtl/>
          </w:rPr>
          <w:t>בתהליך</w:t>
        </w:r>
      </w:hyperlink>
      <w:r w:rsidRPr="00480AAD">
        <w:rPr>
          <w:sz w:val="22"/>
          <w:szCs w:val="22"/>
          <w:shd w:val="clear" w:color="auto" w:fill="FFFFFF"/>
        </w:rPr>
        <w:t xml:space="preserve">. </w:t>
      </w:r>
      <w:r w:rsidRPr="00480AAD">
        <w:rPr>
          <w:sz w:val="22"/>
          <w:szCs w:val="22"/>
          <w:shd w:val="clear" w:color="auto" w:fill="FFFFFF"/>
          <w:rtl/>
        </w:rPr>
        <w:t>המונח משמש בעיקר לנכסי </w:t>
      </w:r>
      <w:hyperlink r:id="rId18" w:tooltip="1. עושר מוחשי צבור, בידי יחיד או פירמה, בנקודת זמן, המשמש או יכול לשמש כגורם ייצור, יחד עם גורמי ... לחצו להמשך ההגדרה" w:history="1">
        <w:r w:rsidRPr="00480AAD">
          <w:rPr>
            <w:rStyle w:val="Hyperlink"/>
            <w:color w:val="000000" w:themeColor="text1"/>
            <w:sz w:val="22"/>
            <w:szCs w:val="22"/>
            <w:u w:val="none"/>
            <w:shd w:val="clear" w:color="auto" w:fill="FFFFFF"/>
            <w:rtl/>
          </w:rPr>
          <w:t>הון</w:t>
        </w:r>
      </w:hyperlink>
      <w:r w:rsidRPr="00480AAD">
        <w:rPr>
          <w:sz w:val="22"/>
          <w:szCs w:val="22"/>
        </w:rPr>
        <w:t xml:space="preserve"> </w:t>
      </w:r>
      <w:r w:rsidRPr="00480AAD">
        <w:rPr>
          <w:sz w:val="22"/>
          <w:szCs w:val="22"/>
          <w:shd w:val="clear" w:color="auto" w:fill="FFFFFF"/>
          <w:rtl/>
        </w:rPr>
        <w:t>כמו מכונות, מכשירים, כלי רכב מסוגים שונים וכיוצ"ב</w:t>
      </w:r>
      <w:r w:rsidRPr="00480AAD">
        <w:rPr>
          <w:rFonts w:hint="cs"/>
          <w:sz w:val="22"/>
          <w:szCs w:val="22"/>
          <w:rtl/>
        </w:rPr>
        <w:t xml:space="preserve"> )</w:t>
      </w:r>
    </w:p>
    <w:p w:rsidR="009C3048" w:rsidRPr="00480AAD" w:rsidRDefault="009C3048" w:rsidP="00A575D6">
      <w:pPr>
        <w:pStyle w:val="a3"/>
        <w:numPr>
          <w:ilvl w:val="0"/>
          <w:numId w:val="7"/>
        </w:numPr>
        <w:rPr>
          <w:sz w:val="22"/>
          <w:szCs w:val="22"/>
        </w:rPr>
      </w:pPr>
      <w:r w:rsidRPr="00480AAD">
        <w:rPr>
          <w:rFonts w:hint="cs"/>
          <w:sz w:val="22"/>
          <w:szCs w:val="22"/>
          <w:rtl/>
        </w:rPr>
        <w:t>משאבי אנוש קיימים( מיומנות, דיסציפלינות וידע כגון תכנון, פיתוח, משפט, חוזרים ורכש)</w:t>
      </w:r>
    </w:p>
    <w:p w:rsidR="00666524" w:rsidRPr="00480AAD" w:rsidRDefault="00666524" w:rsidP="00A575D6">
      <w:pPr>
        <w:pStyle w:val="a3"/>
        <w:numPr>
          <w:ilvl w:val="0"/>
          <w:numId w:val="7"/>
        </w:numPr>
        <w:rPr>
          <w:sz w:val="22"/>
          <w:szCs w:val="22"/>
        </w:rPr>
      </w:pPr>
      <w:r w:rsidRPr="00480AAD">
        <w:rPr>
          <w:rFonts w:hint="cs"/>
          <w:sz w:val="22"/>
          <w:szCs w:val="22"/>
          <w:rtl/>
        </w:rPr>
        <w:t>ניהול כוח אדם ( הנחיות לגיוס כוח אדם ולשימורו, הערכת עובדים ורישומי הדרכות, מדיניות תגמול ושעות נוספות ומעקב אחר שעות)</w:t>
      </w:r>
    </w:p>
    <w:p w:rsidR="00666524" w:rsidRPr="00480AAD" w:rsidRDefault="00666524" w:rsidP="00A575D6">
      <w:pPr>
        <w:pStyle w:val="a3"/>
        <w:numPr>
          <w:ilvl w:val="0"/>
          <w:numId w:val="7"/>
        </w:numPr>
        <w:rPr>
          <w:sz w:val="22"/>
          <w:szCs w:val="22"/>
        </w:rPr>
      </w:pPr>
      <w:r w:rsidRPr="00480AAD">
        <w:rPr>
          <w:rFonts w:hint="cs"/>
          <w:sz w:val="22"/>
          <w:szCs w:val="22"/>
          <w:rtl/>
        </w:rPr>
        <w:t>מערכת הרשאת העבודה של החברה.</w:t>
      </w:r>
    </w:p>
    <w:p w:rsidR="00666524" w:rsidRPr="00480AAD" w:rsidRDefault="00666524" w:rsidP="00A575D6">
      <w:pPr>
        <w:pStyle w:val="a3"/>
        <w:numPr>
          <w:ilvl w:val="0"/>
          <w:numId w:val="7"/>
        </w:numPr>
        <w:rPr>
          <w:sz w:val="22"/>
          <w:szCs w:val="22"/>
        </w:rPr>
      </w:pPr>
      <w:r w:rsidRPr="00480AAD">
        <w:rPr>
          <w:rFonts w:hint="cs"/>
          <w:sz w:val="22"/>
          <w:szCs w:val="22"/>
          <w:rtl/>
        </w:rPr>
        <w:t>תנאי שוק העבודה</w:t>
      </w:r>
    </w:p>
    <w:p w:rsidR="00666524" w:rsidRPr="00480AAD" w:rsidRDefault="00666524" w:rsidP="00A575D6">
      <w:pPr>
        <w:pStyle w:val="a3"/>
        <w:numPr>
          <w:ilvl w:val="0"/>
          <w:numId w:val="7"/>
        </w:numPr>
        <w:rPr>
          <w:sz w:val="22"/>
          <w:szCs w:val="22"/>
        </w:rPr>
      </w:pPr>
      <w:r w:rsidRPr="00480AAD">
        <w:rPr>
          <w:rFonts w:hint="cs"/>
          <w:sz w:val="22"/>
          <w:szCs w:val="22"/>
          <w:rtl/>
        </w:rPr>
        <w:t>יכולת קבלת הסיכון של בעלי העניין</w:t>
      </w:r>
    </w:p>
    <w:p w:rsidR="00666524" w:rsidRPr="00480AAD" w:rsidRDefault="00666524" w:rsidP="00A575D6">
      <w:pPr>
        <w:pStyle w:val="a3"/>
        <w:numPr>
          <w:ilvl w:val="0"/>
          <w:numId w:val="7"/>
        </w:numPr>
        <w:rPr>
          <w:sz w:val="22"/>
          <w:szCs w:val="22"/>
        </w:rPr>
      </w:pPr>
      <w:r w:rsidRPr="00480AAD">
        <w:rPr>
          <w:rFonts w:hint="cs"/>
          <w:sz w:val="22"/>
          <w:szCs w:val="22"/>
          <w:rtl/>
        </w:rPr>
        <w:t>האקלים הפוליטי</w:t>
      </w:r>
    </w:p>
    <w:p w:rsidR="00666524" w:rsidRPr="00480AAD" w:rsidRDefault="00666524" w:rsidP="00A575D6">
      <w:pPr>
        <w:pStyle w:val="a3"/>
        <w:numPr>
          <w:ilvl w:val="0"/>
          <w:numId w:val="7"/>
        </w:numPr>
        <w:rPr>
          <w:sz w:val="22"/>
          <w:szCs w:val="22"/>
        </w:rPr>
      </w:pPr>
      <w:r w:rsidRPr="00480AAD">
        <w:rPr>
          <w:rFonts w:hint="cs"/>
          <w:sz w:val="22"/>
          <w:szCs w:val="22"/>
          <w:rtl/>
        </w:rPr>
        <w:t>ערוצי תקשורת ארגוניים מבוססים</w:t>
      </w:r>
    </w:p>
    <w:p w:rsidR="00666524" w:rsidRPr="00480AAD" w:rsidRDefault="00666524" w:rsidP="00A575D6">
      <w:pPr>
        <w:pStyle w:val="a3"/>
        <w:numPr>
          <w:ilvl w:val="0"/>
          <w:numId w:val="7"/>
        </w:numPr>
        <w:rPr>
          <w:sz w:val="22"/>
          <w:szCs w:val="22"/>
        </w:rPr>
      </w:pPr>
      <w:r w:rsidRPr="00480AAD">
        <w:rPr>
          <w:rFonts w:hint="cs"/>
          <w:sz w:val="22"/>
          <w:szCs w:val="22"/>
          <w:rtl/>
        </w:rPr>
        <w:t>מאגרי מידע מסחריים( נתונים אמידת עלות סטנדרטית, סקר סיכונים בתעשייה ומאגר סיכונים)</w:t>
      </w:r>
    </w:p>
    <w:p w:rsidR="00666524" w:rsidRPr="00480AAD" w:rsidRDefault="00666524" w:rsidP="00A575D6">
      <w:pPr>
        <w:pStyle w:val="a3"/>
        <w:numPr>
          <w:ilvl w:val="0"/>
          <w:numId w:val="7"/>
        </w:numPr>
        <w:rPr>
          <w:sz w:val="22"/>
          <w:szCs w:val="22"/>
        </w:rPr>
      </w:pPr>
      <w:r w:rsidRPr="00480AAD">
        <w:rPr>
          <w:rFonts w:hint="cs"/>
          <w:sz w:val="22"/>
          <w:szCs w:val="22"/>
          <w:rtl/>
        </w:rPr>
        <w:t>מערכת מידע לניהול פרויקטים( כלים אוטומטיים כמו תוכנות לניהול לוח זמנים, מערכת לניהול תצורה, מערכת לאיסוף מידע ולהפצתו או ממשקי אינטרנט למערכות מקוונות אחרות.)</w:t>
      </w:r>
    </w:p>
    <w:p w:rsidR="00963A89" w:rsidRPr="00480AAD" w:rsidRDefault="00666524" w:rsidP="001A41CD">
      <w:pPr>
        <w:rPr>
          <w:sz w:val="22"/>
          <w:szCs w:val="22"/>
          <w:rtl/>
        </w:rPr>
      </w:pPr>
      <w:r w:rsidRPr="00480AAD">
        <w:rPr>
          <w:noProof/>
          <w:sz w:val="22"/>
          <w:szCs w:val="22"/>
        </w:rPr>
        <w:drawing>
          <wp:inline distT="0" distB="0" distL="0" distR="0" wp14:anchorId="5E41D5D6" wp14:editId="36182C7F">
            <wp:extent cx="4018640" cy="2638776"/>
            <wp:effectExtent l="0" t="0" r="1270" b="9525"/>
            <wp:docPr id="4" name="תמונה 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1DFF7337-6DA9-4165-9602-51DD1AFB7F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1DFF7337-6DA9-4165-9602-51DD1AFB7FF2}"/>
                        </a:ext>
                      </a:extLst>
                    </pic:cNvPr>
                    <pic:cNvPicPr>
                      <a:picLocks noChangeAspect="1"/>
                    </pic:cNvPicPr>
                  </pic:nvPicPr>
                  <pic:blipFill>
                    <a:blip r:embed="rId19"/>
                    <a:stretch>
                      <a:fillRect/>
                    </a:stretch>
                  </pic:blipFill>
                  <pic:spPr>
                    <a:xfrm>
                      <a:off x="0" y="0"/>
                      <a:ext cx="4026239" cy="2643766"/>
                    </a:xfrm>
                    <a:prstGeom prst="rect">
                      <a:avLst/>
                    </a:prstGeom>
                  </pic:spPr>
                </pic:pic>
              </a:graphicData>
            </a:graphic>
          </wp:inline>
        </w:drawing>
      </w:r>
      <w:r w:rsidR="009C3048" w:rsidRPr="00480AAD">
        <w:rPr>
          <w:sz w:val="22"/>
          <w:szCs w:val="22"/>
          <w:rtl/>
        </w:rPr>
        <w:br/>
      </w:r>
      <w:r w:rsidR="009C3048" w:rsidRPr="00480AAD">
        <w:rPr>
          <w:rFonts w:hint="cs"/>
          <w:sz w:val="22"/>
          <w:szCs w:val="22"/>
          <w:rtl/>
        </w:rPr>
        <w:t xml:space="preserve"> </w:t>
      </w:r>
      <w:r w:rsidRPr="00480AAD">
        <w:rPr>
          <w:noProof/>
          <w:sz w:val="22"/>
          <w:szCs w:val="22"/>
        </w:rPr>
        <w:drawing>
          <wp:inline distT="0" distB="0" distL="0" distR="0" wp14:anchorId="1E960130" wp14:editId="11AC6815">
            <wp:extent cx="3991102" cy="2631744"/>
            <wp:effectExtent l="0" t="0" r="0" b="0"/>
            <wp:docPr id="8" name="תמונה 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F528BFDE-DE5D-4A36-BC1E-FDD006EA55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F528BFDE-DE5D-4A36-BC1E-FDD006EA55AC}"/>
                        </a:ext>
                      </a:extLst>
                    </pic:cNvPr>
                    <pic:cNvPicPr>
                      <a:picLocks noChangeAspect="1"/>
                    </pic:cNvPicPr>
                  </pic:nvPicPr>
                  <pic:blipFill>
                    <a:blip r:embed="rId20"/>
                    <a:stretch>
                      <a:fillRect/>
                    </a:stretch>
                  </pic:blipFill>
                  <pic:spPr>
                    <a:xfrm>
                      <a:off x="0" y="0"/>
                      <a:ext cx="4003662" cy="2640026"/>
                    </a:xfrm>
                    <a:prstGeom prst="rect">
                      <a:avLst/>
                    </a:prstGeom>
                  </pic:spPr>
                </pic:pic>
              </a:graphicData>
            </a:graphic>
          </wp:inline>
        </w:drawing>
      </w:r>
      <w:r w:rsidRPr="00480AAD">
        <w:rPr>
          <w:sz w:val="22"/>
          <w:szCs w:val="22"/>
          <w:rtl/>
        </w:rPr>
        <w:t xml:space="preserve"> </w:t>
      </w:r>
      <w:r w:rsidR="00963A89" w:rsidRPr="00480AAD">
        <w:rPr>
          <w:sz w:val="22"/>
          <w:szCs w:val="22"/>
          <w:rtl/>
        </w:rPr>
        <w:br w:type="page"/>
      </w:r>
    </w:p>
    <w:p w:rsidR="006F1680" w:rsidRPr="00480AAD" w:rsidRDefault="006F1680" w:rsidP="00C91F30">
      <w:pPr>
        <w:pStyle w:val="1"/>
        <w:rPr>
          <w:sz w:val="22"/>
          <w:szCs w:val="22"/>
          <w:rtl/>
        </w:rPr>
      </w:pPr>
      <w:bookmarkStart w:id="1" w:name="_Toc515885182"/>
      <w:r w:rsidRPr="00480AAD">
        <w:rPr>
          <w:rFonts w:hint="cs"/>
          <w:sz w:val="22"/>
          <w:szCs w:val="22"/>
          <w:rtl/>
        </w:rPr>
        <w:t xml:space="preserve">מצגת 2 </w:t>
      </w:r>
      <w:r w:rsidRPr="00480AAD">
        <w:rPr>
          <w:sz w:val="22"/>
          <w:szCs w:val="22"/>
          <w:rtl/>
        </w:rPr>
        <w:t>–</w:t>
      </w:r>
      <w:r w:rsidRPr="00480AAD">
        <w:rPr>
          <w:rFonts w:hint="cs"/>
          <w:sz w:val="22"/>
          <w:szCs w:val="22"/>
          <w:rtl/>
        </w:rPr>
        <w:t xml:space="preserve"> ניהול האינטגרציה בפרויקט</w:t>
      </w:r>
      <w:bookmarkEnd w:id="1"/>
    </w:p>
    <w:p w:rsidR="00AA0053" w:rsidRPr="00480AAD" w:rsidRDefault="001242C8" w:rsidP="00A575D6">
      <w:pPr>
        <w:rPr>
          <w:sz w:val="22"/>
          <w:szCs w:val="22"/>
          <w:rtl/>
        </w:rPr>
      </w:pPr>
      <w:r w:rsidRPr="00480AAD">
        <w:rPr>
          <w:noProof/>
          <w:sz w:val="22"/>
          <w:szCs w:val="22"/>
        </w:rPr>
        <w:drawing>
          <wp:anchor distT="0" distB="0" distL="114300" distR="114300" simplePos="0" relativeHeight="251826176" behindDoc="0" locked="0" layoutInCell="1" allowOverlap="1">
            <wp:simplePos x="0" y="0"/>
            <wp:positionH relativeFrom="margin">
              <wp:posOffset>0</wp:posOffset>
            </wp:positionH>
            <wp:positionV relativeFrom="paragraph">
              <wp:posOffset>128905</wp:posOffset>
            </wp:positionV>
            <wp:extent cx="3268345" cy="2735580"/>
            <wp:effectExtent l="0" t="0" r="8255" b="762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68345" cy="2735580"/>
                    </a:xfrm>
                    <a:prstGeom prst="rect">
                      <a:avLst/>
                    </a:prstGeom>
                  </pic:spPr>
                </pic:pic>
              </a:graphicData>
            </a:graphic>
            <wp14:sizeRelH relativeFrom="margin">
              <wp14:pctWidth>0</wp14:pctWidth>
            </wp14:sizeRelH>
            <wp14:sizeRelV relativeFrom="margin">
              <wp14:pctHeight>0</wp14:pctHeight>
            </wp14:sizeRelV>
          </wp:anchor>
        </w:drawing>
      </w:r>
    </w:p>
    <w:p w:rsidR="005B330D" w:rsidRPr="00480AAD" w:rsidRDefault="0059192E" w:rsidP="00A575D6">
      <w:pPr>
        <w:rPr>
          <w:sz w:val="22"/>
          <w:szCs w:val="22"/>
        </w:rPr>
      </w:pPr>
      <w:r w:rsidRPr="00480AAD">
        <w:rPr>
          <w:sz w:val="22"/>
          <w:szCs w:val="22"/>
        </w:rPr>
        <w:t xml:space="preserve">Contract </w:t>
      </w:r>
      <w:r w:rsidRPr="00480AAD">
        <w:rPr>
          <w:rFonts w:hint="cs"/>
          <w:sz w:val="22"/>
          <w:szCs w:val="22"/>
          <w:rtl/>
        </w:rPr>
        <w:t>-</w:t>
      </w:r>
      <w:r w:rsidR="005B330D" w:rsidRPr="00480AAD">
        <w:rPr>
          <w:rFonts w:hint="cs"/>
          <w:sz w:val="22"/>
          <w:szCs w:val="22"/>
          <w:rtl/>
        </w:rPr>
        <w:t xml:space="preserve"> חוזה </w:t>
      </w:r>
    </w:p>
    <w:p w:rsidR="005B330D" w:rsidRPr="00480AAD" w:rsidRDefault="005B330D" w:rsidP="00A575D6">
      <w:pPr>
        <w:rPr>
          <w:sz w:val="22"/>
          <w:szCs w:val="22"/>
          <w:rtl/>
        </w:rPr>
      </w:pPr>
      <w:r w:rsidRPr="00480AAD">
        <w:rPr>
          <w:sz w:val="22"/>
          <w:szCs w:val="22"/>
        </w:rPr>
        <w:t>WBS</w:t>
      </w:r>
      <w:r w:rsidRPr="00480AAD">
        <w:rPr>
          <w:sz w:val="22"/>
          <w:szCs w:val="22"/>
          <w:rtl/>
        </w:rPr>
        <w:t xml:space="preserve"> - </w:t>
      </w:r>
      <w:r w:rsidRPr="00480AAD">
        <w:rPr>
          <w:sz w:val="22"/>
          <w:szCs w:val="22"/>
          <w:shd w:val="clear" w:color="auto" w:fill="FFFFFF"/>
        </w:rPr>
        <w:t>Work breakdown structure</w:t>
      </w:r>
      <w:r w:rsidRPr="00480AAD">
        <w:rPr>
          <w:sz w:val="22"/>
          <w:szCs w:val="22"/>
          <w:shd w:val="clear" w:color="auto" w:fill="FFFFFF"/>
          <w:rtl/>
        </w:rPr>
        <w:t xml:space="preserve"> - מבנה התפלגות עבודה</w:t>
      </w:r>
    </w:p>
    <w:p w:rsidR="005B330D" w:rsidRPr="00480AAD" w:rsidRDefault="0059192E" w:rsidP="00A575D6">
      <w:pPr>
        <w:rPr>
          <w:sz w:val="22"/>
          <w:szCs w:val="22"/>
          <w:rtl/>
        </w:rPr>
      </w:pPr>
      <w:r w:rsidRPr="00480AAD">
        <w:rPr>
          <w:sz w:val="22"/>
          <w:szCs w:val="22"/>
        </w:rPr>
        <w:t xml:space="preserve">KOM </w:t>
      </w:r>
      <w:r w:rsidRPr="00480AAD">
        <w:rPr>
          <w:rFonts w:hint="cs"/>
          <w:sz w:val="22"/>
          <w:szCs w:val="22"/>
          <w:rtl/>
        </w:rPr>
        <w:t>-</w:t>
      </w:r>
      <w:r w:rsidR="005B330D" w:rsidRPr="00480AAD">
        <w:rPr>
          <w:sz w:val="22"/>
          <w:szCs w:val="22"/>
          <w:rtl/>
        </w:rPr>
        <w:t xml:space="preserve"> </w:t>
      </w:r>
      <w:hyperlink r:id="rId22" w:tooltip="Kickoff meeting" w:history="1">
        <w:r w:rsidR="005B330D" w:rsidRPr="00480AAD">
          <w:rPr>
            <w:rStyle w:val="Hyperlink"/>
            <w:color w:val="000000" w:themeColor="text1"/>
            <w:sz w:val="22"/>
            <w:szCs w:val="22"/>
            <w:u w:val="none"/>
            <w:shd w:val="clear" w:color="auto" w:fill="FFFFFF"/>
          </w:rPr>
          <w:t>Kickoff meeting</w:t>
        </w:r>
      </w:hyperlink>
      <w:r w:rsidR="005B330D" w:rsidRPr="00480AAD">
        <w:rPr>
          <w:sz w:val="22"/>
          <w:szCs w:val="22"/>
          <w:rtl/>
        </w:rPr>
        <w:t xml:space="preserve"> - הפגישה הראשונה עם צוות הפרויקט ועם הלקוח של הפרויקט</w:t>
      </w:r>
    </w:p>
    <w:p w:rsidR="005B330D" w:rsidRPr="00480AAD" w:rsidRDefault="005B330D" w:rsidP="00A575D6">
      <w:pPr>
        <w:rPr>
          <w:sz w:val="22"/>
          <w:szCs w:val="22"/>
          <w:rtl/>
        </w:rPr>
      </w:pPr>
      <w:r w:rsidRPr="00480AAD">
        <w:rPr>
          <w:rFonts w:hint="cs"/>
          <w:sz w:val="22"/>
          <w:szCs w:val="22"/>
        </w:rPr>
        <w:t>PMP</w:t>
      </w:r>
      <w:r w:rsidRPr="00480AAD">
        <w:rPr>
          <w:rFonts w:hint="cs"/>
          <w:sz w:val="22"/>
          <w:szCs w:val="22"/>
          <w:rtl/>
        </w:rPr>
        <w:t xml:space="preserve"> - </w:t>
      </w:r>
      <w:r w:rsidRPr="00480AAD">
        <w:rPr>
          <w:sz w:val="22"/>
          <w:szCs w:val="22"/>
          <w:rtl/>
        </w:rPr>
        <w:t>ניהול פרויקטים מקצועי</w:t>
      </w:r>
    </w:p>
    <w:p w:rsidR="005B330D" w:rsidRPr="00480AAD" w:rsidRDefault="005B330D" w:rsidP="00A575D6">
      <w:pPr>
        <w:rPr>
          <w:sz w:val="22"/>
          <w:szCs w:val="22"/>
          <w:rtl/>
        </w:rPr>
      </w:pPr>
      <w:r w:rsidRPr="00480AAD">
        <w:rPr>
          <w:sz w:val="22"/>
          <w:szCs w:val="22"/>
        </w:rPr>
        <w:t>Freeze Baselines</w:t>
      </w:r>
      <w:r w:rsidRPr="00480AAD">
        <w:rPr>
          <w:rFonts w:hint="cs"/>
          <w:sz w:val="22"/>
          <w:szCs w:val="22"/>
          <w:rtl/>
        </w:rPr>
        <w:t xml:space="preserve"> </w:t>
      </w:r>
      <w:r w:rsidRPr="00480AAD">
        <w:rPr>
          <w:sz w:val="22"/>
          <w:szCs w:val="22"/>
          <w:rtl/>
        </w:rPr>
        <w:t>–</w:t>
      </w:r>
      <w:r w:rsidRPr="00480AAD">
        <w:rPr>
          <w:rFonts w:hint="cs"/>
          <w:sz w:val="22"/>
          <w:szCs w:val="22"/>
          <w:rtl/>
        </w:rPr>
        <w:t xml:space="preserve"> יישור קו</w:t>
      </w:r>
    </w:p>
    <w:p w:rsidR="001242C8" w:rsidRDefault="001242C8" w:rsidP="00A575D6">
      <w:pPr>
        <w:rPr>
          <w:sz w:val="22"/>
          <w:szCs w:val="22"/>
          <w:rtl/>
        </w:rPr>
      </w:pPr>
    </w:p>
    <w:p w:rsidR="001242C8" w:rsidRDefault="001242C8" w:rsidP="00A575D6">
      <w:pPr>
        <w:rPr>
          <w:sz w:val="22"/>
          <w:szCs w:val="22"/>
          <w:rtl/>
        </w:rPr>
      </w:pPr>
    </w:p>
    <w:p w:rsidR="001242C8" w:rsidRDefault="001242C8" w:rsidP="00A575D6">
      <w:pPr>
        <w:rPr>
          <w:sz w:val="22"/>
          <w:szCs w:val="22"/>
          <w:rtl/>
        </w:rPr>
      </w:pPr>
    </w:p>
    <w:p w:rsidR="001242C8" w:rsidRDefault="001242C8" w:rsidP="00A575D6">
      <w:pPr>
        <w:rPr>
          <w:sz w:val="22"/>
          <w:szCs w:val="22"/>
          <w:rtl/>
        </w:rPr>
      </w:pPr>
    </w:p>
    <w:p w:rsidR="0059192E" w:rsidRPr="00480AAD" w:rsidRDefault="0059192E" w:rsidP="00A575D6">
      <w:pPr>
        <w:rPr>
          <w:sz w:val="22"/>
          <w:szCs w:val="22"/>
          <w:rtl/>
        </w:rPr>
      </w:pPr>
      <w:r w:rsidRPr="00480AAD">
        <w:rPr>
          <w:rFonts w:hint="cs"/>
          <w:sz w:val="22"/>
          <w:szCs w:val="22"/>
          <w:rtl/>
        </w:rPr>
        <w:t>ההבדל בין תוכנית ניהול הפרויקט ומסמכי הפרויקט:</w:t>
      </w:r>
    </w:p>
    <w:tbl>
      <w:tblPr>
        <w:tblStyle w:val="a4"/>
        <w:tblW w:w="0" w:type="auto"/>
        <w:tblLook w:val="0420" w:firstRow="1" w:lastRow="0" w:firstColumn="0" w:lastColumn="0" w:noHBand="0" w:noVBand="1"/>
      </w:tblPr>
      <w:tblGrid>
        <w:gridCol w:w="2675"/>
        <w:gridCol w:w="2408"/>
        <w:gridCol w:w="3105"/>
      </w:tblGrid>
      <w:tr w:rsidR="0059192E" w:rsidRPr="00480AAD" w:rsidTr="00C20B3E">
        <w:tc>
          <w:tcPr>
            <w:tcW w:w="0" w:type="auto"/>
            <w:gridSpan w:val="2"/>
            <w:shd w:val="clear" w:color="auto" w:fill="D0CECE" w:themeFill="background2" w:themeFillShade="E6"/>
            <w:hideMark/>
          </w:tcPr>
          <w:p w:rsidR="0059192E" w:rsidRPr="00480AAD" w:rsidRDefault="0059192E" w:rsidP="00A575D6">
            <w:pPr>
              <w:rPr>
                <w:sz w:val="22"/>
                <w:szCs w:val="22"/>
              </w:rPr>
            </w:pPr>
            <w:r w:rsidRPr="00480AAD">
              <w:rPr>
                <w:sz w:val="22"/>
                <w:szCs w:val="22"/>
                <w:rtl/>
              </w:rPr>
              <w:t>מסמכי הפרויקט</w:t>
            </w:r>
            <w:r w:rsidRPr="00480AAD">
              <w:rPr>
                <w:rFonts w:hint="cs"/>
                <w:sz w:val="22"/>
                <w:szCs w:val="22"/>
                <w:rtl/>
              </w:rPr>
              <w:t xml:space="preserve">  </w:t>
            </w:r>
            <w:r w:rsidRPr="001242C8">
              <w:rPr>
                <w:rFonts w:hint="cs"/>
                <w:b/>
                <w:bCs/>
                <w:sz w:val="22"/>
                <w:szCs w:val="22"/>
                <w:rtl/>
              </w:rPr>
              <w:t>(מה?)</w:t>
            </w:r>
          </w:p>
        </w:tc>
        <w:tc>
          <w:tcPr>
            <w:tcW w:w="0" w:type="auto"/>
            <w:shd w:val="clear" w:color="auto" w:fill="D0CECE" w:themeFill="background2" w:themeFillShade="E6"/>
            <w:hideMark/>
          </w:tcPr>
          <w:p w:rsidR="0059192E" w:rsidRPr="00480AAD" w:rsidRDefault="0059192E" w:rsidP="00A575D6">
            <w:pPr>
              <w:rPr>
                <w:sz w:val="22"/>
                <w:szCs w:val="22"/>
                <w:rtl/>
              </w:rPr>
            </w:pPr>
            <w:r w:rsidRPr="00480AAD">
              <w:rPr>
                <w:sz w:val="22"/>
                <w:szCs w:val="22"/>
                <w:rtl/>
              </w:rPr>
              <w:t>תוכנית ניהול הפרויקט</w:t>
            </w:r>
            <w:r w:rsidRPr="00480AAD">
              <w:rPr>
                <w:rFonts w:hint="cs"/>
                <w:sz w:val="22"/>
                <w:szCs w:val="22"/>
                <w:rtl/>
              </w:rPr>
              <w:t xml:space="preserve"> </w:t>
            </w:r>
            <w:r w:rsidRPr="001242C8">
              <w:rPr>
                <w:rFonts w:hint="cs"/>
                <w:b/>
                <w:bCs/>
                <w:sz w:val="22"/>
                <w:szCs w:val="22"/>
                <w:rtl/>
              </w:rPr>
              <w:t>(איך?)</w:t>
            </w:r>
          </w:p>
        </w:tc>
      </w:tr>
      <w:tr w:rsidR="0059192E" w:rsidRPr="00480AAD" w:rsidTr="0059192E">
        <w:tc>
          <w:tcPr>
            <w:tcW w:w="0" w:type="auto"/>
            <w:hideMark/>
          </w:tcPr>
          <w:p w:rsidR="0059192E" w:rsidRPr="00480AAD" w:rsidRDefault="0059192E" w:rsidP="00A575D6">
            <w:pPr>
              <w:rPr>
                <w:sz w:val="22"/>
                <w:szCs w:val="22"/>
                <w:rtl/>
              </w:rPr>
            </w:pPr>
            <w:r w:rsidRPr="00480AAD">
              <w:rPr>
                <w:sz w:val="22"/>
                <w:szCs w:val="22"/>
                <w:rtl/>
              </w:rPr>
              <w:t>הקצאת צוות הפרויקט</w:t>
            </w:r>
          </w:p>
        </w:tc>
        <w:tc>
          <w:tcPr>
            <w:tcW w:w="0" w:type="auto"/>
            <w:hideMark/>
          </w:tcPr>
          <w:p w:rsidR="0059192E" w:rsidRPr="00480AAD" w:rsidRDefault="0059192E" w:rsidP="00A575D6">
            <w:pPr>
              <w:rPr>
                <w:sz w:val="22"/>
                <w:szCs w:val="22"/>
                <w:rtl/>
              </w:rPr>
            </w:pPr>
            <w:r w:rsidRPr="00480AAD">
              <w:rPr>
                <w:sz w:val="22"/>
                <w:szCs w:val="22"/>
                <w:rtl/>
              </w:rPr>
              <w:t>תכונות הפעילות</w:t>
            </w:r>
          </w:p>
        </w:tc>
        <w:tc>
          <w:tcPr>
            <w:tcW w:w="0" w:type="auto"/>
            <w:hideMark/>
          </w:tcPr>
          <w:p w:rsidR="0059192E" w:rsidRPr="00480AAD" w:rsidRDefault="0059192E" w:rsidP="00A575D6">
            <w:pPr>
              <w:rPr>
                <w:sz w:val="22"/>
                <w:szCs w:val="22"/>
                <w:rtl/>
              </w:rPr>
            </w:pPr>
            <w:r w:rsidRPr="00480AAD">
              <w:rPr>
                <w:sz w:val="22"/>
                <w:szCs w:val="22"/>
                <w:rtl/>
              </w:rPr>
              <w:t>תוכנית ניהול השינויים</w:t>
            </w:r>
          </w:p>
        </w:tc>
      </w:tr>
      <w:tr w:rsidR="0059192E" w:rsidRPr="00480AAD" w:rsidTr="0059192E">
        <w:tc>
          <w:tcPr>
            <w:tcW w:w="0" w:type="auto"/>
            <w:hideMark/>
          </w:tcPr>
          <w:p w:rsidR="0059192E" w:rsidRPr="00480AAD" w:rsidRDefault="0059192E" w:rsidP="00A575D6">
            <w:pPr>
              <w:rPr>
                <w:sz w:val="22"/>
                <w:szCs w:val="22"/>
                <w:rtl/>
              </w:rPr>
            </w:pPr>
            <w:r w:rsidRPr="00480AAD">
              <w:rPr>
                <w:sz w:val="22"/>
                <w:szCs w:val="22"/>
                <w:rtl/>
              </w:rPr>
              <w:t>מסמך תכולת העבודה לפרויקט</w:t>
            </w:r>
          </w:p>
        </w:tc>
        <w:tc>
          <w:tcPr>
            <w:tcW w:w="0" w:type="auto"/>
            <w:hideMark/>
          </w:tcPr>
          <w:p w:rsidR="0059192E" w:rsidRPr="00480AAD" w:rsidRDefault="0059192E" w:rsidP="00A575D6">
            <w:pPr>
              <w:rPr>
                <w:sz w:val="22"/>
                <w:szCs w:val="22"/>
                <w:rtl/>
              </w:rPr>
            </w:pPr>
            <w:r w:rsidRPr="00480AAD">
              <w:rPr>
                <w:sz w:val="22"/>
                <w:szCs w:val="22"/>
                <w:rtl/>
              </w:rPr>
              <w:t>אומדן עלות הפעילות</w:t>
            </w:r>
          </w:p>
        </w:tc>
        <w:tc>
          <w:tcPr>
            <w:tcW w:w="0" w:type="auto"/>
            <w:hideMark/>
          </w:tcPr>
          <w:p w:rsidR="0059192E" w:rsidRPr="00480AAD" w:rsidRDefault="0059192E" w:rsidP="00A575D6">
            <w:pPr>
              <w:rPr>
                <w:sz w:val="22"/>
                <w:szCs w:val="22"/>
                <w:rtl/>
              </w:rPr>
            </w:pPr>
            <w:r w:rsidRPr="00480AAD">
              <w:rPr>
                <w:sz w:val="22"/>
                <w:szCs w:val="22"/>
                <w:rtl/>
              </w:rPr>
              <w:t>תוכנית ניהול התקשורת</w:t>
            </w:r>
          </w:p>
        </w:tc>
      </w:tr>
      <w:tr w:rsidR="0059192E" w:rsidRPr="00480AAD" w:rsidTr="0059192E">
        <w:tc>
          <w:tcPr>
            <w:tcW w:w="0" w:type="auto"/>
            <w:hideMark/>
          </w:tcPr>
          <w:p w:rsidR="0059192E" w:rsidRPr="00480AAD" w:rsidRDefault="0059192E" w:rsidP="00A575D6">
            <w:pPr>
              <w:rPr>
                <w:sz w:val="22"/>
                <w:szCs w:val="22"/>
                <w:rtl/>
              </w:rPr>
            </w:pPr>
            <w:r w:rsidRPr="00480AAD">
              <w:rPr>
                <w:sz w:val="22"/>
                <w:szCs w:val="22"/>
                <w:rtl/>
              </w:rPr>
              <w:t>רשימת תיוג לאיכות</w:t>
            </w:r>
          </w:p>
        </w:tc>
        <w:tc>
          <w:tcPr>
            <w:tcW w:w="0" w:type="auto"/>
            <w:hideMark/>
          </w:tcPr>
          <w:p w:rsidR="0059192E" w:rsidRPr="00480AAD" w:rsidRDefault="0059192E" w:rsidP="00A575D6">
            <w:pPr>
              <w:rPr>
                <w:sz w:val="22"/>
                <w:szCs w:val="22"/>
                <w:rtl/>
              </w:rPr>
            </w:pPr>
            <w:r w:rsidRPr="00480AAD">
              <w:rPr>
                <w:sz w:val="22"/>
                <w:szCs w:val="22"/>
                <w:rtl/>
              </w:rPr>
              <w:t>אומדן משך הפעילות</w:t>
            </w:r>
          </w:p>
        </w:tc>
        <w:tc>
          <w:tcPr>
            <w:tcW w:w="0" w:type="auto"/>
            <w:hideMark/>
          </w:tcPr>
          <w:p w:rsidR="0059192E" w:rsidRPr="00480AAD" w:rsidRDefault="0059192E" w:rsidP="00A575D6">
            <w:pPr>
              <w:rPr>
                <w:sz w:val="22"/>
                <w:szCs w:val="22"/>
                <w:rtl/>
              </w:rPr>
            </w:pPr>
            <w:r w:rsidRPr="00480AAD">
              <w:rPr>
                <w:sz w:val="22"/>
                <w:szCs w:val="22"/>
                <w:rtl/>
              </w:rPr>
              <w:t>תוכנית ניהול התצורה</w:t>
            </w:r>
          </w:p>
        </w:tc>
      </w:tr>
      <w:tr w:rsidR="0059192E" w:rsidRPr="00480AAD" w:rsidTr="0059192E">
        <w:tc>
          <w:tcPr>
            <w:tcW w:w="0" w:type="auto"/>
            <w:hideMark/>
          </w:tcPr>
          <w:p w:rsidR="0059192E" w:rsidRPr="00480AAD" w:rsidRDefault="0059192E" w:rsidP="00A575D6">
            <w:pPr>
              <w:rPr>
                <w:sz w:val="22"/>
                <w:szCs w:val="22"/>
                <w:rtl/>
              </w:rPr>
            </w:pPr>
            <w:r w:rsidRPr="00480AAD">
              <w:rPr>
                <w:sz w:val="22"/>
                <w:szCs w:val="22"/>
                <w:rtl/>
              </w:rPr>
              <w:t>מדידות בקרת איכות</w:t>
            </w:r>
          </w:p>
        </w:tc>
        <w:tc>
          <w:tcPr>
            <w:tcW w:w="0" w:type="auto"/>
            <w:hideMark/>
          </w:tcPr>
          <w:p w:rsidR="0059192E" w:rsidRPr="00480AAD" w:rsidRDefault="0059192E" w:rsidP="00A575D6">
            <w:pPr>
              <w:rPr>
                <w:sz w:val="22"/>
                <w:szCs w:val="22"/>
                <w:rtl/>
              </w:rPr>
            </w:pPr>
            <w:r w:rsidRPr="00480AAD">
              <w:rPr>
                <w:sz w:val="22"/>
                <w:szCs w:val="22"/>
                <w:rtl/>
              </w:rPr>
              <w:t>רשימת פעילויות</w:t>
            </w:r>
          </w:p>
        </w:tc>
        <w:tc>
          <w:tcPr>
            <w:tcW w:w="0" w:type="auto"/>
            <w:hideMark/>
          </w:tcPr>
          <w:p w:rsidR="0059192E" w:rsidRPr="00480AAD" w:rsidRDefault="0059192E" w:rsidP="00A575D6">
            <w:pPr>
              <w:rPr>
                <w:sz w:val="22"/>
                <w:szCs w:val="22"/>
                <w:rtl/>
              </w:rPr>
            </w:pPr>
            <w:r w:rsidRPr="00480AAD">
              <w:rPr>
                <w:sz w:val="22"/>
                <w:szCs w:val="22"/>
                <w:rtl/>
              </w:rPr>
              <w:t>תוכנית בסיס לעלויות</w:t>
            </w:r>
          </w:p>
        </w:tc>
      </w:tr>
      <w:tr w:rsidR="0059192E" w:rsidRPr="00480AAD" w:rsidTr="0059192E">
        <w:tc>
          <w:tcPr>
            <w:tcW w:w="0" w:type="auto"/>
            <w:hideMark/>
          </w:tcPr>
          <w:p w:rsidR="0059192E" w:rsidRPr="00480AAD" w:rsidRDefault="0059192E" w:rsidP="00A575D6">
            <w:pPr>
              <w:rPr>
                <w:sz w:val="22"/>
                <w:szCs w:val="22"/>
                <w:rtl/>
              </w:rPr>
            </w:pPr>
            <w:r w:rsidRPr="00480AAD">
              <w:rPr>
                <w:sz w:val="22"/>
                <w:szCs w:val="22"/>
                <w:rtl/>
              </w:rPr>
              <w:t>מדדי איכות</w:t>
            </w:r>
          </w:p>
        </w:tc>
        <w:tc>
          <w:tcPr>
            <w:tcW w:w="0" w:type="auto"/>
            <w:hideMark/>
          </w:tcPr>
          <w:p w:rsidR="0059192E" w:rsidRPr="00480AAD" w:rsidRDefault="0059192E" w:rsidP="00A575D6">
            <w:pPr>
              <w:rPr>
                <w:sz w:val="22"/>
                <w:szCs w:val="22"/>
                <w:rtl/>
              </w:rPr>
            </w:pPr>
            <w:r w:rsidRPr="00480AAD">
              <w:rPr>
                <w:sz w:val="22"/>
                <w:szCs w:val="22"/>
                <w:rtl/>
              </w:rPr>
              <w:t>דרישות משאבים לפעילות</w:t>
            </w:r>
          </w:p>
        </w:tc>
        <w:tc>
          <w:tcPr>
            <w:tcW w:w="0" w:type="auto"/>
            <w:hideMark/>
          </w:tcPr>
          <w:p w:rsidR="0059192E" w:rsidRPr="00480AAD" w:rsidRDefault="0059192E" w:rsidP="00A575D6">
            <w:pPr>
              <w:rPr>
                <w:sz w:val="22"/>
                <w:szCs w:val="22"/>
                <w:rtl/>
              </w:rPr>
            </w:pPr>
            <w:r w:rsidRPr="00480AAD">
              <w:rPr>
                <w:sz w:val="22"/>
                <w:szCs w:val="22"/>
                <w:rtl/>
              </w:rPr>
              <w:t>תוכנית ניהול העלויות</w:t>
            </w:r>
          </w:p>
        </w:tc>
      </w:tr>
      <w:tr w:rsidR="0059192E" w:rsidRPr="00480AAD" w:rsidTr="0059192E">
        <w:tc>
          <w:tcPr>
            <w:tcW w:w="0" w:type="auto"/>
            <w:hideMark/>
          </w:tcPr>
          <w:p w:rsidR="0059192E" w:rsidRPr="00480AAD" w:rsidRDefault="0059192E" w:rsidP="00A575D6">
            <w:pPr>
              <w:rPr>
                <w:sz w:val="22"/>
                <w:szCs w:val="22"/>
                <w:rtl/>
              </w:rPr>
            </w:pPr>
            <w:r w:rsidRPr="00480AAD">
              <w:rPr>
                <w:sz w:val="22"/>
                <w:szCs w:val="22"/>
                <w:rtl/>
              </w:rPr>
              <w:t>תיעוד דרישות</w:t>
            </w:r>
          </w:p>
        </w:tc>
        <w:tc>
          <w:tcPr>
            <w:tcW w:w="0" w:type="auto"/>
            <w:hideMark/>
          </w:tcPr>
          <w:p w:rsidR="0059192E" w:rsidRPr="00480AAD" w:rsidRDefault="0059192E" w:rsidP="00A575D6">
            <w:pPr>
              <w:rPr>
                <w:sz w:val="22"/>
                <w:szCs w:val="22"/>
                <w:rtl/>
              </w:rPr>
            </w:pPr>
            <w:r w:rsidRPr="00480AAD">
              <w:rPr>
                <w:sz w:val="22"/>
                <w:szCs w:val="22"/>
                <w:rtl/>
              </w:rPr>
              <w:t>הסכמים</w:t>
            </w:r>
          </w:p>
        </w:tc>
        <w:tc>
          <w:tcPr>
            <w:tcW w:w="0" w:type="auto"/>
            <w:hideMark/>
          </w:tcPr>
          <w:p w:rsidR="0059192E" w:rsidRPr="00480AAD" w:rsidRDefault="0059192E" w:rsidP="00A575D6">
            <w:pPr>
              <w:rPr>
                <w:sz w:val="22"/>
                <w:szCs w:val="22"/>
                <w:rtl/>
              </w:rPr>
            </w:pPr>
            <w:r w:rsidRPr="00480AAD">
              <w:rPr>
                <w:sz w:val="22"/>
                <w:szCs w:val="22"/>
                <w:rtl/>
              </w:rPr>
              <w:t>תוכנית ניהול משאבי האנוש</w:t>
            </w:r>
          </w:p>
        </w:tc>
      </w:tr>
      <w:tr w:rsidR="0059192E" w:rsidRPr="00480AAD" w:rsidTr="0059192E">
        <w:tc>
          <w:tcPr>
            <w:tcW w:w="0" w:type="auto"/>
            <w:hideMark/>
          </w:tcPr>
          <w:p w:rsidR="0059192E" w:rsidRPr="00480AAD" w:rsidRDefault="0059192E" w:rsidP="00A575D6">
            <w:pPr>
              <w:rPr>
                <w:sz w:val="22"/>
                <w:szCs w:val="22"/>
                <w:rtl/>
              </w:rPr>
            </w:pPr>
            <w:r w:rsidRPr="00480AAD">
              <w:rPr>
                <w:sz w:val="22"/>
                <w:szCs w:val="22"/>
                <w:rtl/>
              </w:rPr>
              <w:t>מטריצת מעקב דרישות</w:t>
            </w:r>
          </w:p>
        </w:tc>
        <w:tc>
          <w:tcPr>
            <w:tcW w:w="0" w:type="auto"/>
            <w:hideMark/>
          </w:tcPr>
          <w:p w:rsidR="0059192E" w:rsidRPr="00480AAD" w:rsidRDefault="0059192E" w:rsidP="00A575D6">
            <w:pPr>
              <w:rPr>
                <w:sz w:val="22"/>
                <w:szCs w:val="22"/>
                <w:rtl/>
              </w:rPr>
            </w:pPr>
            <w:r w:rsidRPr="00480AAD">
              <w:rPr>
                <w:sz w:val="22"/>
                <w:szCs w:val="22"/>
                <w:rtl/>
              </w:rPr>
              <w:t>בסיס</w:t>
            </w:r>
            <w:r w:rsidRPr="00480AAD">
              <w:rPr>
                <w:sz w:val="22"/>
                <w:szCs w:val="22"/>
              </w:rPr>
              <w:t xml:space="preserve"> </w:t>
            </w:r>
            <w:r w:rsidRPr="00480AAD">
              <w:rPr>
                <w:sz w:val="22"/>
                <w:szCs w:val="22"/>
                <w:rtl/>
              </w:rPr>
              <w:t>אומדנים</w:t>
            </w:r>
          </w:p>
        </w:tc>
        <w:tc>
          <w:tcPr>
            <w:tcW w:w="0" w:type="auto"/>
            <w:hideMark/>
          </w:tcPr>
          <w:p w:rsidR="0059192E" w:rsidRPr="00480AAD" w:rsidRDefault="0059192E" w:rsidP="00A575D6">
            <w:pPr>
              <w:rPr>
                <w:sz w:val="22"/>
                <w:szCs w:val="22"/>
                <w:rtl/>
              </w:rPr>
            </w:pPr>
            <w:r w:rsidRPr="00480AAD">
              <w:rPr>
                <w:sz w:val="22"/>
                <w:szCs w:val="22"/>
                <w:rtl/>
              </w:rPr>
              <w:t>תוכנית שיפור תהליכים</w:t>
            </w:r>
          </w:p>
        </w:tc>
      </w:tr>
      <w:tr w:rsidR="0059192E" w:rsidRPr="00480AAD" w:rsidTr="0059192E">
        <w:tc>
          <w:tcPr>
            <w:tcW w:w="0" w:type="auto"/>
            <w:hideMark/>
          </w:tcPr>
          <w:p w:rsidR="0059192E" w:rsidRPr="00480AAD" w:rsidRDefault="0059192E" w:rsidP="00A575D6">
            <w:pPr>
              <w:rPr>
                <w:sz w:val="22"/>
                <w:szCs w:val="22"/>
                <w:rtl/>
              </w:rPr>
            </w:pPr>
            <w:r w:rsidRPr="00480AAD">
              <w:rPr>
                <w:sz w:val="22"/>
                <w:szCs w:val="22"/>
                <w:rtl/>
              </w:rPr>
              <w:t>מבנה משאבים מפורט</w:t>
            </w:r>
          </w:p>
        </w:tc>
        <w:tc>
          <w:tcPr>
            <w:tcW w:w="0" w:type="auto"/>
            <w:hideMark/>
          </w:tcPr>
          <w:p w:rsidR="0059192E" w:rsidRPr="00480AAD" w:rsidRDefault="0059192E" w:rsidP="00A575D6">
            <w:pPr>
              <w:rPr>
                <w:sz w:val="22"/>
                <w:szCs w:val="22"/>
                <w:rtl/>
              </w:rPr>
            </w:pPr>
            <w:r w:rsidRPr="00480AAD">
              <w:rPr>
                <w:sz w:val="22"/>
                <w:szCs w:val="22"/>
                <w:rtl/>
              </w:rPr>
              <w:t xml:space="preserve"> יומן שינויים</w:t>
            </w:r>
          </w:p>
        </w:tc>
        <w:tc>
          <w:tcPr>
            <w:tcW w:w="0" w:type="auto"/>
            <w:hideMark/>
          </w:tcPr>
          <w:p w:rsidR="0059192E" w:rsidRPr="00480AAD" w:rsidRDefault="0059192E" w:rsidP="00A575D6">
            <w:pPr>
              <w:rPr>
                <w:sz w:val="22"/>
                <w:szCs w:val="22"/>
                <w:rtl/>
              </w:rPr>
            </w:pPr>
            <w:r w:rsidRPr="00480AAD">
              <w:rPr>
                <w:sz w:val="22"/>
                <w:szCs w:val="22"/>
                <w:rtl/>
              </w:rPr>
              <w:t>תוכנית ניהול הרכש</w:t>
            </w:r>
          </w:p>
        </w:tc>
      </w:tr>
      <w:tr w:rsidR="0059192E" w:rsidRPr="00480AAD" w:rsidTr="0059192E">
        <w:tc>
          <w:tcPr>
            <w:tcW w:w="0" w:type="auto"/>
            <w:hideMark/>
          </w:tcPr>
          <w:p w:rsidR="0059192E" w:rsidRPr="00480AAD" w:rsidRDefault="0059192E" w:rsidP="00A575D6">
            <w:pPr>
              <w:rPr>
                <w:sz w:val="22"/>
                <w:szCs w:val="22"/>
                <w:rtl/>
              </w:rPr>
            </w:pPr>
            <w:r w:rsidRPr="00480AAD">
              <w:rPr>
                <w:sz w:val="22"/>
                <w:szCs w:val="22"/>
                <w:rtl/>
              </w:rPr>
              <w:t>לוח שנה למשאב</w:t>
            </w:r>
          </w:p>
        </w:tc>
        <w:tc>
          <w:tcPr>
            <w:tcW w:w="0" w:type="auto"/>
            <w:hideMark/>
          </w:tcPr>
          <w:p w:rsidR="0059192E" w:rsidRPr="00480AAD" w:rsidRDefault="0059192E" w:rsidP="00A575D6">
            <w:pPr>
              <w:rPr>
                <w:sz w:val="22"/>
                <w:szCs w:val="22"/>
                <w:rtl/>
              </w:rPr>
            </w:pPr>
            <w:r w:rsidRPr="00480AAD">
              <w:rPr>
                <w:sz w:val="22"/>
                <w:szCs w:val="22"/>
                <w:rtl/>
              </w:rPr>
              <w:t>בקשות לשינויים</w:t>
            </w:r>
          </w:p>
        </w:tc>
        <w:tc>
          <w:tcPr>
            <w:tcW w:w="0" w:type="auto"/>
            <w:hideMark/>
          </w:tcPr>
          <w:p w:rsidR="0059192E" w:rsidRPr="00480AAD" w:rsidRDefault="0059192E" w:rsidP="00A575D6">
            <w:pPr>
              <w:rPr>
                <w:sz w:val="22"/>
                <w:szCs w:val="22"/>
                <w:rtl/>
              </w:rPr>
            </w:pPr>
            <w:r w:rsidRPr="00480AAD">
              <w:rPr>
                <w:sz w:val="22"/>
                <w:szCs w:val="22"/>
                <w:rtl/>
              </w:rPr>
              <w:t>תוכנית בסיס לתכולה</w:t>
            </w:r>
          </w:p>
          <w:p w:rsidR="000F66D7" w:rsidRPr="00480AAD" w:rsidRDefault="000F66D7" w:rsidP="001D1C03">
            <w:pPr>
              <w:pStyle w:val="a3"/>
              <w:numPr>
                <w:ilvl w:val="0"/>
                <w:numId w:val="9"/>
              </w:numPr>
              <w:rPr>
                <w:sz w:val="22"/>
                <w:szCs w:val="22"/>
                <w:rtl/>
              </w:rPr>
            </w:pPr>
            <w:r w:rsidRPr="00480AAD">
              <w:rPr>
                <w:sz w:val="22"/>
                <w:szCs w:val="22"/>
                <w:rtl/>
              </w:rPr>
              <w:t>ניהול תכולת הפרויקט</w:t>
            </w:r>
          </w:p>
          <w:p w:rsidR="000F66D7" w:rsidRPr="00480AAD" w:rsidRDefault="000F66D7" w:rsidP="001D1C03">
            <w:pPr>
              <w:pStyle w:val="a3"/>
              <w:numPr>
                <w:ilvl w:val="0"/>
                <w:numId w:val="9"/>
              </w:numPr>
              <w:rPr>
                <w:sz w:val="22"/>
                <w:szCs w:val="22"/>
                <w:rtl/>
              </w:rPr>
            </w:pPr>
            <w:r w:rsidRPr="00480AAD">
              <w:rPr>
                <w:sz w:val="22"/>
                <w:szCs w:val="22"/>
                <w:rtl/>
              </w:rPr>
              <w:t>מבנה תכולת עבודה (</w:t>
            </w:r>
            <w:r w:rsidRPr="00480AAD">
              <w:rPr>
                <w:sz w:val="22"/>
                <w:szCs w:val="22"/>
              </w:rPr>
              <w:t>WBS</w:t>
            </w:r>
            <w:r w:rsidRPr="00480AAD">
              <w:rPr>
                <w:sz w:val="22"/>
                <w:szCs w:val="22"/>
                <w:rtl/>
              </w:rPr>
              <w:t>)</w:t>
            </w:r>
          </w:p>
          <w:p w:rsidR="000F66D7" w:rsidRPr="00480AAD" w:rsidRDefault="000F66D7" w:rsidP="001D1C03">
            <w:pPr>
              <w:pStyle w:val="a3"/>
              <w:numPr>
                <w:ilvl w:val="0"/>
                <w:numId w:val="9"/>
              </w:numPr>
              <w:rPr>
                <w:sz w:val="22"/>
                <w:szCs w:val="22"/>
                <w:rtl/>
              </w:rPr>
            </w:pPr>
            <w:r w:rsidRPr="00480AAD">
              <w:rPr>
                <w:sz w:val="22"/>
                <w:szCs w:val="22"/>
                <w:rtl/>
              </w:rPr>
              <w:t>מילו</w:t>
            </w:r>
            <w:r w:rsidR="007E1338" w:rsidRPr="00480AAD">
              <w:rPr>
                <w:rFonts w:hint="cs"/>
                <w:sz w:val="22"/>
                <w:szCs w:val="22"/>
                <w:rtl/>
              </w:rPr>
              <w:t>ן</w:t>
            </w:r>
            <w:r w:rsidRPr="00480AAD">
              <w:rPr>
                <w:sz w:val="22"/>
                <w:szCs w:val="22"/>
                <w:rtl/>
              </w:rPr>
              <w:t xml:space="preserve"> מבנה תכולת העבודה</w:t>
            </w:r>
          </w:p>
        </w:tc>
      </w:tr>
      <w:tr w:rsidR="0059192E" w:rsidRPr="00480AAD" w:rsidTr="0059192E">
        <w:tc>
          <w:tcPr>
            <w:tcW w:w="0" w:type="auto"/>
            <w:hideMark/>
          </w:tcPr>
          <w:p w:rsidR="0059192E" w:rsidRPr="00480AAD" w:rsidRDefault="0059192E" w:rsidP="00A575D6">
            <w:pPr>
              <w:rPr>
                <w:sz w:val="22"/>
                <w:szCs w:val="22"/>
                <w:rtl/>
              </w:rPr>
            </w:pPr>
            <w:r w:rsidRPr="00480AAD">
              <w:rPr>
                <w:sz w:val="22"/>
                <w:szCs w:val="22"/>
                <w:rtl/>
              </w:rPr>
              <w:t>רשימת סיכונים</w:t>
            </w:r>
          </w:p>
        </w:tc>
        <w:tc>
          <w:tcPr>
            <w:tcW w:w="0" w:type="auto"/>
            <w:hideMark/>
          </w:tcPr>
          <w:p w:rsidR="0059192E" w:rsidRPr="00480AAD" w:rsidRDefault="0059192E" w:rsidP="00A575D6">
            <w:pPr>
              <w:rPr>
                <w:sz w:val="22"/>
                <w:szCs w:val="22"/>
                <w:rtl/>
              </w:rPr>
            </w:pPr>
            <w:r w:rsidRPr="00480AAD">
              <w:rPr>
                <w:sz w:val="22"/>
                <w:szCs w:val="22"/>
                <w:rtl/>
              </w:rPr>
              <w:t>תחזיות:</w:t>
            </w:r>
          </w:p>
          <w:p w:rsidR="0059192E" w:rsidRPr="00480AAD" w:rsidRDefault="0059192E" w:rsidP="00A575D6">
            <w:pPr>
              <w:rPr>
                <w:sz w:val="22"/>
                <w:szCs w:val="22"/>
                <w:rtl/>
              </w:rPr>
            </w:pPr>
            <w:r w:rsidRPr="00480AAD">
              <w:rPr>
                <w:sz w:val="22"/>
                <w:szCs w:val="22"/>
                <w:rtl/>
              </w:rPr>
              <w:t>תחזית עלויות.</w:t>
            </w:r>
          </w:p>
          <w:p w:rsidR="0059192E" w:rsidRPr="00480AAD" w:rsidRDefault="0059192E" w:rsidP="00A575D6">
            <w:pPr>
              <w:rPr>
                <w:sz w:val="22"/>
                <w:szCs w:val="22"/>
                <w:rtl/>
              </w:rPr>
            </w:pPr>
            <w:r w:rsidRPr="00480AAD">
              <w:rPr>
                <w:sz w:val="22"/>
                <w:szCs w:val="22"/>
                <w:rtl/>
              </w:rPr>
              <w:t>תחזית לוח זמנים</w:t>
            </w:r>
          </w:p>
        </w:tc>
        <w:tc>
          <w:tcPr>
            <w:tcW w:w="0" w:type="auto"/>
            <w:hideMark/>
          </w:tcPr>
          <w:p w:rsidR="0059192E" w:rsidRPr="00480AAD" w:rsidRDefault="0059192E" w:rsidP="00A575D6">
            <w:pPr>
              <w:rPr>
                <w:sz w:val="22"/>
                <w:szCs w:val="22"/>
                <w:rtl/>
              </w:rPr>
            </w:pPr>
            <w:r w:rsidRPr="00480AAD">
              <w:rPr>
                <w:sz w:val="22"/>
                <w:szCs w:val="22"/>
                <w:rtl/>
              </w:rPr>
              <w:t>תוכנית ניהול האיכות</w:t>
            </w:r>
          </w:p>
        </w:tc>
      </w:tr>
      <w:tr w:rsidR="0059192E" w:rsidRPr="00480AAD" w:rsidTr="0059192E">
        <w:tc>
          <w:tcPr>
            <w:tcW w:w="0" w:type="auto"/>
            <w:hideMark/>
          </w:tcPr>
          <w:p w:rsidR="0059192E" w:rsidRPr="00480AAD" w:rsidRDefault="0059192E" w:rsidP="00A575D6">
            <w:pPr>
              <w:rPr>
                <w:sz w:val="22"/>
                <w:szCs w:val="22"/>
                <w:rtl/>
              </w:rPr>
            </w:pPr>
            <w:r w:rsidRPr="00480AAD">
              <w:rPr>
                <w:sz w:val="22"/>
                <w:szCs w:val="22"/>
                <w:rtl/>
              </w:rPr>
              <w:t>נתוני לוח הזמנים</w:t>
            </w:r>
          </w:p>
        </w:tc>
        <w:tc>
          <w:tcPr>
            <w:tcW w:w="0" w:type="auto"/>
            <w:hideMark/>
          </w:tcPr>
          <w:p w:rsidR="0059192E" w:rsidRPr="00480AAD" w:rsidRDefault="0059192E" w:rsidP="00A575D6">
            <w:pPr>
              <w:rPr>
                <w:sz w:val="22"/>
                <w:szCs w:val="22"/>
                <w:rtl/>
              </w:rPr>
            </w:pPr>
            <w:r w:rsidRPr="00480AAD">
              <w:rPr>
                <w:sz w:val="22"/>
                <w:szCs w:val="22"/>
                <w:rtl/>
              </w:rPr>
              <w:t>יומן סוגיות</w:t>
            </w:r>
          </w:p>
        </w:tc>
        <w:tc>
          <w:tcPr>
            <w:tcW w:w="0" w:type="auto"/>
            <w:hideMark/>
          </w:tcPr>
          <w:p w:rsidR="0059192E" w:rsidRPr="00480AAD" w:rsidRDefault="0059192E" w:rsidP="00A575D6">
            <w:pPr>
              <w:rPr>
                <w:sz w:val="22"/>
                <w:szCs w:val="22"/>
                <w:rtl/>
              </w:rPr>
            </w:pPr>
            <w:r w:rsidRPr="00480AAD">
              <w:rPr>
                <w:sz w:val="22"/>
                <w:szCs w:val="22"/>
                <w:rtl/>
              </w:rPr>
              <w:t>תוכנית ניהול הדרישות</w:t>
            </w:r>
          </w:p>
        </w:tc>
      </w:tr>
      <w:tr w:rsidR="0059192E" w:rsidRPr="00480AAD" w:rsidTr="0059192E">
        <w:tc>
          <w:tcPr>
            <w:tcW w:w="0" w:type="auto"/>
            <w:hideMark/>
          </w:tcPr>
          <w:p w:rsidR="0059192E" w:rsidRPr="00480AAD" w:rsidRDefault="0059192E" w:rsidP="00A575D6">
            <w:pPr>
              <w:rPr>
                <w:sz w:val="22"/>
                <w:szCs w:val="22"/>
                <w:rtl/>
              </w:rPr>
            </w:pPr>
            <w:r w:rsidRPr="00480AAD">
              <w:rPr>
                <w:sz w:val="22"/>
                <w:szCs w:val="22"/>
                <w:rtl/>
              </w:rPr>
              <w:t>הצעת הספק</w:t>
            </w:r>
          </w:p>
        </w:tc>
        <w:tc>
          <w:tcPr>
            <w:tcW w:w="0" w:type="auto"/>
            <w:hideMark/>
          </w:tcPr>
          <w:p w:rsidR="0059192E" w:rsidRPr="00480AAD" w:rsidRDefault="0059192E" w:rsidP="00A575D6">
            <w:pPr>
              <w:rPr>
                <w:sz w:val="22"/>
                <w:szCs w:val="22"/>
                <w:rtl/>
              </w:rPr>
            </w:pPr>
            <w:r w:rsidRPr="00480AAD">
              <w:rPr>
                <w:sz w:val="22"/>
                <w:szCs w:val="22"/>
                <w:rtl/>
              </w:rPr>
              <w:t>רשימת אבני דרך</w:t>
            </w:r>
          </w:p>
        </w:tc>
        <w:tc>
          <w:tcPr>
            <w:tcW w:w="0" w:type="auto"/>
            <w:hideMark/>
          </w:tcPr>
          <w:p w:rsidR="0059192E" w:rsidRPr="00480AAD" w:rsidRDefault="0059192E" w:rsidP="00A575D6">
            <w:pPr>
              <w:rPr>
                <w:sz w:val="22"/>
                <w:szCs w:val="22"/>
                <w:rtl/>
              </w:rPr>
            </w:pPr>
            <w:r w:rsidRPr="00480AAD">
              <w:rPr>
                <w:sz w:val="22"/>
                <w:szCs w:val="22"/>
                <w:rtl/>
              </w:rPr>
              <w:t>תוכנית ניהול הסיכונים</w:t>
            </w:r>
          </w:p>
        </w:tc>
      </w:tr>
      <w:tr w:rsidR="0059192E" w:rsidRPr="00480AAD" w:rsidTr="0059192E">
        <w:tc>
          <w:tcPr>
            <w:tcW w:w="0" w:type="auto"/>
            <w:hideMark/>
          </w:tcPr>
          <w:p w:rsidR="0059192E" w:rsidRPr="00480AAD" w:rsidRDefault="0059192E" w:rsidP="00A575D6">
            <w:pPr>
              <w:rPr>
                <w:sz w:val="22"/>
                <w:szCs w:val="22"/>
                <w:rtl/>
              </w:rPr>
            </w:pPr>
            <w:r w:rsidRPr="00480AAD">
              <w:rPr>
                <w:sz w:val="22"/>
                <w:szCs w:val="22"/>
                <w:rtl/>
              </w:rPr>
              <w:t>תבחיני בחיר ספק</w:t>
            </w:r>
          </w:p>
        </w:tc>
        <w:tc>
          <w:tcPr>
            <w:tcW w:w="0" w:type="auto"/>
            <w:hideMark/>
          </w:tcPr>
          <w:p w:rsidR="0059192E" w:rsidRPr="00480AAD" w:rsidRDefault="0059192E" w:rsidP="00A575D6">
            <w:pPr>
              <w:rPr>
                <w:sz w:val="22"/>
                <w:szCs w:val="22"/>
                <w:rtl/>
              </w:rPr>
            </w:pPr>
            <w:r w:rsidRPr="00480AAD">
              <w:rPr>
                <w:sz w:val="22"/>
                <w:szCs w:val="22"/>
                <w:rtl/>
              </w:rPr>
              <w:t>מסמכי רכש</w:t>
            </w:r>
          </w:p>
        </w:tc>
        <w:tc>
          <w:tcPr>
            <w:tcW w:w="0" w:type="auto"/>
            <w:hideMark/>
          </w:tcPr>
          <w:p w:rsidR="0059192E" w:rsidRPr="00480AAD" w:rsidRDefault="0059192E" w:rsidP="00A575D6">
            <w:pPr>
              <w:rPr>
                <w:sz w:val="22"/>
                <w:szCs w:val="22"/>
                <w:rtl/>
              </w:rPr>
            </w:pPr>
            <w:r w:rsidRPr="00480AAD">
              <w:rPr>
                <w:sz w:val="22"/>
                <w:szCs w:val="22"/>
                <w:rtl/>
              </w:rPr>
              <w:t xml:space="preserve">תוכנית בסיס ללוח זמנים </w:t>
            </w:r>
          </w:p>
        </w:tc>
      </w:tr>
      <w:tr w:rsidR="0059192E" w:rsidRPr="00480AAD" w:rsidTr="0059192E">
        <w:tc>
          <w:tcPr>
            <w:tcW w:w="0" w:type="auto"/>
            <w:hideMark/>
          </w:tcPr>
          <w:p w:rsidR="0059192E" w:rsidRPr="00480AAD" w:rsidRDefault="0059192E" w:rsidP="00A575D6">
            <w:pPr>
              <w:rPr>
                <w:sz w:val="22"/>
                <w:szCs w:val="22"/>
                <w:rtl/>
              </w:rPr>
            </w:pPr>
            <w:r w:rsidRPr="00480AAD">
              <w:rPr>
                <w:sz w:val="22"/>
                <w:szCs w:val="22"/>
                <w:rtl/>
              </w:rPr>
              <w:t>רשימת בעלי עניין</w:t>
            </w:r>
          </w:p>
        </w:tc>
        <w:tc>
          <w:tcPr>
            <w:tcW w:w="0" w:type="auto"/>
            <w:hideMark/>
          </w:tcPr>
          <w:p w:rsidR="0059192E" w:rsidRPr="00480AAD" w:rsidRDefault="0059192E" w:rsidP="00A575D6">
            <w:pPr>
              <w:rPr>
                <w:sz w:val="22"/>
                <w:szCs w:val="22"/>
                <w:rtl/>
              </w:rPr>
            </w:pPr>
            <w:r w:rsidRPr="00480AAD">
              <w:rPr>
                <w:sz w:val="22"/>
                <w:szCs w:val="22"/>
                <w:rtl/>
              </w:rPr>
              <w:t>תכולת העבודה ברכש</w:t>
            </w:r>
          </w:p>
        </w:tc>
        <w:tc>
          <w:tcPr>
            <w:tcW w:w="0" w:type="auto"/>
            <w:hideMark/>
          </w:tcPr>
          <w:p w:rsidR="0059192E" w:rsidRPr="00480AAD" w:rsidRDefault="0059192E" w:rsidP="00A575D6">
            <w:pPr>
              <w:rPr>
                <w:sz w:val="22"/>
                <w:szCs w:val="22"/>
                <w:rtl/>
              </w:rPr>
            </w:pPr>
            <w:r w:rsidRPr="00480AAD">
              <w:rPr>
                <w:sz w:val="22"/>
                <w:szCs w:val="22"/>
                <w:rtl/>
              </w:rPr>
              <w:t>תוכנית ניהול לוח הזמנים</w:t>
            </w:r>
          </w:p>
        </w:tc>
      </w:tr>
      <w:tr w:rsidR="0059192E" w:rsidRPr="00480AAD" w:rsidTr="0059192E">
        <w:tc>
          <w:tcPr>
            <w:tcW w:w="0" w:type="auto"/>
            <w:hideMark/>
          </w:tcPr>
          <w:p w:rsidR="0059192E" w:rsidRPr="00480AAD" w:rsidRDefault="0059192E" w:rsidP="00A575D6">
            <w:pPr>
              <w:rPr>
                <w:sz w:val="22"/>
                <w:szCs w:val="22"/>
                <w:rtl/>
              </w:rPr>
            </w:pPr>
            <w:r w:rsidRPr="00480AAD">
              <w:rPr>
                <w:sz w:val="22"/>
                <w:szCs w:val="22"/>
                <w:rtl/>
              </w:rPr>
              <w:t>מדידת ביצועי הצוות</w:t>
            </w:r>
          </w:p>
        </w:tc>
        <w:tc>
          <w:tcPr>
            <w:tcW w:w="0" w:type="auto"/>
            <w:hideMark/>
          </w:tcPr>
          <w:p w:rsidR="0059192E" w:rsidRPr="00480AAD" w:rsidRDefault="0059192E" w:rsidP="00A575D6">
            <w:pPr>
              <w:rPr>
                <w:sz w:val="22"/>
                <w:szCs w:val="22"/>
                <w:rtl/>
              </w:rPr>
            </w:pPr>
            <w:r w:rsidRPr="00480AAD">
              <w:rPr>
                <w:sz w:val="22"/>
                <w:szCs w:val="22"/>
                <w:rtl/>
              </w:rPr>
              <w:t>לוחות שנה לפרויקט</w:t>
            </w:r>
          </w:p>
        </w:tc>
        <w:tc>
          <w:tcPr>
            <w:tcW w:w="0" w:type="auto"/>
            <w:hideMark/>
          </w:tcPr>
          <w:p w:rsidR="0059192E" w:rsidRPr="00480AAD" w:rsidRDefault="0059192E" w:rsidP="00A575D6">
            <w:pPr>
              <w:rPr>
                <w:sz w:val="22"/>
                <w:szCs w:val="22"/>
                <w:rtl/>
              </w:rPr>
            </w:pPr>
            <w:r w:rsidRPr="00480AAD">
              <w:rPr>
                <w:sz w:val="22"/>
                <w:szCs w:val="22"/>
                <w:rtl/>
              </w:rPr>
              <w:t>תוכנית ניהול התכולה</w:t>
            </w:r>
          </w:p>
        </w:tc>
      </w:tr>
      <w:tr w:rsidR="0059192E" w:rsidRPr="00480AAD" w:rsidTr="0059192E">
        <w:tc>
          <w:tcPr>
            <w:tcW w:w="0" w:type="auto"/>
            <w:hideMark/>
          </w:tcPr>
          <w:p w:rsidR="0059192E" w:rsidRPr="00480AAD" w:rsidRDefault="0059192E" w:rsidP="00A575D6">
            <w:pPr>
              <w:rPr>
                <w:sz w:val="22"/>
                <w:szCs w:val="22"/>
                <w:rtl/>
              </w:rPr>
            </w:pPr>
            <w:r w:rsidRPr="00480AAD">
              <w:rPr>
                <w:sz w:val="22"/>
                <w:szCs w:val="22"/>
                <w:rtl/>
              </w:rPr>
              <w:t>נתוני ביצוע העבודה</w:t>
            </w:r>
          </w:p>
          <w:p w:rsidR="0059192E" w:rsidRPr="00480AAD" w:rsidRDefault="0059192E" w:rsidP="00A575D6">
            <w:pPr>
              <w:rPr>
                <w:sz w:val="22"/>
                <w:szCs w:val="22"/>
                <w:rtl/>
              </w:rPr>
            </w:pPr>
            <w:r w:rsidRPr="00480AAD">
              <w:rPr>
                <w:sz w:val="22"/>
                <w:szCs w:val="22"/>
                <w:rtl/>
              </w:rPr>
              <w:t>מידע על ביצוע העבודה</w:t>
            </w:r>
          </w:p>
          <w:p w:rsidR="0059192E" w:rsidRPr="00480AAD" w:rsidRDefault="0059192E" w:rsidP="00A575D6">
            <w:pPr>
              <w:rPr>
                <w:sz w:val="22"/>
                <w:szCs w:val="22"/>
                <w:rtl/>
              </w:rPr>
            </w:pPr>
            <w:r w:rsidRPr="00480AAD">
              <w:rPr>
                <w:sz w:val="22"/>
                <w:szCs w:val="22"/>
                <w:rtl/>
              </w:rPr>
              <w:t>דיווח ביצוע העבודה</w:t>
            </w:r>
          </w:p>
        </w:tc>
        <w:tc>
          <w:tcPr>
            <w:tcW w:w="0" w:type="auto"/>
            <w:hideMark/>
          </w:tcPr>
          <w:p w:rsidR="0059192E" w:rsidRPr="00480AAD" w:rsidRDefault="0059192E" w:rsidP="00A575D6">
            <w:pPr>
              <w:rPr>
                <w:sz w:val="22"/>
                <w:szCs w:val="22"/>
                <w:rtl/>
              </w:rPr>
            </w:pPr>
            <w:r w:rsidRPr="00480AAD">
              <w:rPr>
                <w:sz w:val="22"/>
                <w:szCs w:val="22"/>
                <w:rtl/>
              </w:rPr>
              <w:t>מסמך ייזום פרויקט</w:t>
            </w:r>
          </w:p>
          <w:p w:rsidR="0059192E" w:rsidRPr="00480AAD" w:rsidRDefault="0059192E" w:rsidP="00A575D6">
            <w:pPr>
              <w:rPr>
                <w:sz w:val="22"/>
                <w:szCs w:val="22"/>
                <w:rtl/>
              </w:rPr>
            </w:pPr>
            <w:r w:rsidRPr="00480AAD">
              <w:rPr>
                <w:sz w:val="22"/>
                <w:szCs w:val="22"/>
                <w:rtl/>
              </w:rPr>
              <w:t>דרישות מימון לפרויקט</w:t>
            </w:r>
          </w:p>
          <w:p w:rsidR="0059192E" w:rsidRPr="00480AAD" w:rsidRDefault="0059192E" w:rsidP="00A575D6">
            <w:pPr>
              <w:rPr>
                <w:sz w:val="22"/>
                <w:szCs w:val="22"/>
                <w:rtl/>
              </w:rPr>
            </w:pPr>
            <w:r w:rsidRPr="00480AAD">
              <w:rPr>
                <w:sz w:val="22"/>
                <w:szCs w:val="22"/>
                <w:rtl/>
              </w:rPr>
              <w:t>לוח זמנים לפרויקט</w:t>
            </w:r>
          </w:p>
          <w:p w:rsidR="0059192E" w:rsidRPr="00480AAD" w:rsidRDefault="0059192E" w:rsidP="00A575D6">
            <w:pPr>
              <w:rPr>
                <w:sz w:val="22"/>
                <w:szCs w:val="22"/>
                <w:rtl/>
              </w:rPr>
            </w:pPr>
            <w:r w:rsidRPr="00480AAD">
              <w:rPr>
                <w:sz w:val="22"/>
                <w:szCs w:val="22"/>
                <w:rtl/>
              </w:rPr>
              <w:t>תרשימי רשת ללוחות זמנים</w:t>
            </w:r>
          </w:p>
        </w:tc>
        <w:tc>
          <w:tcPr>
            <w:tcW w:w="0" w:type="auto"/>
            <w:hideMark/>
          </w:tcPr>
          <w:p w:rsidR="0059192E" w:rsidRPr="00480AAD" w:rsidRDefault="0059192E" w:rsidP="00A575D6">
            <w:pPr>
              <w:rPr>
                <w:sz w:val="22"/>
                <w:szCs w:val="22"/>
                <w:rtl/>
              </w:rPr>
            </w:pPr>
            <w:r w:rsidRPr="00480AAD">
              <w:rPr>
                <w:sz w:val="22"/>
                <w:szCs w:val="22"/>
                <w:rtl/>
              </w:rPr>
              <w:t>תוכנית ניהול בעלי העניין</w:t>
            </w:r>
          </w:p>
        </w:tc>
      </w:tr>
    </w:tbl>
    <w:p w:rsidR="0059192E" w:rsidRPr="00480AAD" w:rsidRDefault="0059192E" w:rsidP="00A575D6">
      <w:pPr>
        <w:rPr>
          <w:sz w:val="22"/>
          <w:szCs w:val="22"/>
          <w:rtl/>
        </w:rPr>
      </w:pPr>
    </w:p>
    <w:p w:rsidR="005B330D" w:rsidRPr="00480AAD" w:rsidRDefault="007E1338" w:rsidP="00A575D6">
      <w:pPr>
        <w:rPr>
          <w:sz w:val="22"/>
          <w:szCs w:val="22"/>
          <w:rtl/>
        </w:rPr>
      </w:pPr>
      <w:r w:rsidRPr="00480AAD">
        <w:rPr>
          <w:rFonts w:hint="cs"/>
          <w:sz w:val="22"/>
          <w:szCs w:val="22"/>
          <w:rtl/>
        </w:rPr>
        <w:t>מהו ניהול האינטגרציה בפרויקט:</w:t>
      </w:r>
    </w:p>
    <w:p w:rsidR="007E1338" w:rsidRPr="00480AAD" w:rsidRDefault="007E1338" w:rsidP="00A575D6">
      <w:pPr>
        <w:rPr>
          <w:sz w:val="22"/>
          <w:szCs w:val="22"/>
          <w:rtl/>
        </w:rPr>
      </w:pPr>
      <w:r w:rsidRPr="00480AAD">
        <w:rPr>
          <w:rFonts w:hint="cs"/>
          <w:sz w:val="22"/>
          <w:szCs w:val="22"/>
          <w:rtl/>
        </w:rPr>
        <w:t>התהליכים והפועליו</w:t>
      </w:r>
      <w:r w:rsidRPr="00480AAD">
        <w:rPr>
          <w:rFonts w:hint="eastAsia"/>
          <w:sz w:val="22"/>
          <w:szCs w:val="22"/>
          <w:rtl/>
        </w:rPr>
        <w:t>ת</w:t>
      </w:r>
      <w:r w:rsidRPr="00480AAD">
        <w:rPr>
          <w:rFonts w:hint="cs"/>
          <w:sz w:val="22"/>
          <w:szCs w:val="22"/>
          <w:rtl/>
        </w:rPr>
        <w:t xml:space="preserve"> הדרושים לזיהוי, הגדרות, שילוב, איחוד ותיאום של תהליכים השונים ופעילויו</w:t>
      </w:r>
      <w:r w:rsidRPr="00480AAD">
        <w:rPr>
          <w:rFonts w:hint="eastAsia"/>
          <w:sz w:val="22"/>
          <w:szCs w:val="22"/>
          <w:rtl/>
        </w:rPr>
        <w:t>ת</w:t>
      </w:r>
      <w:r w:rsidRPr="00480AAD">
        <w:rPr>
          <w:rFonts w:hint="cs"/>
          <w:sz w:val="22"/>
          <w:szCs w:val="22"/>
          <w:rtl/>
        </w:rPr>
        <w:t xml:space="preserve"> ניהול הפרויקטים במסגרת קבוצת ניהול תהליך הפרויקטים.</w:t>
      </w:r>
    </w:p>
    <w:p w:rsidR="007E1338" w:rsidRPr="00480AAD" w:rsidRDefault="007E1338" w:rsidP="00A575D6">
      <w:pPr>
        <w:pStyle w:val="a3"/>
        <w:numPr>
          <w:ilvl w:val="0"/>
          <w:numId w:val="6"/>
        </w:numPr>
        <w:rPr>
          <w:sz w:val="22"/>
          <w:szCs w:val="22"/>
        </w:rPr>
      </w:pPr>
      <w:r w:rsidRPr="00480AAD">
        <w:rPr>
          <w:rFonts w:hint="cs"/>
          <w:sz w:val="22"/>
          <w:szCs w:val="22"/>
          <w:rtl/>
        </w:rPr>
        <w:t>ביצוע החלטות על הקצאת משאבים</w:t>
      </w:r>
    </w:p>
    <w:p w:rsidR="007E1338" w:rsidRPr="00480AAD" w:rsidRDefault="007E1338" w:rsidP="00A575D6">
      <w:pPr>
        <w:pStyle w:val="a3"/>
        <w:numPr>
          <w:ilvl w:val="0"/>
          <w:numId w:val="6"/>
        </w:numPr>
        <w:rPr>
          <w:sz w:val="22"/>
          <w:szCs w:val="22"/>
        </w:rPr>
      </w:pPr>
      <w:r w:rsidRPr="00480AAD">
        <w:rPr>
          <w:rFonts w:hint="cs"/>
          <w:sz w:val="22"/>
          <w:szCs w:val="22"/>
          <w:rtl/>
        </w:rPr>
        <w:t>ביצוע תעדוף בין המטרות והאלטרנטיבות המתחרות</w:t>
      </w:r>
    </w:p>
    <w:p w:rsidR="007E1338" w:rsidRPr="00480AAD" w:rsidRDefault="007E1338" w:rsidP="00A575D6">
      <w:pPr>
        <w:pStyle w:val="a3"/>
        <w:numPr>
          <w:ilvl w:val="0"/>
          <w:numId w:val="6"/>
        </w:numPr>
        <w:rPr>
          <w:sz w:val="22"/>
          <w:szCs w:val="22"/>
        </w:rPr>
      </w:pPr>
      <w:r w:rsidRPr="00480AAD">
        <w:rPr>
          <w:rFonts w:hint="cs"/>
          <w:sz w:val="22"/>
          <w:szCs w:val="22"/>
          <w:rtl/>
        </w:rPr>
        <w:t>ניהול תלות הדדית בין תחומי היעד השונים בניהול הפרויק</w:t>
      </w:r>
      <w:r w:rsidRPr="00480AAD">
        <w:rPr>
          <w:rFonts w:hint="eastAsia"/>
          <w:sz w:val="22"/>
          <w:szCs w:val="22"/>
          <w:rtl/>
        </w:rPr>
        <w:t>ט</w:t>
      </w:r>
      <w:r w:rsidRPr="00480AAD">
        <w:rPr>
          <w:rFonts w:hint="cs"/>
          <w:sz w:val="22"/>
          <w:szCs w:val="22"/>
          <w:rtl/>
        </w:rPr>
        <w:t>.</w:t>
      </w:r>
    </w:p>
    <w:p w:rsidR="004E7D41" w:rsidRPr="00480AAD" w:rsidRDefault="007E1338" w:rsidP="00A575D6">
      <w:pPr>
        <w:pStyle w:val="a3"/>
        <w:numPr>
          <w:ilvl w:val="0"/>
          <w:numId w:val="6"/>
        </w:numPr>
        <w:rPr>
          <w:sz w:val="22"/>
          <w:szCs w:val="22"/>
        </w:rPr>
      </w:pPr>
      <w:r w:rsidRPr="00480AAD">
        <w:rPr>
          <w:rFonts w:hint="cs"/>
          <w:sz w:val="22"/>
          <w:szCs w:val="22"/>
          <w:rtl/>
        </w:rPr>
        <w:t>כולל מאפייני איחוד, מיזוג, תקשורת ופעולות אינטגרטיביות .</w:t>
      </w:r>
    </w:p>
    <w:p w:rsidR="004E7D41" w:rsidRPr="00480AAD" w:rsidRDefault="004E7D41" w:rsidP="00A575D6">
      <w:pPr>
        <w:rPr>
          <w:sz w:val="22"/>
          <w:szCs w:val="22"/>
          <w:rtl/>
        </w:rPr>
      </w:pPr>
      <w:r w:rsidRPr="00480AAD">
        <w:rPr>
          <w:rFonts w:hint="cs"/>
          <w:sz w:val="22"/>
          <w:szCs w:val="22"/>
          <w:rtl/>
        </w:rPr>
        <w:t>מטריצה לניהול פרויקטים:</w:t>
      </w:r>
    </w:p>
    <w:tbl>
      <w:tblPr>
        <w:tblStyle w:val="a5"/>
        <w:tblW w:w="6578" w:type="pct"/>
        <w:tblInd w:w="-1281" w:type="dxa"/>
        <w:tblLayout w:type="fixed"/>
        <w:tblLook w:val="0420" w:firstRow="1" w:lastRow="0" w:firstColumn="0" w:lastColumn="0" w:noHBand="0" w:noVBand="1"/>
      </w:tblPr>
      <w:tblGrid>
        <w:gridCol w:w="1134"/>
        <w:gridCol w:w="1844"/>
        <w:gridCol w:w="1984"/>
        <w:gridCol w:w="3263"/>
        <w:gridCol w:w="991"/>
        <w:gridCol w:w="1698"/>
      </w:tblGrid>
      <w:tr w:rsidR="001A41CD" w:rsidRPr="001242C8" w:rsidTr="001A41CD">
        <w:trPr>
          <w:trHeight w:val="450"/>
        </w:trPr>
        <w:tc>
          <w:tcPr>
            <w:tcW w:w="519" w:type="pct"/>
            <w:shd w:val="clear" w:color="auto" w:fill="E7E6E6" w:themeFill="background2"/>
            <w:hideMark/>
          </w:tcPr>
          <w:p w:rsidR="004E7D41" w:rsidRPr="001242C8" w:rsidRDefault="004E7D41" w:rsidP="00A575D6">
            <w:pPr>
              <w:rPr>
                <w:sz w:val="20"/>
                <w:szCs w:val="20"/>
              </w:rPr>
            </w:pPr>
            <w:r w:rsidRPr="001242C8">
              <w:rPr>
                <w:sz w:val="20"/>
                <w:szCs w:val="20"/>
                <w:rtl/>
              </w:rPr>
              <w:t>סגירת התהליך</w:t>
            </w:r>
          </w:p>
          <w:p w:rsidR="004E7D41" w:rsidRPr="001242C8" w:rsidRDefault="004E7D41" w:rsidP="00A575D6">
            <w:pPr>
              <w:rPr>
                <w:sz w:val="20"/>
                <w:szCs w:val="20"/>
                <w:rtl/>
              </w:rPr>
            </w:pPr>
            <w:r w:rsidRPr="001242C8">
              <w:rPr>
                <w:sz w:val="20"/>
                <w:szCs w:val="20"/>
                <w:rtl/>
              </w:rPr>
              <w:t>קבוצה 2</w:t>
            </w:r>
          </w:p>
        </w:tc>
        <w:tc>
          <w:tcPr>
            <w:tcW w:w="845" w:type="pct"/>
            <w:shd w:val="clear" w:color="auto" w:fill="E7E6E6" w:themeFill="background2"/>
            <w:hideMark/>
          </w:tcPr>
          <w:p w:rsidR="004E7D41" w:rsidRPr="001242C8" w:rsidRDefault="004E7D41" w:rsidP="00A575D6">
            <w:pPr>
              <w:rPr>
                <w:sz w:val="20"/>
                <w:szCs w:val="20"/>
                <w:rtl/>
              </w:rPr>
            </w:pPr>
            <w:r w:rsidRPr="001242C8">
              <w:rPr>
                <w:sz w:val="20"/>
                <w:szCs w:val="20"/>
                <w:rtl/>
              </w:rPr>
              <w:t>בקרה וניטור תהליכים</w:t>
            </w:r>
          </w:p>
          <w:p w:rsidR="004E7D41" w:rsidRPr="001242C8" w:rsidRDefault="004E7D41" w:rsidP="00A575D6">
            <w:pPr>
              <w:rPr>
                <w:sz w:val="20"/>
                <w:szCs w:val="20"/>
                <w:rtl/>
              </w:rPr>
            </w:pPr>
            <w:r w:rsidRPr="001242C8">
              <w:rPr>
                <w:sz w:val="20"/>
                <w:szCs w:val="20"/>
                <w:rtl/>
              </w:rPr>
              <w:t>קבוצה 11</w:t>
            </w:r>
          </w:p>
        </w:tc>
        <w:tc>
          <w:tcPr>
            <w:tcW w:w="909" w:type="pct"/>
            <w:shd w:val="clear" w:color="auto" w:fill="E7E6E6" w:themeFill="background2"/>
            <w:hideMark/>
          </w:tcPr>
          <w:p w:rsidR="004E7D41" w:rsidRPr="001242C8" w:rsidRDefault="004E7D41" w:rsidP="00A575D6">
            <w:pPr>
              <w:rPr>
                <w:sz w:val="20"/>
                <w:szCs w:val="20"/>
                <w:rtl/>
              </w:rPr>
            </w:pPr>
            <w:r w:rsidRPr="001242C8">
              <w:rPr>
                <w:sz w:val="20"/>
                <w:szCs w:val="20"/>
                <w:rtl/>
              </w:rPr>
              <w:t>תהליך הביצוע קבוצה-8</w:t>
            </w:r>
          </w:p>
        </w:tc>
        <w:tc>
          <w:tcPr>
            <w:tcW w:w="1495" w:type="pct"/>
            <w:shd w:val="clear" w:color="auto" w:fill="E7E6E6" w:themeFill="background2"/>
            <w:hideMark/>
          </w:tcPr>
          <w:p w:rsidR="004E7D41" w:rsidRPr="001242C8" w:rsidRDefault="004E7D41" w:rsidP="00A575D6">
            <w:pPr>
              <w:rPr>
                <w:sz w:val="20"/>
                <w:szCs w:val="20"/>
                <w:rtl/>
              </w:rPr>
            </w:pPr>
            <w:r w:rsidRPr="001242C8">
              <w:rPr>
                <w:sz w:val="20"/>
                <w:szCs w:val="20"/>
                <w:rtl/>
              </w:rPr>
              <w:t>תהליך התכנון</w:t>
            </w:r>
            <w:r w:rsidRPr="001242C8">
              <w:rPr>
                <w:sz w:val="20"/>
                <w:szCs w:val="20"/>
              </w:rPr>
              <w:t>- 24</w:t>
            </w:r>
          </w:p>
        </w:tc>
        <w:tc>
          <w:tcPr>
            <w:tcW w:w="454" w:type="pct"/>
            <w:shd w:val="clear" w:color="auto" w:fill="E7E6E6" w:themeFill="background2"/>
            <w:hideMark/>
          </w:tcPr>
          <w:p w:rsidR="004E7D41" w:rsidRPr="001242C8" w:rsidRDefault="004E7D41" w:rsidP="00A575D6">
            <w:pPr>
              <w:rPr>
                <w:sz w:val="20"/>
                <w:szCs w:val="20"/>
                <w:rtl/>
              </w:rPr>
            </w:pPr>
            <w:r w:rsidRPr="001242C8">
              <w:rPr>
                <w:sz w:val="20"/>
                <w:szCs w:val="20"/>
                <w:rtl/>
              </w:rPr>
              <w:t>תהליך הייזום קבוצה 2</w:t>
            </w:r>
          </w:p>
        </w:tc>
        <w:tc>
          <w:tcPr>
            <w:tcW w:w="778" w:type="pct"/>
            <w:shd w:val="clear" w:color="auto" w:fill="E7E6E6" w:themeFill="background2"/>
            <w:hideMark/>
          </w:tcPr>
          <w:p w:rsidR="004E7D41" w:rsidRPr="001242C8" w:rsidRDefault="004E7D41" w:rsidP="00A575D6">
            <w:pPr>
              <w:rPr>
                <w:sz w:val="20"/>
                <w:szCs w:val="20"/>
                <w:rtl/>
              </w:rPr>
            </w:pPr>
            <w:r w:rsidRPr="001242C8">
              <w:rPr>
                <w:sz w:val="20"/>
                <w:szCs w:val="20"/>
                <w:rtl/>
              </w:rPr>
              <w:t xml:space="preserve">תהליך תחום </w:t>
            </w:r>
            <w:r w:rsidRPr="001242C8">
              <w:rPr>
                <w:rFonts w:hint="cs"/>
                <w:sz w:val="20"/>
                <w:szCs w:val="20"/>
                <w:rtl/>
              </w:rPr>
              <w:t>הידע</w:t>
            </w:r>
          </w:p>
        </w:tc>
      </w:tr>
      <w:tr w:rsidR="001A41CD" w:rsidRPr="001242C8" w:rsidTr="001A41CD">
        <w:trPr>
          <w:trHeight w:val="927"/>
        </w:trPr>
        <w:tc>
          <w:tcPr>
            <w:tcW w:w="519" w:type="pct"/>
            <w:hideMark/>
          </w:tcPr>
          <w:p w:rsidR="004E7D41" w:rsidRPr="001242C8" w:rsidRDefault="004E7D41" w:rsidP="00A575D6">
            <w:pPr>
              <w:rPr>
                <w:sz w:val="20"/>
                <w:szCs w:val="20"/>
                <w:rtl/>
              </w:rPr>
            </w:pPr>
            <w:r w:rsidRPr="001242C8">
              <w:rPr>
                <w:sz w:val="20"/>
                <w:szCs w:val="20"/>
                <w:rtl/>
              </w:rPr>
              <w:t>4.6 סגירת פרויקט או שלב.</w:t>
            </w:r>
          </w:p>
        </w:tc>
        <w:tc>
          <w:tcPr>
            <w:tcW w:w="845" w:type="pct"/>
            <w:hideMark/>
          </w:tcPr>
          <w:p w:rsidR="004E7D41" w:rsidRPr="001242C8" w:rsidRDefault="004E7D41" w:rsidP="00A575D6">
            <w:pPr>
              <w:rPr>
                <w:sz w:val="20"/>
                <w:szCs w:val="20"/>
                <w:rtl/>
              </w:rPr>
            </w:pPr>
            <w:r w:rsidRPr="001242C8">
              <w:rPr>
                <w:sz w:val="20"/>
                <w:szCs w:val="20"/>
                <w:rtl/>
              </w:rPr>
              <w:t>4.4 שליטה ובקרה בעבודת הפרויקט</w:t>
            </w:r>
          </w:p>
          <w:p w:rsidR="004E7D41" w:rsidRPr="001242C8" w:rsidRDefault="004E7D41" w:rsidP="00A575D6">
            <w:pPr>
              <w:rPr>
                <w:sz w:val="20"/>
                <w:szCs w:val="20"/>
                <w:rtl/>
              </w:rPr>
            </w:pPr>
            <w:r w:rsidRPr="001242C8">
              <w:rPr>
                <w:sz w:val="20"/>
                <w:szCs w:val="20"/>
                <w:rtl/>
              </w:rPr>
              <w:t>4.5 ביצוע בקרת שינויים משולבת.</w:t>
            </w:r>
          </w:p>
        </w:tc>
        <w:tc>
          <w:tcPr>
            <w:tcW w:w="909" w:type="pct"/>
            <w:hideMark/>
          </w:tcPr>
          <w:p w:rsidR="004E7D41" w:rsidRPr="001242C8" w:rsidRDefault="004E7D41" w:rsidP="00A575D6">
            <w:pPr>
              <w:rPr>
                <w:sz w:val="20"/>
                <w:szCs w:val="20"/>
                <w:rtl/>
              </w:rPr>
            </w:pPr>
            <w:r w:rsidRPr="001242C8">
              <w:rPr>
                <w:sz w:val="20"/>
                <w:szCs w:val="20"/>
                <w:rtl/>
              </w:rPr>
              <w:t>4.3 הנחייה וניהול עבודת הפרויקט</w:t>
            </w:r>
          </w:p>
        </w:tc>
        <w:tc>
          <w:tcPr>
            <w:tcW w:w="1495" w:type="pct"/>
            <w:hideMark/>
          </w:tcPr>
          <w:p w:rsidR="004E7D41" w:rsidRPr="001242C8" w:rsidRDefault="004E7D41" w:rsidP="00A575D6">
            <w:pPr>
              <w:rPr>
                <w:sz w:val="20"/>
                <w:szCs w:val="20"/>
                <w:rtl/>
              </w:rPr>
            </w:pPr>
            <w:r w:rsidRPr="001242C8">
              <w:rPr>
                <w:sz w:val="20"/>
                <w:szCs w:val="20"/>
              </w:rPr>
              <w:t xml:space="preserve">4.2 </w:t>
            </w:r>
            <w:r w:rsidRPr="001242C8">
              <w:rPr>
                <w:sz w:val="20"/>
                <w:szCs w:val="20"/>
                <w:rtl/>
              </w:rPr>
              <w:t xml:space="preserve"> הכנת תוכנית ניהול הפרויקט</w:t>
            </w:r>
          </w:p>
        </w:tc>
        <w:tc>
          <w:tcPr>
            <w:tcW w:w="454" w:type="pct"/>
            <w:hideMark/>
          </w:tcPr>
          <w:p w:rsidR="004E7D41" w:rsidRPr="001242C8" w:rsidRDefault="004E7D41" w:rsidP="00A575D6">
            <w:pPr>
              <w:rPr>
                <w:sz w:val="20"/>
                <w:szCs w:val="20"/>
                <w:rtl/>
              </w:rPr>
            </w:pPr>
            <w:r w:rsidRPr="001242C8">
              <w:rPr>
                <w:sz w:val="20"/>
                <w:szCs w:val="20"/>
                <w:rtl/>
              </w:rPr>
              <w:t xml:space="preserve">4.1 הכנת מסמך ייזום </w:t>
            </w:r>
            <w:r w:rsidRPr="001242C8">
              <w:rPr>
                <w:rFonts w:hint="cs"/>
                <w:sz w:val="20"/>
                <w:szCs w:val="20"/>
                <w:rtl/>
              </w:rPr>
              <w:t>פרויקט</w:t>
            </w:r>
          </w:p>
        </w:tc>
        <w:tc>
          <w:tcPr>
            <w:tcW w:w="778" w:type="pct"/>
            <w:hideMark/>
          </w:tcPr>
          <w:p w:rsidR="004E7D41" w:rsidRPr="001242C8" w:rsidRDefault="004E7D41" w:rsidP="00A575D6">
            <w:pPr>
              <w:rPr>
                <w:sz w:val="20"/>
                <w:szCs w:val="20"/>
                <w:rtl/>
              </w:rPr>
            </w:pPr>
            <w:r w:rsidRPr="001242C8">
              <w:rPr>
                <w:sz w:val="20"/>
                <w:szCs w:val="20"/>
                <w:rtl/>
              </w:rPr>
              <w:t>4. ניהול האינטגרציה בפרויקט.</w:t>
            </w:r>
          </w:p>
        </w:tc>
      </w:tr>
      <w:tr w:rsidR="001A41CD" w:rsidRPr="001242C8" w:rsidTr="001A41CD">
        <w:trPr>
          <w:trHeight w:val="886"/>
        </w:trPr>
        <w:tc>
          <w:tcPr>
            <w:tcW w:w="519" w:type="pct"/>
            <w:hideMark/>
          </w:tcPr>
          <w:p w:rsidR="004E7D41" w:rsidRPr="001242C8" w:rsidRDefault="004E7D41" w:rsidP="00A575D6">
            <w:pPr>
              <w:rPr>
                <w:sz w:val="20"/>
                <w:szCs w:val="20"/>
                <w:rtl/>
              </w:rPr>
            </w:pPr>
          </w:p>
        </w:tc>
        <w:tc>
          <w:tcPr>
            <w:tcW w:w="845" w:type="pct"/>
            <w:hideMark/>
          </w:tcPr>
          <w:p w:rsidR="004E7D41" w:rsidRPr="001242C8" w:rsidRDefault="004E7D41" w:rsidP="00A575D6">
            <w:pPr>
              <w:rPr>
                <w:sz w:val="20"/>
                <w:szCs w:val="20"/>
              </w:rPr>
            </w:pPr>
            <w:r w:rsidRPr="001242C8">
              <w:rPr>
                <w:sz w:val="20"/>
                <w:szCs w:val="20"/>
              </w:rPr>
              <w:t xml:space="preserve">5.5 </w:t>
            </w:r>
            <w:r w:rsidRPr="001242C8">
              <w:rPr>
                <w:sz w:val="20"/>
                <w:szCs w:val="20"/>
                <w:rtl/>
              </w:rPr>
              <w:t xml:space="preserve"> אמת את התכולה</w:t>
            </w:r>
          </w:p>
          <w:p w:rsidR="004E7D41" w:rsidRPr="001242C8" w:rsidRDefault="004E7D41" w:rsidP="00A575D6">
            <w:pPr>
              <w:rPr>
                <w:sz w:val="20"/>
                <w:szCs w:val="20"/>
                <w:rtl/>
              </w:rPr>
            </w:pPr>
            <w:r w:rsidRPr="001242C8">
              <w:rPr>
                <w:sz w:val="20"/>
                <w:szCs w:val="20"/>
              </w:rPr>
              <w:t xml:space="preserve">5.6 </w:t>
            </w:r>
            <w:r w:rsidRPr="001242C8">
              <w:rPr>
                <w:sz w:val="20"/>
                <w:szCs w:val="20"/>
                <w:rtl/>
              </w:rPr>
              <w:t xml:space="preserve"> בקר את התכולה</w:t>
            </w:r>
          </w:p>
        </w:tc>
        <w:tc>
          <w:tcPr>
            <w:tcW w:w="909" w:type="pct"/>
            <w:hideMark/>
          </w:tcPr>
          <w:p w:rsidR="004E7D41" w:rsidRPr="001242C8" w:rsidRDefault="004E7D41" w:rsidP="00A575D6">
            <w:pPr>
              <w:rPr>
                <w:sz w:val="20"/>
                <w:szCs w:val="20"/>
                <w:rtl/>
              </w:rPr>
            </w:pPr>
          </w:p>
        </w:tc>
        <w:tc>
          <w:tcPr>
            <w:tcW w:w="1495" w:type="pct"/>
            <w:hideMark/>
          </w:tcPr>
          <w:p w:rsidR="004E7D41" w:rsidRPr="001242C8" w:rsidRDefault="004E7D41" w:rsidP="00A575D6">
            <w:pPr>
              <w:rPr>
                <w:sz w:val="20"/>
                <w:szCs w:val="20"/>
              </w:rPr>
            </w:pPr>
            <w:r w:rsidRPr="001242C8">
              <w:rPr>
                <w:sz w:val="20"/>
                <w:szCs w:val="20"/>
              </w:rPr>
              <w:t xml:space="preserve">5.1 </w:t>
            </w:r>
            <w:r w:rsidRPr="001242C8">
              <w:rPr>
                <w:sz w:val="20"/>
                <w:szCs w:val="20"/>
                <w:rtl/>
              </w:rPr>
              <w:t xml:space="preserve"> תוכנית ניהול התכולה</w:t>
            </w:r>
          </w:p>
          <w:p w:rsidR="004E7D41" w:rsidRPr="001242C8" w:rsidRDefault="004E7D41" w:rsidP="00A575D6">
            <w:pPr>
              <w:rPr>
                <w:sz w:val="20"/>
                <w:szCs w:val="20"/>
                <w:rtl/>
              </w:rPr>
            </w:pPr>
            <w:r w:rsidRPr="001242C8">
              <w:rPr>
                <w:sz w:val="20"/>
                <w:szCs w:val="20"/>
              </w:rPr>
              <w:t xml:space="preserve">5.2 </w:t>
            </w:r>
            <w:r w:rsidRPr="001242C8">
              <w:rPr>
                <w:sz w:val="20"/>
                <w:szCs w:val="20"/>
                <w:rtl/>
              </w:rPr>
              <w:t xml:space="preserve"> איסוף דרישות</w:t>
            </w:r>
          </w:p>
          <w:p w:rsidR="004E7D41" w:rsidRPr="001242C8" w:rsidRDefault="004E7D41" w:rsidP="00A575D6">
            <w:pPr>
              <w:rPr>
                <w:sz w:val="20"/>
                <w:szCs w:val="20"/>
                <w:rtl/>
              </w:rPr>
            </w:pPr>
            <w:r w:rsidRPr="001242C8">
              <w:rPr>
                <w:sz w:val="20"/>
                <w:szCs w:val="20"/>
              </w:rPr>
              <w:t xml:space="preserve">5.3 </w:t>
            </w:r>
            <w:r w:rsidRPr="001242C8">
              <w:rPr>
                <w:sz w:val="20"/>
                <w:szCs w:val="20"/>
                <w:rtl/>
              </w:rPr>
              <w:t xml:space="preserve"> הגדרת התכולה</w:t>
            </w:r>
          </w:p>
          <w:p w:rsidR="004E7D41" w:rsidRPr="001242C8" w:rsidRDefault="004E7D41" w:rsidP="00A575D6">
            <w:pPr>
              <w:rPr>
                <w:sz w:val="20"/>
                <w:szCs w:val="20"/>
                <w:rtl/>
              </w:rPr>
            </w:pPr>
            <w:r w:rsidRPr="001242C8">
              <w:rPr>
                <w:sz w:val="20"/>
                <w:szCs w:val="20"/>
              </w:rPr>
              <w:t xml:space="preserve">5.4 </w:t>
            </w:r>
            <w:r w:rsidRPr="001242C8">
              <w:rPr>
                <w:sz w:val="20"/>
                <w:szCs w:val="20"/>
                <w:rtl/>
              </w:rPr>
              <w:t xml:space="preserve"> בניית ה </w:t>
            </w:r>
            <w:r w:rsidRPr="001242C8">
              <w:rPr>
                <w:sz w:val="20"/>
                <w:szCs w:val="20"/>
              </w:rPr>
              <w:t>WBS</w:t>
            </w:r>
          </w:p>
        </w:tc>
        <w:tc>
          <w:tcPr>
            <w:tcW w:w="454" w:type="pct"/>
            <w:hideMark/>
          </w:tcPr>
          <w:p w:rsidR="004E7D41" w:rsidRPr="001242C8" w:rsidRDefault="004E7D41" w:rsidP="00A575D6">
            <w:pPr>
              <w:rPr>
                <w:sz w:val="20"/>
                <w:szCs w:val="20"/>
                <w:rtl/>
              </w:rPr>
            </w:pPr>
          </w:p>
        </w:tc>
        <w:tc>
          <w:tcPr>
            <w:tcW w:w="778" w:type="pct"/>
            <w:hideMark/>
          </w:tcPr>
          <w:p w:rsidR="004E7D41" w:rsidRPr="001242C8" w:rsidRDefault="004E7D41" w:rsidP="00A575D6">
            <w:pPr>
              <w:rPr>
                <w:sz w:val="20"/>
                <w:szCs w:val="20"/>
              </w:rPr>
            </w:pPr>
            <w:r w:rsidRPr="001242C8">
              <w:rPr>
                <w:sz w:val="20"/>
                <w:szCs w:val="20"/>
                <w:rtl/>
              </w:rPr>
              <w:t>5. ניהול התכולה בפרויקט.</w:t>
            </w:r>
          </w:p>
        </w:tc>
      </w:tr>
      <w:tr w:rsidR="001A41CD" w:rsidRPr="001242C8" w:rsidTr="001A41CD">
        <w:trPr>
          <w:trHeight w:val="1337"/>
        </w:trPr>
        <w:tc>
          <w:tcPr>
            <w:tcW w:w="519" w:type="pct"/>
            <w:hideMark/>
          </w:tcPr>
          <w:p w:rsidR="004E7D41" w:rsidRPr="001242C8" w:rsidRDefault="004E7D41" w:rsidP="00A575D6">
            <w:pPr>
              <w:rPr>
                <w:sz w:val="20"/>
                <w:szCs w:val="20"/>
                <w:rtl/>
              </w:rPr>
            </w:pPr>
          </w:p>
        </w:tc>
        <w:tc>
          <w:tcPr>
            <w:tcW w:w="845" w:type="pct"/>
            <w:hideMark/>
          </w:tcPr>
          <w:p w:rsidR="004E7D41" w:rsidRPr="001242C8" w:rsidRDefault="004E7D41" w:rsidP="00A575D6">
            <w:pPr>
              <w:rPr>
                <w:sz w:val="20"/>
                <w:szCs w:val="20"/>
              </w:rPr>
            </w:pPr>
            <w:r w:rsidRPr="001242C8">
              <w:rPr>
                <w:sz w:val="20"/>
                <w:szCs w:val="20"/>
              </w:rPr>
              <w:t xml:space="preserve">6.7 </w:t>
            </w:r>
            <w:r w:rsidRPr="001242C8">
              <w:rPr>
                <w:sz w:val="20"/>
                <w:szCs w:val="20"/>
                <w:rtl/>
              </w:rPr>
              <w:t xml:space="preserve"> בקר את לוח הזמנים</w:t>
            </w:r>
          </w:p>
        </w:tc>
        <w:tc>
          <w:tcPr>
            <w:tcW w:w="909" w:type="pct"/>
            <w:hideMark/>
          </w:tcPr>
          <w:p w:rsidR="004E7D41" w:rsidRPr="001242C8" w:rsidRDefault="004E7D41" w:rsidP="00A575D6">
            <w:pPr>
              <w:rPr>
                <w:sz w:val="20"/>
                <w:szCs w:val="20"/>
                <w:rtl/>
              </w:rPr>
            </w:pPr>
          </w:p>
        </w:tc>
        <w:tc>
          <w:tcPr>
            <w:tcW w:w="1495" w:type="pct"/>
            <w:hideMark/>
          </w:tcPr>
          <w:p w:rsidR="004E7D41" w:rsidRPr="001242C8" w:rsidRDefault="004E7D41" w:rsidP="00A575D6">
            <w:pPr>
              <w:rPr>
                <w:sz w:val="20"/>
                <w:szCs w:val="20"/>
              </w:rPr>
            </w:pPr>
            <w:r w:rsidRPr="001242C8">
              <w:rPr>
                <w:sz w:val="20"/>
                <w:szCs w:val="20"/>
              </w:rPr>
              <w:t xml:space="preserve">6.1 </w:t>
            </w:r>
            <w:r w:rsidRPr="001242C8">
              <w:rPr>
                <w:sz w:val="20"/>
                <w:szCs w:val="20"/>
                <w:rtl/>
              </w:rPr>
              <w:t xml:space="preserve"> ניהול לוח הזמנים של התוכנית</w:t>
            </w:r>
          </w:p>
          <w:p w:rsidR="004E7D41" w:rsidRPr="001242C8" w:rsidRDefault="004E7D41" w:rsidP="00A575D6">
            <w:pPr>
              <w:rPr>
                <w:sz w:val="20"/>
                <w:szCs w:val="20"/>
                <w:rtl/>
              </w:rPr>
            </w:pPr>
            <w:r w:rsidRPr="001242C8">
              <w:rPr>
                <w:sz w:val="20"/>
                <w:szCs w:val="20"/>
              </w:rPr>
              <w:t xml:space="preserve">6.2 </w:t>
            </w:r>
            <w:r w:rsidRPr="001242C8">
              <w:rPr>
                <w:sz w:val="20"/>
                <w:szCs w:val="20"/>
                <w:rtl/>
              </w:rPr>
              <w:t xml:space="preserve"> הגדר פעילויות</w:t>
            </w:r>
          </w:p>
          <w:p w:rsidR="004E7D41" w:rsidRPr="001242C8" w:rsidRDefault="004E7D41" w:rsidP="00A575D6">
            <w:pPr>
              <w:rPr>
                <w:sz w:val="20"/>
                <w:szCs w:val="20"/>
                <w:rtl/>
              </w:rPr>
            </w:pPr>
            <w:r w:rsidRPr="001242C8">
              <w:rPr>
                <w:sz w:val="20"/>
                <w:szCs w:val="20"/>
              </w:rPr>
              <w:t xml:space="preserve">6.3 </w:t>
            </w:r>
            <w:r w:rsidRPr="001242C8">
              <w:rPr>
                <w:sz w:val="20"/>
                <w:szCs w:val="20"/>
                <w:rtl/>
              </w:rPr>
              <w:t xml:space="preserve"> תזמן את הפעילויות</w:t>
            </w:r>
          </w:p>
          <w:p w:rsidR="004E7D41" w:rsidRPr="001242C8" w:rsidRDefault="004E7D41" w:rsidP="00A575D6">
            <w:pPr>
              <w:rPr>
                <w:sz w:val="20"/>
                <w:szCs w:val="20"/>
                <w:rtl/>
              </w:rPr>
            </w:pPr>
            <w:r w:rsidRPr="001242C8">
              <w:rPr>
                <w:sz w:val="20"/>
                <w:szCs w:val="20"/>
              </w:rPr>
              <w:t xml:space="preserve">6.4 </w:t>
            </w:r>
            <w:r w:rsidRPr="001242C8">
              <w:rPr>
                <w:sz w:val="20"/>
                <w:szCs w:val="20"/>
                <w:rtl/>
              </w:rPr>
              <w:t xml:space="preserve"> הערך את המשאבים לפעילויות</w:t>
            </w:r>
          </w:p>
          <w:p w:rsidR="004E7D41" w:rsidRPr="001242C8" w:rsidRDefault="004E7D41" w:rsidP="00A575D6">
            <w:pPr>
              <w:rPr>
                <w:sz w:val="20"/>
                <w:szCs w:val="20"/>
                <w:rtl/>
              </w:rPr>
            </w:pPr>
            <w:r w:rsidRPr="001242C8">
              <w:rPr>
                <w:sz w:val="20"/>
                <w:szCs w:val="20"/>
              </w:rPr>
              <w:t xml:space="preserve">6.5 </w:t>
            </w:r>
            <w:r w:rsidRPr="001242C8">
              <w:rPr>
                <w:sz w:val="20"/>
                <w:szCs w:val="20"/>
                <w:rtl/>
              </w:rPr>
              <w:t xml:space="preserve"> הערך את משך הפעילויות</w:t>
            </w:r>
          </w:p>
          <w:p w:rsidR="004E7D41" w:rsidRPr="001242C8" w:rsidRDefault="004E7D41" w:rsidP="00A575D6">
            <w:pPr>
              <w:rPr>
                <w:sz w:val="20"/>
                <w:szCs w:val="20"/>
                <w:rtl/>
              </w:rPr>
            </w:pPr>
            <w:r w:rsidRPr="001242C8">
              <w:rPr>
                <w:sz w:val="20"/>
                <w:szCs w:val="20"/>
              </w:rPr>
              <w:t xml:space="preserve">6.6 </w:t>
            </w:r>
            <w:r w:rsidRPr="001242C8">
              <w:rPr>
                <w:sz w:val="20"/>
                <w:szCs w:val="20"/>
                <w:rtl/>
              </w:rPr>
              <w:t xml:space="preserve"> צור את לוח הזמנים</w:t>
            </w:r>
          </w:p>
        </w:tc>
        <w:tc>
          <w:tcPr>
            <w:tcW w:w="454" w:type="pct"/>
            <w:hideMark/>
          </w:tcPr>
          <w:p w:rsidR="004E7D41" w:rsidRPr="001242C8" w:rsidRDefault="004E7D41" w:rsidP="00A575D6">
            <w:pPr>
              <w:rPr>
                <w:sz w:val="20"/>
                <w:szCs w:val="20"/>
                <w:rtl/>
              </w:rPr>
            </w:pPr>
          </w:p>
        </w:tc>
        <w:tc>
          <w:tcPr>
            <w:tcW w:w="778" w:type="pct"/>
            <w:hideMark/>
          </w:tcPr>
          <w:p w:rsidR="004E7D41" w:rsidRPr="001242C8" w:rsidRDefault="004E7D41" w:rsidP="00A575D6">
            <w:pPr>
              <w:rPr>
                <w:sz w:val="20"/>
                <w:szCs w:val="20"/>
              </w:rPr>
            </w:pPr>
            <w:r w:rsidRPr="001242C8">
              <w:rPr>
                <w:sz w:val="20"/>
                <w:szCs w:val="20"/>
                <w:rtl/>
              </w:rPr>
              <w:t>6. ניהול הזמן בפרויקט</w:t>
            </w:r>
          </w:p>
        </w:tc>
      </w:tr>
      <w:tr w:rsidR="001A41CD" w:rsidRPr="001242C8" w:rsidTr="001A41CD">
        <w:trPr>
          <w:trHeight w:val="650"/>
        </w:trPr>
        <w:tc>
          <w:tcPr>
            <w:tcW w:w="519" w:type="pct"/>
            <w:hideMark/>
          </w:tcPr>
          <w:p w:rsidR="004E7D41" w:rsidRPr="001242C8" w:rsidRDefault="004E7D41" w:rsidP="00A575D6">
            <w:pPr>
              <w:rPr>
                <w:sz w:val="20"/>
                <w:szCs w:val="20"/>
                <w:rtl/>
              </w:rPr>
            </w:pPr>
          </w:p>
        </w:tc>
        <w:tc>
          <w:tcPr>
            <w:tcW w:w="845" w:type="pct"/>
            <w:hideMark/>
          </w:tcPr>
          <w:p w:rsidR="004E7D41" w:rsidRPr="001242C8" w:rsidRDefault="004E7D41" w:rsidP="00A575D6">
            <w:pPr>
              <w:rPr>
                <w:sz w:val="20"/>
                <w:szCs w:val="20"/>
              </w:rPr>
            </w:pPr>
            <w:r w:rsidRPr="001242C8">
              <w:rPr>
                <w:sz w:val="20"/>
                <w:szCs w:val="20"/>
              </w:rPr>
              <w:t xml:space="preserve">7.4 </w:t>
            </w:r>
            <w:r w:rsidRPr="001242C8">
              <w:rPr>
                <w:sz w:val="20"/>
                <w:szCs w:val="20"/>
                <w:rtl/>
              </w:rPr>
              <w:t xml:space="preserve"> בקר את העלויות</w:t>
            </w:r>
          </w:p>
        </w:tc>
        <w:tc>
          <w:tcPr>
            <w:tcW w:w="909" w:type="pct"/>
            <w:hideMark/>
          </w:tcPr>
          <w:p w:rsidR="004E7D41" w:rsidRPr="001242C8" w:rsidRDefault="004E7D41" w:rsidP="00A575D6">
            <w:pPr>
              <w:rPr>
                <w:sz w:val="20"/>
                <w:szCs w:val="20"/>
                <w:rtl/>
              </w:rPr>
            </w:pPr>
          </w:p>
        </w:tc>
        <w:tc>
          <w:tcPr>
            <w:tcW w:w="1495" w:type="pct"/>
            <w:hideMark/>
          </w:tcPr>
          <w:p w:rsidR="004E7D41" w:rsidRPr="001242C8" w:rsidRDefault="004E7D41" w:rsidP="00A575D6">
            <w:pPr>
              <w:rPr>
                <w:sz w:val="20"/>
                <w:szCs w:val="20"/>
              </w:rPr>
            </w:pPr>
            <w:r w:rsidRPr="001242C8">
              <w:rPr>
                <w:sz w:val="20"/>
                <w:szCs w:val="20"/>
              </w:rPr>
              <w:t xml:space="preserve">7.1 </w:t>
            </w:r>
            <w:r w:rsidRPr="001242C8">
              <w:rPr>
                <w:sz w:val="20"/>
                <w:szCs w:val="20"/>
                <w:rtl/>
              </w:rPr>
              <w:t xml:space="preserve"> תוכנית ניהול העלות</w:t>
            </w:r>
          </w:p>
          <w:p w:rsidR="004E7D41" w:rsidRPr="001242C8" w:rsidRDefault="004E7D41" w:rsidP="00A575D6">
            <w:pPr>
              <w:rPr>
                <w:sz w:val="20"/>
                <w:szCs w:val="20"/>
                <w:rtl/>
              </w:rPr>
            </w:pPr>
            <w:r w:rsidRPr="001242C8">
              <w:rPr>
                <w:sz w:val="20"/>
                <w:szCs w:val="20"/>
              </w:rPr>
              <w:t xml:space="preserve">7.2 </w:t>
            </w:r>
            <w:r w:rsidRPr="001242C8">
              <w:rPr>
                <w:sz w:val="20"/>
                <w:szCs w:val="20"/>
                <w:rtl/>
              </w:rPr>
              <w:t xml:space="preserve"> הערך עלות</w:t>
            </w:r>
          </w:p>
          <w:p w:rsidR="004E7D41" w:rsidRPr="001242C8" w:rsidRDefault="004E7D41" w:rsidP="00A575D6">
            <w:pPr>
              <w:rPr>
                <w:sz w:val="20"/>
                <w:szCs w:val="20"/>
                <w:rtl/>
              </w:rPr>
            </w:pPr>
            <w:r w:rsidRPr="001242C8">
              <w:rPr>
                <w:sz w:val="20"/>
                <w:szCs w:val="20"/>
              </w:rPr>
              <w:t xml:space="preserve">7.3 </w:t>
            </w:r>
            <w:r w:rsidRPr="001242C8">
              <w:rPr>
                <w:sz w:val="20"/>
                <w:szCs w:val="20"/>
                <w:rtl/>
              </w:rPr>
              <w:t xml:space="preserve"> קבע את התקציב</w:t>
            </w:r>
          </w:p>
        </w:tc>
        <w:tc>
          <w:tcPr>
            <w:tcW w:w="454" w:type="pct"/>
            <w:hideMark/>
          </w:tcPr>
          <w:p w:rsidR="004E7D41" w:rsidRPr="001242C8" w:rsidRDefault="004E7D41" w:rsidP="00A575D6">
            <w:pPr>
              <w:rPr>
                <w:sz w:val="20"/>
                <w:szCs w:val="20"/>
                <w:rtl/>
              </w:rPr>
            </w:pPr>
          </w:p>
        </w:tc>
        <w:tc>
          <w:tcPr>
            <w:tcW w:w="778" w:type="pct"/>
            <w:hideMark/>
          </w:tcPr>
          <w:p w:rsidR="004E7D41" w:rsidRPr="001242C8" w:rsidRDefault="004E7D41" w:rsidP="00A575D6">
            <w:pPr>
              <w:rPr>
                <w:sz w:val="20"/>
                <w:szCs w:val="20"/>
              </w:rPr>
            </w:pPr>
            <w:r w:rsidRPr="001242C8">
              <w:rPr>
                <w:sz w:val="20"/>
                <w:szCs w:val="20"/>
                <w:rtl/>
              </w:rPr>
              <w:t>7. ניהול עלות הפרויקט</w:t>
            </w:r>
          </w:p>
        </w:tc>
      </w:tr>
      <w:tr w:rsidR="001A41CD" w:rsidRPr="001242C8" w:rsidTr="001A41CD">
        <w:trPr>
          <w:trHeight w:val="397"/>
        </w:trPr>
        <w:tc>
          <w:tcPr>
            <w:tcW w:w="519" w:type="pct"/>
            <w:hideMark/>
          </w:tcPr>
          <w:p w:rsidR="004E7D41" w:rsidRPr="001242C8" w:rsidRDefault="004E7D41" w:rsidP="00A575D6">
            <w:pPr>
              <w:rPr>
                <w:sz w:val="20"/>
                <w:szCs w:val="20"/>
                <w:rtl/>
              </w:rPr>
            </w:pPr>
          </w:p>
        </w:tc>
        <w:tc>
          <w:tcPr>
            <w:tcW w:w="845" w:type="pct"/>
            <w:hideMark/>
          </w:tcPr>
          <w:p w:rsidR="004E7D41" w:rsidRPr="001242C8" w:rsidRDefault="004E7D41" w:rsidP="00A575D6">
            <w:pPr>
              <w:rPr>
                <w:sz w:val="20"/>
                <w:szCs w:val="20"/>
              </w:rPr>
            </w:pPr>
            <w:r w:rsidRPr="001242C8">
              <w:rPr>
                <w:sz w:val="20"/>
                <w:szCs w:val="20"/>
              </w:rPr>
              <w:t xml:space="preserve">8.3 </w:t>
            </w:r>
            <w:r w:rsidRPr="001242C8">
              <w:rPr>
                <w:sz w:val="20"/>
                <w:szCs w:val="20"/>
                <w:rtl/>
              </w:rPr>
              <w:t xml:space="preserve"> בקר את האיכות</w:t>
            </w:r>
          </w:p>
        </w:tc>
        <w:tc>
          <w:tcPr>
            <w:tcW w:w="909" w:type="pct"/>
            <w:hideMark/>
          </w:tcPr>
          <w:p w:rsidR="004E7D41" w:rsidRPr="001242C8" w:rsidRDefault="004E7D41" w:rsidP="00A575D6">
            <w:pPr>
              <w:rPr>
                <w:sz w:val="20"/>
                <w:szCs w:val="20"/>
                <w:rtl/>
              </w:rPr>
            </w:pPr>
            <w:r w:rsidRPr="001242C8">
              <w:rPr>
                <w:sz w:val="20"/>
                <w:szCs w:val="20"/>
              </w:rPr>
              <w:t>8.2</w:t>
            </w:r>
            <w:r w:rsidRPr="001242C8">
              <w:rPr>
                <w:sz w:val="20"/>
                <w:szCs w:val="20"/>
                <w:rtl/>
              </w:rPr>
              <w:t xml:space="preserve"> </w:t>
            </w:r>
            <w:r w:rsidRPr="001242C8">
              <w:rPr>
                <w:sz w:val="20"/>
                <w:szCs w:val="20"/>
              </w:rPr>
              <w:t xml:space="preserve"> </w:t>
            </w:r>
            <w:r w:rsidRPr="001242C8">
              <w:rPr>
                <w:sz w:val="20"/>
                <w:szCs w:val="20"/>
                <w:rtl/>
              </w:rPr>
              <w:t>בצע הבטחת איכות</w:t>
            </w:r>
          </w:p>
        </w:tc>
        <w:tc>
          <w:tcPr>
            <w:tcW w:w="1495" w:type="pct"/>
            <w:hideMark/>
          </w:tcPr>
          <w:p w:rsidR="004E7D41" w:rsidRPr="001242C8" w:rsidRDefault="004E7D41" w:rsidP="00A575D6">
            <w:pPr>
              <w:rPr>
                <w:sz w:val="20"/>
                <w:szCs w:val="20"/>
                <w:rtl/>
              </w:rPr>
            </w:pPr>
            <w:r w:rsidRPr="001242C8">
              <w:rPr>
                <w:sz w:val="20"/>
                <w:szCs w:val="20"/>
              </w:rPr>
              <w:t xml:space="preserve">8.1 </w:t>
            </w:r>
            <w:r w:rsidRPr="001242C8">
              <w:rPr>
                <w:sz w:val="20"/>
                <w:szCs w:val="20"/>
                <w:rtl/>
              </w:rPr>
              <w:t xml:space="preserve"> תוכנית ניהול האיכות</w:t>
            </w:r>
          </w:p>
        </w:tc>
        <w:tc>
          <w:tcPr>
            <w:tcW w:w="454" w:type="pct"/>
            <w:hideMark/>
          </w:tcPr>
          <w:p w:rsidR="004E7D41" w:rsidRPr="001242C8" w:rsidRDefault="004E7D41" w:rsidP="00A575D6">
            <w:pPr>
              <w:rPr>
                <w:sz w:val="20"/>
                <w:szCs w:val="20"/>
                <w:rtl/>
              </w:rPr>
            </w:pPr>
          </w:p>
        </w:tc>
        <w:tc>
          <w:tcPr>
            <w:tcW w:w="778" w:type="pct"/>
            <w:hideMark/>
          </w:tcPr>
          <w:p w:rsidR="004E7D41" w:rsidRPr="001242C8" w:rsidRDefault="004E7D41" w:rsidP="00A575D6">
            <w:pPr>
              <w:rPr>
                <w:sz w:val="20"/>
                <w:szCs w:val="20"/>
              </w:rPr>
            </w:pPr>
            <w:r w:rsidRPr="001242C8">
              <w:rPr>
                <w:sz w:val="20"/>
                <w:szCs w:val="20"/>
                <w:rtl/>
              </w:rPr>
              <w:t>8. ניהול האיכות בפרויקט</w:t>
            </w:r>
          </w:p>
        </w:tc>
      </w:tr>
      <w:tr w:rsidR="001A41CD" w:rsidRPr="001242C8" w:rsidTr="001A41CD">
        <w:trPr>
          <w:trHeight w:val="920"/>
        </w:trPr>
        <w:tc>
          <w:tcPr>
            <w:tcW w:w="519" w:type="pct"/>
            <w:hideMark/>
          </w:tcPr>
          <w:p w:rsidR="004E7D41" w:rsidRPr="001242C8" w:rsidRDefault="004E7D41" w:rsidP="00A575D6">
            <w:pPr>
              <w:rPr>
                <w:sz w:val="20"/>
                <w:szCs w:val="20"/>
                <w:rtl/>
              </w:rPr>
            </w:pPr>
          </w:p>
        </w:tc>
        <w:tc>
          <w:tcPr>
            <w:tcW w:w="845" w:type="pct"/>
            <w:hideMark/>
          </w:tcPr>
          <w:p w:rsidR="004E7D41" w:rsidRPr="001242C8" w:rsidRDefault="004E7D41" w:rsidP="00A575D6">
            <w:pPr>
              <w:rPr>
                <w:sz w:val="20"/>
                <w:szCs w:val="20"/>
              </w:rPr>
            </w:pPr>
          </w:p>
        </w:tc>
        <w:tc>
          <w:tcPr>
            <w:tcW w:w="909" w:type="pct"/>
            <w:hideMark/>
          </w:tcPr>
          <w:p w:rsidR="004E7D41" w:rsidRPr="001242C8" w:rsidRDefault="004E7D41" w:rsidP="00A575D6">
            <w:pPr>
              <w:rPr>
                <w:sz w:val="20"/>
                <w:szCs w:val="20"/>
              </w:rPr>
            </w:pPr>
            <w:r w:rsidRPr="001242C8">
              <w:rPr>
                <w:sz w:val="20"/>
                <w:szCs w:val="20"/>
              </w:rPr>
              <w:t xml:space="preserve">9.2 </w:t>
            </w:r>
            <w:r w:rsidRPr="001242C8">
              <w:rPr>
                <w:sz w:val="20"/>
                <w:szCs w:val="20"/>
                <w:rtl/>
              </w:rPr>
              <w:t xml:space="preserve"> גיוס צוות הפרויקט</w:t>
            </w:r>
          </w:p>
          <w:p w:rsidR="004E7D41" w:rsidRPr="001242C8" w:rsidRDefault="004E7D41" w:rsidP="00A575D6">
            <w:pPr>
              <w:rPr>
                <w:sz w:val="20"/>
                <w:szCs w:val="20"/>
                <w:rtl/>
              </w:rPr>
            </w:pPr>
            <w:r w:rsidRPr="001242C8">
              <w:rPr>
                <w:sz w:val="20"/>
                <w:szCs w:val="20"/>
              </w:rPr>
              <w:t xml:space="preserve">9.3 </w:t>
            </w:r>
            <w:r w:rsidRPr="001242C8">
              <w:rPr>
                <w:sz w:val="20"/>
                <w:szCs w:val="20"/>
                <w:rtl/>
              </w:rPr>
              <w:t xml:space="preserve"> פיתוח צוות הפרויקט</w:t>
            </w:r>
          </w:p>
          <w:p w:rsidR="004E7D41" w:rsidRPr="001242C8" w:rsidRDefault="004E7D41" w:rsidP="00A575D6">
            <w:pPr>
              <w:rPr>
                <w:sz w:val="20"/>
                <w:szCs w:val="20"/>
                <w:rtl/>
              </w:rPr>
            </w:pPr>
            <w:r w:rsidRPr="001242C8">
              <w:rPr>
                <w:sz w:val="20"/>
                <w:szCs w:val="20"/>
              </w:rPr>
              <w:t xml:space="preserve">9.4 </w:t>
            </w:r>
            <w:r w:rsidRPr="001242C8">
              <w:rPr>
                <w:sz w:val="20"/>
                <w:szCs w:val="20"/>
                <w:rtl/>
              </w:rPr>
              <w:t xml:space="preserve"> ניהול צוות הפרויקט</w:t>
            </w:r>
          </w:p>
        </w:tc>
        <w:tc>
          <w:tcPr>
            <w:tcW w:w="1495" w:type="pct"/>
            <w:hideMark/>
          </w:tcPr>
          <w:p w:rsidR="004E7D41" w:rsidRPr="001242C8" w:rsidRDefault="004E7D41" w:rsidP="00A575D6">
            <w:pPr>
              <w:rPr>
                <w:sz w:val="20"/>
                <w:szCs w:val="20"/>
                <w:rtl/>
              </w:rPr>
            </w:pPr>
            <w:r w:rsidRPr="001242C8">
              <w:rPr>
                <w:sz w:val="20"/>
                <w:szCs w:val="20"/>
              </w:rPr>
              <w:t xml:space="preserve">9.1 </w:t>
            </w:r>
            <w:r w:rsidRPr="001242C8">
              <w:rPr>
                <w:sz w:val="20"/>
                <w:szCs w:val="20"/>
                <w:rtl/>
              </w:rPr>
              <w:t xml:space="preserve"> תוכנית ניהול המשאב האנושי </w:t>
            </w:r>
          </w:p>
        </w:tc>
        <w:tc>
          <w:tcPr>
            <w:tcW w:w="454" w:type="pct"/>
            <w:hideMark/>
          </w:tcPr>
          <w:p w:rsidR="004E7D41" w:rsidRPr="001242C8" w:rsidRDefault="004E7D41" w:rsidP="00A575D6">
            <w:pPr>
              <w:rPr>
                <w:sz w:val="20"/>
                <w:szCs w:val="20"/>
                <w:rtl/>
              </w:rPr>
            </w:pPr>
          </w:p>
        </w:tc>
        <w:tc>
          <w:tcPr>
            <w:tcW w:w="778" w:type="pct"/>
            <w:hideMark/>
          </w:tcPr>
          <w:p w:rsidR="004E7D41" w:rsidRPr="001242C8" w:rsidRDefault="004E7D41" w:rsidP="00A575D6">
            <w:pPr>
              <w:rPr>
                <w:sz w:val="20"/>
                <w:szCs w:val="20"/>
              </w:rPr>
            </w:pPr>
            <w:r w:rsidRPr="001242C8">
              <w:rPr>
                <w:sz w:val="20"/>
                <w:szCs w:val="20"/>
                <w:rtl/>
              </w:rPr>
              <w:t>9. ניהול המשאב האנושי בפרויקט</w:t>
            </w:r>
          </w:p>
        </w:tc>
      </w:tr>
      <w:tr w:rsidR="001A41CD" w:rsidRPr="001242C8" w:rsidTr="00C20B3E">
        <w:trPr>
          <w:trHeight w:val="53"/>
        </w:trPr>
        <w:tc>
          <w:tcPr>
            <w:tcW w:w="519" w:type="pct"/>
            <w:hideMark/>
          </w:tcPr>
          <w:p w:rsidR="004E7D41" w:rsidRPr="001242C8" w:rsidRDefault="004E7D41" w:rsidP="00A575D6">
            <w:pPr>
              <w:rPr>
                <w:sz w:val="20"/>
                <w:szCs w:val="20"/>
                <w:rtl/>
              </w:rPr>
            </w:pPr>
          </w:p>
        </w:tc>
        <w:tc>
          <w:tcPr>
            <w:tcW w:w="845" w:type="pct"/>
            <w:hideMark/>
          </w:tcPr>
          <w:p w:rsidR="004E7D41" w:rsidRPr="001242C8" w:rsidRDefault="004E7D41" w:rsidP="00A575D6">
            <w:pPr>
              <w:rPr>
                <w:sz w:val="20"/>
                <w:szCs w:val="20"/>
              </w:rPr>
            </w:pPr>
            <w:r w:rsidRPr="001242C8">
              <w:rPr>
                <w:sz w:val="20"/>
                <w:szCs w:val="20"/>
              </w:rPr>
              <w:t xml:space="preserve">10.3 </w:t>
            </w:r>
            <w:r w:rsidRPr="001242C8">
              <w:rPr>
                <w:sz w:val="20"/>
                <w:szCs w:val="20"/>
                <w:rtl/>
              </w:rPr>
              <w:t xml:space="preserve"> בקר את התקשורת</w:t>
            </w:r>
          </w:p>
        </w:tc>
        <w:tc>
          <w:tcPr>
            <w:tcW w:w="909" w:type="pct"/>
            <w:hideMark/>
          </w:tcPr>
          <w:p w:rsidR="004E7D41" w:rsidRPr="001242C8" w:rsidRDefault="004E7D41" w:rsidP="00A575D6">
            <w:pPr>
              <w:rPr>
                <w:sz w:val="20"/>
                <w:szCs w:val="20"/>
                <w:rtl/>
              </w:rPr>
            </w:pPr>
            <w:r w:rsidRPr="001242C8">
              <w:rPr>
                <w:sz w:val="20"/>
                <w:szCs w:val="20"/>
              </w:rPr>
              <w:t>10.2</w:t>
            </w:r>
            <w:r w:rsidRPr="001242C8">
              <w:rPr>
                <w:sz w:val="20"/>
                <w:szCs w:val="20"/>
                <w:rtl/>
              </w:rPr>
              <w:t xml:space="preserve"> </w:t>
            </w:r>
            <w:r w:rsidRPr="001242C8">
              <w:rPr>
                <w:sz w:val="20"/>
                <w:szCs w:val="20"/>
              </w:rPr>
              <w:t xml:space="preserve"> </w:t>
            </w:r>
            <w:r w:rsidRPr="001242C8">
              <w:rPr>
                <w:sz w:val="20"/>
                <w:szCs w:val="20"/>
                <w:rtl/>
              </w:rPr>
              <w:t>נהל את התקשורת</w:t>
            </w:r>
          </w:p>
        </w:tc>
        <w:tc>
          <w:tcPr>
            <w:tcW w:w="1495" w:type="pct"/>
            <w:hideMark/>
          </w:tcPr>
          <w:p w:rsidR="004E7D41" w:rsidRPr="001242C8" w:rsidRDefault="004E7D41" w:rsidP="00A575D6">
            <w:pPr>
              <w:rPr>
                <w:sz w:val="20"/>
                <w:szCs w:val="20"/>
                <w:rtl/>
              </w:rPr>
            </w:pPr>
            <w:r w:rsidRPr="001242C8">
              <w:rPr>
                <w:sz w:val="20"/>
                <w:szCs w:val="20"/>
              </w:rPr>
              <w:t>10.1</w:t>
            </w:r>
            <w:r w:rsidRPr="001242C8">
              <w:rPr>
                <w:sz w:val="20"/>
                <w:szCs w:val="20"/>
                <w:rtl/>
              </w:rPr>
              <w:t xml:space="preserve"> </w:t>
            </w:r>
            <w:r w:rsidRPr="001242C8">
              <w:rPr>
                <w:sz w:val="20"/>
                <w:szCs w:val="20"/>
              </w:rPr>
              <w:t xml:space="preserve"> </w:t>
            </w:r>
            <w:r w:rsidRPr="001242C8">
              <w:rPr>
                <w:sz w:val="20"/>
                <w:szCs w:val="20"/>
                <w:rtl/>
              </w:rPr>
              <w:t>תוכנית ניהול התקשורת</w:t>
            </w:r>
          </w:p>
        </w:tc>
        <w:tc>
          <w:tcPr>
            <w:tcW w:w="454" w:type="pct"/>
            <w:hideMark/>
          </w:tcPr>
          <w:p w:rsidR="004E7D41" w:rsidRPr="001242C8" w:rsidRDefault="004E7D41" w:rsidP="00A575D6">
            <w:pPr>
              <w:rPr>
                <w:sz w:val="20"/>
                <w:szCs w:val="20"/>
                <w:rtl/>
              </w:rPr>
            </w:pPr>
          </w:p>
        </w:tc>
        <w:tc>
          <w:tcPr>
            <w:tcW w:w="778" w:type="pct"/>
            <w:hideMark/>
          </w:tcPr>
          <w:p w:rsidR="004E7D41" w:rsidRPr="001242C8" w:rsidRDefault="004E7D41" w:rsidP="00A575D6">
            <w:pPr>
              <w:rPr>
                <w:sz w:val="20"/>
                <w:szCs w:val="20"/>
              </w:rPr>
            </w:pPr>
            <w:r w:rsidRPr="001242C8">
              <w:rPr>
                <w:sz w:val="20"/>
                <w:szCs w:val="20"/>
                <w:rtl/>
              </w:rPr>
              <w:t>10. ניהול התקשורת בפרויקט</w:t>
            </w:r>
          </w:p>
        </w:tc>
      </w:tr>
      <w:tr w:rsidR="001A41CD" w:rsidRPr="001242C8" w:rsidTr="00C20B3E">
        <w:trPr>
          <w:trHeight w:val="612"/>
        </w:trPr>
        <w:tc>
          <w:tcPr>
            <w:tcW w:w="519" w:type="pct"/>
            <w:hideMark/>
          </w:tcPr>
          <w:p w:rsidR="004E7D41" w:rsidRPr="001242C8" w:rsidRDefault="004E7D41" w:rsidP="00A575D6">
            <w:pPr>
              <w:rPr>
                <w:sz w:val="20"/>
                <w:szCs w:val="20"/>
                <w:rtl/>
              </w:rPr>
            </w:pPr>
          </w:p>
        </w:tc>
        <w:tc>
          <w:tcPr>
            <w:tcW w:w="845" w:type="pct"/>
            <w:hideMark/>
          </w:tcPr>
          <w:p w:rsidR="004E7D41" w:rsidRPr="001242C8" w:rsidRDefault="004E7D41" w:rsidP="00A575D6">
            <w:pPr>
              <w:rPr>
                <w:sz w:val="20"/>
                <w:szCs w:val="20"/>
              </w:rPr>
            </w:pPr>
            <w:r w:rsidRPr="001242C8">
              <w:rPr>
                <w:sz w:val="20"/>
                <w:szCs w:val="20"/>
              </w:rPr>
              <w:t xml:space="preserve">11.6 </w:t>
            </w:r>
            <w:r w:rsidRPr="001242C8">
              <w:rPr>
                <w:sz w:val="20"/>
                <w:szCs w:val="20"/>
                <w:rtl/>
              </w:rPr>
              <w:t xml:space="preserve"> בקר את הסיכונים</w:t>
            </w:r>
          </w:p>
        </w:tc>
        <w:tc>
          <w:tcPr>
            <w:tcW w:w="909" w:type="pct"/>
            <w:hideMark/>
          </w:tcPr>
          <w:p w:rsidR="004E7D41" w:rsidRPr="001242C8" w:rsidRDefault="004E7D41" w:rsidP="00A575D6">
            <w:pPr>
              <w:rPr>
                <w:sz w:val="20"/>
                <w:szCs w:val="20"/>
                <w:rtl/>
              </w:rPr>
            </w:pPr>
          </w:p>
        </w:tc>
        <w:tc>
          <w:tcPr>
            <w:tcW w:w="1495" w:type="pct"/>
            <w:hideMark/>
          </w:tcPr>
          <w:p w:rsidR="004E7D41" w:rsidRPr="001242C8" w:rsidRDefault="004E7D41" w:rsidP="00A575D6">
            <w:pPr>
              <w:rPr>
                <w:sz w:val="20"/>
                <w:szCs w:val="20"/>
              </w:rPr>
            </w:pPr>
            <w:r w:rsidRPr="001242C8">
              <w:rPr>
                <w:sz w:val="20"/>
                <w:szCs w:val="20"/>
              </w:rPr>
              <w:t>11.1</w:t>
            </w:r>
            <w:r w:rsidRPr="001242C8">
              <w:rPr>
                <w:sz w:val="20"/>
                <w:szCs w:val="20"/>
                <w:rtl/>
              </w:rPr>
              <w:t xml:space="preserve"> </w:t>
            </w:r>
            <w:r w:rsidRPr="001242C8">
              <w:rPr>
                <w:sz w:val="20"/>
                <w:szCs w:val="20"/>
              </w:rPr>
              <w:t xml:space="preserve"> </w:t>
            </w:r>
            <w:r w:rsidRPr="001242C8">
              <w:rPr>
                <w:sz w:val="20"/>
                <w:szCs w:val="20"/>
                <w:rtl/>
              </w:rPr>
              <w:t>תוכנית ניהול הסיכונים</w:t>
            </w:r>
          </w:p>
          <w:p w:rsidR="004E7D41" w:rsidRPr="001242C8" w:rsidRDefault="004E7D41" w:rsidP="00A575D6">
            <w:pPr>
              <w:rPr>
                <w:sz w:val="20"/>
                <w:szCs w:val="20"/>
                <w:rtl/>
              </w:rPr>
            </w:pPr>
            <w:r w:rsidRPr="001242C8">
              <w:rPr>
                <w:sz w:val="20"/>
                <w:szCs w:val="20"/>
              </w:rPr>
              <w:t>11.2</w:t>
            </w:r>
            <w:r w:rsidRPr="001242C8">
              <w:rPr>
                <w:sz w:val="20"/>
                <w:szCs w:val="20"/>
                <w:rtl/>
              </w:rPr>
              <w:t xml:space="preserve"> </w:t>
            </w:r>
            <w:r w:rsidRPr="001242C8">
              <w:rPr>
                <w:sz w:val="20"/>
                <w:szCs w:val="20"/>
              </w:rPr>
              <w:t xml:space="preserve"> </w:t>
            </w:r>
            <w:r w:rsidRPr="001242C8">
              <w:rPr>
                <w:sz w:val="20"/>
                <w:szCs w:val="20"/>
                <w:rtl/>
              </w:rPr>
              <w:t>זיהוי הסיכונים</w:t>
            </w:r>
          </w:p>
          <w:p w:rsidR="004E7D41" w:rsidRPr="001242C8" w:rsidRDefault="004E7D41" w:rsidP="00A575D6">
            <w:pPr>
              <w:rPr>
                <w:sz w:val="20"/>
                <w:szCs w:val="20"/>
                <w:rtl/>
              </w:rPr>
            </w:pPr>
            <w:r w:rsidRPr="001242C8">
              <w:rPr>
                <w:sz w:val="20"/>
                <w:szCs w:val="20"/>
              </w:rPr>
              <w:t>11.3</w:t>
            </w:r>
            <w:r w:rsidRPr="001242C8">
              <w:rPr>
                <w:sz w:val="20"/>
                <w:szCs w:val="20"/>
                <w:rtl/>
              </w:rPr>
              <w:t xml:space="preserve"> </w:t>
            </w:r>
            <w:r w:rsidRPr="001242C8">
              <w:rPr>
                <w:sz w:val="20"/>
                <w:szCs w:val="20"/>
              </w:rPr>
              <w:t xml:space="preserve"> </w:t>
            </w:r>
            <w:r w:rsidRPr="001242C8">
              <w:rPr>
                <w:sz w:val="20"/>
                <w:szCs w:val="20"/>
                <w:rtl/>
              </w:rPr>
              <w:t>בצע ניתוח סיכונים איכותי</w:t>
            </w:r>
          </w:p>
          <w:p w:rsidR="004E7D41" w:rsidRPr="001242C8" w:rsidRDefault="004E7D41" w:rsidP="00A575D6">
            <w:pPr>
              <w:rPr>
                <w:sz w:val="20"/>
                <w:szCs w:val="20"/>
                <w:rtl/>
              </w:rPr>
            </w:pPr>
            <w:r w:rsidRPr="001242C8">
              <w:rPr>
                <w:sz w:val="20"/>
                <w:szCs w:val="20"/>
              </w:rPr>
              <w:t>11.4</w:t>
            </w:r>
            <w:r w:rsidRPr="001242C8">
              <w:rPr>
                <w:sz w:val="20"/>
                <w:szCs w:val="20"/>
                <w:rtl/>
              </w:rPr>
              <w:t xml:space="preserve"> </w:t>
            </w:r>
            <w:r w:rsidRPr="001242C8">
              <w:rPr>
                <w:sz w:val="20"/>
                <w:szCs w:val="20"/>
              </w:rPr>
              <w:t xml:space="preserve"> </w:t>
            </w:r>
            <w:r w:rsidRPr="001242C8">
              <w:rPr>
                <w:sz w:val="20"/>
                <w:szCs w:val="20"/>
                <w:rtl/>
              </w:rPr>
              <w:t>בצע ניתוח סיכונים כמותי</w:t>
            </w:r>
          </w:p>
          <w:p w:rsidR="004E7D41" w:rsidRPr="001242C8" w:rsidRDefault="004E7D41" w:rsidP="00A575D6">
            <w:pPr>
              <w:rPr>
                <w:sz w:val="20"/>
                <w:szCs w:val="20"/>
                <w:rtl/>
              </w:rPr>
            </w:pPr>
            <w:r w:rsidRPr="001242C8">
              <w:rPr>
                <w:sz w:val="20"/>
                <w:szCs w:val="20"/>
              </w:rPr>
              <w:t>11.5</w:t>
            </w:r>
            <w:r w:rsidRPr="001242C8">
              <w:rPr>
                <w:sz w:val="20"/>
                <w:szCs w:val="20"/>
                <w:rtl/>
              </w:rPr>
              <w:t xml:space="preserve"> </w:t>
            </w:r>
            <w:r w:rsidRPr="001242C8">
              <w:rPr>
                <w:sz w:val="20"/>
                <w:szCs w:val="20"/>
              </w:rPr>
              <w:t xml:space="preserve"> </w:t>
            </w:r>
            <w:r w:rsidRPr="001242C8">
              <w:rPr>
                <w:sz w:val="20"/>
                <w:szCs w:val="20"/>
                <w:rtl/>
              </w:rPr>
              <w:t>תכנן מענה לסיכונים</w:t>
            </w:r>
          </w:p>
        </w:tc>
        <w:tc>
          <w:tcPr>
            <w:tcW w:w="454" w:type="pct"/>
            <w:hideMark/>
          </w:tcPr>
          <w:p w:rsidR="004E7D41" w:rsidRPr="001242C8" w:rsidRDefault="004E7D41" w:rsidP="00A575D6">
            <w:pPr>
              <w:rPr>
                <w:sz w:val="20"/>
                <w:szCs w:val="20"/>
                <w:rtl/>
              </w:rPr>
            </w:pPr>
          </w:p>
        </w:tc>
        <w:tc>
          <w:tcPr>
            <w:tcW w:w="778" w:type="pct"/>
            <w:hideMark/>
          </w:tcPr>
          <w:p w:rsidR="004E7D41" w:rsidRPr="001242C8" w:rsidRDefault="004E7D41" w:rsidP="00A575D6">
            <w:pPr>
              <w:rPr>
                <w:sz w:val="20"/>
                <w:szCs w:val="20"/>
              </w:rPr>
            </w:pPr>
            <w:r w:rsidRPr="001242C8">
              <w:rPr>
                <w:sz w:val="20"/>
                <w:szCs w:val="20"/>
                <w:rtl/>
              </w:rPr>
              <w:t>11. ניהול הסיכונים בפרויקט</w:t>
            </w:r>
          </w:p>
        </w:tc>
      </w:tr>
      <w:tr w:rsidR="001A41CD" w:rsidRPr="001242C8" w:rsidTr="00C20B3E">
        <w:trPr>
          <w:trHeight w:val="53"/>
        </w:trPr>
        <w:tc>
          <w:tcPr>
            <w:tcW w:w="519" w:type="pct"/>
            <w:hideMark/>
          </w:tcPr>
          <w:p w:rsidR="004E7D41" w:rsidRPr="001242C8" w:rsidRDefault="004E7D41" w:rsidP="00A575D6">
            <w:pPr>
              <w:rPr>
                <w:sz w:val="20"/>
                <w:szCs w:val="20"/>
                <w:rtl/>
              </w:rPr>
            </w:pPr>
            <w:r w:rsidRPr="001242C8">
              <w:rPr>
                <w:sz w:val="20"/>
                <w:szCs w:val="20"/>
              </w:rPr>
              <w:t xml:space="preserve">12.4 </w:t>
            </w:r>
            <w:r w:rsidRPr="001242C8">
              <w:rPr>
                <w:sz w:val="20"/>
                <w:szCs w:val="20"/>
                <w:rtl/>
              </w:rPr>
              <w:t xml:space="preserve"> סגור את הרכישות</w:t>
            </w:r>
          </w:p>
        </w:tc>
        <w:tc>
          <w:tcPr>
            <w:tcW w:w="845" w:type="pct"/>
            <w:hideMark/>
          </w:tcPr>
          <w:p w:rsidR="004E7D41" w:rsidRPr="001242C8" w:rsidRDefault="004E7D41" w:rsidP="00A575D6">
            <w:pPr>
              <w:rPr>
                <w:sz w:val="20"/>
                <w:szCs w:val="20"/>
                <w:rtl/>
              </w:rPr>
            </w:pPr>
            <w:r w:rsidRPr="001242C8">
              <w:rPr>
                <w:sz w:val="20"/>
                <w:szCs w:val="20"/>
              </w:rPr>
              <w:t xml:space="preserve">12.3 </w:t>
            </w:r>
            <w:r w:rsidRPr="001242C8">
              <w:rPr>
                <w:sz w:val="20"/>
                <w:szCs w:val="20"/>
                <w:rtl/>
              </w:rPr>
              <w:t xml:space="preserve"> בקר את הרכש</w:t>
            </w:r>
          </w:p>
        </w:tc>
        <w:tc>
          <w:tcPr>
            <w:tcW w:w="909" w:type="pct"/>
            <w:hideMark/>
          </w:tcPr>
          <w:p w:rsidR="004E7D41" w:rsidRPr="001242C8" w:rsidRDefault="004E7D41" w:rsidP="00A575D6">
            <w:pPr>
              <w:rPr>
                <w:sz w:val="20"/>
                <w:szCs w:val="20"/>
                <w:rtl/>
              </w:rPr>
            </w:pPr>
            <w:r w:rsidRPr="001242C8">
              <w:rPr>
                <w:sz w:val="20"/>
                <w:szCs w:val="20"/>
              </w:rPr>
              <w:t xml:space="preserve">12.2 </w:t>
            </w:r>
            <w:r w:rsidRPr="001242C8">
              <w:rPr>
                <w:sz w:val="20"/>
                <w:szCs w:val="20"/>
                <w:rtl/>
              </w:rPr>
              <w:t xml:space="preserve"> בצע רכש</w:t>
            </w:r>
          </w:p>
        </w:tc>
        <w:tc>
          <w:tcPr>
            <w:tcW w:w="1495" w:type="pct"/>
            <w:hideMark/>
          </w:tcPr>
          <w:p w:rsidR="004E7D41" w:rsidRPr="001242C8" w:rsidRDefault="004E7D41" w:rsidP="00A575D6">
            <w:pPr>
              <w:rPr>
                <w:sz w:val="20"/>
                <w:szCs w:val="20"/>
                <w:rtl/>
              </w:rPr>
            </w:pPr>
            <w:r w:rsidRPr="001242C8">
              <w:rPr>
                <w:sz w:val="20"/>
                <w:szCs w:val="20"/>
              </w:rPr>
              <w:t>12.1</w:t>
            </w:r>
            <w:r w:rsidRPr="001242C8">
              <w:rPr>
                <w:sz w:val="20"/>
                <w:szCs w:val="20"/>
                <w:rtl/>
              </w:rPr>
              <w:t xml:space="preserve"> </w:t>
            </w:r>
            <w:r w:rsidRPr="001242C8">
              <w:rPr>
                <w:sz w:val="20"/>
                <w:szCs w:val="20"/>
              </w:rPr>
              <w:t xml:space="preserve"> </w:t>
            </w:r>
            <w:r w:rsidRPr="001242C8">
              <w:rPr>
                <w:sz w:val="20"/>
                <w:szCs w:val="20"/>
                <w:rtl/>
              </w:rPr>
              <w:t>תוכנית ניהול הרכש</w:t>
            </w:r>
          </w:p>
        </w:tc>
        <w:tc>
          <w:tcPr>
            <w:tcW w:w="454" w:type="pct"/>
            <w:hideMark/>
          </w:tcPr>
          <w:p w:rsidR="004E7D41" w:rsidRPr="001242C8" w:rsidRDefault="004E7D41" w:rsidP="00A575D6">
            <w:pPr>
              <w:rPr>
                <w:sz w:val="20"/>
                <w:szCs w:val="20"/>
                <w:rtl/>
              </w:rPr>
            </w:pPr>
          </w:p>
        </w:tc>
        <w:tc>
          <w:tcPr>
            <w:tcW w:w="778" w:type="pct"/>
            <w:hideMark/>
          </w:tcPr>
          <w:p w:rsidR="004E7D41" w:rsidRPr="001242C8" w:rsidRDefault="004E7D41" w:rsidP="00A575D6">
            <w:pPr>
              <w:rPr>
                <w:sz w:val="20"/>
                <w:szCs w:val="20"/>
              </w:rPr>
            </w:pPr>
            <w:r w:rsidRPr="001242C8">
              <w:rPr>
                <w:sz w:val="20"/>
                <w:szCs w:val="20"/>
                <w:rtl/>
              </w:rPr>
              <w:t>12. ניהול הרכש בפרויקט</w:t>
            </w:r>
          </w:p>
        </w:tc>
      </w:tr>
      <w:tr w:rsidR="001A41CD" w:rsidRPr="001242C8" w:rsidTr="00C20B3E">
        <w:trPr>
          <w:trHeight w:val="53"/>
        </w:trPr>
        <w:tc>
          <w:tcPr>
            <w:tcW w:w="519" w:type="pct"/>
            <w:hideMark/>
          </w:tcPr>
          <w:p w:rsidR="004E7D41" w:rsidRPr="001242C8" w:rsidRDefault="004E7D41" w:rsidP="00A575D6">
            <w:pPr>
              <w:rPr>
                <w:sz w:val="20"/>
                <w:szCs w:val="20"/>
                <w:rtl/>
              </w:rPr>
            </w:pPr>
          </w:p>
        </w:tc>
        <w:tc>
          <w:tcPr>
            <w:tcW w:w="845" w:type="pct"/>
            <w:hideMark/>
          </w:tcPr>
          <w:p w:rsidR="004E7D41" w:rsidRPr="001242C8" w:rsidRDefault="004E7D41" w:rsidP="00A575D6">
            <w:pPr>
              <w:rPr>
                <w:sz w:val="20"/>
                <w:szCs w:val="20"/>
              </w:rPr>
            </w:pPr>
            <w:r w:rsidRPr="001242C8">
              <w:rPr>
                <w:sz w:val="20"/>
                <w:szCs w:val="20"/>
              </w:rPr>
              <w:t xml:space="preserve">13.4 </w:t>
            </w:r>
            <w:r w:rsidRPr="001242C8">
              <w:rPr>
                <w:sz w:val="20"/>
                <w:szCs w:val="20"/>
                <w:rtl/>
              </w:rPr>
              <w:t xml:space="preserve"> בקר את מעורבות בעלי העניין</w:t>
            </w:r>
          </w:p>
        </w:tc>
        <w:tc>
          <w:tcPr>
            <w:tcW w:w="909" w:type="pct"/>
            <w:hideMark/>
          </w:tcPr>
          <w:p w:rsidR="004E7D41" w:rsidRPr="001242C8" w:rsidRDefault="004E7D41" w:rsidP="00A575D6">
            <w:pPr>
              <w:rPr>
                <w:sz w:val="20"/>
                <w:szCs w:val="20"/>
                <w:rtl/>
              </w:rPr>
            </w:pPr>
            <w:r w:rsidRPr="001242C8">
              <w:rPr>
                <w:sz w:val="20"/>
                <w:szCs w:val="20"/>
              </w:rPr>
              <w:t xml:space="preserve">13.3 </w:t>
            </w:r>
            <w:r w:rsidRPr="001242C8">
              <w:rPr>
                <w:sz w:val="20"/>
                <w:szCs w:val="20"/>
                <w:rtl/>
              </w:rPr>
              <w:t xml:space="preserve"> נהל המעורבות עם בעלי העניין</w:t>
            </w:r>
          </w:p>
        </w:tc>
        <w:tc>
          <w:tcPr>
            <w:tcW w:w="1495" w:type="pct"/>
            <w:hideMark/>
          </w:tcPr>
          <w:p w:rsidR="004E7D41" w:rsidRPr="001242C8" w:rsidRDefault="004E7D41" w:rsidP="00A575D6">
            <w:pPr>
              <w:rPr>
                <w:sz w:val="20"/>
                <w:szCs w:val="20"/>
                <w:rtl/>
              </w:rPr>
            </w:pPr>
            <w:r w:rsidRPr="001242C8">
              <w:rPr>
                <w:sz w:val="20"/>
                <w:szCs w:val="20"/>
              </w:rPr>
              <w:t>13.2</w:t>
            </w:r>
            <w:r w:rsidRPr="001242C8">
              <w:rPr>
                <w:sz w:val="20"/>
                <w:szCs w:val="20"/>
                <w:rtl/>
              </w:rPr>
              <w:t xml:space="preserve"> </w:t>
            </w:r>
            <w:r w:rsidRPr="001242C8">
              <w:rPr>
                <w:sz w:val="20"/>
                <w:szCs w:val="20"/>
              </w:rPr>
              <w:t xml:space="preserve"> </w:t>
            </w:r>
            <w:r w:rsidRPr="001242C8">
              <w:rPr>
                <w:sz w:val="20"/>
                <w:szCs w:val="20"/>
                <w:rtl/>
              </w:rPr>
              <w:t>תוכנית ניהול בעלי העניין</w:t>
            </w:r>
          </w:p>
        </w:tc>
        <w:tc>
          <w:tcPr>
            <w:tcW w:w="454" w:type="pct"/>
            <w:hideMark/>
          </w:tcPr>
          <w:p w:rsidR="004E7D41" w:rsidRPr="001242C8" w:rsidRDefault="004E7D41" w:rsidP="00A575D6">
            <w:pPr>
              <w:rPr>
                <w:sz w:val="20"/>
                <w:szCs w:val="20"/>
                <w:rtl/>
              </w:rPr>
            </w:pPr>
            <w:r w:rsidRPr="001242C8">
              <w:rPr>
                <w:sz w:val="20"/>
                <w:szCs w:val="20"/>
              </w:rPr>
              <w:t xml:space="preserve">13.1 </w:t>
            </w:r>
            <w:r w:rsidRPr="001242C8">
              <w:rPr>
                <w:sz w:val="20"/>
                <w:szCs w:val="20"/>
                <w:rtl/>
              </w:rPr>
              <w:t>זיהוי בעלי העניין.</w:t>
            </w:r>
          </w:p>
        </w:tc>
        <w:tc>
          <w:tcPr>
            <w:tcW w:w="778" w:type="pct"/>
            <w:hideMark/>
          </w:tcPr>
          <w:p w:rsidR="004E7D41" w:rsidRPr="001242C8" w:rsidRDefault="004E7D41" w:rsidP="00A575D6">
            <w:pPr>
              <w:rPr>
                <w:sz w:val="20"/>
                <w:szCs w:val="20"/>
                <w:rtl/>
              </w:rPr>
            </w:pPr>
            <w:r w:rsidRPr="001242C8">
              <w:rPr>
                <w:sz w:val="20"/>
                <w:szCs w:val="20"/>
                <w:rtl/>
              </w:rPr>
              <w:t>13. ניהול בעלי עניין בפרויקט</w:t>
            </w:r>
          </w:p>
        </w:tc>
      </w:tr>
    </w:tbl>
    <w:p w:rsidR="007E1338" w:rsidRPr="00480AAD" w:rsidRDefault="002444E6" w:rsidP="00A575D6">
      <w:pPr>
        <w:rPr>
          <w:sz w:val="22"/>
          <w:szCs w:val="22"/>
          <w:rtl/>
        </w:rPr>
      </w:pPr>
      <w:r w:rsidRPr="00480AAD">
        <w:rPr>
          <w:rFonts w:hint="cs"/>
          <w:sz w:val="22"/>
          <w:szCs w:val="22"/>
          <w:rtl/>
        </w:rPr>
        <w:t>הכנסת מסמך יזום פרויקט:</w:t>
      </w:r>
    </w:p>
    <w:tbl>
      <w:tblPr>
        <w:tblStyle w:val="a5"/>
        <w:tblW w:w="9540" w:type="dxa"/>
        <w:tblLook w:val="0420" w:firstRow="1" w:lastRow="0" w:firstColumn="0" w:lastColumn="0" w:noHBand="0" w:noVBand="1"/>
      </w:tblPr>
      <w:tblGrid>
        <w:gridCol w:w="3153"/>
        <w:gridCol w:w="3213"/>
        <w:gridCol w:w="3174"/>
      </w:tblGrid>
      <w:tr w:rsidR="002444E6" w:rsidRPr="00480AAD" w:rsidTr="002444E6">
        <w:trPr>
          <w:trHeight w:val="23"/>
        </w:trPr>
        <w:tc>
          <w:tcPr>
            <w:tcW w:w="3160" w:type="dxa"/>
            <w:shd w:val="clear" w:color="auto" w:fill="E7E6E6" w:themeFill="background2"/>
            <w:hideMark/>
          </w:tcPr>
          <w:p w:rsidR="002444E6" w:rsidRPr="00480AAD" w:rsidRDefault="002444E6" w:rsidP="00A575D6">
            <w:pPr>
              <w:rPr>
                <w:sz w:val="22"/>
                <w:szCs w:val="22"/>
              </w:rPr>
            </w:pPr>
            <w:r w:rsidRPr="00480AAD">
              <w:rPr>
                <w:sz w:val="22"/>
                <w:szCs w:val="22"/>
                <w:rtl/>
              </w:rPr>
              <w:t>תפוקות</w:t>
            </w:r>
          </w:p>
        </w:tc>
        <w:tc>
          <w:tcPr>
            <w:tcW w:w="3220" w:type="dxa"/>
            <w:shd w:val="clear" w:color="auto" w:fill="E7E6E6" w:themeFill="background2"/>
            <w:hideMark/>
          </w:tcPr>
          <w:p w:rsidR="002444E6" w:rsidRPr="00480AAD" w:rsidRDefault="002444E6" w:rsidP="00A575D6">
            <w:pPr>
              <w:rPr>
                <w:sz w:val="22"/>
                <w:szCs w:val="22"/>
                <w:rtl/>
              </w:rPr>
            </w:pPr>
            <w:r w:rsidRPr="00480AAD">
              <w:rPr>
                <w:sz w:val="22"/>
                <w:szCs w:val="22"/>
                <w:rtl/>
              </w:rPr>
              <w:t>כלים &amp; שיטות</w:t>
            </w:r>
          </w:p>
        </w:tc>
        <w:tc>
          <w:tcPr>
            <w:tcW w:w="3180" w:type="dxa"/>
            <w:shd w:val="clear" w:color="auto" w:fill="E7E6E6" w:themeFill="background2"/>
            <w:hideMark/>
          </w:tcPr>
          <w:p w:rsidR="002444E6" w:rsidRPr="00480AAD" w:rsidRDefault="002444E6" w:rsidP="00A575D6">
            <w:pPr>
              <w:rPr>
                <w:sz w:val="22"/>
                <w:szCs w:val="22"/>
                <w:rtl/>
              </w:rPr>
            </w:pPr>
            <w:r w:rsidRPr="00480AAD">
              <w:rPr>
                <w:sz w:val="22"/>
                <w:szCs w:val="22"/>
                <w:rtl/>
              </w:rPr>
              <w:t>תשומות</w:t>
            </w:r>
          </w:p>
        </w:tc>
      </w:tr>
      <w:tr w:rsidR="002444E6" w:rsidRPr="00480AAD" w:rsidTr="002444E6">
        <w:trPr>
          <w:trHeight w:val="18"/>
        </w:trPr>
        <w:tc>
          <w:tcPr>
            <w:tcW w:w="3160" w:type="dxa"/>
            <w:hideMark/>
          </w:tcPr>
          <w:p w:rsidR="002444E6" w:rsidRPr="00480AAD" w:rsidRDefault="002444E6" w:rsidP="00A575D6">
            <w:pPr>
              <w:rPr>
                <w:sz w:val="22"/>
                <w:szCs w:val="22"/>
                <w:rtl/>
              </w:rPr>
            </w:pPr>
            <w:r w:rsidRPr="00480AAD">
              <w:rPr>
                <w:sz w:val="22"/>
                <w:szCs w:val="22"/>
                <w:rtl/>
              </w:rPr>
              <w:t>1. מסמך ייזום הפרויקט</w:t>
            </w:r>
          </w:p>
        </w:tc>
        <w:tc>
          <w:tcPr>
            <w:tcW w:w="3220" w:type="dxa"/>
            <w:hideMark/>
          </w:tcPr>
          <w:p w:rsidR="002444E6" w:rsidRPr="00480AAD" w:rsidRDefault="002444E6" w:rsidP="00A575D6">
            <w:pPr>
              <w:rPr>
                <w:sz w:val="22"/>
                <w:szCs w:val="22"/>
                <w:rtl/>
              </w:rPr>
            </w:pPr>
            <w:r w:rsidRPr="00480AAD">
              <w:rPr>
                <w:sz w:val="22"/>
                <w:szCs w:val="22"/>
                <w:rtl/>
              </w:rPr>
              <w:t>1. חוות דעת מומחים</w:t>
            </w:r>
          </w:p>
        </w:tc>
        <w:tc>
          <w:tcPr>
            <w:tcW w:w="3180" w:type="dxa"/>
            <w:hideMark/>
          </w:tcPr>
          <w:p w:rsidR="002444E6" w:rsidRPr="00480AAD" w:rsidRDefault="002444E6" w:rsidP="00A575D6">
            <w:pPr>
              <w:rPr>
                <w:sz w:val="22"/>
                <w:szCs w:val="22"/>
                <w:rtl/>
              </w:rPr>
            </w:pPr>
            <w:r w:rsidRPr="00480AAD">
              <w:rPr>
                <w:sz w:val="22"/>
                <w:szCs w:val="22"/>
                <w:rtl/>
              </w:rPr>
              <w:t>1. מסמך תכולת העבודה לפרויקט</w:t>
            </w:r>
          </w:p>
        </w:tc>
      </w:tr>
      <w:tr w:rsidR="002444E6" w:rsidRPr="00480AAD" w:rsidTr="002444E6">
        <w:trPr>
          <w:trHeight w:val="18"/>
        </w:trPr>
        <w:tc>
          <w:tcPr>
            <w:tcW w:w="3160" w:type="dxa"/>
            <w:hideMark/>
          </w:tcPr>
          <w:p w:rsidR="002444E6" w:rsidRPr="00480AAD" w:rsidRDefault="002444E6" w:rsidP="00A575D6">
            <w:pPr>
              <w:rPr>
                <w:sz w:val="22"/>
                <w:szCs w:val="22"/>
                <w:rtl/>
              </w:rPr>
            </w:pPr>
          </w:p>
        </w:tc>
        <w:tc>
          <w:tcPr>
            <w:tcW w:w="3220" w:type="dxa"/>
            <w:hideMark/>
          </w:tcPr>
          <w:p w:rsidR="002444E6" w:rsidRPr="00480AAD" w:rsidRDefault="002444E6" w:rsidP="00A575D6">
            <w:pPr>
              <w:rPr>
                <w:sz w:val="22"/>
                <w:szCs w:val="22"/>
              </w:rPr>
            </w:pPr>
            <w:r w:rsidRPr="00480AAD">
              <w:rPr>
                <w:sz w:val="22"/>
                <w:szCs w:val="22"/>
                <w:rtl/>
              </w:rPr>
              <w:t>2. טכניקות הנחייה</w:t>
            </w:r>
          </w:p>
        </w:tc>
        <w:tc>
          <w:tcPr>
            <w:tcW w:w="3180" w:type="dxa"/>
            <w:hideMark/>
          </w:tcPr>
          <w:p w:rsidR="002444E6" w:rsidRPr="00480AAD" w:rsidRDefault="002444E6" w:rsidP="00A575D6">
            <w:pPr>
              <w:rPr>
                <w:sz w:val="22"/>
                <w:szCs w:val="22"/>
                <w:rtl/>
              </w:rPr>
            </w:pPr>
            <w:r w:rsidRPr="00480AAD">
              <w:rPr>
                <w:sz w:val="22"/>
                <w:szCs w:val="22"/>
                <w:rtl/>
              </w:rPr>
              <w:t>2. הצדקה עסקית</w:t>
            </w:r>
          </w:p>
        </w:tc>
      </w:tr>
      <w:tr w:rsidR="002444E6" w:rsidRPr="00480AAD" w:rsidTr="002444E6">
        <w:trPr>
          <w:trHeight w:val="18"/>
        </w:trPr>
        <w:tc>
          <w:tcPr>
            <w:tcW w:w="3160" w:type="dxa"/>
            <w:hideMark/>
          </w:tcPr>
          <w:p w:rsidR="002444E6" w:rsidRPr="00480AAD" w:rsidRDefault="002444E6" w:rsidP="00A575D6">
            <w:pPr>
              <w:rPr>
                <w:sz w:val="22"/>
                <w:szCs w:val="22"/>
                <w:rtl/>
              </w:rPr>
            </w:pPr>
          </w:p>
        </w:tc>
        <w:tc>
          <w:tcPr>
            <w:tcW w:w="3220" w:type="dxa"/>
            <w:hideMark/>
          </w:tcPr>
          <w:p w:rsidR="002444E6" w:rsidRPr="00480AAD" w:rsidRDefault="002444E6" w:rsidP="00A575D6">
            <w:pPr>
              <w:rPr>
                <w:sz w:val="22"/>
                <w:szCs w:val="22"/>
              </w:rPr>
            </w:pPr>
          </w:p>
        </w:tc>
        <w:tc>
          <w:tcPr>
            <w:tcW w:w="3180" w:type="dxa"/>
            <w:hideMark/>
          </w:tcPr>
          <w:p w:rsidR="002444E6" w:rsidRPr="00480AAD" w:rsidRDefault="002444E6" w:rsidP="00A575D6">
            <w:pPr>
              <w:rPr>
                <w:sz w:val="22"/>
                <w:szCs w:val="22"/>
              </w:rPr>
            </w:pPr>
            <w:r w:rsidRPr="00480AAD">
              <w:rPr>
                <w:sz w:val="22"/>
                <w:szCs w:val="22"/>
                <w:rtl/>
              </w:rPr>
              <w:t>3. הסכמים</w:t>
            </w:r>
          </w:p>
        </w:tc>
      </w:tr>
      <w:tr w:rsidR="002444E6" w:rsidRPr="00480AAD" w:rsidTr="002444E6">
        <w:trPr>
          <w:trHeight w:val="18"/>
        </w:trPr>
        <w:tc>
          <w:tcPr>
            <w:tcW w:w="3160" w:type="dxa"/>
            <w:hideMark/>
          </w:tcPr>
          <w:p w:rsidR="002444E6" w:rsidRPr="00480AAD" w:rsidRDefault="002444E6" w:rsidP="00A575D6">
            <w:pPr>
              <w:rPr>
                <w:sz w:val="22"/>
                <w:szCs w:val="22"/>
                <w:rtl/>
              </w:rPr>
            </w:pPr>
          </w:p>
        </w:tc>
        <w:tc>
          <w:tcPr>
            <w:tcW w:w="3220" w:type="dxa"/>
            <w:hideMark/>
          </w:tcPr>
          <w:p w:rsidR="002444E6" w:rsidRPr="00480AAD" w:rsidRDefault="002444E6" w:rsidP="00A575D6">
            <w:pPr>
              <w:rPr>
                <w:sz w:val="22"/>
                <w:szCs w:val="22"/>
              </w:rPr>
            </w:pPr>
          </w:p>
        </w:tc>
        <w:tc>
          <w:tcPr>
            <w:tcW w:w="3180" w:type="dxa"/>
            <w:hideMark/>
          </w:tcPr>
          <w:p w:rsidR="002444E6" w:rsidRPr="00480AAD" w:rsidRDefault="002444E6" w:rsidP="00A575D6">
            <w:pPr>
              <w:rPr>
                <w:sz w:val="22"/>
                <w:szCs w:val="22"/>
              </w:rPr>
            </w:pPr>
            <w:r w:rsidRPr="00480AAD">
              <w:rPr>
                <w:sz w:val="22"/>
                <w:szCs w:val="22"/>
                <w:rtl/>
              </w:rPr>
              <w:t>4. גורמים סביבתיים של הארגון</w:t>
            </w:r>
          </w:p>
        </w:tc>
      </w:tr>
      <w:tr w:rsidR="002444E6" w:rsidRPr="00480AAD" w:rsidTr="002444E6">
        <w:trPr>
          <w:trHeight w:val="18"/>
        </w:trPr>
        <w:tc>
          <w:tcPr>
            <w:tcW w:w="3160" w:type="dxa"/>
            <w:hideMark/>
          </w:tcPr>
          <w:p w:rsidR="002444E6" w:rsidRPr="00480AAD" w:rsidRDefault="002444E6" w:rsidP="00A575D6">
            <w:pPr>
              <w:rPr>
                <w:sz w:val="22"/>
                <w:szCs w:val="22"/>
                <w:rtl/>
              </w:rPr>
            </w:pPr>
          </w:p>
        </w:tc>
        <w:tc>
          <w:tcPr>
            <w:tcW w:w="3220" w:type="dxa"/>
            <w:hideMark/>
          </w:tcPr>
          <w:p w:rsidR="002444E6" w:rsidRPr="00480AAD" w:rsidRDefault="002444E6" w:rsidP="00A575D6">
            <w:pPr>
              <w:rPr>
                <w:sz w:val="22"/>
                <w:szCs w:val="22"/>
              </w:rPr>
            </w:pPr>
          </w:p>
        </w:tc>
        <w:tc>
          <w:tcPr>
            <w:tcW w:w="3180" w:type="dxa"/>
            <w:hideMark/>
          </w:tcPr>
          <w:p w:rsidR="002444E6" w:rsidRPr="00480AAD" w:rsidRDefault="002444E6" w:rsidP="00A575D6">
            <w:pPr>
              <w:rPr>
                <w:sz w:val="22"/>
                <w:szCs w:val="22"/>
              </w:rPr>
            </w:pPr>
            <w:r w:rsidRPr="00480AAD">
              <w:rPr>
                <w:sz w:val="22"/>
                <w:szCs w:val="22"/>
                <w:rtl/>
              </w:rPr>
              <w:t>5. נכסי תהליכים ארגוניים</w:t>
            </w:r>
          </w:p>
        </w:tc>
      </w:tr>
    </w:tbl>
    <w:p w:rsidR="00C20B3E" w:rsidRDefault="00C20B3E" w:rsidP="00A575D6">
      <w:pPr>
        <w:rPr>
          <w:sz w:val="22"/>
          <w:szCs w:val="22"/>
          <w:rtl/>
        </w:rPr>
      </w:pPr>
    </w:p>
    <w:p w:rsidR="002444E6" w:rsidRPr="00480AAD" w:rsidRDefault="002444E6" w:rsidP="00A575D6">
      <w:pPr>
        <w:rPr>
          <w:sz w:val="22"/>
          <w:szCs w:val="22"/>
          <w:rtl/>
        </w:rPr>
      </w:pPr>
      <w:r w:rsidRPr="00480AAD">
        <w:rPr>
          <w:rFonts w:hint="cs"/>
          <w:sz w:val="22"/>
          <w:szCs w:val="22"/>
          <w:rtl/>
        </w:rPr>
        <w:t>תיאור העבודה:</w:t>
      </w:r>
    </w:p>
    <w:p w:rsidR="002444E6" w:rsidRPr="00480AAD" w:rsidRDefault="002444E6" w:rsidP="00A575D6">
      <w:pPr>
        <w:rPr>
          <w:sz w:val="22"/>
          <w:szCs w:val="22"/>
          <w:rtl/>
        </w:rPr>
      </w:pPr>
      <w:r w:rsidRPr="00480AAD">
        <w:rPr>
          <w:rFonts w:hint="cs"/>
          <w:sz w:val="22"/>
          <w:szCs w:val="22"/>
          <w:rtl/>
        </w:rPr>
        <w:t>תיאור התוצרים, שירותים או התוצאות שמתקבלות מהפרויקט.</w:t>
      </w:r>
    </w:p>
    <w:p w:rsidR="00C20B3E" w:rsidRPr="00C20B3E" w:rsidRDefault="002444E6" w:rsidP="00C20B3E">
      <w:pPr>
        <w:rPr>
          <w:color w:val="000000" w:themeColor="text1"/>
          <w:sz w:val="22"/>
          <w:szCs w:val="22"/>
          <w:rtl/>
        </w:rPr>
      </w:pPr>
      <w:r w:rsidRPr="00480AAD">
        <w:rPr>
          <w:noProof/>
          <w:sz w:val="22"/>
          <w:szCs w:val="22"/>
        </w:rPr>
        <w:drawing>
          <wp:inline distT="0" distB="0" distL="0" distR="0" wp14:anchorId="626B5FBF" wp14:editId="68752087">
            <wp:extent cx="3479692" cy="1371600"/>
            <wp:effectExtent l="0" t="0" r="6985"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3123" cy="1376894"/>
                    </a:xfrm>
                    <a:prstGeom prst="rect">
                      <a:avLst/>
                    </a:prstGeom>
                  </pic:spPr>
                </pic:pic>
              </a:graphicData>
            </a:graphic>
          </wp:inline>
        </w:drawing>
      </w:r>
    </w:p>
    <w:p w:rsidR="002444E6" w:rsidRPr="00480AAD" w:rsidRDefault="002444E6" w:rsidP="00A575D6">
      <w:pPr>
        <w:rPr>
          <w:sz w:val="22"/>
          <w:szCs w:val="22"/>
          <w:rtl/>
        </w:rPr>
      </w:pPr>
      <w:r w:rsidRPr="00480AAD">
        <w:rPr>
          <w:rFonts w:hint="cs"/>
          <w:sz w:val="22"/>
          <w:szCs w:val="22"/>
          <w:rtl/>
        </w:rPr>
        <w:t>הצדקה עסקית (</w:t>
      </w:r>
      <w:r w:rsidRPr="00480AAD">
        <w:rPr>
          <w:rFonts w:hint="cs"/>
          <w:sz w:val="22"/>
          <w:szCs w:val="22"/>
        </w:rPr>
        <w:t>BP</w:t>
      </w:r>
      <w:r w:rsidRPr="00480AAD">
        <w:rPr>
          <w:rFonts w:hint="cs"/>
          <w:sz w:val="22"/>
          <w:szCs w:val="22"/>
          <w:rtl/>
        </w:rPr>
        <w:t>)</w:t>
      </w:r>
    </w:p>
    <w:p w:rsidR="002444E6" w:rsidRPr="00480AAD" w:rsidRDefault="002444E6" w:rsidP="00A575D6">
      <w:pPr>
        <w:rPr>
          <w:sz w:val="22"/>
          <w:szCs w:val="22"/>
          <w:rtl/>
        </w:rPr>
      </w:pPr>
      <w:r w:rsidRPr="00480AAD">
        <w:rPr>
          <w:sz w:val="22"/>
          <w:szCs w:val="22"/>
          <w:rtl/>
        </w:rPr>
        <w:t>מספק את המידע הדרוש מנקודת מבט עסקית כדי לקבוע אם הפרויקט הוא שווה את ההשקעה הנדרשת. בדרך כלל מכיל צורך עסקי וניתוח עלות תועלת.</w:t>
      </w:r>
    </w:p>
    <w:p w:rsidR="002444E6" w:rsidRPr="00480AAD" w:rsidRDefault="002444E6" w:rsidP="00A575D6">
      <w:pPr>
        <w:rPr>
          <w:sz w:val="22"/>
          <w:szCs w:val="22"/>
          <w:rtl/>
        </w:rPr>
      </w:pPr>
      <w:r w:rsidRPr="00480AAD">
        <w:rPr>
          <w:rFonts w:hint="cs"/>
          <w:sz w:val="22"/>
          <w:szCs w:val="22"/>
          <w:rtl/>
        </w:rPr>
        <w:t>התרחיש נוצר כאחד או יותר:</w:t>
      </w:r>
    </w:p>
    <w:p w:rsidR="00C20B3E" w:rsidRDefault="00C20B3E" w:rsidP="00A575D6">
      <w:pPr>
        <w:pStyle w:val="a3"/>
        <w:numPr>
          <w:ilvl w:val="0"/>
          <w:numId w:val="7"/>
        </w:numPr>
        <w:rPr>
          <w:sz w:val="22"/>
          <w:szCs w:val="22"/>
          <w:rtl/>
        </w:rPr>
        <w:sectPr w:rsidR="00C20B3E" w:rsidSect="00EB12A0">
          <w:type w:val="continuous"/>
          <w:pgSz w:w="11906" w:h="16838"/>
          <w:pgMar w:top="1440" w:right="1800" w:bottom="1440" w:left="1800" w:header="708" w:footer="708" w:gutter="0"/>
          <w:cols w:space="708"/>
          <w:bidi/>
          <w:rtlGutter/>
          <w:docGrid w:linePitch="360"/>
        </w:sectPr>
      </w:pPr>
    </w:p>
    <w:p w:rsidR="002444E6" w:rsidRPr="00480AAD" w:rsidRDefault="002444E6" w:rsidP="00A575D6">
      <w:pPr>
        <w:pStyle w:val="a3"/>
        <w:numPr>
          <w:ilvl w:val="0"/>
          <w:numId w:val="7"/>
        </w:numPr>
        <w:rPr>
          <w:sz w:val="22"/>
          <w:szCs w:val="22"/>
        </w:rPr>
      </w:pPr>
      <w:r w:rsidRPr="00480AAD">
        <w:rPr>
          <w:rFonts w:hint="cs"/>
          <w:sz w:val="22"/>
          <w:szCs w:val="22"/>
          <w:rtl/>
        </w:rPr>
        <w:t>קידמה טכנולוגית</w:t>
      </w:r>
    </w:p>
    <w:p w:rsidR="002444E6" w:rsidRPr="00480AAD" w:rsidRDefault="002444E6" w:rsidP="00A575D6">
      <w:pPr>
        <w:pStyle w:val="a3"/>
        <w:numPr>
          <w:ilvl w:val="0"/>
          <w:numId w:val="7"/>
        </w:numPr>
        <w:rPr>
          <w:sz w:val="22"/>
          <w:szCs w:val="22"/>
        </w:rPr>
      </w:pPr>
      <w:r w:rsidRPr="00480AAD">
        <w:rPr>
          <w:rFonts w:hint="cs"/>
          <w:sz w:val="22"/>
          <w:szCs w:val="22"/>
          <w:rtl/>
        </w:rPr>
        <w:t>צרכים ארגוניים</w:t>
      </w:r>
    </w:p>
    <w:p w:rsidR="002444E6" w:rsidRPr="00480AAD" w:rsidRDefault="002444E6" w:rsidP="00A575D6">
      <w:pPr>
        <w:pStyle w:val="a3"/>
        <w:numPr>
          <w:ilvl w:val="0"/>
          <w:numId w:val="7"/>
        </w:numPr>
        <w:rPr>
          <w:sz w:val="22"/>
          <w:szCs w:val="22"/>
        </w:rPr>
      </w:pPr>
      <w:r w:rsidRPr="00480AAD">
        <w:rPr>
          <w:rFonts w:hint="cs"/>
          <w:sz w:val="22"/>
          <w:szCs w:val="22"/>
          <w:rtl/>
        </w:rPr>
        <w:t>השפעות סביבתיות</w:t>
      </w:r>
    </w:p>
    <w:p w:rsidR="002444E6" w:rsidRPr="00480AAD" w:rsidRDefault="002444E6" w:rsidP="00A575D6">
      <w:pPr>
        <w:pStyle w:val="a3"/>
        <w:numPr>
          <w:ilvl w:val="0"/>
          <w:numId w:val="7"/>
        </w:numPr>
        <w:rPr>
          <w:sz w:val="22"/>
          <w:szCs w:val="22"/>
        </w:rPr>
      </w:pPr>
      <w:r w:rsidRPr="00480AAD">
        <w:rPr>
          <w:rFonts w:hint="cs"/>
          <w:sz w:val="22"/>
          <w:szCs w:val="22"/>
          <w:rtl/>
        </w:rPr>
        <w:t>צורך חברתי</w:t>
      </w:r>
    </w:p>
    <w:p w:rsidR="002444E6" w:rsidRPr="00480AAD" w:rsidRDefault="002444E6" w:rsidP="00A575D6">
      <w:pPr>
        <w:pStyle w:val="a3"/>
        <w:numPr>
          <w:ilvl w:val="0"/>
          <w:numId w:val="7"/>
        </w:numPr>
        <w:rPr>
          <w:sz w:val="22"/>
          <w:szCs w:val="22"/>
        </w:rPr>
      </w:pPr>
      <w:r w:rsidRPr="00480AAD">
        <w:rPr>
          <w:rFonts w:hint="cs"/>
          <w:sz w:val="22"/>
          <w:szCs w:val="22"/>
          <w:rtl/>
        </w:rPr>
        <w:t>בקשת לקוח</w:t>
      </w:r>
    </w:p>
    <w:p w:rsidR="002444E6" w:rsidRPr="00480AAD" w:rsidRDefault="002444E6" w:rsidP="00A575D6">
      <w:pPr>
        <w:pStyle w:val="a3"/>
        <w:numPr>
          <w:ilvl w:val="0"/>
          <w:numId w:val="7"/>
        </w:numPr>
        <w:rPr>
          <w:sz w:val="22"/>
          <w:szCs w:val="22"/>
        </w:rPr>
      </w:pPr>
      <w:r w:rsidRPr="00480AAD">
        <w:rPr>
          <w:rFonts w:hint="cs"/>
          <w:sz w:val="22"/>
          <w:szCs w:val="22"/>
          <w:rtl/>
        </w:rPr>
        <w:t>דרישות חוקיות/רגולטוריות</w:t>
      </w:r>
    </w:p>
    <w:p w:rsidR="002444E6" w:rsidRPr="00480AAD" w:rsidRDefault="002444E6" w:rsidP="00A575D6">
      <w:pPr>
        <w:pStyle w:val="a3"/>
        <w:numPr>
          <w:ilvl w:val="0"/>
          <w:numId w:val="7"/>
        </w:numPr>
        <w:rPr>
          <w:sz w:val="22"/>
          <w:szCs w:val="22"/>
        </w:rPr>
      </w:pPr>
      <w:r w:rsidRPr="00480AAD">
        <w:rPr>
          <w:rFonts w:hint="cs"/>
          <w:sz w:val="22"/>
          <w:szCs w:val="22"/>
          <w:rtl/>
        </w:rPr>
        <w:t>דרישות השוק</w:t>
      </w:r>
    </w:p>
    <w:p w:rsidR="00C20B3E" w:rsidRDefault="00C20B3E" w:rsidP="00A575D6">
      <w:pPr>
        <w:rPr>
          <w:sz w:val="22"/>
          <w:szCs w:val="22"/>
          <w:rtl/>
        </w:rPr>
        <w:sectPr w:rsidR="00C20B3E" w:rsidSect="00C20B3E">
          <w:type w:val="continuous"/>
          <w:pgSz w:w="11906" w:h="16838"/>
          <w:pgMar w:top="1440" w:right="1800" w:bottom="1440" w:left="1800" w:header="708" w:footer="708" w:gutter="0"/>
          <w:cols w:num="2" w:space="708"/>
          <w:bidi/>
          <w:rtlGutter/>
          <w:docGrid w:linePitch="360"/>
        </w:sectPr>
      </w:pPr>
    </w:p>
    <w:p w:rsidR="00C20B3E" w:rsidRDefault="00C20B3E" w:rsidP="00A575D6">
      <w:pPr>
        <w:rPr>
          <w:sz w:val="22"/>
          <w:szCs w:val="22"/>
          <w:rtl/>
        </w:rPr>
      </w:pPr>
    </w:p>
    <w:p w:rsidR="002444E6" w:rsidRPr="00480AAD" w:rsidRDefault="002444E6" w:rsidP="00A575D6">
      <w:pPr>
        <w:rPr>
          <w:sz w:val="22"/>
          <w:szCs w:val="22"/>
          <w:rtl/>
        </w:rPr>
      </w:pPr>
      <w:r w:rsidRPr="00480AAD">
        <w:rPr>
          <w:rFonts w:hint="cs"/>
          <w:sz w:val="22"/>
          <w:szCs w:val="22"/>
          <w:rtl/>
        </w:rPr>
        <w:t>גורמים סביבתיים של הארגון</w:t>
      </w:r>
    </w:p>
    <w:p w:rsidR="002444E6" w:rsidRPr="00480AAD" w:rsidRDefault="002444E6" w:rsidP="00A575D6">
      <w:pPr>
        <w:rPr>
          <w:sz w:val="22"/>
          <w:szCs w:val="22"/>
          <w:rtl/>
        </w:rPr>
      </w:pPr>
      <w:r w:rsidRPr="00480AAD">
        <w:rPr>
          <w:sz w:val="22"/>
          <w:szCs w:val="22"/>
          <w:rtl/>
        </w:rPr>
        <w:t xml:space="preserve">תנאים, שאינם בשליטתה </w:t>
      </w:r>
      <w:r w:rsidRPr="00480AAD">
        <w:rPr>
          <w:rFonts w:hint="cs"/>
          <w:sz w:val="22"/>
          <w:szCs w:val="22"/>
          <w:rtl/>
        </w:rPr>
        <w:t>המידית</w:t>
      </w:r>
      <w:r w:rsidRPr="00480AAD">
        <w:rPr>
          <w:sz w:val="22"/>
          <w:szCs w:val="22"/>
          <w:rtl/>
        </w:rPr>
        <w:t xml:space="preserve"> של הקבוצה, המשפיעים, מגבילים או מכוונים את הפרויקט, התוכנית או הרכבה</w:t>
      </w:r>
    </w:p>
    <w:p w:rsidR="002444E6" w:rsidRPr="00480AAD" w:rsidRDefault="002444E6" w:rsidP="00A575D6">
      <w:pPr>
        <w:pStyle w:val="a3"/>
        <w:numPr>
          <w:ilvl w:val="0"/>
          <w:numId w:val="7"/>
        </w:numPr>
        <w:rPr>
          <w:sz w:val="22"/>
          <w:szCs w:val="22"/>
        </w:rPr>
      </w:pPr>
      <w:r w:rsidRPr="00480AAD">
        <w:rPr>
          <w:rFonts w:hint="cs"/>
          <w:sz w:val="22"/>
          <w:szCs w:val="22"/>
          <w:rtl/>
        </w:rPr>
        <w:t>תקני תעשיה או רגולציות ממשלתיות</w:t>
      </w:r>
    </w:p>
    <w:p w:rsidR="002444E6" w:rsidRPr="00480AAD" w:rsidRDefault="002444E6" w:rsidP="00A575D6">
      <w:pPr>
        <w:pStyle w:val="a3"/>
        <w:numPr>
          <w:ilvl w:val="0"/>
          <w:numId w:val="7"/>
        </w:numPr>
        <w:rPr>
          <w:sz w:val="22"/>
          <w:szCs w:val="22"/>
        </w:rPr>
      </w:pPr>
      <w:r w:rsidRPr="00480AAD">
        <w:rPr>
          <w:rFonts w:hint="cs"/>
          <w:sz w:val="22"/>
          <w:szCs w:val="22"/>
          <w:rtl/>
        </w:rPr>
        <w:t>תרבות ומבנה ארגוני</w:t>
      </w:r>
    </w:p>
    <w:p w:rsidR="002444E6" w:rsidRPr="00480AAD" w:rsidRDefault="002444E6" w:rsidP="00A575D6">
      <w:pPr>
        <w:pStyle w:val="a3"/>
        <w:numPr>
          <w:ilvl w:val="0"/>
          <w:numId w:val="7"/>
        </w:numPr>
        <w:rPr>
          <w:sz w:val="22"/>
          <w:szCs w:val="22"/>
        </w:rPr>
      </w:pPr>
      <w:r w:rsidRPr="00480AAD">
        <w:rPr>
          <w:rFonts w:hint="cs"/>
          <w:sz w:val="22"/>
          <w:szCs w:val="22"/>
          <w:rtl/>
        </w:rPr>
        <w:t>תנאי השוק</w:t>
      </w:r>
    </w:p>
    <w:p w:rsidR="002444E6" w:rsidRPr="00480AAD" w:rsidRDefault="002444E6" w:rsidP="00A575D6">
      <w:pPr>
        <w:pStyle w:val="a3"/>
        <w:numPr>
          <w:ilvl w:val="0"/>
          <w:numId w:val="7"/>
        </w:numPr>
        <w:rPr>
          <w:sz w:val="22"/>
          <w:szCs w:val="22"/>
        </w:rPr>
      </w:pPr>
      <w:r w:rsidRPr="00480AAD">
        <w:rPr>
          <w:rFonts w:hint="cs"/>
          <w:sz w:val="22"/>
          <w:szCs w:val="22"/>
          <w:rtl/>
        </w:rPr>
        <w:t>מערכת האישורים בחברה</w:t>
      </w:r>
    </w:p>
    <w:p w:rsidR="002444E6" w:rsidRPr="00480AAD" w:rsidRDefault="002444E6" w:rsidP="00A575D6">
      <w:pPr>
        <w:pStyle w:val="a3"/>
        <w:numPr>
          <w:ilvl w:val="0"/>
          <w:numId w:val="7"/>
        </w:numPr>
        <w:rPr>
          <w:sz w:val="22"/>
          <w:szCs w:val="22"/>
        </w:rPr>
      </w:pPr>
      <w:r w:rsidRPr="00480AAD">
        <w:rPr>
          <w:rFonts w:hint="cs"/>
          <w:sz w:val="22"/>
          <w:szCs w:val="22"/>
          <w:rtl/>
        </w:rPr>
        <w:t>מרווח הסיכון של בעלי העניין</w:t>
      </w:r>
    </w:p>
    <w:p w:rsidR="002444E6" w:rsidRPr="00480AAD" w:rsidRDefault="002444E6" w:rsidP="00A575D6">
      <w:pPr>
        <w:rPr>
          <w:sz w:val="22"/>
          <w:szCs w:val="22"/>
          <w:rtl/>
        </w:rPr>
      </w:pPr>
      <w:r w:rsidRPr="00480AAD">
        <w:rPr>
          <w:rFonts w:hint="cs"/>
          <w:sz w:val="22"/>
          <w:szCs w:val="22"/>
          <w:rtl/>
        </w:rPr>
        <w:t>נכסי תהליכים ארגוניים</w:t>
      </w:r>
    </w:p>
    <w:p w:rsidR="002444E6" w:rsidRPr="00480AAD" w:rsidRDefault="002444E6" w:rsidP="00A575D6">
      <w:pPr>
        <w:rPr>
          <w:sz w:val="22"/>
          <w:szCs w:val="22"/>
          <w:rtl/>
        </w:rPr>
      </w:pPr>
      <w:r w:rsidRPr="00480AAD">
        <w:rPr>
          <w:rFonts w:hint="cs"/>
          <w:sz w:val="22"/>
          <w:szCs w:val="22"/>
          <w:rtl/>
        </w:rPr>
        <w:t>תכוניות</w:t>
      </w:r>
      <w:r w:rsidRPr="00480AAD">
        <w:rPr>
          <w:sz w:val="22"/>
          <w:szCs w:val="22"/>
          <w:rtl/>
        </w:rPr>
        <w:t>, תהליכים, מדיניות, נהלים ובסיס ידע, הספציפיים עבור ובשימוש של הארגון המבצע.</w:t>
      </w:r>
    </w:p>
    <w:tbl>
      <w:tblPr>
        <w:tblStyle w:val="a5"/>
        <w:bidiVisual/>
        <w:tblW w:w="0" w:type="auto"/>
        <w:tblLook w:val="04A0" w:firstRow="1" w:lastRow="0" w:firstColumn="1" w:lastColumn="0" w:noHBand="0" w:noVBand="1"/>
      </w:tblPr>
      <w:tblGrid>
        <w:gridCol w:w="4148"/>
        <w:gridCol w:w="4148"/>
      </w:tblGrid>
      <w:tr w:rsidR="002444E6" w:rsidRPr="00480AAD" w:rsidTr="002444E6">
        <w:tc>
          <w:tcPr>
            <w:tcW w:w="4148" w:type="dxa"/>
          </w:tcPr>
          <w:p w:rsidR="002444E6" w:rsidRPr="00480AAD" w:rsidRDefault="002444E6" w:rsidP="00A575D6">
            <w:pPr>
              <w:rPr>
                <w:sz w:val="22"/>
                <w:szCs w:val="22"/>
                <w:rtl/>
              </w:rPr>
            </w:pPr>
            <w:r w:rsidRPr="00480AAD">
              <w:rPr>
                <w:sz w:val="22"/>
                <w:szCs w:val="22"/>
                <w:rtl/>
              </w:rPr>
              <w:t>תהליכי הארגון והנהלים לביצוע העבודה:</w:t>
            </w:r>
          </w:p>
        </w:tc>
        <w:tc>
          <w:tcPr>
            <w:tcW w:w="4148" w:type="dxa"/>
          </w:tcPr>
          <w:p w:rsidR="002444E6" w:rsidRPr="00480AAD" w:rsidRDefault="002444E6" w:rsidP="00A575D6">
            <w:pPr>
              <w:rPr>
                <w:sz w:val="22"/>
                <w:szCs w:val="22"/>
                <w:rtl/>
              </w:rPr>
            </w:pPr>
            <w:r w:rsidRPr="00480AAD">
              <w:rPr>
                <w:sz w:val="22"/>
                <w:szCs w:val="22"/>
                <w:rtl/>
              </w:rPr>
              <w:t>בסיס הידע הארגוני לאחסון ואחזור מידע:</w:t>
            </w:r>
          </w:p>
        </w:tc>
      </w:tr>
      <w:tr w:rsidR="002444E6" w:rsidRPr="00480AAD" w:rsidTr="002444E6">
        <w:tc>
          <w:tcPr>
            <w:tcW w:w="4148" w:type="dxa"/>
          </w:tcPr>
          <w:p w:rsidR="002444E6" w:rsidRPr="00480AAD" w:rsidRDefault="002444E6" w:rsidP="001D1C03">
            <w:pPr>
              <w:pStyle w:val="a3"/>
              <w:numPr>
                <w:ilvl w:val="0"/>
                <w:numId w:val="10"/>
              </w:numPr>
              <w:rPr>
                <w:sz w:val="22"/>
                <w:szCs w:val="22"/>
              </w:rPr>
            </w:pPr>
            <w:r w:rsidRPr="00480AAD">
              <w:rPr>
                <w:sz w:val="22"/>
                <w:szCs w:val="22"/>
                <w:rtl/>
              </w:rPr>
              <w:t>הנחיות סטנדרטיות</w:t>
            </w:r>
          </w:p>
          <w:p w:rsidR="002444E6" w:rsidRPr="00480AAD" w:rsidRDefault="002444E6" w:rsidP="001D1C03">
            <w:pPr>
              <w:pStyle w:val="a3"/>
              <w:numPr>
                <w:ilvl w:val="0"/>
                <w:numId w:val="10"/>
              </w:numPr>
              <w:rPr>
                <w:sz w:val="22"/>
                <w:szCs w:val="22"/>
                <w:rtl/>
              </w:rPr>
            </w:pPr>
            <w:r w:rsidRPr="00480AAD">
              <w:rPr>
                <w:sz w:val="22"/>
                <w:szCs w:val="22"/>
                <w:rtl/>
              </w:rPr>
              <w:t>תבניות</w:t>
            </w:r>
          </w:p>
          <w:p w:rsidR="002444E6" w:rsidRPr="00480AAD" w:rsidRDefault="002444E6" w:rsidP="001D1C03">
            <w:pPr>
              <w:pStyle w:val="a3"/>
              <w:numPr>
                <w:ilvl w:val="0"/>
                <w:numId w:val="10"/>
              </w:numPr>
              <w:rPr>
                <w:sz w:val="22"/>
                <w:szCs w:val="22"/>
                <w:rtl/>
              </w:rPr>
            </w:pPr>
            <w:r w:rsidRPr="00480AAD">
              <w:rPr>
                <w:sz w:val="22"/>
                <w:szCs w:val="22"/>
                <w:rtl/>
              </w:rPr>
              <w:t>דרישות התקשורת של הארגון</w:t>
            </w:r>
          </w:p>
          <w:p w:rsidR="002444E6" w:rsidRPr="00480AAD" w:rsidRDefault="002444E6" w:rsidP="001D1C03">
            <w:pPr>
              <w:pStyle w:val="a3"/>
              <w:numPr>
                <w:ilvl w:val="0"/>
                <w:numId w:val="10"/>
              </w:numPr>
              <w:rPr>
                <w:sz w:val="22"/>
                <w:szCs w:val="22"/>
                <w:rtl/>
              </w:rPr>
            </w:pPr>
            <w:r w:rsidRPr="00480AAD">
              <w:rPr>
                <w:sz w:val="22"/>
                <w:szCs w:val="22"/>
                <w:rtl/>
              </w:rPr>
              <w:t>הנחיות להשלמת הפרויקט או דרישות</w:t>
            </w:r>
          </w:p>
          <w:p w:rsidR="002444E6" w:rsidRPr="00480AAD" w:rsidRDefault="002444E6" w:rsidP="001D1C03">
            <w:pPr>
              <w:pStyle w:val="a3"/>
              <w:numPr>
                <w:ilvl w:val="0"/>
                <w:numId w:val="10"/>
              </w:numPr>
              <w:rPr>
                <w:sz w:val="22"/>
                <w:szCs w:val="22"/>
                <w:rtl/>
              </w:rPr>
            </w:pPr>
            <w:r w:rsidRPr="00480AAD">
              <w:rPr>
                <w:sz w:val="22"/>
                <w:szCs w:val="22"/>
                <w:rtl/>
              </w:rPr>
              <w:t>נהלי בקרת שינויים</w:t>
            </w:r>
          </w:p>
          <w:p w:rsidR="002444E6" w:rsidRPr="00480AAD" w:rsidRDefault="002444E6" w:rsidP="001D1C03">
            <w:pPr>
              <w:pStyle w:val="a3"/>
              <w:numPr>
                <w:ilvl w:val="0"/>
                <w:numId w:val="10"/>
              </w:numPr>
              <w:rPr>
                <w:sz w:val="22"/>
                <w:szCs w:val="22"/>
                <w:rtl/>
              </w:rPr>
            </w:pPr>
            <w:r w:rsidRPr="00480AAD">
              <w:rPr>
                <w:sz w:val="22"/>
                <w:szCs w:val="22"/>
                <w:rtl/>
              </w:rPr>
              <w:t>נהלי בקרת סיכונים</w:t>
            </w:r>
          </w:p>
        </w:tc>
        <w:tc>
          <w:tcPr>
            <w:tcW w:w="4148" w:type="dxa"/>
          </w:tcPr>
          <w:p w:rsidR="002444E6" w:rsidRPr="00480AAD" w:rsidRDefault="002444E6" w:rsidP="001D1C03">
            <w:pPr>
              <w:pStyle w:val="a3"/>
              <w:numPr>
                <w:ilvl w:val="0"/>
                <w:numId w:val="10"/>
              </w:numPr>
              <w:rPr>
                <w:sz w:val="22"/>
                <w:szCs w:val="22"/>
              </w:rPr>
            </w:pPr>
            <w:r w:rsidRPr="00480AAD">
              <w:rPr>
                <w:sz w:val="22"/>
                <w:szCs w:val="22"/>
                <w:rtl/>
              </w:rPr>
              <w:t>נתונים למדידת התהליך</w:t>
            </w:r>
          </w:p>
          <w:p w:rsidR="002444E6" w:rsidRPr="00480AAD" w:rsidRDefault="002444E6" w:rsidP="001D1C03">
            <w:pPr>
              <w:pStyle w:val="a3"/>
              <w:numPr>
                <w:ilvl w:val="0"/>
                <w:numId w:val="10"/>
              </w:numPr>
              <w:rPr>
                <w:sz w:val="22"/>
                <w:szCs w:val="22"/>
                <w:rtl/>
              </w:rPr>
            </w:pPr>
            <w:r w:rsidRPr="00480AAD">
              <w:rPr>
                <w:sz w:val="22"/>
                <w:szCs w:val="22"/>
                <w:rtl/>
              </w:rPr>
              <w:t>מידע היסטורי ולקחים - בסיס לידע</w:t>
            </w:r>
          </w:p>
          <w:p w:rsidR="002444E6" w:rsidRPr="00480AAD" w:rsidRDefault="002444E6" w:rsidP="001D1C03">
            <w:pPr>
              <w:pStyle w:val="a3"/>
              <w:numPr>
                <w:ilvl w:val="0"/>
                <w:numId w:val="10"/>
              </w:numPr>
              <w:rPr>
                <w:sz w:val="22"/>
                <w:szCs w:val="22"/>
                <w:rtl/>
              </w:rPr>
            </w:pPr>
            <w:r w:rsidRPr="00480AAD">
              <w:rPr>
                <w:sz w:val="22"/>
                <w:szCs w:val="22"/>
                <w:rtl/>
              </w:rPr>
              <w:t>בסיס הנתונים לניהול פגמים ובעיות.</w:t>
            </w:r>
          </w:p>
          <w:p w:rsidR="002444E6" w:rsidRPr="00480AAD" w:rsidRDefault="002444E6" w:rsidP="001D1C03">
            <w:pPr>
              <w:pStyle w:val="a3"/>
              <w:numPr>
                <w:ilvl w:val="0"/>
                <w:numId w:val="10"/>
              </w:numPr>
              <w:rPr>
                <w:sz w:val="22"/>
                <w:szCs w:val="22"/>
                <w:rtl/>
              </w:rPr>
            </w:pPr>
            <w:r w:rsidRPr="00480AAD">
              <w:rPr>
                <w:sz w:val="22"/>
                <w:szCs w:val="22"/>
                <w:rtl/>
              </w:rPr>
              <w:t>בסיס הידע לניהול התצורה.</w:t>
            </w:r>
          </w:p>
          <w:p w:rsidR="002444E6" w:rsidRPr="00480AAD" w:rsidRDefault="002444E6" w:rsidP="001D1C03">
            <w:pPr>
              <w:pStyle w:val="a3"/>
              <w:numPr>
                <w:ilvl w:val="0"/>
                <w:numId w:val="10"/>
              </w:numPr>
              <w:rPr>
                <w:sz w:val="22"/>
                <w:szCs w:val="22"/>
                <w:rtl/>
              </w:rPr>
            </w:pPr>
            <w:r w:rsidRPr="00480AAD">
              <w:rPr>
                <w:sz w:val="22"/>
                <w:szCs w:val="22"/>
                <w:rtl/>
              </w:rPr>
              <w:t xml:space="preserve">מסד נתונים פיננסי וקבצי </w:t>
            </w:r>
            <w:r w:rsidRPr="00480AAD">
              <w:rPr>
                <w:rFonts w:hint="cs"/>
                <w:sz w:val="22"/>
                <w:szCs w:val="22"/>
                <w:rtl/>
              </w:rPr>
              <w:t>פרויקט</w:t>
            </w:r>
          </w:p>
        </w:tc>
      </w:tr>
    </w:tbl>
    <w:p w:rsidR="002444E6" w:rsidRPr="00480AAD" w:rsidRDefault="002444E6" w:rsidP="00A575D6">
      <w:pPr>
        <w:rPr>
          <w:sz w:val="22"/>
          <w:szCs w:val="22"/>
          <w:rtl/>
        </w:rPr>
      </w:pPr>
      <w:r w:rsidRPr="00480AAD">
        <w:rPr>
          <w:rFonts w:hint="cs"/>
          <w:sz w:val="22"/>
          <w:szCs w:val="22"/>
          <w:u w:val="single"/>
          <w:rtl/>
        </w:rPr>
        <w:t>מסמך ייזום הפרויקט:</w:t>
      </w:r>
      <w:r w:rsidRPr="00480AAD">
        <w:rPr>
          <w:sz w:val="22"/>
          <w:szCs w:val="22"/>
          <w:u w:val="single"/>
          <w:rtl/>
        </w:rPr>
        <w:br/>
      </w:r>
      <w:r w:rsidRPr="00480AAD">
        <w:rPr>
          <w:sz w:val="22"/>
          <w:szCs w:val="22"/>
          <w:rtl/>
        </w:rPr>
        <w:t>מסמך שהנפיק יוזם הפרויקט או נותן החסות המאשר באופן רשמי את קיומו של פרויקט ומספק למנהל הפרויקט את הסמכות להקצות משאבים ארגוניים על פעילויות הפרויקט</w:t>
      </w:r>
      <w:r w:rsidR="000C0A21" w:rsidRPr="00480AAD">
        <w:rPr>
          <w:rFonts w:hint="cs"/>
          <w:sz w:val="22"/>
          <w:szCs w:val="22"/>
          <w:rtl/>
        </w:rPr>
        <w:t>.</w:t>
      </w:r>
    </w:p>
    <w:p w:rsidR="000C0A21" w:rsidRPr="00480AAD" w:rsidRDefault="000C0A21" w:rsidP="00A575D6">
      <w:pPr>
        <w:pStyle w:val="a3"/>
        <w:numPr>
          <w:ilvl w:val="0"/>
          <w:numId w:val="7"/>
        </w:numPr>
        <w:rPr>
          <w:sz w:val="22"/>
          <w:szCs w:val="22"/>
        </w:rPr>
      </w:pPr>
      <w:r w:rsidRPr="00480AAD">
        <w:rPr>
          <w:rFonts w:hint="cs"/>
          <w:sz w:val="22"/>
          <w:szCs w:val="22"/>
          <w:rtl/>
        </w:rPr>
        <w:t>אמנת הפרויקט אינה צריכה להשתנות לאורך חיי הפרויקט</w:t>
      </w:r>
    </w:p>
    <w:p w:rsidR="000C0A21" w:rsidRPr="00480AAD" w:rsidRDefault="000C0A21" w:rsidP="00A575D6">
      <w:pPr>
        <w:pStyle w:val="a3"/>
        <w:numPr>
          <w:ilvl w:val="0"/>
          <w:numId w:val="7"/>
        </w:numPr>
        <w:rPr>
          <w:sz w:val="22"/>
          <w:szCs w:val="22"/>
        </w:rPr>
      </w:pPr>
      <w:r w:rsidRPr="00480AAD">
        <w:rPr>
          <w:rFonts w:hint="cs"/>
          <w:sz w:val="22"/>
          <w:szCs w:val="22"/>
          <w:rtl/>
        </w:rPr>
        <w:t>לפרויקט אין קיום מבלי אמנת הפרויקט</w:t>
      </w:r>
    </w:p>
    <w:p w:rsidR="000C0A21" w:rsidRPr="00480AAD" w:rsidRDefault="000C0A21" w:rsidP="00A575D6">
      <w:pPr>
        <w:pStyle w:val="a3"/>
        <w:numPr>
          <w:ilvl w:val="0"/>
          <w:numId w:val="7"/>
        </w:numPr>
        <w:rPr>
          <w:sz w:val="22"/>
          <w:szCs w:val="22"/>
        </w:rPr>
      </w:pPr>
      <w:r w:rsidRPr="00480AAD">
        <w:rPr>
          <w:rFonts w:hint="cs"/>
          <w:sz w:val="22"/>
          <w:szCs w:val="22"/>
          <w:rtl/>
        </w:rPr>
        <w:t xml:space="preserve">אמנת הפרויקט היא המקור לסמכות מנהל הפרויקט. </w:t>
      </w:r>
    </w:p>
    <w:p w:rsidR="000C0A21" w:rsidRPr="00480AAD" w:rsidRDefault="000C0A21" w:rsidP="00360CFD">
      <w:pPr>
        <w:pStyle w:val="3"/>
        <w:rPr>
          <w:sz w:val="22"/>
          <w:szCs w:val="22"/>
          <w:rtl/>
        </w:rPr>
      </w:pPr>
      <w:r w:rsidRPr="00480AAD">
        <w:rPr>
          <w:rFonts w:hint="cs"/>
          <w:sz w:val="22"/>
          <w:szCs w:val="22"/>
          <w:rtl/>
        </w:rPr>
        <w:t>תבנית למסמך יזום הפרויקט:</w:t>
      </w:r>
    </w:p>
    <w:p w:rsidR="000C0A21" w:rsidRPr="00480AAD" w:rsidRDefault="000C0A21" w:rsidP="00A575D6">
      <w:pPr>
        <w:pStyle w:val="a3"/>
        <w:numPr>
          <w:ilvl w:val="0"/>
          <w:numId w:val="7"/>
        </w:numPr>
        <w:rPr>
          <w:sz w:val="22"/>
          <w:szCs w:val="22"/>
          <w:rtl/>
        </w:rPr>
        <w:sectPr w:rsidR="000C0A21" w:rsidRPr="00480AAD" w:rsidSect="00EB12A0">
          <w:type w:val="continuous"/>
          <w:pgSz w:w="11906" w:h="16838"/>
          <w:pgMar w:top="1440" w:right="1800" w:bottom="1440" w:left="1800" w:header="708" w:footer="708" w:gutter="0"/>
          <w:cols w:space="708"/>
          <w:bidi/>
          <w:rtlGutter/>
          <w:docGrid w:linePitch="360"/>
        </w:sectPr>
      </w:pPr>
    </w:p>
    <w:p w:rsidR="000C0A21" w:rsidRPr="00480AAD" w:rsidRDefault="000C0A21" w:rsidP="00E275A8">
      <w:pPr>
        <w:pStyle w:val="a3"/>
        <w:numPr>
          <w:ilvl w:val="0"/>
          <w:numId w:val="7"/>
        </w:numPr>
        <w:ind w:left="397" w:hanging="284"/>
        <w:rPr>
          <w:sz w:val="22"/>
          <w:szCs w:val="22"/>
        </w:rPr>
      </w:pPr>
      <w:r w:rsidRPr="00480AAD">
        <w:rPr>
          <w:rFonts w:hint="cs"/>
          <w:sz w:val="22"/>
          <w:szCs w:val="22"/>
          <w:rtl/>
        </w:rPr>
        <w:t>סיכום אבני דרך ללוחות זמנים</w:t>
      </w:r>
    </w:p>
    <w:p w:rsidR="000C0A21" w:rsidRPr="00480AAD" w:rsidRDefault="000C0A21" w:rsidP="00E275A8">
      <w:pPr>
        <w:pStyle w:val="a3"/>
        <w:numPr>
          <w:ilvl w:val="0"/>
          <w:numId w:val="7"/>
        </w:numPr>
        <w:ind w:left="397" w:hanging="284"/>
        <w:rPr>
          <w:sz w:val="22"/>
          <w:szCs w:val="22"/>
        </w:rPr>
      </w:pPr>
      <w:r w:rsidRPr="00480AAD">
        <w:rPr>
          <w:rFonts w:hint="cs"/>
          <w:sz w:val="22"/>
          <w:szCs w:val="22"/>
          <w:rtl/>
        </w:rPr>
        <w:t>תקציר תקציב</w:t>
      </w:r>
    </w:p>
    <w:p w:rsidR="000C0A21" w:rsidRPr="00480AAD" w:rsidRDefault="000C0A21" w:rsidP="00E275A8">
      <w:pPr>
        <w:pStyle w:val="a3"/>
        <w:numPr>
          <w:ilvl w:val="0"/>
          <w:numId w:val="7"/>
        </w:numPr>
        <w:ind w:left="397" w:hanging="284"/>
        <w:rPr>
          <w:sz w:val="22"/>
          <w:szCs w:val="22"/>
        </w:rPr>
      </w:pPr>
      <w:r w:rsidRPr="00480AAD">
        <w:rPr>
          <w:rFonts w:hint="cs"/>
          <w:sz w:val="22"/>
          <w:szCs w:val="22"/>
          <w:rtl/>
        </w:rPr>
        <w:t>רשימת בעלי עניין</w:t>
      </w:r>
    </w:p>
    <w:p w:rsidR="000C0A21" w:rsidRPr="00480AAD" w:rsidRDefault="000C0A21" w:rsidP="00E275A8">
      <w:pPr>
        <w:pStyle w:val="a3"/>
        <w:numPr>
          <w:ilvl w:val="0"/>
          <w:numId w:val="7"/>
        </w:numPr>
        <w:ind w:left="397" w:hanging="284"/>
        <w:rPr>
          <w:sz w:val="22"/>
          <w:szCs w:val="22"/>
        </w:rPr>
      </w:pPr>
      <w:r w:rsidRPr="00480AAD">
        <w:rPr>
          <w:rFonts w:hint="cs"/>
          <w:sz w:val="22"/>
          <w:szCs w:val="22"/>
          <w:rtl/>
        </w:rPr>
        <w:t>דרישות לאישור הפרויקט</w:t>
      </w:r>
    </w:p>
    <w:p w:rsidR="000C0A21" w:rsidRPr="00480AAD" w:rsidRDefault="000C0A21" w:rsidP="00E275A8">
      <w:pPr>
        <w:pStyle w:val="a3"/>
        <w:numPr>
          <w:ilvl w:val="0"/>
          <w:numId w:val="7"/>
        </w:numPr>
        <w:ind w:left="397" w:hanging="284"/>
        <w:rPr>
          <w:sz w:val="22"/>
          <w:szCs w:val="22"/>
        </w:rPr>
      </w:pPr>
      <w:r w:rsidRPr="00480AAD">
        <w:rPr>
          <w:rFonts w:hint="cs"/>
          <w:sz w:val="22"/>
          <w:szCs w:val="22"/>
          <w:rtl/>
        </w:rPr>
        <w:t>מנהל הפרויק</w:t>
      </w:r>
      <w:r w:rsidRPr="00480AAD">
        <w:rPr>
          <w:rFonts w:hint="eastAsia"/>
          <w:sz w:val="22"/>
          <w:szCs w:val="22"/>
          <w:rtl/>
        </w:rPr>
        <w:t>ט</w:t>
      </w:r>
      <w:r w:rsidRPr="00480AAD">
        <w:rPr>
          <w:rFonts w:hint="cs"/>
          <w:sz w:val="22"/>
          <w:szCs w:val="22"/>
          <w:rtl/>
        </w:rPr>
        <w:t xml:space="preserve"> שהוקצה, רמת האחריות וסמכות</w:t>
      </w:r>
    </w:p>
    <w:p w:rsidR="000C0A21" w:rsidRPr="00480AAD" w:rsidRDefault="000C0A21" w:rsidP="00E275A8">
      <w:pPr>
        <w:pStyle w:val="a3"/>
        <w:numPr>
          <w:ilvl w:val="0"/>
          <w:numId w:val="7"/>
        </w:numPr>
        <w:ind w:left="397" w:hanging="284"/>
        <w:rPr>
          <w:sz w:val="22"/>
          <w:szCs w:val="22"/>
        </w:rPr>
      </w:pPr>
      <w:r w:rsidRPr="00480AAD">
        <w:rPr>
          <w:rFonts w:hint="cs"/>
          <w:sz w:val="22"/>
          <w:szCs w:val="22"/>
          <w:rtl/>
        </w:rPr>
        <w:t>שם או סמכות של נותן החסות</w:t>
      </w:r>
    </w:p>
    <w:p w:rsidR="000C0A21" w:rsidRPr="00480AAD" w:rsidRDefault="000C0A21" w:rsidP="00E275A8">
      <w:pPr>
        <w:pStyle w:val="a3"/>
        <w:numPr>
          <w:ilvl w:val="0"/>
          <w:numId w:val="7"/>
        </w:numPr>
        <w:ind w:left="113" w:hanging="283"/>
        <w:rPr>
          <w:sz w:val="22"/>
          <w:szCs w:val="22"/>
        </w:rPr>
      </w:pPr>
      <w:r w:rsidRPr="00480AAD">
        <w:rPr>
          <w:rFonts w:hint="cs"/>
          <w:sz w:val="22"/>
          <w:szCs w:val="22"/>
          <w:rtl/>
        </w:rPr>
        <w:t>גבולות ותאור הפרויקט ברמה העליונה</w:t>
      </w:r>
    </w:p>
    <w:p w:rsidR="000C0A21" w:rsidRPr="00480AAD" w:rsidRDefault="000C0A21" w:rsidP="00E275A8">
      <w:pPr>
        <w:pStyle w:val="a3"/>
        <w:numPr>
          <w:ilvl w:val="0"/>
          <w:numId w:val="7"/>
        </w:numPr>
        <w:ind w:left="113" w:hanging="283"/>
        <w:rPr>
          <w:sz w:val="22"/>
          <w:szCs w:val="22"/>
        </w:rPr>
      </w:pPr>
      <w:r w:rsidRPr="00480AAD">
        <w:rPr>
          <w:rFonts w:hint="cs"/>
          <w:sz w:val="22"/>
          <w:szCs w:val="22"/>
          <w:rtl/>
        </w:rPr>
        <w:t>הנחות ואילוצים</w:t>
      </w:r>
    </w:p>
    <w:p w:rsidR="000C0A21" w:rsidRPr="00480AAD" w:rsidRDefault="000C0A21" w:rsidP="00E275A8">
      <w:pPr>
        <w:pStyle w:val="a3"/>
        <w:numPr>
          <w:ilvl w:val="0"/>
          <w:numId w:val="7"/>
        </w:numPr>
        <w:ind w:left="113" w:hanging="283"/>
        <w:rPr>
          <w:sz w:val="22"/>
          <w:szCs w:val="22"/>
        </w:rPr>
      </w:pPr>
      <w:r w:rsidRPr="00480AAD">
        <w:rPr>
          <w:rFonts w:hint="cs"/>
          <w:sz w:val="22"/>
          <w:szCs w:val="22"/>
          <w:rtl/>
        </w:rPr>
        <w:t>דרישות ברמה העליונה</w:t>
      </w:r>
    </w:p>
    <w:p w:rsidR="000C0A21" w:rsidRPr="00480AAD" w:rsidRDefault="000C0A21" w:rsidP="00C87332">
      <w:pPr>
        <w:pStyle w:val="a3"/>
        <w:numPr>
          <w:ilvl w:val="0"/>
          <w:numId w:val="7"/>
        </w:numPr>
        <w:ind w:left="113" w:hanging="283"/>
        <w:rPr>
          <w:sz w:val="22"/>
          <w:szCs w:val="22"/>
        </w:rPr>
      </w:pPr>
      <w:r w:rsidRPr="00480AAD">
        <w:rPr>
          <w:rFonts w:hint="cs"/>
          <w:sz w:val="22"/>
          <w:szCs w:val="22"/>
          <w:rtl/>
        </w:rPr>
        <w:t>יעדי</w:t>
      </w:r>
      <w:r w:rsidR="00C87332">
        <w:rPr>
          <w:rFonts w:hint="cs"/>
          <w:sz w:val="22"/>
          <w:szCs w:val="22"/>
          <w:rtl/>
        </w:rPr>
        <w:t xml:space="preserve">ם </w:t>
      </w:r>
      <w:r w:rsidRPr="00480AAD">
        <w:rPr>
          <w:rFonts w:hint="cs"/>
          <w:sz w:val="22"/>
          <w:szCs w:val="22"/>
          <w:rtl/>
        </w:rPr>
        <w:t>מדידים לפרויקט ומדדי הצלחה לפרויקט</w:t>
      </w:r>
    </w:p>
    <w:p w:rsidR="000C0A21" w:rsidRPr="00480AAD" w:rsidRDefault="000C0A21" w:rsidP="00E275A8">
      <w:pPr>
        <w:pStyle w:val="a3"/>
        <w:numPr>
          <w:ilvl w:val="0"/>
          <w:numId w:val="7"/>
        </w:numPr>
        <w:ind w:left="113" w:hanging="283"/>
        <w:rPr>
          <w:sz w:val="22"/>
          <w:szCs w:val="22"/>
        </w:rPr>
      </w:pPr>
      <w:r w:rsidRPr="00480AAD">
        <w:rPr>
          <w:rFonts w:hint="cs"/>
          <w:sz w:val="22"/>
          <w:szCs w:val="22"/>
          <w:rtl/>
        </w:rPr>
        <w:t>סיכונים ברמה עליונה</w:t>
      </w:r>
    </w:p>
    <w:p w:rsidR="000C0A21" w:rsidRPr="00480AAD" w:rsidRDefault="000C0A21" w:rsidP="00E275A8">
      <w:pPr>
        <w:pStyle w:val="a3"/>
        <w:numPr>
          <w:ilvl w:val="0"/>
          <w:numId w:val="7"/>
        </w:numPr>
        <w:ind w:left="113" w:hanging="283"/>
        <w:rPr>
          <w:sz w:val="22"/>
          <w:szCs w:val="22"/>
          <w:rtl/>
        </w:rPr>
      </w:pPr>
      <w:r w:rsidRPr="00480AAD">
        <w:rPr>
          <w:rFonts w:hint="cs"/>
          <w:sz w:val="22"/>
          <w:szCs w:val="22"/>
          <w:rtl/>
        </w:rPr>
        <w:t xml:space="preserve">מטרות או ההצדקה לפרויקט. </w:t>
      </w:r>
    </w:p>
    <w:p w:rsidR="000C0A21" w:rsidRPr="00480AAD" w:rsidRDefault="000C0A21" w:rsidP="00A575D6">
      <w:pPr>
        <w:rPr>
          <w:sz w:val="22"/>
          <w:szCs w:val="22"/>
          <w:rtl/>
        </w:rPr>
        <w:sectPr w:rsidR="000C0A21" w:rsidRPr="00480AAD" w:rsidSect="000C0A21">
          <w:type w:val="continuous"/>
          <w:pgSz w:w="11906" w:h="16838"/>
          <w:pgMar w:top="1440" w:right="1800" w:bottom="1440" w:left="1800" w:header="708" w:footer="708" w:gutter="0"/>
          <w:cols w:num="2" w:space="708"/>
          <w:bidi/>
          <w:rtlGutter/>
          <w:docGrid w:linePitch="360"/>
        </w:sectPr>
      </w:pPr>
    </w:p>
    <w:p w:rsidR="00313AB7" w:rsidRDefault="00313AB7" w:rsidP="00360CFD">
      <w:pPr>
        <w:pStyle w:val="3"/>
        <w:rPr>
          <w:sz w:val="22"/>
          <w:szCs w:val="22"/>
          <w:rtl/>
        </w:rPr>
      </w:pPr>
    </w:p>
    <w:p w:rsidR="00313AB7" w:rsidRDefault="00313AB7" w:rsidP="00360CFD">
      <w:pPr>
        <w:pStyle w:val="3"/>
        <w:rPr>
          <w:sz w:val="22"/>
          <w:szCs w:val="22"/>
          <w:rtl/>
        </w:rPr>
      </w:pPr>
    </w:p>
    <w:p w:rsidR="002444E6" w:rsidRPr="00480AAD" w:rsidRDefault="000C0A21" w:rsidP="00360CFD">
      <w:pPr>
        <w:pStyle w:val="3"/>
        <w:rPr>
          <w:sz w:val="22"/>
          <w:szCs w:val="22"/>
          <w:rtl/>
        </w:rPr>
      </w:pPr>
      <w:r w:rsidRPr="00480AAD">
        <w:rPr>
          <w:rFonts w:hint="cs"/>
          <w:sz w:val="22"/>
          <w:szCs w:val="22"/>
          <w:rtl/>
        </w:rPr>
        <w:t>הכנת תוכנית ניהול הפרויקט:</w:t>
      </w:r>
    </w:p>
    <w:tbl>
      <w:tblPr>
        <w:tblStyle w:val="a5"/>
        <w:tblW w:w="5000" w:type="pct"/>
        <w:tblLook w:val="0420" w:firstRow="1" w:lastRow="0" w:firstColumn="0" w:lastColumn="0" w:noHBand="0" w:noVBand="1"/>
      </w:tblPr>
      <w:tblGrid>
        <w:gridCol w:w="2738"/>
        <w:gridCol w:w="2787"/>
        <w:gridCol w:w="2771"/>
      </w:tblGrid>
      <w:tr w:rsidR="000C0A21" w:rsidRPr="00480AAD" w:rsidTr="000C0A21">
        <w:trPr>
          <w:trHeight w:val="139"/>
        </w:trPr>
        <w:tc>
          <w:tcPr>
            <w:tcW w:w="1650" w:type="pct"/>
            <w:shd w:val="clear" w:color="auto" w:fill="E7E6E6" w:themeFill="background2"/>
            <w:hideMark/>
          </w:tcPr>
          <w:p w:rsidR="000C0A21" w:rsidRPr="00480AAD" w:rsidRDefault="000C0A21" w:rsidP="00A575D6">
            <w:pPr>
              <w:rPr>
                <w:sz w:val="22"/>
                <w:szCs w:val="22"/>
              </w:rPr>
            </w:pPr>
            <w:r w:rsidRPr="00480AAD">
              <w:rPr>
                <w:sz w:val="22"/>
                <w:szCs w:val="22"/>
                <w:rtl/>
              </w:rPr>
              <w:t>תפוקות</w:t>
            </w:r>
          </w:p>
        </w:tc>
        <w:tc>
          <w:tcPr>
            <w:tcW w:w="1680" w:type="pct"/>
            <w:shd w:val="clear" w:color="auto" w:fill="E7E6E6" w:themeFill="background2"/>
            <w:hideMark/>
          </w:tcPr>
          <w:p w:rsidR="000C0A21" w:rsidRPr="00480AAD" w:rsidRDefault="000C0A21" w:rsidP="00A575D6">
            <w:pPr>
              <w:rPr>
                <w:sz w:val="22"/>
                <w:szCs w:val="22"/>
                <w:rtl/>
              </w:rPr>
            </w:pPr>
            <w:r w:rsidRPr="00480AAD">
              <w:rPr>
                <w:sz w:val="22"/>
                <w:szCs w:val="22"/>
                <w:rtl/>
              </w:rPr>
              <w:t>כלים &amp; שיטות</w:t>
            </w:r>
          </w:p>
        </w:tc>
        <w:tc>
          <w:tcPr>
            <w:tcW w:w="1670" w:type="pct"/>
            <w:shd w:val="clear" w:color="auto" w:fill="E7E6E6" w:themeFill="background2"/>
            <w:hideMark/>
          </w:tcPr>
          <w:p w:rsidR="000C0A21" w:rsidRPr="00480AAD" w:rsidRDefault="000C0A21" w:rsidP="00A575D6">
            <w:pPr>
              <w:rPr>
                <w:sz w:val="22"/>
                <w:szCs w:val="22"/>
                <w:rtl/>
              </w:rPr>
            </w:pPr>
            <w:r w:rsidRPr="00480AAD">
              <w:rPr>
                <w:sz w:val="22"/>
                <w:szCs w:val="22"/>
                <w:rtl/>
              </w:rPr>
              <w:t>תשומות</w:t>
            </w:r>
          </w:p>
        </w:tc>
      </w:tr>
      <w:tr w:rsidR="000C0A21" w:rsidRPr="00480AAD" w:rsidTr="000C0A21">
        <w:trPr>
          <w:trHeight w:val="18"/>
        </w:trPr>
        <w:tc>
          <w:tcPr>
            <w:tcW w:w="1650" w:type="pct"/>
            <w:hideMark/>
          </w:tcPr>
          <w:p w:rsidR="000C0A21" w:rsidRPr="00480AAD" w:rsidRDefault="000C0A21" w:rsidP="00A575D6">
            <w:pPr>
              <w:rPr>
                <w:sz w:val="22"/>
                <w:szCs w:val="22"/>
                <w:rtl/>
              </w:rPr>
            </w:pPr>
            <w:r w:rsidRPr="00480AAD">
              <w:rPr>
                <w:sz w:val="22"/>
                <w:szCs w:val="22"/>
                <w:rtl/>
              </w:rPr>
              <w:t>1. תוכנית ניהול הפרויקט</w:t>
            </w:r>
          </w:p>
        </w:tc>
        <w:tc>
          <w:tcPr>
            <w:tcW w:w="1680" w:type="pct"/>
            <w:hideMark/>
          </w:tcPr>
          <w:p w:rsidR="000C0A21" w:rsidRPr="00480AAD" w:rsidRDefault="000C0A21" w:rsidP="00A575D6">
            <w:pPr>
              <w:rPr>
                <w:sz w:val="22"/>
                <w:szCs w:val="22"/>
                <w:rtl/>
              </w:rPr>
            </w:pPr>
            <w:r w:rsidRPr="00480AAD">
              <w:rPr>
                <w:sz w:val="22"/>
                <w:szCs w:val="22"/>
                <w:rtl/>
              </w:rPr>
              <w:t>1. חוות דעת מומחים</w:t>
            </w:r>
          </w:p>
        </w:tc>
        <w:tc>
          <w:tcPr>
            <w:tcW w:w="1670" w:type="pct"/>
            <w:hideMark/>
          </w:tcPr>
          <w:p w:rsidR="000C0A21" w:rsidRPr="00480AAD" w:rsidRDefault="000C0A21" w:rsidP="00A575D6">
            <w:pPr>
              <w:rPr>
                <w:sz w:val="22"/>
                <w:szCs w:val="22"/>
                <w:rtl/>
              </w:rPr>
            </w:pPr>
            <w:r w:rsidRPr="00480AAD">
              <w:rPr>
                <w:sz w:val="22"/>
                <w:szCs w:val="22"/>
                <w:rtl/>
              </w:rPr>
              <w:t xml:space="preserve">1. </w:t>
            </w:r>
            <w:r w:rsidRPr="00480AAD">
              <w:rPr>
                <w:sz w:val="22"/>
                <w:szCs w:val="22"/>
              </w:rPr>
              <w:t xml:space="preserve"> </w:t>
            </w:r>
            <w:r w:rsidRPr="00480AAD">
              <w:rPr>
                <w:sz w:val="22"/>
                <w:szCs w:val="22"/>
                <w:rtl/>
              </w:rPr>
              <w:t>מסמך ייזום הפרויקט</w:t>
            </w:r>
          </w:p>
        </w:tc>
      </w:tr>
      <w:tr w:rsidR="000C0A21" w:rsidRPr="00480AAD" w:rsidTr="000C0A21">
        <w:trPr>
          <w:trHeight w:val="18"/>
        </w:trPr>
        <w:tc>
          <w:tcPr>
            <w:tcW w:w="1650" w:type="pct"/>
            <w:hideMark/>
          </w:tcPr>
          <w:p w:rsidR="000C0A21" w:rsidRPr="00480AAD" w:rsidRDefault="000C0A21" w:rsidP="00A575D6">
            <w:pPr>
              <w:rPr>
                <w:sz w:val="22"/>
                <w:szCs w:val="22"/>
                <w:rtl/>
              </w:rPr>
            </w:pPr>
          </w:p>
        </w:tc>
        <w:tc>
          <w:tcPr>
            <w:tcW w:w="1680" w:type="pct"/>
            <w:hideMark/>
          </w:tcPr>
          <w:p w:rsidR="000C0A21" w:rsidRPr="00480AAD" w:rsidRDefault="000C0A21" w:rsidP="00A575D6">
            <w:pPr>
              <w:rPr>
                <w:sz w:val="22"/>
                <w:szCs w:val="22"/>
              </w:rPr>
            </w:pPr>
            <w:r w:rsidRPr="00480AAD">
              <w:rPr>
                <w:sz w:val="22"/>
                <w:szCs w:val="22"/>
                <w:rtl/>
              </w:rPr>
              <w:t>2. טכניקות הנחייה</w:t>
            </w:r>
          </w:p>
        </w:tc>
        <w:tc>
          <w:tcPr>
            <w:tcW w:w="1670" w:type="pct"/>
            <w:hideMark/>
          </w:tcPr>
          <w:p w:rsidR="000C0A21" w:rsidRPr="00480AAD" w:rsidRDefault="000C0A21" w:rsidP="00A575D6">
            <w:pPr>
              <w:rPr>
                <w:sz w:val="22"/>
                <w:szCs w:val="22"/>
                <w:rtl/>
              </w:rPr>
            </w:pPr>
            <w:r w:rsidRPr="00480AAD">
              <w:rPr>
                <w:sz w:val="22"/>
                <w:szCs w:val="22"/>
                <w:rtl/>
              </w:rPr>
              <w:t>2. תוצרי תהליכים אחרים</w:t>
            </w:r>
          </w:p>
        </w:tc>
      </w:tr>
      <w:tr w:rsidR="000C0A21" w:rsidRPr="00480AAD" w:rsidTr="000C0A21">
        <w:trPr>
          <w:trHeight w:val="18"/>
        </w:trPr>
        <w:tc>
          <w:tcPr>
            <w:tcW w:w="1650" w:type="pct"/>
            <w:hideMark/>
          </w:tcPr>
          <w:p w:rsidR="000C0A21" w:rsidRPr="00480AAD" w:rsidRDefault="000C0A21" w:rsidP="00A575D6">
            <w:pPr>
              <w:rPr>
                <w:sz w:val="22"/>
                <w:szCs w:val="22"/>
                <w:rtl/>
              </w:rPr>
            </w:pPr>
          </w:p>
        </w:tc>
        <w:tc>
          <w:tcPr>
            <w:tcW w:w="1680" w:type="pct"/>
            <w:hideMark/>
          </w:tcPr>
          <w:p w:rsidR="000C0A21" w:rsidRPr="00480AAD" w:rsidRDefault="000C0A21" w:rsidP="00A575D6">
            <w:pPr>
              <w:rPr>
                <w:sz w:val="22"/>
                <w:szCs w:val="22"/>
              </w:rPr>
            </w:pPr>
          </w:p>
        </w:tc>
        <w:tc>
          <w:tcPr>
            <w:tcW w:w="1670" w:type="pct"/>
            <w:hideMark/>
          </w:tcPr>
          <w:p w:rsidR="000C0A21" w:rsidRPr="00480AAD" w:rsidRDefault="000C0A21" w:rsidP="00A575D6">
            <w:pPr>
              <w:rPr>
                <w:sz w:val="22"/>
                <w:szCs w:val="22"/>
              </w:rPr>
            </w:pPr>
            <w:r w:rsidRPr="00480AAD">
              <w:rPr>
                <w:sz w:val="22"/>
                <w:szCs w:val="22"/>
                <w:rtl/>
              </w:rPr>
              <w:t>3. גורמים סביבתיים של הארגון</w:t>
            </w:r>
          </w:p>
        </w:tc>
      </w:tr>
      <w:tr w:rsidR="000C0A21" w:rsidRPr="00480AAD" w:rsidTr="000C0A21">
        <w:trPr>
          <w:trHeight w:val="18"/>
        </w:trPr>
        <w:tc>
          <w:tcPr>
            <w:tcW w:w="1650" w:type="pct"/>
            <w:hideMark/>
          </w:tcPr>
          <w:p w:rsidR="000C0A21" w:rsidRPr="00480AAD" w:rsidRDefault="000C0A21" w:rsidP="00A575D6">
            <w:pPr>
              <w:rPr>
                <w:sz w:val="22"/>
                <w:szCs w:val="22"/>
                <w:rtl/>
              </w:rPr>
            </w:pPr>
          </w:p>
        </w:tc>
        <w:tc>
          <w:tcPr>
            <w:tcW w:w="1680" w:type="pct"/>
            <w:hideMark/>
          </w:tcPr>
          <w:p w:rsidR="000C0A21" w:rsidRPr="00480AAD" w:rsidRDefault="000C0A21" w:rsidP="00A575D6">
            <w:pPr>
              <w:rPr>
                <w:sz w:val="22"/>
                <w:szCs w:val="22"/>
              </w:rPr>
            </w:pPr>
          </w:p>
        </w:tc>
        <w:tc>
          <w:tcPr>
            <w:tcW w:w="1670" w:type="pct"/>
            <w:hideMark/>
          </w:tcPr>
          <w:p w:rsidR="000C0A21" w:rsidRPr="00480AAD" w:rsidRDefault="000C0A21" w:rsidP="00A575D6">
            <w:pPr>
              <w:rPr>
                <w:sz w:val="22"/>
                <w:szCs w:val="22"/>
              </w:rPr>
            </w:pPr>
            <w:r w:rsidRPr="00480AAD">
              <w:rPr>
                <w:sz w:val="22"/>
                <w:szCs w:val="22"/>
                <w:rtl/>
              </w:rPr>
              <w:t>4. נכסי תהליכים ארגוניים</w:t>
            </w:r>
          </w:p>
        </w:tc>
      </w:tr>
    </w:tbl>
    <w:p w:rsidR="002444E6" w:rsidRPr="00480AAD" w:rsidRDefault="002444E6" w:rsidP="00A575D6">
      <w:pPr>
        <w:rPr>
          <w:sz w:val="22"/>
          <w:szCs w:val="22"/>
          <w:rtl/>
        </w:rPr>
      </w:pPr>
    </w:p>
    <w:p w:rsidR="00E275A8" w:rsidRDefault="00E275A8" w:rsidP="00360CFD">
      <w:pPr>
        <w:pStyle w:val="3"/>
        <w:rPr>
          <w:sz w:val="22"/>
          <w:szCs w:val="22"/>
          <w:rtl/>
        </w:rPr>
      </w:pPr>
    </w:p>
    <w:p w:rsidR="002444E6" w:rsidRPr="00480AAD" w:rsidRDefault="000C0A21" w:rsidP="00360CFD">
      <w:pPr>
        <w:pStyle w:val="3"/>
        <w:rPr>
          <w:sz w:val="22"/>
          <w:szCs w:val="22"/>
        </w:rPr>
      </w:pPr>
      <w:r w:rsidRPr="00480AAD">
        <w:rPr>
          <w:rFonts w:hint="cs"/>
          <w:sz w:val="22"/>
          <w:szCs w:val="22"/>
          <w:rtl/>
        </w:rPr>
        <w:t>תוכנית ניהול הפרויקט:</w:t>
      </w:r>
    </w:p>
    <w:p w:rsidR="000C0A21" w:rsidRPr="00480AAD" w:rsidRDefault="000C0A21" w:rsidP="00A575D6">
      <w:pPr>
        <w:rPr>
          <w:sz w:val="22"/>
          <w:szCs w:val="22"/>
          <w:rtl/>
        </w:rPr>
      </w:pPr>
      <w:r w:rsidRPr="00480AAD">
        <w:rPr>
          <w:sz w:val="22"/>
          <w:szCs w:val="22"/>
          <w:rtl/>
        </w:rPr>
        <w:t>הוא המסמך המתאר כיצד הפרויקט יבוצע, יפוקח ויבוקר. הוא משלב ומאחד את כל</w:t>
      </w:r>
      <w:r w:rsidRPr="00480AAD">
        <w:rPr>
          <w:rFonts w:hint="cs"/>
          <w:sz w:val="22"/>
          <w:szCs w:val="22"/>
          <w:rtl/>
        </w:rPr>
        <w:t xml:space="preserve"> תוכניות</w:t>
      </w:r>
      <w:r w:rsidRPr="00480AAD">
        <w:rPr>
          <w:sz w:val="22"/>
          <w:szCs w:val="22"/>
          <w:rtl/>
        </w:rPr>
        <w:t xml:space="preserve"> המשנה ואת קווי היסוד מתהליכי התכנון</w:t>
      </w:r>
      <w:r w:rsidRPr="00480AAD">
        <w:rPr>
          <w:rFonts w:hint="cs"/>
          <w:sz w:val="22"/>
          <w:szCs w:val="22"/>
          <w:rtl/>
        </w:rPr>
        <w:t>.</w:t>
      </w:r>
    </w:p>
    <w:p w:rsidR="000C0A21" w:rsidRPr="00480AAD" w:rsidRDefault="000C0A21" w:rsidP="00A575D6">
      <w:pPr>
        <w:rPr>
          <w:sz w:val="22"/>
          <w:szCs w:val="22"/>
          <w:rtl/>
        </w:rPr>
      </w:pPr>
      <w:r w:rsidRPr="00480AAD">
        <w:rPr>
          <w:rFonts w:hint="cs"/>
          <w:sz w:val="22"/>
          <w:szCs w:val="22"/>
          <w:rtl/>
        </w:rPr>
        <w:t>קווי היסוד של הפרויקט כוללים, אך אינם מוגבלים:</w:t>
      </w:r>
    </w:p>
    <w:p w:rsidR="000C0A21" w:rsidRPr="00480AAD" w:rsidRDefault="000C0A21" w:rsidP="00A575D6">
      <w:pPr>
        <w:pStyle w:val="a3"/>
        <w:numPr>
          <w:ilvl w:val="0"/>
          <w:numId w:val="7"/>
        </w:numPr>
        <w:rPr>
          <w:sz w:val="22"/>
          <w:szCs w:val="22"/>
        </w:rPr>
      </w:pPr>
      <w:r w:rsidRPr="00480AAD">
        <w:rPr>
          <w:rFonts w:hint="cs"/>
          <w:sz w:val="22"/>
          <w:szCs w:val="22"/>
          <w:rtl/>
        </w:rPr>
        <w:t>תוכנית בסיס ללוח זמנים</w:t>
      </w:r>
    </w:p>
    <w:p w:rsidR="000C0A21" w:rsidRPr="00480AAD" w:rsidRDefault="000C0A21" w:rsidP="00A575D6">
      <w:pPr>
        <w:pStyle w:val="a3"/>
        <w:numPr>
          <w:ilvl w:val="0"/>
          <w:numId w:val="7"/>
        </w:numPr>
        <w:rPr>
          <w:sz w:val="22"/>
          <w:szCs w:val="22"/>
        </w:rPr>
      </w:pPr>
      <w:r w:rsidRPr="00480AAD">
        <w:rPr>
          <w:rFonts w:hint="cs"/>
          <w:sz w:val="22"/>
          <w:szCs w:val="22"/>
          <w:rtl/>
        </w:rPr>
        <w:t>תוכנית בסיס לעלויות</w:t>
      </w:r>
    </w:p>
    <w:p w:rsidR="000C0A21" w:rsidRPr="00480AAD" w:rsidRDefault="000C0A21" w:rsidP="00A575D6">
      <w:pPr>
        <w:pStyle w:val="a3"/>
        <w:numPr>
          <w:ilvl w:val="0"/>
          <w:numId w:val="7"/>
        </w:numPr>
        <w:rPr>
          <w:sz w:val="22"/>
          <w:szCs w:val="22"/>
        </w:rPr>
      </w:pPr>
      <w:r w:rsidRPr="00480AAD">
        <w:rPr>
          <w:rFonts w:hint="cs"/>
          <w:sz w:val="22"/>
          <w:szCs w:val="22"/>
          <w:rtl/>
        </w:rPr>
        <w:t>תוכנית בסיס לתכולה</w:t>
      </w:r>
    </w:p>
    <w:p w:rsidR="000C0A21" w:rsidRPr="00480AAD" w:rsidRDefault="000C0A21" w:rsidP="00360CFD">
      <w:pPr>
        <w:pStyle w:val="3"/>
        <w:rPr>
          <w:sz w:val="22"/>
          <w:szCs w:val="22"/>
          <w:rtl/>
        </w:rPr>
      </w:pPr>
      <w:r w:rsidRPr="00480AAD">
        <w:rPr>
          <w:rFonts w:hint="cs"/>
          <w:sz w:val="22"/>
          <w:szCs w:val="22"/>
          <w:rtl/>
        </w:rPr>
        <w:t>תוכניות המשנה:</w:t>
      </w:r>
    </w:p>
    <w:p w:rsidR="000C0A21" w:rsidRPr="00480AAD" w:rsidRDefault="000C0A21" w:rsidP="00A575D6">
      <w:pPr>
        <w:pStyle w:val="a3"/>
        <w:numPr>
          <w:ilvl w:val="0"/>
          <w:numId w:val="7"/>
        </w:numPr>
        <w:rPr>
          <w:sz w:val="22"/>
          <w:szCs w:val="22"/>
          <w:rtl/>
        </w:rPr>
        <w:sectPr w:rsidR="000C0A21" w:rsidRPr="00480AAD" w:rsidSect="000C0A21">
          <w:type w:val="continuous"/>
          <w:pgSz w:w="11906" w:h="16838"/>
          <w:pgMar w:top="1440" w:right="1800" w:bottom="1440" w:left="1800" w:header="708" w:footer="708" w:gutter="0"/>
          <w:cols w:space="708"/>
          <w:bidi/>
          <w:rtlGutter/>
          <w:docGrid w:linePitch="360"/>
        </w:sectPr>
      </w:pPr>
    </w:p>
    <w:p w:rsidR="000C0A21" w:rsidRPr="00480AAD" w:rsidRDefault="000C0A21" w:rsidP="004D0C52">
      <w:pPr>
        <w:pStyle w:val="a3"/>
        <w:numPr>
          <w:ilvl w:val="0"/>
          <w:numId w:val="7"/>
        </w:numPr>
        <w:ind w:left="368" w:hanging="284"/>
        <w:rPr>
          <w:sz w:val="22"/>
          <w:szCs w:val="22"/>
        </w:rPr>
      </w:pPr>
      <w:r w:rsidRPr="00480AAD">
        <w:rPr>
          <w:rFonts w:hint="cs"/>
          <w:sz w:val="22"/>
          <w:szCs w:val="22"/>
          <w:rtl/>
        </w:rPr>
        <w:t>תוכנית ניהול תכולה</w:t>
      </w:r>
    </w:p>
    <w:p w:rsidR="000C0A21" w:rsidRPr="00480AAD" w:rsidRDefault="000C0A21" w:rsidP="004D0C52">
      <w:pPr>
        <w:pStyle w:val="a3"/>
        <w:numPr>
          <w:ilvl w:val="0"/>
          <w:numId w:val="7"/>
        </w:numPr>
        <w:ind w:left="368" w:hanging="284"/>
        <w:rPr>
          <w:sz w:val="22"/>
          <w:szCs w:val="22"/>
        </w:rPr>
      </w:pPr>
      <w:r w:rsidRPr="00480AAD">
        <w:rPr>
          <w:rFonts w:hint="cs"/>
          <w:sz w:val="22"/>
          <w:szCs w:val="22"/>
          <w:rtl/>
        </w:rPr>
        <w:t>תוכנית ניהול דרישות</w:t>
      </w:r>
    </w:p>
    <w:p w:rsidR="000C0A21" w:rsidRPr="00480AAD" w:rsidRDefault="000C0A21" w:rsidP="004D0C52">
      <w:pPr>
        <w:pStyle w:val="a3"/>
        <w:numPr>
          <w:ilvl w:val="0"/>
          <w:numId w:val="7"/>
        </w:numPr>
        <w:ind w:left="368" w:hanging="284"/>
        <w:rPr>
          <w:sz w:val="22"/>
          <w:szCs w:val="22"/>
        </w:rPr>
      </w:pPr>
      <w:r w:rsidRPr="00480AAD">
        <w:rPr>
          <w:rFonts w:hint="cs"/>
          <w:sz w:val="22"/>
          <w:szCs w:val="22"/>
          <w:rtl/>
        </w:rPr>
        <w:t>תוכנית ניהול לוח הזמנים</w:t>
      </w:r>
    </w:p>
    <w:p w:rsidR="000C0A21" w:rsidRPr="00480AAD" w:rsidRDefault="000C0A21" w:rsidP="004D0C52">
      <w:pPr>
        <w:pStyle w:val="a3"/>
        <w:numPr>
          <w:ilvl w:val="0"/>
          <w:numId w:val="7"/>
        </w:numPr>
        <w:ind w:left="368" w:hanging="284"/>
        <w:rPr>
          <w:sz w:val="22"/>
          <w:szCs w:val="22"/>
        </w:rPr>
      </w:pPr>
      <w:r w:rsidRPr="00480AAD">
        <w:rPr>
          <w:rFonts w:hint="cs"/>
          <w:sz w:val="22"/>
          <w:szCs w:val="22"/>
          <w:rtl/>
        </w:rPr>
        <w:t xml:space="preserve">תוכנית ניהול עלויות </w:t>
      </w:r>
    </w:p>
    <w:p w:rsidR="000C0A21" w:rsidRPr="00480AAD" w:rsidRDefault="000C0A21" w:rsidP="004D0C52">
      <w:pPr>
        <w:pStyle w:val="a3"/>
        <w:numPr>
          <w:ilvl w:val="0"/>
          <w:numId w:val="7"/>
        </w:numPr>
        <w:ind w:left="368" w:hanging="284"/>
        <w:rPr>
          <w:sz w:val="22"/>
          <w:szCs w:val="22"/>
        </w:rPr>
      </w:pPr>
      <w:r w:rsidRPr="00480AAD">
        <w:rPr>
          <w:rFonts w:hint="cs"/>
          <w:sz w:val="22"/>
          <w:szCs w:val="22"/>
          <w:rtl/>
        </w:rPr>
        <w:t>תוכנית ניהול איכות</w:t>
      </w:r>
    </w:p>
    <w:p w:rsidR="000C0A21" w:rsidRPr="00480AAD" w:rsidRDefault="000C0A21" w:rsidP="004D0C52">
      <w:pPr>
        <w:pStyle w:val="a3"/>
        <w:numPr>
          <w:ilvl w:val="0"/>
          <w:numId w:val="7"/>
        </w:numPr>
        <w:ind w:left="368" w:hanging="284"/>
        <w:rPr>
          <w:sz w:val="22"/>
          <w:szCs w:val="22"/>
        </w:rPr>
      </w:pPr>
      <w:r w:rsidRPr="00480AAD">
        <w:rPr>
          <w:rFonts w:hint="cs"/>
          <w:sz w:val="22"/>
          <w:szCs w:val="22"/>
          <w:rtl/>
        </w:rPr>
        <w:t>תוכנית שיפור תהליך</w:t>
      </w:r>
    </w:p>
    <w:p w:rsidR="000C0A21" w:rsidRPr="00480AAD" w:rsidRDefault="000C0A21" w:rsidP="004D0C52">
      <w:pPr>
        <w:pStyle w:val="a3"/>
        <w:numPr>
          <w:ilvl w:val="0"/>
          <w:numId w:val="7"/>
        </w:numPr>
        <w:ind w:left="368" w:hanging="284"/>
        <w:rPr>
          <w:sz w:val="22"/>
          <w:szCs w:val="22"/>
        </w:rPr>
      </w:pPr>
      <w:r w:rsidRPr="00480AAD">
        <w:rPr>
          <w:rFonts w:hint="cs"/>
          <w:sz w:val="22"/>
          <w:szCs w:val="22"/>
          <w:rtl/>
        </w:rPr>
        <w:t>תוכנית ניהול המשאב האנושי</w:t>
      </w:r>
    </w:p>
    <w:p w:rsidR="000C0A21" w:rsidRPr="00480AAD" w:rsidRDefault="000C0A21" w:rsidP="004D0C52">
      <w:pPr>
        <w:pStyle w:val="a3"/>
        <w:numPr>
          <w:ilvl w:val="0"/>
          <w:numId w:val="7"/>
        </w:numPr>
        <w:ind w:left="368" w:hanging="284"/>
        <w:rPr>
          <w:sz w:val="22"/>
          <w:szCs w:val="22"/>
        </w:rPr>
      </w:pPr>
      <w:r w:rsidRPr="00480AAD">
        <w:rPr>
          <w:rFonts w:hint="cs"/>
          <w:sz w:val="22"/>
          <w:szCs w:val="22"/>
          <w:rtl/>
        </w:rPr>
        <w:t>תוכנית ניהול תקשורת</w:t>
      </w:r>
    </w:p>
    <w:p w:rsidR="000C0A21" w:rsidRPr="00480AAD" w:rsidRDefault="000C0A21" w:rsidP="004D0C52">
      <w:pPr>
        <w:pStyle w:val="a3"/>
        <w:numPr>
          <w:ilvl w:val="0"/>
          <w:numId w:val="7"/>
        </w:numPr>
        <w:ind w:left="368" w:hanging="284"/>
        <w:rPr>
          <w:sz w:val="22"/>
          <w:szCs w:val="22"/>
        </w:rPr>
      </w:pPr>
      <w:r w:rsidRPr="00480AAD">
        <w:rPr>
          <w:rFonts w:hint="cs"/>
          <w:sz w:val="22"/>
          <w:szCs w:val="22"/>
          <w:rtl/>
        </w:rPr>
        <w:t>תוכנית ניהול סיכונים</w:t>
      </w:r>
    </w:p>
    <w:p w:rsidR="000C0A21" w:rsidRPr="00480AAD" w:rsidRDefault="000C0A21" w:rsidP="004D0C52">
      <w:pPr>
        <w:pStyle w:val="a3"/>
        <w:numPr>
          <w:ilvl w:val="0"/>
          <w:numId w:val="7"/>
        </w:numPr>
        <w:ind w:left="368" w:hanging="284"/>
        <w:rPr>
          <w:sz w:val="22"/>
          <w:szCs w:val="22"/>
        </w:rPr>
      </w:pPr>
      <w:r w:rsidRPr="00480AAD">
        <w:rPr>
          <w:rFonts w:hint="cs"/>
          <w:sz w:val="22"/>
          <w:szCs w:val="22"/>
          <w:rtl/>
        </w:rPr>
        <w:t>תוכנית ניהול רכש</w:t>
      </w:r>
    </w:p>
    <w:p w:rsidR="000C0A21" w:rsidRPr="00480AAD" w:rsidRDefault="000C0A21" w:rsidP="004D0C52">
      <w:pPr>
        <w:pStyle w:val="a3"/>
        <w:numPr>
          <w:ilvl w:val="0"/>
          <w:numId w:val="7"/>
        </w:numPr>
        <w:ind w:left="368" w:hanging="284"/>
        <w:rPr>
          <w:sz w:val="22"/>
          <w:szCs w:val="22"/>
        </w:rPr>
      </w:pPr>
      <w:r w:rsidRPr="00480AAD">
        <w:rPr>
          <w:rFonts w:hint="cs"/>
          <w:sz w:val="22"/>
          <w:szCs w:val="22"/>
          <w:rtl/>
        </w:rPr>
        <w:t xml:space="preserve">תוכנית ניהול בעלי עניין </w:t>
      </w:r>
    </w:p>
    <w:p w:rsidR="000C0A21" w:rsidRPr="00480AAD" w:rsidRDefault="000C0A21" w:rsidP="00A575D6">
      <w:pPr>
        <w:rPr>
          <w:sz w:val="22"/>
          <w:szCs w:val="22"/>
          <w:rtl/>
        </w:rPr>
        <w:sectPr w:rsidR="000C0A21" w:rsidRPr="00480AAD" w:rsidSect="004D0C52">
          <w:type w:val="continuous"/>
          <w:pgSz w:w="11906" w:h="16838"/>
          <w:pgMar w:top="1440" w:right="1800" w:bottom="1440" w:left="1800" w:header="708" w:footer="708" w:gutter="0"/>
          <w:cols w:num="2" w:space="708"/>
          <w:bidi/>
          <w:rtlGutter/>
          <w:docGrid w:linePitch="360"/>
        </w:sectPr>
      </w:pPr>
    </w:p>
    <w:p w:rsidR="000C0A21" w:rsidRPr="00480AAD" w:rsidRDefault="000C0A21" w:rsidP="00360CFD">
      <w:pPr>
        <w:pStyle w:val="3"/>
        <w:rPr>
          <w:sz w:val="22"/>
          <w:szCs w:val="22"/>
          <w:rtl/>
        </w:rPr>
      </w:pPr>
      <w:r w:rsidRPr="00480AAD">
        <w:rPr>
          <w:rFonts w:hint="cs"/>
          <w:sz w:val="22"/>
          <w:szCs w:val="22"/>
          <w:rtl/>
        </w:rPr>
        <w:t>תוכנית ניהול פרויקט:</w:t>
      </w:r>
    </w:p>
    <w:p w:rsidR="000C0A21" w:rsidRPr="00480AAD" w:rsidRDefault="009842F9" w:rsidP="00A575D6">
      <w:pPr>
        <w:rPr>
          <w:sz w:val="22"/>
          <w:szCs w:val="22"/>
          <w:rtl/>
        </w:rPr>
        <w:sectPr w:rsidR="000C0A21" w:rsidRPr="00480AAD" w:rsidSect="000C0A21">
          <w:type w:val="continuous"/>
          <w:pgSz w:w="11906" w:h="16838"/>
          <w:pgMar w:top="1440" w:right="1800" w:bottom="1440" w:left="1800" w:header="708" w:footer="708" w:gutter="0"/>
          <w:cols w:space="708"/>
          <w:bidi/>
          <w:rtlGutter/>
          <w:docGrid w:linePitch="360"/>
        </w:sectPr>
      </w:pPr>
      <w:r w:rsidRPr="00480AAD">
        <w:rPr>
          <w:rFonts w:hint="cs"/>
          <w:sz w:val="22"/>
          <w:szCs w:val="22"/>
          <w:rtl/>
        </w:rPr>
        <w:t>כולל אך לא מוגבל ל:</w:t>
      </w:r>
    </w:p>
    <w:p w:rsidR="000C0A21" w:rsidRPr="00480AAD" w:rsidRDefault="000C0A21" w:rsidP="004D0C52">
      <w:pPr>
        <w:pStyle w:val="a3"/>
        <w:numPr>
          <w:ilvl w:val="0"/>
          <w:numId w:val="7"/>
        </w:numPr>
        <w:ind w:left="509"/>
        <w:rPr>
          <w:sz w:val="22"/>
          <w:szCs w:val="22"/>
        </w:rPr>
      </w:pPr>
      <w:r w:rsidRPr="00480AAD">
        <w:rPr>
          <w:rFonts w:hint="cs"/>
          <w:sz w:val="22"/>
          <w:szCs w:val="22"/>
          <w:rtl/>
        </w:rPr>
        <w:t>ביצוע לעומת מטרות</w:t>
      </w:r>
    </w:p>
    <w:p w:rsidR="000C0A21" w:rsidRPr="00480AAD" w:rsidRDefault="000C0A21" w:rsidP="004D0C52">
      <w:pPr>
        <w:pStyle w:val="a3"/>
        <w:numPr>
          <w:ilvl w:val="0"/>
          <w:numId w:val="7"/>
        </w:numPr>
        <w:ind w:left="509"/>
        <w:rPr>
          <w:sz w:val="22"/>
          <w:szCs w:val="22"/>
        </w:rPr>
      </w:pPr>
      <w:r w:rsidRPr="00480AAD">
        <w:rPr>
          <w:rFonts w:hint="cs"/>
          <w:sz w:val="22"/>
          <w:szCs w:val="22"/>
          <w:rtl/>
        </w:rPr>
        <w:t>תוכנית ניהול שיוניים</w:t>
      </w:r>
    </w:p>
    <w:p w:rsidR="000C0A21" w:rsidRPr="00480AAD" w:rsidRDefault="000C0A21" w:rsidP="004D0C52">
      <w:pPr>
        <w:pStyle w:val="a3"/>
        <w:numPr>
          <w:ilvl w:val="0"/>
          <w:numId w:val="7"/>
        </w:numPr>
        <w:ind w:left="509"/>
        <w:rPr>
          <w:sz w:val="22"/>
          <w:szCs w:val="22"/>
        </w:rPr>
      </w:pPr>
      <w:r w:rsidRPr="00480AAD">
        <w:rPr>
          <w:rFonts w:hint="cs"/>
          <w:sz w:val="22"/>
          <w:szCs w:val="22"/>
          <w:rtl/>
        </w:rPr>
        <w:t>תהליכי</w:t>
      </w:r>
      <w:r w:rsidRPr="00480AAD">
        <w:rPr>
          <w:rFonts w:hint="eastAsia"/>
          <w:sz w:val="22"/>
          <w:szCs w:val="22"/>
          <w:rtl/>
        </w:rPr>
        <w:t>ם</w:t>
      </w:r>
      <w:r w:rsidRPr="00480AAD">
        <w:rPr>
          <w:rFonts w:hint="cs"/>
          <w:sz w:val="22"/>
          <w:szCs w:val="22"/>
          <w:rtl/>
        </w:rPr>
        <w:t xml:space="preserve"> מתואמים</w:t>
      </w:r>
    </w:p>
    <w:p w:rsidR="000C0A21" w:rsidRPr="00480AAD" w:rsidRDefault="000C0A21" w:rsidP="004D0C52">
      <w:pPr>
        <w:pStyle w:val="a3"/>
        <w:numPr>
          <w:ilvl w:val="0"/>
          <w:numId w:val="7"/>
        </w:numPr>
        <w:ind w:left="509"/>
        <w:rPr>
          <w:sz w:val="22"/>
          <w:szCs w:val="22"/>
        </w:rPr>
      </w:pPr>
      <w:r w:rsidRPr="00480AAD">
        <w:rPr>
          <w:rFonts w:hint="cs"/>
          <w:sz w:val="22"/>
          <w:szCs w:val="22"/>
          <w:rtl/>
        </w:rPr>
        <w:t>שלבים נבחרים במחזור החיים</w:t>
      </w:r>
    </w:p>
    <w:p w:rsidR="000C0A21" w:rsidRPr="00480AAD" w:rsidRDefault="000C0A21" w:rsidP="004D0C52">
      <w:pPr>
        <w:pStyle w:val="a3"/>
        <w:numPr>
          <w:ilvl w:val="0"/>
          <w:numId w:val="7"/>
        </w:numPr>
        <w:ind w:left="509"/>
        <w:rPr>
          <w:sz w:val="22"/>
          <w:szCs w:val="22"/>
        </w:rPr>
      </w:pPr>
      <w:r w:rsidRPr="00480AAD">
        <w:rPr>
          <w:rFonts w:hint="cs"/>
          <w:sz w:val="22"/>
          <w:szCs w:val="22"/>
          <w:rtl/>
        </w:rPr>
        <w:t>סקירות ניהוליות מרכזיות</w:t>
      </w:r>
    </w:p>
    <w:p w:rsidR="000C0A21" w:rsidRPr="00480AAD" w:rsidRDefault="000C0A21" w:rsidP="004D0C52">
      <w:pPr>
        <w:pStyle w:val="a3"/>
        <w:numPr>
          <w:ilvl w:val="0"/>
          <w:numId w:val="7"/>
        </w:numPr>
        <w:ind w:left="509"/>
        <w:rPr>
          <w:sz w:val="22"/>
          <w:szCs w:val="22"/>
        </w:rPr>
      </w:pPr>
      <w:r w:rsidRPr="00480AAD">
        <w:rPr>
          <w:rFonts w:hint="cs"/>
          <w:sz w:val="22"/>
          <w:szCs w:val="22"/>
          <w:rtl/>
        </w:rPr>
        <w:t>שיטות תקשורת</w:t>
      </w:r>
    </w:p>
    <w:p w:rsidR="000C0A21" w:rsidRPr="00480AAD" w:rsidRDefault="000C0A21" w:rsidP="004D0C52">
      <w:pPr>
        <w:pStyle w:val="a3"/>
        <w:numPr>
          <w:ilvl w:val="0"/>
          <w:numId w:val="7"/>
        </w:numPr>
        <w:ind w:left="509"/>
        <w:rPr>
          <w:sz w:val="22"/>
          <w:szCs w:val="22"/>
        </w:rPr>
      </w:pPr>
      <w:r w:rsidRPr="00480AAD">
        <w:rPr>
          <w:rFonts w:hint="cs"/>
          <w:sz w:val="22"/>
          <w:szCs w:val="22"/>
          <w:rtl/>
        </w:rPr>
        <w:t>דרכים לשמור על שלמות של קווי היסוד</w:t>
      </w:r>
    </w:p>
    <w:p w:rsidR="001A478D" w:rsidRPr="00480AAD" w:rsidRDefault="000C0A21" w:rsidP="004D0C52">
      <w:pPr>
        <w:pStyle w:val="a3"/>
        <w:numPr>
          <w:ilvl w:val="0"/>
          <w:numId w:val="7"/>
        </w:numPr>
        <w:ind w:left="509"/>
        <w:rPr>
          <w:sz w:val="22"/>
          <w:szCs w:val="22"/>
          <w:rtl/>
        </w:rPr>
        <w:sectPr w:rsidR="001A478D" w:rsidRPr="00480AAD" w:rsidSect="004D0C52">
          <w:type w:val="continuous"/>
          <w:pgSz w:w="11906" w:h="16838"/>
          <w:pgMar w:top="1440" w:right="1800" w:bottom="1440" w:left="1800" w:header="708" w:footer="708" w:gutter="0"/>
          <w:cols w:num="2" w:space="708"/>
          <w:bidi/>
          <w:rtlGutter/>
          <w:docGrid w:linePitch="360"/>
        </w:sectPr>
      </w:pPr>
      <w:r w:rsidRPr="00480AAD">
        <w:rPr>
          <w:rFonts w:hint="cs"/>
          <w:sz w:val="22"/>
          <w:szCs w:val="22"/>
          <w:rtl/>
        </w:rPr>
        <w:t>תוכנית ניהול התצורה</w:t>
      </w:r>
    </w:p>
    <w:p w:rsidR="001A478D" w:rsidRPr="00480AAD" w:rsidRDefault="001A478D" w:rsidP="00360CFD">
      <w:pPr>
        <w:pStyle w:val="3"/>
        <w:rPr>
          <w:sz w:val="22"/>
          <w:szCs w:val="22"/>
          <w:rtl/>
        </w:rPr>
      </w:pPr>
      <w:r w:rsidRPr="00480AAD">
        <w:rPr>
          <w:rFonts w:hint="cs"/>
          <w:sz w:val="22"/>
          <w:szCs w:val="22"/>
          <w:rtl/>
        </w:rPr>
        <w:t>הנחייה וניהול עב</w:t>
      </w:r>
      <w:r w:rsidR="000F66D7" w:rsidRPr="00480AAD">
        <w:rPr>
          <w:rFonts w:hint="cs"/>
          <w:sz w:val="22"/>
          <w:szCs w:val="22"/>
          <w:rtl/>
        </w:rPr>
        <w:t>ו</w:t>
      </w:r>
      <w:r w:rsidRPr="00480AAD">
        <w:rPr>
          <w:rFonts w:hint="cs"/>
          <w:sz w:val="22"/>
          <w:szCs w:val="22"/>
          <w:rtl/>
        </w:rPr>
        <w:t>דת הפרויקט:</w:t>
      </w:r>
    </w:p>
    <w:p w:rsidR="000F66D7" w:rsidRPr="00480AAD" w:rsidRDefault="000F66D7" w:rsidP="00A575D6">
      <w:pPr>
        <w:rPr>
          <w:sz w:val="22"/>
          <w:szCs w:val="22"/>
          <w:rtl/>
        </w:rPr>
      </w:pPr>
      <w:r w:rsidRPr="00480AAD">
        <w:rPr>
          <w:sz w:val="22"/>
          <w:szCs w:val="22"/>
          <w:rtl/>
        </w:rPr>
        <w:t>הוא תהליך של הובלה וביצוע העבודה המוגדרת בתוכנית ניהול הפרויקט וייש</w:t>
      </w:r>
      <w:r w:rsidR="00C87332">
        <w:rPr>
          <w:rFonts w:hint="cs"/>
          <w:sz w:val="22"/>
          <w:szCs w:val="22"/>
          <w:rtl/>
        </w:rPr>
        <w:t>ו</w:t>
      </w:r>
      <w:r w:rsidRPr="00480AAD">
        <w:rPr>
          <w:sz w:val="22"/>
          <w:szCs w:val="22"/>
          <w:rtl/>
        </w:rPr>
        <w:t>ם שינויים מאושרים כדי להשיג את מטרות הפרויקט</w:t>
      </w:r>
      <w:r w:rsidRPr="00480AAD">
        <w:rPr>
          <w:rFonts w:hint="cs"/>
          <w:sz w:val="22"/>
          <w:szCs w:val="22"/>
          <w:rtl/>
        </w:rPr>
        <w:t>.</w:t>
      </w:r>
    </w:p>
    <w:tbl>
      <w:tblPr>
        <w:tblStyle w:val="a5"/>
        <w:bidiVisual/>
        <w:tblW w:w="0" w:type="auto"/>
        <w:tblLook w:val="04A0" w:firstRow="1" w:lastRow="0" w:firstColumn="1" w:lastColumn="0" w:noHBand="0" w:noVBand="1"/>
      </w:tblPr>
      <w:tblGrid>
        <w:gridCol w:w="6896"/>
        <w:gridCol w:w="1400"/>
      </w:tblGrid>
      <w:tr w:rsidR="000F66D7" w:rsidRPr="00480AAD" w:rsidTr="000F66D7">
        <w:tc>
          <w:tcPr>
            <w:tcW w:w="0" w:type="auto"/>
          </w:tcPr>
          <w:p w:rsidR="000F66D7" w:rsidRPr="00480AAD" w:rsidRDefault="000F66D7" w:rsidP="00A575D6">
            <w:pPr>
              <w:rPr>
                <w:sz w:val="22"/>
                <w:szCs w:val="22"/>
                <w:rtl/>
              </w:rPr>
            </w:pPr>
            <w:r w:rsidRPr="00480AAD">
              <w:rPr>
                <w:sz w:val="22"/>
                <w:szCs w:val="22"/>
                <w:rtl/>
              </w:rPr>
              <w:t>פעילות מכוונת הממשקת את הביצועים של עבודת הפרויקט עם תכנית ניהול הפרויקטים</w:t>
            </w:r>
          </w:p>
        </w:tc>
        <w:tc>
          <w:tcPr>
            <w:tcW w:w="0" w:type="auto"/>
          </w:tcPr>
          <w:p w:rsidR="000F66D7" w:rsidRPr="00480AAD" w:rsidRDefault="000F66D7" w:rsidP="00A575D6">
            <w:pPr>
              <w:rPr>
                <w:sz w:val="22"/>
                <w:szCs w:val="22"/>
                <w:rtl/>
              </w:rPr>
            </w:pPr>
            <w:r w:rsidRPr="00480AAD">
              <w:rPr>
                <w:rFonts w:hint="cs"/>
                <w:sz w:val="22"/>
                <w:szCs w:val="22"/>
                <w:rtl/>
              </w:rPr>
              <w:t>פעולות מתקנות</w:t>
            </w:r>
          </w:p>
        </w:tc>
      </w:tr>
      <w:tr w:rsidR="000F66D7" w:rsidRPr="00480AAD" w:rsidTr="000F66D7">
        <w:tc>
          <w:tcPr>
            <w:tcW w:w="0" w:type="auto"/>
          </w:tcPr>
          <w:p w:rsidR="000F66D7" w:rsidRPr="00480AAD" w:rsidRDefault="000F66D7" w:rsidP="00A575D6">
            <w:pPr>
              <w:rPr>
                <w:sz w:val="22"/>
                <w:szCs w:val="22"/>
                <w:rtl/>
              </w:rPr>
            </w:pPr>
            <w:r w:rsidRPr="00480AAD">
              <w:rPr>
                <w:sz w:val="22"/>
                <w:szCs w:val="22"/>
                <w:rtl/>
              </w:rPr>
              <w:t xml:space="preserve">פעילות מכוונת המבטיחה ביצוע עתידי של עבודת </w:t>
            </w:r>
            <w:r w:rsidRPr="00480AAD">
              <w:rPr>
                <w:rFonts w:hint="cs"/>
                <w:sz w:val="22"/>
                <w:szCs w:val="22"/>
                <w:rtl/>
              </w:rPr>
              <w:t>הפרויקט</w:t>
            </w:r>
            <w:r w:rsidRPr="00480AAD">
              <w:rPr>
                <w:sz w:val="22"/>
                <w:szCs w:val="22"/>
                <w:rtl/>
              </w:rPr>
              <w:t xml:space="preserve"> תואמת את תוכנית ניהול הפרויקט</w:t>
            </w:r>
          </w:p>
        </w:tc>
        <w:tc>
          <w:tcPr>
            <w:tcW w:w="0" w:type="auto"/>
          </w:tcPr>
          <w:p w:rsidR="000F66D7" w:rsidRPr="00480AAD" w:rsidRDefault="000F66D7" w:rsidP="00A575D6">
            <w:pPr>
              <w:rPr>
                <w:sz w:val="22"/>
                <w:szCs w:val="22"/>
                <w:rtl/>
              </w:rPr>
            </w:pPr>
            <w:r w:rsidRPr="00480AAD">
              <w:rPr>
                <w:rFonts w:hint="cs"/>
                <w:sz w:val="22"/>
                <w:szCs w:val="22"/>
                <w:rtl/>
              </w:rPr>
              <w:t>פעולות מונעות</w:t>
            </w:r>
          </w:p>
        </w:tc>
      </w:tr>
      <w:tr w:rsidR="000F66D7" w:rsidRPr="00480AAD" w:rsidTr="000F66D7">
        <w:tc>
          <w:tcPr>
            <w:tcW w:w="0" w:type="auto"/>
          </w:tcPr>
          <w:p w:rsidR="000F66D7" w:rsidRPr="00480AAD" w:rsidRDefault="000F66D7" w:rsidP="00A575D6">
            <w:pPr>
              <w:rPr>
                <w:sz w:val="22"/>
                <w:szCs w:val="22"/>
                <w:rtl/>
              </w:rPr>
            </w:pPr>
            <w:r w:rsidRPr="00480AAD">
              <w:rPr>
                <w:sz w:val="22"/>
                <w:szCs w:val="22"/>
                <w:rtl/>
              </w:rPr>
              <w:t>פעולה מכוונת לשינוי מוצר או רכיב מוצר שאינם תואמים</w:t>
            </w:r>
          </w:p>
        </w:tc>
        <w:tc>
          <w:tcPr>
            <w:tcW w:w="0" w:type="auto"/>
          </w:tcPr>
          <w:p w:rsidR="000F66D7" w:rsidRPr="00480AAD" w:rsidRDefault="000F66D7" w:rsidP="00A575D6">
            <w:pPr>
              <w:rPr>
                <w:sz w:val="22"/>
                <w:szCs w:val="22"/>
                <w:rtl/>
              </w:rPr>
            </w:pPr>
            <w:r w:rsidRPr="00480AAD">
              <w:rPr>
                <w:rFonts w:hint="cs"/>
                <w:sz w:val="22"/>
                <w:szCs w:val="22"/>
                <w:rtl/>
              </w:rPr>
              <w:t>תיקון לקויים</w:t>
            </w:r>
          </w:p>
        </w:tc>
      </w:tr>
    </w:tbl>
    <w:p w:rsidR="000F66D7" w:rsidRPr="00480AAD" w:rsidRDefault="000F66D7" w:rsidP="00A575D6">
      <w:pPr>
        <w:rPr>
          <w:sz w:val="22"/>
          <w:szCs w:val="22"/>
          <w:rtl/>
        </w:rPr>
      </w:pPr>
    </w:p>
    <w:tbl>
      <w:tblPr>
        <w:tblStyle w:val="a5"/>
        <w:tblW w:w="5000" w:type="pct"/>
        <w:tblLook w:val="0420" w:firstRow="1" w:lastRow="0" w:firstColumn="0" w:lastColumn="0" w:noHBand="0" w:noVBand="1"/>
      </w:tblPr>
      <w:tblGrid>
        <w:gridCol w:w="2748"/>
        <w:gridCol w:w="2789"/>
        <w:gridCol w:w="2759"/>
      </w:tblGrid>
      <w:tr w:rsidR="001A478D" w:rsidRPr="00480AAD" w:rsidTr="00F312F6">
        <w:trPr>
          <w:trHeight w:val="23"/>
        </w:trPr>
        <w:tc>
          <w:tcPr>
            <w:tcW w:w="1656" w:type="pct"/>
            <w:shd w:val="clear" w:color="auto" w:fill="D9D9D9" w:themeFill="background1" w:themeFillShade="D9"/>
            <w:hideMark/>
          </w:tcPr>
          <w:p w:rsidR="001A478D" w:rsidRPr="00480AAD" w:rsidRDefault="001A478D" w:rsidP="00A575D6">
            <w:pPr>
              <w:rPr>
                <w:sz w:val="22"/>
                <w:szCs w:val="22"/>
              </w:rPr>
            </w:pPr>
            <w:r w:rsidRPr="00480AAD">
              <w:rPr>
                <w:sz w:val="22"/>
                <w:szCs w:val="22"/>
                <w:rtl/>
              </w:rPr>
              <w:t>תפוקות</w:t>
            </w:r>
          </w:p>
        </w:tc>
        <w:tc>
          <w:tcPr>
            <w:tcW w:w="1681" w:type="pct"/>
            <w:shd w:val="clear" w:color="auto" w:fill="D9D9D9" w:themeFill="background1" w:themeFillShade="D9"/>
            <w:hideMark/>
          </w:tcPr>
          <w:p w:rsidR="001A478D" w:rsidRPr="00480AAD" w:rsidRDefault="001A478D" w:rsidP="00A575D6">
            <w:pPr>
              <w:rPr>
                <w:sz w:val="22"/>
                <w:szCs w:val="22"/>
                <w:rtl/>
              </w:rPr>
            </w:pPr>
            <w:r w:rsidRPr="00480AAD">
              <w:rPr>
                <w:sz w:val="22"/>
                <w:szCs w:val="22"/>
                <w:rtl/>
              </w:rPr>
              <w:t>כלים &amp; שיטות</w:t>
            </w:r>
          </w:p>
        </w:tc>
        <w:tc>
          <w:tcPr>
            <w:tcW w:w="1664" w:type="pct"/>
            <w:shd w:val="clear" w:color="auto" w:fill="D9D9D9" w:themeFill="background1" w:themeFillShade="D9"/>
            <w:hideMark/>
          </w:tcPr>
          <w:p w:rsidR="001A478D" w:rsidRPr="00480AAD" w:rsidRDefault="001A478D" w:rsidP="00A575D6">
            <w:pPr>
              <w:rPr>
                <w:sz w:val="22"/>
                <w:szCs w:val="22"/>
                <w:rtl/>
              </w:rPr>
            </w:pPr>
            <w:r w:rsidRPr="00480AAD">
              <w:rPr>
                <w:sz w:val="22"/>
                <w:szCs w:val="22"/>
                <w:rtl/>
              </w:rPr>
              <w:t>תשומות</w:t>
            </w:r>
          </w:p>
        </w:tc>
      </w:tr>
      <w:tr w:rsidR="001A478D" w:rsidRPr="00480AAD" w:rsidTr="000F66D7">
        <w:trPr>
          <w:trHeight w:val="18"/>
        </w:trPr>
        <w:tc>
          <w:tcPr>
            <w:tcW w:w="1656" w:type="pct"/>
            <w:hideMark/>
          </w:tcPr>
          <w:p w:rsidR="001A478D" w:rsidRPr="00480AAD" w:rsidRDefault="001A478D" w:rsidP="00A575D6">
            <w:pPr>
              <w:rPr>
                <w:sz w:val="22"/>
                <w:szCs w:val="22"/>
                <w:rtl/>
              </w:rPr>
            </w:pPr>
            <w:r w:rsidRPr="00480AAD">
              <w:rPr>
                <w:sz w:val="22"/>
                <w:szCs w:val="22"/>
                <w:rtl/>
              </w:rPr>
              <w:t>1. תוצרים</w:t>
            </w:r>
          </w:p>
        </w:tc>
        <w:tc>
          <w:tcPr>
            <w:tcW w:w="1681" w:type="pct"/>
            <w:hideMark/>
          </w:tcPr>
          <w:p w:rsidR="001A478D" w:rsidRPr="00480AAD" w:rsidRDefault="001A478D" w:rsidP="00A575D6">
            <w:pPr>
              <w:rPr>
                <w:sz w:val="22"/>
                <w:szCs w:val="22"/>
                <w:rtl/>
              </w:rPr>
            </w:pPr>
            <w:r w:rsidRPr="00480AAD">
              <w:rPr>
                <w:sz w:val="22"/>
                <w:szCs w:val="22"/>
                <w:rtl/>
              </w:rPr>
              <w:t>1. חוות דעת ממומחים</w:t>
            </w:r>
          </w:p>
        </w:tc>
        <w:tc>
          <w:tcPr>
            <w:tcW w:w="1664" w:type="pct"/>
            <w:hideMark/>
          </w:tcPr>
          <w:p w:rsidR="001A478D" w:rsidRPr="00480AAD" w:rsidRDefault="001A478D" w:rsidP="00A575D6">
            <w:pPr>
              <w:rPr>
                <w:sz w:val="22"/>
                <w:szCs w:val="22"/>
                <w:rtl/>
              </w:rPr>
            </w:pPr>
            <w:r w:rsidRPr="00480AAD">
              <w:rPr>
                <w:sz w:val="22"/>
                <w:szCs w:val="22"/>
                <w:rtl/>
              </w:rPr>
              <w:t>1. תוכנית ניהול הפרויקט</w:t>
            </w:r>
          </w:p>
        </w:tc>
      </w:tr>
      <w:tr w:rsidR="001A478D" w:rsidRPr="00480AAD" w:rsidTr="000F66D7">
        <w:trPr>
          <w:trHeight w:val="18"/>
        </w:trPr>
        <w:tc>
          <w:tcPr>
            <w:tcW w:w="1656" w:type="pct"/>
            <w:hideMark/>
          </w:tcPr>
          <w:p w:rsidR="001A478D" w:rsidRPr="00480AAD" w:rsidRDefault="001A478D" w:rsidP="00A575D6">
            <w:pPr>
              <w:rPr>
                <w:sz w:val="22"/>
                <w:szCs w:val="22"/>
                <w:rtl/>
              </w:rPr>
            </w:pPr>
            <w:r w:rsidRPr="00480AAD">
              <w:rPr>
                <w:sz w:val="22"/>
                <w:szCs w:val="22"/>
                <w:rtl/>
              </w:rPr>
              <w:t>2. נתוני ביצוע העבודה</w:t>
            </w:r>
          </w:p>
        </w:tc>
        <w:tc>
          <w:tcPr>
            <w:tcW w:w="1681" w:type="pct"/>
            <w:hideMark/>
          </w:tcPr>
          <w:p w:rsidR="001A478D" w:rsidRPr="00480AAD" w:rsidRDefault="001A478D" w:rsidP="00A575D6">
            <w:pPr>
              <w:rPr>
                <w:sz w:val="22"/>
                <w:szCs w:val="22"/>
                <w:rtl/>
              </w:rPr>
            </w:pPr>
            <w:r w:rsidRPr="00480AAD">
              <w:rPr>
                <w:sz w:val="22"/>
                <w:szCs w:val="22"/>
                <w:rtl/>
              </w:rPr>
              <w:t>2. מערכת מידע לניהול פרויקטים</w:t>
            </w:r>
          </w:p>
        </w:tc>
        <w:tc>
          <w:tcPr>
            <w:tcW w:w="1664" w:type="pct"/>
            <w:hideMark/>
          </w:tcPr>
          <w:p w:rsidR="001A478D" w:rsidRPr="00480AAD" w:rsidRDefault="001A478D" w:rsidP="00A575D6">
            <w:pPr>
              <w:rPr>
                <w:sz w:val="22"/>
                <w:szCs w:val="22"/>
                <w:rtl/>
              </w:rPr>
            </w:pPr>
            <w:r w:rsidRPr="00480AAD">
              <w:rPr>
                <w:sz w:val="22"/>
                <w:szCs w:val="22"/>
                <w:rtl/>
              </w:rPr>
              <w:t>2. בקשות שינוי מאושרות.</w:t>
            </w:r>
          </w:p>
        </w:tc>
      </w:tr>
      <w:tr w:rsidR="001A478D" w:rsidRPr="00480AAD" w:rsidTr="000F66D7">
        <w:trPr>
          <w:trHeight w:val="18"/>
        </w:trPr>
        <w:tc>
          <w:tcPr>
            <w:tcW w:w="1656" w:type="pct"/>
            <w:hideMark/>
          </w:tcPr>
          <w:p w:rsidR="001A478D" w:rsidRPr="00480AAD" w:rsidRDefault="001A478D" w:rsidP="00A575D6">
            <w:pPr>
              <w:rPr>
                <w:sz w:val="22"/>
                <w:szCs w:val="22"/>
                <w:rtl/>
              </w:rPr>
            </w:pPr>
            <w:r w:rsidRPr="00480AAD">
              <w:rPr>
                <w:sz w:val="22"/>
                <w:szCs w:val="22"/>
                <w:rtl/>
              </w:rPr>
              <w:t>3. בקשות לשינויים</w:t>
            </w:r>
          </w:p>
        </w:tc>
        <w:tc>
          <w:tcPr>
            <w:tcW w:w="1681" w:type="pct"/>
            <w:hideMark/>
          </w:tcPr>
          <w:p w:rsidR="001A478D" w:rsidRPr="00480AAD" w:rsidRDefault="001A478D" w:rsidP="00A575D6">
            <w:pPr>
              <w:rPr>
                <w:sz w:val="22"/>
                <w:szCs w:val="22"/>
                <w:rtl/>
              </w:rPr>
            </w:pPr>
            <w:r w:rsidRPr="00480AAD">
              <w:rPr>
                <w:sz w:val="22"/>
                <w:szCs w:val="22"/>
                <w:rtl/>
              </w:rPr>
              <w:t>3. פגישות</w:t>
            </w:r>
          </w:p>
        </w:tc>
        <w:tc>
          <w:tcPr>
            <w:tcW w:w="1664" w:type="pct"/>
            <w:hideMark/>
          </w:tcPr>
          <w:p w:rsidR="001A478D" w:rsidRPr="00480AAD" w:rsidRDefault="001A478D" w:rsidP="00A575D6">
            <w:pPr>
              <w:rPr>
                <w:sz w:val="22"/>
                <w:szCs w:val="22"/>
                <w:rtl/>
              </w:rPr>
            </w:pPr>
            <w:r w:rsidRPr="00480AAD">
              <w:rPr>
                <w:sz w:val="22"/>
                <w:szCs w:val="22"/>
                <w:rtl/>
              </w:rPr>
              <w:t>3. גורמים סביבתיים של הארגון</w:t>
            </w:r>
          </w:p>
        </w:tc>
      </w:tr>
      <w:tr w:rsidR="001A478D" w:rsidRPr="00480AAD" w:rsidTr="000F66D7">
        <w:trPr>
          <w:trHeight w:val="18"/>
        </w:trPr>
        <w:tc>
          <w:tcPr>
            <w:tcW w:w="1656" w:type="pct"/>
            <w:hideMark/>
          </w:tcPr>
          <w:p w:rsidR="001A478D" w:rsidRPr="00480AAD" w:rsidRDefault="001A478D" w:rsidP="00A575D6">
            <w:pPr>
              <w:rPr>
                <w:sz w:val="22"/>
                <w:szCs w:val="22"/>
                <w:rtl/>
              </w:rPr>
            </w:pPr>
            <w:r w:rsidRPr="00480AAD">
              <w:rPr>
                <w:sz w:val="22"/>
                <w:szCs w:val="22"/>
                <w:rtl/>
              </w:rPr>
              <w:t>4. עדכונים לתוכנית ניהול הפרויקט</w:t>
            </w:r>
          </w:p>
        </w:tc>
        <w:tc>
          <w:tcPr>
            <w:tcW w:w="1681" w:type="pct"/>
            <w:hideMark/>
          </w:tcPr>
          <w:p w:rsidR="001A478D" w:rsidRPr="00480AAD" w:rsidRDefault="001A478D" w:rsidP="00A575D6">
            <w:pPr>
              <w:rPr>
                <w:sz w:val="22"/>
                <w:szCs w:val="22"/>
                <w:rtl/>
              </w:rPr>
            </w:pPr>
          </w:p>
        </w:tc>
        <w:tc>
          <w:tcPr>
            <w:tcW w:w="1664" w:type="pct"/>
            <w:hideMark/>
          </w:tcPr>
          <w:p w:rsidR="001A478D" w:rsidRPr="00480AAD" w:rsidRDefault="001A478D" w:rsidP="00A575D6">
            <w:pPr>
              <w:rPr>
                <w:sz w:val="22"/>
                <w:szCs w:val="22"/>
              </w:rPr>
            </w:pPr>
            <w:r w:rsidRPr="00480AAD">
              <w:rPr>
                <w:sz w:val="22"/>
                <w:szCs w:val="22"/>
                <w:rtl/>
              </w:rPr>
              <w:t>4. נכסי תהליכים ארגוניים</w:t>
            </w:r>
          </w:p>
        </w:tc>
      </w:tr>
      <w:tr w:rsidR="001A478D" w:rsidRPr="00480AAD" w:rsidTr="000F66D7">
        <w:trPr>
          <w:trHeight w:val="18"/>
        </w:trPr>
        <w:tc>
          <w:tcPr>
            <w:tcW w:w="1656" w:type="pct"/>
            <w:hideMark/>
          </w:tcPr>
          <w:p w:rsidR="001A478D" w:rsidRPr="00480AAD" w:rsidRDefault="001A478D" w:rsidP="00A575D6">
            <w:pPr>
              <w:rPr>
                <w:sz w:val="22"/>
                <w:szCs w:val="22"/>
                <w:rtl/>
              </w:rPr>
            </w:pPr>
            <w:r w:rsidRPr="00480AAD">
              <w:rPr>
                <w:sz w:val="22"/>
                <w:szCs w:val="22"/>
                <w:rtl/>
              </w:rPr>
              <w:t>5. עדכון מסמכי הפרויקט</w:t>
            </w:r>
          </w:p>
        </w:tc>
        <w:tc>
          <w:tcPr>
            <w:tcW w:w="1681" w:type="pct"/>
            <w:hideMark/>
          </w:tcPr>
          <w:p w:rsidR="001A478D" w:rsidRPr="00480AAD" w:rsidRDefault="001A478D" w:rsidP="00A575D6">
            <w:pPr>
              <w:rPr>
                <w:sz w:val="22"/>
                <w:szCs w:val="22"/>
                <w:rtl/>
              </w:rPr>
            </w:pPr>
          </w:p>
        </w:tc>
        <w:tc>
          <w:tcPr>
            <w:tcW w:w="1664" w:type="pct"/>
            <w:hideMark/>
          </w:tcPr>
          <w:p w:rsidR="001A478D" w:rsidRPr="00480AAD" w:rsidRDefault="001A478D" w:rsidP="00A575D6">
            <w:pPr>
              <w:rPr>
                <w:sz w:val="22"/>
                <w:szCs w:val="22"/>
              </w:rPr>
            </w:pPr>
          </w:p>
        </w:tc>
      </w:tr>
    </w:tbl>
    <w:p w:rsidR="004D0C52" w:rsidRDefault="004D0C52" w:rsidP="00360CFD">
      <w:pPr>
        <w:pStyle w:val="3"/>
        <w:rPr>
          <w:sz w:val="22"/>
          <w:szCs w:val="22"/>
          <w:rtl/>
        </w:rPr>
      </w:pPr>
    </w:p>
    <w:p w:rsidR="004D0C52" w:rsidRDefault="004D0C52" w:rsidP="00360CFD">
      <w:pPr>
        <w:pStyle w:val="3"/>
        <w:rPr>
          <w:sz w:val="22"/>
          <w:szCs w:val="22"/>
          <w:rtl/>
        </w:rPr>
      </w:pPr>
    </w:p>
    <w:p w:rsidR="004D0C52" w:rsidRDefault="004D0C52" w:rsidP="00360CFD">
      <w:pPr>
        <w:pStyle w:val="3"/>
        <w:rPr>
          <w:sz w:val="22"/>
          <w:szCs w:val="22"/>
          <w:rtl/>
        </w:rPr>
      </w:pPr>
    </w:p>
    <w:p w:rsidR="000F66D7" w:rsidRPr="00480AAD" w:rsidRDefault="000F66D7" w:rsidP="00360CFD">
      <w:pPr>
        <w:pStyle w:val="3"/>
        <w:rPr>
          <w:sz w:val="22"/>
          <w:szCs w:val="22"/>
          <w:rtl/>
        </w:rPr>
      </w:pPr>
      <w:r w:rsidRPr="00480AAD">
        <w:rPr>
          <w:rFonts w:hint="cs"/>
          <w:sz w:val="22"/>
          <w:szCs w:val="22"/>
          <w:rtl/>
        </w:rPr>
        <w:t>מערכת המידע לניהול פרויקט:</w:t>
      </w:r>
    </w:p>
    <w:p w:rsidR="000F66D7" w:rsidRPr="00480AAD" w:rsidRDefault="000F66D7" w:rsidP="00A575D6">
      <w:pPr>
        <w:rPr>
          <w:sz w:val="22"/>
          <w:szCs w:val="22"/>
          <w:rtl/>
        </w:rPr>
      </w:pPr>
      <w:r w:rsidRPr="00480AAD">
        <w:rPr>
          <w:sz w:val="22"/>
          <w:szCs w:val="22"/>
          <w:rtl/>
        </w:rPr>
        <w:t>מספק גישה לכלים, כגון כלי תזמון, מערכת הרשאות עבודה, מערכת ניהול תצורה, מערכת איסוף והפצת מידע, או ממשקים למערכות אוטומטיות מקוונות אחרות.</w:t>
      </w:r>
    </w:p>
    <w:p w:rsidR="000F66D7" w:rsidRPr="00480AAD" w:rsidRDefault="000F66D7" w:rsidP="00A575D6">
      <w:pPr>
        <w:rPr>
          <w:sz w:val="22"/>
          <w:szCs w:val="22"/>
        </w:rPr>
      </w:pPr>
      <w:r w:rsidRPr="00480AAD">
        <w:rPr>
          <w:sz w:val="22"/>
          <w:szCs w:val="22"/>
          <w:rtl/>
        </w:rPr>
        <w:t>איסוף אוטומטי ודיווח על מדדי ביצועי מרכזיים  (</w:t>
      </w:r>
      <w:r w:rsidRPr="00480AAD">
        <w:rPr>
          <w:sz w:val="22"/>
          <w:szCs w:val="22"/>
        </w:rPr>
        <w:t>KPI</w:t>
      </w:r>
      <w:r w:rsidRPr="00480AAD">
        <w:rPr>
          <w:sz w:val="22"/>
          <w:szCs w:val="22"/>
          <w:rtl/>
        </w:rPr>
        <w:t xml:space="preserve"> </w:t>
      </w:r>
      <w:r w:rsidRPr="00480AAD">
        <w:rPr>
          <w:sz w:val="22"/>
          <w:szCs w:val="22"/>
          <w:shd w:val="clear" w:color="auto" w:fill="FFFFFF"/>
          <w:rtl/>
        </w:rPr>
        <w:t>הם </w:t>
      </w:r>
      <w:hyperlink r:id="rId24" w:tooltip="מדד" w:history="1">
        <w:r w:rsidRPr="00480AAD">
          <w:rPr>
            <w:rStyle w:val="Hyperlink"/>
            <w:color w:val="000000" w:themeColor="text1"/>
            <w:sz w:val="22"/>
            <w:szCs w:val="22"/>
            <w:u w:val="none"/>
            <w:shd w:val="clear" w:color="auto" w:fill="FFFFFF"/>
            <w:rtl/>
          </w:rPr>
          <w:t>מדדים</w:t>
        </w:r>
      </w:hyperlink>
      <w:r w:rsidRPr="00480AAD">
        <w:rPr>
          <w:sz w:val="22"/>
          <w:szCs w:val="22"/>
          <w:shd w:val="clear" w:color="auto" w:fill="FFFFFF"/>
        </w:rPr>
        <w:t> </w:t>
      </w:r>
      <w:r w:rsidRPr="00480AAD">
        <w:rPr>
          <w:sz w:val="22"/>
          <w:szCs w:val="22"/>
          <w:shd w:val="clear" w:color="auto" w:fill="FFFFFF"/>
          <w:rtl/>
        </w:rPr>
        <w:t>על פיהם אומד הארגון את רמת ביצועיו. אלו יכולים להיות מדדים כלכליים ולא-כלכליים</w:t>
      </w:r>
      <w:r w:rsidRPr="00480AAD">
        <w:rPr>
          <w:sz w:val="22"/>
          <w:szCs w:val="22"/>
          <w:shd w:val="clear" w:color="auto" w:fill="FFFFFF"/>
        </w:rPr>
        <w:t>.</w:t>
      </w:r>
      <w:r w:rsidRPr="00480AAD">
        <w:rPr>
          <w:sz w:val="22"/>
          <w:szCs w:val="22"/>
          <w:rtl/>
        </w:rPr>
        <w:t>) יכולים להיות חלק ממערכת זו.</w:t>
      </w:r>
    </w:p>
    <w:p w:rsidR="000F66D7" w:rsidRPr="00480AAD" w:rsidRDefault="000F66D7" w:rsidP="00A575D6">
      <w:pPr>
        <w:rPr>
          <w:sz w:val="22"/>
          <w:szCs w:val="22"/>
          <w:rtl/>
        </w:rPr>
        <w:sectPr w:rsidR="000F66D7" w:rsidRPr="00480AAD" w:rsidSect="000C0A21">
          <w:type w:val="continuous"/>
          <w:pgSz w:w="11906" w:h="16838"/>
          <w:pgMar w:top="1440" w:right="1800" w:bottom="1440" w:left="1800" w:header="708" w:footer="708" w:gutter="0"/>
          <w:cols w:space="708"/>
          <w:bidi/>
          <w:rtlGutter/>
          <w:docGrid w:linePitch="360"/>
        </w:sectPr>
      </w:pPr>
    </w:p>
    <w:tbl>
      <w:tblPr>
        <w:tblStyle w:val="a5"/>
        <w:tblW w:w="5000" w:type="pct"/>
        <w:tblLook w:val="0420" w:firstRow="1" w:lastRow="0" w:firstColumn="0" w:lastColumn="0" w:noHBand="0" w:noVBand="1"/>
      </w:tblPr>
      <w:tblGrid>
        <w:gridCol w:w="2740"/>
        <w:gridCol w:w="2792"/>
        <w:gridCol w:w="2764"/>
      </w:tblGrid>
      <w:tr w:rsidR="000F66D7" w:rsidRPr="00480AAD" w:rsidTr="000F66D7">
        <w:trPr>
          <w:trHeight w:val="23"/>
        </w:trPr>
        <w:tc>
          <w:tcPr>
            <w:tcW w:w="1651" w:type="pct"/>
            <w:shd w:val="clear" w:color="auto" w:fill="E7E6E6" w:themeFill="background2"/>
            <w:hideMark/>
          </w:tcPr>
          <w:p w:rsidR="000F66D7" w:rsidRPr="00480AAD" w:rsidRDefault="000F66D7" w:rsidP="00A575D6">
            <w:pPr>
              <w:pStyle w:val="2"/>
              <w:outlineLvl w:val="1"/>
              <w:rPr>
                <w:rFonts w:ascii="David" w:hAnsi="David" w:cs="David"/>
                <w:color w:val="auto"/>
                <w:sz w:val="22"/>
                <w:szCs w:val="22"/>
              </w:rPr>
            </w:pPr>
            <w:r w:rsidRPr="00480AAD">
              <w:rPr>
                <w:rFonts w:ascii="David" w:hAnsi="David" w:cs="David"/>
                <w:color w:val="auto"/>
                <w:sz w:val="22"/>
                <w:szCs w:val="22"/>
                <w:rtl/>
              </w:rPr>
              <w:t>תפוקות</w:t>
            </w:r>
          </w:p>
        </w:tc>
        <w:tc>
          <w:tcPr>
            <w:tcW w:w="1683" w:type="pct"/>
            <w:shd w:val="clear" w:color="auto" w:fill="E7E6E6" w:themeFill="background2"/>
            <w:hideMark/>
          </w:tcPr>
          <w:p w:rsidR="000F66D7" w:rsidRPr="00480AAD" w:rsidRDefault="000F66D7" w:rsidP="00A575D6">
            <w:pPr>
              <w:pStyle w:val="2"/>
              <w:outlineLvl w:val="1"/>
              <w:rPr>
                <w:rFonts w:ascii="David" w:hAnsi="David" w:cs="David"/>
                <w:color w:val="auto"/>
                <w:sz w:val="22"/>
                <w:szCs w:val="22"/>
                <w:rtl/>
              </w:rPr>
            </w:pPr>
            <w:r w:rsidRPr="00480AAD">
              <w:rPr>
                <w:rFonts w:ascii="David" w:hAnsi="David" w:cs="David"/>
                <w:color w:val="auto"/>
                <w:sz w:val="22"/>
                <w:szCs w:val="22"/>
                <w:rtl/>
              </w:rPr>
              <w:t>כלים &amp; שיטות</w:t>
            </w:r>
          </w:p>
        </w:tc>
        <w:tc>
          <w:tcPr>
            <w:tcW w:w="1667" w:type="pct"/>
            <w:shd w:val="clear" w:color="auto" w:fill="E7E6E6" w:themeFill="background2"/>
            <w:hideMark/>
          </w:tcPr>
          <w:p w:rsidR="000F66D7" w:rsidRPr="00480AAD" w:rsidRDefault="000F66D7" w:rsidP="00A575D6">
            <w:pPr>
              <w:pStyle w:val="2"/>
              <w:outlineLvl w:val="1"/>
              <w:rPr>
                <w:rFonts w:ascii="David" w:hAnsi="David" w:cs="David"/>
                <w:color w:val="auto"/>
                <w:sz w:val="22"/>
                <w:szCs w:val="22"/>
                <w:rtl/>
              </w:rPr>
            </w:pPr>
            <w:r w:rsidRPr="00480AAD">
              <w:rPr>
                <w:rFonts w:ascii="David" w:hAnsi="David" w:cs="David"/>
                <w:color w:val="auto"/>
                <w:sz w:val="22"/>
                <w:szCs w:val="22"/>
                <w:rtl/>
              </w:rPr>
              <w:t>תשומות</w:t>
            </w:r>
          </w:p>
        </w:tc>
      </w:tr>
      <w:tr w:rsidR="000F66D7" w:rsidRPr="00480AAD" w:rsidTr="000F66D7">
        <w:trPr>
          <w:trHeight w:val="18"/>
        </w:trPr>
        <w:tc>
          <w:tcPr>
            <w:tcW w:w="1651" w:type="pct"/>
            <w:hideMark/>
          </w:tcPr>
          <w:p w:rsidR="000F66D7" w:rsidRPr="00480AAD" w:rsidRDefault="000F66D7" w:rsidP="00A575D6">
            <w:pPr>
              <w:pStyle w:val="2"/>
              <w:outlineLvl w:val="1"/>
              <w:rPr>
                <w:rFonts w:ascii="David" w:hAnsi="David" w:cs="David"/>
                <w:color w:val="auto"/>
                <w:sz w:val="22"/>
                <w:szCs w:val="22"/>
                <w:rtl/>
              </w:rPr>
            </w:pPr>
            <w:r w:rsidRPr="00480AAD">
              <w:rPr>
                <w:rFonts w:ascii="David" w:hAnsi="David" w:cs="David"/>
                <w:color w:val="auto"/>
                <w:sz w:val="22"/>
                <w:szCs w:val="22"/>
                <w:rtl/>
              </w:rPr>
              <w:t>1. בקשות לשינויים.</w:t>
            </w:r>
          </w:p>
        </w:tc>
        <w:tc>
          <w:tcPr>
            <w:tcW w:w="1683" w:type="pct"/>
            <w:hideMark/>
          </w:tcPr>
          <w:p w:rsidR="000F66D7" w:rsidRPr="00480AAD" w:rsidRDefault="000F66D7" w:rsidP="00A575D6">
            <w:pPr>
              <w:pStyle w:val="2"/>
              <w:outlineLvl w:val="1"/>
              <w:rPr>
                <w:rFonts w:ascii="David" w:hAnsi="David" w:cs="David"/>
                <w:color w:val="auto"/>
                <w:sz w:val="22"/>
                <w:szCs w:val="22"/>
                <w:rtl/>
              </w:rPr>
            </w:pPr>
            <w:r w:rsidRPr="00480AAD">
              <w:rPr>
                <w:rFonts w:ascii="David" w:hAnsi="David" w:cs="David"/>
                <w:color w:val="auto"/>
                <w:sz w:val="22"/>
                <w:szCs w:val="22"/>
                <w:rtl/>
              </w:rPr>
              <w:t>1. חוות דעת מומחים.</w:t>
            </w:r>
          </w:p>
        </w:tc>
        <w:tc>
          <w:tcPr>
            <w:tcW w:w="1667" w:type="pct"/>
            <w:hideMark/>
          </w:tcPr>
          <w:p w:rsidR="000F66D7" w:rsidRPr="00480AAD" w:rsidRDefault="000F66D7" w:rsidP="00A575D6">
            <w:pPr>
              <w:pStyle w:val="2"/>
              <w:outlineLvl w:val="1"/>
              <w:rPr>
                <w:rFonts w:ascii="David" w:hAnsi="David" w:cs="David"/>
                <w:color w:val="auto"/>
                <w:sz w:val="22"/>
                <w:szCs w:val="22"/>
                <w:rtl/>
              </w:rPr>
            </w:pPr>
            <w:r w:rsidRPr="00480AAD">
              <w:rPr>
                <w:rFonts w:ascii="David" w:hAnsi="David" w:cs="David"/>
                <w:color w:val="auto"/>
                <w:sz w:val="22"/>
                <w:szCs w:val="22"/>
                <w:rtl/>
              </w:rPr>
              <w:t>1. תוכנית ניהול הפרויקט,</w:t>
            </w:r>
          </w:p>
        </w:tc>
      </w:tr>
      <w:tr w:rsidR="000F66D7" w:rsidRPr="00480AAD" w:rsidTr="000F66D7">
        <w:trPr>
          <w:trHeight w:val="18"/>
        </w:trPr>
        <w:tc>
          <w:tcPr>
            <w:tcW w:w="1651" w:type="pct"/>
            <w:hideMark/>
          </w:tcPr>
          <w:p w:rsidR="000F66D7" w:rsidRPr="00480AAD" w:rsidRDefault="000F66D7" w:rsidP="00A575D6">
            <w:pPr>
              <w:pStyle w:val="2"/>
              <w:outlineLvl w:val="1"/>
              <w:rPr>
                <w:rFonts w:ascii="David" w:hAnsi="David" w:cs="David"/>
                <w:color w:val="auto"/>
                <w:sz w:val="22"/>
                <w:szCs w:val="22"/>
                <w:rtl/>
              </w:rPr>
            </w:pPr>
            <w:r w:rsidRPr="00480AAD">
              <w:rPr>
                <w:rFonts w:ascii="David" w:hAnsi="David" w:cs="David"/>
                <w:color w:val="auto"/>
                <w:sz w:val="22"/>
                <w:szCs w:val="22"/>
                <w:rtl/>
              </w:rPr>
              <w:t>2. דיווחי ביצוע העבודה.</w:t>
            </w:r>
          </w:p>
        </w:tc>
        <w:tc>
          <w:tcPr>
            <w:tcW w:w="1683" w:type="pct"/>
            <w:hideMark/>
          </w:tcPr>
          <w:p w:rsidR="000F66D7" w:rsidRPr="00480AAD" w:rsidRDefault="000F66D7" w:rsidP="00A575D6">
            <w:pPr>
              <w:pStyle w:val="2"/>
              <w:outlineLvl w:val="1"/>
              <w:rPr>
                <w:rFonts w:ascii="David" w:hAnsi="David" w:cs="David"/>
                <w:color w:val="auto"/>
                <w:sz w:val="22"/>
                <w:szCs w:val="22"/>
                <w:rtl/>
              </w:rPr>
            </w:pPr>
            <w:r w:rsidRPr="00480AAD">
              <w:rPr>
                <w:rFonts w:ascii="David" w:hAnsi="David" w:cs="David"/>
                <w:color w:val="auto"/>
                <w:sz w:val="22"/>
                <w:szCs w:val="22"/>
                <w:rtl/>
              </w:rPr>
              <w:t>2. שיטות אנליטיות.</w:t>
            </w:r>
          </w:p>
        </w:tc>
        <w:tc>
          <w:tcPr>
            <w:tcW w:w="1667" w:type="pct"/>
            <w:hideMark/>
          </w:tcPr>
          <w:p w:rsidR="000F66D7" w:rsidRPr="00480AAD" w:rsidRDefault="000F66D7" w:rsidP="00A575D6">
            <w:pPr>
              <w:pStyle w:val="2"/>
              <w:outlineLvl w:val="1"/>
              <w:rPr>
                <w:rFonts w:ascii="David" w:hAnsi="David" w:cs="David"/>
                <w:color w:val="auto"/>
                <w:sz w:val="22"/>
                <w:szCs w:val="22"/>
                <w:rtl/>
              </w:rPr>
            </w:pPr>
            <w:r w:rsidRPr="00480AAD">
              <w:rPr>
                <w:rFonts w:ascii="David" w:hAnsi="David" w:cs="David"/>
                <w:color w:val="auto"/>
                <w:sz w:val="22"/>
                <w:szCs w:val="22"/>
                <w:rtl/>
              </w:rPr>
              <w:t>2. תחזית לוח זמנים.</w:t>
            </w:r>
          </w:p>
        </w:tc>
      </w:tr>
      <w:tr w:rsidR="000F66D7" w:rsidRPr="00480AAD" w:rsidTr="000F66D7">
        <w:trPr>
          <w:trHeight w:val="18"/>
        </w:trPr>
        <w:tc>
          <w:tcPr>
            <w:tcW w:w="1651" w:type="pct"/>
            <w:hideMark/>
          </w:tcPr>
          <w:p w:rsidR="000F66D7" w:rsidRPr="00480AAD" w:rsidRDefault="000F66D7" w:rsidP="00A575D6">
            <w:pPr>
              <w:pStyle w:val="2"/>
              <w:outlineLvl w:val="1"/>
              <w:rPr>
                <w:rFonts w:ascii="David" w:hAnsi="David" w:cs="David"/>
                <w:color w:val="auto"/>
                <w:sz w:val="22"/>
                <w:szCs w:val="22"/>
                <w:rtl/>
              </w:rPr>
            </w:pPr>
            <w:r w:rsidRPr="00480AAD">
              <w:rPr>
                <w:rFonts w:ascii="David" w:hAnsi="David" w:cs="David"/>
                <w:color w:val="auto"/>
                <w:sz w:val="22"/>
                <w:szCs w:val="22"/>
                <w:rtl/>
              </w:rPr>
              <w:t>3. עדכוני תוכנית ניהול הפרויקט.</w:t>
            </w:r>
          </w:p>
        </w:tc>
        <w:tc>
          <w:tcPr>
            <w:tcW w:w="1683" w:type="pct"/>
            <w:hideMark/>
          </w:tcPr>
          <w:p w:rsidR="000F66D7" w:rsidRPr="00480AAD" w:rsidRDefault="000F66D7" w:rsidP="00A575D6">
            <w:pPr>
              <w:pStyle w:val="2"/>
              <w:outlineLvl w:val="1"/>
              <w:rPr>
                <w:rFonts w:ascii="David" w:hAnsi="David" w:cs="David"/>
                <w:color w:val="auto"/>
                <w:sz w:val="22"/>
                <w:szCs w:val="22"/>
                <w:rtl/>
              </w:rPr>
            </w:pPr>
            <w:r w:rsidRPr="00480AAD">
              <w:rPr>
                <w:rFonts w:ascii="David" w:hAnsi="David" w:cs="David"/>
                <w:color w:val="auto"/>
                <w:sz w:val="22"/>
                <w:szCs w:val="22"/>
                <w:rtl/>
              </w:rPr>
              <w:t>3. מערכת מיידע לניהול פרויקטים</w:t>
            </w:r>
          </w:p>
        </w:tc>
        <w:tc>
          <w:tcPr>
            <w:tcW w:w="1667" w:type="pct"/>
            <w:hideMark/>
          </w:tcPr>
          <w:p w:rsidR="000F66D7" w:rsidRPr="00480AAD" w:rsidRDefault="000F66D7" w:rsidP="00A575D6">
            <w:pPr>
              <w:pStyle w:val="2"/>
              <w:outlineLvl w:val="1"/>
              <w:rPr>
                <w:rFonts w:ascii="David" w:hAnsi="David" w:cs="David"/>
                <w:color w:val="auto"/>
                <w:sz w:val="22"/>
                <w:szCs w:val="22"/>
                <w:rtl/>
              </w:rPr>
            </w:pPr>
            <w:r w:rsidRPr="00480AAD">
              <w:rPr>
                <w:rFonts w:ascii="David" w:hAnsi="David" w:cs="David"/>
                <w:color w:val="auto"/>
                <w:sz w:val="22"/>
                <w:szCs w:val="22"/>
                <w:rtl/>
              </w:rPr>
              <w:t>3. תחזית עלות.</w:t>
            </w:r>
          </w:p>
        </w:tc>
      </w:tr>
      <w:tr w:rsidR="000F66D7" w:rsidRPr="00480AAD" w:rsidTr="000F66D7">
        <w:trPr>
          <w:trHeight w:val="18"/>
        </w:trPr>
        <w:tc>
          <w:tcPr>
            <w:tcW w:w="1651" w:type="pct"/>
            <w:hideMark/>
          </w:tcPr>
          <w:p w:rsidR="000F66D7" w:rsidRPr="00480AAD" w:rsidRDefault="000F66D7" w:rsidP="00A575D6">
            <w:pPr>
              <w:pStyle w:val="2"/>
              <w:outlineLvl w:val="1"/>
              <w:rPr>
                <w:rFonts w:ascii="David" w:hAnsi="David" w:cs="David"/>
                <w:color w:val="auto"/>
                <w:sz w:val="22"/>
                <w:szCs w:val="22"/>
                <w:rtl/>
              </w:rPr>
            </w:pPr>
            <w:r w:rsidRPr="00480AAD">
              <w:rPr>
                <w:rFonts w:ascii="David" w:hAnsi="David" w:cs="David"/>
                <w:color w:val="auto"/>
                <w:sz w:val="22"/>
                <w:szCs w:val="22"/>
                <w:rtl/>
              </w:rPr>
              <w:t>4. עדכוני מסמכי הפרויקט</w:t>
            </w:r>
          </w:p>
        </w:tc>
        <w:tc>
          <w:tcPr>
            <w:tcW w:w="1683" w:type="pct"/>
            <w:hideMark/>
          </w:tcPr>
          <w:p w:rsidR="000F66D7" w:rsidRPr="00480AAD" w:rsidRDefault="000F66D7" w:rsidP="00A575D6">
            <w:pPr>
              <w:pStyle w:val="2"/>
              <w:outlineLvl w:val="1"/>
              <w:rPr>
                <w:rFonts w:ascii="David" w:hAnsi="David" w:cs="David"/>
                <w:color w:val="auto"/>
                <w:sz w:val="22"/>
                <w:szCs w:val="22"/>
                <w:rtl/>
              </w:rPr>
            </w:pPr>
            <w:r w:rsidRPr="00480AAD">
              <w:rPr>
                <w:rFonts w:ascii="David" w:hAnsi="David" w:cs="David"/>
                <w:color w:val="auto"/>
                <w:sz w:val="22"/>
                <w:szCs w:val="22"/>
                <w:rtl/>
              </w:rPr>
              <w:t>4. פגישות.</w:t>
            </w:r>
          </w:p>
        </w:tc>
        <w:tc>
          <w:tcPr>
            <w:tcW w:w="1667" w:type="pct"/>
            <w:hideMark/>
          </w:tcPr>
          <w:p w:rsidR="000F66D7" w:rsidRPr="00480AAD" w:rsidRDefault="000F66D7" w:rsidP="00A575D6">
            <w:pPr>
              <w:pStyle w:val="2"/>
              <w:outlineLvl w:val="1"/>
              <w:rPr>
                <w:rFonts w:ascii="David" w:hAnsi="David" w:cs="David"/>
                <w:color w:val="auto"/>
                <w:sz w:val="22"/>
                <w:szCs w:val="22"/>
                <w:rtl/>
              </w:rPr>
            </w:pPr>
            <w:r w:rsidRPr="00480AAD">
              <w:rPr>
                <w:rFonts w:ascii="David" w:hAnsi="David" w:cs="David"/>
                <w:color w:val="auto"/>
                <w:sz w:val="22"/>
                <w:szCs w:val="22"/>
                <w:rtl/>
              </w:rPr>
              <w:t>4. תיקוף השינויים.</w:t>
            </w:r>
          </w:p>
        </w:tc>
      </w:tr>
      <w:tr w:rsidR="000F66D7" w:rsidRPr="00480AAD" w:rsidTr="000F66D7">
        <w:trPr>
          <w:trHeight w:val="18"/>
        </w:trPr>
        <w:tc>
          <w:tcPr>
            <w:tcW w:w="1651" w:type="pct"/>
            <w:hideMark/>
          </w:tcPr>
          <w:p w:rsidR="000F66D7" w:rsidRPr="00480AAD" w:rsidRDefault="000F66D7" w:rsidP="00A575D6">
            <w:pPr>
              <w:pStyle w:val="2"/>
              <w:outlineLvl w:val="1"/>
              <w:rPr>
                <w:rFonts w:ascii="David" w:hAnsi="David" w:cs="David"/>
                <w:color w:val="auto"/>
                <w:sz w:val="22"/>
                <w:szCs w:val="22"/>
                <w:rtl/>
              </w:rPr>
            </w:pPr>
          </w:p>
        </w:tc>
        <w:tc>
          <w:tcPr>
            <w:tcW w:w="1683" w:type="pct"/>
            <w:hideMark/>
          </w:tcPr>
          <w:p w:rsidR="000F66D7" w:rsidRPr="00480AAD" w:rsidRDefault="000F66D7" w:rsidP="00A575D6">
            <w:pPr>
              <w:pStyle w:val="2"/>
              <w:outlineLvl w:val="1"/>
              <w:rPr>
                <w:rFonts w:ascii="David" w:hAnsi="David" w:cs="David"/>
                <w:color w:val="auto"/>
                <w:sz w:val="22"/>
                <w:szCs w:val="22"/>
              </w:rPr>
            </w:pPr>
          </w:p>
        </w:tc>
        <w:tc>
          <w:tcPr>
            <w:tcW w:w="1667" w:type="pct"/>
            <w:hideMark/>
          </w:tcPr>
          <w:p w:rsidR="000F66D7" w:rsidRPr="00480AAD" w:rsidRDefault="000F66D7" w:rsidP="00A575D6">
            <w:pPr>
              <w:pStyle w:val="2"/>
              <w:outlineLvl w:val="1"/>
              <w:rPr>
                <w:rFonts w:ascii="David" w:hAnsi="David" w:cs="David"/>
                <w:color w:val="auto"/>
                <w:sz w:val="22"/>
                <w:szCs w:val="22"/>
              </w:rPr>
            </w:pPr>
            <w:r w:rsidRPr="00480AAD">
              <w:rPr>
                <w:rFonts w:ascii="David" w:hAnsi="David" w:cs="David"/>
                <w:color w:val="auto"/>
                <w:sz w:val="22"/>
                <w:szCs w:val="22"/>
                <w:rtl/>
              </w:rPr>
              <w:t>5. מידע על ביצוע העבודה.</w:t>
            </w:r>
          </w:p>
        </w:tc>
      </w:tr>
      <w:tr w:rsidR="000F66D7" w:rsidRPr="00480AAD" w:rsidTr="000F66D7">
        <w:trPr>
          <w:trHeight w:val="18"/>
        </w:trPr>
        <w:tc>
          <w:tcPr>
            <w:tcW w:w="1651" w:type="pct"/>
            <w:hideMark/>
          </w:tcPr>
          <w:p w:rsidR="000F66D7" w:rsidRPr="00480AAD" w:rsidRDefault="000F66D7" w:rsidP="00A575D6">
            <w:pPr>
              <w:pStyle w:val="2"/>
              <w:outlineLvl w:val="1"/>
              <w:rPr>
                <w:rFonts w:ascii="David" w:hAnsi="David" w:cs="David"/>
                <w:color w:val="auto"/>
                <w:sz w:val="22"/>
                <w:szCs w:val="22"/>
                <w:rtl/>
              </w:rPr>
            </w:pPr>
          </w:p>
        </w:tc>
        <w:tc>
          <w:tcPr>
            <w:tcW w:w="1683" w:type="pct"/>
            <w:hideMark/>
          </w:tcPr>
          <w:p w:rsidR="000F66D7" w:rsidRPr="00480AAD" w:rsidRDefault="000F66D7" w:rsidP="00A575D6">
            <w:pPr>
              <w:pStyle w:val="2"/>
              <w:outlineLvl w:val="1"/>
              <w:rPr>
                <w:rFonts w:ascii="David" w:hAnsi="David" w:cs="David"/>
                <w:color w:val="auto"/>
                <w:sz w:val="22"/>
                <w:szCs w:val="22"/>
              </w:rPr>
            </w:pPr>
          </w:p>
        </w:tc>
        <w:tc>
          <w:tcPr>
            <w:tcW w:w="1667" w:type="pct"/>
            <w:hideMark/>
          </w:tcPr>
          <w:p w:rsidR="000F66D7" w:rsidRPr="00480AAD" w:rsidRDefault="000F66D7" w:rsidP="00A575D6">
            <w:pPr>
              <w:pStyle w:val="2"/>
              <w:outlineLvl w:val="1"/>
              <w:rPr>
                <w:rFonts w:ascii="David" w:hAnsi="David" w:cs="David"/>
                <w:color w:val="auto"/>
                <w:sz w:val="22"/>
                <w:szCs w:val="22"/>
              </w:rPr>
            </w:pPr>
            <w:r w:rsidRPr="00480AAD">
              <w:rPr>
                <w:rFonts w:ascii="David" w:hAnsi="David" w:cs="David"/>
                <w:color w:val="auto"/>
                <w:sz w:val="22"/>
                <w:szCs w:val="22"/>
                <w:rtl/>
              </w:rPr>
              <w:t>6. גורמים סביבתיים של הארגון</w:t>
            </w:r>
          </w:p>
        </w:tc>
      </w:tr>
      <w:tr w:rsidR="000F66D7" w:rsidRPr="00480AAD" w:rsidTr="000F66D7">
        <w:trPr>
          <w:trHeight w:val="18"/>
        </w:trPr>
        <w:tc>
          <w:tcPr>
            <w:tcW w:w="1651" w:type="pct"/>
            <w:hideMark/>
          </w:tcPr>
          <w:p w:rsidR="000F66D7" w:rsidRPr="00480AAD" w:rsidRDefault="000F66D7" w:rsidP="00A575D6">
            <w:pPr>
              <w:pStyle w:val="2"/>
              <w:outlineLvl w:val="1"/>
              <w:rPr>
                <w:rFonts w:ascii="David" w:hAnsi="David" w:cs="David"/>
                <w:color w:val="auto"/>
                <w:sz w:val="22"/>
                <w:szCs w:val="22"/>
                <w:rtl/>
              </w:rPr>
            </w:pPr>
          </w:p>
        </w:tc>
        <w:tc>
          <w:tcPr>
            <w:tcW w:w="1683" w:type="pct"/>
            <w:hideMark/>
          </w:tcPr>
          <w:p w:rsidR="000F66D7" w:rsidRPr="00480AAD" w:rsidRDefault="000F66D7" w:rsidP="00A575D6">
            <w:pPr>
              <w:pStyle w:val="2"/>
              <w:outlineLvl w:val="1"/>
              <w:rPr>
                <w:rFonts w:ascii="David" w:hAnsi="David" w:cs="David"/>
                <w:color w:val="auto"/>
                <w:sz w:val="22"/>
                <w:szCs w:val="22"/>
              </w:rPr>
            </w:pPr>
          </w:p>
        </w:tc>
        <w:tc>
          <w:tcPr>
            <w:tcW w:w="1667" w:type="pct"/>
            <w:hideMark/>
          </w:tcPr>
          <w:p w:rsidR="000F66D7" w:rsidRPr="00480AAD" w:rsidRDefault="000F66D7" w:rsidP="00A575D6">
            <w:pPr>
              <w:pStyle w:val="2"/>
              <w:outlineLvl w:val="1"/>
              <w:rPr>
                <w:rFonts w:ascii="David" w:hAnsi="David" w:cs="David"/>
                <w:color w:val="auto"/>
                <w:sz w:val="22"/>
                <w:szCs w:val="22"/>
              </w:rPr>
            </w:pPr>
            <w:r w:rsidRPr="00480AAD">
              <w:rPr>
                <w:rFonts w:ascii="David" w:hAnsi="David" w:cs="David"/>
                <w:color w:val="auto"/>
                <w:sz w:val="22"/>
                <w:szCs w:val="22"/>
                <w:rtl/>
              </w:rPr>
              <w:t>7. נכסי תהליכים ארגוניים</w:t>
            </w:r>
          </w:p>
        </w:tc>
      </w:tr>
    </w:tbl>
    <w:p w:rsidR="001C4E94" w:rsidRPr="00480AAD" w:rsidRDefault="001C4E94" w:rsidP="00A575D6">
      <w:pPr>
        <w:rPr>
          <w:sz w:val="22"/>
          <w:szCs w:val="22"/>
          <w:rtl/>
        </w:rPr>
      </w:pPr>
    </w:p>
    <w:p w:rsidR="001C4E94" w:rsidRPr="00480AAD" w:rsidRDefault="001C4E94" w:rsidP="00360CFD">
      <w:pPr>
        <w:pStyle w:val="3"/>
        <w:rPr>
          <w:sz w:val="22"/>
          <w:szCs w:val="22"/>
          <w:rtl/>
        </w:rPr>
      </w:pPr>
      <w:r w:rsidRPr="00480AAD">
        <w:rPr>
          <w:rFonts w:hint="cs"/>
          <w:sz w:val="22"/>
          <w:szCs w:val="22"/>
          <w:rtl/>
        </w:rPr>
        <w:t>שליטה ובקרה על כבודת הפרויקט:</w:t>
      </w:r>
    </w:p>
    <w:p w:rsidR="001C4E94" w:rsidRPr="00480AAD" w:rsidRDefault="001C4E94" w:rsidP="00A575D6">
      <w:pPr>
        <w:rPr>
          <w:sz w:val="22"/>
          <w:szCs w:val="22"/>
        </w:rPr>
      </w:pPr>
      <w:r w:rsidRPr="00480AAD">
        <w:rPr>
          <w:sz w:val="22"/>
          <w:szCs w:val="22"/>
          <w:rtl/>
        </w:rPr>
        <w:t>הוא תהליך של מעקב, סקירה ודיווח על ההתקדמות כדי לעמוד ביעדי הביצועים המוגדרים בתוכנית ניהול הפרויקט</w:t>
      </w:r>
    </w:p>
    <w:p w:rsidR="001C4E94" w:rsidRPr="00480AAD" w:rsidRDefault="001C4E94" w:rsidP="00A575D6">
      <w:pPr>
        <w:pStyle w:val="a3"/>
        <w:numPr>
          <w:ilvl w:val="0"/>
          <w:numId w:val="7"/>
        </w:numPr>
        <w:rPr>
          <w:sz w:val="22"/>
          <w:szCs w:val="22"/>
          <w:rtl/>
        </w:rPr>
        <w:sectPr w:rsidR="001C4E94" w:rsidRPr="00480AAD" w:rsidSect="000C0A21">
          <w:type w:val="continuous"/>
          <w:pgSz w:w="11906" w:h="16838"/>
          <w:pgMar w:top="1440" w:right="1800" w:bottom="1440" w:left="1800" w:header="708" w:footer="708" w:gutter="0"/>
          <w:cols w:space="708"/>
          <w:bidi/>
          <w:rtlGutter/>
          <w:docGrid w:linePitch="360"/>
        </w:sectPr>
      </w:pPr>
    </w:p>
    <w:p w:rsidR="001C4E94" w:rsidRPr="00480AAD" w:rsidRDefault="001C4E94" w:rsidP="00C87332">
      <w:pPr>
        <w:pStyle w:val="a3"/>
        <w:numPr>
          <w:ilvl w:val="0"/>
          <w:numId w:val="7"/>
        </w:numPr>
        <w:ind w:left="397" w:hanging="283"/>
        <w:rPr>
          <w:sz w:val="22"/>
          <w:szCs w:val="22"/>
        </w:rPr>
      </w:pPr>
      <w:r w:rsidRPr="00480AAD">
        <w:rPr>
          <w:rFonts w:hint="cs"/>
          <w:sz w:val="22"/>
          <w:szCs w:val="22"/>
          <w:rtl/>
        </w:rPr>
        <w:t>השוואת ביצועים בפועל מול התוכנית</w:t>
      </w:r>
    </w:p>
    <w:p w:rsidR="001C4E94" w:rsidRPr="00480AAD" w:rsidRDefault="001C4E94" w:rsidP="00C87332">
      <w:pPr>
        <w:pStyle w:val="a3"/>
        <w:numPr>
          <w:ilvl w:val="0"/>
          <w:numId w:val="7"/>
        </w:numPr>
        <w:ind w:left="397" w:hanging="283"/>
        <w:rPr>
          <w:sz w:val="22"/>
          <w:szCs w:val="22"/>
        </w:rPr>
      </w:pPr>
      <w:r w:rsidRPr="00480AAD">
        <w:rPr>
          <w:rFonts w:hint="cs"/>
          <w:sz w:val="22"/>
          <w:szCs w:val="22"/>
          <w:rtl/>
        </w:rPr>
        <w:t>הערכת ביצועים</w:t>
      </w:r>
    </w:p>
    <w:p w:rsidR="001C4E94" w:rsidRPr="00480AAD" w:rsidRDefault="001C4E94" w:rsidP="00C87332">
      <w:pPr>
        <w:pStyle w:val="a3"/>
        <w:numPr>
          <w:ilvl w:val="0"/>
          <w:numId w:val="7"/>
        </w:numPr>
        <w:ind w:left="397" w:hanging="283"/>
        <w:rPr>
          <w:sz w:val="22"/>
          <w:szCs w:val="22"/>
        </w:rPr>
      </w:pPr>
      <w:r w:rsidRPr="00480AAD">
        <w:rPr>
          <w:rFonts w:hint="cs"/>
          <w:sz w:val="22"/>
          <w:szCs w:val="22"/>
          <w:rtl/>
        </w:rPr>
        <w:t>אבחון, מעקב ופיקוח על סיכוני הפרויקט</w:t>
      </w:r>
    </w:p>
    <w:p w:rsidR="001C4E94" w:rsidRPr="00480AAD" w:rsidRDefault="001C4E94" w:rsidP="00C87332">
      <w:pPr>
        <w:pStyle w:val="a3"/>
        <w:numPr>
          <w:ilvl w:val="0"/>
          <w:numId w:val="7"/>
        </w:numPr>
        <w:ind w:left="397" w:hanging="283"/>
        <w:rPr>
          <w:sz w:val="22"/>
          <w:szCs w:val="22"/>
        </w:rPr>
      </w:pPr>
      <w:r w:rsidRPr="00480AAD">
        <w:rPr>
          <w:rFonts w:hint="cs"/>
          <w:sz w:val="22"/>
          <w:szCs w:val="22"/>
          <w:rtl/>
        </w:rPr>
        <w:t>שמירה על מידע מדיוק ומתוזמן על ביצוע הפרויקט</w:t>
      </w:r>
    </w:p>
    <w:p w:rsidR="001C4E94" w:rsidRPr="00480AAD" w:rsidRDefault="001C4E94" w:rsidP="00C87332">
      <w:pPr>
        <w:pStyle w:val="a3"/>
        <w:numPr>
          <w:ilvl w:val="0"/>
          <w:numId w:val="7"/>
        </w:numPr>
        <w:ind w:left="397" w:hanging="283"/>
        <w:rPr>
          <w:sz w:val="22"/>
          <w:szCs w:val="22"/>
        </w:rPr>
      </w:pPr>
      <w:r w:rsidRPr="00480AAD">
        <w:rPr>
          <w:rFonts w:hint="cs"/>
          <w:sz w:val="22"/>
          <w:szCs w:val="22"/>
          <w:rtl/>
        </w:rPr>
        <w:t>מתן מידע (דוח מצב, תחזית)</w:t>
      </w:r>
    </w:p>
    <w:p w:rsidR="001C4E94" w:rsidRPr="00480AAD" w:rsidRDefault="001C4E94" w:rsidP="00C87332">
      <w:pPr>
        <w:pStyle w:val="a3"/>
        <w:numPr>
          <w:ilvl w:val="0"/>
          <w:numId w:val="7"/>
        </w:numPr>
        <w:ind w:left="397" w:hanging="284"/>
        <w:rPr>
          <w:sz w:val="22"/>
          <w:szCs w:val="22"/>
        </w:rPr>
      </w:pPr>
      <w:r w:rsidRPr="00480AAD">
        <w:rPr>
          <w:rFonts w:hint="cs"/>
          <w:sz w:val="22"/>
          <w:szCs w:val="22"/>
          <w:rtl/>
        </w:rPr>
        <w:t>מתן תחזיות לעדכונים( עלויות, לוח זמנים)</w:t>
      </w:r>
    </w:p>
    <w:p w:rsidR="001C4E94" w:rsidRPr="00480AAD" w:rsidRDefault="001C4E94" w:rsidP="00C87332">
      <w:pPr>
        <w:pStyle w:val="a3"/>
        <w:numPr>
          <w:ilvl w:val="0"/>
          <w:numId w:val="7"/>
        </w:numPr>
        <w:ind w:left="397" w:hanging="284"/>
        <w:rPr>
          <w:sz w:val="22"/>
          <w:szCs w:val="22"/>
        </w:rPr>
      </w:pPr>
      <w:r w:rsidRPr="00480AAD">
        <w:rPr>
          <w:rFonts w:hint="cs"/>
          <w:sz w:val="22"/>
          <w:szCs w:val="22"/>
          <w:rtl/>
        </w:rPr>
        <w:t>פיקוח אחר ביצוע שיוניים מאושרים</w:t>
      </w:r>
    </w:p>
    <w:p w:rsidR="001C4E94" w:rsidRPr="00480AAD" w:rsidRDefault="001C4E94" w:rsidP="00C87332">
      <w:pPr>
        <w:pStyle w:val="a3"/>
        <w:numPr>
          <w:ilvl w:val="0"/>
          <w:numId w:val="7"/>
        </w:numPr>
        <w:ind w:left="397" w:hanging="284"/>
        <w:rPr>
          <w:sz w:val="22"/>
          <w:szCs w:val="22"/>
          <w:rtl/>
        </w:rPr>
      </w:pPr>
      <w:r w:rsidRPr="00480AAD">
        <w:rPr>
          <w:rFonts w:hint="cs"/>
          <w:sz w:val="22"/>
          <w:szCs w:val="22"/>
          <w:rtl/>
        </w:rPr>
        <w:t>מתן דיווח הולם לניהול התוכנית</w:t>
      </w:r>
    </w:p>
    <w:p w:rsidR="001C4E94" w:rsidRPr="00480AAD" w:rsidRDefault="001C4E94" w:rsidP="00A575D6">
      <w:pPr>
        <w:pStyle w:val="2"/>
        <w:rPr>
          <w:sz w:val="22"/>
          <w:szCs w:val="22"/>
          <w:rtl/>
        </w:rPr>
        <w:sectPr w:rsidR="001C4E94" w:rsidRPr="00480AAD" w:rsidSect="001C4E94">
          <w:type w:val="continuous"/>
          <w:pgSz w:w="11906" w:h="16838"/>
          <w:pgMar w:top="1440" w:right="1800" w:bottom="1440" w:left="1800" w:header="708" w:footer="708" w:gutter="0"/>
          <w:cols w:num="2" w:space="708"/>
          <w:bidi/>
          <w:rtlGutter/>
          <w:docGrid w:linePitch="360"/>
        </w:sectPr>
      </w:pPr>
    </w:p>
    <w:p w:rsidR="001C4E94" w:rsidRPr="00480AAD" w:rsidRDefault="001C4E94" w:rsidP="00360CFD">
      <w:pPr>
        <w:pStyle w:val="3"/>
        <w:rPr>
          <w:sz w:val="22"/>
          <w:szCs w:val="22"/>
          <w:rtl/>
        </w:rPr>
      </w:pPr>
      <w:r w:rsidRPr="00480AAD">
        <w:rPr>
          <w:rFonts w:hint="cs"/>
          <w:sz w:val="22"/>
          <w:szCs w:val="22"/>
          <w:rtl/>
        </w:rPr>
        <w:t>שליטה ובקרה על כבודת הפרויקט:</w:t>
      </w:r>
    </w:p>
    <w:p w:rsidR="001C4E94" w:rsidRPr="00480AAD" w:rsidRDefault="001C4E94" w:rsidP="00A575D6">
      <w:pPr>
        <w:rPr>
          <w:sz w:val="22"/>
          <w:szCs w:val="22"/>
          <w:rtl/>
        </w:rPr>
      </w:pPr>
      <w:r w:rsidRPr="00480AAD">
        <w:rPr>
          <w:sz w:val="22"/>
          <w:szCs w:val="22"/>
          <w:rtl/>
        </w:rPr>
        <w:t>הם ייצוג פיזי או אלקטרוני של מידע על ביצועי העבודה שנאספו במסמכי הפרויקט, שנועדו להניע החלטות, פעולות או מודעות.</w:t>
      </w:r>
    </w:p>
    <w:p w:rsidR="00E74F20" w:rsidRPr="00480AAD" w:rsidRDefault="00E74F20" w:rsidP="00A575D6">
      <w:pPr>
        <w:pStyle w:val="a3"/>
        <w:numPr>
          <w:ilvl w:val="0"/>
          <w:numId w:val="7"/>
        </w:numPr>
        <w:rPr>
          <w:sz w:val="22"/>
          <w:szCs w:val="22"/>
          <w:rtl/>
        </w:rPr>
        <w:sectPr w:rsidR="00E74F20" w:rsidRPr="00480AAD" w:rsidSect="000C0A21">
          <w:type w:val="continuous"/>
          <w:pgSz w:w="11906" w:h="16838"/>
          <w:pgMar w:top="1440" w:right="1800" w:bottom="1440" w:left="1800" w:header="708" w:footer="708" w:gutter="0"/>
          <w:cols w:space="708"/>
          <w:bidi/>
          <w:rtlGutter/>
          <w:docGrid w:linePitch="360"/>
        </w:sectPr>
      </w:pPr>
    </w:p>
    <w:p w:rsidR="00E74F20" w:rsidRPr="00480AAD" w:rsidRDefault="00E74F20" w:rsidP="00A575D6">
      <w:pPr>
        <w:pStyle w:val="a3"/>
        <w:numPr>
          <w:ilvl w:val="0"/>
          <w:numId w:val="7"/>
        </w:numPr>
        <w:rPr>
          <w:sz w:val="22"/>
          <w:szCs w:val="22"/>
        </w:rPr>
      </w:pPr>
      <w:r w:rsidRPr="00480AAD">
        <w:rPr>
          <w:rFonts w:hint="cs"/>
          <w:sz w:val="22"/>
          <w:szCs w:val="22"/>
          <w:rtl/>
        </w:rPr>
        <w:t>מזכרים</w:t>
      </w:r>
    </w:p>
    <w:p w:rsidR="00E74F20" w:rsidRPr="00480AAD" w:rsidRDefault="00E74F20" w:rsidP="00A575D6">
      <w:pPr>
        <w:pStyle w:val="a3"/>
        <w:numPr>
          <w:ilvl w:val="0"/>
          <w:numId w:val="7"/>
        </w:numPr>
        <w:rPr>
          <w:sz w:val="22"/>
          <w:szCs w:val="22"/>
        </w:rPr>
      </w:pPr>
      <w:r w:rsidRPr="00480AAD">
        <w:rPr>
          <w:rFonts w:hint="cs"/>
          <w:sz w:val="22"/>
          <w:szCs w:val="22"/>
          <w:rtl/>
        </w:rPr>
        <w:t>הצדקות</w:t>
      </w:r>
    </w:p>
    <w:p w:rsidR="00E74F20" w:rsidRPr="00480AAD" w:rsidRDefault="00E74F20" w:rsidP="00A575D6">
      <w:pPr>
        <w:pStyle w:val="a3"/>
        <w:numPr>
          <w:ilvl w:val="0"/>
          <w:numId w:val="7"/>
        </w:numPr>
        <w:rPr>
          <w:sz w:val="22"/>
          <w:szCs w:val="22"/>
        </w:rPr>
      </w:pPr>
      <w:r w:rsidRPr="00480AAD">
        <w:rPr>
          <w:rFonts w:hint="cs"/>
          <w:sz w:val="22"/>
          <w:szCs w:val="22"/>
          <w:rtl/>
        </w:rPr>
        <w:t>רשימות מידע</w:t>
      </w:r>
    </w:p>
    <w:p w:rsidR="00E74F20" w:rsidRPr="00480AAD" w:rsidRDefault="00E74F20" w:rsidP="00A575D6">
      <w:pPr>
        <w:pStyle w:val="a3"/>
        <w:numPr>
          <w:ilvl w:val="0"/>
          <w:numId w:val="7"/>
        </w:numPr>
        <w:rPr>
          <w:sz w:val="22"/>
          <w:szCs w:val="22"/>
        </w:rPr>
      </w:pPr>
      <w:r w:rsidRPr="00480AAD">
        <w:rPr>
          <w:rFonts w:hint="cs"/>
          <w:sz w:val="22"/>
          <w:szCs w:val="22"/>
          <w:rtl/>
        </w:rPr>
        <w:t>דוח מצב</w:t>
      </w:r>
    </w:p>
    <w:p w:rsidR="00E74F20" w:rsidRPr="004D0C52" w:rsidRDefault="004D0C52" w:rsidP="004D0C52">
      <w:pPr>
        <w:pStyle w:val="a3"/>
        <w:numPr>
          <w:ilvl w:val="0"/>
          <w:numId w:val="7"/>
        </w:numPr>
        <w:rPr>
          <w:sz w:val="22"/>
          <w:szCs w:val="22"/>
          <w:rtl/>
        </w:rPr>
        <w:sectPr w:rsidR="00E74F20" w:rsidRPr="004D0C52" w:rsidSect="00E74F20">
          <w:type w:val="continuous"/>
          <w:pgSz w:w="11906" w:h="16838"/>
          <w:pgMar w:top="1440" w:right="1800" w:bottom="1440" w:left="1800" w:header="708" w:footer="708" w:gutter="0"/>
          <w:cols w:num="3" w:space="708"/>
          <w:bidi/>
          <w:rtlGutter/>
          <w:docGrid w:linePitch="360"/>
        </w:sectPr>
      </w:pPr>
      <w:r>
        <w:rPr>
          <w:rFonts w:hint="cs"/>
          <w:sz w:val="22"/>
          <w:szCs w:val="22"/>
          <w:rtl/>
        </w:rPr>
        <w:t>המלצ</w:t>
      </w:r>
      <w:bookmarkStart w:id="2" w:name="_GoBack"/>
      <w:bookmarkEnd w:id="2"/>
    </w:p>
    <w:p w:rsidR="00E74F20" w:rsidRPr="00480AAD" w:rsidRDefault="00E74F20" w:rsidP="00360CFD">
      <w:pPr>
        <w:pStyle w:val="3"/>
        <w:rPr>
          <w:sz w:val="22"/>
          <w:szCs w:val="22"/>
          <w:rtl/>
        </w:rPr>
      </w:pPr>
      <w:r w:rsidRPr="00480AAD">
        <w:rPr>
          <w:rFonts w:hint="cs"/>
          <w:sz w:val="22"/>
          <w:szCs w:val="22"/>
          <w:rtl/>
        </w:rPr>
        <w:t>ביצוע בקרת שיוניים משולבת:</w:t>
      </w:r>
    </w:p>
    <w:tbl>
      <w:tblPr>
        <w:tblStyle w:val="a5"/>
        <w:tblW w:w="5000" w:type="pct"/>
        <w:tblLook w:val="0420" w:firstRow="1" w:lastRow="0" w:firstColumn="0" w:lastColumn="0" w:noHBand="0" w:noVBand="1"/>
      </w:tblPr>
      <w:tblGrid>
        <w:gridCol w:w="2739"/>
        <w:gridCol w:w="2791"/>
        <w:gridCol w:w="2766"/>
      </w:tblGrid>
      <w:tr w:rsidR="00E74F20" w:rsidRPr="00480AAD" w:rsidTr="00E74F20">
        <w:trPr>
          <w:trHeight w:val="23"/>
        </w:trPr>
        <w:tc>
          <w:tcPr>
            <w:tcW w:w="1651" w:type="pct"/>
            <w:shd w:val="clear" w:color="auto" w:fill="E7E6E6" w:themeFill="background2"/>
            <w:hideMark/>
          </w:tcPr>
          <w:p w:rsidR="00E74F20" w:rsidRPr="00480AAD" w:rsidRDefault="00E74F20" w:rsidP="00A575D6">
            <w:pPr>
              <w:rPr>
                <w:sz w:val="22"/>
                <w:szCs w:val="22"/>
              </w:rPr>
            </w:pPr>
            <w:r w:rsidRPr="00480AAD">
              <w:rPr>
                <w:sz w:val="22"/>
                <w:szCs w:val="22"/>
                <w:rtl/>
              </w:rPr>
              <w:t>תפוקות</w:t>
            </w:r>
          </w:p>
        </w:tc>
        <w:tc>
          <w:tcPr>
            <w:tcW w:w="1682" w:type="pct"/>
            <w:shd w:val="clear" w:color="auto" w:fill="E7E6E6" w:themeFill="background2"/>
            <w:hideMark/>
          </w:tcPr>
          <w:p w:rsidR="00E74F20" w:rsidRPr="00480AAD" w:rsidRDefault="00E74F20" w:rsidP="00A575D6">
            <w:pPr>
              <w:rPr>
                <w:sz w:val="22"/>
                <w:szCs w:val="22"/>
                <w:rtl/>
              </w:rPr>
            </w:pPr>
            <w:r w:rsidRPr="00480AAD">
              <w:rPr>
                <w:sz w:val="22"/>
                <w:szCs w:val="22"/>
                <w:rtl/>
              </w:rPr>
              <w:t>כלים &amp; שיטות</w:t>
            </w:r>
          </w:p>
        </w:tc>
        <w:tc>
          <w:tcPr>
            <w:tcW w:w="1667" w:type="pct"/>
            <w:shd w:val="clear" w:color="auto" w:fill="E7E6E6" w:themeFill="background2"/>
            <w:hideMark/>
          </w:tcPr>
          <w:p w:rsidR="00E74F20" w:rsidRPr="00480AAD" w:rsidRDefault="00E74F20" w:rsidP="00A575D6">
            <w:pPr>
              <w:rPr>
                <w:sz w:val="22"/>
                <w:szCs w:val="22"/>
                <w:rtl/>
              </w:rPr>
            </w:pPr>
            <w:r w:rsidRPr="00480AAD">
              <w:rPr>
                <w:sz w:val="22"/>
                <w:szCs w:val="22"/>
                <w:rtl/>
              </w:rPr>
              <w:t>תשומות</w:t>
            </w:r>
          </w:p>
        </w:tc>
      </w:tr>
      <w:tr w:rsidR="00E74F20" w:rsidRPr="00480AAD" w:rsidTr="00E74F20">
        <w:trPr>
          <w:trHeight w:val="18"/>
        </w:trPr>
        <w:tc>
          <w:tcPr>
            <w:tcW w:w="1651" w:type="pct"/>
            <w:hideMark/>
          </w:tcPr>
          <w:p w:rsidR="00E74F20" w:rsidRPr="00480AAD" w:rsidRDefault="00E74F20" w:rsidP="00A575D6">
            <w:pPr>
              <w:rPr>
                <w:sz w:val="22"/>
                <w:szCs w:val="22"/>
                <w:rtl/>
              </w:rPr>
            </w:pPr>
            <w:r w:rsidRPr="00480AAD">
              <w:rPr>
                <w:sz w:val="22"/>
                <w:szCs w:val="22"/>
                <w:rtl/>
              </w:rPr>
              <w:t>1. בקשות שינוי מאושרות.</w:t>
            </w:r>
          </w:p>
        </w:tc>
        <w:tc>
          <w:tcPr>
            <w:tcW w:w="1682" w:type="pct"/>
            <w:hideMark/>
          </w:tcPr>
          <w:p w:rsidR="00E74F20" w:rsidRPr="00480AAD" w:rsidRDefault="00E74F20" w:rsidP="00A575D6">
            <w:pPr>
              <w:rPr>
                <w:sz w:val="22"/>
                <w:szCs w:val="22"/>
                <w:rtl/>
              </w:rPr>
            </w:pPr>
            <w:r w:rsidRPr="00480AAD">
              <w:rPr>
                <w:sz w:val="22"/>
                <w:szCs w:val="22"/>
                <w:rtl/>
              </w:rPr>
              <w:t>1. חוות דעת מומחים</w:t>
            </w:r>
          </w:p>
        </w:tc>
        <w:tc>
          <w:tcPr>
            <w:tcW w:w="1667" w:type="pct"/>
            <w:hideMark/>
          </w:tcPr>
          <w:p w:rsidR="00E74F20" w:rsidRPr="00480AAD" w:rsidRDefault="00E74F20" w:rsidP="00A575D6">
            <w:pPr>
              <w:rPr>
                <w:sz w:val="22"/>
                <w:szCs w:val="22"/>
                <w:rtl/>
              </w:rPr>
            </w:pPr>
            <w:r w:rsidRPr="00480AAD">
              <w:rPr>
                <w:sz w:val="22"/>
                <w:szCs w:val="22"/>
                <w:rtl/>
              </w:rPr>
              <w:t>1. תוכנית ניהול הפרויקט</w:t>
            </w:r>
          </w:p>
        </w:tc>
      </w:tr>
      <w:tr w:rsidR="00E74F20" w:rsidRPr="00480AAD" w:rsidTr="00E74F20">
        <w:trPr>
          <w:trHeight w:val="18"/>
        </w:trPr>
        <w:tc>
          <w:tcPr>
            <w:tcW w:w="1651" w:type="pct"/>
            <w:hideMark/>
          </w:tcPr>
          <w:p w:rsidR="00E74F20" w:rsidRPr="00480AAD" w:rsidRDefault="00E74F20" w:rsidP="00A575D6">
            <w:pPr>
              <w:rPr>
                <w:sz w:val="22"/>
                <w:szCs w:val="22"/>
                <w:rtl/>
              </w:rPr>
            </w:pPr>
            <w:r w:rsidRPr="00480AAD">
              <w:rPr>
                <w:sz w:val="22"/>
                <w:szCs w:val="22"/>
                <w:rtl/>
              </w:rPr>
              <w:t>2. יומן שינויים</w:t>
            </w:r>
          </w:p>
        </w:tc>
        <w:tc>
          <w:tcPr>
            <w:tcW w:w="1682" w:type="pct"/>
            <w:hideMark/>
          </w:tcPr>
          <w:p w:rsidR="00E74F20" w:rsidRPr="00480AAD" w:rsidRDefault="00E74F20" w:rsidP="00A575D6">
            <w:pPr>
              <w:rPr>
                <w:sz w:val="22"/>
                <w:szCs w:val="22"/>
                <w:rtl/>
              </w:rPr>
            </w:pPr>
            <w:r w:rsidRPr="00480AAD">
              <w:rPr>
                <w:sz w:val="22"/>
                <w:szCs w:val="22"/>
                <w:rtl/>
              </w:rPr>
              <w:t>2. פגישות.</w:t>
            </w:r>
          </w:p>
        </w:tc>
        <w:tc>
          <w:tcPr>
            <w:tcW w:w="1667" w:type="pct"/>
            <w:hideMark/>
          </w:tcPr>
          <w:p w:rsidR="00E74F20" w:rsidRPr="00480AAD" w:rsidRDefault="00E74F20" w:rsidP="00A575D6">
            <w:pPr>
              <w:rPr>
                <w:sz w:val="22"/>
                <w:szCs w:val="22"/>
                <w:rtl/>
              </w:rPr>
            </w:pPr>
            <w:r w:rsidRPr="00480AAD">
              <w:rPr>
                <w:sz w:val="22"/>
                <w:szCs w:val="22"/>
                <w:rtl/>
              </w:rPr>
              <w:t>2. דוחות ביצועי עבודה.</w:t>
            </w:r>
          </w:p>
        </w:tc>
      </w:tr>
      <w:tr w:rsidR="00E74F20" w:rsidRPr="00480AAD" w:rsidTr="00E74F20">
        <w:trPr>
          <w:trHeight w:val="547"/>
        </w:trPr>
        <w:tc>
          <w:tcPr>
            <w:tcW w:w="1651" w:type="pct"/>
            <w:hideMark/>
          </w:tcPr>
          <w:p w:rsidR="00E74F20" w:rsidRPr="00480AAD" w:rsidRDefault="00E74F20" w:rsidP="00A575D6">
            <w:pPr>
              <w:rPr>
                <w:sz w:val="22"/>
                <w:szCs w:val="22"/>
                <w:rtl/>
              </w:rPr>
            </w:pPr>
            <w:r w:rsidRPr="00480AAD">
              <w:rPr>
                <w:sz w:val="22"/>
                <w:szCs w:val="22"/>
                <w:rtl/>
              </w:rPr>
              <w:t>3. עדכוני תוכנית ניהול הפרויקט</w:t>
            </w:r>
          </w:p>
        </w:tc>
        <w:tc>
          <w:tcPr>
            <w:tcW w:w="1682" w:type="pct"/>
            <w:hideMark/>
          </w:tcPr>
          <w:p w:rsidR="00E74F20" w:rsidRPr="00480AAD" w:rsidRDefault="00E74F20" w:rsidP="00A575D6">
            <w:pPr>
              <w:rPr>
                <w:sz w:val="22"/>
                <w:szCs w:val="22"/>
                <w:rtl/>
              </w:rPr>
            </w:pPr>
            <w:r w:rsidRPr="00480AAD">
              <w:rPr>
                <w:sz w:val="22"/>
                <w:szCs w:val="22"/>
                <w:rtl/>
              </w:rPr>
              <w:t>3. כלים לבקרת שינויים.</w:t>
            </w:r>
          </w:p>
        </w:tc>
        <w:tc>
          <w:tcPr>
            <w:tcW w:w="1667" w:type="pct"/>
            <w:hideMark/>
          </w:tcPr>
          <w:p w:rsidR="00E74F20" w:rsidRPr="00480AAD" w:rsidRDefault="00E74F20" w:rsidP="00A575D6">
            <w:pPr>
              <w:rPr>
                <w:sz w:val="22"/>
                <w:szCs w:val="22"/>
                <w:rtl/>
              </w:rPr>
            </w:pPr>
            <w:r w:rsidRPr="00480AAD">
              <w:rPr>
                <w:sz w:val="22"/>
                <w:szCs w:val="22"/>
                <w:rtl/>
              </w:rPr>
              <w:t>3. בקשות שינויים.</w:t>
            </w:r>
          </w:p>
        </w:tc>
      </w:tr>
      <w:tr w:rsidR="00E74F20" w:rsidRPr="00480AAD" w:rsidTr="00E74F20">
        <w:trPr>
          <w:trHeight w:val="18"/>
        </w:trPr>
        <w:tc>
          <w:tcPr>
            <w:tcW w:w="1651" w:type="pct"/>
            <w:hideMark/>
          </w:tcPr>
          <w:p w:rsidR="00E74F20" w:rsidRPr="00480AAD" w:rsidRDefault="00E74F20" w:rsidP="00A575D6">
            <w:pPr>
              <w:rPr>
                <w:sz w:val="22"/>
                <w:szCs w:val="22"/>
                <w:rtl/>
              </w:rPr>
            </w:pPr>
            <w:r w:rsidRPr="00480AAD">
              <w:rPr>
                <w:sz w:val="22"/>
                <w:szCs w:val="22"/>
                <w:rtl/>
              </w:rPr>
              <w:t>4. עדכוני מסמכי הפרויקט.</w:t>
            </w:r>
          </w:p>
        </w:tc>
        <w:tc>
          <w:tcPr>
            <w:tcW w:w="1682" w:type="pct"/>
            <w:hideMark/>
          </w:tcPr>
          <w:p w:rsidR="00E74F20" w:rsidRPr="00480AAD" w:rsidRDefault="00E74F20" w:rsidP="00A575D6">
            <w:pPr>
              <w:rPr>
                <w:sz w:val="22"/>
                <w:szCs w:val="22"/>
                <w:rtl/>
              </w:rPr>
            </w:pPr>
          </w:p>
        </w:tc>
        <w:tc>
          <w:tcPr>
            <w:tcW w:w="1667" w:type="pct"/>
            <w:hideMark/>
          </w:tcPr>
          <w:p w:rsidR="00E74F20" w:rsidRPr="00480AAD" w:rsidRDefault="00E74F20" w:rsidP="00A575D6">
            <w:pPr>
              <w:rPr>
                <w:sz w:val="22"/>
                <w:szCs w:val="22"/>
              </w:rPr>
            </w:pPr>
            <w:r w:rsidRPr="00480AAD">
              <w:rPr>
                <w:sz w:val="22"/>
                <w:szCs w:val="22"/>
                <w:rtl/>
              </w:rPr>
              <w:t>4. גורמים סביבתיים של הארגון.</w:t>
            </w:r>
          </w:p>
        </w:tc>
      </w:tr>
      <w:tr w:rsidR="00E74F20" w:rsidRPr="00480AAD" w:rsidTr="00E74F20">
        <w:trPr>
          <w:trHeight w:val="18"/>
        </w:trPr>
        <w:tc>
          <w:tcPr>
            <w:tcW w:w="1651" w:type="pct"/>
            <w:hideMark/>
          </w:tcPr>
          <w:p w:rsidR="00E74F20" w:rsidRPr="00480AAD" w:rsidRDefault="00E74F20" w:rsidP="00A575D6">
            <w:pPr>
              <w:rPr>
                <w:sz w:val="22"/>
                <w:szCs w:val="22"/>
                <w:rtl/>
              </w:rPr>
            </w:pPr>
          </w:p>
        </w:tc>
        <w:tc>
          <w:tcPr>
            <w:tcW w:w="1682" w:type="pct"/>
            <w:hideMark/>
          </w:tcPr>
          <w:p w:rsidR="00E74F20" w:rsidRPr="00480AAD" w:rsidRDefault="00E74F20" w:rsidP="00A575D6">
            <w:pPr>
              <w:rPr>
                <w:sz w:val="22"/>
                <w:szCs w:val="22"/>
              </w:rPr>
            </w:pPr>
          </w:p>
        </w:tc>
        <w:tc>
          <w:tcPr>
            <w:tcW w:w="1667" w:type="pct"/>
            <w:hideMark/>
          </w:tcPr>
          <w:p w:rsidR="00E74F20" w:rsidRPr="00480AAD" w:rsidRDefault="00E74F20" w:rsidP="00A575D6">
            <w:pPr>
              <w:rPr>
                <w:sz w:val="22"/>
                <w:szCs w:val="22"/>
              </w:rPr>
            </w:pPr>
            <w:r w:rsidRPr="00480AAD">
              <w:rPr>
                <w:sz w:val="22"/>
                <w:szCs w:val="22"/>
                <w:rtl/>
              </w:rPr>
              <w:t>5. נכסי תהליכים ארגוניים</w:t>
            </w:r>
          </w:p>
        </w:tc>
      </w:tr>
    </w:tbl>
    <w:p w:rsidR="00E74F20" w:rsidRPr="00480AAD" w:rsidRDefault="00E74F20" w:rsidP="00A575D6">
      <w:pPr>
        <w:rPr>
          <w:sz w:val="22"/>
          <w:szCs w:val="22"/>
        </w:rPr>
      </w:pPr>
    </w:p>
    <w:p w:rsidR="001A478D" w:rsidRPr="00480AAD" w:rsidRDefault="00142EEA" w:rsidP="00360CFD">
      <w:pPr>
        <w:pStyle w:val="3"/>
        <w:rPr>
          <w:sz w:val="22"/>
          <w:szCs w:val="22"/>
          <w:rtl/>
        </w:rPr>
      </w:pPr>
      <w:r w:rsidRPr="00142EEA">
        <w:rPr>
          <w:noProof/>
          <w:sz w:val="22"/>
          <w:szCs w:val="22"/>
          <w:rtl/>
        </w:rPr>
        <mc:AlternateContent>
          <mc:Choice Requires="wps">
            <w:drawing>
              <wp:anchor distT="45720" distB="45720" distL="114300" distR="114300" simplePos="0" relativeHeight="251835392" behindDoc="0" locked="0" layoutInCell="1" allowOverlap="1">
                <wp:simplePos x="0" y="0"/>
                <wp:positionH relativeFrom="column">
                  <wp:posOffset>-351790</wp:posOffset>
                </wp:positionH>
                <wp:positionV relativeFrom="paragraph">
                  <wp:posOffset>302895</wp:posOffset>
                </wp:positionV>
                <wp:extent cx="2428875" cy="1404620"/>
                <wp:effectExtent l="0" t="0" r="28575" b="12065"/>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428875" cy="1404620"/>
                        </a:xfrm>
                        <a:prstGeom prst="rect">
                          <a:avLst/>
                        </a:prstGeom>
                        <a:solidFill>
                          <a:srgbClr val="FFFFFF"/>
                        </a:solidFill>
                        <a:ln w="9525">
                          <a:solidFill>
                            <a:srgbClr val="000000"/>
                          </a:solidFill>
                          <a:miter lim="800000"/>
                          <a:headEnd/>
                          <a:tailEnd/>
                        </a:ln>
                      </wps:spPr>
                      <wps:txbx>
                        <w:txbxContent>
                          <w:p w:rsidR="003B72DF" w:rsidRPr="00142EEA" w:rsidRDefault="003B72DF" w:rsidP="00142EEA">
                            <w:pPr>
                              <w:rPr>
                                <w:rFonts w:cs="Times New Roman"/>
                                <w:b/>
                                <w:bCs/>
                                <w:sz w:val="22"/>
                                <w:szCs w:val="22"/>
                              </w:rPr>
                            </w:pPr>
                            <w:r w:rsidRPr="00142EEA">
                              <w:rPr>
                                <w:b/>
                                <w:bCs/>
                                <w:sz w:val="22"/>
                                <w:szCs w:val="22"/>
                                <w:rtl/>
                              </w:rPr>
                              <w:t>אילוץ משולש</w:t>
                            </w:r>
                          </w:p>
                          <w:p w:rsidR="003B72DF" w:rsidRPr="00142EEA" w:rsidRDefault="003B72DF" w:rsidP="00142EEA">
                            <w:pPr>
                              <w:rPr>
                                <w:sz w:val="22"/>
                                <w:szCs w:val="22"/>
                                <w:rtl/>
                                <w:cs/>
                              </w:rPr>
                            </w:pPr>
                            <w:r w:rsidRPr="00142EEA">
                              <w:rPr>
                                <w:sz w:val="22"/>
                                <w:szCs w:val="22"/>
                                <w:rtl/>
                              </w:rPr>
                              <w:t>אילוץ משולש מתייחס לשלושה מרכיבים של הפרויקט: תכולה, עלות וזמן. שלושת האילוצים קשורים אחד לשני ומהווים מדד עיקרי לבקרה על פרויקטים. במצב שבו רוצים להגדיל או להקטין את אחד המרכיבים יש השפעה על שני המרכיבים האחרים. כך למשל אם נרצה לקצר את זמן הפרויקט ייתכן שנצטרך להוריד את התכולה ו/או להגדיל את העלות (הוספת משאבים)</w:t>
                            </w:r>
                            <w:r w:rsidRPr="00142EEA">
                              <w:rPr>
                                <w:sz w:val="22"/>
                                <w:szCs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תיבת טקסט 2" o:spid="_x0000_s1026" type="#_x0000_t202" style="position:absolute;left:0;text-align:left;margin-left:-27.7pt;margin-top:23.85pt;width:191.25pt;height:110.6pt;flip:x;z-index:251835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">
                <v:textbox style="mso-fit-shape-to-text:t">
                  <w:txbxContent>
                    <w:p w:rsidR="003B72DF" w:rsidRPr="00142EEA" w:rsidRDefault="003B72DF" w:rsidP="00142EEA">
                      <w:pPr>
                        <w:rPr>
                          <w:rFonts w:cs="Times New Roman"/>
                          <w:b/>
                          <w:bCs/>
                          <w:sz w:val="22"/>
                          <w:szCs w:val="22"/>
                        </w:rPr>
                      </w:pPr>
                      <w:r w:rsidRPr="00142EEA">
                        <w:rPr>
                          <w:b/>
                          <w:bCs/>
                          <w:sz w:val="22"/>
                          <w:szCs w:val="22"/>
                          <w:rtl/>
                        </w:rPr>
                        <w:t>אילוץ משולש</w:t>
                      </w:r>
                    </w:p>
                    <w:p w:rsidR="003B72DF" w:rsidRPr="00142EEA" w:rsidRDefault="003B72DF" w:rsidP="00142EEA">
                      <w:pPr>
                        <w:rPr>
                          <w:sz w:val="22"/>
                          <w:szCs w:val="22"/>
                          <w:rtl/>
                          <w:cs/>
                        </w:rPr>
                      </w:pPr>
                      <w:r w:rsidRPr="00142EEA">
                        <w:rPr>
                          <w:sz w:val="22"/>
                          <w:szCs w:val="22"/>
                          <w:rtl/>
                        </w:rPr>
                        <w:t>אילוץ משולש מתייחס לשלושה מרכיבים של הפרויקט: תכולה, עלות וזמן. שלושת האילוצים קשורים אחד לשני ומהווים מדד עיקרי לבקרה על פרויקטים. במצב שבו רוצים להגדיל או להקטין את אחד המרכיבים יש השפעה על שני המרכיבים האחרים. כך למשל אם נרצה לקצר את זמן הפרויקט ייתכן שנצטרך להוריד את התכולה ו/או להגדיל את העלות (הוספת משאבים)</w:t>
                      </w:r>
                      <w:r w:rsidRPr="00142EEA">
                        <w:rPr>
                          <w:sz w:val="22"/>
                          <w:szCs w:val="22"/>
                        </w:rPr>
                        <w:t>.</w:t>
                      </w:r>
                    </w:p>
                  </w:txbxContent>
                </v:textbox>
                <w10:wrap type="square"/>
              </v:shape>
            </w:pict>
          </mc:Fallback>
        </mc:AlternateContent>
      </w:r>
      <w:r w:rsidR="007857F2" w:rsidRPr="00480AAD">
        <w:rPr>
          <w:rFonts w:hint="cs"/>
          <w:sz w:val="22"/>
          <w:szCs w:val="22"/>
          <w:rtl/>
        </w:rPr>
        <w:t>תהליך ביצוע השינויים:</w:t>
      </w:r>
    </w:p>
    <w:p w:rsidR="007857F2" w:rsidRPr="00480AAD" w:rsidRDefault="007857F2" w:rsidP="00A575D6">
      <w:pPr>
        <w:rPr>
          <w:sz w:val="22"/>
          <w:szCs w:val="22"/>
          <w:u w:val="single"/>
          <w:rtl/>
        </w:rPr>
      </w:pPr>
      <w:r w:rsidRPr="00480AAD">
        <w:rPr>
          <w:noProof/>
          <w:sz w:val="22"/>
          <w:szCs w:val="22"/>
        </w:rPr>
        <w:drawing>
          <wp:inline distT="0" distB="0" distL="0" distR="0" wp14:anchorId="3EA3951D" wp14:editId="0014ED88">
            <wp:extent cx="3018240" cy="2210082"/>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33731" cy="2221425"/>
                    </a:xfrm>
                    <a:prstGeom prst="rect">
                      <a:avLst/>
                    </a:prstGeom>
                  </pic:spPr>
                </pic:pic>
              </a:graphicData>
            </a:graphic>
          </wp:inline>
        </w:drawing>
      </w:r>
    </w:p>
    <w:p w:rsidR="00E833AB" w:rsidRPr="00480AAD" w:rsidRDefault="00E833AB" w:rsidP="00A575D6">
      <w:pPr>
        <w:rPr>
          <w:sz w:val="22"/>
          <w:szCs w:val="22"/>
          <w:u w:val="single"/>
          <w:rtl/>
        </w:rPr>
      </w:pPr>
      <w:r w:rsidRPr="00480AAD">
        <w:rPr>
          <w:sz w:val="22"/>
          <w:szCs w:val="22"/>
        </w:rPr>
        <w:t>CCB/CRB</w:t>
      </w:r>
      <w:r w:rsidRPr="00480AAD">
        <w:rPr>
          <w:rFonts w:hint="cs"/>
          <w:sz w:val="22"/>
          <w:szCs w:val="22"/>
          <w:rtl/>
        </w:rPr>
        <w:t xml:space="preserve"> </w:t>
      </w:r>
      <w:r w:rsidRPr="00480AAD">
        <w:rPr>
          <w:sz w:val="22"/>
          <w:szCs w:val="22"/>
          <w:rtl/>
        </w:rPr>
        <w:t>–</w:t>
      </w:r>
      <w:r w:rsidRPr="00480AAD">
        <w:rPr>
          <w:rFonts w:hint="cs"/>
          <w:sz w:val="22"/>
          <w:szCs w:val="22"/>
          <w:rtl/>
        </w:rPr>
        <w:t>ועדה לניהוליי</w:t>
      </w:r>
      <w:r w:rsidRPr="00480AAD">
        <w:rPr>
          <w:rFonts w:hint="eastAsia"/>
          <w:sz w:val="22"/>
          <w:szCs w:val="22"/>
          <w:rtl/>
        </w:rPr>
        <w:t>ם</w:t>
      </w:r>
      <w:r w:rsidRPr="00480AAD">
        <w:rPr>
          <w:rFonts w:hint="cs"/>
          <w:sz w:val="22"/>
          <w:szCs w:val="22"/>
          <w:rtl/>
        </w:rPr>
        <w:t xml:space="preserve"> שינוים. </w:t>
      </w:r>
    </w:p>
    <w:p w:rsidR="006655AF" w:rsidRDefault="006655AF" w:rsidP="00A575D6">
      <w:pPr>
        <w:rPr>
          <w:sz w:val="22"/>
          <w:szCs w:val="22"/>
          <w:rtl/>
        </w:rPr>
      </w:pPr>
    </w:p>
    <w:p w:rsidR="00E833AB" w:rsidRPr="00480AAD" w:rsidRDefault="00E833AB" w:rsidP="00A575D6">
      <w:pPr>
        <w:rPr>
          <w:sz w:val="22"/>
          <w:szCs w:val="22"/>
          <w:rtl/>
        </w:rPr>
      </w:pPr>
      <w:r w:rsidRPr="00480AAD">
        <w:rPr>
          <w:rFonts w:hint="cs"/>
          <w:sz w:val="22"/>
          <w:szCs w:val="22"/>
          <w:rtl/>
        </w:rPr>
        <w:t>סגירת פרויקט או שלב בפרויקט</w:t>
      </w:r>
    </w:p>
    <w:p w:rsidR="00E833AB" w:rsidRPr="00480AAD" w:rsidRDefault="00E833AB" w:rsidP="00A575D6">
      <w:pPr>
        <w:rPr>
          <w:sz w:val="22"/>
          <w:szCs w:val="22"/>
          <w:rtl/>
        </w:rPr>
      </w:pPr>
      <w:r w:rsidRPr="00480AAD">
        <w:rPr>
          <w:sz w:val="22"/>
          <w:szCs w:val="22"/>
          <w:rtl/>
        </w:rPr>
        <w:t>הוא תהליך של השלמת כל הפעילויות על פני כל קבוצות ניהול תהליך הפרויקט ע"מ להשלים באופן רשמי את הפרויקט או השלב.</w:t>
      </w:r>
    </w:p>
    <w:p w:rsidR="000865D0" w:rsidRPr="00480AAD" w:rsidRDefault="000865D0" w:rsidP="00A575D6">
      <w:pPr>
        <w:rPr>
          <w:sz w:val="22"/>
          <w:szCs w:val="22"/>
          <w:rtl/>
        </w:rPr>
      </w:pPr>
      <w:r w:rsidRPr="00480AAD">
        <w:rPr>
          <w:rFonts w:hint="cs"/>
          <w:sz w:val="22"/>
          <w:szCs w:val="22"/>
          <w:rtl/>
        </w:rPr>
        <w:t>התוצרים:</w:t>
      </w:r>
    </w:p>
    <w:p w:rsidR="000865D0" w:rsidRPr="00480AAD" w:rsidRDefault="000865D0" w:rsidP="00A575D6">
      <w:pPr>
        <w:pStyle w:val="a3"/>
        <w:numPr>
          <w:ilvl w:val="0"/>
          <w:numId w:val="7"/>
        </w:numPr>
        <w:rPr>
          <w:sz w:val="22"/>
          <w:szCs w:val="22"/>
        </w:rPr>
      </w:pPr>
      <w:r w:rsidRPr="00480AAD">
        <w:rPr>
          <w:rFonts w:hint="cs"/>
          <w:sz w:val="22"/>
          <w:szCs w:val="22"/>
          <w:rtl/>
        </w:rPr>
        <w:t>שחרור המשאבים הארגוניי</w:t>
      </w:r>
      <w:r w:rsidRPr="00480AAD">
        <w:rPr>
          <w:rFonts w:hint="eastAsia"/>
          <w:sz w:val="22"/>
          <w:szCs w:val="22"/>
          <w:rtl/>
        </w:rPr>
        <w:t>ם</w:t>
      </w:r>
    </w:p>
    <w:p w:rsidR="000865D0" w:rsidRPr="00480AAD" w:rsidRDefault="000865D0" w:rsidP="00A575D6">
      <w:pPr>
        <w:pStyle w:val="a3"/>
        <w:numPr>
          <w:ilvl w:val="0"/>
          <w:numId w:val="7"/>
        </w:numPr>
        <w:rPr>
          <w:sz w:val="22"/>
          <w:szCs w:val="22"/>
        </w:rPr>
      </w:pPr>
      <w:r w:rsidRPr="00480AAD">
        <w:rPr>
          <w:rFonts w:hint="cs"/>
          <w:sz w:val="22"/>
          <w:szCs w:val="22"/>
          <w:rtl/>
        </w:rPr>
        <w:t>סיום רשמי של העבודה בפרויקט</w:t>
      </w:r>
    </w:p>
    <w:p w:rsidR="000865D0" w:rsidRPr="00480AAD" w:rsidRDefault="000865D0" w:rsidP="00A575D6">
      <w:pPr>
        <w:pStyle w:val="a3"/>
        <w:numPr>
          <w:ilvl w:val="0"/>
          <w:numId w:val="7"/>
        </w:numPr>
        <w:rPr>
          <w:sz w:val="22"/>
          <w:szCs w:val="22"/>
        </w:rPr>
      </w:pPr>
      <w:r w:rsidRPr="00480AAD">
        <w:rPr>
          <w:rFonts w:hint="cs"/>
          <w:sz w:val="22"/>
          <w:szCs w:val="22"/>
          <w:rtl/>
        </w:rPr>
        <w:t>לקחים</w:t>
      </w:r>
    </w:p>
    <w:tbl>
      <w:tblPr>
        <w:tblStyle w:val="a5"/>
        <w:tblW w:w="5000" w:type="pct"/>
        <w:tblLook w:val="0420" w:firstRow="1" w:lastRow="0" w:firstColumn="0" w:lastColumn="0" w:noHBand="0" w:noVBand="1"/>
      </w:tblPr>
      <w:tblGrid>
        <w:gridCol w:w="3163"/>
        <w:gridCol w:w="2802"/>
        <w:gridCol w:w="2331"/>
      </w:tblGrid>
      <w:tr w:rsidR="00E833AB" w:rsidRPr="00480AAD" w:rsidTr="00E833AB">
        <w:trPr>
          <w:trHeight w:val="63"/>
        </w:trPr>
        <w:tc>
          <w:tcPr>
            <w:tcW w:w="1906" w:type="pct"/>
            <w:shd w:val="clear" w:color="auto" w:fill="E7E6E6" w:themeFill="background2"/>
            <w:hideMark/>
          </w:tcPr>
          <w:p w:rsidR="00E833AB" w:rsidRPr="00480AAD" w:rsidRDefault="00E833AB" w:rsidP="00A575D6">
            <w:pPr>
              <w:rPr>
                <w:sz w:val="22"/>
                <w:szCs w:val="22"/>
              </w:rPr>
            </w:pPr>
            <w:r w:rsidRPr="00480AAD">
              <w:rPr>
                <w:sz w:val="22"/>
                <w:szCs w:val="22"/>
                <w:rtl/>
              </w:rPr>
              <w:t>תפוקות</w:t>
            </w:r>
          </w:p>
        </w:tc>
        <w:tc>
          <w:tcPr>
            <w:tcW w:w="1689" w:type="pct"/>
            <w:shd w:val="clear" w:color="auto" w:fill="E7E6E6" w:themeFill="background2"/>
            <w:hideMark/>
          </w:tcPr>
          <w:p w:rsidR="00E833AB" w:rsidRPr="00480AAD" w:rsidRDefault="00E833AB" w:rsidP="00A575D6">
            <w:pPr>
              <w:rPr>
                <w:sz w:val="22"/>
                <w:szCs w:val="22"/>
                <w:rtl/>
              </w:rPr>
            </w:pPr>
            <w:r w:rsidRPr="00480AAD">
              <w:rPr>
                <w:sz w:val="22"/>
                <w:szCs w:val="22"/>
                <w:rtl/>
              </w:rPr>
              <w:t>כלים &amp; שיטות</w:t>
            </w:r>
          </w:p>
        </w:tc>
        <w:tc>
          <w:tcPr>
            <w:tcW w:w="1405" w:type="pct"/>
            <w:shd w:val="clear" w:color="auto" w:fill="E7E6E6" w:themeFill="background2"/>
            <w:hideMark/>
          </w:tcPr>
          <w:p w:rsidR="00E833AB" w:rsidRPr="00480AAD" w:rsidRDefault="00E833AB" w:rsidP="00A575D6">
            <w:pPr>
              <w:rPr>
                <w:sz w:val="22"/>
                <w:szCs w:val="22"/>
                <w:rtl/>
              </w:rPr>
            </w:pPr>
            <w:r w:rsidRPr="00480AAD">
              <w:rPr>
                <w:sz w:val="22"/>
                <w:szCs w:val="22"/>
                <w:rtl/>
              </w:rPr>
              <w:t>תשומות</w:t>
            </w:r>
          </w:p>
        </w:tc>
      </w:tr>
      <w:tr w:rsidR="00E833AB" w:rsidRPr="00480AAD" w:rsidTr="00E833AB">
        <w:trPr>
          <w:trHeight w:val="18"/>
        </w:trPr>
        <w:tc>
          <w:tcPr>
            <w:tcW w:w="1906" w:type="pct"/>
            <w:hideMark/>
          </w:tcPr>
          <w:p w:rsidR="00E833AB" w:rsidRPr="00480AAD" w:rsidRDefault="00E833AB" w:rsidP="00A575D6">
            <w:pPr>
              <w:rPr>
                <w:sz w:val="22"/>
                <w:szCs w:val="22"/>
                <w:rtl/>
              </w:rPr>
            </w:pPr>
            <w:r w:rsidRPr="00480AAD">
              <w:rPr>
                <w:sz w:val="22"/>
                <w:szCs w:val="22"/>
                <w:rtl/>
              </w:rPr>
              <w:t>1. תוצר סופי, שירות, מוצר בתהליך.</w:t>
            </w:r>
          </w:p>
        </w:tc>
        <w:tc>
          <w:tcPr>
            <w:tcW w:w="1689" w:type="pct"/>
            <w:hideMark/>
          </w:tcPr>
          <w:p w:rsidR="00E833AB" w:rsidRPr="00480AAD" w:rsidRDefault="00E833AB" w:rsidP="00A575D6">
            <w:pPr>
              <w:rPr>
                <w:sz w:val="22"/>
                <w:szCs w:val="22"/>
                <w:rtl/>
              </w:rPr>
            </w:pPr>
            <w:r w:rsidRPr="00480AAD">
              <w:rPr>
                <w:sz w:val="22"/>
                <w:szCs w:val="22"/>
                <w:rtl/>
              </w:rPr>
              <w:t>1. חוות דעת מומחים</w:t>
            </w:r>
          </w:p>
        </w:tc>
        <w:tc>
          <w:tcPr>
            <w:tcW w:w="1405" w:type="pct"/>
            <w:hideMark/>
          </w:tcPr>
          <w:p w:rsidR="00E833AB" w:rsidRPr="00480AAD" w:rsidRDefault="00E833AB" w:rsidP="00A575D6">
            <w:pPr>
              <w:rPr>
                <w:sz w:val="22"/>
                <w:szCs w:val="22"/>
                <w:rtl/>
              </w:rPr>
            </w:pPr>
            <w:r w:rsidRPr="00480AAD">
              <w:rPr>
                <w:sz w:val="22"/>
                <w:szCs w:val="22"/>
                <w:rtl/>
              </w:rPr>
              <w:t>1. תוכנית ניהול הפרויקט</w:t>
            </w:r>
          </w:p>
        </w:tc>
      </w:tr>
      <w:tr w:rsidR="00E833AB" w:rsidRPr="00480AAD" w:rsidTr="00E833AB">
        <w:trPr>
          <w:trHeight w:val="18"/>
        </w:trPr>
        <w:tc>
          <w:tcPr>
            <w:tcW w:w="1906" w:type="pct"/>
            <w:hideMark/>
          </w:tcPr>
          <w:p w:rsidR="00E833AB" w:rsidRPr="00480AAD" w:rsidRDefault="00E833AB" w:rsidP="00A575D6">
            <w:pPr>
              <w:rPr>
                <w:sz w:val="22"/>
                <w:szCs w:val="22"/>
                <w:rtl/>
              </w:rPr>
            </w:pPr>
            <w:r w:rsidRPr="00480AAD">
              <w:rPr>
                <w:sz w:val="22"/>
                <w:szCs w:val="22"/>
                <w:rtl/>
              </w:rPr>
              <w:t>2. עדכון נכסי תהליך ארגוניים</w:t>
            </w:r>
          </w:p>
        </w:tc>
        <w:tc>
          <w:tcPr>
            <w:tcW w:w="1689" w:type="pct"/>
            <w:hideMark/>
          </w:tcPr>
          <w:p w:rsidR="00E833AB" w:rsidRPr="00480AAD" w:rsidRDefault="00E833AB" w:rsidP="00A575D6">
            <w:pPr>
              <w:rPr>
                <w:sz w:val="22"/>
                <w:szCs w:val="22"/>
                <w:rtl/>
              </w:rPr>
            </w:pPr>
            <w:r w:rsidRPr="00480AAD">
              <w:rPr>
                <w:sz w:val="22"/>
                <w:szCs w:val="22"/>
                <w:rtl/>
              </w:rPr>
              <w:t xml:space="preserve">2. שיטות </w:t>
            </w:r>
            <w:r w:rsidRPr="00480AAD">
              <w:rPr>
                <w:rFonts w:hint="cs"/>
                <w:sz w:val="22"/>
                <w:szCs w:val="22"/>
                <w:rtl/>
              </w:rPr>
              <w:t>אנליטיו</w:t>
            </w:r>
            <w:r w:rsidRPr="00480AAD">
              <w:rPr>
                <w:rFonts w:hint="eastAsia"/>
                <w:sz w:val="22"/>
                <w:szCs w:val="22"/>
                <w:rtl/>
              </w:rPr>
              <w:t>ת</w:t>
            </w:r>
            <w:r w:rsidRPr="00480AAD">
              <w:rPr>
                <w:sz w:val="22"/>
                <w:szCs w:val="22"/>
                <w:rtl/>
              </w:rPr>
              <w:t>.</w:t>
            </w:r>
          </w:p>
        </w:tc>
        <w:tc>
          <w:tcPr>
            <w:tcW w:w="1405" w:type="pct"/>
            <w:hideMark/>
          </w:tcPr>
          <w:p w:rsidR="00E833AB" w:rsidRPr="00480AAD" w:rsidRDefault="00E833AB" w:rsidP="00A575D6">
            <w:pPr>
              <w:rPr>
                <w:sz w:val="22"/>
                <w:szCs w:val="22"/>
                <w:rtl/>
              </w:rPr>
            </w:pPr>
            <w:r w:rsidRPr="00480AAD">
              <w:rPr>
                <w:sz w:val="22"/>
                <w:szCs w:val="22"/>
                <w:rtl/>
              </w:rPr>
              <w:t>2. תוצרים שהתקבלו</w:t>
            </w:r>
          </w:p>
        </w:tc>
      </w:tr>
      <w:tr w:rsidR="00E833AB" w:rsidRPr="00480AAD" w:rsidTr="00E833AB">
        <w:trPr>
          <w:trHeight w:val="18"/>
        </w:trPr>
        <w:tc>
          <w:tcPr>
            <w:tcW w:w="1906" w:type="pct"/>
            <w:hideMark/>
          </w:tcPr>
          <w:p w:rsidR="00E833AB" w:rsidRPr="00480AAD" w:rsidRDefault="00E833AB" w:rsidP="00A575D6">
            <w:pPr>
              <w:rPr>
                <w:sz w:val="22"/>
                <w:szCs w:val="22"/>
                <w:rtl/>
              </w:rPr>
            </w:pPr>
          </w:p>
        </w:tc>
        <w:tc>
          <w:tcPr>
            <w:tcW w:w="1689" w:type="pct"/>
            <w:hideMark/>
          </w:tcPr>
          <w:p w:rsidR="00E833AB" w:rsidRPr="00480AAD" w:rsidRDefault="00E833AB" w:rsidP="00A575D6">
            <w:pPr>
              <w:rPr>
                <w:sz w:val="22"/>
                <w:szCs w:val="22"/>
              </w:rPr>
            </w:pPr>
            <w:r w:rsidRPr="00480AAD">
              <w:rPr>
                <w:sz w:val="22"/>
                <w:szCs w:val="22"/>
                <w:rtl/>
              </w:rPr>
              <w:t>3. פגישות</w:t>
            </w:r>
          </w:p>
        </w:tc>
        <w:tc>
          <w:tcPr>
            <w:tcW w:w="1405" w:type="pct"/>
            <w:hideMark/>
          </w:tcPr>
          <w:p w:rsidR="00E833AB" w:rsidRPr="00480AAD" w:rsidRDefault="00E833AB" w:rsidP="00A575D6">
            <w:pPr>
              <w:rPr>
                <w:sz w:val="22"/>
                <w:szCs w:val="22"/>
                <w:rtl/>
              </w:rPr>
            </w:pPr>
            <w:r w:rsidRPr="00480AAD">
              <w:rPr>
                <w:sz w:val="22"/>
                <w:szCs w:val="22"/>
                <w:rtl/>
              </w:rPr>
              <w:t>3. נכסי תהליך ארגוניים</w:t>
            </w:r>
          </w:p>
        </w:tc>
      </w:tr>
    </w:tbl>
    <w:p w:rsidR="00C77E40" w:rsidRPr="00480AAD" w:rsidRDefault="00C77E40" w:rsidP="00A575D6">
      <w:pPr>
        <w:rPr>
          <w:sz w:val="22"/>
          <w:szCs w:val="22"/>
          <w:rtl/>
        </w:rPr>
      </w:pPr>
    </w:p>
    <w:p w:rsidR="00E833AB" w:rsidRPr="00480AAD" w:rsidRDefault="00C77E40" w:rsidP="00A575D6">
      <w:pPr>
        <w:rPr>
          <w:sz w:val="22"/>
          <w:szCs w:val="22"/>
          <w:rtl/>
        </w:rPr>
      </w:pPr>
      <w:r w:rsidRPr="00480AAD">
        <w:rPr>
          <w:rFonts w:hint="cs"/>
          <w:sz w:val="22"/>
          <w:szCs w:val="22"/>
          <w:rtl/>
        </w:rPr>
        <w:t>סיכום:</w:t>
      </w:r>
    </w:p>
    <w:p w:rsidR="00633A8C" w:rsidRPr="00480AAD" w:rsidRDefault="00633A8C" w:rsidP="001D1C03">
      <w:pPr>
        <w:pStyle w:val="a3"/>
        <w:numPr>
          <w:ilvl w:val="0"/>
          <w:numId w:val="10"/>
        </w:numPr>
        <w:rPr>
          <w:sz w:val="22"/>
          <w:szCs w:val="22"/>
        </w:rPr>
      </w:pPr>
      <w:r w:rsidRPr="00480AAD">
        <w:rPr>
          <w:sz w:val="22"/>
          <w:szCs w:val="22"/>
          <w:rtl/>
        </w:rPr>
        <w:t>מנהל הפרויקט מתכלל את תהליך ניהול הפרויקט</w:t>
      </w:r>
    </w:p>
    <w:p w:rsidR="00633A8C" w:rsidRPr="00480AAD" w:rsidRDefault="00633A8C" w:rsidP="001D1C03">
      <w:pPr>
        <w:pStyle w:val="a3"/>
        <w:numPr>
          <w:ilvl w:val="0"/>
          <w:numId w:val="10"/>
        </w:numPr>
        <w:rPr>
          <w:sz w:val="22"/>
          <w:szCs w:val="22"/>
        </w:rPr>
      </w:pPr>
      <w:r w:rsidRPr="00480AAD">
        <w:rPr>
          <w:sz w:val="22"/>
          <w:szCs w:val="22"/>
          <w:rtl/>
        </w:rPr>
        <w:t>צריך להבין מהו מסמך ייזום הפרויקט ומדוע הוא חשוב למנהל הפרויקט</w:t>
      </w:r>
    </w:p>
    <w:p w:rsidR="00633A8C" w:rsidRPr="00480AAD" w:rsidRDefault="00633A8C" w:rsidP="001D1C03">
      <w:pPr>
        <w:pStyle w:val="a3"/>
        <w:numPr>
          <w:ilvl w:val="0"/>
          <w:numId w:val="10"/>
        </w:numPr>
        <w:rPr>
          <w:sz w:val="22"/>
          <w:szCs w:val="22"/>
        </w:rPr>
      </w:pPr>
      <w:r w:rsidRPr="00480AAD">
        <w:rPr>
          <w:sz w:val="22"/>
          <w:szCs w:val="22"/>
          <w:rtl/>
        </w:rPr>
        <w:t>תוכניות הניהול הן האסטרטגיה שלך לניהול הפרויקט. אתה צריך לשלב את כל המרכיבים יחד.</w:t>
      </w:r>
    </w:p>
    <w:p w:rsidR="00633A8C" w:rsidRPr="00480AAD" w:rsidRDefault="00633A8C" w:rsidP="001D1C03">
      <w:pPr>
        <w:pStyle w:val="a3"/>
        <w:numPr>
          <w:ilvl w:val="0"/>
          <w:numId w:val="10"/>
        </w:numPr>
        <w:rPr>
          <w:sz w:val="22"/>
          <w:szCs w:val="22"/>
        </w:rPr>
      </w:pPr>
      <w:r w:rsidRPr="00480AAD">
        <w:rPr>
          <w:sz w:val="22"/>
          <w:szCs w:val="22"/>
          <w:rtl/>
        </w:rPr>
        <w:t>אילוצים והנחות הם תשומות לתהליכי ניהול פרויקטים רבים</w:t>
      </w:r>
    </w:p>
    <w:p w:rsidR="00633A8C" w:rsidRPr="00313AB7" w:rsidRDefault="00633A8C" w:rsidP="00313AB7">
      <w:pPr>
        <w:pStyle w:val="a3"/>
        <w:numPr>
          <w:ilvl w:val="0"/>
          <w:numId w:val="10"/>
        </w:numPr>
        <w:rPr>
          <w:sz w:val="22"/>
          <w:szCs w:val="22"/>
        </w:rPr>
      </w:pPr>
      <w:r w:rsidRPr="00480AAD">
        <w:rPr>
          <w:sz w:val="22"/>
          <w:szCs w:val="22"/>
          <w:rtl/>
        </w:rPr>
        <w:t>חיפוש השפעות של השינוי על כל מרכיבי "האילוץ משולש" הוא הרעיון מאחורי בקרת שינוי משולבת.</w:t>
      </w:r>
    </w:p>
    <w:p w:rsidR="006F1680" w:rsidRPr="00480AAD" w:rsidRDefault="006F1680" w:rsidP="00C91F30">
      <w:pPr>
        <w:pStyle w:val="1"/>
        <w:rPr>
          <w:sz w:val="22"/>
          <w:szCs w:val="22"/>
          <w:rtl/>
        </w:rPr>
      </w:pPr>
      <w:bookmarkStart w:id="3" w:name="_Toc515885183"/>
      <w:r w:rsidRPr="00480AAD">
        <w:rPr>
          <w:rFonts w:hint="cs"/>
          <w:sz w:val="22"/>
          <w:szCs w:val="22"/>
          <w:rtl/>
        </w:rPr>
        <w:t xml:space="preserve">מצגת 3 </w:t>
      </w:r>
      <w:r w:rsidRPr="00480AAD">
        <w:rPr>
          <w:sz w:val="22"/>
          <w:szCs w:val="22"/>
          <w:rtl/>
        </w:rPr>
        <w:t>–</w:t>
      </w:r>
      <w:r w:rsidRPr="00480AAD">
        <w:rPr>
          <w:rFonts w:hint="cs"/>
          <w:sz w:val="22"/>
          <w:szCs w:val="22"/>
          <w:rtl/>
        </w:rPr>
        <w:t xml:space="preserve"> ניהול זמן בפרויקט</w:t>
      </w:r>
      <w:bookmarkEnd w:id="3"/>
    </w:p>
    <w:p w:rsidR="00B91E89" w:rsidRPr="00480AAD" w:rsidRDefault="00B91E89" w:rsidP="00A575D6">
      <w:pPr>
        <w:rPr>
          <w:sz w:val="22"/>
          <w:szCs w:val="22"/>
          <w:rtl/>
        </w:rPr>
      </w:pPr>
    </w:p>
    <w:p w:rsidR="00B91E89" w:rsidRPr="00480AAD" w:rsidRDefault="00B91E89" w:rsidP="00360CFD">
      <w:pPr>
        <w:pStyle w:val="3"/>
        <w:rPr>
          <w:sz w:val="22"/>
          <w:szCs w:val="22"/>
          <w:rtl/>
        </w:rPr>
      </w:pPr>
      <w:r w:rsidRPr="00480AAD">
        <w:rPr>
          <w:rFonts w:hint="cs"/>
          <w:sz w:val="22"/>
          <w:szCs w:val="22"/>
          <w:rtl/>
        </w:rPr>
        <w:t>מהו ניהול זמן בפרויקט?</w:t>
      </w:r>
    </w:p>
    <w:p w:rsidR="00B91E89" w:rsidRPr="00480AAD" w:rsidRDefault="00B91E89" w:rsidP="00A575D6">
      <w:pPr>
        <w:rPr>
          <w:sz w:val="22"/>
          <w:szCs w:val="22"/>
        </w:rPr>
      </w:pPr>
      <w:r w:rsidRPr="00480AAD">
        <w:rPr>
          <w:sz w:val="22"/>
          <w:szCs w:val="22"/>
          <w:rtl/>
        </w:rPr>
        <w:t xml:space="preserve">ניהול זמן הפרויקט כולל את התהליכים הנדרשים כדי לנהל את השלמת הפרויקט במועד שנקבע. </w:t>
      </w:r>
    </w:p>
    <w:p w:rsidR="00B91E89" w:rsidRPr="00480AAD" w:rsidRDefault="00B91E89" w:rsidP="00A575D6">
      <w:pPr>
        <w:pStyle w:val="a3"/>
        <w:numPr>
          <w:ilvl w:val="0"/>
          <w:numId w:val="7"/>
        </w:numPr>
        <w:rPr>
          <w:sz w:val="22"/>
          <w:szCs w:val="22"/>
          <w:rtl/>
        </w:rPr>
        <w:sectPr w:rsidR="00B91E89" w:rsidRPr="00480AAD" w:rsidSect="000C0A21">
          <w:type w:val="continuous"/>
          <w:pgSz w:w="11906" w:h="16838"/>
          <w:pgMar w:top="1440" w:right="1800" w:bottom="1440" w:left="1800" w:header="708" w:footer="708" w:gutter="0"/>
          <w:cols w:space="708"/>
          <w:bidi/>
          <w:rtlGutter/>
          <w:docGrid w:linePitch="360"/>
        </w:sectPr>
      </w:pPr>
    </w:p>
    <w:p w:rsidR="00B91E89" w:rsidRPr="00480AAD" w:rsidRDefault="00B91E89" w:rsidP="00A575D6">
      <w:pPr>
        <w:pStyle w:val="a3"/>
        <w:numPr>
          <w:ilvl w:val="0"/>
          <w:numId w:val="7"/>
        </w:numPr>
        <w:rPr>
          <w:sz w:val="22"/>
          <w:szCs w:val="22"/>
          <w:u w:val="single"/>
        </w:rPr>
      </w:pPr>
      <w:r w:rsidRPr="00480AAD">
        <w:rPr>
          <w:rFonts w:hint="cs"/>
          <w:sz w:val="22"/>
          <w:szCs w:val="22"/>
          <w:rtl/>
        </w:rPr>
        <w:t>משך הפעילות</w:t>
      </w:r>
    </w:p>
    <w:p w:rsidR="00B91E89" w:rsidRPr="00480AAD" w:rsidRDefault="00B91E89" w:rsidP="00A575D6">
      <w:pPr>
        <w:pStyle w:val="a3"/>
        <w:numPr>
          <w:ilvl w:val="0"/>
          <w:numId w:val="7"/>
        </w:numPr>
        <w:rPr>
          <w:sz w:val="22"/>
          <w:szCs w:val="22"/>
          <w:u w:val="single"/>
        </w:rPr>
      </w:pPr>
      <w:r w:rsidRPr="00480AAD">
        <w:rPr>
          <w:rFonts w:hint="cs"/>
          <w:sz w:val="22"/>
          <w:szCs w:val="22"/>
          <w:rtl/>
        </w:rPr>
        <w:t>מערכות יחסים קודמות</w:t>
      </w:r>
    </w:p>
    <w:p w:rsidR="00B91E89" w:rsidRPr="00480AAD" w:rsidRDefault="00B91E89" w:rsidP="00A575D6">
      <w:pPr>
        <w:pStyle w:val="a3"/>
        <w:numPr>
          <w:ilvl w:val="0"/>
          <w:numId w:val="7"/>
        </w:numPr>
        <w:rPr>
          <w:sz w:val="22"/>
          <w:szCs w:val="22"/>
          <w:u w:val="single"/>
        </w:rPr>
      </w:pPr>
      <w:r w:rsidRPr="00480AAD">
        <w:rPr>
          <w:rFonts w:hint="cs"/>
          <w:sz w:val="22"/>
          <w:szCs w:val="22"/>
          <w:rtl/>
        </w:rPr>
        <w:t>דרישות וזמינות תקציב</w:t>
      </w:r>
    </w:p>
    <w:p w:rsidR="00B91E89" w:rsidRPr="00480AAD" w:rsidRDefault="00B91E89" w:rsidP="00A575D6">
      <w:pPr>
        <w:pStyle w:val="a3"/>
        <w:numPr>
          <w:ilvl w:val="0"/>
          <w:numId w:val="7"/>
        </w:numPr>
        <w:rPr>
          <w:sz w:val="22"/>
          <w:szCs w:val="22"/>
          <w:u w:val="single"/>
        </w:rPr>
      </w:pPr>
      <w:r w:rsidRPr="00480AAD">
        <w:rPr>
          <w:rFonts w:hint="cs"/>
          <w:sz w:val="22"/>
          <w:szCs w:val="22"/>
          <w:rtl/>
        </w:rPr>
        <w:t>אבני דרך פנימיות</w:t>
      </w:r>
    </w:p>
    <w:p w:rsidR="00B91E89" w:rsidRPr="00480AAD" w:rsidRDefault="00B91E89" w:rsidP="00A575D6">
      <w:pPr>
        <w:pStyle w:val="a3"/>
        <w:numPr>
          <w:ilvl w:val="0"/>
          <w:numId w:val="7"/>
        </w:numPr>
        <w:rPr>
          <w:sz w:val="22"/>
          <w:szCs w:val="22"/>
          <w:u w:val="single"/>
        </w:rPr>
      </w:pPr>
      <w:r w:rsidRPr="00480AAD">
        <w:rPr>
          <w:rFonts w:hint="cs"/>
          <w:sz w:val="22"/>
          <w:szCs w:val="22"/>
          <w:rtl/>
        </w:rPr>
        <w:t>אבני דרך חוזיות</w:t>
      </w:r>
    </w:p>
    <w:p w:rsidR="00B91E89" w:rsidRPr="00480AAD" w:rsidRDefault="00B91E89" w:rsidP="00A575D6">
      <w:pPr>
        <w:pStyle w:val="a3"/>
        <w:numPr>
          <w:ilvl w:val="0"/>
          <w:numId w:val="7"/>
        </w:numPr>
        <w:rPr>
          <w:sz w:val="22"/>
          <w:szCs w:val="22"/>
          <w:u w:val="single"/>
        </w:rPr>
      </w:pPr>
      <w:r w:rsidRPr="00480AAD">
        <w:rPr>
          <w:rFonts w:hint="cs"/>
          <w:sz w:val="22"/>
          <w:szCs w:val="22"/>
          <w:rtl/>
        </w:rPr>
        <w:t>דרישות וזמינות משאבים</w:t>
      </w:r>
    </w:p>
    <w:p w:rsidR="00B91E89" w:rsidRPr="00480AAD" w:rsidRDefault="00B91E89" w:rsidP="00A575D6">
      <w:pPr>
        <w:rPr>
          <w:sz w:val="22"/>
          <w:szCs w:val="22"/>
          <w:rtl/>
        </w:rPr>
        <w:sectPr w:rsidR="00B91E89" w:rsidRPr="00480AAD" w:rsidSect="00B91E89">
          <w:type w:val="continuous"/>
          <w:pgSz w:w="11906" w:h="16838"/>
          <w:pgMar w:top="1440" w:right="1800" w:bottom="1440" w:left="1800" w:header="708" w:footer="708" w:gutter="0"/>
          <w:cols w:num="2" w:space="708"/>
          <w:bidi/>
          <w:rtlGutter/>
          <w:docGrid w:linePitch="360"/>
        </w:sectPr>
      </w:pPr>
    </w:p>
    <w:p w:rsidR="00B91E89" w:rsidRPr="00480AAD" w:rsidRDefault="00B91E89" w:rsidP="00360CFD">
      <w:pPr>
        <w:pStyle w:val="3"/>
        <w:rPr>
          <w:sz w:val="22"/>
          <w:szCs w:val="22"/>
        </w:rPr>
      </w:pPr>
      <w:r w:rsidRPr="00480AAD">
        <w:rPr>
          <w:rFonts w:hint="cs"/>
          <w:sz w:val="22"/>
          <w:szCs w:val="22"/>
          <w:rtl/>
        </w:rPr>
        <w:t>תכנון לוח הזמנים</w:t>
      </w:r>
    </w:p>
    <w:tbl>
      <w:tblPr>
        <w:tblStyle w:val="a5"/>
        <w:tblW w:w="5000" w:type="pct"/>
        <w:tblLook w:val="0420" w:firstRow="1" w:lastRow="0" w:firstColumn="0" w:lastColumn="0" w:noHBand="0" w:noVBand="1"/>
      </w:tblPr>
      <w:tblGrid>
        <w:gridCol w:w="2746"/>
        <w:gridCol w:w="2789"/>
        <w:gridCol w:w="2761"/>
      </w:tblGrid>
      <w:tr w:rsidR="00B91E89" w:rsidRPr="00480AAD" w:rsidTr="00B91E89">
        <w:trPr>
          <w:trHeight w:val="16"/>
        </w:trPr>
        <w:tc>
          <w:tcPr>
            <w:tcW w:w="1655" w:type="pct"/>
            <w:shd w:val="clear" w:color="auto" w:fill="E7E6E6" w:themeFill="background2"/>
            <w:hideMark/>
          </w:tcPr>
          <w:p w:rsidR="00B91E89" w:rsidRPr="00480AAD" w:rsidRDefault="00B91E89" w:rsidP="00A575D6">
            <w:pPr>
              <w:rPr>
                <w:sz w:val="22"/>
                <w:szCs w:val="22"/>
              </w:rPr>
            </w:pPr>
            <w:r w:rsidRPr="00480AAD">
              <w:rPr>
                <w:sz w:val="22"/>
                <w:szCs w:val="22"/>
                <w:rtl/>
              </w:rPr>
              <w:t>תפוקות</w:t>
            </w:r>
          </w:p>
        </w:tc>
        <w:tc>
          <w:tcPr>
            <w:tcW w:w="1681" w:type="pct"/>
            <w:shd w:val="clear" w:color="auto" w:fill="E7E6E6" w:themeFill="background2"/>
            <w:hideMark/>
          </w:tcPr>
          <w:p w:rsidR="00B91E89" w:rsidRPr="00480AAD" w:rsidRDefault="00B91E89" w:rsidP="00A575D6">
            <w:pPr>
              <w:rPr>
                <w:sz w:val="22"/>
                <w:szCs w:val="22"/>
                <w:rtl/>
              </w:rPr>
            </w:pPr>
            <w:r w:rsidRPr="00480AAD">
              <w:rPr>
                <w:sz w:val="22"/>
                <w:szCs w:val="22"/>
                <w:rtl/>
              </w:rPr>
              <w:t>כלים &amp; שיטות</w:t>
            </w:r>
          </w:p>
        </w:tc>
        <w:tc>
          <w:tcPr>
            <w:tcW w:w="1664" w:type="pct"/>
            <w:shd w:val="clear" w:color="auto" w:fill="E7E6E6" w:themeFill="background2"/>
            <w:hideMark/>
          </w:tcPr>
          <w:p w:rsidR="00B91E89" w:rsidRPr="00480AAD" w:rsidRDefault="00B91E89" w:rsidP="00A575D6">
            <w:pPr>
              <w:rPr>
                <w:sz w:val="22"/>
                <w:szCs w:val="22"/>
                <w:rtl/>
              </w:rPr>
            </w:pPr>
            <w:r w:rsidRPr="00480AAD">
              <w:rPr>
                <w:sz w:val="22"/>
                <w:szCs w:val="22"/>
                <w:rtl/>
              </w:rPr>
              <w:t>תשומות</w:t>
            </w:r>
          </w:p>
        </w:tc>
      </w:tr>
      <w:tr w:rsidR="00B91E89" w:rsidRPr="00480AAD" w:rsidTr="00B91E89">
        <w:trPr>
          <w:trHeight w:val="23"/>
        </w:trPr>
        <w:tc>
          <w:tcPr>
            <w:tcW w:w="1655" w:type="pct"/>
            <w:hideMark/>
          </w:tcPr>
          <w:p w:rsidR="00B91E89" w:rsidRPr="00480AAD" w:rsidRDefault="00B91E89" w:rsidP="00A575D6">
            <w:pPr>
              <w:rPr>
                <w:sz w:val="22"/>
                <w:szCs w:val="22"/>
                <w:rtl/>
              </w:rPr>
            </w:pPr>
            <w:r w:rsidRPr="00480AAD">
              <w:rPr>
                <w:sz w:val="22"/>
                <w:szCs w:val="22"/>
                <w:rtl/>
              </w:rPr>
              <w:t>1. תכנית ניהול לוח הזמנים</w:t>
            </w:r>
          </w:p>
        </w:tc>
        <w:tc>
          <w:tcPr>
            <w:tcW w:w="1681" w:type="pct"/>
            <w:hideMark/>
          </w:tcPr>
          <w:p w:rsidR="00B91E89" w:rsidRPr="00480AAD" w:rsidRDefault="00B91E89" w:rsidP="00A575D6">
            <w:pPr>
              <w:rPr>
                <w:sz w:val="22"/>
                <w:szCs w:val="22"/>
                <w:rtl/>
              </w:rPr>
            </w:pPr>
            <w:r w:rsidRPr="00480AAD">
              <w:rPr>
                <w:sz w:val="22"/>
                <w:szCs w:val="22"/>
                <w:rtl/>
              </w:rPr>
              <w:t>1. חוות דעת מומחים.</w:t>
            </w:r>
          </w:p>
        </w:tc>
        <w:tc>
          <w:tcPr>
            <w:tcW w:w="1664" w:type="pct"/>
            <w:hideMark/>
          </w:tcPr>
          <w:p w:rsidR="00B91E89" w:rsidRPr="00480AAD" w:rsidRDefault="00B91E89" w:rsidP="00A575D6">
            <w:pPr>
              <w:rPr>
                <w:sz w:val="22"/>
                <w:szCs w:val="22"/>
                <w:rtl/>
              </w:rPr>
            </w:pPr>
            <w:r w:rsidRPr="00480AAD">
              <w:rPr>
                <w:sz w:val="22"/>
                <w:szCs w:val="22"/>
                <w:rtl/>
              </w:rPr>
              <w:t>1. תכנית ניהול הפרויקט</w:t>
            </w:r>
          </w:p>
        </w:tc>
      </w:tr>
      <w:tr w:rsidR="00B91E89" w:rsidRPr="00480AAD" w:rsidTr="00B91E89">
        <w:trPr>
          <w:trHeight w:val="23"/>
        </w:trPr>
        <w:tc>
          <w:tcPr>
            <w:tcW w:w="1655" w:type="pct"/>
            <w:hideMark/>
          </w:tcPr>
          <w:p w:rsidR="00B91E89" w:rsidRPr="00480AAD" w:rsidRDefault="00B91E89" w:rsidP="00A575D6">
            <w:pPr>
              <w:rPr>
                <w:sz w:val="22"/>
                <w:szCs w:val="22"/>
                <w:rtl/>
              </w:rPr>
            </w:pPr>
          </w:p>
        </w:tc>
        <w:tc>
          <w:tcPr>
            <w:tcW w:w="1681" w:type="pct"/>
            <w:hideMark/>
          </w:tcPr>
          <w:p w:rsidR="00B91E89" w:rsidRPr="00480AAD" w:rsidRDefault="00B91E89" w:rsidP="00A575D6">
            <w:pPr>
              <w:rPr>
                <w:sz w:val="22"/>
                <w:szCs w:val="22"/>
              </w:rPr>
            </w:pPr>
            <w:r w:rsidRPr="00480AAD">
              <w:rPr>
                <w:sz w:val="22"/>
                <w:szCs w:val="22"/>
                <w:rtl/>
              </w:rPr>
              <w:t xml:space="preserve">2. שיטות </w:t>
            </w:r>
            <w:r w:rsidRPr="00480AAD">
              <w:rPr>
                <w:rFonts w:hint="cs"/>
                <w:sz w:val="22"/>
                <w:szCs w:val="22"/>
                <w:rtl/>
              </w:rPr>
              <w:t>אנליטיו</w:t>
            </w:r>
            <w:r w:rsidRPr="00480AAD">
              <w:rPr>
                <w:rFonts w:hint="eastAsia"/>
                <w:sz w:val="22"/>
                <w:szCs w:val="22"/>
                <w:rtl/>
              </w:rPr>
              <w:t>ת</w:t>
            </w:r>
            <w:r w:rsidRPr="00480AAD">
              <w:rPr>
                <w:sz w:val="22"/>
                <w:szCs w:val="22"/>
                <w:rtl/>
              </w:rPr>
              <w:t>.</w:t>
            </w:r>
          </w:p>
        </w:tc>
        <w:tc>
          <w:tcPr>
            <w:tcW w:w="1664" w:type="pct"/>
            <w:hideMark/>
          </w:tcPr>
          <w:p w:rsidR="00B91E89" w:rsidRPr="00480AAD" w:rsidRDefault="00B91E89" w:rsidP="00A575D6">
            <w:pPr>
              <w:rPr>
                <w:sz w:val="22"/>
                <w:szCs w:val="22"/>
                <w:rtl/>
              </w:rPr>
            </w:pPr>
            <w:r w:rsidRPr="00480AAD">
              <w:rPr>
                <w:sz w:val="22"/>
                <w:szCs w:val="22"/>
                <w:rtl/>
              </w:rPr>
              <w:t>2. אמנת הפרויקט.</w:t>
            </w:r>
          </w:p>
        </w:tc>
      </w:tr>
      <w:tr w:rsidR="00B91E89" w:rsidRPr="00480AAD" w:rsidTr="00B91E89">
        <w:trPr>
          <w:trHeight w:val="23"/>
        </w:trPr>
        <w:tc>
          <w:tcPr>
            <w:tcW w:w="1655" w:type="pct"/>
            <w:hideMark/>
          </w:tcPr>
          <w:p w:rsidR="00B91E89" w:rsidRPr="00480AAD" w:rsidRDefault="00B91E89" w:rsidP="00A575D6">
            <w:pPr>
              <w:rPr>
                <w:sz w:val="22"/>
                <w:szCs w:val="22"/>
                <w:rtl/>
              </w:rPr>
            </w:pPr>
          </w:p>
        </w:tc>
        <w:tc>
          <w:tcPr>
            <w:tcW w:w="1681" w:type="pct"/>
            <w:hideMark/>
          </w:tcPr>
          <w:p w:rsidR="00B91E89" w:rsidRPr="00480AAD" w:rsidRDefault="00B91E89" w:rsidP="00A575D6">
            <w:pPr>
              <w:rPr>
                <w:sz w:val="22"/>
                <w:szCs w:val="22"/>
              </w:rPr>
            </w:pPr>
            <w:r w:rsidRPr="00480AAD">
              <w:rPr>
                <w:sz w:val="22"/>
                <w:szCs w:val="22"/>
                <w:rtl/>
              </w:rPr>
              <w:t>3. פגישות.</w:t>
            </w:r>
          </w:p>
        </w:tc>
        <w:tc>
          <w:tcPr>
            <w:tcW w:w="1664" w:type="pct"/>
            <w:hideMark/>
          </w:tcPr>
          <w:p w:rsidR="00B91E89" w:rsidRPr="00480AAD" w:rsidRDefault="00B91E89" w:rsidP="00A575D6">
            <w:pPr>
              <w:rPr>
                <w:sz w:val="22"/>
                <w:szCs w:val="22"/>
                <w:rtl/>
              </w:rPr>
            </w:pPr>
            <w:r w:rsidRPr="00480AAD">
              <w:rPr>
                <w:sz w:val="22"/>
                <w:szCs w:val="22"/>
                <w:rtl/>
              </w:rPr>
              <w:t>3. גורמי סביבה חברתיים</w:t>
            </w:r>
          </w:p>
        </w:tc>
      </w:tr>
      <w:tr w:rsidR="00B91E89" w:rsidRPr="00480AAD" w:rsidTr="00B91E89">
        <w:trPr>
          <w:trHeight w:val="23"/>
        </w:trPr>
        <w:tc>
          <w:tcPr>
            <w:tcW w:w="1655" w:type="pct"/>
            <w:hideMark/>
          </w:tcPr>
          <w:p w:rsidR="00B91E89" w:rsidRPr="00480AAD" w:rsidRDefault="00B91E89" w:rsidP="00A575D6">
            <w:pPr>
              <w:rPr>
                <w:sz w:val="22"/>
                <w:szCs w:val="22"/>
                <w:rtl/>
              </w:rPr>
            </w:pPr>
          </w:p>
        </w:tc>
        <w:tc>
          <w:tcPr>
            <w:tcW w:w="1681" w:type="pct"/>
            <w:hideMark/>
          </w:tcPr>
          <w:p w:rsidR="00B91E89" w:rsidRPr="00480AAD" w:rsidRDefault="00B91E89" w:rsidP="00A575D6">
            <w:pPr>
              <w:rPr>
                <w:sz w:val="22"/>
                <w:szCs w:val="22"/>
              </w:rPr>
            </w:pPr>
          </w:p>
        </w:tc>
        <w:tc>
          <w:tcPr>
            <w:tcW w:w="1664" w:type="pct"/>
            <w:hideMark/>
          </w:tcPr>
          <w:p w:rsidR="00B91E89" w:rsidRPr="00480AAD" w:rsidRDefault="00B91E89" w:rsidP="00A575D6">
            <w:pPr>
              <w:rPr>
                <w:sz w:val="22"/>
                <w:szCs w:val="22"/>
              </w:rPr>
            </w:pPr>
            <w:r w:rsidRPr="00480AAD">
              <w:rPr>
                <w:sz w:val="22"/>
                <w:szCs w:val="22"/>
                <w:rtl/>
              </w:rPr>
              <w:t>4. נכסי תהליך ארגוניים</w:t>
            </w:r>
          </w:p>
        </w:tc>
      </w:tr>
    </w:tbl>
    <w:p w:rsidR="00B91E89" w:rsidRPr="00480AAD" w:rsidRDefault="004408E9" w:rsidP="00A575D6">
      <w:pPr>
        <w:rPr>
          <w:sz w:val="22"/>
          <w:szCs w:val="22"/>
          <w:rtl/>
        </w:rPr>
      </w:pPr>
      <w:r w:rsidRPr="00480AAD">
        <w:rPr>
          <w:noProof/>
          <w:sz w:val="22"/>
          <w:szCs w:val="22"/>
        </w:rPr>
        <w:drawing>
          <wp:inline distT="0" distB="0" distL="0" distR="0" wp14:anchorId="40B6EA3F" wp14:editId="70C95145">
            <wp:extent cx="4209280" cy="3552496"/>
            <wp:effectExtent l="0" t="0" r="1270" b="0"/>
            <wp:docPr id="155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0" name="Picture 2"/>
                    <pic:cNvPicPr>
                      <a:picLocks noChangeAspect="1" noChangeArrowheads="1"/>
                    </pic:cNvPicPr>
                  </pic:nvPicPr>
                  <pic:blipFill>
                    <a:blip r:embed="rId26" cstate="print"/>
                    <a:srcRect l="15000" t="9778" r="30500" b="8444"/>
                    <a:stretch>
                      <a:fillRect/>
                    </a:stretch>
                  </pic:blipFill>
                  <pic:spPr bwMode="auto">
                    <a:xfrm>
                      <a:off x="0" y="0"/>
                      <a:ext cx="4228252" cy="3568508"/>
                    </a:xfrm>
                    <a:prstGeom prst="rect">
                      <a:avLst/>
                    </a:prstGeom>
                    <a:noFill/>
                    <a:ln w="9525">
                      <a:noFill/>
                      <a:miter lim="800000"/>
                      <a:headEnd/>
                      <a:tailEnd/>
                    </a:ln>
                  </pic:spPr>
                </pic:pic>
              </a:graphicData>
            </a:graphic>
          </wp:inline>
        </w:drawing>
      </w:r>
    </w:p>
    <w:p w:rsidR="00CA0065" w:rsidRPr="00480AAD" w:rsidRDefault="00CA0065" w:rsidP="00360CFD">
      <w:pPr>
        <w:pStyle w:val="3"/>
        <w:rPr>
          <w:sz w:val="22"/>
          <w:szCs w:val="22"/>
          <w:rtl/>
        </w:rPr>
      </w:pPr>
      <w:r w:rsidRPr="00480AAD">
        <w:rPr>
          <w:rFonts w:hint="cs"/>
          <w:sz w:val="22"/>
          <w:szCs w:val="22"/>
          <w:rtl/>
        </w:rPr>
        <w:t>תוכנית ניהול לוח זמנים:</w:t>
      </w:r>
    </w:p>
    <w:p w:rsidR="00CA0065" w:rsidRPr="00480AAD" w:rsidRDefault="00CA0065" w:rsidP="00A575D6">
      <w:pPr>
        <w:rPr>
          <w:sz w:val="22"/>
          <w:szCs w:val="22"/>
        </w:rPr>
      </w:pPr>
      <w:r w:rsidRPr="00480AAD">
        <w:rPr>
          <w:sz w:val="22"/>
          <w:szCs w:val="22"/>
          <w:rtl/>
        </w:rPr>
        <w:t>היא מרכיב של תכנית ניהול הפרויקט אשר קובע את הקריטריונים ואת הפעילויות לבנייה, ניטור, ובקרה על לוח הזמנים.</w:t>
      </w:r>
    </w:p>
    <w:p w:rsidR="00CA0065" w:rsidRPr="00480AAD" w:rsidRDefault="00CA0065" w:rsidP="00A575D6">
      <w:pPr>
        <w:rPr>
          <w:sz w:val="22"/>
          <w:szCs w:val="22"/>
          <w:rtl/>
        </w:rPr>
        <w:sectPr w:rsidR="00CA0065" w:rsidRPr="00480AAD" w:rsidSect="000C0A21">
          <w:type w:val="continuous"/>
          <w:pgSz w:w="11906" w:h="16838"/>
          <w:pgMar w:top="1440" w:right="1800" w:bottom="1440" w:left="1800" w:header="708" w:footer="708" w:gutter="0"/>
          <w:cols w:space="708"/>
          <w:bidi/>
          <w:rtlGutter/>
          <w:docGrid w:linePitch="360"/>
        </w:sectPr>
      </w:pPr>
    </w:p>
    <w:p w:rsidR="00CA0065" w:rsidRPr="00480AAD" w:rsidRDefault="00CA0065" w:rsidP="00A575D6">
      <w:pPr>
        <w:rPr>
          <w:sz w:val="22"/>
          <w:szCs w:val="22"/>
          <w:rtl/>
        </w:rPr>
      </w:pPr>
      <w:r w:rsidRPr="00480AAD">
        <w:rPr>
          <w:rFonts w:hint="cs"/>
          <w:sz w:val="22"/>
          <w:szCs w:val="22"/>
          <w:rtl/>
        </w:rPr>
        <w:t>פיתוח מודל לוח זמנים</w:t>
      </w:r>
    </w:p>
    <w:p w:rsidR="00CA0065" w:rsidRPr="00480AAD" w:rsidRDefault="00CA0065" w:rsidP="00A575D6">
      <w:pPr>
        <w:rPr>
          <w:sz w:val="22"/>
          <w:szCs w:val="22"/>
          <w:rtl/>
        </w:rPr>
      </w:pPr>
      <w:r w:rsidRPr="00480AAD">
        <w:rPr>
          <w:rFonts w:hint="cs"/>
          <w:sz w:val="22"/>
          <w:szCs w:val="22"/>
          <w:rtl/>
        </w:rPr>
        <w:t>רמת הדיוק</w:t>
      </w:r>
    </w:p>
    <w:p w:rsidR="00CA0065" w:rsidRPr="00480AAD" w:rsidRDefault="00CA0065" w:rsidP="00A575D6">
      <w:pPr>
        <w:rPr>
          <w:sz w:val="22"/>
          <w:szCs w:val="22"/>
          <w:rtl/>
        </w:rPr>
      </w:pPr>
      <w:r w:rsidRPr="00480AAD">
        <w:rPr>
          <w:rFonts w:hint="cs"/>
          <w:sz w:val="22"/>
          <w:szCs w:val="22"/>
          <w:rtl/>
        </w:rPr>
        <w:t>יחידות המדידה</w:t>
      </w:r>
    </w:p>
    <w:p w:rsidR="00CA0065" w:rsidRPr="00480AAD" w:rsidRDefault="00CA0065" w:rsidP="00A575D6">
      <w:pPr>
        <w:rPr>
          <w:sz w:val="22"/>
          <w:szCs w:val="22"/>
          <w:rtl/>
        </w:rPr>
      </w:pPr>
      <w:r w:rsidRPr="00480AAD">
        <w:rPr>
          <w:rFonts w:hint="cs"/>
          <w:sz w:val="22"/>
          <w:szCs w:val="22"/>
          <w:rtl/>
        </w:rPr>
        <w:t>כללים למדידת ביצועים</w:t>
      </w:r>
    </w:p>
    <w:p w:rsidR="00CA0065" w:rsidRPr="00480AAD" w:rsidRDefault="00CA0065" w:rsidP="00A575D6">
      <w:pPr>
        <w:rPr>
          <w:sz w:val="22"/>
          <w:szCs w:val="22"/>
          <w:rtl/>
        </w:rPr>
      </w:pPr>
      <w:r w:rsidRPr="00480AAD">
        <w:rPr>
          <w:rFonts w:hint="cs"/>
          <w:sz w:val="22"/>
          <w:szCs w:val="22"/>
          <w:rtl/>
        </w:rPr>
        <w:t>פורמטים של דיווח</w:t>
      </w:r>
    </w:p>
    <w:p w:rsidR="00CA0065" w:rsidRPr="00480AAD" w:rsidRDefault="00CA0065" w:rsidP="00A575D6">
      <w:pPr>
        <w:rPr>
          <w:sz w:val="22"/>
          <w:szCs w:val="22"/>
          <w:rtl/>
        </w:rPr>
      </w:pPr>
      <w:r w:rsidRPr="00480AAD">
        <w:rPr>
          <w:rFonts w:hint="cs"/>
          <w:sz w:val="22"/>
          <w:szCs w:val="22"/>
          <w:rtl/>
        </w:rPr>
        <w:t>תיאור תהליכים</w:t>
      </w:r>
    </w:p>
    <w:p w:rsidR="00CA0065" w:rsidRPr="00480AAD" w:rsidRDefault="00CA0065" w:rsidP="00A575D6">
      <w:pPr>
        <w:rPr>
          <w:sz w:val="22"/>
          <w:szCs w:val="22"/>
          <w:rtl/>
        </w:rPr>
      </w:pPr>
      <w:r w:rsidRPr="00480AAD">
        <w:rPr>
          <w:rFonts w:hint="cs"/>
          <w:sz w:val="22"/>
          <w:szCs w:val="22"/>
          <w:rtl/>
        </w:rPr>
        <w:t>קישור לתהליכים ארגוניים</w:t>
      </w:r>
    </w:p>
    <w:p w:rsidR="00CA0065" w:rsidRPr="00480AAD" w:rsidRDefault="00CA0065" w:rsidP="00A575D6">
      <w:pPr>
        <w:rPr>
          <w:sz w:val="22"/>
          <w:szCs w:val="22"/>
          <w:rtl/>
        </w:rPr>
      </w:pPr>
      <w:r w:rsidRPr="00480AAD">
        <w:rPr>
          <w:rFonts w:hint="cs"/>
          <w:sz w:val="22"/>
          <w:szCs w:val="22"/>
          <w:rtl/>
        </w:rPr>
        <w:t>תחזוקת מודל לוח הזמנים</w:t>
      </w:r>
    </w:p>
    <w:p w:rsidR="00CA0065" w:rsidRPr="00480AAD" w:rsidRDefault="00CA0065" w:rsidP="00A575D6">
      <w:pPr>
        <w:rPr>
          <w:sz w:val="22"/>
          <w:szCs w:val="22"/>
          <w:rtl/>
        </w:rPr>
      </w:pPr>
      <w:r w:rsidRPr="00480AAD">
        <w:rPr>
          <w:rFonts w:hint="cs"/>
          <w:sz w:val="22"/>
          <w:szCs w:val="22"/>
          <w:rtl/>
        </w:rPr>
        <w:t>ספי הבקרה</w:t>
      </w:r>
    </w:p>
    <w:p w:rsidR="00CA0065" w:rsidRPr="00480AAD" w:rsidRDefault="00CA0065" w:rsidP="00A575D6">
      <w:pPr>
        <w:pStyle w:val="2"/>
        <w:rPr>
          <w:sz w:val="22"/>
          <w:szCs w:val="22"/>
          <w:rtl/>
        </w:rPr>
        <w:sectPr w:rsidR="00CA0065" w:rsidRPr="00480AAD" w:rsidSect="00CA0065">
          <w:type w:val="continuous"/>
          <w:pgSz w:w="11906" w:h="16838"/>
          <w:pgMar w:top="1440" w:right="1800" w:bottom="1440" w:left="1800" w:header="708" w:footer="708" w:gutter="0"/>
          <w:cols w:num="3" w:space="708"/>
          <w:bidi/>
          <w:rtlGutter/>
          <w:docGrid w:linePitch="360"/>
        </w:sectPr>
      </w:pPr>
    </w:p>
    <w:p w:rsidR="003B72DF" w:rsidRDefault="003B72DF" w:rsidP="00360CFD">
      <w:pPr>
        <w:pStyle w:val="3"/>
        <w:rPr>
          <w:sz w:val="22"/>
          <w:szCs w:val="22"/>
          <w:rtl/>
        </w:rPr>
      </w:pPr>
    </w:p>
    <w:p w:rsidR="003B72DF" w:rsidRDefault="003B72DF" w:rsidP="00360CFD">
      <w:pPr>
        <w:pStyle w:val="3"/>
        <w:rPr>
          <w:sz w:val="22"/>
          <w:szCs w:val="22"/>
          <w:rtl/>
        </w:rPr>
      </w:pPr>
    </w:p>
    <w:p w:rsidR="003B72DF" w:rsidRDefault="003B72DF" w:rsidP="00360CFD">
      <w:pPr>
        <w:pStyle w:val="3"/>
        <w:rPr>
          <w:sz w:val="22"/>
          <w:szCs w:val="22"/>
          <w:rtl/>
        </w:rPr>
      </w:pPr>
    </w:p>
    <w:p w:rsidR="00F37B99" w:rsidRPr="00480AAD" w:rsidRDefault="00F37B99" w:rsidP="00360CFD">
      <w:pPr>
        <w:pStyle w:val="3"/>
        <w:rPr>
          <w:sz w:val="22"/>
          <w:szCs w:val="22"/>
          <w:rtl/>
        </w:rPr>
      </w:pPr>
      <w:r w:rsidRPr="00480AAD">
        <w:rPr>
          <w:rFonts w:hint="cs"/>
          <w:sz w:val="22"/>
          <w:szCs w:val="22"/>
          <w:rtl/>
        </w:rPr>
        <w:t>הגדרת פעילויו</w:t>
      </w:r>
      <w:r w:rsidRPr="00480AAD">
        <w:rPr>
          <w:rFonts w:hint="eastAsia"/>
          <w:sz w:val="22"/>
          <w:szCs w:val="22"/>
          <w:rtl/>
        </w:rPr>
        <w:t>ת</w:t>
      </w:r>
      <w:r w:rsidRPr="00480AAD">
        <w:rPr>
          <w:rFonts w:hint="cs"/>
          <w:sz w:val="22"/>
          <w:szCs w:val="22"/>
          <w:rtl/>
        </w:rPr>
        <w:t xml:space="preserve">: </w:t>
      </w:r>
    </w:p>
    <w:tbl>
      <w:tblPr>
        <w:tblStyle w:val="a5"/>
        <w:tblW w:w="0" w:type="auto"/>
        <w:jc w:val="right"/>
        <w:tblLook w:val="0420" w:firstRow="1" w:lastRow="0" w:firstColumn="0" w:lastColumn="0" w:noHBand="0" w:noVBand="1"/>
      </w:tblPr>
      <w:tblGrid>
        <w:gridCol w:w="1890"/>
        <w:gridCol w:w="1896"/>
        <w:gridCol w:w="2590"/>
      </w:tblGrid>
      <w:tr w:rsidR="00F37B99" w:rsidRPr="00480AAD" w:rsidTr="00596C1E">
        <w:trPr>
          <w:trHeight w:val="16"/>
          <w:jc w:val="right"/>
        </w:trPr>
        <w:tc>
          <w:tcPr>
            <w:tcW w:w="0" w:type="auto"/>
            <w:shd w:val="clear" w:color="auto" w:fill="E7E6E6" w:themeFill="background2"/>
            <w:hideMark/>
          </w:tcPr>
          <w:p w:rsidR="00F37B99" w:rsidRPr="00480AAD" w:rsidRDefault="00F37B99" w:rsidP="00A575D6">
            <w:pPr>
              <w:rPr>
                <w:sz w:val="22"/>
                <w:szCs w:val="22"/>
              </w:rPr>
            </w:pPr>
            <w:r w:rsidRPr="00480AAD">
              <w:rPr>
                <w:sz w:val="22"/>
                <w:szCs w:val="22"/>
                <w:rtl/>
              </w:rPr>
              <w:t>תפוקות</w:t>
            </w:r>
          </w:p>
        </w:tc>
        <w:tc>
          <w:tcPr>
            <w:tcW w:w="0" w:type="auto"/>
            <w:shd w:val="clear" w:color="auto" w:fill="E7E6E6" w:themeFill="background2"/>
            <w:hideMark/>
          </w:tcPr>
          <w:p w:rsidR="00F37B99" w:rsidRPr="00480AAD" w:rsidRDefault="00F37B99" w:rsidP="00A575D6">
            <w:pPr>
              <w:rPr>
                <w:sz w:val="22"/>
                <w:szCs w:val="22"/>
                <w:rtl/>
              </w:rPr>
            </w:pPr>
            <w:r w:rsidRPr="00480AAD">
              <w:rPr>
                <w:sz w:val="22"/>
                <w:szCs w:val="22"/>
                <w:rtl/>
              </w:rPr>
              <w:t>כלים &amp; שיטות</w:t>
            </w:r>
          </w:p>
        </w:tc>
        <w:tc>
          <w:tcPr>
            <w:tcW w:w="0" w:type="auto"/>
            <w:shd w:val="clear" w:color="auto" w:fill="E7E6E6" w:themeFill="background2"/>
            <w:hideMark/>
          </w:tcPr>
          <w:p w:rsidR="00F37B99" w:rsidRPr="00480AAD" w:rsidRDefault="00F37B99" w:rsidP="00A575D6">
            <w:pPr>
              <w:rPr>
                <w:sz w:val="22"/>
                <w:szCs w:val="22"/>
                <w:rtl/>
              </w:rPr>
            </w:pPr>
            <w:r w:rsidRPr="00480AAD">
              <w:rPr>
                <w:sz w:val="22"/>
                <w:szCs w:val="22"/>
                <w:rtl/>
              </w:rPr>
              <w:t>תשומות</w:t>
            </w:r>
          </w:p>
        </w:tc>
      </w:tr>
      <w:tr w:rsidR="00F37B99" w:rsidRPr="00480AAD" w:rsidTr="00596C1E">
        <w:trPr>
          <w:trHeight w:val="23"/>
          <w:jc w:val="right"/>
        </w:trPr>
        <w:tc>
          <w:tcPr>
            <w:tcW w:w="0" w:type="auto"/>
            <w:hideMark/>
          </w:tcPr>
          <w:p w:rsidR="00F37B99" w:rsidRPr="00480AAD" w:rsidRDefault="00F37B99" w:rsidP="00A575D6">
            <w:pPr>
              <w:rPr>
                <w:sz w:val="22"/>
                <w:szCs w:val="22"/>
                <w:rtl/>
              </w:rPr>
            </w:pPr>
            <w:r w:rsidRPr="00480AAD">
              <w:rPr>
                <w:sz w:val="22"/>
                <w:szCs w:val="22"/>
                <w:rtl/>
              </w:rPr>
              <w:t>1. רשימת פעילויות.</w:t>
            </w:r>
          </w:p>
        </w:tc>
        <w:tc>
          <w:tcPr>
            <w:tcW w:w="0" w:type="auto"/>
            <w:hideMark/>
          </w:tcPr>
          <w:p w:rsidR="00F37B99" w:rsidRPr="00480AAD" w:rsidRDefault="00F37B99" w:rsidP="00A575D6">
            <w:pPr>
              <w:rPr>
                <w:sz w:val="22"/>
                <w:szCs w:val="22"/>
                <w:rtl/>
              </w:rPr>
            </w:pPr>
            <w:r w:rsidRPr="00480AAD">
              <w:rPr>
                <w:sz w:val="22"/>
                <w:szCs w:val="22"/>
                <w:rtl/>
              </w:rPr>
              <w:t>1. פירוק לחלקים</w:t>
            </w:r>
          </w:p>
        </w:tc>
        <w:tc>
          <w:tcPr>
            <w:tcW w:w="0" w:type="auto"/>
            <w:hideMark/>
          </w:tcPr>
          <w:p w:rsidR="00F37B99" w:rsidRPr="00480AAD" w:rsidRDefault="00F37B99" w:rsidP="00A575D6">
            <w:pPr>
              <w:rPr>
                <w:sz w:val="22"/>
                <w:szCs w:val="22"/>
                <w:rtl/>
              </w:rPr>
            </w:pPr>
            <w:r w:rsidRPr="00480AAD">
              <w:rPr>
                <w:sz w:val="22"/>
                <w:szCs w:val="22"/>
                <w:rtl/>
              </w:rPr>
              <w:t>1. תוכנית ניהול לוח הזמנים</w:t>
            </w:r>
          </w:p>
        </w:tc>
      </w:tr>
      <w:tr w:rsidR="00F37B99" w:rsidRPr="00480AAD" w:rsidTr="00596C1E">
        <w:trPr>
          <w:trHeight w:val="23"/>
          <w:jc w:val="right"/>
        </w:trPr>
        <w:tc>
          <w:tcPr>
            <w:tcW w:w="0" w:type="auto"/>
            <w:hideMark/>
          </w:tcPr>
          <w:p w:rsidR="00F37B99" w:rsidRPr="00480AAD" w:rsidRDefault="00F37B99" w:rsidP="00A575D6">
            <w:pPr>
              <w:rPr>
                <w:sz w:val="22"/>
                <w:szCs w:val="22"/>
                <w:rtl/>
              </w:rPr>
            </w:pPr>
            <w:r w:rsidRPr="00480AAD">
              <w:rPr>
                <w:sz w:val="22"/>
                <w:szCs w:val="22"/>
                <w:rtl/>
              </w:rPr>
              <w:t>2. תכונות הפעילויות.</w:t>
            </w:r>
          </w:p>
        </w:tc>
        <w:tc>
          <w:tcPr>
            <w:tcW w:w="0" w:type="auto"/>
            <w:hideMark/>
          </w:tcPr>
          <w:p w:rsidR="00F37B99" w:rsidRPr="00480AAD" w:rsidRDefault="00F37B99" w:rsidP="00A575D6">
            <w:pPr>
              <w:rPr>
                <w:sz w:val="22"/>
                <w:szCs w:val="22"/>
                <w:rtl/>
              </w:rPr>
            </w:pPr>
            <w:r w:rsidRPr="00480AAD">
              <w:rPr>
                <w:sz w:val="22"/>
                <w:szCs w:val="22"/>
                <w:rtl/>
              </w:rPr>
              <w:t>2. תכנון בגל מתקדם.</w:t>
            </w:r>
          </w:p>
        </w:tc>
        <w:tc>
          <w:tcPr>
            <w:tcW w:w="0" w:type="auto"/>
            <w:hideMark/>
          </w:tcPr>
          <w:p w:rsidR="00F37B99" w:rsidRPr="00480AAD" w:rsidRDefault="00F37B99" w:rsidP="00A575D6">
            <w:pPr>
              <w:rPr>
                <w:sz w:val="22"/>
                <w:szCs w:val="22"/>
                <w:rtl/>
              </w:rPr>
            </w:pPr>
            <w:r w:rsidRPr="00480AAD">
              <w:rPr>
                <w:sz w:val="22"/>
                <w:szCs w:val="22"/>
                <w:rtl/>
              </w:rPr>
              <w:t>2. תכולה בסיסית</w:t>
            </w:r>
          </w:p>
        </w:tc>
      </w:tr>
      <w:tr w:rsidR="00F37B99" w:rsidRPr="00480AAD" w:rsidTr="00596C1E">
        <w:trPr>
          <w:trHeight w:val="23"/>
          <w:jc w:val="right"/>
        </w:trPr>
        <w:tc>
          <w:tcPr>
            <w:tcW w:w="0" w:type="auto"/>
            <w:hideMark/>
          </w:tcPr>
          <w:p w:rsidR="00F37B99" w:rsidRPr="00480AAD" w:rsidRDefault="00F37B99" w:rsidP="00A575D6">
            <w:pPr>
              <w:rPr>
                <w:sz w:val="22"/>
                <w:szCs w:val="22"/>
                <w:rtl/>
              </w:rPr>
            </w:pPr>
            <w:r w:rsidRPr="00480AAD">
              <w:rPr>
                <w:sz w:val="22"/>
                <w:szCs w:val="22"/>
                <w:rtl/>
              </w:rPr>
              <w:t>3. רשימת אבני דרך</w:t>
            </w:r>
          </w:p>
        </w:tc>
        <w:tc>
          <w:tcPr>
            <w:tcW w:w="0" w:type="auto"/>
            <w:hideMark/>
          </w:tcPr>
          <w:p w:rsidR="00F37B99" w:rsidRPr="00480AAD" w:rsidRDefault="00F37B99" w:rsidP="00A575D6">
            <w:pPr>
              <w:rPr>
                <w:sz w:val="22"/>
                <w:szCs w:val="22"/>
                <w:rtl/>
              </w:rPr>
            </w:pPr>
            <w:r w:rsidRPr="00480AAD">
              <w:rPr>
                <w:sz w:val="22"/>
                <w:szCs w:val="22"/>
                <w:rtl/>
              </w:rPr>
              <w:t>3. חוות דעת מומחים</w:t>
            </w:r>
          </w:p>
        </w:tc>
        <w:tc>
          <w:tcPr>
            <w:tcW w:w="0" w:type="auto"/>
            <w:hideMark/>
          </w:tcPr>
          <w:p w:rsidR="00F37B99" w:rsidRPr="00480AAD" w:rsidRDefault="00F37B99" w:rsidP="00A575D6">
            <w:pPr>
              <w:rPr>
                <w:sz w:val="22"/>
                <w:szCs w:val="22"/>
                <w:rtl/>
              </w:rPr>
            </w:pPr>
            <w:r w:rsidRPr="00480AAD">
              <w:rPr>
                <w:sz w:val="22"/>
                <w:szCs w:val="22"/>
                <w:rtl/>
              </w:rPr>
              <w:t>3. גורמים סביבתיים ארגוניים</w:t>
            </w:r>
          </w:p>
        </w:tc>
      </w:tr>
      <w:tr w:rsidR="00F37B99" w:rsidRPr="00480AAD" w:rsidTr="00596C1E">
        <w:trPr>
          <w:trHeight w:val="23"/>
          <w:jc w:val="right"/>
        </w:trPr>
        <w:tc>
          <w:tcPr>
            <w:tcW w:w="0" w:type="auto"/>
            <w:hideMark/>
          </w:tcPr>
          <w:p w:rsidR="00F37B99" w:rsidRPr="00480AAD" w:rsidRDefault="00F37B99" w:rsidP="00A575D6">
            <w:pPr>
              <w:rPr>
                <w:sz w:val="22"/>
                <w:szCs w:val="22"/>
                <w:rtl/>
              </w:rPr>
            </w:pPr>
          </w:p>
        </w:tc>
        <w:tc>
          <w:tcPr>
            <w:tcW w:w="0" w:type="auto"/>
            <w:hideMark/>
          </w:tcPr>
          <w:p w:rsidR="00F37B99" w:rsidRPr="00480AAD" w:rsidRDefault="00F37B99" w:rsidP="00A575D6">
            <w:pPr>
              <w:rPr>
                <w:sz w:val="22"/>
                <w:szCs w:val="22"/>
              </w:rPr>
            </w:pPr>
          </w:p>
        </w:tc>
        <w:tc>
          <w:tcPr>
            <w:tcW w:w="0" w:type="auto"/>
            <w:hideMark/>
          </w:tcPr>
          <w:p w:rsidR="00F37B99" w:rsidRPr="00480AAD" w:rsidRDefault="00F37B99" w:rsidP="00A575D6">
            <w:pPr>
              <w:rPr>
                <w:sz w:val="22"/>
                <w:szCs w:val="22"/>
              </w:rPr>
            </w:pPr>
            <w:r w:rsidRPr="00480AAD">
              <w:rPr>
                <w:sz w:val="22"/>
                <w:szCs w:val="22"/>
                <w:rtl/>
              </w:rPr>
              <w:t>4. נכסי תהליך ארגוניים.</w:t>
            </w:r>
          </w:p>
        </w:tc>
      </w:tr>
    </w:tbl>
    <w:p w:rsidR="00F37B99" w:rsidRPr="00480AAD" w:rsidRDefault="00F37B99" w:rsidP="00A575D6">
      <w:pPr>
        <w:rPr>
          <w:sz w:val="22"/>
          <w:szCs w:val="22"/>
          <w:rtl/>
        </w:rPr>
      </w:pPr>
    </w:p>
    <w:p w:rsidR="00596C1E" w:rsidRPr="00480AAD" w:rsidRDefault="00596C1E" w:rsidP="00A575D6">
      <w:pPr>
        <w:rPr>
          <w:sz w:val="22"/>
          <w:szCs w:val="22"/>
          <w:rtl/>
        </w:rPr>
      </w:pPr>
      <w:r w:rsidRPr="00480AAD">
        <w:rPr>
          <w:noProof/>
          <w:sz w:val="22"/>
          <w:szCs w:val="22"/>
        </w:rPr>
        <w:drawing>
          <wp:inline distT="0" distB="0" distL="0" distR="0" wp14:anchorId="4DA3BD37" wp14:editId="38841303">
            <wp:extent cx="3346122" cy="2881630"/>
            <wp:effectExtent l="0" t="0" r="6985" b="0"/>
            <wp:docPr id="156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5" name="Picture 3"/>
                    <pic:cNvPicPr>
                      <a:picLocks noChangeAspect="1" noChangeArrowheads="1"/>
                    </pic:cNvPicPr>
                  </pic:nvPicPr>
                  <pic:blipFill>
                    <a:blip r:embed="rId27" cstate="print"/>
                    <a:srcRect l="17500" t="8222" r="28500" b="9111"/>
                    <a:stretch>
                      <a:fillRect/>
                    </a:stretch>
                  </pic:blipFill>
                  <pic:spPr bwMode="auto">
                    <a:xfrm>
                      <a:off x="0" y="0"/>
                      <a:ext cx="3359311" cy="2892988"/>
                    </a:xfrm>
                    <a:prstGeom prst="rect">
                      <a:avLst/>
                    </a:prstGeom>
                    <a:noFill/>
                    <a:ln w="9525">
                      <a:noFill/>
                      <a:miter lim="800000"/>
                      <a:headEnd/>
                      <a:tailEnd/>
                    </a:ln>
                  </pic:spPr>
                </pic:pic>
              </a:graphicData>
            </a:graphic>
          </wp:inline>
        </w:drawing>
      </w:r>
    </w:p>
    <w:p w:rsidR="00F37B99" w:rsidRPr="00480AAD" w:rsidRDefault="00596C1E" w:rsidP="00360CFD">
      <w:pPr>
        <w:pStyle w:val="3"/>
        <w:rPr>
          <w:sz w:val="22"/>
          <w:szCs w:val="22"/>
          <w:rtl/>
        </w:rPr>
      </w:pPr>
      <w:r w:rsidRPr="00480AAD">
        <w:rPr>
          <w:rFonts w:hint="cs"/>
          <w:sz w:val="22"/>
          <w:szCs w:val="22"/>
          <w:rtl/>
        </w:rPr>
        <w:t>סוגי פעילויות:</w:t>
      </w:r>
    </w:p>
    <w:tbl>
      <w:tblPr>
        <w:tblStyle w:val="a5"/>
        <w:bidiVisual/>
        <w:tblW w:w="0" w:type="auto"/>
        <w:tblLook w:val="04A0" w:firstRow="1" w:lastRow="0" w:firstColumn="1" w:lastColumn="0" w:noHBand="0" w:noVBand="1"/>
      </w:tblPr>
      <w:tblGrid>
        <w:gridCol w:w="2765"/>
        <w:gridCol w:w="2765"/>
        <w:gridCol w:w="2766"/>
      </w:tblGrid>
      <w:tr w:rsidR="00596C1E" w:rsidRPr="00480AAD" w:rsidTr="00596C1E">
        <w:tc>
          <w:tcPr>
            <w:tcW w:w="2765" w:type="dxa"/>
            <w:shd w:val="clear" w:color="auto" w:fill="E7E6E6" w:themeFill="background2"/>
          </w:tcPr>
          <w:p w:rsidR="00596C1E" w:rsidRPr="00480AAD" w:rsidRDefault="00596C1E" w:rsidP="00A575D6">
            <w:pPr>
              <w:rPr>
                <w:sz w:val="22"/>
                <w:szCs w:val="22"/>
                <w:rtl/>
              </w:rPr>
            </w:pPr>
            <w:r w:rsidRPr="00480AAD">
              <w:rPr>
                <w:rFonts w:hint="cs"/>
                <w:sz w:val="22"/>
                <w:szCs w:val="22"/>
                <w:rtl/>
              </w:rPr>
              <w:t>אבני דרך</w:t>
            </w:r>
          </w:p>
        </w:tc>
        <w:tc>
          <w:tcPr>
            <w:tcW w:w="2765" w:type="dxa"/>
            <w:shd w:val="clear" w:color="auto" w:fill="E7E6E6" w:themeFill="background2"/>
          </w:tcPr>
          <w:p w:rsidR="00596C1E" w:rsidRPr="00480AAD" w:rsidRDefault="00596C1E" w:rsidP="00A575D6">
            <w:pPr>
              <w:rPr>
                <w:sz w:val="22"/>
                <w:szCs w:val="22"/>
                <w:rtl/>
              </w:rPr>
            </w:pPr>
            <w:r w:rsidRPr="00480AAD">
              <w:rPr>
                <w:rFonts w:hint="cs"/>
                <w:sz w:val="22"/>
                <w:szCs w:val="22"/>
                <w:rtl/>
              </w:rPr>
              <w:t>פעילויות ערסל</w:t>
            </w:r>
          </w:p>
        </w:tc>
        <w:tc>
          <w:tcPr>
            <w:tcW w:w="2766" w:type="dxa"/>
            <w:shd w:val="clear" w:color="auto" w:fill="E7E6E6" w:themeFill="background2"/>
          </w:tcPr>
          <w:p w:rsidR="00596C1E" w:rsidRPr="00480AAD" w:rsidRDefault="00596C1E" w:rsidP="00A575D6">
            <w:pPr>
              <w:rPr>
                <w:sz w:val="22"/>
                <w:szCs w:val="22"/>
                <w:rtl/>
              </w:rPr>
            </w:pPr>
            <w:r w:rsidRPr="00480AAD">
              <w:rPr>
                <w:rFonts w:hint="cs"/>
                <w:sz w:val="22"/>
                <w:szCs w:val="22"/>
                <w:rtl/>
              </w:rPr>
              <w:t xml:space="preserve">רכיבי עבודה/חבילות עבודה </w:t>
            </w:r>
          </w:p>
        </w:tc>
      </w:tr>
      <w:tr w:rsidR="00596C1E" w:rsidRPr="00480AAD" w:rsidTr="00596C1E">
        <w:tc>
          <w:tcPr>
            <w:tcW w:w="2765" w:type="dxa"/>
          </w:tcPr>
          <w:p w:rsidR="00596C1E" w:rsidRPr="00480AAD" w:rsidRDefault="00596C1E" w:rsidP="00A575D6">
            <w:pPr>
              <w:rPr>
                <w:sz w:val="22"/>
                <w:szCs w:val="22"/>
                <w:rtl/>
              </w:rPr>
            </w:pPr>
            <w:r w:rsidRPr="00480AAD">
              <w:rPr>
                <w:sz w:val="22"/>
                <w:szCs w:val="22"/>
                <w:rtl/>
              </w:rPr>
              <w:t xml:space="preserve">אירוע משמעותי או נקודה בפרויקט עם </w:t>
            </w:r>
            <w:r w:rsidRPr="00480AAD">
              <w:rPr>
                <w:rFonts w:hint="cs"/>
                <w:sz w:val="22"/>
                <w:szCs w:val="22"/>
                <w:rtl/>
              </w:rPr>
              <w:t>משך</w:t>
            </w:r>
            <w:r w:rsidRPr="00480AAD">
              <w:rPr>
                <w:sz w:val="22"/>
                <w:szCs w:val="22"/>
                <w:rtl/>
              </w:rPr>
              <w:t xml:space="preserve"> אפס</w:t>
            </w:r>
          </w:p>
        </w:tc>
        <w:tc>
          <w:tcPr>
            <w:tcW w:w="2765" w:type="dxa"/>
          </w:tcPr>
          <w:p w:rsidR="00596C1E" w:rsidRPr="00480AAD" w:rsidRDefault="00596C1E" w:rsidP="00A575D6">
            <w:pPr>
              <w:rPr>
                <w:sz w:val="22"/>
                <w:szCs w:val="22"/>
                <w:rtl/>
              </w:rPr>
            </w:pPr>
            <w:r w:rsidRPr="00480AAD">
              <w:rPr>
                <w:sz w:val="22"/>
                <w:szCs w:val="22"/>
                <w:rtl/>
              </w:rPr>
              <w:t>קבוצה של פעילויות קשורות בלוח הזמנים המאוגדות ומוצגת כפעילות יחידה</w:t>
            </w:r>
            <w:r w:rsidRPr="00480AAD">
              <w:rPr>
                <w:sz w:val="22"/>
                <w:szCs w:val="22"/>
              </w:rPr>
              <w:t xml:space="preserve"> </w:t>
            </w:r>
          </w:p>
        </w:tc>
        <w:tc>
          <w:tcPr>
            <w:tcW w:w="2766" w:type="dxa"/>
          </w:tcPr>
          <w:p w:rsidR="00596C1E" w:rsidRPr="00480AAD" w:rsidRDefault="00596C1E" w:rsidP="00A575D6">
            <w:pPr>
              <w:rPr>
                <w:sz w:val="22"/>
                <w:szCs w:val="22"/>
                <w:rtl/>
              </w:rPr>
            </w:pPr>
            <w:r w:rsidRPr="00480AAD">
              <w:rPr>
                <w:sz w:val="22"/>
                <w:szCs w:val="22"/>
                <w:rtl/>
              </w:rPr>
              <w:t xml:space="preserve">העבודה המוגדרת ברמה הנמוכה ביותר של ה- </w:t>
            </w:r>
            <w:r w:rsidRPr="00480AAD">
              <w:rPr>
                <w:sz w:val="22"/>
                <w:szCs w:val="22"/>
              </w:rPr>
              <w:t xml:space="preserve">WBS, </w:t>
            </w:r>
            <w:r w:rsidRPr="00480AAD">
              <w:rPr>
                <w:sz w:val="22"/>
                <w:szCs w:val="22"/>
                <w:rtl/>
              </w:rPr>
              <w:t>שעלותה ומשך הזמן שלה ניתנים להערכה ולניהול</w:t>
            </w:r>
          </w:p>
        </w:tc>
      </w:tr>
    </w:tbl>
    <w:p w:rsidR="00596C1E" w:rsidRPr="00480AAD" w:rsidRDefault="00596C1E" w:rsidP="00360CFD">
      <w:pPr>
        <w:pStyle w:val="3"/>
        <w:rPr>
          <w:sz w:val="22"/>
          <w:szCs w:val="22"/>
          <w:rtl/>
        </w:rPr>
      </w:pPr>
      <w:r w:rsidRPr="00480AAD">
        <w:rPr>
          <w:rFonts w:hint="cs"/>
          <w:sz w:val="22"/>
          <w:szCs w:val="22"/>
          <w:rtl/>
        </w:rPr>
        <w:t>רשימת אבני דרך:</w:t>
      </w:r>
    </w:p>
    <w:p w:rsidR="00596C1E" w:rsidRPr="00480AAD" w:rsidRDefault="00596C1E" w:rsidP="00A575D6">
      <w:pPr>
        <w:rPr>
          <w:sz w:val="22"/>
          <w:szCs w:val="22"/>
        </w:rPr>
      </w:pPr>
      <w:r w:rsidRPr="00480AAD">
        <w:rPr>
          <w:sz w:val="22"/>
          <w:szCs w:val="22"/>
          <w:rtl/>
        </w:rPr>
        <w:t>רשימה המזהה את כל אבני הדרך של הפרויקט ובדרך כלל מציינת אם ציון הדרך הוא חובה או אופציונלית</w:t>
      </w:r>
    </w:p>
    <w:p w:rsidR="00596C1E" w:rsidRPr="00480AAD" w:rsidRDefault="00596C1E" w:rsidP="00A575D6">
      <w:pPr>
        <w:rPr>
          <w:sz w:val="22"/>
          <w:szCs w:val="22"/>
          <w:rtl/>
        </w:rPr>
      </w:pPr>
      <w:r w:rsidRPr="00480AAD">
        <w:rPr>
          <w:noProof/>
          <w:sz w:val="22"/>
          <w:szCs w:val="22"/>
        </w:rPr>
        <w:drawing>
          <wp:inline distT="0" distB="0" distL="0" distR="0" wp14:anchorId="64E548B5" wp14:editId="272363AA">
            <wp:extent cx="5274310" cy="1901190"/>
            <wp:effectExtent l="0" t="0" r="2540" b="381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901190"/>
                    </a:xfrm>
                    <a:prstGeom prst="rect">
                      <a:avLst/>
                    </a:prstGeom>
                  </pic:spPr>
                </pic:pic>
              </a:graphicData>
            </a:graphic>
          </wp:inline>
        </w:drawing>
      </w:r>
    </w:p>
    <w:p w:rsidR="00596C1E" w:rsidRPr="00480AAD" w:rsidRDefault="00596C1E" w:rsidP="00360CFD">
      <w:pPr>
        <w:pStyle w:val="3"/>
        <w:rPr>
          <w:sz w:val="22"/>
          <w:szCs w:val="22"/>
          <w:rtl/>
        </w:rPr>
      </w:pPr>
      <w:r w:rsidRPr="00480AAD">
        <w:rPr>
          <w:rFonts w:hint="cs"/>
          <w:sz w:val="22"/>
          <w:szCs w:val="22"/>
          <w:rtl/>
        </w:rPr>
        <w:t>רצף פעילויו</w:t>
      </w:r>
      <w:r w:rsidRPr="00480AAD">
        <w:rPr>
          <w:rFonts w:hint="eastAsia"/>
          <w:sz w:val="22"/>
          <w:szCs w:val="22"/>
          <w:rtl/>
        </w:rPr>
        <w:t>ת</w:t>
      </w:r>
      <w:r w:rsidRPr="00480AAD">
        <w:rPr>
          <w:rFonts w:hint="cs"/>
          <w:sz w:val="22"/>
          <w:szCs w:val="22"/>
          <w:rtl/>
        </w:rPr>
        <w:t>:</w:t>
      </w:r>
    </w:p>
    <w:tbl>
      <w:tblPr>
        <w:tblStyle w:val="a5"/>
        <w:tblW w:w="5000" w:type="pct"/>
        <w:tblLook w:val="0420" w:firstRow="1" w:lastRow="0" w:firstColumn="0" w:lastColumn="0" w:noHBand="0" w:noVBand="1"/>
      </w:tblPr>
      <w:tblGrid>
        <w:gridCol w:w="2577"/>
        <w:gridCol w:w="2615"/>
        <w:gridCol w:w="3104"/>
      </w:tblGrid>
      <w:tr w:rsidR="00596C1E" w:rsidRPr="00480AAD" w:rsidTr="00596C1E">
        <w:trPr>
          <w:trHeight w:val="16"/>
        </w:trPr>
        <w:tc>
          <w:tcPr>
            <w:tcW w:w="1553" w:type="pct"/>
            <w:shd w:val="clear" w:color="auto" w:fill="E7E6E6" w:themeFill="background2"/>
            <w:hideMark/>
          </w:tcPr>
          <w:p w:rsidR="00596C1E" w:rsidRPr="00480AAD" w:rsidRDefault="00596C1E" w:rsidP="00A575D6">
            <w:pPr>
              <w:rPr>
                <w:sz w:val="22"/>
                <w:szCs w:val="22"/>
              </w:rPr>
            </w:pPr>
            <w:r w:rsidRPr="00480AAD">
              <w:rPr>
                <w:sz w:val="22"/>
                <w:szCs w:val="22"/>
                <w:rtl/>
              </w:rPr>
              <w:t>תפוקות</w:t>
            </w:r>
          </w:p>
        </w:tc>
        <w:tc>
          <w:tcPr>
            <w:tcW w:w="1576" w:type="pct"/>
            <w:shd w:val="clear" w:color="auto" w:fill="E7E6E6" w:themeFill="background2"/>
            <w:hideMark/>
          </w:tcPr>
          <w:p w:rsidR="00596C1E" w:rsidRPr="00480AAD" w:rsidRDefault="00596C1E" w:rsidP="00A575D6">
            <w:pPr>
              <w:rPr>
                <w:sz w:val="22"/>
                <w:szCs w:val="22"/>
                <w:rtl/>
              </w:rPr>
            </w:pPr>
            <w:r w:rsidRPr="00480AAD">
              <w:rPr>
                <w:sz w:val="22"/>
                <w:szCs w:val="22"/>
                <w:rtl/>
              </w:rPr>
              <w:t>כלים &amp; שיטות</w:t>
            </w:r>
          </w:p>
        </w:tc>
        <w:tc>
          <w:tcPr>
            <w:tcW w:w="1871" w:type="pct"/>
            <w:shd w:val="clear" w:color="auto" w:fill="E7E6E6" w:themeFill="background2"/>
            <w:hideMark/>
          </w:tcPr>
          <w:p w:rsidR="00596C1E" w:rsidRPr="00480AAD" w:rsidRDefault="00596C1E" w:rsidP="00A575D6">
            <w:pPr>
              <w:rPr>
                <w:sz w:val="22"/>
                <w:szCs w:val="22"/>
                <w:rtl/>
              </w:rPr>
            </w:pPr>
            <w:r w:rsidRPr="00480AAD">
              <w:rPr>
                <w:sz w:val="22"/>
                <w:szCs w:val="22"/>
                <w:rtl/>
              </w:rPr>
              <w:t>תשומות</w:t>
            </w:r>
          </w:p>
        </w:tc>
      </w:tr>
      <w:tr w:rsidR="00596C1E" w:rsidRPr="00480AAD" w:rsidTr="00596C1E">
        <w:trPr>
          <w:trHeight w:val="23"/>
        </w:trPr>
        <w:tc>
          <w:tcPr>
            <w:tcW w:w="1553" w:type="pct"/>
            <w:hideMark/>
          </w:tcPr>
          <w:p w:rsidR="00596C1E" w:rsidRPr="00480AAD" w:rsidRDefault="00596C1E" w:rsidP="00A575D6">
            <w:pPr>
              <w:rPr>
                <w:sz w:val="22"/>
                <w:szCs w:val="22"/>
                <w:rtl/>
              </w:rPr>
            </w:pPr>
            <w:r w:rsidRPr="00480AAD">
              <w:rPr>
                <w:sz w:val="22"/>
                <w:szCs w:val="22"/>
                <w:rtl/>
              </w:rPr>
              <w:t>1. תרשים רשת של לוח הזמנים בפרויקט</w:t>
            </w:r>
          </w:p>
        </w:tc>
        <w:tc>
          <w:tcPr>
            <w:tcW w:w="1576" w:type="pct"/>
            <w:hideMark/>
          </w:tcPr>
          <w:p w:rsidR="00596C1E" w:rsidRPr="00480AAD" w:rsidRDefault="00596C1E" w:rsidP="00A575D6">
            <w:pPr>
              <w:rPr>
                <w:sz w:val="22"/>
                <w:szCs w:val="22"/>
                <w:rtl/>
              </w:rPr>
            </w:pPr>
            <w:r w:rsidRPr="00480AAD">
              <w:rPr>
                <w:sz w:val="22"/>
                <w:szCs w:val="22"/>
                <w:rtl/>
              </w:rPr>
              <w:t>1. שיטת תרשים קדימות (</w:t>
            </w:r>
            <w:r w:rsidRPr="00480AAD">
              <w:rPr>
                <w:sz w:val="22"/>
                <w:szCs w:val="22"/>
              </w:rPr>
              <w:t>PDM</w:t>
            </w:r>
            <w:r w:rsidRPr="00480AAD">
              <w:rPr>
                <w:sz w:val="22"/>
                <w:szCs w:val="22"/>
                <w:rtl/>
              </w:rPr>
              <w:t>)</w:t>
            </w:r>
          </w:p>
        </w:tc>
        <w:tc>
          <w:tcPr>
            <w:tcW w:w="1871" w:type="pct"/>
            <w:hideMark/>
          </w:tcPr>
          <w:p w:rsidR="00596C1E" w:rsidRPr="00480AAD" w:rsidRDefault="00596C1E" w:rsidP="00A575D6">
            <w:pPr>
              <w:rPr>
                <w:sz w:val="22"/>
                <w:szCs w:val="22"/>
                <w:rtl/>
              </w:rPr>
            </w:pPr>
            <w:r w:rsidRPr="00480AAD">
              <w:rPr>
                <w:sz w:val="22"/>
                <w:szCs w:val="22"/>
                <w:rtl/>
              </w:rPr>
              <w:t>1. תוכנית ניהול לוח הזמנים.</w:t>
            </w:r>
          </w:p>
        </w:tc>
      </w:tr>
      <w:tr w:rsidR="00596C1E" w:rsidRPr="00480AAD" w:rsidTr="00596C1E">
        <w:trPr>
          <w:trHeight w:val="23"/>
        </w:trPr>
        <w:tc>
          <w:tcPr>
            <w:tcW w:w="1553" w:type="pct"/>
            <w:hideMark/>
          </w:tcPr>
          <w:p w:rsidR="00596C1E" w:rsidRPr="00480AAD" w:rsidRDefault="00596C1E" w:rsidP="00A575D6">
            <w:pPr>
              <w:rPr>
                <w:sz w:val="22"/>
                <w:szCs w:val="22"/>
                <w:rtl/>
              </w:rPr>
            </w:pPr>
            <w:r w:rsidRPr="00480AAD">
              <w:rPr>
                <w:sz w:val="22"/>
                <w:szCs w:val="22"/>
                <w:rtl/>
              </w:rPr>
              <w:t>2. עדכון מסמכי הפרויקט.</w:t>
            </w:r>
          </w:p>
        </w:tc>
        <w:tc>
          <w:tcPr>
            <w:tcW w:w="1576" w:type="pct"/>
            <w:hideMark/>
          </w:tcPr>
          <w:p w:rsidR="00596C1E" w:rsidRPr="00480AAD" w:rsidRDefault="00596C1E" w:rsidP="00A575D6">
            <w:pPr>
              <w:rPr>
                <w:sz w:val="22"/>
                <w:szCs w:val="22"/>
                <w:rtl/>
              </w:rPr>
            </w:pPr>
            <w:r w:rsidRPr="00480AAD">
              <w:rPr>
                <w:sz w:val="22"/>
                <w:szCs w:val="22"/>
                <w:rtl/>
              </w:rPr>
              <w:t>2. קביעת תלות.</w:t>
            </w:r>
          </w:p>
        </w:tc>
        <w:tc>
          <w:tcPr>
            <w:tcW w:w="1871" w:type="pct"/>
            <w:hideMark/>
          </w:tcPr>
          <w:p w:rsidR="00596C1E" w:rsidRPr="00480AAD" w:rsidRDefault="00596C1E" w:rsidP="00A575D6">
            <w:pPr>
              <w:rPr>
                <w:sz w:val="22"/>
                <w:szCs w:val="22"/>
                <w:rtl/>
              </w:rPr>
            </w:pPr>
            <w:r w:rsidRPr="00480AAD">
              <w:rPr>
                <w:sz w:val="22"/>
                <w:szCs w:val="22"/>
                <w:rtl/>
              </w:rPr>
              <w:t>2. רשימת פעילויות</w:t>
            </w:r>
          </w:p>
        </w:tc>
      </w:tr>
      <w:tr w:rsidR="00596C1E" w:rsidRPr="00480AAD" w:rsidTr="00596C1E">
        <w:trPr>
          <w:trHeight w:val="23"/>
        </w:trPr>
        <w:tc>
          <w:tcPr>
            <w:tcW w:w="1553" w:type="pct"/>
            <w:hideMark/>
          </w:tcPr>
          <w:p w:rsidR="00596C1E" w:rsidRPr="00480AAD" w:rsidRDefault="00596C1E" w:rsidP="00A575D6">
            <w:pPr>
              <w:rPr>
                <w:sz w:val="22"/>
                <w:szCs w:val="22"/>
                <w:rtl/>
              </w:rPr>
            </w:pPr>
          </w:p>
        </w:tc>
        <w:tc>
          <w:tcPr>
            <w:tcW w:w="1576" w:type="pct"/>
            <w:hideMark/>
          </w:tcPr>
          <w:p w:rsidR="00596C1E" w:rsidRPr="00480AAD" w:rsidRDefault="00596C1E" w:rsidP="00A575D6">
            <w:pPr>
              <w:rPr>
                <w:sz w:val="22"/>
                <w:szCs w:val="22"/>
              </w:rPr>
            </w:pPr>
            <w:r w:rsidRPr="00480AAD">
              <w:rPr>
                <w:sz w:val="22"/>
                <w:szCs w:val="22"/>
                <w:rtl/>
              </w:rPr>
              <w:t>3. הקדמות והשהיות.</w:t>
            </w:r>
          </w:p>
        </w:tc>
        <w:tc>
          <w:tcPr>
            <w:tcW w:w="1871" w:type="pct"/>
            <w:hideMark/>
          </w:tcPr>
          <w:p w:rsidR="00596C1E" w:rsidRPr="00480AAD" w:rsidRDefault="00596C1E" w:rsidP="00A575D6">
            <w:pPr>
              <w:rPr>
                <w:sz w:val="22"/>
                <w:szCs w:val="22"/>
                <w:rtl/>
              </w:rPr>
            </w:pPr>
            <w:r w:rsidRPr="00480AAD">
              <w:rPr>
                <w:sz w:val="22"/>
                <w:szCs w:val="22"/>
                <w:rtl/>
              </w:rPr>
              <w:t>3. ייחוס/קישור הפעילויות</w:t>
            </w:r>
          </w:p>
        </w:tc>
      </w:tr>
      <w:tr w:rsidR="00596C1E" w:rsidRPr="00480AAD" w:rsidTr="00596C1E">
        <w:trPr>
          <w:trHeight w:val="23"/>
        </w:trPr>
        <w:tc>
          <w:tcPr>
            <w:tcW w:w="1553" w:type="pct"/>
            <w:hideMark/>
          </w:tcPr>
          <w:p w:rsidR="00596C1E" w:rsidRPr="00480AAD" w:rsidRDefault="00596C1E" w:rsidP="00A575D6">
            <w:pPr>
              <w:rPr>
                <w:sz w:val="22"/>
                <w:szCs w:val="22"/>
                <w:rtl/>
              </w:rPr>
            </w:pPr>
          </w:p>
        </w:tc>
        <w:tc>
          <w:tcPr>
            <w:tcW w:w="1576" w:type="pct"/>
            <w:hideMark/>
          </w:tcPr>
          <w:p w:rsidR="00596C1E" w:rsidRPr="00480AAD" w:rsidRDefault="00596C1E" w:rsidP="00A575D6">
            <w:pPr>
              <w:rPr>
                <w:sz w:val="22"/>
                <w:szCs w:val="22"/>
              </w:rPr>
            </w:pPr>
          </w:p>
        </w:tc>
        <w:tc>
          <w:tcPr>
            <w:tcW w:w="1871" w:type="pct"/>
            <w:hideMark/>
          </w:tcPr>
          <w:p w:rsidR="00596C1E" w:rsidRPr="00480AAD" w:rsidRDefault="00596C1E" w:rsidP="00A575D6">
            <w:pPr>
              <w:rPr>
                <w:sz w:val="22"/>
                <w:szCs w:val="22"/>
              </w:rPr>
            </w:pPr>
            <w:r w:rsidRPr="00480AAD">
              <w:rPr>
                <w:sz w:val="22"/>
                <w:szCs w:val="22"/>
                <w:rtl/>
              </w:rPr>
              <w:t>4. אבני דרך</w:t>
            </w:r>
          </w:p>
        </w:tc>
      </w:tr>
      <w:tr w:rsidR="00596C1E" w:rsidRPr="00480AAD" w:rsidTr="00596C1E">
        <w:trPr>
          <w:trHeight w:val="23"/>
        </w:trPr>
        <w:tc>
          <w:tcPr>
            <w:tcW w:w="1553" w:type="pct"/>
            <w:hideMark/>
          </w:tcPr>
          <w:p w:rsidR="00596C1E" w:rsidRPr="00480AAD" w:rsidRDefault="00596C1E" w:rsidP="00A575D6">
            <w:pPr>
              <w:rPr>
                <w:sz w:val="22"/>
                <w:szCs w:val="22"/>
                <w:rtl/>
              </w:rPr>
            </w:pPr>
          </w:p>
        </w:tc>
        <w:tc>
          <w:tcPr>
            <w:tcW w:w="1576" w:type="pct"/>
            <w:hideMark/>
          </w:tcPr>
          <w:p w:rsidR="00596C1E" w:rsidRPr="00480AAD" w:rsidRDefault="00596C1E" w:rsidP="00A575D6">
            <w:pPr>
              <w:rPr>
                <w:sz w:val="22"/>
                <w:szCs w:val="22"/>
              </w:rPr>
            </w:pPr>
          </w:p>
        </w:tc>
        <w:tc>
          <w:tcPr>
            <w:tcW w:w="1871" w:type="pct"/>
            <w:hideMark/>
          </w:tcPr>
          <w:p w:rsidR="00596C1E" w:rsidRPr="00480AAD" w:rsidRDefault="00596C1E" w:rsidP="00A575D6">
            <w:pPr>
              <w:rPr>
                <w:sz w:val="22"/>
                <w:szCs w:val="22"/>
              </w:rPr>
            </w:pPr>
            <w:r w:rsidRPr="00480AAD">
              <w:rPr>
                <w:sz w:val="22"/>
                <w:szCs w:val="22"/>
                <w:rtl/>
              </w:rPr>
              <w:t>5. ניהול תכולת הפרויקט.</w:t>
            </w:r>
          </w:p>
        </w:tc>
      </w:tr>
      <w:tr w:rsidR="00596C1E" w:rsidRPr="00480AAD" w:rsidTr="00596C1E">
        <w:trPr>
          <w:trHeight w:val="23"/>
        </w:trPr>
        <w:tc>
          <w:tcPr>
            <w:tcW w:w="1553" w:type="pct"/>
            <w:hideMark/>
          </w:tcPr>
          <w:p w:rsidR="00596C1E" w:rsidRPr="00480AAD" w:rsidRDefault="00596C1E" w:rsidP="00A575D6">
            <w:pPr>
              <w:rPr>
                <w:sz w:val="22"/>
                <w:szCs w:val="22"/>
                <w:rtl/>
              </w:rPr>
            </w:pPr>
          </w:p>
        </w:tc>
        <w:tc>
          <w:tcPr>
            <w:tcW w:w="1576" w:type="pct"/>
            <w:hideMark/>
          </w:tcPr>
          <w:p w:rsidR="00596C1E" w:rsidRPr="00480AAD" w:rsidRDefault="00596C1E" w:rsidP="00A575D6">
            <w:pPr>
              <w:rPr>
                <w:sz w:val="22"/>
                <w:szCs w:val="22"/>
              </w:rPr>
            </w:pPr>
          </w:p>
        </w:tc>
        <w:tc>
          <w:tcPr>
            <w:tcW w:w="1871" w:type="pct"/>
            <w:hideMark/>
          </w:tcPr>
          <w:p w:rsidR="00596C1E" w:rsidRPr="00480AAD" w:rsidRDefault="00596C1E" w:rsidP="00A575D6">
            <w:pPr>
              <w:rPr>
                <w:sz w:val="22"/>
                <w:szCs w:val="22"/>
              </w:rPr>
            </w:pPr>
            <w:r w:rsidRPr="00480AAD">
              <w:rPr>
                <w:sz w:val="22"/>
                <w:szCs w:val="22"/>
                <w:rtl/>
              </w:rPr>
              <w:t>6. גורמים סביבתיים ארגוניים</w:t>
            </w:r>
          </w:p>
        </w:tc>
      </w:tr>
      <w:tr w:rsidR="00596C1E" w:rsidRPr="00480AAD" w:rsidTr="00596C1E">
        <w:trPr>
          <w:trHeight w:val="23"/>
        </w:trPr>
        <w:tc>
          <w:tcPr>
            <w:tcW w:w="1553" w:type="pct"/>
            <w:hideMark/>
          </w:tcPr>
          <w:p w:rsidR="00596C1E" w:rsidRPr="00480AAD" w:rsidRDefault="00596C1E" w:rsidP="00A575D6">
            <w:pPr>
              <w:rPr>
                <w:sz w:val="22"/>
                <w:szCs w:val="22"/>
                <w:rtl/>
              </w:rPr>
            </w:pPr>
          </w:p>
        </w:tc>
        <w:tc>
          <w:tcPr>
            <w:tcW w:w="1576" w:type="pct"/>
            <w:hideMark/>
          </w:tcPr>
          <w:p w:rsidR="00596C1E" w:rsidRPr="00480AAD" w:rsidRDefault="00596C1E" w:rsidP="00A575D6">
            <w:pPr>
              <w:rPr>
                <w:sz w:val="22"/>
                <w:szCs w:val="22"/>
              </w:rPr>
            </w:pPr>
          </w:p>
        </w:tc>
        <w:tc>
          <w:tcPr>
            <w:tcW w:w="1871" w:type="pct"/>
            <w:hideMark/>
          </w:tcPr>
          <w:p w:rsidR="00596C1E" w:rsidRPr="00480AAD" w:rsidRDefault="00596C1E" w:rsidP="00A575D6">
            <w:pPr>
              <w:rPr>
                <w:sz w:val="22"/>
                <w:szCs w:val="22"/>
              </w:rPr>
            </w:pPr>
            <w:r w:rsidRPr="00480AAD">
              <w:rPr>
                <w:sz w:val="22"/>
                <w:szCs w:val="22"/>
                <w:rtl/>
              </w:rPr>
              <w:t>7. נכסי תהליך ארגוניים.</w:t>
            </w:r>
          </w:p>
        </w:tc>
      </w:tr>
    </w:tbl>
    <w:p w:rsidR="00596C1E" w:rsidRPr="00480AAD" w:rsidRDefault="00596C1E" w:rsidP="00A575D6">
      <w:pPr>
        <w:rPr>
          <w:sz w:val="22"/>
          <w:szCs w:val="22"/>
          <w:rtl/>
        </w:rPr>
      </w:pPr>
    </w:p>
    <w:p w:rsidR="00BA2B12" w:rsidRPr="00480AAD" w:rsidRDefault="00BA2B12" w:rsidP="00360CFD">
      <w:pPr>
        <w:pStyle w:val="3"/>
        <w:rPr>
          <w:sz w:val="22"/>
          <w:szCs w:val="22"/>
          <w:rtl/>
        </w:rPr>
      </w:pPr>
      <w:r w:rsidRPr="00480AAD">
        <w:rPr>
          <w:rFonts w:hint="cs"/>
          <w:sz w:val="22"/>
          <w:szCs w:val="22"/>
          <w:rtl/>
        </w:rPr>
        <w:t>תרשים רשת של הפרויקט:</w:t>
      </w:r>
    </w:p>
    <w:p w:rsidR="00BA2B12" w:rsidRPr="00480AAD" w:rsidRDefault="00BA2B12" w:rsidP="00A575D6">
      <w:pPr>
        <w:rPr>
          <w:sz w:val="22"/>
          <w:szCs w:val="22"/>
        </w:rPr>
      </w:pPr>
      <w:r w:rsidRPr="00480AAD">
        <w:rPr>
          <w:sz w:val="22"/>
          <w:szCs w:val="22"/>
          <w:rtl/>
        </w:rPr>
        <w:t>ייצוג גרפי של היחסים הלוגיים בין פעילויות לוח הזמנים של הפרויקט.</w:t>
      </w:r>
    </w:p>
    <w:p w:rsidR="00BA2B12" w:rsidRPr="00480AAD" w:rsidRDefault="00BA2B12" w:rsidP="00A575D6">
      <w:pPr>
        <w:rPr>
          <w:sz w:val="22"/>
          <w:szCs w:val="22"/>
          <w:rtl/>
        </w:rPr>
      </w:pPr>
      <w:r w:rsidRPr="00480AAD">
        <w:rPr>
          <w:sz w:val="22"/>
          <w:szCs w:val="22"/>
          <w:rtl/>
        </w:rPr>
        <w:t>פעילות על החץ /</w:t>
      </w:r>
      <w:r w:rsidRPr="00480AAD">
        <w:rPr>
          <w:rFonts w:hint="cs"/>
          <w:sz w:val="22"/>
          <w:szCs w:val="22"/>
          <w:rtl/>
        </w:rPr>
        <w:t xml:space="preserve"> </w:t>
      </w:r>
      <w:r w:rsidRPr="00480AAD">
        <w:rPr>
          <w:sz w:val="22"/>
          <w:szCs w:val="22"/>
        </w:rPr>
        <w:t>ADM</w:t>
      </w:r>
      <w:r w:rsidRPr="00480AAD">
        <w:rPr>
          <w:rFonts w:hint="cs"/>
          <w:sz w:val="22"/>
          <w:szCs w:val="22"/>
          <w:rtl/>
        </w:rPr>
        <w:t xml:space="preserve"> - </w:t>
      </w:r>
      <w:r w:rsidRPr="00480AAD">
        <w:rPr>
          <w:sz w:val="22"/>
          <w:szCs w:val="22"/>
          <w:rtl/>
        </w:rPr>
        <w:t>הפעילות מיוצגת על ידי חצים</w:t>
      </w:r>
      <w:r w:rsidRPr="00480AAD">
        <w:rPr>
          <w:rFonts w:hint="cs"/>
          <w:sz w:val="22"/>
          <w:szCs w:val="22"/>
          <w:rtl/>
        </w:rPr>
        <w:t xml:space="preserve">. </w:t>
      </w:r>
      <w:r w:rsidRPr="00480AAD">
        <w:rPr>
          <w:noProof/>
          <w:sz w:val="22"/>
          <w:szCs w:val="22"/>
        </w:rPr>
        <w:drawing>
          <wp:inline distT="0" distB="0" distL="0" distR="0" wp14:anchorId="0558C476" wp14:editId="63B5FFA8">
            <wp:extent cx="439947" cy="226540"/>
            <wp:effectExtent l="0" t="0" r="0" b="254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4820" cy="244497"/>
                    </a:xfrm>
                    <a:prstGeom prst="rect">
                      <a:avLst/>
                    </a:prstGeom>
                  </pic:spPr>
                </pic:pic>
              </a:graphicData>
            </a:graphic>
          </wp:inline>
        </w:drawing>
      </w:r>
    </w:p>
    <w:p w:rsidR="00BA2B12" w:rsidRPr="00480AAD" w:rsidRDefault="00BA2B12" w:rsidP="00A575D6">
      <w:pPr>
        <w:rPr>
          <w:sz w:val="22"/>
          <w:szCs w:val="22"/>
          <w:rtl/>
        </w:rPr>
      </w:pPr>
      <w:r w:rsidRPr="00480AAD">
        <w:rPr>
          <w:sz w:val="22"/>
          <w:szCs w:val="22"/>
          <w:rtl/>
        </w:rPr>
        <w:t>טכניקה סקירה גרפית והערכה /</w:t>
      </w:r>
      <w:r w:rsidRPr="00480AAD">
        <w:rPr>
          <w:rFonts w:hint="cs"/>
          <w:sz w:val="22"/>
          <w:szCs w:val="22"/>
          <w:rtl/>
        </w:rPr>
        <w:t xml:space="preserve"> </w:t>
      </w:r>
      <w:r w:rsidRPr="00480AAD">
        <w:rPr>
          <w:sz w:val="22"/>
          <w:szCs w:val="22"/>
        </w:rPr>
        <w:t>GERT</w:t>
      </w:r>
      <w:r w:rsidRPr="00480AAD">
        <w:rPr>
          <w:rFonts w:hint="cs"/>
          <w:sz w:val="22"/>
          <w:szCs w:val="22"/>
          <w:rtl/>
        </w:rPr>
        <w:t xml:space="preserve"> - </w:t>
      </w:r>
      <w:r w:rsidRPr="00480AAD">
        <w:rPr>
          <w:sz w:val="22"/>
          <w:szCs w:val="22"/>
          <w:rtl/>
        </w:rPr>
        <w:t>מאפשר טיפול הסתברותי הן של לוגיקת הרשת והן של הערכת משך הפעילות</w:t>
      </w:r>
      <w:r w:rsidRPr="00480AAD">
        <w:rPr>
          <w:rFonts w:hint="cs"/>
          <w:sz w:val="22"/>
          <w:szCs w:val="22"/>
          <w:rtl/>
        </w:rPr>
        <w:t xml:space="preserve">. </w:t>
      </w:r>
    </w:p>
    <w:p w:rsidR="00BA2B12" w:rsidRPr="00480AAD" w:rsidRDefault="00BA2B12" w:rsidP="00A575D6">
      <w:pPr>
        <w:rPr>
          <w:noProof/>
          <w:sz w:val="22"/>
          <w:szCs w:val="22"/>
          <w:rtl/>
        </w:rPr>
      </w:pPr>
      <w:r w:rsidRPr="00480AAD">
        <w:rPr>
          <w:sz w:val="22"/>
          <w:szCs w:val="22"/>
          <w:rtl/>
        </w:rPr>
        <w:t>פעילות בצומת</w:t>
      </w:r>
      <w:r w:rsidRPr="00480AAD">
        <w:rPr>
          <w:sz w:val="22"/>
          <w:szCs w:val="22"/>
        </w:rPr>
        <w:t>/</w:t>
      </w:r>
      <w:r w:rsidRPr="00480AAD">
        <w:rPr>
          <w:rFonts w:hint="cs"/>
          <w:sz w:val="22"/>
          <w:szCs w:val="22"/>
          <w:rtl/>
        </w:rPr>
        <w:t xml:space="preserve">  </w:t>
      </w:r>
      <w:r w:rsidRPr="00480AAD">
        <w:rPr>
          <w:sz w:val="22"/>
          <w:szCs w:val="22"/>
        </w:rPr>
        <w:t xml:space="preserve"> PDM</w:t>
      </w:r>
      <w:r w:rsidRPr="00480AAD">
        <w:rPr>
          <w:rFonts w:hint="cs"/>
          <w:sz w:val="22"/>
          <w:szCs w:val="22"/>
          <w:rtl/>
        </w:rPr>
        <w:t xml:space="preserve">- </w:t>
      </w:r>
      <w:r w:rsidRPr="00480AAD">
        <w:rPr>
          <w:sz w:val="22"/>
          <w:szCs w:val="22"/>
          <w:rtl/>
        </w:rPr>
        <w:t>הפעילות מיוצגת על ידי צמתי</w:t>
      </w:r>
      <w:r w:rsidRPr="00480AAD">
        <w:rPr>
          <w:rFonts w:hint="cs"/>
          <w:sz w:val="22"/>
          <w:szCs w:val="22"/>
          <w:rtl/>
        </w:rPr>
        <w:t xml:space="preserve">ם    </w:t>
      </w:r>
      <w:r w:rsidRPr="00480AAD">
        <w:rPr>
          <w:noProof/>
          <w:sz w:val="22"/>
          <w:szCs w:val="22"/>
        </w:rPr>
        <w:drawing>
          <wp:inline distT="0" distB="0" distL="0" distR="0" wp14:anchorId="1F810D5D" wp14:editId="25E94386">
            <wp:extent cx="431320" cy="394698"/>
            <wp:effectExtent l="0" t="0" r="6985" b="5715"/>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5995" cy="408127"/>
                    </a:xfrm>
                    <a:prstGeom prst="rect">
                      <a:avLst/>
                    </a:prstGeom>
                  </pic:spPr>
                </pic:pic>
              </a:graphicData>
            </a:graphic>
          </wp:inline>
        </w:drawing>
      </w:r>
      <w:r w:rsidRPr="00480AAD">
        <w:rPr>
          <w:rFonts w:hint="cs"/>
          <w:noProof/>
          <w:sz w:val="22"/>
          <w:szCs w:val="22"/>
          <w:rtl/>
        </w:rPr>
        <w:t xml:space="preserve"> </w:t>
      </w:r>
    </w:p>
    <w:p w:rsidR="00BA2B12" w:rsidRPr="00480AAD" w:rsidRDefault="00C335B7" w:rsidP="00A43179">
      <w:pPr>
        <w:rPr>
          <w:sz w:val="22"/>
          <w:szCs w:val="22"/>
          <w:rtl/>
        </w:rPr>
      </w:pPr>
      <w:r w:rsidRPr="00480AAD">
        <w:rPr>
          <w:rFonts w:hint="cs"/>
          <w:noProof/>
          <w:sz w:val="22"/>
          <w:szCs w:val="22"/>
          <w:rtl/>
        </w:rPr>
        <w:t xml:space="preserve">דוגמא </w:t>
      </w:r>
      <w:r w:rsidRPr="00480AAD">
        <w:rPr>
          <w:noProof/>
          <w:sz w:val="22"/>
          <w:szCs w:val="22"/>
          <w:rtl/>
        </w:rPr>
        <w:t>–</w:t>
      </w:r>
      <w:r w:rsidRPr="00480AAD">
        <w:rPr>
          <w:rFonts w:hint="cs"/>
          <w:noProof/>
          <w:sz w:val="22"/>
          <w:szCs w:val="22"/>
          <w:rtl/>
        </w:rPr>
        <w:t xml:space="preserve"> תרשים (פעילות בצומת) </w:t>
      </w:r>
      <w:r w:rsidRPr="00480AAD">
        <w:rPr>
          <w:sz w:val="22"/>
          <w:szCs w:val="22"/>
        </w:rPr>
        <w:t>Activity-On-Node Method</w:t>
      </w:r>
      <w:r w:rsidRPr="00480AAD">
        <w:rPr>
          <w:rFonts w:hint="cs"/>
          <w:sz w:val="22"/>
          <w:szCs w:val="22"/>
          <w:rtl/>
        </w:rPr>
        <w:t xml:space="preserve"> </w:t>
      </w:r>
    </w:p>
    <w:p w:rsidR="00C335B7" w:rsidRPr="00480AAD" w:rsidRDefault="00C335B7" w:rsidP="00A575D6">
      <w:pPr>
        <w:rPr>
          <w:sz w:val="22"/>
          <w:szCs w:val="22"/>
          <w:rtl/>
        </w:rPr>
      </w:pPr>
      <w:r w:rsidRPr="00480AAD">
        <w:rPr>
          <w:noProof/>
          <w:sz w:val="22"/>
          <w:szCs w:val="22"/>
        </w:rPr>
        <w:drawing>
          <wp:inline distT="0" distB="0" distL="0" distR="0" wp14:anchorId="0A2B5B1A" wp14:editId="461B3769">
            <wp:extent cx="3220369" cy="1881974"/>
            <wp:effectExtent l="0" t="0" r="0" b="4445"/>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33983" cy="1889930"/>
                    </a:xfrm>
                    <a:prstGeom prst="rect">
                      <a:avLst/>
                    </a:prstGeom>
                  </pic:spPr>
                </pic:pic>
              </a:graphicData>
            </a:graphic>
          </wp:inline>
        </w:drawing>
      </w:r>
    </w:p>
    <w:p w:rsidR="00C335B7" w:rsidRPr="00480AAD" w:rsidRDefault="00C335B7" w:rsidP="00A575D6">
      <w:pPr>
        <w:rPr>
          <w:sz w:val="22"/>
          <w:szCs w:val="22"/>
          <w:rtl/>
        </w:rPr>
      </w:pPr>
      <w:r w:rsidRPr="00480AAD">
        <w:rPr>
          <w:rFonts w:hint="cs"/>
          <w:noProof/>
          <w:sz w:val="22"/>
          <w:szCs w:val="22"/>
          <w:rtl/>
        </w:rPr>
        <w:t xml:space="preserve">דוגמא </w:t>
      </w:r>
      <w:r w:rsidRPr="00480AAD">
        <w:rPr>
          <w:noProof/>
          <w:sz w:val="22"/>
          <w:szCs w:val="22"/>
          <w:rtl/>
        </w:rPr>
        <w:t>–</w:t>
      </w:r>
      <w:r w:rsidRPr="00480AAD">
        <w:rPr>
          <w:rFonts w:hint="cs"/>
          <w:noProof/>
          <w:sz w:val="22"/>
          <w:szCs w:val="22"/>
          <w:rtl/>
        </w:rPr>
        <w:t xml:space="preserve"> תרשים (פעילות על החץ) </w:t>
      </w:r>
      <w:r w:rsidRPr="00480AAD">
        <w:rPr>
          <w:sz w:val="22"/>
          <w:szCs w:val="22"/>
        </w:rPr>
        <w:t>Activity-On-Arrow Method</w:t>
      </w:r>
    </w:p>
    <w:p w:rsidR="00BA2B12" w:rsidRPr="00480AAD" w:rsidRDefault="00C335B7" w:rsidP="00A43179">
      <w:pPr>
        <w:rPr>
          <w:sz w:val="22"/>
          <w:szCs w:val="22"/>
          <w:rtl/>
        </w:rPr>
      </w:pPr>
      <w:r w:rsidRPr="00480AAD">
        <w:rPr>
          <w:noProof/>
          <w:sz w:val="22"/>
          <w:szCs w:val="22"/>
        </w:rPr>
        <w:drawing>
          <wp:inline distT="0" distB="0" distL="0" distR="0" wp14:anchorId="798BF8ED" wp14:editId="1D7BF197">
            <wp:extent cx="3547868" cy="2142133"/>
            <wp:effectExtent l="0" t="0" r="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4759" cy="2146294"/>
                    </a:xfrm>
                    <a:prstGeom prst="rect">
                      <a:avLst/>
                    </a:prstGeom>
                  </pic:spPr>
                </pic:pic>
              </a:graphicData>
            </a:graphic>
          </wp:inline>
        </w:drawing>
      </w:r>
    </w:p>
    <w:p w:rsidR="00C335B7" w:rsidRPr="00480AAD" w:rsidRDefault="00C335B7" w:rsidP="00360CFD">
      <w:pPr>
        <w:pStyle w:val="3"/>
        <w:rPr>
          <w:sz w:val="22"/>
          <w:szCs w:val="22"/>
          <w:rtl/>
        </w:rPr>
      </w:pPr>
      <w:r w:rsidRPr="00480AAD">
        <w:rPr>
          <w:rFonts w:hint="cs"/>
          <w:sz w:val="22"/>
          <w:szCs w:val="22"/>
          <w:rtl/>
        </w:rPr>
        <w:t>סוגי יחסי קדימויו</w:t>
      </w:r>
      <w:r w:rsidRPr="00480AAD">
        <w:rPr>
          <w:rFonts w:hint="eastAsia"/>
          <w:sz w:val="22"/>
          <w:szCs w:val="22"/>
          <w:rtl/>
        </w:rPr>
        <w:t>ת</w:t>
      </w:r>
      <w:r w:rsidRPr="00480AAD">
        <w:rPr>
          <w:rFonts w:hint="cs"/>
          <w:sz w:val="22"/>
          <w:szCs w:val="22"/>
          <w:rtl/>
        </w:rPr>
        <w:t>:</w:t>
      </w:r>
    </w:p>
    <w:tbl>
      <w:tblPr>
        <w:tblStyle w:val="21"/>
        <w:bidiVisual/>
        <w:tblW w:w="0" w:type="auto"/>
        <w:tblLook w:val="04A0" w:firstRow="1" w:lastRow="0" w:firstColumn="1" w:lastColumn="0" w:noHBand="0" w:noVBand="1"/>
      </w:tblPr>
      <w:tblGrid>
        <w:gridCol w:w="4148"/>
        <w:gridCol w:w="4148"/>
      </w:tblGrid>
      <w:tr w:rsidR="00C335B7" w:rsidRPr="00480AAD" w:rsidTr="00A205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00C335B7" w:rsidRPr="00480AAD" w:rsidRDefault="00C335B7" w:rsidP="00A575D6">
            <w:pPr>
              <w:rPr>
                <w:sz w:val="22"/>
                <w:szCs w:val="22"/>
              </w:rPr>
            </w:pPr>
            <w:r w:rsidRPr="00480AAD">
              <w:rPr>
                <w:sz w:val="22"/>
                <w:szCs w:val="22"/>
                <w:rtl/>
              </w:rPr>
              <w:t>סיים כדי להתחיל</w:t>
            </w:r>
            <w:r w:rsidRPr="00480AAD">
              <w:rPr>
                <w:rFonts w:hint="cs"/>
                <w:sz w:val="22"/>
                <w:szCs w:val="22"/>
                <w:rtl/>
              </w:rPr>
              <w:t xml:space="preserve"> (תחפור בור-&gt; תשתול עץ)</w:t>
            </w:r>
          </w:p>
        </w:tc>
        <w:tc>
          <w:tcPr>
            <w:tcW w:w="4148" w:type="dxa"/>
          </w:tcPr>
          <w:p w:rsidR="00C335B7" w:rsidRPr="00480AAD" w:rsidRDefault="00C335B7" w:rsidP="00A575D6">
            <w:pPr>
              <w:cnfStyle w:val="100000000000" w:firstRow="1" w:lastRow="0" w:firstColumn="0" w:lastColumn="0" w:oddVBand="0" w:evenVBand="0" w:oddHBand="0" w:evenHBand="0" w:firstRowFirstColumn="0" w:firstRowLastColumn="0" w:lastRowFirstColumn="0" w:lastRowLastColumn="0"/>
              <w:rPr>
                <w:sz w:val="22"/>
                <w:szCs w:val="22"/>
                <w:rtl/>
              </w:rPr>
            </w:pPr>
            <w:r w:rsidRPr="00480AAD">
              <w:rPr>
                <w:noProof/>
                <w:sz w:val="22"/>
                <w:szCs w:val="22"/>
              </w:rPr>
              <w:drawing>
                <wp:inline distT="0" distB="0" distL="0" distR="0" wp14:anchorId="63B58364" wp14:editId="783EA31E">
                  <wp:extent cx="1078302" cy="210556"/>
                  <wp:effectExtent l="0" t="0" r="762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48007" cy="224167"/>
                          </a:xfrm>
                          <a:prstGeom prst="rect">
                            <a:avLst/>
                          </a:prstGeom>
                        </pic:spPr>
                      </pic:pic>
                    </a:graphicData>
                  </a:graphic>
                </wp:inline>
              </w:drawing>
            </w:r>
          </w:p>
        </w:tc>
      </w:tr>
      <w:tr w:rsidR="00C335B7" w:rsidRPr="00480AAD" w:rsidTr="00A205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00C335B7" w:rsidRPr="00480AAD" w:rsidRDefault="00C335B7" w:rsidP="00A575D6">
            <w:pPr>
              <w:rPr>
                <w:sz w:val="22"/>
                <w:szCs w:val="22"/>
                <w:rtl/>
              </w:rPr>
            </w:pPr>
            <w:r w:rsidRPr="00480AAD">
              <w:rPr>
                <w:sz w:val="22"/>
                <w:szCs w:val="22"/>
                <w:rtl/>
              </w:rPr>
              <w:t>סיים כדי לסיים</w:t>
            </w:r>
            <w:r w:rsidRPr="00480AAD">
              <w:rPr>
                <w:rFonts w:hint="cs"/>
                <w:sz w:val="22"/>
                <w:szCs w:val="22"/>
                <w:rtl/>
              </w:rPr>
              <w:t xml:space="preserve"> (בדיקה -&gt; לכתוב תיעוד)</w:t>
            </w:r>
          </w:p>
        </w:tc>
        <w:tc>
          <w:tcPr>
            <w:tcW w:w="4148" w:type="dxa"/>
          </w:tcPr>
          <w:p w:rsidR="00C335B7" w:rsidRPr="00480AAD" w:rsidRDefault="00C335B7" w:rsidP="00A575D6">
            <w:pPr>
              <w:cnfStyle w:val="000000100000" w:firstRow="0" w:lastRow="0" w:firstColumn="0" w:lastColumn="0" w:oddVBand="0" w:evenVBand="0" w:oddHBand="1" w:evenHBand="0" w:firstRowFirstColumn="0" w:firstRowLastColumn="0" w:lastRowFirstColumn="0" w:lastRowLastColumn="0"/>
              <w:rPr>
                <w:sz w:val="22"/>
                <w:szCs w:val="22"/>
                <w:rtl/>
              </w:rPr>
            </w:pPr>
            <w:r w:rsidRPr="00480AAD">
              <w:rPr>
                <w:noProof/>
                <w:sz w:val="22"/>
                <w:szCs w:val="22"/>
              </w:rPr>
              <w:drawing>
                <wp:inline distT="0" distB="0" distL="0" distR="0" wp14:anchorId="28911605" wp14:editId="54510113">
                  <wp:extent cx="879894" cy="318802"/>
                  <wp:effectExtent l="0" t="0" r="0" b="508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24768" cy="335061"/>
                          </a:xfrm>
                          <a:prstGeom prst="rect">
                            <a:avLst/>
                          </a:prstGeom>
                        </pic:spPr>
                      </pic:pic>
                    </a:graphicData>
                  </a:graphic>
                </wp:inline>
              </w:drawing>
            </w:r>
          </w:p>
        </w:tc>
      </w:tr>
      <w:tr w:rsidR="00C335B7" w:rsidRPr="00480AAD" w:rsidTr="00A20543">
        <w:tc>
          <w:tcPr>
            <w:cnfStyle w:val="001000000000" w:firstRow="0" w:lastRow="0" w:firstColumn="1" w:lastColumn="0" w:oddVBand="0" w:evenVBand="0" w:oddHBand="0" w:evenHBand="0" w:firstRowFirstColumn="0" w:firstRowLastColumn="0" w:lastRowFirstColumn="0" w:lastRowLastColumn="0"/>
            <w:tcW w:w="4148" w:type="dxa"/>
          </w:tcPr>
          <w:p w:rsidR="00C335B7" w:rsidRPr="00480AAD" w:rsidRDefault="00A20543" w:rsidP="00A575D6">
            <w:pPr>
              <w:rPr>
                <w:sz w:val="22"/>
                <w:szCs w:val="22"/>
                <w:rtl/>
              </w:rPr>
            </w:pPr>
            <w:r w:rsidRPr="00480AAD">
              <w:rPr>
                <w:sz w:val="22"/>
                <w:szCs w:val="22"/>
              </w:rPr>
              <w:t>Start to start</w:t>
            </w:r>
            <w:r w:rsidRPr="00480AAD">
              <w:rPr>
                <w:rFonts w:hint="cs"/>
                <w:sz w:val="22"/>
                <w:szCs w:val="22"/>
                <w:rtl/>
              </w:rPr>
              <w:t xml:space="preserve"> ( עיצוב תוכנה -&gt; כתיבת קוד) </w:t>
            </w:r>
          </w:p>
        </w:tc>
        <w:tc>
          <w:tcPr>
            <w:tcW w:w="4148" w:type="dxa"/>
          </w:tcPr>
          <w:p w:rsidR="00C335B7" w:rsidRPr="00480AAD" w:rsidRDefault="00A20543" w:rsidP="00A575D6">
            <w:pPr>
              <w:cnfStyle w:val="000000000000" w:firstRow="0" w:lastRow="0" w:firstColumn="0" w:lastColumn="0" w:oddVBand="0" w:evenVBand="0" w:oddHBand="0" w:evenHBand="0" w:firstRowFirstColumn="0" w:firstRowLastColumn="0" w:lastRowFirstColumn="0" w:lastRowLastColumn="0"/>
              <w:rPr>
                <w:sz w:val="22"/>
                <w:szCs w:val="22"/>
                <w:rtl/>
              </w:rPr>
            </w:pPr>
            <w:r w:rsidRPr="00480AAD">
              <w:rPr>
                <w:noProof/>
                <w:sz w:val="22"/>
                <w:szCs w:val="22"/>
              </w:rPr>
              <w:drawing>
                <wp:inline distT="0" distB="0" distL="0" distR="0" wp14:anchorId="5DC9F592" wp14:editId="539D2564">
                  <wp:extent cx="767751" cy="304164"/>
                  <wp:effectExtent l="0" t="0" r="0" b="127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00241" cy="317036"/>
                          </a:xfrm>
                          <a:prstGeom prst="rect">
                            <a:avLst/>
                          </a:prstGeom>
                        </pic:spPr>
                      </pic:pic>
                    </a:graphicData>
                  </a:graphic>
                </wp:inline>
              </w:drawing>
            </w:r>
          </w:p>
        </w:tc>
      </w:tr>
      <w:tr w:rsidR="00C335B7" w:rsidRPr="00480AAD" w:rsidTr="00A205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00C335B7" w:rsidRPr="00480AAD" w:rsidRDefault="00A20543" w:rsidP="00A575D6">
            <w:pPr>
              <w:rPr>
                <w:sz w:val="22"/>
                <w:szCs w:val="22"/>
                <w:rtl/>
              </w:rPr>
            </w:pPr>
            <w:r w:rsidRPr="00480AAD">
              <w:rPr>
                <w:sz w:val="22"/>
                <w:szCs w:val="22"/>
                <w:rtl/>
              </w:rPr>
              <w:t>מההתחלה לסוף</w:t>
            </w:r>
            <w:r w:rsidRPr="00480AAD">
              <w:rPr>
                <w:rFonts w:hint="cs"/>
                <w:sz w:val="22"/>
                <w:szCs w:val="22"/>
                <w:rtl/>
              </w:rPr>
              <w:t xml:space="preserve"> (הפעלה, יישום של מערכת חדשה לפני כיבוי של המערכת הישנה </w:t>
            </w:r>
          </w:p>
        </w:tc>
        <w:tc>
          <w:tcPr>
            <w:tcW w:w="4148" w:type="dxa"/>
          </w:tcPr>
          <w:p w:rsidR="00C335B7" w:rsidRPr="00480AAD" w:rsidRDefault="00A20543" w:rsidP="00A575D6">
            <w:pPr>
              <w:cnfStyle w:val="000000100000" w:firstRow="0" w:lastRow="0" w:firstColumn="0" w:lastColumn="0" w:oddVBand="0" w:evenVBand="0" w:oddHBand="1" w:evenHBand="0" w:firstRowFirstColumn="0" w:firstRowLastColumn="0" w:lastRowFirstColumn="0" w:lastRowLastColumn="0"/>
              <w:rPr>
                <w:sz w:val="22"/>
                <w:szCs w:val="22"/>
                <w:rtl/>
              </w:rPr>
            </w:pPr>
            <w:r w:rsidRPr="00480AAD">
              <w:rPr>
                <w:noProof/>
                <w:sz w:val="22"/>
                <w:szCs w:val="22"/>
              </w:rPr>
              <w:drawing>
                <wp:inline distT="0" distB="0" distL="0" distR="0" wp14:anchorId="61B2825D" wp14:editId="6D840404">
                  <wp:extent cx="879209" cy="307723"/>
                  <wp:effectExtent l="0" t="0" r="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69587" cy="339355"/>
                          </a:xfrm>
                          <a:prstGeom prst="rect">
                            <a:avLst/>
                          </a:prstGeom>
                        </pic:spPr>
                      </pic:pic>
                    </a:graphicData>
                  </a:graphic>
                </wp:inline>
              </w:drawing>
            </w:r>
          </w:p>
        </w:tc>
      </w:tr>
    </w:tbl>
    <w:tbl>
      <w:tblPr>
        <w:tblpPr w:leftFromText="180" w:rightFromText="180" w:vertAnchor="page" w:horzAnchor="margin" w:tblpXSpec="right" w:tblpY="1354"/>
        <w:bidiVisual/>
        <w:tblW w:w="0" w:type="auto"/>
        <w:tblCellMar>
          <w:left w:w="0" w:type="dxa"/>
          <w:right w:w="0" w:type="dxa"/>
        </w:tblCellMar>
        <w:tblLook w:val="0600" w:firstRow="0" w:lastRow="0" w:firstColumn="0" w:lastColumn="0" w:noHBand="1" w:noVBand="1"/>
      </w:tblPr>
      <w:tblGrid>
        <w:gridCol w:w="2852"/>
        <w:gridCol w:w="435"/>
        <w:gridCol w:w="435"/>
        <w:gridCol w:w="435"/>
        <w:gridCol w:w="435"/>
        <w:gridCol w:w="447"/>
        <w:gridCol w:w="447"/>
        <w:gridCol w:w="1816"/>
      </w:tblGrid>
      <w:tr w:rsidR="00AC7057" w:rsidRPr="00480AAD" w:rsidTr="00AC7057">
        <w:trPr>
          <w:trHeight w:val="25"/>
        </w:trPr>
        <w:tc>
          <w:tcPr>
            <w:tcW w:w="0" w:type="auto"/>
            <w:tcBorders>
              <w:top w:val="single" w:sz="1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tl/>
              </w:rPr>
              <w:t>תיאור</w:t>
            </w:r>
          </w:p>
        </w:tc>
        <w:tc>
          <w:tcPr>
            <w:tcW w:w="0" w:type="auto"/>
            <w:tcBorders>
              <w:top w:val="single" w:sz="1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6</w:t>
            </w:r>
          </w:p>
        </w:tc>
        <w:tc>
          <w:tcPr>
            <w:tcW w:w="0" w:type="auto"/>
            <w:tcBorders>
              <w:top w:val="single" w:sz="1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5</w:t>
            </w:r>
          </w:p>
        </w:tc>
        <w:tc>
          <w:tcPr>
            <w:tcW w:w="0" w:type="auto"/>
            <w:tcBorders>
              <w:top w:val="single" w:sz="1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4</w:t>
            </w:r>
          </w:p>
        </w:tc>
        <w:tc>
          <w:tcPr>
            <w:tcW w:w="0" w:type="auto"/>
            <w:tcBorders>
              <w:top w:val="single" w:sz="1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3</w:t>
            </w:r>
          </w:p>
        </w:tc>
        <w:tc>
          <w:tcPr>
            <w:tcW w:w="0" w:type="auto"/>
            <w:tcBorders>
              <w:top w:val="single" w:sz="1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2</w:t>
            </w:r>
          </w:p>
        </w:tc>
        <w:tc>
          <w:tcPr>
            <w:tcW w:w="0" w:type="auto"/>
            <w:tcBorders>
              <w:top w:val="single" w:sz="1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1</w:t>
            </w:r>
          </w:p>
        </w:tc>
        <w:tc>
          <w:tcPr>
            <w:tcW w:w="0" w:type="auto"/>
            <w:tcBorders>
              <w:top w:val="single" w:sz="1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tl/>
              </w:rPr>
              <w:t>יום</w:t>
            </w:r>
          </w:p>
        </w:tc>
      </w:tr>
      <w:tr w:rsidR="00AC7057" w:rsidRPr="00480AAD" w:rsidTr="00AC7057">
        <w:trPr>
          <w:trHeight w:val="20"/>
        </w:trPr>
        <w:tc>
          <w:tcPr>
            <w:tcW w:w="0" w:type="auto"/>
            <w:vMerge w:val="restart"/>
            <w:tcBorders>
              <w:top w:val="single" w:sz="1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B</w:t>
            </w:r>
            <w:r w:rsidRPr="00480AAD">
              <w:rPr>
                <w:sz w:val="22"/>
                <w:szCs w:val="22"/>
                <w:rtl/>
              </w:rPr>
              <w:t xml:space="preserve"> מתחיל מיד אחרי ש </w:t>
            </w:r>
            <w:r w:rsidRPr="00480AAD">
              <w:rPr>
                <w:sz w:val="22"/>
                <w:szCs w:val="22"/>
              </w:rPr>
              <w:t>A</w:t>
            </w:r>
            <w:r w:rsidRPr="00480AAD">
              <w:rPr>
                <w:sz w:val="22"/>
                <w:szCs w:val="22"/>
                <w:rtl/>
              </w:rPr>
              <w:t xml:space="preserve"> מסיים </w:t>
            </w:r>
          </w:p>
          <w:p w:rsidR="00AC7057" w:rsidRPr="00480AAD" w:rsidRDefault="00AC7057" w:rsidP="00AC7057">
            <w:pPr>
              <w:rPr>
                <w:sz w:val="22"/>
                <w:szCs w:val="22"/>
                <w:rtl/>
              </w:rPr>
            </w:pPr>
            <w:r w:rsidRPr="00480AAD">
              <w:rPr>
                <w:sz w:val="22"/>
                <w:szCs w:val="22"/>
                <w:rtl/>
              </w:rPr>
              <w:t>(האופייני ביותר)</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 </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 </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 </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 </w:t>
            </w:r>
          </w:p>
        </w:tc>
        <w:tc>
          <w:tcPr>
            <w:tcW w:w="0" w:type="auto"/>
            <w:tcBorders>
              <w:top w:val="single" w:sz="1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A</w:t>
            </w:r>
          </w:p>
        </w:tc>
        <w:tc>
          <w:tcPr>
            <w:tcW w:w="0" w:type="auto"/>
            <w:tcBorders>
              <w:top w:val="single" w:sz="1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A</w:t>
            </w:r>
          </w:p>
        </w:tc>
        <w:tc>
          <w:tcPr>
            <w:tcW w:w="0" w:type="auto"/>
            <w:vMerge w:val="restart"/>
            <w:tcBorders>
              <w:top w:val="single" w:sz="1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 xml:space="preserve">Finish to Start </w:t>
            </w:r>
          </w:p>
          <w:p w:rsidR="00AC7057" w:rsidRPr="00480AAD" w:rsidRDefault="00AC7057" w:rsidP="00AC7057">
            <w:pPr>
              <w:rPr>
                <w:sz w:val="22"/>
                <w:szCs w:val="22"/>
                <w:rtl/>
              </w:rPr>
            </w:pPr>
            <w:r w:rsidRPr="00480AAD">
              <w:rPr>
                <w:sz w:val="22"/>
                <w:szCs w:val="22"/>
                <w:rtl/>
              </w:rPr>
              <w:t xml:space="preserve">סיים כדי להתחיל </w:t>
            </w:r>
          </w:p>
          <w:p w:rsidR="00AC7057" w:rsidRPr="00480AAD" w:rsidRDefault="00AC7057" w:rsidP="00AC7057">
            <w:pPr>
              <w:rPr>
                <w:b/>
                <w:bCs/>
                <w:sz w:val="22"/>
                <w:szCs w:val="22"/>
                <w:rtl/>
              </w:rPr>
            </w:pPr>
            <w:r w:rsidRPr="00480AAD">
              <w:rPr>
                <w:sz w:val="22"/>
                <w:szCs w:val="22"/>
                <w:rtl/>
              </w:rPr>
              <w:t>(ביצועים רציפים)</w:t>
            </w:r>
          </w:p>
        </w:tc>
      </w:tr>
      <w:tr w:rsidR="00AC7057" w:rsidRPr="00480AAD" w:rsidTr="00AC7057">
        <w:trPr>
          <w:trHeight w:val="20"/>
        </w:trPr>
        <w:tc>
          <w:tcPr>
            <w:tcW w:w="0" w:type="auto"/>
            <w:vMerge/>
            <w:tcBorders>
              <w:top w:val="single" w:sz="18" w:space="0" w:color="000000"/>
              <w:left w:val="single" w:sz="8" w:space="0" w:color="000000"/>
              <w:bottom w:val="single" w:sz="18" w:space="0" w:color="000000"/>
              <w:right w:val="single" w:sz="18" w:space="0" w:color="000000"/>
            </w:tcBorders>
            <w:vAlign w:val="center"/>
            <w:hideMark/>
          </w:tcPr>
          <w:p w:rsidR="00AC7057" w:rsidRPr="00480AAD" w:rsidRDefault="00AC7057" w:rsidP="00AC7057">
            <w:pPr>
              <w:rPr>
                <w:sz w:val="22"/>
                <w:szCs w:val="22"/>
              </w:rPr>
            </w:pPr>
          </w:p>
        </w:tc>
        <w:tc>
          <w:tcPr>
            <w:tcW w:w="0" w:type="auto"/>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 </w:t>
            </w:r>
          </w:p>
        </w:tc>
        <w:tc>
          <w:tcPr>
            <w:tcW w:w="0" w:type="auto"/>
            <w:tcBorders>
              <w:top w:val="single" w:sz="8" w:space="0" w:color="000000"/>
              <w:left w:val="single" w:sz="8" w:space="0" w:color="000000"/>
              <w:bottom w:val="single" w:sz="18" w:space="0" w:color="000000"/>
              <w:right w:val="single" w:sz="8" w:space="0" w:color="000000"/>
            </w:tcBorders>
            <w:shd w:val="clear" w:color="auto" w:fill="B7DEE8"/>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B</w:t>
            </w:r>
          </w:p>
        </w:tc>
        <w:tc>
          <w:tcPr>
            <w:tcW w:w="0" w:type="auto"/>
            <w:tcBorders>
              <w:top w:val="single" w:sz="8" w:space="0" w:color="000000"/>
              <w:left w:val="single" w:sz="8" w:space="0" w:color="000000"/>
              <w:bottom w:val="single" w:sz="18" w:space="0" w:color="000000"/>
              <w:right w:val="single" w:sz="8" w:space="0" w:color="000000"/>
            </w:tcBorders>
            <w:shd w:val="clear" w:color="auto" w:fill="B7DEE8"/>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B</w:t>
            </w:r>
          </w:p>
        </w:tc>
        <w:tc>
          <w:tcPr>
            <w:tcW w:w="0" w:type="auto"/>
            <w:tcBorders>
              <w:top w:val="single" w:sz="8" w:space="0" w:color="000000"/>
              <w:left w:val="single" w:sz="8" w:space="0" w:color="000000"/>
              <w:bottom w:val="single" w:sz="18" w:space="0" w:color="000000"/>
              <w:right w:val="single" w:sz="8" w:space="0" w:color="000000"/>
            </w:tcBorders>
            <w:shd w:val="clear" w:color="auto" w:fill="B7DEE8"/>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B</w:t>
            </w:r>
          </w:p>
        </w:tc>
        <w:tc>
          <w:tcPr>
            <w:tcW w:w="0" w:type="auto"/>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 </w:t>
            </w:r>
          </w:p>
        </w:tc>
        <w:tc>
          <w:tcPr>
            <w:tcW w:w="0" w:type="auto"/>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 </w:t>
            </w:r>
          </w:p>
        </w:tc>
        <w:tc>
          <w:tcPr>
            <w:tcW w:w="0" w:type="auto"/>
            <w:vMerge/>
            <w:tcBorders>
              <w:top w:val="single" w:sz="18" w:space="0" w:color="000000"/>
              <w:left w:val="single" w:sz="18" w:space="0" w:color="000000"/>
              <w:bottom w:val="single" w:sz="18" w:space="0" w:color="000000"/>
              <w:right w:val="single" w:sz="8" w:space="0" w:color="000000"/>
            </w:tcBorders>
            <w:vAlign w:val="center"/>
            <w:hideMark/>
          </w:tcPr>
          <w:p w:rsidR="00AC7057" w:rsidRPr="00480AAD" w:rsidRDefault="00AC7057" w:rsidP="00AC7057">
            <w:pPr>
              <w:rPr>
                <w:sz w:val="22"/>
                <w:szCs w:val="22"/>
              </w:rPr>
            </w:pPr>
          </w:p>
        </w:tc>
      </w:tr>
      <w:tr w:rsidR="00AC7057" w:rsidRPr="00480AAD" w:rsidTr="00AC7057">
        <w:trPr>
          <w:trHeight w:val="20"/>
        </w:trPr>
        <w:tc>
          <w:tcPr>
            <w:tcW w:w="0" w:type="auto"/>
            <w:vMerge w:val="restart"/>
            <w:tcBorders>
              <w:top w:val="single" w:sz="1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B</w:t>
            </w:r>
            <w:r w:rsidRPr="00480AAD">
              <w:rPr>
                <w:sz w:val="22"/>
                <w:szCs w:val="22"/>
                <w:rtl/>
              </w:rPr>
              <w:t xml:space="preserve"> מתחיל יום אחרי ש</w:t>
            </w:r>
            <w:r w:rsidRPr="00480AAD">
              <w:rPr>
                <w:sz w:val="22"/>
                <w:szCs w:val="22"/>
              </w:rPr>
              <w:t>A</w:t>
            </w:r>
            <w:r w:rsidRPr="00480AAD">
              <w:rPr>
                <w:sz w:val="22"/>
                <w:szCs w:val="22"/>
                <w:rtl/>
              </w:rPr>
              <w:t xml:space="preserve"> מסתיים</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 </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 </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 </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 </w:t>
            </w:r>
          </w:p>
        </w:tc>
        <w:tc>
          <w:tcPr>
            <w:tcW w:w="0" w:type="auto"/>
            <w:tcBorders>
              <w:top w:val="single" w:sz="1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A</w:t>
            </w:r>
          </w:p>
        </w:tc>
        <w:tc>
          <w:tcPr>
            <w:tcW w:w="0" w:type="auto"/>
            <w:tcBorders>
              <w:top w:val="single" w:sz="1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A</w:t>
            </w:r>
          </w:p>
        </w:tc>
        <w:tc>
          <w:tcPr>
            <w:tcW w:w="0" w:type="auto"/>
            <w:vMerge/>
            <w:tcBorders>
              <w:top w:val="single" w:sz="18" w:space="0" w:color="000000"/>
              <w:left w:val="single" w:sz="18" w:space="0" w:color="000000"/>
              <w:bottom w:val="single" w:sz="18" w:space="0" w:color="000000"/>
              <w:right w:val="single" w:sz="8" w:space="0" w:color="000000"/>
            </w:tcBorders>
            <w:vAlign w:val="center"/>
            <w:hideMark/>
          </w:tcPr>
          <w:p w:rsidR="00AC7057" w:rsidRPr="00480AAD" w:rsidRDefault="00AC7057" w:rsidP="00AC7057">
            <w:pPr>
              <w:rPr>
                <w:sz w:val="22"/>
                <w:szCs w:val="22"/>
              </w:rPr>
            </w:pPr>
          </w:p>
        </w:tc>
      </w:tr>
      <w:tr w:rsidR="00AC7057" w:rsidRPr="00480AAD" w:rsidTr="00AC7057">
        <w:trPr>
          <w:trHeight w:val="20"/>
        </w:trPr>
        <w:tc>
          <w:tcPr>
            <w:tcW w:w="0" w:type="auto"/>
            <w:vMerge/>
            <w:tcBorders>
              <w:top w:val="single" w:sz="18" w:space="0" w:color="000000"/>
              <w:left w:val="single" w:sz="8" w:space="0" w:color="000000"/>
              <w:bottom w:val="single" w:sz="18" w:space="0" w:color="000000"/>
              <w:right w:val="single" w:sz="18" w:space="0" w:color="000000"/>
            </w:tcBorders>
            <w:vAlign w:val="center"/>
            <w:hideMark/>
          </w:tcPr>
          <w:p w:rsidR="00AC7057" w:rsidRPr="00480AAD" w:rsidRDefault="00AC7057" w:rsidP="00AC7057">
            <w:pPr>
              <w:rPr>
                <w:sz w:val="22"/>
                <w:szCs w:val="22"/>
              </w:rPr>
            </w:pPr>
          </w:p>
        </w:tc>
        <w:tc>
          <w:tcPr>
            <w:tcW w:w="0" w:type="auto"/>
            <w:tcBorders>
              <w:top w:val="single" w:sz="8" w:space="0" w:color="000000"/>
              <w:left w:val="single" w:sz="8" w:space="0" w:color="000000"/>
              <w:bottom w:val="single" w:sz="18" w:space="0" w:color="000000"/>
              <w:right w:val="single" w:sz="8" w:space="0" w:color="000000"/>
            </w:tcBorders>
            <w:shd w:val="clear" w:color="auto" w:fill="B7DEE8"/>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B</w:t>
            </w:r>
          </w:p>
        </w:tc>
        <w:tc>
          <w:tcPr>
            <w:tcW w:w="0" w:type="auto"/>
            <w:tcBorders>
              <w:top w:val="single" w:sz="8" w:space="0" w:color="000000"/>
              <w:left w:val="single" w:sz="8" w:space="0" w:color="000000"/>
              <w:bottom w:val="single" w:sz="18" w:space="0" w:color="000000"/>
              <w:right w:val="single" w:sz="8" w:space="0" w:color="000000"/>
            </w:tcBorders>
            <w:shd w:val="clear" w:color="auto" w:fill="B7DEE8"/>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B</w:t>
            </w:r>
          </w:p>
        </w:tc>
        <w:tc>
          <w:tcPr>
            <w:tcW w:w="0" w:type="auto"/>
            <w:tcBorders>
              <w:top w:val="single" w:sz="8" w:space="0" w:color="000000"/>
              <w:left w:val="single" w:sz="8" w:space="0" w:color="000000"/>
              <w:bottom w:val="single" w:sz="18" w:space="0" w:color="000000"/>
              <w:right w:val="single" w:sz="8" w:space="0" w:color="000000"/>
            </w:tcBorders>
            <w:shd w:val="clear" w:color="auto" w:fill="B7DEE8"/>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B</w:t>
            </w:r>
          </w:p>
        </w:tc>
        <w:tc>
          <w:tcPr>
            <w:tcW w:w="0" w:type="auto"/>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p>
        </w:tc>
        <w:tc>
          <w:tcPr>
            <w:tcW w:w="0" w:type="auto"/>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Pr>
            </w:pPr>
          </w:p>
        </w:tc>
        <w:tc>
          <w:tcPr>
            <w:tcW w:w="0" w:type="auto"/>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Pr>
            </w:pPr>
            <w:r w:rsidRPr="00480AAD">
              <w:rPr>
                <w:sz w:val="22"/>
                <w:szCs w:val="22"/>
              </w:rPr>
              <w:t> </w:t>
            </w:r>
          </w:p>
        </w:tc>
        <w:tc>
          <w:tcPr>
            <w:tcW w:w="0" w:type="auto"/>
            <w:vMerge/>
            <w:tcBorders>
              <w:top w:val="single" w:sz="18" w:space="0" w:color="000000"/>
              <w:left w:val="single" w:sz="18" w:space="0" w:color="000000"/>
              <w:bottom w:val="single" w:sz="18" w:space="0" w:color="000000"/>
              <w:right w:val="single" w:sz="8" w:space="0" w:color="000000"/>
            </w:tcBorders>
            <w:vAlign w:val="center"/>
            <w:hideMark/>
          </w:tcPr>
          <w:p w:rsidR="00AC7057" w:rsidRPr="00480AAD" w:rsidRDefault="00AC7057" w:rsidP="00AC7057">
            <w:pPr>
              <w:rPr>
                <w:sz w:val="22"/>
                <w:szCs w:val="22"/>
              </w:rPr>
            </w:pPr>
          </w:p>
        </w:tc>
      </w:tr>
      <w:tr w:rsidR="00AC7057" w:rsidRPr="00480AAD" w:rsidTr="00AC7057">
        <w:trPr>
          <w:trHeight w:val="20"/>
        </w:trPr>
        <w:tc>
          <w:tcPr>
            <w:tcW w:w="0" w:type="auto"/>
            <w:vMerge w:val="restart"/>
            <w:tcBorders>
              <w:top w:val="single" w:sz="1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B</w:t>
            </w:r>
            <w:r w:rsidRPr="00480AAD">
              <w:rPr>
                <w:sz w:val="22"/>
                <w:szCs w:val="22"/>
                <w:rtl/>
              </w:rPr>
              <w:t xml:space="preserve"> מתחיל יחד עם </w:t>
            </w:r>
            <w:r w:rsidRPr="00480AAD">
              <w:rPr>
                <w:sz w:val="22"/>
                <w:szCs w:val="22"/>
              </w:rPr>
              <w:t>A</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 </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 </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 </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 </w:t>
            </w:r>
          </w:p>
        </w:tc>
        <w:tc>
          <w:tcPr>
            <w:tcW w:w="0" w:type="auto"/>
            <w:tcBorders>
              <w:top w:val="single" w:sz="1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A</w:t>
            </w:r>
          </w:p>
        </w:tc>
        <w:tc>
          <w:tcPr>
            <w:tcW w:w="0" w:type="auto"/>
            <w:tcBorders>
              <w:top w:val="single" w:sz="1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A</w:t>
            </w:r>
          </w:p>
        </w:tc>
        <w:tc>
          <w:tcPr>
            <w:tcW w:w="0" w:type="auto"/>
            <w:vMerge w:val="restart"/>
            <w:tcBorders>
              <w:top w:val="single" w:sz="1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 xml:space="preserve">Start to Start </w:t>
            </w:r>
          </w:p>
          <w:p w:rsidR="00AC7057" w:rsidRPr="00480AAD" w:rsidRDefault="00AC7057" w:rsidP="00AC7057">
            <w:pPr>
              <w:rPr>
                <w:sz w:val="22"/>
                <w:szCs w:val="22"/>
                <w:rtl/>
              </w:rPr>
            </w:pPr>
            <w:r w:rsidRPr="00480AAD">
              <w:rPr>
                <w:sz w:val="22"/>
                <w:szCs w:val="22"/>
                <w:rtl/>
              </w:rPr>
              <w:t>(ביצועים מקבילים)</w:t>
            </w:r>
          </w:p>
        </w:tc>
      </w:tr>
      <w:tr w:rsidR="00AC7057" w:rsidRPr="00480AAD" w:rsidTr="00AC7057">
        <w:trPr>
          <w:trHeight w:val="20"/>
        </w:trPr>
        <w:tc>
          <w:tcPr>
            <w:tcW w:w="0" w:type="auto"/>
            <w:vMerge/>
            <w:tcBorders>
              <w:top w:val="single" w:sz="18" w:space="0" w:color="000000"/>
              <w:left w:val="single" w:sz="8" w:space="0" w:color="000000"/>
              <w:bottom w:val="single" w:sz="18" w:space="0" w:color="000000"/>
              <w:right w:val="single" w:sz="18" w:space="0" w:color="000000"/>
            </w:tcBorders>
            <w:vAlign w:val="center"/>
            <w:hideMark/>
          </w:tcPr>
          <w:p w:rsidR="00AC7057" w:rsidRPr="00480AAD" w:rsidRDefault="00AC7057" w:rsidP="00AC7057">
            <w:pPr>
              <w:rPr>
                <w:sz w:val="22"/>
                <w:szCs w:val="22"/>
              </w:rPr>
            </w:pPr>
          </w:p>
        </w:tc>
        <w:tc>
          <w:tcPr>
            <w:tcW w:w="0" w:type="auto"/>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 </w:t>
            </w:r>
          </w:p>
        </w:tc>
        <w:tc>
          <w:tcPr>
            <w:tcW w:w="0" w:type="auto"/>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 </w:t>
            </w:r>
          </w:p>
        </w:tc>
        <w:tc>
          <w:tcPr>
            <w:tcW w:w="0" w:type="auto"/>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p>
        </w:tc>
        <w:tc>
          <w:tcPr>
            <w:tcW w:w="0" w:type="auto"/>
            <w:tcBorders>
              <w:top w:val="single" w:sz="8" w:space="0" w:color="000000"/>
              <w:left w:val="single" w:sz="8" w:space="0" w:color="000000"/>
              <w:bottom w:val="single" w:sz="18" w:space="0" w:color="000000"/>
              <w:right w:val="single" w:sz="8" w:space="0" w:color="000000"/>
            </w:tcBorders>
            <w:shd w:val="clear" w:color="auto" w:fill="B7DEE8"/>
            <w:tcMar>
              <w:top w:w="72" w:type="dxa"/>
              <w:left w:w="144" w:type="dxa"/>
              <w:bottom w:w="72" w:type="dxa"/>
              <w:right w:w="144" w:type="dxa"/>
            </w:tcMar>
            <w:vAlign w:val="center"/>
            <w:hideMark/>
          </w:tcPr>
          <w:p w:rsidR="00AC7057" w:rsidRPr="00480AAD" w:rsidRDefault="00AC7057" w:rsidP="00AC7057">
            <w:pPr>
              <w:rPr>
                <w:sz w:val="22"/>
                <w:szCs w:val="22"/>
              </w:rPr>
            </w:pPr>
            <w:r w:rsidRPr="00480AAD">
              <w:rPr>
                <w:sz w:val="22"/>
                <w:szCs w:val="22"/>
              </w:rPr>
              <w:t>B</w:t>
            </w:r>
          </w:p>
        </w:tc>
        <w:tc>
          <w:tcPr>
            <w:tcW w:w="0" w:type="auto"/>
            <w:tcBorders>
              <w:top w:val="single" w:sz="8" w:space="0" w:color="000000"/>
              <w:left w:val="single" w:sz="8" w:space="0" w:color="000000"/>
              <w:bottom w:val="single" w:sz="18" w:space="0" w:color="000000"/>
              <w:right w:val="single" w:sz="8" w:space="0" w:color="000000"/>
            </w:tcBorders>
            <w:shd w:val="clear" w:color="auto" w:fill="B7DEE8"/>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B</w:t>
            </w:r>
          </w:p>
        </w:tc>
        <w:tc>
          <w:tcPr>
            <w:tcW w:w="0" w:type="auto"/>
            <w:tcBorders>
              <w:top w:val="single" w:sz="8" w:space="0" w:color="000000"/>
              <w:left w:val="single" w:sz="8" w:space="0" w:color="000000"/>
              <w:bottom w:val="single" w:sz="18" w:space="0" w:color="000000"/>
              <w:right w:val="single" w:sz="8" w:space="0" w:color="000000"/>
            </w:tcBorders>
            <w:shd w:val="clear" w:color="auto" w:fill="B7DEE8"/>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B</w:t>
            </w:r>
          </w:p>
        </w:tc>
        <w:tc>
          <w:tcPr>
            <w:tcW w:w="0" w:type="auto"/>
            <w:vMerge/>
            <w:tcBorders>
              <w:top w:val="single" w:sz="18" w:space="0" w:color="000000"/>
              <w:left w:val="single" w:sz="18" w:space="0" w:color="000000"/>
              <w:bottom w:val="single" w:sz="18" w:space="0" w:color="000000"/>
              <w:right w:val="single" w:sz="8" w:space="0" w:color="000000"/>
            </w:tcBorders>
            <w:vAlign w:val="center"/>
            <w:hideMark/>
          </w:tcPr>
          <w:p w:rsidR="00AC7057" w:rsidRPr="00480AAD" w:rsidRDefault="00AC7057" w:rsidP="00AC7057">
            <w:pPr>
              <w:rPr>
                <w:sz w:val="22"/>
                <w:szCs w:val="22"/>
              </w:rPr>
            </w:pPr>
          </w:p>
        </w:tc>
      </w:tr>
      <w:tr w:rsidR="00AC7057" w:rsidRPr="00480AAD" w:rsidTr="00AC7057">
        <w:trPr>
          <w:trHeight w:val="20"/>
        </w:trPr>
        <w:tc>
          <w:tcPr>
            <w:tcW w:w="0" w:type="auto"/>
            <w:vMerge w:val="restart"/>
            <w:tcBorders>
              <w:top w:val="single" w:sz="1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B</w:t>
            </w:r>
            <w:r w:rsidRPr="00480AAD">
              <w:rPr>
                <w:sz w:val="22"/>
                <w:szCs w:val="22"/>
                <w:rtl/>
              </w:rPr>
              <w:t xml:space="preserve"> מתחיל יום אחרי ש</w:t>
            </w:r>
            <w:r w:rsidRPr="00480AAD">
              <w:rPr>
                <w:sz w:val="22"/>
                <w:szCs w:val="22"/>
              </w:rPr>
              <w:t>A</w:t>
            </w:r>
            <w:r w:rsidRPr="00480AAD">
              <w:rPr>
                <w:sz w:val="22"/>
                <w:szCs w:val="22"/>
                <w:rtl/>
              </w:rPr>
              <w:t xml:space="preserve"> מתחיל</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 </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 </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 </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 </w:t>
            </w:r>
          </w:p>
        </w:tc>
        <w:tc>
          <w:tcPr>
            <w:tcW w:w="0" w:type="auto"/>
            <w:tcBorders>
              <w:top w:val="single" w:sz="1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A</w:t>
            </w:r>
          </w:p>
        </w:tc>
        <w:tc>
          <w:tcPr>
            <w:tcW w:w="0" w:type="auto"/>
            <w:tcBorders>
              <w:top w:val="single" w:sz="18" w:space="0" w:color="000000"/>
              <w:left w:val="single" w:sz="1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A</w:t>
            </w:r>
          </w:p>
        </w:tc>
        <w:tc>
          <w:tcPr>
            <w:tcW w:w="0" w:type="auto"/>
            <w:vMerge/>
            <w:tcBorders>
              <w:top w:val="single" w:sz="18" w:space="0" w:color="000000"/>
              <w:left w:val="single" w:sz="18" w:space="0" w:color="000000"/>
              <w:bottom w:val="single" w:sz="18" w:space="0" w:color="000000"/>
              <w:right w:val="single" w:sz="8" w:space="0" w:color="000000"/>
            </w:tcBorders>
            <w:vAlign w:val="center"/>
            <w:hideMark/>
          </w:tcPr>
          <w:p w:rsidR="00AC7057" w:rsidRPr="00480AAD" w:rsidRDefault="00AC7057" w:rsidP="00AC7057">
            <w:pPr>
              <w:rPr>
                <w:sz w:val="22"/>
                <w:szCs w:val="22"/>
              </w:rPr>
            </w:pPr>
          </w:p>
        </w:tc>
      </w:tr>
      <w:tr w:rsidR="00AC7057" w:rsidRPr="00480AAD" w:rsidTr="00AC7057">
        <w:trPr>
          <w:trHeight w:val="20"/>
        </w:trPr>
        <w:tc>
          <w:tcPr>
            <w:tcW w:w="0" w:type="auto"/>
            <w:vMerge/>
            <w:tcBorders>
              <w:top w:val="single" w:sz="18" w:space="0" w:color="000000"/>
              <w:left w:val="single" w:sz="8" w:space="0" w:color="000000"/>
              <w:bottom w:val="single" w:sz="18" w:space="0" w:color="000000"/>
              <w:right w:val="single" w:sz="18" w:space="0" w:color="000000"/>
            </w:tcBorders>
            <w:vAlign w:val="center"/>
            <w:hideMark/>
          </w:tcPr>
          <w:p w:rsidR="00AC7057" w:rsidRPr="00480AAD" w:rsidRDefault="00AC7057" w:rsidP="00AC7057">
            <w:pPr>
              <w:rPr>
                <w:sz w:val="22"/>
                <w:szCs w:val="22"/>
              </w:rPr>
            </w:pPr>
          </w:p>
        </w:tc>
        <w:tc>
          <w:tcPr>
            <w:tcW w:w="0" w:type="auto"/>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p>
        </w:tc>
        <w:tc>
          <w:tcPr>
            <w:tcW w:w="0" w:type="auto"/>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Pr>
            </w:pPr>
          </w:p>
        </w:tc>
        <w:tc>
          <w:tcPr>
            <w:tcW w:w="0" w:type="auto"/>
            <w:tcBorders>
              <w:top w:val="single" w:sz="8" w:space="0" w:color="000000"/>
              <w:left w:val="single" w:sz="8" w:space="0" w:color="000000"/>
              <w:bottom w:val="single" w:sz="18" w:space="0" w:color="000000"/>
              <w:right w:val="single" w:sz="8" w:space="0" w:color="000000"/>
            </w:tcBorders>
            <w:shd w:val="clear" w:color="auto" w:fill="B7DEE8"/>
            <w:tcMar>
              <w:top w:w="72" w:type="dxa"/>
              <w:left w:w="144" w:type="dxa"/>
              <w:bottom w:w="72" w:type="dxa"/>
              <w:right w:w="144" w:type="dxa"/>
            </w:tcMar>
            <w:vAlign w:val="center"/>
            <w:hideMark/>
          </w:tcPr>
          <w:p w:rsidR="00AC7057" w:rsidRPr="00480AAD" w:rsidRDefault="00AC7057" w:rsidP="00AC7057">
            <w:pPr>
              <w:rPr>
                <w:sz w:val="22"/>
                <w:szCs w:val="22"/>
              </w:rPr>
            </w:pPr>
            <w:r w:rsidRPr="00480AAD">
              <w:rPr>
                <w:sz w:val="22"/>
                <w:szCs w:val="22"/>
              </w:rPr>
              <w:t>B</w:t>
            </w:r>
          </w:p>
        </w:tc>
        <w:tc>
          <w:tcPr>
            <w:tcW w:w="0" w:type="auto"/>
            <w:tcBorders>
              <w:top w:val="single" w:sz="8" w:space="0" w:color="000000"/>
              <w:left w:val="single" w:sz="8" w:space="0" w:color="000000"/>
              <w:bottom w:val="single" w:sz="18" w:space="0" w:color="000000"/>
              <w:right w:val="single" w:sz="8" w:space="0" w:color="000000"/>
            </w:tcBorders>
            <w:shd w:val="clear" w:color="auto" w:fill="B7DEE8"/>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B</w:t>
            </w:r>
          </w:p>
        </w:tc>
        <w:tc>
          <w:tcPr>
            <w:tcW w:w="0" w:type="auto"/>
            <w:tcBorders>
              <w:top w:val="single" w:sz="8" w:space="0" w:color="000000"/>
              <w:left w:val="single" w:sz="8" w:space="0" w:color="000000"/>
              <w:bottom w:val="single" w:sz="18" w:space="0" w:color="000000"/>
              <w:right w:val="single" w:sz="8" w:space="0" w:color="000000"/>
            </w:tcBorders>
            <w:shd w:val="clear" w:color="auto" w:fill="B7DEE8"/>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B</w:t>
            </w:r>
          </w:p>
        </w:tc>
        <w:tc>
          <w:tcPr>
            <w:tcW w:w="0" w:type="auto"/>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AC7057" w:rsidRPr="00480AAD" w:rsidRDefault="00AC7057" w:rsidP="00AC7057">
            <w:pPr>
              <w:rPr>
                <w:sz w:val="22"/>
                <w:szCs w:val="22"/>
                <w:rtl/>
              </w:rPr>
            </w:pPr>
            <w:r w:rsidRPr="00480AAD">
              <w:rPr>
                <w:sz w:val="22"/>
                <w:szCs w:val="22"/>
              </w:rPr>
              <w:t> </w:t>
            </w:r>
          </w:p>
        </w:tc>
        <w:tc>
          <w:tcPr>
            <w:tcW w:w="0" w:type="auto"/>
            <w:vMerge/>
            <w:tcBorders>
              <w:top w:val="single" w:sz="18" w:space="0" w:color="000000"/>
              <w:left w:val="single" w:sz="18" w:space="0" w:color="000000"/>
              <w:bottom w:val="single" w:sz="18" w:space="0" w:color="000000"/>
              <w:right w:val="single" w:sz="8" w:space="0" w:color="000000"/>
            </w:tcBorders>
            <w:vAlign w:val="center"/>
            <w:hideMark/>
          </w:tcPr>
          <w:p w:rsidR="00AC7057" w:rsidRPr="00480AAD" w:rsidRDefault="00AC7057" w:rsidP="00AC7057">
            <w:pPr>
              <w:rPr>
                <w:sz w:val="22"/>
                <w:szCs w:val="22"/>
              </w:rPr>
            </w:pPr>
          </w:p>
        </w:tc>
      </w:tr>
    </w:tbl>
    <w:p w:rsidR="00AC7057" w:rsidRDefault="00AC7057" w:rsidP="00AC7057">
      <w:pPr>
        <w:rPr>
          <w:sz w:val="22"/>
          <w:szCs w:val="22"/>
          <w:rtl/>
        </w:rPr>
      </w:pPr>
      <w:r w:rsidRPr="00480AAD">
        <w:rPr>
          <w:rFonts w:hint="cs"/>
          <w:sz w:val="22"/>
          <w:szCs w:val="22"/>
          <w:rtl/>
        </w:rPr>
        <w:t xml:space="preserve"> </w:t>
      </w:r>
      <w:r w:rsidR="00A20543" w:rsidRPr="00480AAD">
        <w:rPr>
          <w:rFonts w:hint="cs"/>
          <w:sz w:val="22"/>
          <w:szCs w:val="22"/>
          <w:rtl/>
        </w:rPr>
        <w:t xml:space="preserve">משך: </w:t>
      </w:r>
      <w:r w:rsidR="00A20543" w:rsidRPr="00480AAD">
        <w:rPr>
          <w:sz w:val="22"/>
          <w:szCs w:val="22"/>
        </w:rPr>
        <w:t xml:space="preserve">A=2; B=3; </w:t>
      </w:r>
      <w:r w:rsidR="00A20543" w:rsidRPr="00480AAD">
        <w:rPr>
          <w:rFonts w:hint="cs"/>
          <w:sz w:val="22"/>
          <w:szCs w:val="22"/>
          <w:rtl/>
        </w:rPr>
        <w:t>.</w:t>
      </w:r>
    </w:p>
    <w:p w:rsidR="00267334" w:rsidRPr="00480AAD" w:rsidRDefault="00A20543" w:rsidP="00AC7057">
      <w:pPr>
        <w:rPr>
          <w:sz w:val="22"/>
          <w:szCs w:val="22"/>
          <w:rtl/>
        </w:rPr>
      </w:pPr>
      <w:r w:rsidRPr="00480AAD">
        <w:rPr>
          <w:rFonts w:hint="cs"/>
          <w:sz w:val="22"/>
          <w:szCs w:val="22"/>
          <w:rtl/>
        </w:rPr>
        <w:t xml:space="preserve"> </w:t>
      </w:r>
      <w:r w:rsidRPr="00480AAD">
        <w:rPr>
          <w:rFonts w:hint="cs"/>
          <w:sz w:val="22"/>
          <w:szCs w:val="22"/>
        </w:rPr>
        <w:t>A</w:t>
      </w:r>
      <w:r w:rsidRPr="00480AAD">
        <w:rPr>
          <w:rFonts w:hint="cs"/>
          <w:sz w:val="22"/>
          <w:szCs w:val="22"/>
          <w:rtl/>
        </w:rPr>
        <w:t xml:space="preserve"> הוא קודמו המידי של </w:t>
      </w:r>
      <w:r w:rsidRPr="00480AAD">
        <w:rPr>
          <w:rFonts w:hint="cs"/>
          <w:sz w:val="22"/>
          <w:szCs w:val="22"/>
        </w:rPr>
        <w:t>B</w:t>
      </w:r>
    </w:p>
    <w:p w:rsidR="00AC7057" w:rsidRDefault="00AC7057" w:rsidP="00360CFD">
      <w:pPr>
        <w:pStyle w:val="3"/>
        <w:rPr>
          <w:sz w:val="22"/>
          <w:szCs w:val="22"/>
          <w:rtl/>
        </w:rPr>
      </w:pPr>
    </w:p>
    <w:p w:rsidR="00AC7057" w:rsidRDefault="00AC7057" w:rsidP="00360CFD">
      <w:pPr>
        <w:pStyle w:val="3"/>
        <w:rPr>
          <w:sz w:val="22"/>
          <w:szCs w:val="22"/>
          <w:rtl/>
        </w:rPr>
      </w:pPr>
    </w:p>
    <w:p w:rsidR="00AC7057" w:rsidRDefault="00AC7057" w:rsidP="00360CFD">
      <w:pPr>
        <w:pStyle w:val="3"/>
        <w:rPr>
          <w:sz w:val="22"/>
          <w:szCs w:val="22"/>
          <w:rtl/>
        </w:rPr>
      </w:pPr>
    </w:p>
    <w:p w:rsidR="00AC7057" w:rsidRDefault="00AC7057" w:rsidP="00360CFD">
      <w:pPr>
        <w:pStyle w:val="3"/>
        <w:rPr>
          <w:sz w:val="22"/>
          <w:szCs w:val="22"/>
          <w:rtl/>
        </w:rPr>
      </w:pPr>
    </w:p>
    <w:p w:rsidR="00AC7057" w:rsidRDefault="00AC7057" w:rsidP="00360CFD">
      <w:pPr>
        <w:pStyle w:val="3"/>
        <w:rPr>
          <w:sz w:val="22"/>
          <w:szCs w:val="22"/>
          <w:rtl/>
        </w:rPr>
      </w:pPr>
    </w:p>
    <w:p w:rsidR="00AC7057" w:rsidRDefault="00AC7057" w:rsidP="00360CFD">
      <w:pPr>
        <w:pStyle w:val="3"/>
        <w:rPr>
          <w:sz w:val="22"/>
          <w:szCs w:val="22"/>
          <w:rtl/>
        </w:rPr>
      </w:pPr>
    </w:p>
    <w:p w:rsidR="00AC7057" w:rsidRDefault="00AC7057" w:rsidP="00360CFD">
      <w:pPr>
        <w:pStyle w:val="3"/>
        <w:rPr>
          <w:sz w:val="22"/>
          <w:szCs w:val="22"/>
          <w:rtl/>
        </w:rPr>
      </w:pPr>
    </w:p>
    <w:p w:rsidR="00AC7057" w:rsidRDefault="00AC7057" w:rsidP="00360CFD">
      <w:pPr>
        <w:pStyle w:val="3"/>
        <w:rPr>
          <w:sz w:val="22"/>
          <w:szCs w:val="22"/>
          <w:rtl/>
        </w:rPr>
      </w:pPr>
    </w:p>
    <w:p w:rsidR="00AC7057" w:rsidRDefault="00AC7057" w:rsidP="00360CFD">
      <w:pPr>
        <w:pStyle w:val="3"/>
        <w:rPr>
          <w:sz w:val="22"/>
          <w:szCs w:val="22"/>
          <w:rtl/>
        </w:rPr>
      </w:pPr>
    </w:p>
    <w:p w:rsidR="00267334" w:rsidRPr="00480AAD" w:rsidRDefault="00267334" w:rsidP="00360CFD">
      <w:pPr>
        <w:pStyle w:val="3"/>
        <w:rPr>
          <w:sz w:val="22"/>
          <w:szCs w:val="22"/>
          <w:rtl/>
        </w:rPr>
      </w:pPr>
      <w:r w:rsidRPr="00480AAD">
        <w:rPr>
          <w:rFonts w:hint="cs"/>
          <w:sz w:val="22"/>
          <w:szCs w:val="22"/>
          <w:rtl/>
        </w:rPr>
        <w:t>הקדמות והשהיות</w:t>
      </w:r>
    </w:p>
    <w:p w:rsidR="00267334" w:rsidRPr="00480AAD" w:rsidRDefault="00267334" w:rsidP="00A575D6">
      <w:pPr>
        <w:rPr>
          <w:sz w:val="22"/>
          <w:szCs w:val="22"/>
        </w:rPr>
      </w:pPr>
      <w:r w:rsidRPr="00480AAD">
        <w:rPr>
          <w:rFonts w:hint="cs"/>
          <w:sz w:val="22"/>
          <w:szCs w:val="22"/>
        </w:rPr>
        <w:t>LEAD</w:t>
      </w:r>
      <w:r w:rsidRPr="00480AAD">
        <w:rPr>
          <w:rFonts w:hint="cs"/>
          <w:sz w:val="22"/>
          <w:szCs w:val="22"/>
          <w:rtl/>
        </w:rPr>
        <w:t xml:space="preserve">- </w:t>
      </w:r>
      <w:r w:rsidRPr="00480AAD">
        <w:rPr>
          <w:sz w:val="22"/>
          <w:szCs w:val="22"/>
          <w:rtl/>
        </w:rPr>
        <w:t>הוא משך הזמן שבו פעילות עוקבת (</w:t>
      </w:r>
      <w:r w:rsidRPr="00480AAD">
        <w:rPr>
          <w:sz w:val="22"/>
          <w:szCs w:val="22"/>
        </w:rPr>
        <w:t>B</w:t>
      </w:r>
      <w:r w:rsidRPr="00480AAD">
        <w:rPr>
          <w:sz w:val="22"/>
          <w:szCs w:val="22"/>
          <w:rtl/>
        </w:rPr>
        <w:t>) יכולה להיות מקודמת ביחס לפעילות קודמת (</w:t>
      </w:r>
      <w:r w:rsidRPr="00480AAD">
        <w:rPr>
          <w:sz w:val="22"/>
          <w:szCs w:val="22"/>
        </w:rPr>
        <w:t>A</w:t>
      </w:r>
      <w:r w:rsidRPr="00480AAD">
        <w:rPr>
          <w:sz w:val="22"/>
          <w:szCs w:val="22"/>
          <w:rtl/>
        </w:rPr>
        <w:t>)</w:t>
      </w:r>
    </w:p>
    <w:p w:rsidR="00267334" w:rsidRPr="00480AAD" w:rsidRDefault="00267334" w:rsidP="00A575D6">
      <w:pPr>
        <w:rPr>
          <w:sz w:val="22"/>
          <w:szCs w:val="22"/>
          <w:rtl/>
        </w:rPr>
      </w:pPr>
      <w:r w:rsidRPr="00480AAD">
        <w:rPr>
          <w:noProof/>
          <w:sz w:val="22"/>
          <w:szCs w:val="22"/>
        </w:rPr>
        <w:drawing>
          <wp:inline distT="0" distB="0" distL="0" distR="0" wp14:anchorId="75255A6B" wp14:editId="677D0383">
            <wp:extent cx="784746" cy="390956"/>
            <wp:effectExtent l="0" t="0" r="0" b="9525"/>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99443" cy="398278"/>
                    </a:xfrm>
                    <a:prstGeom prst="rect">
                      <a:avLst/>
                    </a:prstGeom>
                  </pic:spPr>
                </pic:pic>
              </a:graphicData>
            </a:graphic>
          </wp:inline>
        </w:drawing>
      </w:r>
    </w:p>
    <w:p w:rsidR="00267334" w:rsidRPr="00480AAD" w:rsidRDefault="00267334" w:rsidP="00A575D6">
      <w:pPr>
        <w:rPr>
          <w:sz w:val="22"/>
          <w:szCs w:val="22"/>
        </w:rPr>
      </w:pPr>
      <w:r w:rsidRPr="00480AAD">
        <w:rPr>
          <w:rFonts w:hint="cs"/>
          <w:sz w:val="22"/>
          <w:szCs w:val="22"/>
        </w:rPr>
        <w:t>LAG</w:t>
      </w:r>
      <w:r w:rsidRPr="00480AAD">
        <w:rPr>
          <w:rFonts w:hint="cs"/>
          <w:sz w:val="22"/>
          <w:szCs w:val="22"/>
          <w:rtl/>
        </w:rPr>
        <w:t xml:space="preserve">- </w:t>
      </w:r>
      <w:r w:rsidRPr="00480AAD">
        <w:rPr>
          <w:sz w:val="22"/>
          <w:szCs w:val="22"/>
          <w:rtl/>
        </w:rPr>
        <w:t>הוא משך הזמן שבו פעילות עוקבת (</w:t>
      </w:r>
      <w:r w:rsidRPr="00480AAD">
        <w:rPr>
          <w:sz w:val="22"/>
          <w:szCs w:val="22"/>
        </w:rPr>
        <w:t>B</w:t>
      </w:r>
      <w:r w:rsidRPr="00480AAD">
        <w:rPr>
          <w:sz w:val="22"/>
          <w:szCs w:val="22"/>
          <w:rtl/>
        </w:rPr>
        <w:t>) תתעכב ביחס לפעילות קודמת (</w:t>
      </w:r>
      <w:r w:rsidRPr="00480AAD">
        <w:rPr>
          <w:sz w:val="22"/>
          <w:szCs w:val="22"/>
        </w:rPr>
        <w:t>A</w:t>
      </w:r>
      <w:r w:rsidRPr="00480AAD">
        <w:rPr>
          <w:sz w:val="22"/>
          <w:szCs w:val="22"/>
          <w:rtl/>
        </w:rPr>
        <w:t>)</w:t>
      </w:r>
    </w:p>
    <w:p w:rsidR="00267334" w:rsidRPr="00480AAD" w:rsidRDefault="00267334" w:rsidP="00A575D6">
      <w:pPr>
        <w:rPr>
          <w:sz w:val="22"/>
          <w:szCs w:val="22"/>
          <w:rtl/>
        </w:rPr>
      </w:pPr>
      <w:r w:rsidRPr="00480AAD">
        <w:rPr>
          <w:noProof/>
          <w:sz w:val="22"/>
          <w:szCs w:val="22"/>
        </w:rPr>
        <w:drawing>
          <wp:inline distT="0" distB="0" distL="0" distR="0" wp14:anchorId="709D70A6" wp14:editId="5CE0688C">
            <wp:extent cx="722874" cy="357345"/>
            <wp:effectExtent l="0" t="0" r="1270" b="508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47118" cy="369330"/>
                    </a:xfrm>
                    <a:prstGeom prst="rect">
                      <a:avLst/>
                    </a:prstGeom>
                  </pic:spPr>
                </pic:pic>
              </a:graphicData>
            </a:graphic>
          </wp:inline>
        </w:drawing>
      </w:r>
    </w:p>
    <w:tbl>
      <w:tblPr>
        <w:bidiVisual/>
        <w:tblW w:w="0" w:type="auto"/>
        <w:tblInd w:w="-26" w:type="dxa"/>
        <w:tblCellMar>
          <w:left w:w="0" w:type="dxa"/>
          <w:right w:w="0" w:type="dxa"/>
        </w:tblCellMar>
        <w:tblLook w:val="0600" w:firstRow="0" w:lastRow="0" w:firstColumn="0" w:lastColumn="0" w:noHBand="1" w:noVBand="1"/>
      </w:tblPr>
      <w:tblGrid>
        <w:gridCol w:w="2613"/>
        <w:gridCol w:w="422"/>
        <w:gridCol w:w="422"/>
        <w:gridCol w:w="422"/>
        <w:gridCol w:w="433"/>
        <w:gridCol w:w="433"/>
        <w:gridCol w:w="433"/>
        <w:gridCol w:w="1677"/>
      </w:tblGrid>
      <w:tr w:rsidR="00267334" w:rsidRPr="00AC7057" w:rsidTr="00AC7057">
        <w:trPr>
          <w:trHeight w:val="21"/>
        </w:trPr>
        <w:tc>
          <w:tcPr>
            <w:tcW w:w="0" w:type="auto"/>
            <w:tcBorders>
              <w:top w:val="single" w:sz="1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rFonts w:hint="cs"/>
                <w:sz w:val="20"/>
                <w:szCs w:val="20"/>
                <w:rtl/>
              </w:rPr>
              <w:t>תיאור</w:t>
            </w:r>
          </w:p>
        </w:tc>
        <w:tc>
          <w:tcPr>
            <w:tcW w:w="0" w:type="auto"/>
            <w:tcBorders>
              <w:top w:val="single" w:sz="1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sz w:val="20"/>
                <w:szCs w:val="20"/>
              </w:rPr>
              <w:t>6</w:t>
            </w:r>
          </w:p>
        </w:tc>
        <w:tc>
          <w:tcPr>
            <w:tcW w:w="0" w:type="auto"/>
            <w:tcBorders>
              <w:top w:val="single" w:sz="1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sz w:val="20"/>
                <w:szCs w:val="20"/>
              </w:rPr>
              <w:t>5</w:t>
            </w:r>
          </w:p>
        </w:tc>
        <w:tc>
          <w:tcPr>
            <w:tcW w:w="0" w:type="auto"/>
            <w:tcBorders>
              <w:top w:val="single" w:sz="1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sz w:val="20"/>
                <w:szCs w:val="20"/>
              </w:rPr>
              <w:t>4</w:t>
            </w:r>
          </w:p>
        </w:tc>
        <w:tc>
          <w:tcPr>
            <w:tcW w:w="0" w:type="auto"/>
            <w:tcBorders>
              <w:top w:val="single" w:sz="1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sz w:val="20"/>
                <w:szCs w:val="20"/>
              </w:rPr>
              <w:t>3</w:t>
            </w:r>
          </w:p>
        </w:tc>
        <w:tc>
          <w:tcPr>
            <w:tcW w:w="0" w:type="auto"/>
            <w:tcBorders>
              <w:top w:val="single" w:sz="1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sz w:val="20"/>
                <w:szCs w:val="20"/>
              </w:rPr>
              <w:t>2</w:t>
            </w:r>
          </w:p>
        </w:tc>
        <w:tc>
          <w:tcPr>
            <w:tcW w:w="0" w:type="auto"/>
            <w:tcBorders>
              <w:top w:val="single" w:sz="1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sz w:val="20"/>
                <w:szCs w:val="20"/>
              </w:rPr>
              <w:t>1</w:t>
            </w:r>
          </w:p>
        </w:tc>
        <w:tc>
          <w:tcPr>
            <w:tcW w:w="0" w:type="auto"/>
            <w:tcBorders>
              <w:top w:val="single" w:sz="1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rFonts w:hint="cs"/>
                <w:sz w:val="20"/>
                <w:szCs w:val="20"/>
                <w:rtl/>
              </w:rPr>
              <w:t>יום</w:t>
            </w:r>
          </w:p>
        </w:tc>
      </w:tr>
      <w:tr w:rsidR="00267334" w:rsidRPr="00AC7057" w:rsidTr="001A41CD">
        <w:trPr>
          <w:trHeight w:val="20"/>
        </w:trPr>
        <w:tc>
          <w:tcPr>
            <w:tcW w:w="0" w:type="auto"/>
            <w:vMerge w:val="restart"/>
            <w:tcBorders>
              <w:top w:val="single" w:sz="1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rFonts w:hint="cs"/>
                <w:sz w:val="20"/>
                <w:szCs w:val="20"/>
              </w:rPr>
              <w:t>B</w:t>
            </w:r>
            <w:r w:rsidRPr="00AC7057">
              <w:rPr>
                <w:rFonts w:hint="cs"/>
                <w:sz w:val="20"/>
                <w:szCs w:val="20"/>
                <w:rtl/>
              </w:rPr>
              <w:t xml:space="preserve"> נגמר כאשר </w:t>
            </w:r>
            <w:r w:rsidRPr="00AC7057">
              <w:rPr>
                <w:rFonts w:hint="cs"/>
                <w:sz w:val="20"/>
                <w:szCs w:val="20"/>
              </w:rPr>
              <w:t>A</w:t>
            </w:r>
            <w:r w:rsidRPr="00AC7057">
              <w:rPr>
                <w:rFonts w:hint="cs"/>
                <w:sz w:val="20"/>
                <w:szCs w:val="20"/>
                <w:rtl/>
              </w:rPr>
              <w:t xml:space="preserve"> נגמר</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sz w:val="20"/>
                <w:szCs w:val="20"/>
              </w:rPr>
              <w:t> </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sz w:val="20"/>
                <w:szCs w:val="20"/>
              </w:rPr>
              <w:t> </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sz w:val="20"/>
                <w:szCs w:val="20"/>
              </w:rPr>
              <w:t> </w:t>
            </w:r>
          </w:p>
        </w:tc>
        <w:tc>
          <w:tcPr>
            <w:tcW w:w="0" w:type="auto"/>
            <w:tcBorders>
              <w:top w:val="single" w:sz="1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sz w:val="20"/>
                <w:szCs w:val="20"/>
              </w:rPr>
              <w:t>A</w:t>
            </w:r>
          </w:p>
        </w:tc>
        <w:tc>
          <w:tcPr>
            <w:tcW w:w="0" w:type="auto"/>
            <w:tcBorders>
              <w:top w:val="single" w:sz="1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sz w:val="20"/>
                <w:szCs w:val="20"/>
              </w:rPr>
              <w:t>A</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tl/>
              </w:rPr>
            </w:pPr>
          </w:p>
        </w:tc>
        <w:tc>
          <w:tcPr>
            <w:tcW w:w="0" w:type="auto"/>
            <w:vMerge w:val="restart"/>
            <w:tcBorders>
              <w:top w:val="single" w:sz="1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Pr>
            </w:pPr>
            <w:r w:rsidRPr="00AC7057">
              <w:rPr>
                <w:sz w:val="20"/>
                <w:szCs w:val="20"/>
              </w:rPr>
              <w:t xml:space="preserve">Finish to Finish </w:t>
            </w:r>
          </w:p>
          <w:p w:rsidR="00267334" w:rsidRPr="00AC7057" w:rsidRDefault="00267334" w:rsidP="00A575D6">
            <w:pPr>
              <w:rPr>
                <w:sz w:val="20"/>
                <w:szCs w:val="20"/>
              </w:rPr>
            </w:pPr>
            <w:r w:rsidRPr="00AC7057">
              <w:rPr>
                <w:sz w:val="20"/>
                <w:szCs w:val="20"/>
                <w:rtl/>
              </w:rPr>
              <w:t>סיים כדי לסיים</w:t>
            </w:r>
          </w:p>
          <w:p w:rsidR="00267334" w:rsidRPr="00AC7057" w:rsidRDefault="00267334" w:rsidP="00A575D6">
            <w:pPr>
              <w:rPr>
                <w:sz w:val="20"/>
                <w:szCs w:val="20"/>
                <w:rtl/>
              </w:rPr>
            </w:pPr>
            <w:r w:rsidRPr="00AC7057">
              <w:rPr>
                <w:sz w:val="20"/>
                <w:szCs w:val="20"/>
              </w:rPr>
              <w:t>)</w:t>
            </w:r>
            <w:r w:rsidRPr="00AC7057">
              <w:rPr>
                <w:rFonts w:hint="cs"/>
                <w:sz w:val="20"/>
                <w:szCs w:val="20"/>
                <w:rtl/>
              </w:rPr>
              <w:t>ביצועים מקבילים)</w:t>
            </w:r>
          </w:p>
        </w:tc>
      </w:tr>
      <w:tr w:rsidR="00267334" w:rsidRPr="00AC7057" w:rsidTr="00AC7057">
        <w:trPr>
          <w:trHeight w:val="20"/>
        </w:trPr>
        <w:tc>
          <w:tcPr>
            <w:tcW w:w="0" w:type="auto"/>
            <w:vMerge/>
            <w:tcBorders>
              <w:top w:val="single" w:sz="18" w:space="0" w:color="000000"/>
              <w:left w:val="single" w:sz="8" w:space="0" w:color="000000"/>
              <w:bottom w:val="single" w:sz="18" w:space="0" w:color="000000"/>
              <w:right w:val="single" w:sz="18" w:space="0" w:color="000000"/>
            </w:tcBorders>
            <w:vAlign w:val="center"/>
            <w:hideMark/>
          </w:tcPr>
          <w:p w:rsidR="00267334" w:rsidRPr="00AC7057" w:rsidRDefault="00267334" w:rsidP="00A575D6">
            <w:pPr>
              <w:rPr>
                <w:sz w:val="20"/>
                <w:szCs w:val="20"/>
              </w:rPr>
            </w:pPr>
          </w:p>
        </w:tc>
        <w:tc>
          <w:tcPr>
            <w:tcW w:w="0" w:type="auto"/>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sz w:val="20"/>
                <w:szCs w:val="20"/>
              </w:rPr>
              <w:t> </w:t>
            </w:r>
          </w:p>
        </w:tc>
        <w:tc>
          <w:tcPr>
            <w:tcW w:w="0" w:type="auto"/>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tl/>
              </w:rPr>
            </w:pPr>
          </w:p>
        </w:tc>
        <w:tc>
          <w:tcPr>
            <w:tcW w:w="0" w:type="auto"/>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Pr>
            </w:pPr>
          </w:p>
        </w:tc>
        <w:tc>
          <w:tcPr>
            <w:tcW w:w="0" w:type="auto"/>
            <w:tcBorders>
              <w:top w:val="single" w:sz="8" w:space="0" w:color="000000"/>
              <w:left w:val="single" w:sz="8" w:space="0" w:color="000000"/>
              <w:bottom w:val="single" w:sz="18" w:space="0" w:color="000000"/>
              <w:right w:val="single" w:sz="8" w:space="0" w:color="000000"/>
            </w:tcBorders>
            <w:shd w:val="clear" w:color="auto" w:fill="B7DEE8"/>
            <w:tcMar>
              <w:top w:w="72" w:type="dxa"/>
              <w:left w:w="144" w:type="dxa"/>
              <w:bottom w:w="72" w:type="dxa"/>
              <w:right w:w="144" w:type="dxa"/>
            </w:tcMar>
            <w:vAlign w:val="center"/>
            <w:hideMark/>
          </w:tcPr>
          <w:p w:rsidR="00267334" w:rsidRPr="00AC7057" w:rsidRDefault="00267334" w:rsidP="00A575D6">
            <w:pPr>
              <w:rPr>
                <w:sz w:val="20"/>
                <w:szCs w:val="20"/>
              </w:rPr>
            </w:pPr>
            <w:r w:rsidRPr="00AC7057">
              <w:rPr>
                <w:sz w:val="20"/>
                <w:szCs w:val="20"/>
              </w:rPr>
              <w:t>B</w:t>
            </w:r>
          </w:p>
        </w:tc>
        <w:tc>
          <w:tcPr>
            <w:tcW w:w="0" w:type="auto"/>
            <w:tcBorders>
              <w:top w:val="single" w:sz="8" w:space="0" w:color="000000"/>
              <w:left w:val="single" w:sz="8" w:space="0" w:color="000000"/>
              <w:bottom w:val="single" w:sz="18" w:space="0" w:color="000000"/>
              <w:right w:val="single" w:sz="8" w:space="0" w:color="000000"/>
            </w:tcBorders>
            <w:shd w:val="clear" w:color="auto" w:fill="B7DEE8"/>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sz w:val="20"/>
                <w:szCs w:val="20"/>
              </w:rPr>
              <w:t>B</w:t>
            </w:r>
          </w:p>
        </w:tc>
        <w:tc>
          <w:tcPr>
            <w:tcW w:w="0" w:type="auto"/>
            <w:tcBorders>
              <w:top w:val="single" w:sz="8" w:space="0" w:color="000000"/>
              <w:left w:val="single" w:sz="8" w:space="0" w:color="000000"/>
              <w:bottom w:val="single" w:sz="18" w:space="0" w:color="000000"/>
              <w:right w:val="single" w:sz="8" w:space="0" w:color="000000"/>
            </w:tcBorders>
            <w:shd w:val="clear" w:color="auto" w:fill="B7DEE8"/>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sz w:val="20"/>
                <w:szCs w:val="20"/>
              </w:rPr>
              <w:t>B</w:t>
            </w:r>
          </w:p>
        </w:tc>
        <w:tc>
          <w:tcPr>
            <w:tcW w:w="0" w:type="auto"/>
            <w:vMerge/>
            <w:tcBorders>
              <w:top w:val="single" w:sz="18" w:space="0" w:color="000000"/>
              <w:left w:val="single" w:sz="18" w:space="0" w:color="000000"/>
              <w:bottom w:val="single" w:sz="18" w:space="0" w:color="000000"/>
              <w:right w:val="single" w:sz="8" w:space="0" w:color="000000"/>
            </w:tcBorders>
            <w:vAlign w:val="center"/>
            <w:hideMark/>
          </w:tcPr>
          <w:p w:rsidR="00267334" w:rsidRPr="00AC7057" w:rsidRDefault="00267334" w:rsidP="00A575D6">
            <w:pPr>
              <w:rPr>
                <w:sz w:val="20"/>
                <w:szCs w:val="20"/>
              </w:rPr>
            </w:pPr>
          </w:p>
        </w:tc>
      </w:tr>
      <w:tr w:rsidR="00267334" w:rsidRPr="00AC7057" w:rsidTr="001A41CD">
        <w:trPr>
          <w:trHeight w:val="20"/>
        </w:trPr>
        <w:tc>
          <w:tcPr>
            <w:tcW w:w="0" w:type="auto"/>
            <w:vMerge w:val="restart"/>
            <w:tcBorders>
              <w:top w:val="single" w:sz="1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rFonts w:hint="cs"/>
                <w:sz w:val="20"/>
                <w:szCs w:val="20"/>
              </w:rPr>
              <w:t>B</w:t>
            </w:r>
            <w:r w:rsidRPr="00AC7057">
              <w:rPr>
                <w:rFonts w:hint="cs"/>
                <w:sz w:val="20"/>
                <w:szCs w:val="20"/>
                <w:rtl/>
              </w:rPr>
              <w:t xml:space="preserve"> נגמר יום אחרי ש</w:t>
            </w:r>
            <w:r w:rsidRPr="00AC7057">
              <w:rPr>
                <w:rFonts w:hint="cs"/>
                <w:sz w:val="20"/>
                <w:szCs w:val="20"/>
              </w:rPr>
              <w:t>A</w:t>
            </w:r>
            <w:r w:rsidRPr="00AC7057">
              <w:rPr>
                <w:rFonts w:hint="cs"/>
                <w:sz w:val="20"/>
                <w:szCs w:val="20"/>
                <w:rtl/>
              </w:rPr>
              <w:t xml:space="preserve"> נגמר</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sz w:val="20"/>
                <w:szCs w:val="20"/>
              </w:rPr>
              <w:t> </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sz w:val="20"/>
                <w:szCs w:val="20"/>
              </w:rPr>
              <w:t> </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sz w:val="20"/>
                <w:szCs w:val="20"/>
              </w:rPr>
              <w:t> </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sz w:val="20"/>
                <w:szCs w:val="20"/>
              </w:rPr>
              <w:t> </w:t>
            </w:r>
          </w:p>
        </w:tc>
        <w:tc>
          <w:tcPr>
            <w:tcW w:w="0" w:type="auto"/>
            <w:tcBorders>
              <w:top w:val="single" w:sz="1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sz w:val="20"/>
                <w:szCs w:val="20"/>
              </w:rPr>
              <w:t>A</w:t>
            </w:r>
          </w:p>
        </w:tc>
        <w:tc>
          <w:tcPr>
            <w:tcW w:w="0" w:type="auto"/>
            <w:tcBorders>
              <w:top w:val="single" w:sz="1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sz w:val="20"/>
                <w:szCs w:val="20"/>
              </w:rPr>
              <w:t>A</w:t>
            </w:r>
          </w:p>
        </w:tc>
        <w:tc>
          <w:tcPr>
            <w:tcW w:w="0" w:type="auto"/>
            <w:vMerge/>
            <w:tcBorders>
              <w:top w:val="single" w:sz="18" w:space="0" w:color="000000"/>
              <w:left w:val="single" w:sz="18" w:space="0" w:color="000000"/>
              <w:bottom w:val="single" w:sz="18" w:space="0" w:color="000000"/>
              <w:right w:val="single" w:sz="8" w:space="0" w:color="000000"/>
            </w:tcBorders>
            <w:vAlign w:val="center"/>
            <w:hideMark/>
          </w:tcPr>
          <w:p w:rsidR="00267334" w:rsidRPr="00AC7057" w:rsidRDefault="00267334" w:rsidP="00A575D6">
            <w:pPr>
              <w:rPr>
                <w:sz w:val="20"/>
                <w:szCs w:val="20"/>
              </w:rPr>
            </w:pPr>
          </w:p>
        </w:tc>
      </w:tr>
      <w:tr w:rsidR="00267334" w:rsidRPr="00AC7057" w:rsidTr="00AC7057">
        <w:trPr>
          <w:trHeight w:val="107"/>
        </w:trPr>
        <w:tc>
          <w:tcPr>
            <w:tcW w:w="0" w:type="auto"/>
            <w:vMerge/>
            <w:tcBorders>
              <w:top w:val="single" w:sz="18" w:space="0" w:color="000000"/>
              <w:left w:val="single" w:sz="8" w:space="0" w:color="000000"/>
              <w:bottom w:val="single" w:sz="18" w:space="0" w:color="000000"/>
              <w:right w:val="single" w:sz="18" w:space="0" w:color="000000"/>
            </w:tcBorders>
            <w:vAlign w:val="center"/>
            <w:hideMark/>
          </w:tcPr>
          <w:p w:rsidR="00267334" w:rsidRPr="00AC7057" w:rsidRDefault="00267334" w:rsidP="00A575D6">
            <w:pPr>
              <w:rPr>
                <w:sz w:val="20"/>
                <w:szCs w:val="20"/>
              </w:rPr>
            </w:pPr>
          </w:p>
        </w:tc>
        <w:tc>
          <w:tcPr>
            <w:tcW w:w="0" w:type="auto"/>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tl/>
              </w:rPr>
            </w:pPr>
          </w:p>
        </w:tc>
        <w:tc>
          <w:tcPr>
            <w:tcW w:w="0" w:type="auto"/>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Pr>
            </w:pPr>
          </w:p>
        </w:tc>
        <w:tc>
          <w:tcPr>
            <w:tcW w:w="0" w:type="auto"/>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Pr>
            </w:pPr>
          </w:p>
        </w:tc>
        <w:tc>
          <w:tcPr>
            <w:tcW w:w="0" w:type="auto"/>
            <w:tcBorders>
              <w:top w:val="single" w:sz="8" w:space="0" w:color="000000"/>
              <w:left w:val="single" w:sz="8" w:space="0" w:color="000000"/>
              <w:bottom w:val="single" w:sz="18" w:space="0" w:color="000000"/>
              <w:right w:val="single" w:sz="8" w:space="0" w:color="000000"/>
            </w:tcBorders>
            <w:shd w:val="clear" w:color="auto" w:fill="B7DEE8"/>
            <w:tcMar>
              <w:top w:w="72" w:type="dxa"/>
              <w:left w:w="144" w:type="dxa"/>
              <w:bottom w:w="72" w:type="dxa"/>
              <w:right w:w="144" w:type="dxa"/>
            </w:tcMar>
            <w:vAlign w:val="center"/>
            <w:hideMark/>
          </w:tcPr>
          <w:p w:rsidR="00267334" w:rsidRPr="00AC7057" w:rsidRDefault="00267334" w:rsidP="00A575D6">
            <w:pPr>
              <w:rPr>
                <w:sz w:val="20"/>
                <w:szCs w:val="20"/>
              </w:rPr>
            </w:pPr>
            <w:r w:rsidRPr="00AC7057">
              <w:rPr>
                <w:sz w:val="20"/>
                <w:szCs w:val="20"/>
              </w:rPr>
              <w:t>B</w:t>
            </w:r>
          </w:p>
        </w:tc>
        <w:tc>
          <w:tcPr>
            <w:tcW w:w="0" w:type="auto"/>
            <w:tcBorders>
              <w:top w:val="single" w:sz="8" w:space="0" w:color="000000"/>
              <w:left w:val="single" w:sz="8" w:space="0" w:color="000000"/>
              <w:bottom w:val="single" w:sz="18" w:space="0" w:color="000000"/>
              <w:right w:val="single" w:sz="8" w:space="0" w:color="000000"/>
            </w:tcBorders>
            <w:shd w:val="clear" w:color="auto" w:fill="B7DEE8"/>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sz w:val="20"/>
                <w:szCs w:val="20"/>
              </w:rPr>
              <w:t>B</w:t>
            </w:r>
          </w:p>
        </w:tc>
        <w:tc>
          <w:tcPr>
            <w:tcW w:w="0" w:type="auto"/>
            <w:tcBorders>
              <w:top w:val="single" w:sz="8" w:space="0" w:color="000000"/>
              <w:left w:val="single" w:sz="8" w:space="0" w:color="000000"/>
              <w:bottom w:val="single" w:sz="18" w:space="0" w:color="000000"/>
              <w:right w:val="single" w:sz="8" w:space="0" w:color="000000"/>
            </w:tcBorders>
            <w:shd w:val="clear" w:color="auto" w:fill="B7DEE8"/>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sz w:val="20"/>
                <w:szCs w:val="20"/>
              </w:rPr>
              <w:t>B</w:t>
            </w:r>
          </w:p>
        </w:tc>
        <w:tc>
          <w:tcPr>
            <w:tcW w:w="0" w:type="auto"/>
            <w:vMerge/>
            <w:tcBorders>
              <w:top w:val="single" w:sz="18" w:space="0" w:color="000000"/>
              <w:left w:val="single" w:sz="18" w:space="0" w:color="000000"/>
              <w:bottom w:val="single" w:sz="18" w:space="0" w:color="000000"/>
              <w:right w:val="single" w:sz="8" w:space="0" w:color="000000"/>
            </w:tcBorders>
            <w:vAlign w:val="center"/>
            <w:hideMark/>
          </w:tcPr>
          <w:p w:rsidR="00267334" w:rsidRPr="00AC7057" w:rsidRDefault="00267334" w:rsidP="00A575D6">
            <w:pPr>
              <w:rPr>
                <w:sz w:val="20"/>
                <w:szCs w:val="20"/>
              </w:rPr>
            </w:pPr>
          </w:p>
        </w:tc>
      </w:tr>
      <w:tr w:rsidR="00267334" w:rsidRPr="00AC7057" w:rsidTr="001A41CD">
        <w:trPr>
          <w:trHeight w:val="20"/>
        </w:trPr>
        <w:tc>
          <w:tcPr>
            <w:tcW w:w="0" w:type="auto"/>
            <w:vMerge w:val="restart"/>
            <w:tcBorders>
              <w:top w:val="single" w:sz="1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rFonts w:hint="cs"/>
                <w:sz w:val="20"/>
                <w:szCs w:val="20"/>
              </w:rPr>
              <w:t>B</w:t>
            </w:r>
            <w:r w:rsidRPr="00AC7057">
              <w:rPr>
                <w:rFonts w:hint="cs"/>
                <w:sz w:val="20"/>
                <w:szCs w:val="20"/>
                <w:rtl/>
              </w:rPr>
              <w:t xml:space="preserve"> נגמר 6 ימים אחרי ש</w:t>
            </w:r>
            <w:r w:rsidRPr="00AC7057">
              <w:rPr>
                <w:rFonts w:hint="cs"/>
                <w:sz w:val="20"/>
                <w:szCs w:val="20"/>
              </w:rPr>
              <w:t>A</w:t>
            </w:r>
            <w:r w:rsidRPr="00AC7057">
              <w:rPr>
                <w:rFonts w:hint="cs"/>
                <w:sz w:val="20"/>
                <w:szCs w:val="20"/>
                <w:rtl/>
              </w:rPr>
              <w:t xml:space="preserve"> מתחיל</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sz w:val="20"/>
                <w:szCs w:val="20"/>
              </w:rPr>
              <w:t> </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sz w:val="20"/>
                <w:szCs w:val="20"/>
              </w:rPr>
              <w:t> </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sz w:val="20"/>
                <w:szCs w:val="20"/>
              </w:rPr>
              <w:t> </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sz w:val="20"/>
                <w:szCs w:val="20"/>
              </w:rPr>
              <w:t> </w:t>
            </w:r>
          </w:p>
        </w:tc>
        <w:tc>
          <w:tcPr>
            <w:tcW w:w="0" w:type="auto"/>
            <w:tcBorders>
              <w:top w:val="single" w:sz="1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sz w:val="20"/>
                <w:szCs w:val="20"/>
              </w:rPr>
              <w:t>A</w:t>
            </w:r>
          </w:p>
        </w:tc>
        <w:tc>
          <w:tcPr>
            <w:tcW w:w="0" w:type="auto"/>
            <w:tcBorders>
              <w:top w:val="single" w:sz="1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sz w:val="20"/>
                <w:szCs w:val="20"/>
              </w:rPr>
              <w:t>A</w:t>
            </w:r>
          </w:p>
        </w:tc>
        <w:tc>
          <w:tcPr>
            <w:tcW w:w="0" w:type="auto"/>
            <w:vMerge w:val="restart"/>
            <w:tcBorders>
              <w:top w:val="single" w:sz="1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sz w:val="20"/>
                <w:szCs w:val="20"/>
              </w:rPr>
              <w:t>Start to Finish</w:t>
            </w:r>
          </w:p>
          <w:p w:rsidR="00267334" w:rsidRPr="00AC7057" w:rsidRDefault="00267334" w:rsidP="00A575D6">
            <w:pPr>
              <w:rPr>
                <w:sz w:val="20"/>
                <w:szCs w:val="20"/>
                <w:rtl/>
              </w:rPr>
            </w:pPr>
            <w:r w:rsidRPr="00AC7057">
              <w:rPr>
                <w:sz w:val="20"/>
                <w:szCs w:val="20"/>
                <w:rtl/>
              </w:rPr>
              <w:t>מההתחלה לסוף</w:t>
            </w:r>
            <w:r w:rsidRPr="00AC7057">
              <w:rPr>
                <w:rFonts w:hint="cs"/>
                <w:sz w:val="20"/>
                <w:szCs w:val="20"/>
                <w:rtl/>
              </w:rPr>
              <w:t xml:space="preserve"> </w:t>
            </w:r>
          </w:p>
        </w:tc>
      </w:tr>
      <w:tr w:rsidR="00267334" w:rsidRPr="00AC7057" w:rsidTr="001A41CD">
        <w:trPr>
          <w:trHeight w:val="20"/>
        </w:trPr>
        <w:tc>
          <w:tcPr>
            <w:tcW w:w="0" w:type="auto"/>
            <w:vMerge/>
            <w:tcBorders>
              <w:top w:val="single" w:sz="18" w:space="0" w:color="000000"/>
              <w:left w:val="single" w:sz="8" w:space="0" w:color="000000"/>
              <w:bottom w:val="single" w:sz="18" w:space="0" w:color="000000"/>
              <w:right w:val="single" w:sz="18" w:space="0" w:color="000000"/>
            </w:tcBorders>
            <w:vAlign w:val="center"/>
            <w:hideMark/>
          </w:tcPr>
          <w:p w:rsidR="00267334" w:rsidRPr="00AC7057" w:rsidRDefault="00267334" w:rsidP="00A575D6">
            <w:pPr>
              <w:rPr>
                <w:sz w:val="20"/>
                <w:szCs w:val="20"/>
              </w:rPr>
            </w:pPr>
          </w:p>
        </w:tc>
        <w:tc>
          <w:tcPr>
            <w:tcW w:w="0" w:type="auto"/>
            <w:tcBorders>
              <w:top w:val="single" w:sz="8" w:space="0" w:color="000000"/>
              <w:left w:val="single" w:sz="8" w:space="0" w:color="000000"/>
              <w:bottom w:val="single" w:sz="18" w:space="0" w:color="000000"/>
              <w:right w:val="single" w:sz="8" w:space="0" w:color="000000"/>
            </w:tcBorders>
            <w:shd w:val="clear" w:color="auto" w:fill="B7DEE8"/>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sz w:val="20"/>
                <w:szCs w:val="20"/>
              </w:rPr>
              <w:t>B</w:t>
            </w:r>
          </w:p>
        </w:tc>
        <w:tc>
          <w:tcPr>
            <w:tcW w:w="0" w:type="auto"/>
            <w:tcBorders>
              <w:top w:val="single" w:sz="8" w:space="0" w:color="000000"/>
              <w:left w:val="single" w:sz="8" w:space="0" w:color="000000"/>
              <w:bottom w:val="single" w:sz="18" w:space="0" w:color="000000"/>
              <w:right w:val="single" w:sz="8" w:space="0" w:color="000000"/>
            </w:tcBorders>
            <w:shd w:val="clear" w:color="auto" w:fill="B7DEE8"/>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sz w:val="20"/>
                <w:szCs w:val="20"/>
              </w:rPr>
              <w:t>B</w:t>
            </w:r>
          </w:p>
        </w:tc>
        <w:tc>
          <w:tcPr>
            <w:tcW w:w="0" w:type="auto"/>
            <w:tcBorders>
              <w:top w:val="single" w:sz="8" w:space="0" w:color="000000"/>
              <w:left w:val="single" w:sz="8" w:space="0" w:color="000000"/>
              <w:bottom w:val="single" w:sz="18" w:space="0" w:color="000000"/>
              <w:right w:val="single" w:sz="8" w:space="0" w:color="000000"/>
            </w:tcBorders>
            <w:shd w:val="clear" w:color="auto" w:fill="B7DEE8"/>
            <w:tcMar>
              <w:top w:w="72" w:type="dxa"/>
              <w:left w:w="144" w:type="dxa"/>
              <w:bottom w:w="72" w:type="dxa"/>
              <w:right w:w="144" w:type="dxa"/>
            </w:tcMar>
            <w:vAlign w:val="center"/>
            <w:hideMark/>
          </w:tcPr>
          <w:p w:rsidR="00267334" w:rsidRPr="00AC7057" w:rsidRDefault="00267334" w:rsidP="00A575D6">
            <w:pPr>
              <w:rPr>
                <w:sz w:val="20"/>
                <w:szCs w:val="20"/>
                <w:rtl/>
              </w:rPr>
            </w:pPr>
            <w:r w:rsidRPr="00AC7057">
              <w:rPr>
                <w:sz w:val="20"/>
                <w:szCs w:val="20"/>
              </w:rPr>
              <w:t>B</w:t>
            </w:r>
          </w:p>
        </w:tc>
        <w:tc>
          <w:tcPr>
            <w:tcW w:w="0" w:type="auto"/>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tl/>
              </w:rPr>
            </w:pPr>
          </w:p>
        </w:tc>
        <w:tc>
          <w:tcPr>
            <w:tcW w:w="0" w:type="auto"/>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Pr>
            </w:pPr>
          </w:p>
        </w:tc>
        <w:tc>
          <w:tcPr>
            <w:tcW w:w="0" w:type="auto"/>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267334" w:rsidRPr="00AC7057" w:rsidRDefault="00267334" w:rsidP="00A575D6">
            <w:pPr>
              <w:rPr>
                <w:sz w:val="20"/>
                <w:szCs w:val="20"/>
              </w:rPr>
            </w:pPr>
          </w:p>
        </w:tc>
        <w:tc>
          <w:tcPr>
            <w:tcW w:w="0" w:type="auto"/>
            <w:vMerge/>
            <w:tcBorders>
              <w:top w:val="single" w:sz="18" w:space="0" w:color="000000"/>
              <w:left w:val="single" w:sz="18" w:space="0" w:color="000000"/>
              <w:bottom w:val="single" w:sz="18" w:space="0" w:color="000000"/>
              <w:right w:val="single" w:sz="8" w:space="0" w:color="000000"/>
            </w:tcBorders>
            <w:vAlign w:val="center"/>
            <w:hideMark/>
          </w:tcPr>
          <w:p w:rsidR="00267334" w:rsidRPr="00AC7057" w:rsidRDefault="00267334" w:rsidP="00A575D6">
            <w:pPr>
              <w:rPr>
                <w:sz w:val="20"/>
                <w:szCs w:val="20"/>
              </w:rPr>
            </w:pPr>
          </w:p>
        </w:tc>
      </w:tr>
    </w:tbl>
    <w:p w:rsidR="00267334" w:rsidRPr="00480AAD" w:rsidRDefault="00267334" w:rsidP="00A575D6">
      <w:pPr>
        <w:rPr>
          <w:sz w:val="22"/>
          <w:szCs w:val="22"/>
          <w:rtl/>
        </w:rPr>
      </w:pPr>
    </w:p>
    <w:p w:rsidR="000F3E7D" w:rsidRPr="00480AAD" w:rsidRDefault="000F3E7D" w:rsidP="00360CFD">
      <w:pPr>
        <w:pStyle w:val="3"/>
        <w:rPr>
          <w:sz w:val="22"/>
          <w:szCs w:val="22"/>
          <w:rtl/>
        </w:rPr>
      </w:pPr>
      <w:r w:rsidRPr="00480AAD">
        <w:rPr>
          <w:rFonts w:hint="cs"/>
          <w:sz w:val="22"/>
          <w:szCs w:val="22"/>
          <w:rtl/>
        </w:rPr>
        <w:t>קביעת תלות:</w:t>
      </w:r>
    </w:p>
    <w:p w:rsidR="000F3E7D" w:rsidRPr="00480AAD" w:rsidRDefault="000F3E7D" w:rsidP="00A575D6">
      <w:pPr>
        <w:rPr>
          <w:sz w:val="22"/>
          <w:szCs w:val="22"/>
          <w:rtl/>
        </w:rPr>
        <w:sectPr w:rsidR="000F3E7D" w:rsidRPr="00480AAD" w:rsidSect="000C0A21">
          <w:type w:val="continuous"/>
          <w:pgSz w:w="11906" w:h="16838"/>
          <w:pgMar w:top="1440" w:right="1800" w:bottom="1440" w:left="1800" w:header="708" w:footer="708" w:gutter="0"/>
          <w:cols w:space="708"/>
          <w:bidi/>
          <w:rtlGutter/>
          <w:docGrid w:linePitch="360"/>
        </w:sectPr>
      </w:pPr>
    </w:p>
    <w:p w:rsidR="000F3E7D" w:rsidRPr="00480AAD" w:rsidRDefault="000F3E7D" w:rsidP="00A575D6">
      <w:pPr>
        <w:rPr>
          <w:sz w:val="22"/>
          <w:szCs w:val="22"/>
          <w:rtl/>
        </w:rPr>
      </w:pPr>
      <w:r w:rsidRPr="00480AAD">
        <w:rPr>
          <w:rFonts w:hint="cs"/>
          <w:sz w:val="22"/>
          <w:szCs w:val="22"/>
          <w:rtl/>
        </w:rPr>
        <w:t>תלות גמישה</w:t>
      </w:r>
    </w:p>
    <w:p w:rsidR="000F3E7D" w:rsidRPr="00480AAD" w:rsidRDefault="000F3E7D" w:rsidP="00A575D6">
      <w:pPr>
        <w:rPr>
          <w:sz w:val="22"/>
          <w:szCs w:val="22"/>
          <w:rtl/>
        </w:rPr>
      </w:pPr>
      <w:r w:rsidRPr="00480AAD">
        <w:rPr>
          <w:rFonts w:hint="cs"/>
          <w:sz w:val="22"/>
          <w:szCs w:val="22"/>
          <w:rtl/>
        </w:rPr>
        <w:t>תלות מחייבת</w:t>
      </w:r>
    </w:p>
    <w:p w:rsidR="000F3E7D" w:rsidRPr="00480AAD" w:rsidRDefault="000F3E7D" w:rsidP="00A575D6">
      <w:pPr>
        <w:rPr>
          <w:sz w:val="22"/>
          <w:szCs w:val="22"/>
          <w:rtl/>
        </w:rPr>
      </w:pPr>
      <w:r w:rsidRPr="00480AAD">
        <w:rPr>
          <w:rFonts w:hint="cs"/>
          <w:sz w:val="22"/>
          <w:szCs w:val="22"/>
          <w:rtl/>
        </w:rPr>
        <w:t>תלות חיצונית</w:t>
      </w:r>
    </w:p>
    <w:p w:rsidR="000F3E7D" w:rsidRPr="00480AAD" w:rsidRDefault="000F3E7D" w:rsidP="00A575D6">
      <w:pPr>
        <w:rPr>
          <w:sz w:val="22"/>
          <w:szCs w:val="22"/>
          <w:rtl/>
        </w:rPr>
      </w:pPr>
      <w:r w:rsidRPr="00480AAD">
        <w:rPr>
          <w:rFonts w:hint="cs"/>
          <w:sz w:val="22"/>
          <w:szCs w:val="22"/>
          <w:rtl/>
        </w:rPr>
        <w:t>תלות פנימית</w:t>
      </w:r>
    </w:p>
    <w:p w:rsidR="000F3E7D" w:rsidRPr="00480AAD" w:rsidRDefault="000F3E7D" w:rsidP="00A575D6">
      <w:pPr>
        <w:pStyle w:val="2"/>
        <w:rPr>
          <w:sz w:val="22"/>
          <w:szCs w:val="22"/>
          <w:rtl/>
        </w:rPr>
        <w:sectPr w:rsidR="000F3E7D" w:rsidRPr="00480AAD" w:rsidSect="000F3E7D">
          <w:type w:val="continuous"/>
          <w:pgSz w:w="11906" w:h="16838"/>
          <w:pgMar w:top="1440" w:right="1800" w:bottom="1440" w:left="1800" w:header="708" w:footer="708" w:gutter="0"/>
          <w:cols w:num="2" w:space="708"/>
          <w:bidi/>
          <w:rtlGutter/>
          <w:docGrid w:linePitch="360"/>
        </w:sectPr>
      </w:pPr>
    </w:p>
    <w:p w:rsidR="00AC7057" w:rsidRDefault="00AC7057" w:rsidP="00360CFD">
      <w:pPr>
        <w:pStyle w:val="3"/>
        <w:rPr>
          <w:sz w:val="22"/>
          <w:szCs w:val="22"/>
          <w:rtl/>
        </w:rPr>
      </w:pPr>
    </w:p>
    <w:p w:rsidR="00370AFB" w:rsidRPr="00480AAD" w:rsidRDefault="00370AFB" w:rsidP="00360CFD">
      <w:pPr>
        <w:pStyle w:val="3"/>
        <w:rPr>
          <w:sz w:val="22"/>
          <w:szCs w:val="22"/>
          <w:rtl/>
        </w:rPr>
      </w:pPr>
      <w:r w:rsidRPr="00480AAD">
        <w:rPr>
          <w:rFonts w:hint="cs"/>
          <w:sz w:val="22"/>
          <w:szCs w:val="22"/>
          <w:rtl/>
        </w:rPr>
        <w:t>אומדן משאבי הפעילות:</w:t>
      </w:r>
    </w:p>
    <w:tbl>
      <w:tblPr>
        <w:tblStyle w:val="a5"/>
        <w:tblW w:w="5000" w:type="pct"/>
        <w:tblLook w:val="0420" w:firstRow="1" w:lastRow="0" w:firstColumn="0" w:lastColumn="0" w:noHBand="0" w:noVBand="1"/>
      </w:tblPr>
      <w:tblGrid>
        <w:gridCol w:w="2743"/>
        <w:gridCol w:w="2784"/>
        <w:gridCol w:w="2769"/>
      </w:tblGrid>
      <w:tr w:rsidR="00370AFB" w:rsidRPr="00480AAD" w:rsidTr="00370AFB">
        <w:trPr>
          <w:trHeight w:val="16"/>
        </w:trPr>
        <w:tc>
          <w:tcPr>
            <w:tcW w:w="1653" w:type="pct"/>
            <w:shd w:val="clear" w:color="auto" w:fill="D9D9D9" w:themeFill="background1" w:themeFillShade="D9"/>
            <w:hideMark/>
          </w:tcPr>
          <w:p w:rsidR="00370AFB" w:rsidRPr="00AC7057" w:rsidRDefault="00370AFB" w:rsidP="00360CFD">
            <w:pPr>
              <w:pStyle w:val="3"/>
              <w:outlineLvl w:val="2"/>
              <w:rPr>
                <w:sz w:val="22"/>
                <w:szCs w:val="22"/>
                <w:u w:val="none"/>
              </w:rPr>
            </w:pPr>
            <w:r w:rsidRPr="00AC7057">
              <w:rPr>
                <w:sz w:val="22"/>
                <w:szCs w:val="22"/>
                <w:u w:val="none"/>
                <w:rtl/>
              </w:rPr>
              <w:t>תפוקות</w:t>
            </w:r>
          </w:p>
        </w:tc>
        <w:tc>
          <w:tcPr>
            <w:tcW w:w="1678" w:type="pct"/>
            <w:shd w:val="clear" w:color="auto" w:fill="D9D9D9" w:themeFill="background1" w:themeFillShade="D9"/>
            <w:hideMark/>
          </w:tcPr>
          <w:p w:rsidR="00370AFB" w:rsidRPr="00AC7057" w:rsidRDefault="00370AFB" w:rsidP="00360CFD">
            <w:pPr>
              <w:pStyle w:val="3"/>
              <w:outlineLvl w:val="2"/>
              <w:rPr>
                <w:sz w:val="22"/>
                <w:szCs w:val="22"/>
                <w:u w:val="none"/>
                <w:rtl/>
              </w:rPr>
            </w:pPr>
            <w:r w:rsidRPr="00AC7057">
              <w:rPr>
                <w:sz w:val="22"/>
                <w:szCs w:val="22"/>
                <w:u w:val="none"/>
                <w:rtl/>
              </w:rPr>
              <w:t>כלים &amp; שיטות</w:t>
            </w:r>
          </w:p>
        </w:tc>
        <w:tc>
          <w:tcPr>
            <w:tcW w:w="1669" w:type="pct"/>
            <w:shd w:val="clear" w:color="auto" w:fill="D9D9D9" w:themeFill="background1" w:themeFillShade="D9"/>
            <w:hideMark/>
          </w:tcPr>
          <w:p w:rsidR="00370AFB" w:rsidRPr="00AC7057" w:rsidRDefault="00370AFB" w:rsidP="00360CFD">
            <w:pPr>
              <w:pStyle w:val="3"/>
              <w:outlineLvl w:val="2"/>
              <w:rPr>
                <w:sz w:val="22"/>
                <w:szCs w:val="22"/>
                <w:u w:val="none"/>
                <w:rtl/>
              </w:rPr>
            </w:pPr>
            <w:r w:rsidRPr="00AC7057">
              <w:rPr>
                <w:sz w:val="22"/>
                <w:szCs w:val="22"/>
                <w:u w:val="none"/>
                <w:rtl/>
              </w:rPr>
              <w:t>תשומות</w:t>
            </w:r>
          </w:p>
        </w:tc>
      </w:tr>
      <w:tr w:rsidR="00370AFB" w:rsidRPr="00480AAD" w:rsidTr="00370AFB">
        <w:trPr>
          <w:trHeight w:val="64"/>
        </w:trPr>
        <w:tc>
          <w:tcPr>
            <w:tcW w:w="1653" w:type="pct"/>
            <w:hideMark/>
          </w:tcPr>
          <w:p w:rsidR="00370AFB" w:rsidRPr="00AC7057" w:rsidRDefault="00370AFB" w:rsidP="00360CFD">
            <w:pPr>
              <w:pStyle w:val="3"/>
              <w:outlineLvl w:val="2"/>
              <w:rPr>
                <w:sz w:val="22"/>
                <w:szCs w:val="22"/>
                <w:u w:val="none"/>
                <w:rtl/>
              </w:rPr>
            </w:pPr>
            <w:r w:rsidRPr="00AC7057">
              <w:rPr>
                <w:sz w:val="22"/>
                <w:szCs w:val="22"/>
                <w:u w:val="none"/>
                <w:rtl/>
              </w:rPr>
              <w:t>1. דרישות משאבים לפעילות</w:t>
            </w:r>
          </w:p>
        </w:tc>
        <w:tc>
          <w:tcPr>
            <w:tcW w:w="1678" w:type="pct"/>
            <w:hideMark/>
          </w:tcPr>
          <w:p w:rsidR="00370AFB" w:rsidRPr="00AC7057" w:rsidRDefault="00370AFB" w:rsidP="00360CFD">
            <w:pPr>
              <w:pStyle w:val="3"/>
              <w:outlineLvl w:val="2"/>
              <w:rPr>
                <w:sz w:val="22"/>
                <w:szCs w:val="22"/>
                <w:u w:val="none"/>
                <w:rtl/>
              </w:rPr>
            </w:pPr>
            <w:r w:rsidRPr="00AC7057">
              <w:rPr>
                <w:sz w:val="22"/>
                <w:szCs w:val="22"/>
                <w:u w:val="none"/>
                <w:rtl/>
              </w:rPr>
              <w:t>1. חוות דעת מומחים.</w:t>
            </w:r>
          </w:p>
        </w:tc>
        <w:tc>
          <w:tcPr>
            <w:tcW w:w="1669" w:type="pct"/>
            <w:hideMark/>
          </w:tcPr>
          <w:p w:rsidR="00370AFB" w:rsidRPr="00AC7057" w:rsidRDefault="00370AFB" w:rsidP="00360CFD">
            <w:pPr>
              <w:pStyle w:val="3"/>
              <w:outlineLvl w:val="2"/>
              <w:rPr>
                <w:sz w:val="22"/>
                <w:szCs w:val="22"/>
                <w:u w:val="none"/>
                <w:rtl/>
              </w:rPr>
            </w:pPr>
            <w:r w:rsidRPr="00AC7057">
              <w:rPr>
                <w:sz w:val="22"/>
                <w:szCs w:val="22"/>
                <w:u w:val="none"/>
                <w:rtl/>
              </w:rPr>
              <w:t>1. תוכנית ניהול לוח הזמנים.</w:t>
            </w:r>
          </w:p>
        </w:tc>
      </w:tr>
      <w:tr w:rsidR="00370AFB" w:rsidRPr="00480AAD" w:rsidTr="00370AFB">
        <w:trPr>
          <w:trHeight w:val="64"/>
        </w:trPr>
        <w:tc>
          <w:tcPr>
            <w:tcW w:w="1653" w:type="pct"/>
            <w:hideMark/>
          </w:tcPr>
          <w:p w:rsidR="00370AFB" w:rsidRPr="00AC7057" w:rsidRDefault="00370AFB" w:rsidP="00360CFD">
            <w:pPr>
              <w:pStyle w:val="3"/>
              <w:outlineLvl w:val="2"/>
              <w:rPr>
                <w:sz w:val="22"/>
                <w:szCs w:val="22"/>
                <w:u w:val="none"/>
                <w:rtl/>
              </w:rPr>
            </w:pPr>
            <w:r w:rsidRPr="00AC7057">
              <w:rPr>
                <w:sz w:val="22"/>
                <w:szCs w:val="22"/>
                <w:u w:val="none"/>
                <w:rtl/>
              </w:rPr>
              <w:t>2. מבנה משאבים מפורט.</w:t>
            </w:r>
          </w:p>
        </w:tc>
        <w:tc>
          <w:tcPr>
            <w:tcW w:w="1678" w:type="pct"/>
            <w:hideMark/>
          </w:tcPr>
          <w:p w:rsidR="00370AFB" w:rsidRPr="00AC7057" w:rsidRDefault="00370AFB" w:rsidP="00360CFD">
            <w:pPr>
              <w:pStyle w:val="3"/>
              <w:outlineLvl w:val="2"/>
              <w:rPr>
                <w:sz w:val="22"/>
                <w:szCs w:val="22"/>
                <w:u w:val="none"/>
                <w:rtl/>
              </w:rPr>
            </w:pPr>
            <w:r w:rsidRPr="00AC7057">
              <w:rPr>
                <w:sz w:val="22"/>
                <w:szCs w:val="22"/>
                <w:u w:val="none"/>
                <w:rtl/>
              </w:rPr>
              <w:t>2. ניתוח חלופות</w:t>
            </w:r>
          </w:p>
        </w:tc>
        <w:tc>
          <w:tcPr>
            <w:tcW w:w="1669" w:type="pct"/>
            <w:hideMark/>
          </w:tcPr>
          <w:p w:rsidR="00370AFB" w:rsidRPr="00AC7057" w:rsidRDefault="00370AFB" w:rsidP="00360CFD">
            <w:pPr>
              <w:pStyle w:val="3"/>
              <w:outlineLvl w:val="2"/>
              <w:rPr>
                <w:sz w:val="22"/>
                <w:szCs w:val="22"/>
                <w:u w:val="none"/>
                <w:rtl/>
              </w:rPr>
            </w:pPr>
            <w:r w:rsidRPr="00AC7057">
              <w:rPr>
                <w:sz w:val="22"/>
                <w:szCs w:val="22"/>
                <w:u w:val="none"/>
                <w:rtl/>
              </w:rPr>
              <w:t>2. רשימת פעילויות</w:t>
            </w:r>
          </w:p>
        </w:tc>
      </w:tr>
      <w:tr w:rsidR="00370AFB" w:rsidRPr="00480AAD" w:rsidTr="00370AFB">
        <w:trPr>
          <w:trHeight w:val="64"/>
        </w:trPr>
        <w:tc>
          <w:tcPr>
            <w:tcW w:w="1653" w:type="pct"/>
            <w:hideMark/>
          </w:tcPr>
          <w:p w:rsidR="00370AFB" w:rsidRPr="00AC7057" w:rsidRDefault="00370AFB" w:rsidP="00360CFD">
            <w:pPr>
              <w:pStyle w:val="3"/>
              <w:outlineLvl w:val="2"/>
              <w:rPr>
                <w:sz w:val="22"/>
                <w:szCs w:val="22"/>
                <w:u w:val="none"/>
                <w:rtl/>
              </w:rPr>
            </w:pPr>
            <w:r w:rsidRPr="00AC7057">
              <w:rPr>
                <w:sz w:val="22"/>
                <w:szCs w:val="22"/>
                <w:u w:val="none"/>
                <w:rtl/>
              </w:rPr>
              <w:t>3. עדכון מסמך הפרויקט.</w:t>
            </w:r>
          </w:p>
        </w:tc>
        <w:tc>
          <w:tcPr>
            <w:tcW w:w="1678" w:type="pct"/>
            <w:hideMark/>
          </w:tcPr>
          <w:p w:rsidR="00370AFB" w:rsidRPr="00AC7057" w:rsidRDefault="00370AFB" w:rsidP="00360CFD">
            <w:pPr>
              <w:pStyle w:val="3"/>
              <w:outlineLvl w:val="2"/>
              <w:rPr>
                <w:sz w:val="22"/>
                <w:szCs w:val="22"/>
                <w:u w:val="none"/>
                <w:rtl/>
              </w:rPr>
            </w:pPr>
            <w:r w:rsidRPr="00AC7057">
              <w:rPr>
                <w:sz w:val="22"/>
                <w:szCs w:val="22"/>
                <w:u w:val="none"/>
                <w:rtl/>
              </w:rPr>
              <w:t>3. נתוני אומדנים שפורסמו.</w:t>
            </w:r>
          </w:p>
        </w:tc>
        <w:tc>
          <w:tcPr>
            <w:tcW w:w="1669" w:type="pct"/>
            <w:hideMark/>
          </w:tcPr>
          <w:p w:rsidR="00370AFB" w:rsidRPr="00AC7057" w:rsidRDefault="00370AFB" w:rsidP="00360CFD">
            <w:pPr>
              <w:pStyle w:val="3"/>
              <w:outlineLvl w:val="2"/>
              <w:rPr>
                <w:sz w:val="22"/>
                <w:szCs w:val="22"/>
                <w:u w:val="none"/>
                <w:rtl/>
              </w:rPr>
            </w:pPr>
            <w:r w:rsidRPr="00AC7057">
              <w:rPr>
                <w:sz w:val="22"/>
                <w:szCs w:val="22"/>
                <w:u w:val="none"/>
                <w:rtl/>
              </w:rPr>
              <w:t>3. תכונות הפעילויות</w:t>
            </w:r>
          </w:p>
        </w:tc>
      </w:tr>
      <w:tr w:rsidR="00370AFB" w:rsidRPr="00480AAD" w:rsidTr="00370AFB">
        <w:trPr>
          <w:trHeight w:val="64"/>
        </w:trPr>
        <w:tc>
          <w:tcPr>
            <w:tcW w:w="1653" w:type="pct"/>
            <w:hideMark/>
          </w:tcPr>
          <w:p w:rsidR="00370AFB" w:rsidRPr="00AC7057" w:rsidRDefault="00370AFB" w:rsidP="00360CFD">
            <w:pPr>
              <w:pStyle w:val="3"/>
              <w:outlineLvl w:val="2"/>
              <w:rPr>
                <w:sz w:val="22"/>
                <w:szCs w:val="22"/>
                <w:u w:val="none"/>
                <w:rtl/>
              </w:rPr>
            </w:pPr>
          </w:p>
        </w:tc>
        <w:tc>
          <w:tcPr>
            <w:tcW w:w="1678" w:type="pct"/>
            <w:hideMark/>
          </w:tcPr>
          <w:p w:rsidR="00370AFB" w:rsidRPr="00AC7057" w:rsidRDefault="00370AFB" w:rsidP="00360CFD">
            <w:pPr>
              <w:pStyle w:val="3"/>
              <w:outlineLvl w:val="2"/>
              <w:rPr>
                <w:sz w:val="22"/>
                <w:szCs w:val="22"/>
                <w:u w:val="none"/>
              </w:rPr>
            </w:pPr>
            <w:r w:rsidRPr="00AC7057">
              <w:rPr>
                <w:sz w:val="22"/>
                <w:szCs w:val="22"/>
                <w:u w:val="none"/>
                <w:rtl/>
              </w:rPr>
              <w:t>4. אומדן מלמטה-למעה</w:t>
            </w:r>
          </w:p>
        </w:tc>
        <w:tc>
          <w:tcPr>
            <w:tcW w:w="1669" w:type="pct"/>
            <w:hideMark/>
          </w:tcPr>
          <w:p w:rsidR="00370AFB" w:rsidRPr="00AC7057" w:rsidRDefault="00370AFB" w:rsidP="00360CFD">
            <w:pPr>
              <w:pStyle w:val="3"/>
              <w:outlineLvl w:val="2"/>
              <w:rPr>
                <w:sz w:val="22"/>
                <w:szCs w:val="22"/>
                <w:u w:val="none"/>
                <w:rtl/>
              </w:rPr>
            </w:pPr>
            <w:r w:rsidRPr="00AC7057">
              <w:rPr>
                <w:sz w:val="22"/>
                <w:szCs w:val="22"/>
                <w:u w:val="none"/>
                <w:rtl/>
              </w:rPr>
              <w:t>4. לוחות שנה למשאב.</w:t>
            </w:r>
          </w:p>
        </w:tc>
      </w:tr>
      <w:tr w:rsidR="00370AFB" w:rsidRPr="00480AAD" w:rsidTr="00370AFB">
        <w:trPr>
          <w:trHeight w:val="64"/>
        </w:trPr>
        <w:tc>
          <w:tcPr>
            <w:tcW w:w="1653" w:type="pct"/>
            <w:hideMark/>
          </w:tcPr>
          <w:p w:rsidR="00370AFB" w:rsidRPr="00AC7057" w:rsidRDefault="00370AFB" w:rsidP="00360CFD">
            <w:pPr>
              <w:pStyle w:val="3"/>
              <w:outlineLvl w:val="2"/>
              <w:rPr>
                <w:sz w:val="22"/>
                <w:szCs w:val="22"/>
                <w:u w:val="none"/>
                <w:rtl/>
              </w:rPr>
            </w:pPr>
          </w:p>
        </w:tc>
        <w:tc>
          <w:tcPr>
            <w:tcW w:w="1678" w:type="pct"/>
            <w:hideMark/>
          </w:tcPr>
          <w:p w:rsidR="00370AFB" w:rsidRPr="00AC7057" w:rsidRDefault="00370AFB" w:rsidP="00360CFD">
            <w:pPr>
              <w:pStyle w:val="3"/>
              <w:outlineLvl w:val="2"/>
              <w:rPr>
                <w:sz w:val="22"/>
                <w:szCs w:val="22"/>
                <w:u w:val="none"/>
              </w:rPr>
            </w:pPr>
            <w:r w:rsidRPr="00AC7057">
              <w:rPr>
                <w:sz w:val="22"/>
                <w:szCs w:val="22"/>
                <w:u w:val="none"/>
                <w:rtl/>
              </w:rPr>
              <w:t>5. תוכנה לניהול פרויקטים.</w:t>
            </w:r>
          </w:p>
        </w:tc>
        <w:tc>
          <w:tcPr>
            <w:tcW w:w="1669" w:type="pct"/>
            <w:hideMark/>
          </w:tcPr>
          <w:p w:rsidR="00370AFB" w:rsidRPr="00AC7057" w:rsidRDefault="00370AFB" w:rsidP="00360CFD">
            <w:pPr>
              <w:pStyle w:val="3"/>
              <w:outlineLvl w:val="2"/>
              <w:rPr>
                <w:sz w:val="22"/>
                <w:szCs w:val="22"/>
                <w:u w:val="none"/>
                <w:rtl/>
              </w:rPr>
            </w:pPr>
            <w:r w:rsidRPr="00AC7057">
              <w:rPr>
                <w:sz w:val="22"/>
                <w:szCs w:val="22"/>
                <w:u w:val="none"/>
                <w:rtl/>
              </w:rPr>
              <w:t>5. רשימת סיכונים</w:t>
            </w:r>
          </w:p>
        </w:tc>
      </w:tr>
      <w:tr w:rsidR="00370AFB" w:rsidRPr="00480AAD" w:rsidTr="00370AFB">
        <w:trPr>
          <w:trHeight w:val="64"/>
        </w:trPr>
        <w:tc>
          <w:tcPr>
            <w:tcW w:w="1653" w:type="pct"/>
            <w:hideMark/>
          </w:tcPr>
          <w:p w:rsidR="00370AFB" w:rsidRPr="00AC7057" w:rsidRDefault="00370AFB" w:rsidP="00360CFD">
            <w:pPr>
              <w:pStyle w:val="3"/>
              <w:outlineLvl w:val="2"/>
              <w:rPr>
                <w:sz w:val="22"/>
                <w:szCs w:val="22"/>
                <w:u w:val="none"/>
                <w:rtl/>
              </w:rPr>
            </w:pPr>
          </w:p>
        </w:tc>
        <w:tc>
          <w:tcPr>
            <w:tcW w:w="1678" w:type="pct"/>
            <w:hideMark/>
          </w:tcPr>
          <w:p w:rsidR="00370AFB" w:rsidRPr="00AC7057" w:rsidRDefault="00370AFB" w:rsidP="00360CFD">
            <w:pPr>
              <w:pStyle w:val="3"/>
              <w:outlineLvl w:val="2"/>
              <w:rPr>
                <w:sz w:val="22"/>
                <w:szCs w:val="22"/>
                <w:u w:val="none"/>
              </w:rPr>
            </w:pPr>
          </w:p>
        </w:tc>
        <w:tc>
          <w:tcPr>
            <w:tcW w:w="1669" w:type="pct"/>
            <w:hideMark/>
          </w:tcPr>
          <w:p w:rsidR="00370AFB" w:rsidRPr="00AC7057" w:rsidRDefault="00370AFB" w:rsidP="00360CFD">
            <w:pPr>
              <w:pStyle w:val="3"/>
              <w:outlineLvl w:val="2"/>
              <w:rPr>
                <w:sz w:val="22"/>
                <w:szCs w:val="22"/>
                <w:u w:val="none"/>
              </w:rPr>
            </w:pPr>
            <w:r w:rsidRPr="00AC7057">
              <w:rPr>
                <w:sz w:val="22"/>
                <w:szCs w:val="22"/>
                <w:u w:val="none"/>
                <w:rtl/>
              </w:rPr>
              <w:t>6. הערכת עלות לפעילויות.</w:t>
            </w:r>
          </w:p>
        </w:tc>
      </w:tr>
      <w:tr w:rsidR="00370AFB" w:rsidRPr="00480AAD" w:rsidTr="00370AFB">
        <w:trPr>
          <w:trHeight w:val="64"/>
        </w:trPr>
        <w:tc>
          <w:tcPr>
            <w:tcW w:w="1653" w:type="pct"/>
            <w:hideMark/>
          </w:tcPr>
          <w:p w:rsidR="00370AFB" w:rsidRPr="00AC7057" w:rsidRDefault="00370AFB" w:rsidP="00360CFD">
            <w:pPr>
              <w:pStyle w:val="3"/>
              <w:outlineLvl w:val="2"/>
              <w:rPr>
                <w:sz w:val="22"/>
                <w:szCs w:val="22"/>
                <w:u w:val="none"/>
                <w:rtl/>
              </w:rPr>
            </w:pPr>
          </w:p>
        </w:tc>
        <w:tc>
          <w:tcPr>
            <w:tcW w:w="1678" w:type="pct"/>
            <w:hideMark/>
          </w:tcPr>
          <w:p w:rsidR="00370AFB" w:rsidRPr="00AC7057" w:rsidRDefault="00370AFB" w:rsidP="00360CFD">
            <w:pPr>
              <w:pStyle w:val="3"/>
              <w:outlineLvl w:val="2"/>
              <w:rPr>
                <w:sz w:val="22"/>
                <w:szCs w:val="22"/>
                <w:u w:val="none"/>
              </w:rPr>
            </w:pPr>
          </w:p>
        </w:tc>
        <w:tc>
          <w:tcPr>
            <w:tcW w:w="1669" w:type="pct"/>
            <w:hideMark/>
          </w:tcPr>
          <w:p w:rsidR="00370AFB" w:rsidRPr="00AC7057" w:rsidRDefault="00370AFB" w:rsidP="00360CFD">
            <w:pPr>
              <w:pStyle w:val="3"/>
              <w:outlineLvl w:val="2"/>
              <w:rPr>
                <w:sz w:val="22"/>
                <w:szCs w:val="22"/>
                <w:u w:val="none"/>
              </w:rPr>
            </w:pPr>
            <w:r w:rsidRPr="00AC7057">
              <w:rPr>
                <w:sz w:val="22"/>
                <w:szCs w:val="22"/>
                <w:u w:val="none"/>
                <w:rtl/>
              </w:rPr>
              <w:t xml:space="preserve">7. גורמים סביבתיים של הארגון </w:t>
            </w:r>
          </w:p>
        </w:tc>
      </w:tr>
      <w:tr w:rsidR="00370AFB" w:rsidRPr="00480AAD" w:rsidTr="00370AFB">
        <w:trPr>
          <w:trHeight w:val="64"/>
        </w:trPr>
        <w:tc>
          <w:tcPr>
            <w:tcW w:w="1653" w:type="pct"/>
            <w:hideMark/>
          </w:tcPr>
          <w:p w:rsidR="00370AFB" w:rsidRPr="00AC7057" w:rsidRDefault="00370AFB" w:rsidP="00360CFD">
            <w:pPr>
              <w:pStyle w:val="3"/>
              <w:outlineLvl w:val="2"/>
              <w:rPr>
                <w:sz w:val="22"/>
                <w:szCs w:val="22"/>
                <w:u w:val="none"/>
                <w:rtl/>
              </w:rPr>
            </w:pPr>
          </w:p>
        </w:tc>
        <w:tc>
          <w:tcPr>
            <w:tcW w:w="1678" w:type="pct"/>
            <w:hideMark/>
          </w:tcPr>
          <w:p w:rsidR="00370AFB" w:rsidRPr="00AC7057" w:rsidRDefault="00370AFB" w:rsidP="00360CFD">
            <w:pPr>
              <w:pStyle w:val="3"/>
              <w:outlineLvl w:val="2"/>
              <w:rPr>
                <w:sz w:val="22"/>
                <w:szCs w:val="22"/>
                <w:u w:val="none"/>
              </w:rPr>
            </w:pPr>
          </w:p>
        </w:tc>
        <w:tc>
          <w:tcPr>
            <w:tcW w:w="1669" w:type="pct"/>
            <w:hideMark/>
          </w:tcPr>
          <w:p w:rsidR="00370AFB" w:rsidRPr="00AC7057" w:rsidRDefault="00370AFB" w:rsidP="00360CFD">
            <w:pPr>
              <w:pStyle w:val="3"/>
              <w:outlineLvl w:val="2"/>
              <w:rPr>
                <w:sz w:val="22"/>
                <w:szCs w:val="22"/>
                <w:u w:val="none"/>
              </w:rPr>
            </w:pPr>
            <w:r w:rsidRPr="00AC7057">
              <w:rPr>
                <w:sz w:val="22"/>
                <w:szCs w:val="22"/>
                <w:u w:val="none"/>
                <w:rtl/>
              </w:rPr>
              <w:t>8. נכסי התהליך של הארגון</w:t>
            </w:r>
          </w:p>
        </w:tc>
      </w:tr>
    </w:tbl>
    <w:p w:rsidR="00370AFB" w:rsidRPr="00480AAD" w:rsidRDefault="00370AFB" w:rsidP="00360CFD">
      <w:pPr>
        <w:pStyle w:val="3"/>
        <w:rPr>
          <w:sz w:val="22"/>
          <w:szCs w:val="22"/>
          <w:rtl/>
        </w:rPr>
      </w:pPr>
    </w:p>
    <w:p w:rsidR="00AD08DF" w:rsidRPr="00480AAD" w:rsidRDefault="00AD08DF" w:rsidP="00B1375D">
      <w:pPr>
        <w:bidi w:val="0"/>
        <w:jc w:val="center"/>
        <w:rPr>
          <w:sz w:val="22"/>
          <w:szCs w:val="22"/>
        </w:rPr>
      </w:pPr>
      <w:r w:rsidRPr="00480AAD">
        <w:rPr>
          <w:noProof/>
          <w:sz w:val="22"/>
          <w:szCs w:val="22"/>
        </w:rPr>
        <w:drawing>
          <wp:inline distT="0" distB="0" distL="0" distR="0" wp14:anchorId="3784BA23" wp14:editId="301538B4">
            <wp:extent cx="4004411" cy="3276424"/>
            <wp:effectExtent l="0" t="0" r="0" b="635"/>
            <wp:docPr id="1587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2" name="Picture 2"/>
                    <pic:cNvPicPr>
                      <a:picLocks noChangeAspect="1" noChangeArrowheads="1"/>
                    </pic:cNvPicPr>
                  </pic:nvPicPr>
                  <pic:blipFill>
                    <a:blip r:embed="rId39" cstate="print"/>
                    <a:srcRect l="14500" t="8889" r="30500" b="11111"/>
                    <a:stretch>
                      <a:fillRect/>
                    </a:stretch>
                  </pic:blipFill>
                  <pic:spPr bwMode="auto">
                    <a:xfrm>
                      <a:off x="0" y="0"/>
                      <a:ext cx="4007519" cy="3278967"/>
                    </a:xfrm>
                    <a:prstGeom prst="rect">
                      <a:avLst/>
                    </a:prstGeom>
                    <a:noFill/>
                    <a:ln w="9525">
                      <a:noFill/>
                      <a:miter lim="800000"/>
                      <a:headEnd/>
                      <a:tailEnd/>
                    </a:ln>
                  </pic:spPr>
                </pic:pic>
              </a:graphicData>
            </a:graphic>
          </wp:inline>
        </w:drawing>
      </w:r>
    </w:p>
    <w:p w:rsidR="00370AFB" w:rsidRPr="00480AAD" w:rsidRDefault="00AD08DF" w:rsidP="00360CFD">
      <w:pPr>
        <w:pStyle w:val="3"/>
        <w:rPr>
          <w:sz w:val="22"/>
          <w:szCs w:val="22"/>
          <w:rtl/>
        </w:rPr>
      </w:pPr>
      <w:r w:rsidRPr="00480AAD">
        <w:rPr>
          <w:rFonts w:hint="cs"/>
          <w:sz w:val="22"/>
          <w:szCs w:val="22"/>
          <w:rtl/>
        </w:rPr>
        <w:t>אומדן מלמטה למעלה:</w:t>
      </w:r>
    </w:p>
    <w:p w:rsidR="00AD08DF" w:rsidRPr="00480AAD" w:rsidRDefault="00AD08DF" w:rsidP="00A575D6">
      <w:pPr>
        <w:rPr>
          <w:sz w:val="22"/>
          <w:szCs w:val="22"/>
          <w:rtl/>
        </w:rPr>
      </w:pPr>
      <w:r w:rsidRPr="00480AAD">
        <w:rPr>
          <w:rFonts w:hint="cs"/>
          <w:sz w:val="22"/>
          <w:szCs w:val="22"/>
          <w:rtl/>
        </w:rPr>
        <w:t xml:space="preserve">היא שיטה להערכת משך הפרויקט או עלות על ידי צבירה של האומדנים של רכיבים ברמה נמוכה של </w:t>
      </w:r>
      <w:r w:rsidRPr="00480AAD">
        <w:rPr>
          <w:rFonts w:hint="cs"/>
          <w:sz w:val="22"/>
          <w:szCs w:val="22"/>
        </w:rPr>
        <w:t>WBS</w:t>
      </w:r>
      <w:r w:rsidRPr="00480AAD">
        <w:rPr>
          <w:rFonts w:hint="cs"/>
          <w:sz w:val="22"/>
          <w:szCs w:val="22"/>
          <w:rtl/>
        </w:rPr>
        <w:t xml:space="preserve">. </w:t>
      </w:r>
    </w:p>
    <w:p w:rsidR="00AD08DF" w:rsidRPr="00480AAD" w:rsidRDefault="00AD08DF" w:rsidP="00A575D6">
      <w:pPr>
        <w:rPr>
          <w:sz w:val="22"/>
          <w:szCs w:val="22"/>
          <w:rtl/>
        </w:rPr>
      </w:pPr>
      <w:r w:rsidRPr="00480AAD">
        <w:rPr>
          <w:noProof/>
          <w:sz w:val="22"/>
          <w:szCs w:val="22"/>
        </w:rPr>
        <w:drawing>
          <wp:inline distT="0" distB="0" distL="0" distR="0" wp14:anchorId="4EE2F5B2" wp14:editId="3B38648C">
            <wp:extent cx="4850358" cy="1769393"/>
            <wp:effectExtent l="0" t="0" r="7620" b="254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6994" cy="1779110"/>
                    </a:xfrm>
                    <a:prstGeom prst="rect">
                      <a:avLst/>
                    </a:prstGeom>
                  </pic:spPr>
                </pic:pic>
              </a:graphicData>
            </a:graphic>
          </wp:inline>
        </w:drawing>
      </w:r>
    </w:p>
    <w:p w:rsidR="00AD08DF" w:rsidRPr="00480AAD" w:rsidRDefault="00AD08DF" w:rsidP="00360CFD">
      <w:pPr>
        <w:pStyle w:val="3"/>
        <w:rPr>
          <w:sz w:val="22"/>
          <w:szCs w:val="22"/>
          <w:rtl/>
        </w:rPr>
      </w:pPr>
      <w:r w:rsidRPr="00480AAD">
        <w:rPr>
          <w:sz w:val="22"/>
          <w:szCs w:val="22"/>
        </w:rPr>
        <w:t>WBS</w:t>
      </w:r>
      <w:r w:rsidRPr="00480AAD">
        <w:rPr>
          <w:sz w:val="22"/>
          <w:szCs w:val="22"/>
          <w:rtl/>
        </w:rPr>
        <w:t xml:space="preserve"> - </w:t>
      </w:r>
      <w:r w:rsidRPr="00480AAD">
        <w:rPr>
          <w:sz w:val="22"/>
          <w:szCs w:val="22"/>
        </w:rPr>
        <w:t>Work Breakdown structure</w:t>
      </w:r>
    </w:p>
    <w:p w:rsidR="00AD08DF" w:rsidRPr="00480AAD" w:rsidRDefault="00AD08DF" w:rsidP="00A575D6">
      <w:pPr>
        <w:rPr>
          <w:sz w:val="22"/>
          <w:szCs w:val="22"/>
          <w:rtl/>
        </w:rPr>
      </w:pPr>
      <w:r w:rsidRPr="00480AAD">
        <w:rPr>
          <w:sz w:val="22"/>
          <w:szCs w:val="22"/>
          <w:rtl/>
        </w:rPr>
        <w:t xml:space="preserve">ה- </w:t>
      </w:r>
      <w:r w:rsidRPr="00480AAD">
        <w:rPr>
          <w:sz w:val="22"/>
          <w:szCs w:val="22"/>
        </w:rPr>
        <w:t>WBS</w:t>
      </w:r>
      <w:r w:rsidRPr="00480AAD">
        <w:rPr>
          <w:sz w:val="22"/>
          <w:szCs w:val="22"/>
          <w:rtl/>
        </w:rPr>
        <w:t xml:space="preserve"> מגדיר את ארגון העבודה ע"י הגדרת חבילות עבודה במונחי אספקות ללקוחות - מוצרים, שירותים ומידע, תוך זיהוי תמחירי. ה- </w:t>
      </w:r>
      <w:r w:rsidRPr="00480AAD">
        <w:rPr>
          <w:sz w:val="22"/>
          <w:szCs w:val="22"/>
        </w:rPr>
        <w:t xml:space="preserve">WBS </w:t>
      </w:r>
      <w:r w:rsidRPr="00480AAD">
        <w:rPr>
          <w:sz w:val="22"/>
          <w:szCs w:val="22"/>
          <w:rtl/>
        </w:rPr>
        <w:t xml:space="preserve"> אינו מגדיר "מי" עושה או "מתי" מבוצע, אלא רק "מה" ו"כמה"  מבוצע.</w:t>
      </w:r>
    </w:p>
    <w:p w:rsidR="00B1375D" w:rsidRDefault="00B1375D" w:rsidP="00A575D6">
      <w:pPr>
        <w:rPr>
          <w:sz w:val="22"/>
          <w:szCs w:val="22"/>
          <w:rtl/>
        </w:rPr>
      </w:pPr>
    </w:p>
    <w:p w:rsidR="00AD08DF" w:rsidRPr="00480AAD" w:rsidRDefault="00AD08DF" w:rsidP="00A575D6">
      <w:pPr>
        <w:rPr>
          <w:sz w:val="22"/>
          <w:szCs w:val="22"/>
        </w:rPr>
      </w:pPr>
      <w:r w:rsidRPr="00480AAD">
        <w:rPr>
          <w:rFonts w:hint="cs"/>
          <w:sz w:val="22"/>
          <w:szCs w:val="22"/>
          <w:rtl/>
        </w:rPr>
        <w:t xml:space="preserve">תהליך פירוט </w:t>
      </w:r>
      <w:r w:rsidRPr="00480AAD">
        <w:rPr>
          <w:rFonts w:hint="cs"/>
          <w:sz w:val="22"/>
          <w:szCs w:val="22"/>
        </w:rPr>
        <w:t>WBS</w:t>
      </w:r>
    </w:p>
    <w:p w:rsidR="00AD08DF" w:rsidRPr="00480AAD" w:rsidRDefault="00AD08DF" w:rsidP="00A575D6">
      <w:pPr>
        <w:rPr>
          <w:sz w:val="22"/>
          <w:szCs w:val="22"/>
          <w:rtl/>
        </w:rPr>
      </w:pPr>
      <w:r w:rsidRPr="00480AAD">
        <w:rPr>
          <w:sz w:val="22"/>
          <w:szCs w:val="22"/>
          <w:rtl/>
        </w:rPr>
        <w:t>תהליך פירוט ה</w:t>
      </w:r>
      <w:r w:rsidRPr="00480AAD">
        <w:rPr>
          <w:sz w:val="22"/>
          <w:szCs w:val="22"/>
        </w:rPr>
        <w:t xml:space="preserve">- WBS  </w:t>
      </w:r>
      <w:r w:rsidRPr="00480AAD">
        <w:rPr>
          <w:sz w:val="22"/>
          <w:szCs w:val="22"/>
          <w:rtl/>
        </w:rPr>
        <w:t>הוא הדרגתי. תחילה מפרטים את הרמה השנייה. בהמשך, לכל אלמנט</w:t>
      </w:r>
      <w:r w:rsidRPr="00480AAD">
        <w:rPr>
          <w:sz w:val="22"/>
          <w:szCs w:val="22"/>
        </w:rPr>
        <w:t xml:space="preserve"> WBS  </w:t>
      </w:r>
      <w:r w:rsidRPr="00480AAD">
        <w:rPr>
          <w:sz w:val="22"/>
          <w:szCs w:val="22"/>
          <w:rtl/>
        </w:rPr>
        <w:t>ברמה השנייה מפרטים את הרמה השלישית וכן הלאה</w:t>
      </w:r>
      <w:r w:rsidRPr="00480AAD">
        <w:rPr>
          <w:sz w:val="22"/>
          <w:szCs w:val="22"/>
        </w:rPr>
        <w:t xml:space="preserve">. </w:t>
      </w:r>
    </w:p>
    <w:p w:rsidR="00AD08DF" w:rsidRPr="00480AAD" w:rsidRDefault="00AD08DF" w:rsidP="00A575D6">
      <w:pPr>
        <w:rPr>
          <w:sz w:val="22"/>
          <w:szCs w:val="22"/>
          <w:rtl/>
        </w:rPr>
      </w:pPr>
      <w:r w:rsidRPr="00480AAD">
        <w:rPr>
          <w:sz w:val="22"/>
          <w:szCs w:val="22"/>
          <w:rtl/>
        </w:rPr>
        <w:t>עוצרים את תהליך הפירוט ברמה בה תכולת אלמנט ה</w:t>
      </w:r>
      <w:r w:rsidRPr="00480AAD">
        <w:rPr>
          <w:sz w:val="22"/>
          <w:szCs w:val="22"/>
        </w:rPr>
        <w:t xml:space="preserve">- WBS  </w:t>
      </w:r>
      <w:r w:rsidRPr="00480AAD">
        <w:rPr>
          <w:sz w:val="22"/>
          <w:szCs w:val="22"/>
          <w:rtl/>
        </w:rPr>
        <w:t>מובנת</w:t>
      </w:r>
      <w:r w:rsidRPr="00480AAD">
        <w:rPr>
          <w:sz w:val="22"/>
          <w:szCs w:val="22"/>
        </w:rPr>
        <w:t>.</w:t>
      </w:r>
    </w:p>
    <w:p w:rsidR="00AD08DF" w:rsidRPr="00480AAD" w:rsidRDefault="00AD08DF" w:rsidP="00A575D6">
      <w:pPr>
        <w:rPr>
          <w:sz w:val="22"/>
          <w:szCs w:val="22"/>
          <w:rtl/>
        </w:rPr>
      </w:pPr>
      <w:r w:rsidRPr="00480AAD">
        <w:rPr>
          <w:sz w:val="22"/>
          <w:szCs w:val="22"/>
          <w:rtl/>
        </w:rPr>
        <w:t xml:space="preserve">ה- </w:t>
      </w:r>
      <w:r w:rsidRPr="00480AAD">
        <w:rPr>
          <w:sz w:val="22"/>
          <w:szCs w:val="22"/>
        </w:rPr>
        <w:t>WBS</w:t>
      </w:r>
      <w:r w:rsidRPr="00480AAD">
        <w:rPr>
          <w:sz w:val="22"/>
          <w:szCs w:val="22"/>
          <w:rtl/>
        </w:rPr>
        <w:t xml:space="preserve">  הינו בסיס חשוב לקיום תהליכי ניהול פרויקט, כמו ניהול סיכונים, אומדן עלויות, תכנון משאבים, תכנון רכש, ניהול איכות ותכנון פעילויות תוכנית העבודה. ה- </w:t>
      </w:r>
      <w:r w:rsidRPr="00480AAD">
        <w:rPr>
          <w:sz w:val="22"/>
          <w:szCs w:val="22"/>
        </w:rPr>
        <w:t>WBS</w:t>
      </w:r>
      <w:r w:rsidRPr="00480AAD">
        <w:rPr>
          <w:sz w:val="22"/>
          <w:szCs w:val="22"/>
          <w:rtl/>
        </w:rPr>
        <w:t xml:space="preserve">  משמש גם, בשלב ביצוע הפרויקט, ככלי עזר לניהול שינויים, לבקרת ההתקדמות בפרויקט ולאיתור צווארי בקבוק.</w:t>
      </w:r>
    </w:p>
    <w:p w:rsidR="00AD08DF" w:rsidRPr="00480AAD" w:rsidRDefault="00AD08DF" w:rsidP="00A575D6">
      <w:pPr>
        <w:rPr>
          <w:sz w:val="22"/>
          <w:szCs w:val="22"/>
          <w:rtl/>
        </w:rPr>
      </w:pPr>
      <w:r w:rsidRPr="00480AAD">
        <w:rPr>
          <w:sz w:val="22"/>
          <w:szCs w:val="22"/>
          <w:rtl/>
        </w:rPr>
        <w:t>פירוק תכולת עבודה (</w:t>
      </w:r>
      <w:r w:rsidRPr="00480AAD">
        <w:rPr>
          <w:sz w:val="22"/>
          <w:szCs w:val="22"/>
        </w:rPr>
        <w:t>WBS</w:t>
      </w:r>
      <w:r w:rsidRPr="00480AAD">
        <w:rPr>
          <w:sz w:val="22"/>
          <w:szCs w:val="22"/>
          <w:rtl/>
        </w:rPr>
        <w:t>) של פרויקט</w:t>
      </w:r>
      <w:r w:rsidRPr="00480AAD">
        <w:rPr>
          <w:rFonts w:hint="cs"/>
          <w:sz w:val="22"/>
          <w:szCs w:val="22"/>
          <w:rtl/>
        </w:rPr>
        <w:t>:</w:t>
      </w:r>
    </w:p>
    <w:p w:rsidR="00AD08DF" w:rsidRPr="00480AAD" w:rsidRDefault="00AD08DF" w:rsidP="00A575D6">
      <w:pPr>
        <w:rPr>
          <w:sz w:val="22"/>
          <w:szCs w:val="22"/>
          <w:rtl/>
        </w:rPr>
      </w:pPr>
      <w:r w:rsidRPr="00480AAD">
        <w:rPr>
          <w:sz w:val="22"/>
          <w:szCs w:val="22"/>
          <w:rtl/>
        </w:rPr>
        <w:t>תכנון איכותי של תכולת העבודה</w:t>
      </w:r>
      <w:r w:rsidRPr="00480AAD">
        <w:rPr>
          <w:sz w:val="22"/>
          <w:szCs w:val="22"/>
        </w:rPr>
        <w:t xml:space="preserve">  (WBS)</w:t>
      </w:r>
      <w:r w:rsidRPr="00480AAD">
        <w:rPr>
          <w:sz w:val="22"/>
          <w:szCs w:val="22"/>
          <w:rtl/>
        </w:rPr>
        <w:t>של הפרויקט הינו בעל חשיבות גבוהה להצלחתו</w:t>
      </w:r>
      <w:r w:rsidRPr="00480AAD">
        <w:rPr>
          <w:sz w:val="22"/>
          <w:szCs w:val="22"/>
        </w:rPr>
        <w:t xml:space="preserve">. </w:t>
      </w:r>
    </w:p>
    <w:p w:rsidR="00AD08DF" w:rsidRPr="00480AAD" w:rsidRDefault="00AD08DF" w:rsidP="00A575D6">
      <w:pPr>
        <w:rPr>
          <w:sz w:val="22"/>
          <w:szCs w:val="22"/>
          <w:rtl/>
        </w:rPr>
      </w:pPr>
      <w:r w:rsidRPr="00480AAD">
        <w:rPr>
          <w:sz w:val="22"/>
          <w:szCs w:val="22"/>
          <w:rtl/>
        </w:rPr>
        <w:t>חלק משמעותי מתכנון זה הוא תהליך חלוקה היררכית של תכולת העבודה לחלקים אשר ניתנים לאמידה ולניהול באופן פשוט יותר.  הרמה הנמוכה ביותר ב</w:t>
      </w:r>
      <w:r w:rsidRPr="00480AAD">
        <w:rPr>
          <w:sz w:val="22"/>
          <w:szCs w:val="22"/>
        </w:rPr>
        <w:t xml:space="preserve">- WBS , </w:t>
      </w:r>
      <w:r w:rsidRPr="00480AAD">
        <w:rPr>
          <w:sz w:val="22"/>
          <w:szCs w:val="22"/>
          <w:rtl/>
        </w:rPr>
        <w:t>נקראת חבילת עבודה</w:t>
      </w:r>
      <w:r w:rsidRPr="00480AAD">
        <w:rPr>
          <w:sz w:val="22"/>
          <w:szCs w:val="22"/>
        </w:rPr>
        <w:t xml:space="preserve"> (WP), </w:t>
      </w:r>
      <w:r w:rsidRPr="00480AAD">
        <w:rPr>
          <w:sz w:val="22"/>
          <w:szCs w:val="22"/>
          <w:rtl/>
        </w:rPr>
        <w:t>כאשר כל חבילת עבודה כוללת תוצר בר מסירה</w:t>
      </w:r>
      <w:r w:rsidRPr="00480AAD">
        <w:rPr>
          <w:sz w:val="22"/>
          <w:szCs w:val="22"/>
        </w:rPr>
        <w:t xml:space="preserve"> (deliverable ) </w:t>
      </w:r>
      <w:r w:rsidRPr="00480AAD">
        <w:rPr>
          <w:sz w:val="22"/>
          <w:szCs w:val="22"/>
          <w:rtl/>
        </w:rPr>
        <w:t>ומוקצה לה אחראי על ביצועה</w:t>
      </w:r>
      <w:r w:rsidRPr="00480AAD">
        <w:rPr>
          <w:sz w:val="22"/>
          <w:szCs w:val="22"/>
        </w:rPr>
        <w:t>.</w:t>
      </w:r>
    </w:p>
    <w:p w:rsidR="00AD08DF" w:rsidRPr="00480AAD" w:rsidRDefault="00AD08DF" w:rsidP="00A575D6">
      <w:pPr>
        <w:rPr>
          <w:sz w:val="22"/>
          <w:szCs w:val="22"/>
          <w:rtl/>
        </w:rPr>
      </w:pPr>
      <w:r w:rsidRPr="00480AAD">
        <w:rPr>
          <w:sz w:val="22"/>
          <w:szCs w:val="22"/>
          <w:rtl/>
        </w:rPr>
        <w:t>חבילת עבודה כוללת בדרך כלל מספר פעילויות הנדרשות להשלמת המסירה.</w:t>
      </w:r>
      <w:r w:rsidR="0004097C">
        <w:rPr>
          <w:rFonts w:hint="cs"/>
          <w:sz w:val="22"/>
          <w:szCs w:val="22"/>
          <w:rtl/>
        </w:rPr>
        <w:t xml:space="preserve"> </w:t>
      </w:r>
      <w:r w:rsidR="0004097C" w:rsidRPr="0004097C">
        <w:rPr>
          <w:rFonts w:hint="cs"/>
          <w:b/>
          <w:bCs/>
          <w:sz w:val="22"/>
          <w:szCs w:val="22"/>
          <w:rtl/>
        </w:rPr>
        <w:t>רמה העליונה = רמה 0</w:t>
      </w:r>
    </w:p>
    <w:p w:rsidR="00AD08DF" w:rsidRPr="00480AAD" w:rsidRDefault="00AD08DF" w:rsidP="00A575D6">
      <w:pPr>
        <w:rPr>
          <w:sz w:val="22"/>
          <w:szCs w:val="22"/>
          <w:rtl/>
        </w:rPr>
      </w:pPr>
      <w:r w:rsidRPr="00480AAD">
        <w:rPr>
          <w:noProof/>
          <w:sz w:val="22"/>
          <w:szCs w:val="22"/>
        </w:rPr>
        <w:drawing>
          <wp:inline distT="0" distB="0" distL="0" distR="0" wp14:anchorId="1ED8355A" wp14:editId="54E99E9B">
            <wp:extent cx="4055697" cy="2705100"/>
            <wp:effectExtent l="0" t="0" r="2540" b="0"/>
            <wp:docPr id="25" name="תמונה 2">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AF12D461-B074-4C17-8629-766ABD6895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2">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AF12D461-B074-4C17-8629-766ABD689599}"/>
                        </a:ext>
                      </a:extLst>
                    </pic:cNvPr>
                    <pic:cNvPicPr>
                      <a:picLocks noChangeAspect="1"/>
                    </pic:cNvPicPr>
                  </pic:nvPicPr>
                  <pic:blipFill>
                    <a:blip r:embed="rId41"/>
                    <a:stretch>
                      <a:fillRect/>
                    </a:stretch>
                  </pic:blipFill>
                  <pic:spPr>
                    <a:xfrm>
                      <a:off x="0" y="0"/>
                      <a:ext cx="4062753" cy="2709806"/>
                    </a:xfrm>
                    <a:prstGeom prst="rect">
                      <a:avLst/>
                    </a:prstGeom>
                  </pic:spPr>
                </pic:pic>
              </a:graphicData>
            </a:graphic>
          </wp:inline>
        </w:drawing>
      </w:r>
    </w:p>
    <w:p w:rsidR="00AD08DF" w:rsidRPr="00480AAD" w:rsidRDefault="00AD08DF" w:rsidP="00A575D6">
      <w:pPr>
        <w:rPr>
          <w:sz w:val="22"/>
          <w:szCs w:val="22"/>
          <w:rtl/>
        </w:rPr>
      </w:pPr>
      <w:r w:rsidRPr="00480AAD">
        <w:rPr>
          <w:rFonts w:hint="cs"/>
          <w:sz w:val="22"/>
          <w:szCs w:val="22"/>
          <w:rtl/>
        </w:rPr>
        <w:t>פירוק תוכל עבודה (</w:t>
      </w:r>
      <w:r w:rsidRPr="00480AAD">
        <w:rPr>
          <w:rFonts w:hint="cs"/>
          <w:sz w:val="22"/>
          <w:szCs w:val="22"/>
        </w:rPr>
        <w:t>WBS</w:t>
      </w:r>
      <w:r w:rsidRPr="00480AAD">
        <w:rPr>
          <w:rFonts w:hint="cs"/>
          <w:sz w:val="22"/>
          <w:szCs w:val="22"/>
          <w:rtl/>
        </w:rPr>
        <w:t xml:space="preserve">) של פרויקט </w:t>
      </w:r>
      <w:r w:rsidRPr="00480AAD">
        <w:rPr>
          <w:sz w:val="22"/>
          <w:szCs w:val="22"/>
          <w:rtl/>
        </w:rPr>
        <w:t>–</w:t>
      </w:r>
      <w:r w:rsidRPr="00480AAD">
        <w:rPr>
          <w:rFonts w:hint="cs"/>
          <w:sz w:val="22"/>
          <w:szCs w:val="22"/>
          <w:rtl/>
        </w:rPr>
        <w:t xml:space="preserve"> עד כמה?</w:t>
      </w:r>
    </w:p>
    <w:p w:rsidR="00AD08DF" w:rsidRPr="00480AAD" w:rsidRDefault="00AD08DF" w:rsidP="00A575D6">
      <w:pPr>
        <w:rPr>
          <w:sz w:val="22"/>
          <w:szCs w:val="22"/>
          <w:rtl/>
        </w:rPr>
      </w:pPr>
      <w:r w:rsidRPr="00480AAD">
        <w:rPr>
          <w:sz w:val="22"/>
          <w:szCs w:val="22"/>
          <w:rtl/>
        </w:rPr>
        <w:t>למרות ש</w:t>
      </w:r>
      <w:r w:rsidRPr="00480AAD">
        <w:rPr>
          <w:sz w:val="22"/>
          <w:szCs w:val="22"/>
        </w:rPr>
        <w:t xml:space="preserve"> WBS, </w:t>
      </w:r>
      <w:r w:rsidRPr="00480AAD">
        <w:rPr>
          <w:sz w:val="22"/>
          <w:szCs w:val="22"/>
          <w:rtl/>
        </w:rPr>
        <w:t>הוא מושג המוכר לכל מנהל פרויקט ומהווה חלק מרכזי בתכנון כל פרויקט, לא קיימות כיום בספרות המקצועית תשובות לגבי שאלות כגון "מתי מפסיקים לפרק את תכולות העבודה" או "מה הוא גודל אופטימלי של חבילת עבודה</w:t>
      </w:r>
      <w:r w:rsidRPr="00480AAD">
        <w:rPr>
          <w:sz w:val="22"/>
          <w:szCs w:val="22"/>
        </w:rPr>
        <w:t xml:space="preserve">". </w:t>
      </w:r>
    </w:p>
    <w:p w:rsidR="00AD08DF" w:rsidRPr="00480AAD" w:rsidRDefault="00AD08DF" w:rsidP="00A575D6">
      <w:pPr>
        <w:rPr>
          <w:sz w:val="22"/>
          <w:szCs w:val="22"/>
          <w:rtl/>
        </w:rPr>
      </w:pPr>
      <w:r w:rsidRPr="00480AAD">
        <w:rPr>
          <w:sz w:val="22"/>
          <w:szCs w:val="22"/>
          <w:rtl/>
        </w:rPr>
        <w:t>פירוק יתר של תכולות העבודה לא יביא לתועלת ואף ידרוש השקעה עודפת של תשומת לב ניהולית ומשאבים מכיוון שכל חבילת עבודה דורשת תכנון, דיווח ובקרה. לעומת זאת, פירוק חסר המביא לחבילות עבודה גדולות, יפגע ביכולת לאמוד את תכולות העבודה ולנהלן ולקשיים בניהול ובבקרת הפרויקט.</w:t>
      </w:r>
    </w:p>
    <w:p w:rsidR="00AD08DF" w:rsidRPr="00480AAD" w:rsidRDefault="00AD08DF" w:rsidP="00A575D6">
      <w:pPr>
        <w:rPr>
          <w:sz w:val="22"/>
          <w:szCs w:val="22"/>
          <w:rtl/>
        </w:rPr>
      </w:pPr>
      <w:r w:rsidRPr="00480AAD">
        <w:rPr>
          <w:rFonts w:hint="cs"/>
          <w:sz w:val="22"/>
          <w:szCs w:val="22"/>
          <w:rtl/>
        </w:rPr>
        <w:t xml:space="preserve">מאפייני </w:t>
      </w:r>
      <w:r w:rsidRPr="00480AAD">
        <w:rPr>
          <w:rFonts w:hint="cs"/>
          <w:sz w:val="22"/>
          <w:szCs w:val="22"/>
        </w:rPr>
        <w:t>WBS</w:t>
      </w:r>
    </w:p>
    <w:p w:rsidR="00682948" w:rsidRPr="00480AAD" w:rsidRDefault="00682948" w:rsidP="001D1C03">
      <w:pPr>
        <w:pStyle w:val="a3"/>
        <w:numPr>
          <w:ilvl w:val="0"/>
          <w:numId w:val="11"/>
        </w:numPr>
        <w:rPr>
          <w:sz w:val="22"/>
          <w:szCs w:val="22"/>
        </w:rPr>
      </w:pPr>
      <w:r w:rsidRPr="00480AAD">
        <w:rPr>
          <w:sz w:val="22"/>
          <w:szCs w:val="22"/>
          <w:rtl/>
        </w:rPr>
        <w:t>מספר השכבות בלתי מוגבל ומותאם למאפייני הפרויקט</w:t>
      </w:r>
    </w:p>
    <w:p w:rsidR="00682948" w:rsidRPr="00480AAD" w:rsidRDefault="00682948" w:rsidP="001D1C03">
      <w:pPr>
        <w:pStyle w:val="a3"/>
        <w:numPr>
          <w:ilvl w:val="0"/>
          <w:numId w:val="11"/>
        </w:numPr>
        <w:rPr>
          <w:sz w:val="22"/>
          <w:szCs w:val="22"/>
          <w:rtl/>
        </w:rPr>
      </w:pPr>
      <w:r w:rsidRPr="00480AAD">
        <w:rPr>
          <w:sz w:val="22"/>
          <w:szCs w:val="22"/>
          <w:rtl/>
        </w:rPr>
        <w:t>ההיררכיה מורכבת מ 2-9 רמות: פרויקט. תתי פרויקט, משימות, תת משימות, חבילות עבודה</w:t>
      </w:r>
    </w:p>
    <w:p w:rsidR="00682948" w:rsidRPr="00480AAD" w:rsidRDefault="00682948" w:rsidP="001D1C03">
      <w:pPr>
        <w:pStyle w:val="a3"/>
        <w:numPr>
          <w:ilvl w:val="0"/>
          <w:numId w:val="11"/>
        </w:numPr>
        <w:rPr>
          <w:sz w:val="22"/>
          <w:szCs w:val="22"/>
          <w:rtl/>
        </w:rPr>
      </w:pPr>
      <w:r w:rsidRPr="00480AAD">
        <w:rPr>
          <w:sz w:val="22"/>
          <w:szCs w:val="22"/>
          <w:rtl/>
        </w:rPr>
        <w:t>בדרך כלל מקובל שהפרויקט כולו נחשב לשכבה 0</w:t>
      </w:r>
    </w:p>
    <w:p w:rsidR="00682948" w:rsidRPr="00480AAD" w:rsidRDefault="00682948" w:rsidP="001D1C03">
      <w:pPr>
        <w:pStyle w:val="a3"/>
        <w:numPr>
          <w:ilvl w:val="0"/>
          <w:numId w:val="11"/>
        </w:numPr>
        <w:rPr>
          <w:sz w:val="22"/>
          <w:szCs w:val="22"/>
          <w:rtl/>
        </w:rPr>
      </w:pPr>
      <w:r w:rsidRPr="00480AAD">
        <w:rPr>
          <w:sz w:val="22"/>
          <w:szCs w:val="22"/>
          <w:rtl/>
        </w:rPr>
        <w:t>השכבה התחתונה ביותר(חבילת עבודה) היא גם יחידת העבודה הקטנה ביותר למעקב</w:t>
      </w:r>
    </w:p>
    <w:p w:rsidR="00682948" w:rsidRPr="00480AAD" w:rsidRDefault="00682948" w:rsidP="001D1C03">
      <w:pPr>
        <w:pStyle w:val="a3"/>
        <w:numPr>
          <w:ilvl w:val="0"/>
          <w:numId w:val="11"/>
        </w:numPr>
        <w:rPr>
          <w:sz w:val="22"/>
          <w:szCs w:val="22"/>
          <w:rtl/>
        </w:rPr>
      </w:pPr>
      <w:r w:rsidRPr="00480AAD">
        <w:rPr>
          <w:sz w:val="22"/>
          <w:szCs w:val="22"/>
          <w:rtl/>
        </w:rPr>
        <w:t xml:space="preserve">מומלץ לפרט ב </w:t>
      </w:r>
      <w:r w:rsidRPr="00480AAD">
        <w:rPr>
          <w:sz w:val="22"/>
          <w:szCs w:val="22"/>
        </w:rPr>
        <w:t>WBS</w:t>
      </w:r>
      <w:r w:rsidRPr="00480AAD">
        <w:rPr>
          <w:sz w:val="22"/>
          <w:szCs w:val="22"/>
          <w:rtl/>
        </w:rPr>
        <w:t xml:space="preserve">  גם את תהליכי ניהול הפרויקט.</w:t>
      </w:r>
    </w:p>
    <w:p w:rsidR="00682948" w:rsidRPr="00480AAD" w:rsidRDefault="00682948" w:rsidP="001D1C03">
      <w:pPr>
        <w:pStyle w:val="a3"/>
        <w:numPr>
          <w:ilvl w:val="0"/>
          <w:numId w:val="11"/>
        </w:numPr>
        <w:rPr>
          <w:sz w:val="22"/>
          <w:szCs w:val="22"/>
          <w:rtl/>
        </w:rPr>
      </w:pPr>
      <w:r w:rsidRPr="00480AAD">
        <w:rPr>
          <w:sz w:val="22"/>
          <w:szCs w:val="22"/>
          <w:rtl/>
        </w:rPr>
        <w:t>מומלץ לשמור על עקרון 7</w:t>
      </w:r>
      <w:r w:rsidRPr="00480AAD">
        <w:rPr>
          <w:sz w:val="22"/>
          <w:szCs w:val="22"/>
          <w:u w:val="single"/>
          <w:rtl/>
        </w:rPr>
        <w:t>+</w:t>
      </w:r>
      <w:r w:rsidRPr="00480AAD">
        <w:rPr>
          <w:sz w:val="22"/>
          <w:szCs w:val="22"/>
          <w:rtl/>
        </w:rPr>
        <w:t>2( אבל לא פחות מ 2).</w:t>
      </w:r>
    </w:p>
    <w:p w:rsidR="00AD08DF" w:rsidRPr="00480AAD" w:rsidRDefault="00AD08DF" w:rsidP="00A575D6">
      <w:pPr>
        <w:rPr>
          <w:sz w:val="22"/>
          <w:szCs w:val="22"/>
          <w:rtl/>
        </w:rPr>
      </w:pPr>
      <w:r w:rsidRPr="00480AAD">
        <w:rPr>
          <w:noProof/>
          <w:sz w:val="22"/>
          <w:szCs w:val="22"/>
        </w:rPr>
        <w:drawing>
          <wp:inline distT="0" distB="0" distL="0" distR="0" wp14:anchorId="4A484641" wp14:editId="2DFA5F5C">
            <wp:extent cx="3482187" cy="2353600"/>
            <wp:effectExtent l="0" t="0" r="4445" b="8890"/>
            <wp:docPr id="26" name="תמונה 2">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34268B91-E0A9-448E-9814-95B62AE34C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2">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34268B91-E0A9-448E-9814-95B62AE34CC2}"/>
                        </a:ext>
                      </a:extLst>
                    </pic:cNvPr>
                    <pic:cNvPicPr>
                      <a:picLocks noChangeAspect="1"/>
                    </pic:cNvPicPr>
                  </pic:nvPicPr>
                  <pic:blipFill>
                    <a:blip r:embed="rId42"/>
                    <a:stretch>
                      <a:fillRect/>
                    </a:stretch>
                  </pic:blipFill>
                  <pic:spPr>
                    <a:xfrm>
                      <a:off x="0" y="0"/>
                      <a:ext cx="3492221" cy="2360382"/>
                    </a:xfrm>
                    <a:prstGeom prst="rect">
                      <a:avLst/>
                    </a:prstGeom>
                  </pic:spPr>
                </pic:pic>
              </a:graphicData>
            </a:graphic>
          </wp:inline>
        </w:drawing>
      </w:r>
    </w:p>
    <w:p w:rsidR="00AD08DF" w:rsidRPr="00480AAD" w:rsidRDefault="00AD08DF" w:rsidP="00A575D6">
      <w:pPr>
        <w:rPr>
          <w:sz w:val="22"/>
          <w:szCs w:val="22"/>
          <w:rtl/>
        </w:rPr>
      </w:pPr>
      <w:r w:rsidRPr="00480AAD">
        <w:rPr>
          <w:rFonts w:hint="cs"/>
          <w:sz w:val="22"/>
          <w:szCs w:val="22"/>
          <w:rtl/>
        </w:rPr>
        <w:t xml:space="preserve">עקרונות לפיתוח מבנה היררכי של </w:t>
      </w:r>
      <w:r w:rsidRPr="00480AAD">
        <w:rPr>
          <w:rFonts w:hint="cs"/>
          <w:sz w:val="22"/>
          <w:szCs w:val="22"/>
        </w:rPr>
        <w:t>WBS</w:t>
      </w:r>
    </w:p>
    <w:p w:rsidR="00682948" w:rsidRPr="00480AAD" w:rsidRDefault="00682948" w:rsidP="001D1C03">
      <w:pPr>
        <w:pStyle w:val="a3"/>
        <w:numPr>
          <w:ilvl w:val="0"/>
          <w:numId w:val="12"/>
        </w:numPr>
        <w:rPr>
          <w:sz w:val="22"/>
          <w:szCs w:val="22"/>
        </w:rPr>
      </w:pPr>
      <w:r w:rsidRPr="00480AAD">
        <w:rPr>
          <w:sz w:val="22"/>
          <w:szCs w:val="22"/>
          <w:rtl/>
        </w:rPr>
        <w:t>שיטת</w:t>
      </w:r>
      <w:r w:rsidRPr="00480AAD">
        <w:rPr>
          <w:sz w:val="22"/>
          <w:szCs w:val="22"/>
        </w:rPr>
        <w:t xml:space="preserve"> </w:t>
      </w:r>
      <w:r w:rsidRPr="00480AAD">
        <w:rPr>
          <w:sz w:val="22"/>
          <w:szCs w:val="22"/>
          <w:rtl/>
        </w:rPr>
        <w:t>הפיתוח</w:t>
      </w:r>
      <w:r w:rsidRPr="00480AAD">
        <w:rPr>
          <w:sz w:val="22"/>
          <w:szCs w:val="22"/>
        </w:rPr>
        <w:t xml:space="preserve"> </w:t>
      </w:r>
      <w:r w:rsidRPr="00480AAD">
        <w:rPr>
          <w:sz w:val="22"/>
          <w:szCs w:val="22"/>
          <w:rtl/>
        </w:rPr>
        <w:t>צריכה</w:t>
      </w:r>
      <w:r w:rsidRPr="00480AAD">
        <w:rPr>
          <w:sz w:val="22"/>
          <w:szCs w:val="22"/>
        </w:rPr>
        <w:t xml:space="preserve"> </w:t>
      </w:r>
      <w:r w:rsidRPr="00480AAD">
        <w:rPr>
          <w:sz w:val="22"/>
          <w:szCs w:val="22"/>
          <w:rtl/>
        </w:rPr>
        <w:t>להיות</w:t>
      </w:r>
      <w:r w:rsidRPr="00480AAD">
        <w:rPr>
          <w:sz w:val="22"/>
          <w:szCs w:val="22"/>
        </w:rPr>
        <w:t xml:space="preserve"> </w:t>
      </w:r>
      <w:r w:rsidR="00FF1235" w:rsidRPr="00480AAD">
        <w:rPr>
          <w:rFonts w:hint="cs"/>
          <w:sz w:val="22"/>
          <w:szCs w:val="22"/>
          <w:rtl/>
        </w:rPr>
        <w:t>כלפי</w:t>
      </w:r>
      <w:r w:rsidRPr="00480AAD">
        <w:rPr>
          <w:sz w:val="22"/>
          <w:szCs w:val="22"/>
        </w:rPr>
        <w:t xml:space="preserve"> </w:t>
      </w:r>
      <w:r w:rsidRPr="00480AAD">
        <w:rPr>
          <w:sz w:val="22"/>
          <w:szCs w:val="22"/>
          <w:rtl/>
        </w:rPr>
        <w:t>מטה</w:t>
      </w:r>
    </w:p>
    <w:p w:rsidR="00682948" w:rsidRPr="00480AAD" w:rsidRDefault="00682948" w:rsidP="001D1C03">
      <w:pPr>
        <w:pStyle w:val="a3"/>
        <w:numPr>
          <w:ilvl w:val="0"/>
          <w:numId w:val="12"/>
        </w:numPr>
        <w:rPr>
          <w:sz w:val="22"/>
          <w:szCs w:val="22"/>
          <w:rtl/>
        </w:rPr>
      </w:pPr>
      <w:r w:rsidRPr="00480AAD">
        <w:rPr>
          <w:sz w:val="22"/>
          <w:szCs w:val="22"/>
          <w:rtl/>
        </w:rPr>
        <w:t>ה</w:t>
      </w:r>
      <w:r w:rsidRPr="00480AAD">
        <w:rPr>
          <w:sz w:val="22"/>
          <w:szCs w:val="22"/>
        </w:rPr>
        <w:t xml:space="preserve">WBS  </w:t>
      </w:r>
      <w:r w:rsidRPr="00480AAD">
        <w:rPr>
          <w:sz w:val="22"/>
          <w:szCs w:val="22"/>
          <w:rtl/>
        </w:rPr>
        <w:t xml:space="preserve"> חייב</w:t>
      </w:r>
      <w:r w:rsidRPr="00480AAD">
        <w:rPr>
          <w:sz w:val="22"/>
          <w:szCs w:val="22"/>
        </w:rPr>
        <w:t xml:space="preserve"> </w:t>
      </w:r>
      <w:r w:rsidRPr="00480AAD">
        <w:rPr>
          <w:sz w:val="22"/>
          <w:szCs w:val="22"/>
          <w:rtl/>
        </w:rPr>
        <w:t>להתעדכן</w:t>
      </w:r>
      <w:r w:rsidRPr="00480AAD">
        <w:rPr>
          <w:sz w:val="22"/>
          <w:szCs w:val="22"/>
        </w:rPr>
        <w:t xml:space="preserve"> </w:t>
      </w:r>
      <w:r w:rsidRPr="00480AAD">
        <w:rPr>
          <w:sz w:val="22"/>
          <w:szCs w:val="22"/>
          <w:rtl/>
        </w:rPr>
        <w:t>עם</w:t>
      </w:r>
      <w:r w:rsidRPr="00480AAD">
        <w:rPr>
          <w:sz w:val="22"/>
          <w:szCs w:val="22"/>
        </w:rPr>
        <w:t xml:space="preserve"> </w:t>
      </w:r>
      <w:r w:rsidRPr="00480AAD">
        <w:rPr>
          <w:sz w:val="22"/>
          <w:szCs w:val="22"/>
          <w:rtl/>
        </w:rPr>
        <w:t>כל</w:t>
      </w:r>
      <w:r w:rsidRPr="00480AAD">
        <w:rPr>
          <w:sz w:val="22"/>
          <w:szCs w:val="22"/>
        </w:rPr>
        <w:t xml:space="preserve"> </w:t>
      </w:r>
      <w:r w:rsidRPr="00480AAD">
        <w:rPr>
          <w:sz w:val="22"/>
          <w:szCs w:val="22"/>
          <w:rtl/>
        </w:rPr>
        <w:t>שינוי</w:t>
      </w:r>
      <w:r w:rsidRPr="00480AAD">
        <w:rPr>
          <w:sz w:val="22"/>
          <w:szCs w:val="22"/>
        </w:rPr>
        <w:t xml:space="preserve"> </w:t>
      </w:r>
      <w:r w:rsidRPr="00480AAD">
        <w:rPr>
          <w:sz w:val="22"/>
          <w:szCs w:val="22"/>
          <w:rtl/>
        </w:rPr>
        <w:t>שחל</w:t>
      </w:r>
      <w:r w:rsidRPr="00480AAD">
        <w:rPr>
          <w:sz w:val="22"/>
          <w:szCs w:val="22"/>
        </w:rPr>
        <w:t xml:space="preserve"> </w:t>
      </w:r>
      <w:r w:rsidRPr="00480AAD">
        <w:rPr>
          <w:sz w:val="22"/>
          <w:szCs w:val="22"/>
          <w:rtl/>
        </w:rPr>
        <w:t>בפרויקט</w:t>
      </w:r>
    </w:p>
    <w:p w:rsidR="00682948" w:rsidRPr="00480AAD" w:rsidRDefault="00682948" w:rsidP="001D1C03">
      <w:pPr>
        <w:pStyle w:val="a3"/>
        <w:numPr>
          <w:ilvl w:val="0"/>
          <w:numId w:val="12"/>
        </w:numPr>
        <w:rPr>
          <w:sz w:val="22"/>
          <w:szCs w:val="22"/>
          <w:rtl/>
        </w:rPr>
      </w:pPr>
      <w:r w:rsidRPr="00480AAD">
        <w:rPr>
          <w:sz w:val="22"/>
          <w:szCs w:val="22"/>
          <w:rtl/>
        </w:rPr>
        <w:t>ה</w:t>
      </w:r>
      <w:r w:rsidRPr="00480AAD">
        <w:rPr>
          <w:sz w:val="22"/>
          <w:szCs w:val="22"/>
        </w:rPr>
        <w:t xml:space="preserve"> WBS  </w:t>
      </w:r>
      <w:r w:rsidRPr="00480AAD">
        <w:rPr>
          <w:sz w:val="22"/>
          <w:szCs w:val="22"/>
          <w:rtl/>
        </w:rPr>
        <w:t xml:space="preserve"> חייב</w:t>
      </w:r>
      <w:r w:rsidRPr="00480AAD">
        <w:rPr>
          <w:sz w:val="22"/>
          <w:szCs w:val="22"/>
        </w:rPr>
        <w:t xml:space="preserve"> </w:t>
      </w:r>
      <w:r w:rsidRPr="00480AAD">
        <w:rPr>
          <w:sz w:val="22"/>
          <w:szCs w:val="22"/>
          <w:rtl/>
        </w:rPr>
        <w:t>להכיל</w:t>
      </w:r>
      <w:r w:rsidRPr="00480AAD">
        <w:rPr>
          <w:sz w:val="22"/>
          <w:szCs w:val="22"/>
        </w:rPr>
        <w:t xml:space="preserve"> 100% </w:t>
      </w:r>
      <w:r w:rsidRPr="00480AAD">
        <w:rPr>
          <w:sz w:val="22"/>
          <w:szCs w:val="22"/>
          <w:rtl/>
        </w:rPr>
        <w:t>של</w:t>
      </w:r>
      <w:r w:rsidRPr="00480AAD">
        <w:rPr>
          <w:sz w:val="22"/>
          <w:szCs w:val="22"/>
        </w:rPr>
        <w:t xml:space="preserve"> </w:t>
      </w:r>
      <w:r w:rsidRPr="00480AAD">
        <w:rPr>
          <w:sz w:val="22"/>
          <w:szCs w:val="22"/>
          <w:rtl/>
        </w:rPr>
        <w:t>העבודה</w:t>
      </w:r>
      <w:r w:rsidRPr="00480AAD">
        <w:rPr>
          <w:sz w:val="22"/>
          <w:szCs w:val="22"/>
        </w:rPr>
        <w:t xml:space="preserve"> </w:t>
      </w:r>
      <w:r w:rsidRPr="00480AAD">
        <w:rPr>
          <w:sz w:val="22"/>
          <w:szCs w:val="22"/>
          <w:rtl/>
        </w:rPr>
        <w:t>הנדרשת</w:t>
      </w:r>
      <w:r w:rsidRPr="00480AAD">
        <w:rPr>
          <w:sz w:val="22"/>
          <w:szCs w:val="22"/>
        </w:rPr>
        <w:t xml:space="preserve"> , </w:t>
      </w:r>
      <w:r w:rsidRPr="00480AAD">
        <w:rPr>
          <w:sz w:val="22"/>
          <w:szCs w:val="22"/>
          <w:rtl/>
        </w:rPr>
        <w:t>לא</w:t>
      </w:r>
      <w:r w:rsidRPr="00480AAD">
        <w:rPr>
          <w:sz w:val="22"/>
          <w:szCs w:val="22"/>
        </w:rPr>
        <w:t xml:space="preserve"> </w:t>
      </w:r>
      <w:r w:rsidRPr="00480AAD">
        <w:rPr>
          <w:sz w:val="22"/>
          <w:szCs w:val="22"/>
          <w:rtl/>
        </w:rPr>
        <w:t>יותר</w:t>
      </w:r>
      <w:r w:rsidRPr="00480AAD">
        <w:rPr>
          <w:sz w:val="22"/>
          <w:szCs w:val="22"/>
        </w:rPr>
        <w:t xml:space="preserve"> </w:t>
      </w:r>
      <w:r w:rsidRPr="00480AAD">
        <w:rPr>
          <w:sz w:val="22"/>
          <w:szCs w:val="22"/>
          <w:rtl/>
        </w:rPr>
        <w:t>וגם</w:t>
      </w:r>
      <w:r w:rsidRPr="00480AAD">
        <w:rPr>
          <w:sz w:val="22"/>
          <w:szCs w:val="22"/>
        </w:rPr>
        <w:t xml:space="preserve"> </w:t>
      </w:r>
      <w:r w:rsidRPr="00480AAD">
        <w:rPr>
          <w:sz w:val="22"/>
          <w:szCs w:val="22"/>
          <w:rtl/>
        </w:rPr>
        <w:t>לא</w:t>
      </w:r>
      <w:r w:rsidRPr="00480AAD">
        <w:rPr>
          <w:sz w:val="22"/>
          <w:szCs w:val="22"/>
        </w:rPr>
        <w:t xml:space="preserve"> </w:t>
      </w:r>
      <w:r w:rsidRPr="00480AAD">
        <w:rPr>
          <w:sz w:val="22"/>
          <w:szCs w:val="22"/>
          <w:rtl/>
        </w:rPr>
        <w:t>פחות</w:t>
      </w:r>
      <w:r w:rsidRPr="00480AAD">
        <w:rPr>
          <w:sz w:val="22"/>
          <w:szCs w:val="22"/>
        </w:rPr>
        <w:t xml:space="preserve">, </w:t>
      </w:r>
      <w:r w:rsidRPr="00480AAD">
        <w:rPr>
          <w:sz w:val="22"/>
          <w:szCs w:val="22"/>
          <w:rtl/>
        </w:rPr>
        <w:t>בכל</w:t>
      </w:r>
      <w:r w:rsidRPr="00480AAD">
        <w:rPr>
          <w:sz w:val="22"/>
          <w:szCs w:val="22"/>
        </w:rPr>
        <w:t xml:space="preserve"> </w:t>
      </w:r>
      <w:r w:rsidRPr="00480AAD">
        <w:rPr>
          <w:sz w:val="22"/>
          <w:szCs w:val="22"/>
          <w:rtl/>
        </w:rPr>
        <w:t>הרמות</w:t>
      </w:r>
    </w:p>
    <w:p w:rsidR="00682948" w:rsidRPr="00480AAD" w:rsidRDefault="00682948" w:rsidP="001D1C03">
      <w:pPr>
        <w:pStyle w:val="a3"/>
        <w:numPr>
          <w:ilvl w:val="0"/>
          <w:numId w:val="12"/>
        </w:numPr>
        <w:rPr>
          <w:sz w:val="22"/>
          <w:szCs w:val="22"/>
          <w:rtl/>
        </w:rPr>
      </w:pPr>
      <w:r w:rsidRPr="00480AAD">
        <w:rPr>
          <w:sz w:val="22"/>
          <w:szCs w:val="22"/>
          <w:rtl/>
        </w:rPr>
        <w:t>אסור</w:t>
      </w:r>
      <w:r w:rsidRPr="00480AAD">
        <w:rPr>
          <w:sz w:val="22"/>
          <w:szCs w:val="22"/>
        </w:rPr>
        <w:t xml:space="preserve">  </w:t>
      </w:r>
      <w:r w:rsidRPr="00480AAD">
        <w:rPr>
          <w:sz w:val="22"/>
          <w:szCs w:val="22"/>
          <w:rtl/>
        </w:rPr>
        <w:t>שתהיה</w:t>
      </w:r>
      <w:r w:rsidRPr="00480AAD">
        <w:rPr>
          <w:sz w:val="22"/>
          <w:szCs w:val="22"/>
        </w:rPr>
        <w:t xml:space="preserve"> </w:t>
      </w:r>
      <w:r w:rsidRPr="00480AAD">
        <w:rPr>
          <w:sz w:val="22"/>
          <w:szCs w:val="22"/>
          <w:rtl/>
        </w:rPr>
        <w:t>חפיפה</w:t>
      </w:r>
      <w:r w:rsidRPr="00480AAD">
        <w:rPr>
          <w:sz w:val="22"/>
          <w:szCs w:val="22"/>
        </w:rPr>
        <w:t xml:space="preserve"> </w:t>
      </w:r>
      <w:r w:rsidRPr="00480AAD">
        <w:rPr>
          <w:sz w:val="22"/>
          <w:szCs w:val="22"/>
          <w:rtl/>
        </w:rPr>
        <w:t>בין</w:t>
      </w:r>
      <w:r w:rsidRPr="00480AAD">
        <w:rPr>
          <w:sz w:val="22"/>
          <w:szCs w:val="22"/>
        </w:rPr>
        <w:t xml:space="preserve"> </w:t>
      </w:r>
      <w:r w:rsidRPr="00480AAD">
        <w:rPr>
          <w:sz w:val="22"/>
          <w:szCs w:val="22"/>
          <w:rtl/>
        </w:rPr>
        <w:t>חבילות</w:t>
      </w:r>
    </w:p>
    <w:p w:rsidR="00682948" w:rsidRPr="00480AAD" w:rsidRDefault="00682948" w:rsidP="001D1C03">
      <w:pPr>
        <w:pStyle w:val="a3"/>
        <w:numPr>
          <w:ilvl w:val="0"/>
          <w:numId w:val="12"/>
        </w:numPr>
        <w:rPr>
          <w:sz w:val="22"/>
          <w:szCs w:val="22"/>
        </w:rPr>
      </w:pPr>
      <w:r w:rsidRPr="00480AAD">
        <w:rPr>
          <w:sz w:val="22"/>
          <w:szCs w:val="22"/>
          <w:rtl/>
        </w:rPr>
        <w:t>להימנע</w:t>
      </w:r>
      <w:r w:rsidRPr="00480AAD">
        <w:rPr>
          <w:sz w:val="22"/>
          <w:szCs w:val="22"/>
        </w:rPr>
        <w:t xml:space="preserve"> </w:t>
      </w:r>
      <w:r w:rsidRPr="00480AAD">
        <w:rPr>
          <w:sz w:val="22"/>
          <w:szCs w:val="22"/>
          <w:rtl/>
        </w:rPr>
        <w:t>מפרוט</w:t>
      </w:r>
      <w:r w:rsidRPr="00480AAD">
        <w:rPr>
          <w:sz w:val="22"/>
          <w:szCs w:val="22"/>
        </w:rPr>
        <w:t xml:space="preserve"> </w:t>
      </w:r>
      <w:r w:rsidRPr="00480AAD">
        <w:rPr>
          <w:sz w:val="22"/>
          <w:szCs w:val="22"/>
          <w:rtl/>
        </w:rPr>
        <w:t>יתר</w:t>
      </w:r>
      <w:r w:rsidRPr="00480AAD">
        <w:rPr>
          <w:sz w:val="22"/>
          <w:szCs w:val="22"/>
        </w:rPr>
        <w:t xml:space="preserve"> </w:t>
      </w:r>
      <w:r w:rsidRPr="00480AAD">
        <w:rPr>
          <w:sz w:val="22"/>
          <w:szCs w:val="22"/>
          <w:rtl/>
        </w:rPr>
        <w:t>של</w:t>
      </w:r>
      <w:r w:rsidRPr="00480AAD">
        <w:rPr>
          <w:sz w:val="22"/>
          <w:szCs w:val="22"/>
        </w:rPr>
        <w:t xml:space="preserve"> </w:t>
      </w:r>
      <w:r w:rsidRPr="00480AAD">
        <w:rPr>
          <w:sz w:val="22"/>
          <w:szCs w:val="22"/>
          <w:rtl/>
        </w:rPr>
        <w:t>חבילות</w:t>
      </w:r>
      <w:r w:rsidRPr="00480AAD">
        <w:rPr>
          <w:sz w:val="22"/>
          <w:szCs w:val="22"/>
        </w:rPr>
        <w:t xml:space="preserve"> </w:t>
      </w:r>
      <w:r w:rsidRPr="00480AAD">
        <w:rPr>
          <w:sz w:val="22"/>
          <w:szCs w:val="22"/>
          <w:rtl/>
        </w:rPr>
        <w:t>עבודה</w:t>
      </w:r>
    </w:p>
    <w:p w:rsidR="00682948" w:rsidRPr="00480AAD" w:rsidRDefault="00682948" w:rsidP="001D1C03">
      <w:pPr>
        <w:pStyle w:val="a3"/>
        <w:numPr>
          <w:ilvl w:val="0"/>
          <w:numId w:val="12"/>
        </w:numPr>
        <w:rPr>
          <w:sz w:val="22"/>
          <w:szCs w:val="22"/>
        </w:rPr>
      </w:pPr>
      <w:r w:rsidRPr="00480AAD">
        <w:rPr>
          <w:sz w:val="22"/>
          <w:szCs w:val="22"/>
          <w:rtl/>
        </w:rPr>
        <w:t xml:space="preserve">המבנה מתאר תכולת עבודה </w:t>
      </w:r>
      <w:r w:rsidRPr="00480AAD">
        <w:rPr>
          <w:sz w:val="22"/>
          <w:szCs w:val="22"/>
          <w:u w:val="single"/>
          <w:rtl/>
        </w:rPr>
        <w:t>ולא סדר ביצוע</w:t>
      </w:r>
    </w:p>
    <w:p w:rsidR="00682948" w:rsidRPr="00480AAD" w:rsidRDefault="00682948" w:rsidP="001D1C03">
      <w:pPr>
        <w:pStyle w:val="a3"/>
        <w:numPr>
          <w:ilvl w:val="0"/>
          <w:numId w:val="12"/>
        </w:numPr>
        <w:rPr>
          <w:sz w:val="22"/>
          <w:szCs w:val="22"/>
          <w:rtl/>
        </w:rPr>
      </w:pPr>
      <w:r w:rsidRPr="00480AAD">
        <w:rPr>
          <w:sz w:val="22"/>
          <w:szCs w:val="22"/>
          <w:rtl/>
        </w:rPr>
        <w:t>המבנה  והגדרת חבילות העבודה צריכים להיות תואמים לתהליכי העבודה בארגון</w:t>
      </w:r>
    </w:p>
    <w:p w:rsidR="00682948" w:rsidRPr="00480AAD" w:rsidRDefault="00682948" w:rsidP="001D1C03">
      <w:pPr>
        <w:pStyle w:val="a3"/>
        <w:numPr>
          <w:ilvl w:val="0"/>
          <w:numId w:val="12"/>
        </w:numPr>
        <w:rPr>
          <w:sz w:val="22"/>
          <w:szCs w:val="22"/>
          <w:rtl/>
        </w:rPr>
      </w:pPr>
      <w:r w:rsidRPr="00480AAD">
        <w:rPr>
          <w:sz w:val="22"/>
          <w:szCs w:val="22"/>
          <w:rtl/>
        </w:rPr>
        <w:t xml:space="preserve">מבנה ה </w:t>
      </w:r>
      <w:r w:rsidRPr="00480AAD">
        <w:rPr>
          <w:sz w:val="22"/>
          <w:szCs w:val="22"/>
        </w:rPr>
        <w:t>WBS</w:t>
      </w:r>
      <w:r w:rsidRPr="00480AAD">
        <w:rPr>
          <w:sz w:val="22"/>
          <w:szCs w:val="22"/>
          <w:rtl/>
        </w:rPr>
        <w:t xml:space="preserve"> צריך להיות גנרי ככל האפשר</w:t>
      </w:r>
    </w:p>
    <w:p w:rsidR="00682948" w:rsidRPr="00480AAD" w:rsidRDefault="00682948" w:rsidP="001D1C03">
      <w:pPr>
        <w:pStyle w:val="a3"/>
        <w:numPr>
          <w:ilvl w:val="0"/>
          <w:numId w:val="12"/>
        </w:numPr>
        <w:rPr>
          <w:sz w:val="22"/>
          <w:szCs w:val="22"/>
          <w:rtl/>
        </w:rPr>
      </w:pPr>
      <w:r w:rsidRPr="00480AAD">
        <w:rPr>
          <w:sz w:val="22"/>
          <w:szCs w:val="22"/>
          <w:rtl/>
        </w:rPr>
        <w:t xml:space="preserve">מומלץ לפתח את ה </w:t>
      </w:r>
      <w:r w:rsidRPr="00480AAD">
        <w:rPr>
          <w:sz w:val="22"/>
          <w:szCs w:val="22"/>
        </w:rPr>
        <w:t>WBS</w:t>
      </w:r>
      <w:r w:rsidRPr="00480AAD">
        <w:rPr>
          <w:sz w:val="22"/>
          <w:szCs w:val="22"/>
          <w:rtl/>
        </w:rPr>
        <w:t xml:space="preserve"> באמצעות סדנה בה משתתפים אנשי המפתח</w:t>
      </w:r>
    </w:p>
    <w:p w:rsidR="00FF1235" w:rsidRPr="00480AAD" w:rsidRDefault="00FF1235" w:rsidP="006D34BD">
      <w:pPr>
        <w:rPr>
          <w:sz w:val="22"/>
          <w:szCs w:val="22"/>
          <w:rtl/>
        </w:rPr>
      </w:pPr>
      <w:r w:rsidRPr="00480AAD">
        <w:rPr>
          <w:rFonts w:hint="cs"/>
          <w:sz w:val="22"/>
          <w:szCs w:val="22"/>
          <w:rtl/>
        </w:rPr>
        <w:t>חשיבות ה</w:t>
      </w:r>
      <w:r w:rsidRPr="00480AAD">
        <w:rPr>
          <w:rFonts w:hint="cs"/>
          <w:sz w:val="22"/>
          <w:szCs w:val="22"/>
        </w:rPr>
        <w:t>WBS</w:t>
      </w:r>
    </w:p>
    <w:p w:rsidR="00FF1235" w:rsidRPr="00480AAD" w:rsidRDefault="00FF1235" w:rsidP="00A575D6">
      <w:pPr>
        <w:rPr>
          <w:sz w:val="22"/>
          <w:szCs w:val="22"/>
          <w:rtl/>
        </w:rPr>
      </w:pPr>
      <w:r w:rsidRPr="00480AAD">
        <w:rPr>
          <w:noProof/>
          <w:sz w:val="22"/>
          <w:szCs w:val="22"/>
        </w:rPr>
        <w:drawing>
          <wp:inline distT="0" distB="0" distL="0" distR="0" wp14:anchorId="2DEE707E" wp14:editId="6CDB8EFD">
            <wp:extent cx="3493277" cy="2123051"/>
            <wp:effectExtent l="0" t="0" r="0" b="0"/>
            <wp:docPr id="15363" name="Picture 3">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B76CC73E-1E18-4BAB-8029-FE26600124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363" name="Picture 3">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B76CC73E-1E18-4BAB-8029-FE2660012477}"/>
                        </a:ext>
                      </a:extLst>
                    </pic:cNvPr>
                    <pic:cNvPicPr>
                      <a:picLocks noGrp="1"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506499" cy="2131087"/>
                    </a:xfrm>
                    <a:prstGeom prst="rect">
                      <a:avLst/>
                    </a:prstGeom>
                  </pic:spPr>
                </pic:pic>
              </a:graphicData>
            </a:graphic>
          </wp:inline>
        </w:drawing>
      </w:r>
    </w:p>
    <w:p w:rsidR="00AD08DF" w:rsidRPr="00480AAD" w:rsidRDefault="00FF1235" w:rsidP="00A575D6">
      <w:pPr>
        <w:rPr>
          <w:sz w:val="22"/>
          <w:szCs w:val="22"/>
          <w:rtl/>
        </w:rPr>
      </w:pPr>
      <w:r w:rsidRPr="00480AAD">
        <w:rPr>
          <w:rFonts w:hint="cs"/>
          <w:sz w:val="22"/>
          <w:szCs w:val="22"/>
          <w:rtl/>
        </w:rPr>
        <w:t xml:space="preserve">דוגמא 1 </w:t>
      </w:r>
      <w:r w:rsidRPr="00480AAD">
        <w:rPr>
          <w:sz w:val="22"/>
          <w:szCs w:val="22"/>
          <w:rtl/>
        </w:rPr>
        <w:t>–</w:t>
      </w:r>
      <w:r w:rsidRPr="00480AAD">
        <w:rPr>
          <w:rFonts w:hint="cs"/>
          <w:sz w:val="22"/>
          <w:szCs w:val="22"/>
          <w:rtl/>
        </w:rPr>
        <w:t xml:space="preserve"> הקמת שכונה חדשה</w:t>
      </w:r>
    </w:p>
    <w:p w:rsidR="00FF1235" w:rsidRPr="00480AAD" w:rsidRDefault="00FF1235" w:rsidP="00A575D6">
      <w:pPr>
        <w:rPr>
          <w:sz w:val="22"/>
          <w:szCs w:val="22"/>
          <w:rtl/>
        </w:rPr>
      </w:pPr>
      <w:r w:rsidRPr="00480AAD">
        <w:rPr>
          <w:noProof/>
          <w:sz w:val="22"/>
          <w:szCs w:val="22"/>
        </w:rPr>
        <w:drawing>
          <wp:inline distT="0" distB="0" distL="0" distR="0" wp14:anchorId="3DAB2F08" wp14:editId="363E7857">
            <wp:extent cx="3122127" cy="1629851"/>
            <wp:effectExtent l="0" t="0" r="2540" b="889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0344" cy="1649801"/>
                    </a:xfrm>
                    <a:prstGeom prst="rect">
                      <a:avLst/>
                    </a:prstGeom>
                  </pic:spPr>
                </pic:pic>
              </a:graphicData>
            </a:graphic>
          </wp:inline>
        </w:drawing>
      </w:r>
    </w:p>
    <w:p w:rsidR="00FF1235" w:rsidRPr="00480AAD" w:rsidRDefault="007527D4" w:rsidP="00A575D6">
      <w:pPr>
        <w:rPr>
          <w:sz w:val="22"/>
          <w:szCs w:val="22"/>
          <w:rtl/>
        </w:rPr>
      </w:pPr>
      <w:r w:rsidRPr="00480AAD">
        <w:rPr>
          <w:rFonts w:hint="cs"/>
          <w:sz w:val="22"/>
          <w:szCs w:val="22"/>
          <w:rtl/>
        </w:rPr>
        <w:t>דוגמא למיליו</w:t>
      </w:r>
      <w:r w:rsidRPr="00480AAD">
        <w:rPr>
          <w:rFonts w:hint="eastAsia"/>
          <w:sz w:val="22"/>
          <w:szCs w:val="22"/>
          <w:rtl/>
        </w:rPr>
        <w:t>ן</w:t>
      </w:r>
      <w:r w:rsidRPr="00480AAD">
        <w:rPr>
          <w:rFonts w:hint="cs"/>
          <w:sz w:val="22"/>
          <w:szCs w:val="22"/>
          <w:rtl/>
        </w:rPr>
        <w:t xml:space="preserve"> מבנה תכולת עבודה</w:t>
      </w:r>
    </w:p>
    <w:p w:rsidR="007527D4" w:rsidRPr="00480AAD" w:rsidRDefault="007527D4" w:rsidP="006D34BD">
      <w:pPr>
        <w:rPr>
          <w:sz w:val="22"/>
          <w:szCs w:val="22"/>
        </w:rPr>
      </w:pPr>
      <w:r w:rsidRPr="00480AAD">
        <w:rPr>
          <w:noProof/>
          <w:sz w:val="22"/>
          <w:szCs w:val="22"/>
        </w:rPr>
        <w:drawing>
          <wp:inline distT="0" distB="0" distL="0" distR="0" wp14:anchorId="09B16BB6" wp14:editId="056ACD3F">
            <wp:extent cx="4713593" cy="2710344"/>
            <wp:effectExtent l="0" t="0" r="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4617" cy="2716683"/>
                    </a:xfrm>
                    <a:prstGeom prst="rect">
                      <a:avLst/>
                    </a:prstGeom>
                  </pic:spPr>
                </pic:pic>
              </a:graphicData>
            </a:graphic>
          </wp:inline>
        </w:drawing>
      </w:r>
    </w:p>
    <w:p w:rsidR="007527D4" w:rsidRDefault="007527D4" w:rsidP="00360CFD">
      <w:pPr>
        <w:pStyle w:val="3"/>
        <w:rPr>
          <w:sz w:val="22"/>
          <w:szCs w:val="22"/>
          <w:rtl/>
        </w:rPr>
      </w:pPr>
      <w:r w:rsidRPr="00480AAD">
        <w:rPr>
          <w:sz w:val="22"/>
          <w:szCs w:val="22"/>
          <w:rtl/>
        </w:rPr>
        <w:t xml:space="preserve">מבנה משאבים מפורט – </w:t>
      </w:r>
      <w:r w:rsidRPr="00480AAD">
        <w:rPr>
          <w:sz w:val="22"/>
          <w:szCs w:val="22"/>
        </w:rPr>
        <w:t>RBS</w:t>
      </w:r>
    </w:p>
    <w:p w:rsidR="002B3A57" w:rsidRPr="006D34BD" w:rsidRDefault="006D34BD" w:rsidP="002B3A57">
      <w:pPr>
        <w:rPr>
          <w:sz w:val="22"/>
          <w:szCs w:val="22"/>
          <w:rtl/>
        </w:rPr>
      </w:pPr>
      <w:r>
        <w:rPr>
          <w:rFonts w:hint="cs"/>
          <w:sz w:val="22"/>
          <w:szCs w:val="22"/>
          <w:rtl/>
        </w:rPr>
        <w:t xml:space="preserve">הוא ייצוג היררכי של משאבים לפי קבוצה וסוג. </w:t>
      </w:r>
      <w:r>
        <w:rPr>
          <w:rFonts w:hint="cs"/>
          <w:sz w:val="22"/>
          <w:szCs w:val="22"/>
        </w:rPr>
        <w:t>RBS</w:t>
      </w:r>
      <w:r>
        <w:rPr>
          <w:rFonts w:hint="cs"/>
          <w:sz w:val="22"/>
          <w:szCs w:val="22"/>
          <w:rtl/>
        </w:rPr>
        <w:t xml:space="preserve"> הוא שימושי לארגון ודיווח נתוני לוח הזמנים של הפרויקט עם מידע על ניצול משאבים.</w:t>
      </w:r>
      <w:r w:rsidR="00E96F47" w:rsidRPr="00E96F47">
        <w:rPr>
          <w:noProof/>
          <w:sz w:val="22"/>
          <w:szCs w:val="22"/>
        </w:rPr>
        <w:t xml:space="preserve"> </w:t>
      </w:r>
      <w:r w:rsidR="00E96F47" w:rsidRPr="00480AAD">
        <w:rPr>
          <w:noProof/>
          <w:sz w:val="22"/>
          <w:szCs w:val="22"/>
        </w:rPr>
        <w:drawing>
          <wp:inline distT="0" distB="0" distL="0" distR="0" wp14:anchorId="7D2DFBC5" wp14:editId="68209F30">
            <wp:extent cx="4661834" cy="2020540"/>
            <wp:effectExtent l="0" t="0" r="5715"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68121" cy="2023265"/>
                    </a:xfrm>
                    <a:prstGeom prst="rect">
                      <a:avLst/>
                    </a:prstGeom>
                  </pic:spPr>
                </pic:pic>
              </a:graphicData>
            </a:graphic>
          </wp:inline>
        </w:drawing>
      </w:r>
    </w:p>
    <w:p w:rsidR="007527D4" w:rsidRPr="00480AAD" w:rsidRDefault="002B3A57" w:rsidP="00E96F47">
      <w:pPr>
        <w:rPr>
          <w:sz w:val="22"/>
          <w:szCs w:val="22"/>
        </w:rPr>
      </w:pPr>
      <w:r w:rsidRPr="00480AAD">
        <w:rPr>
          <w:noProof/>
          <w:sz w:val="22"/>
          <w:szCs w:val="22"/>
        </w:rPr>
        <w:drawing>
          <wp:inline distT="0" distB="0" distL="0" distR="0" wp14:anchorId="20BFFE44" wp14:editId="008A40A9">
            <wp:extent cx="4288375" cy="2849451"/>
            <wp:effectExtent l="0" t="0" r="0" b="0"/>
            <wp:docPr id="30" name="מציין מיקום תוכן 5">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3D8C82A9-7B6A-4104-8000-E0FD72D72D7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מציין מיקום תוכן 5">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3D8C82A9-7B6A-4104-8000-E0FD72D72D74}"/>
                        </a:ext>
                      </a:extLst>
                    </pic:cNvPr>
                    <pic:cNvPicPr>
                      <a:picLocks noGrp="1" noChangeAspect="1"/>
                    </pic:cNvPicPr>
                  </pic:nvPicPr>
                  <pic:blipFill>
                    <a:blip r:embed="rId47"/>
                    <a:stretch>
                      <a:fillRect/>
                    </a:stretch>
                  </pic:blipFill>
                  <pic:spPr>
                    <a:xfrm>
                      <a:off x="0" y="0"/>
                      <a:ext cx="4295923" cy="2854466"/>
                    </a:xfrm>
                    <a:prstGeom prst="rect">
                      <a:avLst/>
                    </a:prstGeom>
                  </pic:spPr>
                </pic:pic>
              </a:graphicData>
            </a:graphic>
          </wp:inline>
        </w:drawing>
      </w:r>
    </w:p>
    <w:p w:rsidR="00A575D6" w:rsidRPr="00480AAD" w:rsidRDefault="00A575D6" w:rsidP="001A41CD">
      <w:pPr>
        <w:rPr>
          <w:sz w:val="22"/>
          <w:szCs w:val="22"/>
          <w:rtl/>
        </w:rPr>
      </w:pPr>
    </w:p>
    <w:p w:rsidR="00A575D6" w:rsidRPr="00480AAD" w:rsidRDefault="00A575D6" w:rsidP="00360CFD">
      <w:pPr>
        <w:pStyle w:val="3"/>
        <w:rPr>
          <w:sz w:val="22"/>
          <w:szCs w:val="22"/>
          <w:rtl/>
        </w:rPr>
      </w:pPr>
      <w:r w:rsidRPr="00480AAD">
        <w:rPr>
          <w:rFonts w:hint="cs"/>
          <w:sz w:val="22"/>
          <w:szCs w:val="22"/>
          <w:rtl/>
        </w:rPr>
        <w:t>אמידת משכי פעילות</w:t>
      </w:r>
    </w:p>
    <w:tbl>
      <w:tblPr>
        <w:tblStyle w:val="a5"/>
        <w:tblW w:w="8926" w:type="dxa"/>
        <w:tblLook w:val="0420" w:firstRow="1" w:lastRow="0" w:firstColumn="0" w:lastColumn="0" w:noHBand="0" w:noVBand="1"/>
      </w:tblPr>
      <w:tblGrid>
        <w:gridCol w:w="2273"/>
        <w:gridCol w:w="3233"/>
        <w:gridCol w:w="3420"/>
      </w:tblGrid>
      <w:tr w:rsidR="00A575D6" w:rsidRPr="00480AAD" w:rsidTr="001A41CD">
        <w:trPr>
          <w:trHeight w:val="16"/>
        </w:trPr>
        <w:tc>
          <w:tcPr>
            <w:tcW w:w="0" w:type="auto"/>
            <w:shd w:val="clear" w:color="auto" w:fill="D9D9D9" w:themeFill="background1" w:themeFillShade="D9"/>
            <w:hideMark/>
          </w:tcPr>
          <w:p w:rsidR="00A575D6" w:rsidRPr="00480AAD" w:rsidRDefault="00A575D6" w:rsidP="00DF214B">
            <w:pPr>
              <w:bidi w:val="0"/>
              <w:jc w:val="center"/>
              <w:rPr>
                <w:sz w:val="22"/>
                <w:szCs w:val="22"/>
              </w:rPr>
            </w:pPr>
            <w:r w:rsidRPr="00480AAD">
              <w:rPr>
                <w:sz w:val="22"/>
                <w:szCs w:val="22"/>
                <w:rtl/>
              </w:rPr>
              <w:t>תפוקות</w:t>
            </w:r>
          </w:p>
        </w:tc>
        <w:tc>
          <w:tcPr>
            <w:tcW w:w="0" w:type="auto"/>
            <w:shd w:val="clear" w:color="auto" w:fill="D9D9D9" w:themeFill="background1" w:themeFillShade="D9"/>
            <w:hideMark/>
          </w:tcPr>
          <w:p w:rsidR="00A575D6" w:rsidRPr="00480AAD" w:rsidRDefault="00A575D6" w:rsidP="00DF214B">
            <w:pPr>
              <w:bidi w:val="0"/>
              <w:jc w:val="center"/>
              <w:rPr>
                <w:sz w:val="22"/>
                <w:szCs w:val="22"/>
                <w:rtl/>
              </w:rPr>
            </w:pPr>
            <w:r w:rsidRPr="00480AAD">
              <w:rPr>
                <w:sz w:val="22"/>
                <w:szCs w:val="22"/>
                <w:rtl/>
              </w:rPr>
              <w:t>כלים &amp; שיטות</w:t>
            </w:r>
          </w:p>
        </w:tc>
        <w:tc>
          <w:tcPr>
            <w:tcW w:w="3420" w:type="dxa"/>
            <w:shd w:val="clear" w:color="auto" w:fill="D9D9D9" w:themeFill="background1" w:themeFillShade="D9"/>
            <w:hideMark/>
          </w:tcPr>
          <w:p w:rsidR="00A575D6" w:rsidRPr="00480AAD" w:rsidRDefault="00A575D6" w:rsidP="00DF214B">
            <w:pPr>
              <w:bidi w:val="0"/>
              <w:jc w:val="center"/>
              <w:rPr>
                <w:sz w:val="22"/>
                <w:szCs w:val="22"/>
              </w:rPr>
            </w:pPr>
            <w:r w:rsidRPr="00480AAD">
              <w:rPr>
                <w:sz w:val="22"/>
                <w:szCs w:val="22"/>
                <w:rtl/>
              </w:rPr>
              <w:t>תשומות</w:t>
            </w:r>
          </w:p>
        </w:tc>
      </w:tr>
      <w:tr w:rsidR="00A575D6" w:rsidRPr="00480AAD" w:rsidTr="001A41CD">
        <w:trPr>
          <w:trHeight w:val="23"/>
        </w:trPr>
        <w:tc>
          <w:tcPr>
            <w:tcW w:w="0" w:type="auto"/>
            <w:hideMark/>
          </w:tcPr>
          <w:p w:rsidR="00A575D6" w:rsidRPr="00480AAD" w:rsidRDefault="00A575D6" w:rsidP="001A41CD">
            <w:pPr>
              <w:bidi w:val="0"/>
              <w:jc w:val="right"/>
              <w:rPr>
                <w:sz w:val="22"/>
                <w:szCs w:val="22"/>
                <w:rtl/>
              </w:rPr>
            </w:pPr>
            <w:r w:rsidRPr="00480AAD">
              <w:rPr>
                <w:sz w:val="22"/>
                <w:szCs w:val="22"/>
                <w:rtl/>
              </w:rPr>
              <w:t>1. אומדן משך פעילויות.</w:t>
            </w:r>
          </w:p>
        </w:tc>
        <w:tc>
          <w:tcPr>
            <w:tcW w:w="0" w:type="auto"/>
            <w:hideMark/>
          </w:tcPr>
          <w:p w:rsidR="00A575D6" w:rsidRPr="00480AAD" w:rsidRDefault="00A575D6" w:rsidP="001A41CD">
            <w:pPr>
              <w:bidi w:val="0"/>
              <w:jc w:val="right"/>
              <w:rPr>
                <w:sz w:val="22"/>
                <w:szCs w:val="22"/>
                <w:rtl/>
              </w:rPr>
            </w:pPr>
            <w:r w:rsidRPr="00480AAD">
              <w:rPr>
                <w:sz w:val="22"/>
                <w:szCs w:val="22"/>
                <w:rtl/>
              </w:rPr>
              <w:t>1. חוות דעת מומחים.</w:t>
            </w:r>
          </w:p>
        </w:tc>
        <w:tc>
          <w:tcPr>
            <w:tcW w:w="3420" w:type="dxa"/>
            <w:hideMark/>
          </w:tcPr>
          <w:p w:rsidR="00A575D6" w:rsidRPr="00480AAD" w:rsidRDefault="00A575D6" w:rsidP="001A41CD">
            <w:pPr>
              <w:bidi w:val="0"/>
              <w:jc w:val="right"/>
              <w:rPr>
                <w:sz w:val="22"/>
                <w:szCs w:val="22"/>
                <w:rtl/>
              </w:rPr>
            </w:pPr>
            <w:r w:rsidRPr="00480AAD">
              <w:rPr>
                <w:sz w:val="22"/>
                <w:szCs w:val="22"/>
                <w:rtl/>
              </w:rPr>
              <w:t>1. תוכנית ניהול לוח הזמנים.</w:t>
            </w:r>
          </w:p>
        </w:tc>
      </w:tr>
      <w:tr w:rsidR="00A575D6" w:rsidRPr="00480AAD" w:rsidTr="001A41CD">
        <w:trPr>
          <w:trHeight w:val="64"/>
        </w:trPr>
        <w:tc>
          <w:tcPr>
            <w:tcW w:w="0" w:type="auto"/>
            <w:hideMark/>
          </w:tcPr>
          <w:p w:rsidR="00A575D6" w:rsidRPr="00480AAD" w:rsidRDefault="00A575D6" w:rsidP="001A41CD">
            <w:pPr>
              <w:bidi w:val="0"/>
              <w:jc w:val="right"/>
              <w:rPr>
                <w:sz w:val="22"/>
                <w:szCs w:val="22"/>
                <w:rtl/>
              </w:rPr>
            </w:pPr>
            <w:r w:rsidRPr="00480AAD">
              <w:rPr>
                <w:sz w:val="22"/>
                <w:szCs w:val="22"/>
                <w:rtl/>
              </w:rPr>
              <w:t>2. עדכוני מסמך הפרויקט</w:t>
            </w:r>
          </w:p>
        </w:tc>
        <w:tc>
          <w:tcPr>
            <w:tcW w:w="0" w:type="auto"/>
            <w:hideMark/>
          </w:tcPr>
          <w:p w:rsidR="00A575D6" w:rsidRPr="00480AAD" w:rsidRDefault="00A575D6" w:rsidP="001A41CD">
            <w:pPr>
              <w:bidi w:val="0"/>
              <w:jc w:val="right"/>
              <w:rPr>
                <w:sz w:val="22"/>
                <w:szCs w:val="22"/>
                <w:rtl/>
              </w:rPr>
            </w:pPr>
            <w:r w:rsidRPr="00480AAD">
              <w:rPr>
                <w:sz w:val="22"/>
                <w:szCs w:val="22"/>
                <w:rtl/>
              </w:rPr>
              <w:t>2. אומדן על בסיס הקבלה (דמיון)</w:t>
            </w:r>
          </w:p>
        </w:tc>
        <w:tc>
          <w:tcPr>
            <w:tcW w:w="3420" w:type="dxa"/>
            <w:hideMark/>
          </w:tcPr>
          <w:p w:rsidR="00A575D6" w:rsidRPr="00480AAD" w:rsidRDefault="00A575D6" w:rsidP="001A41CD">
            <w:pPr>
              <w:bidi w:val="0"/>
              <w:jc w:val="right"/>
              <w:rPr>
                <w:sz w:val="22"/>
                <w:szCs w:val="22"/>
                <w:rtl/>
              </w:rPr>
            </w:pPr>
            <w:r w:rsidRPr="00480AAD">
              <w:rPr>
                <w:sz w:val="22"/>
                <w:szCs w:val="22"/>
                <w:rtl/>
              </w:rPr>
              <w:t>2. רשימת פעילויות</w:t>
            </w:r>
          </w:p>
        </w:tc>
      </w:tr>
      <w:tr w:rsidR="00A575D6" w:rsidRPr="00480AAD" w:rsidTr="001A41CD">
        <w:trPr>
          <w:trHeight w:val="64"/>
        </w:trPr>
        <w:tc>
          <w:tcPr>
            <w:tcW w:w="0" w:type="auto"/>
            <w:hideMark/>
          </w:tcPr>
          <w:p w:rsidR="00A575D6" w:rsidRPr="00480AAD" w:rsidRDefault="00A575D6" w:rsidP="001A41CD">
            <w:pPr>
              <w:bidi w:val="0"/>
              <w:jc w:val="right"/>
              <w:rPr>
                <w:sz w:val="22"/>
                <w:szCs w:val="22"/>
                <w:rtl/>
              </w:rPr>
            </w:pPr>
          </w:p>
        </w:tc>
        <w:tc>
          <w:tcPr>
            <w:tcW w:w="0" w:type="auto"/>
            <w:hideMark/>
          </w:tcPr>
          <w:p w:rsidR="00A575D6" w:rsidRPr="00480AAD" w:rsidRDefault="00A575D6" w:rsidP="001A41CD">
            <w:pPr>
              <w:bidi w:val="0"/>
              <w:jc w:val="right"/>
              <w:rPr>
                <w:sz w:val="22"/>
                <w:szCs w:val="22"/>
              </w:rPr>
            </w:pPr>
            <w:r w:rsidRPr="00480AAD">
              <w:rPr>
                <w:sz w:val="22"/>
                <w:szCs w:val="22"/>
                <w:rtl/>
              </w:rPr>
              <w:t>3. אמידה פרמטרית.</w:t>
            </w:r>
          </w:p>
        </w:tc>
        <w:tc>
          <w:tcPr>
            <w:tcW w:w="3420" w:type="dxa"/>
            <w:hideMark/>
          </w:tcPr>
          <w:p w:rsidR="00A575D6" w:rsidRPr="00480AAD" w:rsidRDefault="00A575D6" w:rsidP="001A41CD">
            <w:pPr>
              <w:bidi w:val="0"/>
              <w:jc w:val="right"/>
              <w:rPr>
                <w:sz w:val="22"/>
                <w:szCs w:val="22"/>
                <w:rtl/>
              </w:rPr>
            </w:pPr>
            <w:r w:rsidRPr="00480AAD">
              <w:rPr>
                <w:sz w:val="22"/>
                <w:szCs w:val="22"/>
                <w:rtl/>
              </w:rPr>
              <w:t>3. תכונות הפעילויות</w:t>
            </w:r>
          </w:p>
        </w:tc>
      </w:tr>
      <w:tr w:rsidR="00A575D6" w:rsidRPr="00480AAD" w:rsidTr="001A41CD">
        <w:trPr>
          <w:trHeight w:val="23"/>
        </w:trPr>
        <w:tc>
          <w:tcPr>
            <w:tcW w:w="0" w:type="auto"/>
            <w:hideMark/>
          </w:tcPr>
          <w:p w:rsidR="00A575D6" w:rsidRPr="00480AAD" w:rsidRDefault="00A575D6" w:rsidP="001A41CD">
            <w:pPr>
              <w:bidi w:val="0"/>
              <w:jc w:val="right"/>
              <w:rPr>
                <w:sz w:val="22"/>
                <w:szCs w:val="22"/>
                <w:rtl/>
              </w:rPr>
            </w:pPr>
          </w:p>
        </w:tc>
        <w:tc>
          <w:tcPr>
            <w:tcW w:w="0" w:type="auto"/>
            <w:hideMark/>
          </w:tcPr>
          <w:p w:rsidR="00A575D6" w:rsidRPr="00480AAD" w:rsidRDefault="00A575D6" w:rsidP="001A41CD">
            <w:pPr>
              <w:bidi w:val="0"/>
              <w:jc w:val="right"/>
              <w:rPr>
                <w:sz w:val="22"/>
                <w:szCs w:val="22"/>
              </w:rPr>
            </w:pPr>
            <w:r w:rsidRPr="00480AAD">
              <w:rPr>
                <w:sz w:val="22"/>
                <w:szCs w:val="22"/>
                <w:rtl/>
              </w:rPr>
              <w:t>4. אמידה תלת-נקודתית.</w:t>
            </w:r>
          </w:p>
        </w:tc>
        <w:tc>
          <w:tcPr>
            <w:tcW w:w="3420" w:type="dxa"/>
            <w:hideMark/>
          </w:tcPr>
          <w:p w:rsidR="00A575D6" w:rsidRPr="00480AAD" w:rsidRDefault="00A575D6" w:rsidP="001A41CD">
            <w:pPr>
              <w:bidi w:val="0"/>
              <w:jc w:val="right"/>
              <w:rPr>
                <w:sz w:val="22"/>
                <w:szCs w:val="22"/>
                <w:rtl/>
              </w:rPr>
            </w:pPr>
            <w:r w:rsidRPr="00480AAD">
              <w:rPr>
                <w:sz w:val="22"/>
                <w:szCs w:val="22"/>
                <w:rtl/>
              </w:rPr>
              <w:t>4. דרישות משאבים למשאב</w:t>
            </w:r>
          </w:p>
        </w:tc>
      </w:tr>
      <w:tr w:rsidR="00A575D6" w:rsidRPr="00480AAD" w:rsidTr="001A41CD">
        <w:trPr>
          <w:trHeight w:val="23"/>
        </w:trPr>
        <w:tc>
          <w:tcPr>
            <w:tcW w:w="0" w:type="auto"/>
            <w:hideMark/>
          </w:tcPr>
          <w:p w:rsidR="00A575D6" w:rsidRPr="00480AAD" w:rsidRDefault="00A575D6" w:rsidP="001A41CD">
            <w:pPr>
              <w:bidi w:val="0"/>
              <w:jc w:val="right"/>
              <w:rPr>
                <w:sz w:val="22"/>
                <w:szCs w:val="22"/>
                <w:rtl/>
              </w:rPr>
            </w:pPr>
          </w:p>
        </w:tc>
        <w:tc>
          <w:tcPr>
            <w:tcW w:w="0" w:type="auto"/>
            <w:hideMark/>
          </w:tcPr>
          <w:p w:rsidR="00A575D6" w:rsidRPr="00480AAD" w:rsidRDefault="00A575D6" w:rsidP="001A41CD">
            <w:pPr>
              <w:bidi w:val="0"/>
              <w:jc w:val="right"/>
              <w:rPr>
                <w:sz w:val="22"/>
                <w:szCs w:val="22"/>
              </w:rPr>
            </w:pPr>
            <w:r w:rsidRPr="00480AAD">
              <w:rPr>
                <w:sz w:val="22"/>
                <w:szCs w:val="22"/>
                <w:rtl/>
              </w:rPr>
              <w:t>5. שיטות לקבלת החלטות קבוצתיות.</w:t>
            </w:r>
          </w:p>
        </w:tc>
        <w:tc>
          <w:tcPr>
            <w:tcW w:w="3420" w:type="dxa"/>
            <w:hideMark/>
          </w:tcPr>
          <w:p w:rsidR="00A575D6" w:rsidRPr="00480AAD" w:rsidRDefault="00A575D6" w:rsidP="001A41CD">
            <w:pPr>
              <w:bidi w:val="0"/>
              <w:jc w:val="right"/>
              <w:rPr>
                <w:sz w:val="22"/>
                <w:szCs w:val="22"/>
                <w:rtl/>
              </w:rPr>
            </w:pPr>
            <w:r w:rsidRPr="00480AAD">
              <w:rPr>
                <w:sz w:val="22"/>
                <w:szCs w:val="22"/>
                <w:rtl/>
              </w:rPr>
              <w:t>5. לוחות שנה למשאב.</w:t>
            </w:r>
          </w:p>
        </w:tc>
      </w:tr>
      <w:tr w:rsidR="00A575D6" w:rsidRPr="00480AAD" w:rsidTr="001A41CD">
        <w:trPr>
          <w:trHeight w:val="23"/>
        </w:trPr>
        <w:tc>
          <w:tcPr>
            <w:tcW w:w="0" w:type="auto"/>
            <w:hideMark/>
          </w:tcPr>
          <w:p w:rsidR="00A575D6" w:rsidRPr="00480AAD" w:rsidRDefault="00A575D6" w:rsidP="001A41CD">
            <w:pPr>
              <w:bidi w:val="0"/>
              <w:jc w:val="right"/>
              <w:rPr>
                <w:sz w:val="22"/>
                <w:szCs w:val="22"/>
                <w:rtl/>
              </w:rPr>
            </w:pPr>
          </w:p>
        </w:tc>
        <w:tc>
          <w:tcPr>
            <w:tcW w:w="0" w:type="auto"/>
            <w:hideMark/>
          </w:tcPr>
          <w:p w:rsidR="00A575D6" w:rsidRPr="00480AAD" w:rsidRDefault="00A575D6" w:rsidP="001A41CD">
            <w:pPr>
              <w:bidi w:val="0"/>
              <w:jc w:val="right"/>
              <w:rPr>
                <w:sz w:val="22"/>
                <w:szCs w:val="22"/>
              </w:rPr>
            </w:pPr>
            <w:r w:rsidRPr="00480AAD">
              <w:rPr>
                <w:sz w:val="22"/>
                <w:szCs w:val="22"/>
                <w:rtl/>
              </w:rPr>
              <w:t>5. ניתוח עתודות</w:t>
            </w:r>
          </w:p>
        </w:tc>
        <w:tc>
          <w:tcPr>
            <w:tcW w:w="3420" w:type="dxa"/>
            <w:hideMark/>
          </w:tcPr>
          <w:p w:rsidR="00A575D6" w:rsidRPr="00480AAD" w:rsidRDefault="00A575D6" w:rsidP="001A41CD">
            <w:pPr>
              <w:bidi w:val="0"/>
              <w:jc w:val="right"/>
              <w:rPr>
                <w:sz w:val="22"/>
                <w:szCs w:val="22"/>
                <w:rtl/>
              </w:rPr>
            </w:pPr>
            <w:r w:rsidRPr="00480AAD">
              <w:rPr>
                <w:sz w:val="22"/>
                <w:szCs w:val="22"/>
                <w:rtl/>
              </w:rPr>
              <w:t>6. תיאור תכולת הפרויקט.</w:t>
            </w:r>
          </w:p>
        </w:tc>
      </w:tr>
      <w:tr w:rsidR="00A575D6" w:rsidRPr="00480AAD" w:rsidTr="001A41CD">
        <w:trPr>
          <w:trHeight w:val="23"/>
        </w:trPr>
        <w:tc>
          <w:tcPr>
            <w:tcW w:w="0" w:type="auto"/>
            <w:hideMark/>
          </w:tcPr>
          <w:p w:rsidR="00A575D6" w:rsidRPr="00480AAD" w:rsidRDefault="00A575D6" w:rsidP="001A41CD">
            <w:pPr>
              <w:bidi w:val="0"/>
              <w:jc w:val="right"/>
              <w:rPr>
                <w:sz w:val="22"/>
                <w:szCs w:val="22"/>
                <w:rtl/>
              </w:rPr>
            </w:pPr>
          </w:p>
        </w:tc>
        <w:tc>
          <w:tcPr>
            <w:tcW w:w="0" w:type="auto"/>
            <w:hideMark/>
          </w:tcPr>
          <w:p w:rsidR="00A575D6" w:rsidRPr="00480AAD" w:rsidRDefault="00A575D6" w:rsidP="001A41CD">
            <w:pPr>
              <w:bidi w:val="0"/>
              <w:jc w:val="right"/>
              <w:rPr>
                <w:sz w:val="22"/>
                <w:szCs w:val="22"/>
              </w:rPr>
            </w:pPr>
          </w:p>
        </w:tc>
        <w:tc>
          <w:tcPr>
            <w:tcW w:w="3420" w:type="dxa"/>
            <w:hideMark/>
          </w:tcPr>
          <w:p w:rsidR="00A575D6" w:rsidRPr="00480AAD" w:rsidRDefault="00A575D6" w:rsidP="001A41CD">
            <w:pPr>
              <w:bidi w:val="0"/>
              <w:jc w:val="right"/>
              <w:rPr>
                <w:sz w:val="22"/>
                <w:szCs w:val="22"/>
              </w:rPr>
            </w:pPr>
            <w:r w:rsidRPr="00480AAD">
              <w:rPr>
                <w:sz w:val="22"/>
                <w:szCs w:val="22"/>
                <w:rtl/>
              </w:rPr>
              <w:t>7. רשימת סיכונים</w:t>
            </w:r>
          </w:p>
        </w:tc>
      </w:tr>
      <w:tr w:rsidR="00A575D6" w:rsidRPr="00480AAD" w:rsidTr="001A41CD">
        <w:trPr>
          <w:trHeight w:val="23"/>
        </w:trPr>
        <w:tc>
          <w:tcPr>
            <w:tcW w:w="0" w:type="auto"/>
            <w:hideMark/>
          </w:tcPr>
          <w:p w:rsidR="00A575D6" w:rsidRPr="00480AAD" w:rsidRDefault="00A575D6" w:rsidP="001A41CD">
            <w:pPr>
              <w:bidi w:val="0"/>
              <w:jc w:val="right"/>
              <w:rPr>
                <w:sz w:val="22"/>
                <w:szCs w:val="22"/>
                <w:rtl/>
              </w:rPr>
            </w:pPr>
          </w:p>
        </w:tc>
        <w:tc>
          <w:tcPr>
            <w:tcW w:w="0" w:type="auto"/>
            <w:hideMark/>
          </w:tcPr>
          <w:p w:rsidR="00A575D6" w:rsidRPr="00480AAD" w:rsidRDefault="00A575D6" w:rsidP="001A41CD">
            <w:pPr>
              <w:bidi w:val="0"/>
              <w:jc w:val="right"/>
              <w:rPr>
                <w:sz w:val="22"/>
                <w:szCs w:val="22"/>
              </w:rPr>
            </w:pPr>
          </w:p>
        </w:tc>
        <w:tc>
          <w:tcPr>
            <w:tcW w:w="3420" w:type="dxa"/>
            <w:hideMark/>
          </w:tcPr>
          <w:p w:rsidR="00A575D6" w:rsidRPr="00480AAD" w:rsidRDefault="00A575D6" w:rsidP="001A41CD">
            <w:pPr>
              <w:bidi w:val="0"/>
              <w:jc w:val="right"/>
              <w:rPr>
                <w:sz w:val="22"/>
                <w:szCs w:val="22"/>
              </w:rPr>
            </w:pPr>
            <w:r w:rsidRPr="00480AAD">
              <w:rPr>
                <w:sz w:val="22"/>
                <w:szCs w:val="22"/>
                <w:rtl/>
              </w:rPr>
              <w:t>8. מבנה משאבים מפורט.</w:t>
            </w:r>
          </w:p>
        </w:tc>
      </w:tr>
      <w:tr w:rsidR="00A575D6" w:rsidRPr="00480AAD" w:rsidTr="001A41CD">
        <w:trPr>
          <w:trHeight w:val="23"/>
        </w:trPr>
        <w:tc>
          <w:tcPr>
            <w:tcW w:w="0" w:type="auto"/>
            <w:hideMark/>
          </w:tcPr>
          <w:p w:rsidR="00A575D6" w:rsidRPr="00480AAD" w:rsidRDefault="00A575D6" w:rsidP="001A41CD">
            <w:pPr>
              <w:bidi w:val="0"/>
              <w:jc w:val="right"/>
              <w:rPr>
                <w:sz w:val="22"/>
                <w:szCs w:val="22"/>
                <w:rtl/>
              </w:rPr>
            </w:pPr>
          </w:p>
        </w:tc>
        <w:tc>
          <w:tcPr>
            <w:tcW w:w="0" w:type="auto"/>
            <w:hideMark/>
          </w:tcPr>
          <w:p w:rsidR="00A575D6" w:rsidRPr="00480AAD" w:rsidRDefault="00A575D6" w:rsidP="001A41CD">
            <w:pPr>
              <w:bidi w:val="0"/>
              <w:jc w:val="right"/>
              <w:rPr>
                <w:sz w:val="22"/>
                <w:szCs w:val="22"/>
              </w:rPr>
            </w:pPr>
          </w:p>
        </w:tc>
        <w:tc>
          <w:tcPr>
            <w:tcW w:w="3420" w:type="dxa"/>
            <w:hideMark/>
          </w:tcPr>
          <w:p w:rsidR="00A575D6" w:rsidRPr="00480AAD" w:rsidRDefault="00A575D6" w:rsidP="001A41CD">
            <w:pPr>
              <w:bidi w:val="0"/>
              <w:jc w:val="right"/>
              <w:rPr>
                <w:sz w:val="22"/>
                <w:szCs w:val="22"/>
              </w:rPr>
            </w:pPr>
            <w:r w:rsidRPr="00480AAD">
              <w:rPr>
                <w:sz w:val="22"/>
                <w:szCs w:val="22"/>
                <w:rtl/>
              </w:rPr>
              <w:t>9. גורמים סביבתיים של הארגון</w:t>
            </w:r>
          </w:p>
        </w:tc>
      </w:tr>
      <w:tr w:rsidR="00A575D6" w:rsidRPr="00480AAD" w:rsidTr="001A41CD">
        <w:trPr>
          <w:trHeight w:val="23"/>
        </w:trPr>
        <w:tc>
          <w:tcPr>
            <w:tcW w:w="0" w:type="auto"/>
            <w:hideMark/>
          </w:tcPr>
          <w:p w:rsidR="00A575D6" w:rsidRPr="00480AAD" w:rsidRDefault="00A575D6" w:rsidP="001A41CD">
            <w:pPr>
              <w:bidi w:val="0"/>
              <w:jc w:val="right"/>
              <w:rPr>
                <w:sz w:val="22"/>
                <w:szCs w:val="22"/>
                <w:rtl/>
              </w:rPr>
            </w:pPr>
          </w:p>
        </w:tc>
        <w:tc>
          <w:tcPr>
            <w:tcW w:w="0" w:type="auto"/>
            <w:hideMark/>
          </w:tcPr>
          <w:p w:rsidR="00A575D6" w:rsidRPr="00480AAD" w:rsidRDefault="00A575D6" w:rsidP="001A41CD">
            <w:pPr>
              <w:bidi w:val="0"/>
              <w:jc w:val="right"/>
              <w:rPr>
                <w:sz w:val="22"/>
                <w:szCs w:val="22"/>
              </w:rPr>
            </w:pPr>
          </w:p>
        </w:tc>
        <w:tc>
          <w:tcPr>
            <w:tcW w:w="3420" w:type="dxa"/>
            <w:hideMark/>
          </w:tcPr>
          <w:p w:rsidR="00A575D6" w:rsidRPr="00480AAD" w:rsidRDefault="00A575D6" w:rsidP="001A41CD">
            <w:pPr>
              <w:bidi w:val="0"/>
              <w:jc w:val="right"/>
              <w:rPr>
                <w:sz w:val="22"/>
                <w:szCs w:val="22"/>
              </w:rPr>
            </w:pPr>
            <w:r w:rsidRPr="00480AAD">
              <w:rPr>
                <w:sz w:val="22"/>
                <w:szCs w:val="22"/>
                <w:rtl/>
              </w:rPr>
              <w:t>10. נכסי תהליכים ארגוניים.</w:t>
            </w:r>
          </w:p>
        </w:tc>
      </w:tr>
    </w:tbl>
    <w:p w:rsidR="00A575D6" w:rsidRPr="00480AAD" w:rsidRDefault="00A575D6" w:rsidP="00A575D6">
      <w:pPr>
        <w:rPr>
          <w:sz w:val="22"/>
          <w:szCs w:val="22"/>
          <w:rtl/>
        </w:rPr>
      </w:pPr>
    </w:p>
    <w:p w:rsidR="00A575D6" w:rsidRPr="00480AAD" w:rsidRDefault="00A575D6" w:rsidP="00A575D6">
      <w:pPr>
        <w:rPr>
          <w:sz w:val="22"/>
          <w:szCs w:val="22"/>
          <w:rtl/>
        </w:rPr>
      </w:pPr>
      <w:r w:rsidRPr="00480AAD">
        <w:rPr>
          <w:noProof/>
          <w:sz w:val="22"/>
          <w:szCs w:val="22"/>
        </w:rPr>
        <w:drawing>
          <wp:inline distT="0" distB="0" distL="0" distR="0" wp14:anchorId="417C6AC3" wp14:editId="05763F86">
            <wp:extent cx="3936829" cy="3359055"/>
            <wp:effectExtent l="0" t="0" r="6985" b="0"/>
            <wp:docPr id="159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7" name="Picture 3"/>
                    <pic:cNvPicPr>
                      <a:picLocks noChangeAspect="1" noChangeArrowheads="1"/>
                    </pic:cNvPicPr>
                  </pic:nvPicPr>
                  <pic:blipFill>
                    <a:blip r:embed="rId48" cstate="print"/>
                    <a:srcRect l="17000" t="8889" r="28500" b="8444"/>
                    <a:stretch>
                      <a:fillRect/>
                    </a:stretch>
                  </pic:blipFill>
                  <pic:spPr bwMode="auto">
                    <a:xfrm>
                      <a:off x="0" y="0"/>
                      <a:ext cx="3939034" cy="3360936"/>
                    </a:xfrm>
                    <a:prstGeom prst="rect">
                      <a:avLst/>
                    </a:prstGeom>
                    <a:noFill/>
                    <a:ln w="9525">
                      <a:noFill/>
                      <a:miter lim="800000"/>
                      <a:headEnd/>
                      <a:tailEnd/>
                    </a:ln>
                  </pic:spPr>
                </pic:pic>
              </a:graphicData>
            </a:graphic>
          </wp:inline>
        </w:drawing>
      </w:r>
    </w:p>
    <w:p w:rsidR="00A575D6" w:rsidRPr="00480AAD" w:rsidRDefault="00A575D6" w:rsidP="00360CFD">
      <w:pPr>
        <w:pStyle w:val="3"/>
        <w:rPr>
          <w:sz w:val="22"/>
          <w:szCs w:val="22"/>
          <w:rtl/>
        </w:rPr>
      </w:pPr>
      <w:r w:rsidRPr="00480AAD">
        <w:rPr>
          <w:rFonts w:hint="cs"/>
          <w:sz w:val="22"/>
          <w:szCs w:val="22"/>
          <w:rtl/>
        </w:rPr>
        <w:t>שיטות אומדן/הערכה:</w:t>
      </w:r>
    </w:p>
    <w:p w:rsidR="00682948" w:rsidRPr="00480AAD" w:rsidRDefault="00682948" w:rsidP="003C0312">
      <w:pPr>
        <w:numPr>
          <w:ilvl w:val="0"/>
          <w:numId w:val="13"/>
        </w:numPr>
        <w:spacing w:line="240" w:lineRule="auto"/>
        <w:rPr>
          <w:sz w:val="22"/>
          <w:szCs w:val="22"/>
        </w:rPr>
      </w:pPr>
      <w:r w:rsidRPr="00480AAD">
        <w:rPr>
          <w:sz w:val="22"/>
          <w:szCs w:val="22"/>
        </w:rPr>
        <w:t>Expert judgment - Delphi approach</w:t>
      </w:r>
      <w:r w:rsidR="00A575D6" w:rsidRPr="00480AAD">
        <w:rPr>
          <w:rFonts w:hint="cs"/>
          <w:sz w:val="22"/>
          <w:szCs w:val="22"/>
          <w:rtl/>
        </w:rPr>
        <w:t xml:space="preserve"> </w:t>
      </w:r>
      <w:r w:rsidR="00A575D6" w:rsidRPr="00480AAD">
        <w:rPr>
          <w:sz w:val="22"/>
          <w:szCs w:val="22"/>
          <w:rtl/>
        </w:rPr>
        <w:t>–</w:t>
      </w:r>
      <w:r w:rsidR="00A575D6" w:rsidRPr="00480AAD">
        <w:rPr>
          <w:rFonts w:hint="cs"/>
          <w:sz w:val="22"/>
          <w:szCs w:val="22"/>
          <w:rtl/>
        </w:rPr>
        <w:t xml:space="preserve"> שיפוט מומחה -  </w:t>
      </w:r>
      <w:r w:rsidRPr="00480AAD">
        <w:rPr>
          <w:sz w:val="22"/>
          <w:szCs w:val="22"/>
          <w:rtl/>
        </w:rPr>
        <w:t xml:space="preserve">הכה את המומחה              </w:t>
      </w:r>
    </w:p>
    <w:p w:rsidR="00682948" w:rsidRPr="00480AAD" w:rsidRDefault="00A575D6" w:rsidP="003C0312">
      <w:pPr>
        <w:numPr>
          <w:ilvl w:val="0"/>
          <w:numId w:val="13"/>
        </w:numPr>
        <w:spacing w:line="240" w:lineRule="auto"/>
        <w:rPr>
          <w:sz w:val="22"/>
          <w:szCs w:val="22"/>
          <w:rtl/>
        </w:rPr>
      </w:pPr>
      <w:r w:rsidRPr="00480AAD">
        <w:rPr>
          <w:sz w:val="22"/>
          <w:szCs w:val="22"/>
        </w:rPr>
        <w:t xml:space="preserve">-  </w:t>
      </w:r>
      <w:r w:rsidR="00682948" w:rsidRPr="00480AAD">
        <w:rPr>
          <w:sz w:val="22"/>
          <w:szCs w:val="22"/>
        </w:rPr>
        <w:t>Analogous estimating</w:t>
      </w:r>
      <w:r w:rsidRPr="00480AAD">
        <w:rPr>
          <w:rFonts w:hint="cs"/>
          <w:sz w:val="22"/>
          <w:szCs w:val="22"/>
          <w:rtl/>
        </w:rPr>
        <w:t xml:space="preserve"> </w:t>
      </w:r>
      <w:r w:rsidRPr="00480AAD">
        <w:rPr>
          <w:sz w:val="22"/>
          <w:szCs w:val="22"/>
          <w:rtl/>
        </w:rPr>
        <w:t>הערכה אנלוגית</w:t>
      </w:r>
      <w:r w:rsidRPr="00480AAD">
        <w:rPr>
          <w:rFonts w:hint="cs"/>
          <w:sz w:val="22"/>
          <w:szCs w:val="22"/>
          <w:rtl/>
        </w:rPr>
        <w:t xml:space="preserve"> - </w:t>
      </w:r>
      <w:r w:rsidR="00682948" w:rsidRPr="00480AAD">
        <w:rPr>
          <w:sz w:val="22"/>
          <w:szCs w:val="22"/>
          <w:rtl/>
        </w:rPr>
        <w:t xml:space="preserve">אההה.. אני מכיר את זה                     </w:t>
      </w:r>
    </w:p>
    <w:p w:rsidR="00682948" w:rsidRPr="00480AAD" w:rsidRDefault="00682948" w:rsidP="003C0312">
      <w:pPr>
        <w:numPr>
          <w:ilvl w:val="0"/>
          <w:numId w:val="13"/>
        </w:numPr>
        <w:spacing w:line="240" w:lineRule="auto"/>
        <w:rPr>
          <w:sz w:val="22"/>
          <w:szCs w:val="22"/>
          <w:rtl/>
        </w:rPr>
      </w:pPr>
      <w:r w:rsidRPr="00480AAD">
        <w:rPr>
          <w:sz w:val="22"/>
          <w:szCs w:val="22"/>
        </w:rPr>
        <w:t>Quantitative methods - parametric equations</w:t>
      </w:r>
      <w:r w:rsidRPr="00480AAD">
        <w:rPr>
          <w:sz w:val="22"/>
          <w:szCs w:val="22"/>
          <w:rtl/>
        </w:rPr>
        <w:t xml:space="preserve"> </w:t>
      </w:r>
      <w:r w:rsidRPr="00480AAD">
        <w:rPr>
          <w:sz w:val="22"/>
          <w:szCs w:val="22"/>
        </w:rPr>
        <w:t xml:space="preserve"> </w:t>
      </w:r>
      <w:r w:rsidR="00A575D6" w:rsidRPr="00480AAD">
        <w:rPr>
          <w:sz w:val="22"/>
          <w:szCs w:val="22"/>
        </w:rPr>
        <w:t>-</w:t>
      </w:r>
      <w:r w:rsidRPr="00480AAD">
        <w:rPr>
          <w:sz w:val="22"/>
          <w:szCs w:val="22"/>
          <w:rtl/>
        </w:rPr>
        <w:t xml:space="preserve"> </w:t>
      </w:r>
      <w:r w:rsidR="00E20C41" w:rsidRPr="00480AAD">
        <w:rPr>
          <w:rFonts w:hint="cs"/>
          <w:sz w:val="22"/>
          <w:szCs w:val="22"/>
          <w:rtl/>
        </w:rPr>
        <w:t xml:space="preserve">שיטות כמותיות </w:t>
      </w:r>
      <w:r w:rsidR="00E20C41" w:rsidRPr="00480AAD">
        <w:rPr>
          <w:sz w:val="22"/>
          <w:szCs w:val="22"/>
          <w:rtl/>
        </w:rPr>
        <w:t>–</w:t>
      </w:r>
      <w:r w:rsidR="00E20C41" w:rsidRPr="00480AAD">
        <w:rPr>
          <w:rFonts w:hint="cs"/>
          <w:sz w:val="22"/>
          <w:szCs w:val="22"/>
          <w:rtl/>
        </w:rPr>
        <w:t xml:space="preserve"> משוואות פרמטריות </w:t>
      </w:r>
      <w:r w:rsidRPr="00480AAD">
        <w:rPr>
          <w:sz w:val="22"/>
          <w:szCs w:val="22"/>
          <w:rtl/>
        </w:rPr>
        <w:t xml:space="preserve">"חישוביישין"   </w:t>
      </w:r>
    </w:p>
    <w:p w:rsidR="00682948" w:rsidRPr="00480AAD" w:rsidRDefault="00A575D6" w:rsidP="003C0312">
      <w:pPr>
        <w:numPr>
          <w:ilvl w:val="0"/>
          <w:numId w:val="13"/>
        </w:numPr>
        <w:spacing w:line="240" w:lineRule="auto"/>
        <w:rPr>
          <w:sz w:val="22"/>
          <w:szCs w:val="22"/>
        </w:rPr>
      </w:pPr>
      <w:r w:rsidRPr="00480AAD">
        <w:rPr>
          <w:sz w:val="22"/>
          <w:szCs w:val="22"/>
        </w:rPr>
        <w:t xml:space="preserve"> -</w:t>
      </w:r>
      <w:r w:rsidR="00682948" w:rsidRPr="00480AAD">
        <w:rPr>
          <w:sz w:val="22"/>
          <w:szCs w:val="22"/>
        </w:rPr>
        <w:t>Three-point estimating</w:t>
      </w:r>
      <w:r w:rsidR="00682948" w:rsidRPr="00480AAD">
        <w:rPr>
          <w:sz w:val="22"/>
          <w:szCs w:val="22"/>
          <w:rtl/>
        </w:rPr>
        <w:t xml:space="preserve"> </w:t>
      </w:r>
      <w:r w:rsidR="00E20C41" w:rsidRPr="00480AAD">
        <w:rPr>
          <w:sz w:val="22"/>
          <w:szCs w:val="22"/>
          <w:rtl/>
        </w:rPr>
        <w:t xml:space="preserve"> שלוש נקודות אמידה </w:t>
      </w:r>
      <w:r w:rsidR="00E20C41" w:rsidRPr="00480AAD">
        <w:rPr>
          <w:rFonts w:hint="cs"/>
          <w:sz w:val="22"/>
          <w:szCs w:val="22"/>
          <w:rtl/>
        </w:rPr>
        <w:t xml:space="preserve"> - </w:t>
      </w:r>
      <w:r w:rsidR="00682948" w:rsidRPr="00480AAD">
        <w:rPr>
          <w:sz w:val="22"/>
          <w:szCs w:val="22"/>
          <w:rtl/>
        </w:rPr>
        <w:t xml:space="preserve">"מקצה שיפורים" של אצבע כפול ריח    </w:t>
      </w:r>
    </w:p>
    <w:p w:rsidR="00682948" w:rsidRPr="00480AAD" w:rsidRDefault="00A575D6" w:rsidP="003C0312">
      <w:pPr>
        <w:pStyle w:val="a3"/>
        <w:numPr>
          <w:ilvl w:val="0"/>
          <w:numId w:val="13"/>
        </w:numPr>
        <w:spacing w:line="240" w:lineRule="auto"/>
        <w:rPr>
          <w:sz w:val="22"/>
          <w:szCs w:val="22"/>
        </w:rPr>
      </w:pPr>
      <w:r w:rsidRPr="00480AAD">
        <w:rPr>
          <w:sz w:val="22"/>
          <w:szCs w:val="22"/>
        </w:rPr>
        <w:t>Reserve analysis</w:t>
      </w:r>
      <w:r w:rsidRPr="00480AAD">
        <w:rPr>
          <w:sz w:val="22"/>
          <w:szCs w:val="22"/>
          <w:rtl/>
        </w:rPr>
        <w:t xml:space="preserve"> </w:t>
      </w:r>
      <w:r w:rsidR="00524BB3" w:rsidRPr="00480AAD">
        <w:rPr>
          <w:sz w:val="22"/>
          <w:szCs w:val="22"/>
          <w:rtl/>
        </w:rPr>
        <w:t>–</w:t>
      </w:r>
      <w:r w:rsidR="00524BB3" w:rsidRPr="00480AAD">
        <w:rPr>
          <w:rFonts w:hint="cs"/>
          <w:sz w:val="22"/>
          <w:szCs w:val="22"/>
          <w:rtl/>
        </w:rPr>
        <w:t xml:space="preserve"> ניתוח עתודות - </w:t>
      </w:r>
      <w:r w:rsidRPr="00480AAD">
        <w:rPr>
          <w:rFonts w:hint="cs"/>
          <w:sz w:val="22"/>
          <w:szCs w:val="22"/>
          <w:rtl/>
        </w:rPr>
        <w:t xml:space="preserve">  </w:t>
      </w:r>
      <w:r w:rsidRPr="00480AAD">
        <w:rPr>
          <w:sz w:val="22"/>
          <w:szCs w:val="22"/>
          <w:rtl/>
        </w:rPr>
        <w:t xml:space="preserve">שלייקס          </w:t>
      </w:r>
    </w:p>
    <w:p w:rsidR="00682948" w:rsidRPr="00480AAD" w:rsidRDefault="00682948" w:rsidP="00682948">
      <w:pPr>
        <w:rPr>
          <w:b/>
          <w:bCs/>
          <w:sz w:val="22"/>
          <w:szCs w:val="22"/>
          <w:rtl/>
        </w:rPr>
      </w:pPr>
      <w:r w:rsidRPr="00480AAD">
        <w:rPr>
          <w:rFonts w:hint="cs"/>
          <w:b/>
          <w:bCs/>
          <w:sz w:val="22"/>
          <w:szCs w:val="22"/>
          <w:rtl/>
        </w:rPr>
        <w:t>אומדן על בסיס הקבלה (דמיון):</w:t>
      </w:r>
    </w:p>
    <w:p w:rsidR="00682948" w:rsidRPr="00480AAD" w:rsidRDefault="00682948" w:rsidP="00682948">
      <w:pPr>
        <w:rPr>
          <w:sz w:val="22"/>
          <w:szCs w:val="22"/>
          <w:rtl/>
        </w:rPr>
      </w:pPr>
      <w:r w:rsidRPr="00480AAD">
        <w:rPr>
          <w:sz w:val="22"/>
          <w:szCs w:val="22"/>
          <w:rtl/>
        </w:rPr>
        <w:t>היא טכניקה להערכת משך או עלות של פעילות או פרויקט באמצעות נתונים היסטוריים מפעילות דומה או פרויקט.</w:t>
      </w:r>
    </w:p>
    <w:p w:rsidR="00682948" w:rsidRPr="00480AAD" w:rsidRDefault="00682948" w:rsidP="00682948">
      <w:pPr>
        <w:rPr>
          <w:sz w:val="22"/>
          <w:szCs w:val="22"/>
          <w:rtl/>
        </w:rPr>
        <w:sectPr w:rsidR="00682948" w:rsidRPr="00480AAD" w:rsidSect="000C0A21">
          <w:type w:val="continuous"/>
          <w:pgSz w:w="11906" w:h="16838"/>
          <w:pgMar w:top="1440" w:right="1800" w:bottom="1440" w:left="1800" w:header="708" w:footer="708" w:gutter="0"/>
          <w:cols w:space="708"/>
          <w:bidi/>
          <w:rtlGutter/>
          <w:docGrid w:linePitch="360"/>
        </w:sectPr>
      </w:pPr>
    </w:p>
    <w:p w:rsidR="00682948" w:rsidRPr="00480AAD" w:rsidRDefault="00682948" w:rsidP="001D1C03">
      <w:pPr>
        <w:pStyle w:val="a3"/>
        <w:numPr>
          <w:ilvl w:val="0"/>
          <w:numId w:val="14"/>
        </w:numPr>
        <w:rPr>
          <w:sz w:val="22"/>
          <w:szCs w:val="22"/>
          <w:rtl/>
        </w:rPr>
      </w:pPr>
      <w:r w:rsidRPr="00480AAD">
        <w:rPr>
          <w:rFonts w:hint="cs"/>
          <w:sz w:val="22"/>
          <w:szCs w:val="22"/>
          <w:rtl/>
        </w:rPr>
        <w:t>דורש צורה כלשהי של מסד נתונים היסטורי</w:t>
      </w:r>
    </w:p>
    <w:p w:rsidR="00682948" w:rsidRPr="00480AAD" w:rsidRDefault="00682948" w:rsidP="001D1C03">
      <w:pPr>
        <w:pStyle w:val="a3"/>
        <w:numPr>
          <w:ilvl w:val="0"/>
          <w:numId w:val="14"/>
        </w:numPr>
        <w:rPr>
          <w:sz w:val="22"/>
          <w:szCs w:val="22"/>
          <w:rtl/>
        </w:rPr>
      </w:pPr>
      <w:r w:rsidRPr="00480AAD">
        <w:rPr>
          <w:rFonts w:hint="cs"/>
          <w:sz w:val="22"/>
          <w:szCs w:val="22"/>
          <w:rtl/>
        </w:rPr>
        <w:t>סוג של שיפוט מומחה</w:t>
      </w:r>
    </w:p>
    <w:p w:rsidR="00682948" w:rsidRPr="00480AAD" w:rsidRDefault="00682948" w:rsidP="001D1C03">
      <w:pPr>
        <w:pStyle w:val="a3"/>
        <w:numPr>
          <w:ilvl w:val="0"/>
          <w:numId w:val="14"/>
        </w:numPr>
        <w:rPr>
          <w:sz w:val="22"/>
          <w:szCs w:val="22"/>
          <w:rtl/>
        </w:rPr>
      </w:pPr>
      <w:r w:rsidRPr="00480AAD">
        <w:rPr>
          <w:rFonts w:hint="cs"/>
          <w:sz w:val="22"/>
          <w:szCs w:val="22"/>
          <w:rtl/>
        </w:rPr>
        <w:t>הכי אמין כאשר הפעילות הקודמת דומה למעשה ולא רק במראה</w:t>
      </w:r>
    </w:p>
    <w:p w:rsidR="00682948" w:rsidRPr="00480AAD" w:rsidRDefault="00682948" w:rsidP="001D1C03">
      <w:pPr>
        <w:pStyle w:val="a3"/>
        <w:numPr>
          <w:ilvl w:val="0"/>
          <w:numId w:val="14"/>
        </w:numPr>
        <w:rPr>
          <w:sz w:val="22"/>
          <w:szCs w:val="22"/>
          <w:rtl/>
        </w:rPr>
      </w:pPr>
      <w:r w:rsidRPr="00480AAD">
        <w:rPr>
          <w:rFonts w:hint="cs"/>
          <w:sz w:val="22"/>
          <w:szCs w:val="22"/>
          <w:rtl/>
        </w:rPr>
        <w:t>משמש כאשר יש כמות מוגבלת של מידע על הפרויקט</w:t>
      </w:r>
    </w:p>
    <w:p w:rsidR="00682948" w:rsidRPr="00480AAD" w:rsidRDefault="00682948" w:rsidP="00682948">
      <w:pPr>
        <w:rPr>
          <w:sz w:val="22"/>
          <w:szCs w:val="22"/>
          <w:rtl/>
        </w:rPr>
        <w:sectPr w:rsidR="00682948" w:rsidRPr="00480AAD" w:rsidSect="00682948">
          <w:type w:val="continuous"/>
          <w:pgSz w:w="11906" w:h="16838"/>
          <w:pgMar w:top="1440" w:right="1800" w:bottom="1440" w:left="1800" w:header="708" w:footer="708" w:gutter="0"/>
          <w:cols w:num="2" w:space="708"/>
          <w:bidi/>
          <w:rtlGutter/>
          <w:docGrid w:linePitch="360"/>
        </w:sectPr>
      </w:pPr>
    </w:p>
    <w:p w:rsidR="003C0312" w:rsidRDefault="003C0312" w:rsidP="00682948">
      <w:pPr>
        <w:rPr>
          <w:b/>
          <w:bCs/>
          <w:sz w:val="22"/>
          <w:szCs w:val="22"/>
          <w:rtl/>
        </w:rPr>
      </w:pPr>
    </w:p>
    <w:p w:rsidR="00682948" w:rsidRPr="00480AAD" w:rsidRDefault="00682948" w:rsidP="00682948">
      <w:pPr>
        <w:rPr>
          <w:sz w:val="22"/>
          <w:szCs w:val="22"/>
          <w:rtl/>
        </w:rPr>
      </w:pPr>
      <w:r w:rsidRPr="00480AAD">
        <w:rPr>
          <w:rFonts w:hint="cs"/>
          <w:b/>
          <w:bCs/>
          <w:sz w:val="22"/>
          <w:szCs w:val="22"/>
          <w:rtl/>
        </w:rPr>
        <w:t>אמידה פרמטרית:</w:t>
      </w:r>
    </w:p>
    <w:p w:rsidR="00682948" w:rsidRPr="00480AAD" w:rsidRDefault="00682948" w:rsidP="00682948">
      <w:pPr>
        <w:rPr>
          <w:sz w:val="22"/>
          <w:szCs w:val="22"/>
        </w:rPr>
      </w:pPr>
      <w:r w:rsidRPr="00480AAD">
        <w:rPr>
          <w:sz w:val="22"/>
          <w:szCs w:val="22"/>
          <w:rtl/>
        </w:rPr>
        <w:t>היא טכניקה אמידה שבה אלגוריתם משמש לחישוב עלות או משך על סמך נתונים היסטוריים ופרמטרים של הפרויקט.</w:t>
      </w:r>
    </w:p>
    <w:p w:rsidR="00682948" w:rsidRPr="00480AAD" w:rsidRDefault="00682948" w:rsidP="00682948">
      <w:pPr>
        <w:rPr>
          <w:sz w:val="22"/>
          <w:szCs w:val="22"/>
        </w:rPr>
      </w:pPr>
      <w:r w:rsidRPr="00480AAD">
        <w:rPr>
          <w:noProof/>
          <w:sz w:val="22"/>
          <w:szCs w:val="22"/>
        </w:rPr>
        <w:drawing>
          <wp:inline distT="0" distB="0" distL="0" distR="0" wp14:anchorId="49C51B0F" wp14:editId="42115368">
            <wp:extent cx="3405116" cy="551394"/>
            <wp:effectExtent l="0" t="0" r="5080" b="127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64436" cy="561000"/>
                    </a:xfrm>
                    <a:prstGeom prst="rect">
                      <a:avLst/>
                    </a:prstGeom>
                  </pic:spPr>
                </pic:pic>
              </a:graphicData>
            </a:graphic>
          </wp:inline>
        </w:drawing>
      </w:r>
    </w:p>
    <w:p w:rsidR="00732EC9" w:rsidRDefault="00732EC9" w:rsidP="00682948">
      <w:pPr>
        <w:jc w:val="right"/>
        <w:rPr>
          <w:sz w:val="22"/>
          <w:szCs w:val="22"/>
        </w:rPr>
        <w:sectPr w:rsidR="00732EC9" w:rsidSect="000C0A21">
          <w:type w:val="continuous"/>
          <w:pgSz w:w="11906" w:h="16838"/>
          <w:pgMar w:top="1440" w:right="1800" w:bottom="1440" w:left="1800" w:header="708" w:footer="708" w:gutter="0"/>
          <w:cols w:space="708"/>
          <w:bidi/>
          <w:rtlGutter/>
          <w:docGrid w:linePitch="360"/>
        </w:sectPr>
      </w:pPr>
    </w:p>
    <w:p w:rsidR="00682948" w:rsidRPr="00480AAD" w:rsidRDefault="00682948" w:rsidP="00682948">
      <w:pPr>
        <w:jc w:val="right"/>
        <w:rPr>
          <w:sz w:val="22"/>
          <w:szCs w:val="22"/>
        </w:rPr>
      </w:pPr>
      <w:r w:rsidRPr="00480AAD">
        <w:rPr>
          <w:sz w:val="22"/>
          <w:szCs w:val="22"/>
        </w:rPr>
        <w:t>N - job number</w:t>
      </w:r>
    </w:p>
    <w:p w:rsidR="00682948" w:rsidRPr="00480AAD" w:rsidRDefault="00682948" w:rsidP="00682948">
      <w:pPr>
        <w:jc w:val="right"/>
        <w:rPr>
          <w:sz w:val="22"/>
          <w:szCs w:val="22"/>
          <w:rtl/>
        </w:rPr>
      </w:pPr>
      <w:r w:rsidRPr="00480AAD">
        <w:rPr>
          <w:sz w:val="22"/>
          <w:szCs w:val="22"/>
        </w:rPr>
        <w:t>T - time (in labor hours)</w:t>
      </w:r>
    </w:p>
    <w:p w:rsidR="00682948" w:rsidRPr="00480AAD" w:rsidRDefault="00682948" w:rsidP="00682948">
      <w:pPr>
        <w:jc w:val="right"/>
        <w:rPr>
          <w:sz w:val="22"/>
          <w:szCs w:val="22"/>
          <w:rtl/>
        </w:rPr>
      </w:pPr>
      <w:r w:rsidRPr="00480AAD">
        <w:rPr>
          <w:sz w:val="22"/>
          <w:szCs w:val="22"/>
        </w:rPr>
        <w:t>X1 - area to be covered in sq. Yards</w:t>
      </w:r>
    </w:p>
    <w:p w:rsidR="00682948" w:rsidRPr="00480AAD" w:rsidRDefault="00682948" w:rsidP="00682948">
      <w:pPr>
        <w:jc w:val="right"/>
        <w:rPr>
          <w:sz w:val="22"/>
          <w:szCs w:val="22"/>
          <w:rtl/>
        </w:rPr>
      </w:pPr>
      <w:r w:rsidRPr="00480AAD">
        <w:rPr>
          <w:sz w:val="22"/>
          <w:szCs w:val="22"/>
        </w:rPr>
        <w:t>X2 - size of tile 1=12*12; 2=18*18</w:t>
      </w:r>
    </w:p>
    <w:p w:rsidR="00682948" w:rsidRPr="00480AAD" w:rsidRDefault="00682948" w:rsidP="00682948">
      <w:pPr>
        <w:jc w:val="right"/>
        <w:rPr>
          <w:sz w:val="22"/>
          <w:szCs w:val="22"/>
          <w:rtl/>
        </w:rPr>
      </w:pPr>
      <w:r w:rsidRPr="00480AAD">
        <w:rPr>
          <w:sz w:val="22"/>
          <w:szCs w:val="22"/>
        </w:rPr>
        <w:t>X3 - type of tile (brand 1, brand 2)</w:t>
      </w:r>
    </w:p>
    <w:p w:rsidR="00682948" w:rsidRPr="00480AAD" w:rsidRDefault="00682948" w:rsidP="00682948">
      <w:pPr>
        <w:jc w:val="right"/>
        <w:rPr>
          <w:sz w:val="22"/>
          <w:szCs w:val="22"/>
          <w:rtl/>
        </w:rPr>
      </w:pPr>
      <w:r w:rsidRPr="00480AAD">
        <w:rPr>
          <w:sz w:val="22"/>
          <w:szCs w:val="22"/>
        </w:rPr>
        <w:t>X4 - length of walls</w:t>
      </w:r>
    </w:p>
    <w:p w:rsidR="00682948" w:rsidRPr="00480AAD" w:rsidRDefault="00682948" w:rsidP="00682948">
      <w:pPr>
        <w:jc w:val="right"/>
        <w:rPr>
          <w:sz w:val="22"/>
          <w:szCs w:val="22"/>
          <w:rtl/>
        </w:rPr>
      </w:pPr>
      <w:r w:rsidRPr="00480AAD">
        <w:rPr>
          <w:sz w:val="22"/>
          <w:szCs w:val="22"/>
        </w:rPr>
        <w:t>X5 - type of foundations</w:t>
      </w:r>
    </w:p>
    <w:p w:rsidR="001A41CD" w:rsidRPr="00732EC9" w:rsidRDefault="00682948" w:rsidP="00732EC9">
      <w:pPr>
        <w:jc w:val="right"/>
        <w:rPr>
          <w:sz w:val="22"/>
          <w:szCs w:val="22"/>
          <w:rtl/>
        </w:rPr>
      </w:pPr>
      <w:r w:rsidRPr="00480AAD">
        <w:rPr>
          <w:sz w:val="22"/>
          <w:szCs w:val="22"/>
        </w:rPr>
        <w:t>X6 - number of rooms</w:t>
      </w:r>
    </w:p>
    <w:p w:rsidR="00732EC9" w:rsidRDefault="00732EC9" w:rsidP="00682948">
      <w:pPr>
        <w:rPr>
          <w:b/>
          <w:bCs/>
          <w:sz w:val="22"/>
          <w:szCs w:val="22"/>
          <w:rtl/>
        </w:rPr>
        <w:sectPr w:rsidR="00732EC9" w:rsidSect="00732EC9">
          <w:type w:val="continuous"/>
          <w:pgSz w:w="11906" w:h="16838"/>
          <w:pgMar w:top="1440" w:right="1800" w:bottom="1440" w:left="1800" w:header="708" w:footer="708" w:gutter="0"/>
          <w:cols w:num="3" w:space="708"/>
          <w:bidi/>
          <w:rtlGutter/>
          <w:docGrid w:linePitch="360"/>
        </w:sectPr>
      </w:pPr>
    </w:p>
    <w:p w:rsidR="00682948" w:rsidRPr="00480AAD" w:rsidRDefault="00682948" w:rsidP="00682948">
      <w:pPr>
        <w:rPr>
          <w:sz w:val="22"/>
          <w:szCs w:val="22"/>
          <w:rtl/>
        </w:rPr>
      </w:pPr>
      <w:r w:rsidRPr="00480AAD">
        <w:rPr>
          <w:rFonts w:hint="cs"/>
          <w:b/>
          <w:bCs/>
          <w:sz w:val="22"/>
          <w:szCs w:val="22"/>
          <w:rtl/>
        </w:rPr>
        <w:t>אמידה תלת נקודתית:</w:t>
      </w:r>
    </w:p>
    <w:tbl>
      <w:tblPr>
        <w:tblStyle w:val="a5"/>
        <w:bidiVisual/>
        <w:tblW w:w="0" w:type="auto"/>
        <w:tblLook w:val="04A0" w:firstRow="1" w:lastRow="0" w:firstColumn="1" w:lastColumn="0" w:noHBand="0" w:noVBand="1"/>
      </w:tblPr>
      <w:tblGrid>
        <w:gridCol w:w="2765"/>
        <w:gridCol w:w="2765"/>
        <w:gridCol w:w="2766"/>
      </w:tblGrid>
      <w:tr w:rsidR="00575CE5" w:rsidRPr="00480AAD" w:rsidTr="00575CE5">
        <w:trPr>
          <w:trHeight w:val="564"/>
        </w:trPr>
        <w:tc>
          <w:tcPr>
            <w:tcW w:w="2765" w:type="dxa"/>
          </w:tcPr>
          <w:p w:rsidR="00575CE5" w:rsidRPr="00480AAD" w:rsidRDefault="00575CE5" w:rsidP="00575CE5">
            <w:pPr>
              <w:jc w:val="center"/>
              <w:rPr>
                <w:b/>
                <w:bCs/>
                <w:sz w:val="22"/>
                <w:szCs w:val="22"/>
                <w:rtl/>
              </w:rPr>
            </w:pPr>
            <w:r w:rsidRPr="00480AAD">
              <w:rPr>
                <w:rFonts w:hint="cs"/>
                <w:b/>
                <w:bCs/>
                <w:sz w:val="22"/>
                <w:szCs w:val="22"/>
                <w:rtl/>
              </w:rPr>
              <w:t>פעילות</w:t>
            </w:r>
            <w:r w:rsidRPr="00480AAD">
              <w:rPr>
                <w:b/>
                <w:bCs/>
                <w:sz w:val="22"/>
                <w:szCs w:val="22"/>
                <w:rtl/>
              </w:rPr>
              <w:t xml:space="preserve"> ביתא</w:t>
            </w:r>
          </w:p>
          <w:p w:rsidR="00575CE5" w:rsidRPr="00480AAD" w:rsidRDefault="00575CE5" w:rsidP="00575CE5">
            <w:pPr>
              <w:jc w:val="center"/>
              <w:rPr>
                <w:sz w:val="22"/>
                <w:szCs w:val="22"/>
                <w:rtl/>
              </w:rPr>
            </w:pPr>
            <w:r w:rsidRPr="00480AAD">
              <w:rPr>
                <w:b/>
                <w:bCs/>
                <w:sz w:val="22"/>
                <w:szCs w:val="22"/>
              </w:rPr>
              <w:t>Beta Activity</w:t>
            </w:r>
          </w:p>
          <w:p w:rsidR="00575CE5" w:rsidRPr="00480AAD" w:rsidRDefault="00575CE5" w:rsidP="00575CE5">
            <w:pPr>
              <w:jc w:val="center"/>
              <w:rPr>
                <w:sz w:val="22"/>
                <w:szCs w:val="22"/>
                <w:rtl/>
              </w:rPr>
            </w:pPr>
            <w:r w:rsidRPr="00480AAD">
              <w:rPr>
                <w:rFonts w:hint="cs"/>
                <w:sz w:val="22"/>
                <w:szCs w:val="22"/>
                <w:rtl/>
              </w:rPr>
              <w:t xml:space="preserve">סטיית תקן </w:t>
            </w:r>
          </w:p>
        </w:tc>
        <w:tc>
          <w:tcPr>
            <w:tcW w:w="2765" w:type="dxa"/>
          </w:tcPr>
          <w:p w:rsidR="00575CE5" w:rsidRPr="00480AAD" w:rsidRDefault="00575CE5" w:rsidP="00575CE5">
            <w:pPr>
              <w:jc w:val="center"/>
              <w:rPr>
                <w:b/>
                <w:bCs/>
                <w:sz w:val="22"/>
                <w:szCs w:val="22"/>
                <w:rtl/>
              </w:rPr>
            </w:pPr>
            <w:r w:rsidRPr="00480AAD">
              <w:rPr>
                <w:b/>
                <w:bCs/>
                <w:sz w:val="22"/>
                <w:szCs w:val="22"/>
                <w:rtl/>
              </w:rPr>
              <w:t>התפלגות ביטא</w:t>
            </w:r>
          </w:p>
          <w:p w:rsidR="00575CE5" w:rsidRPr="00480AAD" w:rsidRDefault="00575CE5" w:rsidP="00575CE5">
            <w:pPr>
              <w:jc w:val="center"/>
              <w:rPr>
                <w:sz w:val="22"/>
                <w:szCs w:val="22"/>
                <w:rtl/>
              </w:rPr>
            </w:pPr>
            <w:r w:rsidRPr="00480AAD">
              <w:rPr>
                <w:b/>
                <w:bCs/>
                <w:sz w:val="22"/>
                <w:szCs w:val="22"/>
              </w:rPr>
              <w:t>Beta Distribution</w:t>
            </w:r>
          </w:p>
          <w:p w:rsidR="00575CE5" w:rsidRPr="00480AAD" w:rsidRDefault="00575CE5" w:rsidP="00575CE5">
            <w:pPr>
              <w:jc w:val="center"/>
              <w:rPr>
                <w:sz w:val="22"/>
                <w:szCs w:val="22"/>
                <w:rtl/>
              </w:rPr>
            </w:pPr>
            <w:r w:rsidRPr="00480AAD">
              <w:rPr>
                <w:sz w:val="22"/>
                <w:szCs w:val="22"/>
                <w:rtl/>
              </w:rPr>
              <w:t>משך הפעילות הצפוי</w:t>
            </w:r>
          </w:p>
        </w:tc>
        <w:tc>
          <w:tcPr>
            <w:tcW w:w="2766" w:type="dxa"/>
          </w:tcPr>
          <w:p w:rsidR="00575CE5" w:rsidRPr="00480AAD" w:rsidRDefault="00575CE5" w:rsidP="00575CE5">
            <w:pPr>
              <w:jc w:val="center"/>
              <w:rPr>
                <w:b/>
                <w:bCs/>
                <w:sz w:val="22"/>
                <w:szCs w:val="22"/>
              </w:rPr>
            </w:pPr>
            <w:r w:rsidRPr="00480AAD">
              <w:rPr>
                <w:rFonts w:hint="cs"/>
                <w:b/>
                <w:bCs/>
                <w:sz w:val="22"/>
                <w:szCs w:val="22"/>
                <w:rtl/>
              </w:rPr>
              <w:t xml:space="preserve">התפלגות משולשת </w:t>
            </w:r>
            <w:r w:rsidRPr="00480AAD">
              <w:rPr>
                <w:b/>
                <w:bCs/>
                <w:sz w:val="22"/>
                <w:szCs w:val="22"/>
              </w:rPr>
              <w:t>Triangular Distribution</w:t>
            </w:r>
          </w:p>
          <w:p w:rsidR="00575CE5" w:rsidRPr="00480AAD" w:rsidRDefault="00575CE5" w:rsidP="00575CE5">
            <w:pPr>
              <w:jc w:val="center"/>
              <w:rPr>
                <w:sz w:val="22"/>
                <w:szCs w:val="22"/>
                <w:rtl/>
              </w:rPr>
            </w:pPr>
            <w:r w:rsidRPr="00480AAD">
              <w:rPr>
                <w:rFonts w:hint="cs"/>
                <w:sz w:val="22"/>
                <w:szCs w:val="22"/>
                <w:rtl/>
              </w:rPr>
              <w:t>משך פעילות צפויה</w:t>
            </w:r>
          </w:p>
          <w:p w:rsidR="00575CE5" w:rsidRPr="00480AAD" w:rsidRDefault="00575CE5" w:rsidP="00575CE5">
            <w:pPr>
              <w:jc w:val="center"/>
              <w:rPr>
                <w:sz w:val="22"/>
                <w:szCs w:val="22"/>
                <w:rtl/>
              </w:rPr>
            </w:pPr>
          </w:p>
        </w:tc>
      </w:tr>
      <w:tr w:rsidR="00575CE5" w:rsidRPr="00480AAD" w:rsidTr="00575CE5">
        <w:tc>
          <w:tcPr>
            <w:tcW w:w="2765" w:type="dxa"/>
          </w:tcPr>
          <w:p w:rsidR="00575CE5" w:rsidRPr="00480AAD" w:rsidRDefault="00575CE5" w:rsidP="00575CE5">
            <w:pPr>
              <w:jc w:val="center"/>
              <w:rPr>
                <w:sz w:val="22"/>
                <w:szCs w:val="22"/>
              </w:rPr>
            </w:pPr>
            <w:r w:rsidRPr="00480AAD">
              <w:rPr>
                <w:b/>
                <w:bCs/>
                <w:sz w:val="22"/>
                <w:szCs w:val="22"/>
              </w:rPr>
              <w:t>P - O</w:t>
            </w:r>
          </w:p>
          <w:p w:rsidR="00575CE5" w:rsidRPr="00480AAD" w:rsidRDefault="00575CE5" w:rsidP="00575CE5">
            <w:pPr>
              <w:jc w:val="center"/>
              <w:rPr>
                <w:sz w:val="22"/>
                <w:szCs w:val="22"/>
                <w:rtl/>
              </w:rPr>
            </w:pPr>
            <w:r w:rsidRPr="00480AAD">
              <w:rPr>
                <w:b/>
                <w:bCs/>
                <w:sz w:val="22"/>
                <w:szCs w:val="22"/>
              </w:rPr>
              <w:t>_______</w:t>
            </w:r>
          </w:p>
          <w:p w:rsidR="00575CE5" w:rsidRPr="00480AAD" w:rsidRDefault="00575CE5" w:rsidP="00575CE5">
            <w:pPr>
              <w:jc w:val="center"/>
              <w:rPr>
                <w:sz w:val="22"/>
                <w:szCs w:val="22"/>
              </w:rPr>
            </w:pPr>
            <w:r w:rsidRPr="00480AAD">
              <w:rPr>
                <w:b/>
                <w:bCs/>
                <w:sz w:val="22"/>
                <w:szCs w:val="22"/>
              </w:rPr>
              <w:t>6</w:t>
            </w:r>
          </w:p>
        </w:tc>
        <w:tc>
          <w:tcPr>
            <w:tcW w:w="2765" w:type="dxa"/>
          </w:tcPr>
          <w:p w:rsidR="00575CE5" w:rsidRPr="00480AAD" w:rsidRDefault="00575CE5" w:rsidP="00575CE5">
            <w:pPr>
              <w:jc w:val="center"/>
              <w:rPr>
                <w:sz w:val="22"/>
                <w:szCs w:val="22"/>
              </w:rPr>
            </w:pPr>
            <w:r w:rsidRPr="00480AAD">
              <w:rPr>
                <w:b/>
                <w:bCs/>
                <w:sz w:val="22"/>
                <w:szCs w:val="22"/>
              </w:rPr>
              <w:t>P + 4M + O</w:t>
            </w:r>
          </w:p>
          <w:p w:rsidR="00575CE5" w:rsidRPr="00480AAD" w:rsidRDefault="00575CE5" w:rsidP="00575CE5">
            <w:pPr>
              <w:jc w:val="center"/>
              <w:rPr>
                <w:sz w:val="22"/>
                <w:szCs w:val="22"/>
                <w:rtl/>
              </w:rPr>
            </w:pPr>
            <w:r w:rsidRPr="00480AAD">
              <w:rPr>
                <w:b/>
                <w:bCs/>
                <w:sz w:val="22"/>
                <w:szCs w:val="22"/>
              </w:rPr>
              <w:t>_______</w:t>
            </w:r>
          </w:p>
          <w:p w:rsidR="00575CE5" w:rsidRPr="00480AAD" w:rsidRDefault="00575CE5" w:rsidP="00575CE5">
            <w:pPr>
              <w:jc w:val="center"/>
              <w:rPr>
                <w:sz w:val="22"/>
                <w:szCs w:val="22"/>
                <w:rtl/>
              </w:rPr>
            </w:pPr>
            <w:r w:rsidRPr="00480AAD">
              <w:rPr>
                <w:b/>
                <w:bCs/>
                <w:sz w:val="22"/>
                <w:szCs w:val="22"/>
              </w:rPr>
              <w:t>6</w:t>
            </w:r>
          </w:p>
        </w:tc>
        <w:tc>
          <w:tcPr>
            <w:tcW w:w="2766" w:type="dxa"/>
          </w:tcPr>
          <w:p w:rsidR="00575CE5" w:rsidRPr="00480AAD" w:rsidRDefault="00575CE5" w:rsidP="00575CE5">
            <w:pPr>
              <w:jc w:val="center"/>
              <w:rPr>
                <w:sz w:val="22"/>
                <w:szCs w:val="22"/>
              </w:rPr>
            </w:pPr>
            <w:r w:rsidRPr="00480AAD">
              <w:rPr>
                <w:b/>
                <w:bCs/>
                <w:sz w:val="22"/>
                <w:szCs w:val="22"/>
              </w:rPr>
              <w:t>P + M + O</w:t>
            </w:r>
          </w:p>
          <w:p w:rsidR="00575CE5" w:rsidRPr="00480AAD" w:rsidRDefault="00575CE5" w:rsidP="00575CE5">
            <w:pPr>
              <w:jc w:val="center"/>
              <w:rPr>
                <w:sz w:val="22"/>
                <w:szCs w:val="22"/>
                <w:rtl/>
              </w:rPr>
            </w:pPr>
            <w:r w:rsidRPr="00480AAD">
              <w:rPr>
                <w:b/>
                <w:bCs/>
                <w:sz w:val="22"/>
                <w:szCs w:val="22"/>
              </w:rPr>
              <w:t>_______</w:t>
            </w:r>
          </w:p>
          <w:p w:rsidR="00575CE5" w:rsidRPr="00480AAD" w:rsidRDefault="00575CE5" w:rsidP="00575CE5">
            <w:pPr>
              <w:jc w:val="center"/>
              <w:rPr>
                <w:sz w:val="22"/>
                <w:szCs w:val="22"/>
              </w:rPr>
            </w:pPr>
            <w:r w:rsidRPr="00480AAD">
              <w:rPr>
                <w:b/>
                <w:bCs/>
                <w:sz w:val="22"/>
                <w:szCs w:val="22"/>
              </w:rPr>
              <w:t>3</w:t>
            </w:r>
          </w:p>
        </w:tc>
      </w:tr>
      <w:tr w:rsidR="00575CE5" w:rsidRPr="00480AAD" w:rsidTr="00575CE5">
        <w:tc>
          <w:tcPr>
            <w:tcW w:w="2765" w:type="dxa"/>
          </w:tcPr>
          <w:p w:rsidR="00575CE5" w:rsidRPr="00480AAD" w:rsidRDefault="00575CE5" w:rsidP="00575CE5">
            <w:pPr>
              <w:jc w:val="center"/>
              <w:rPr>
                <w:sz w:val="22"/>
                <w:szCs w:val="22"/>
              </w:rPr>
            </w:pPr>
            <w:r w:rsidRPr="00480AAD">
              <w:rPr>
                <w:rFonts w:eastAsia="Tahoma"/>
                <w:b/>
                <w:bCs/>
                <w:color w:val="000000" w:themeColor="text1"/>
                <w:kern w:val="24"/>
                <w:sz w:val="22"/>
                <w:szCs w:val="22"/>
              </w:rPr>
              <w:t>P</w:t>
            </w:r>
            <w:r w:rsidRPr="00480AAD">
              <w:rPr>
                <w:rFonts w:eastAsia="Tahoma"/>
                <w:color w:val="000000" w:themeColor="text1"/>
                <w:kern w:val="24"/>
                <w:sz w:val="22"/>
                <w:szCs w:val="22"/>
              </w:rPr>
              <w:t>-Pessimistic</w:t>
            </w:r>
          </w:p>
        </w:tc>
        <w:tc>
          <w:tcPr>
            <w:tcW w:w="2765" w:type="dxa"/>
          </w:tcPr>
          <w:p w:rsidR="00575CE5" w:rsidRPr="00480AAD" w:rsidRDefault="00575CE5" w:rsidP="00575CE5">
            <w:pPr>
              <w:jc w:val="center"/>
              <w:rPr>
                <w:sz w:val="22"/>
                <w:szCs w:val="22"/>
                <w:rtl/>
              </w:rPr>
            </w:pPr>
            <w:r w:rsidRPr="00480AAD">
              <w:rPr>
                <w:rFonts w:eastAsia="Tahoma"/>
                <w:b/>
                <w:bCs/>
                <w:color w:val="000000" w:themeColor="text1"/>
                <w:kern w:val="24"/>
                <w:sz w:val="22"/>
                <w:szCs w:val="22"/>
              </w:rPr>
              <w:t>M</w:t>
            </w:r>
            <w:r w:rsidRPr="00480AAD">
              <w:rPr>
                <w:rFonts w:eastAsia="Tahoma"/>
                <w:color w:val="000000" w:themeColor="text1"/>
                <w:kern w:val="24"/>
                <w:sz w:val="22"/>
                <w:szCs w:val="22"/>
              </w:rPr>
              <w:t>-Most likely</w:t>
            </w:r>
          </w:p>
        </w:tc>
        <w:tc>
          <w:tcPr>
            <w:tcW w:w="2766" w:type="dxa"/>
          </w:tcPr>
          <w:p w:rsidR="00575CE5" w:rsidRPr="00480AAD" w:rsidRDefault="00575CE5" w:rsidP="00575CE5">
            <w:pPr>
              <w:jc w:val="center"/>
              <w:rPr>
                <w:sz w:val="22"/>
                <w:szCs w:val="22"/>
                <w:rtl/>
              </w:rPr>
            </w:pPr>
            <w:r w:rsidRPr="00480AAD">
              <w:rPr>
                <w:rFonts w:eastAsia="Tahoma"/>
                <w:b/>
                <w:bCs/>
                <w:color w:val="000000" w:themeColor="text1"/>
                <w:kern w:val="24"/>
                <w:sz w:val="22"/>
                <w:szCs w:val="22"/>
              </w:rPr>
              <w:t>O</w:t>
            </w:r>
            <w:r w:rsidRPr="00480AAD">
              <w:rPr>
                <w:rFonts w:eastAsia="Tahoma"/>
                <w:color w:val="000000" w:themeColor="text1"/>
                <w:kern w:val="24"/>
                <w:sz w:val="22"/>
                <w:szCs w:val="22"/>
              </w:rPr>
              <w:t>-Optimistic</w:t>
            </w:r>
          </w:p>
        </w:tc>
      </w:tr>
    </w:tbl>
    <w:p w:rsidR="00575CE5" w:rsidRPr="00732EC9" w:rsidRDefault="00575CE5" w:rsidP="00682948">
      <w:pPr>
        <w:rPr>
          <w:b/>
          <w:bCs/>
          <w:sz w:val="22"/>
          <w:szCs w:val="22"/>
          <w:rtl/>
        </w:rPr>
      </w:pPr>
      <w:r w:rsidRPr="00732EC9">
        <w:rPr>
          <w:rFonts w:hint="cs"/>
          <w:b/>
          <w:bCs/>
          <w:sz w:val="22"/>
          <w:szCs w:val="22"/>
          <w:rtl/>
        </w:rPr>
        <w:t>ניתוח עתודות:</w:t>
      </w:r>
    </w:p>
    <w:p w:rsidR="00575CE5" w:rsidRPr="00480AAD" w:rsidRDefault="00575CE5" w:rsidP="00575CE5">
      <w:pPr>
        <w:rPr>
          <w:sz w:val="22"/>
          <w:szCs w:val="22"/>
        </w:rPr>
      </w:pPr>
      <w:r w:rsidRPr="00480AAD">
        <w:rPr>
          <w:sz w:val="22"/>
          <w:szCs w:val="22"/>
          <w:rtl/>
        </w:rPr>
        <w:t>לשלב זמן נוסף המכונה עתודות חירום, עתודות זמן או באפר, לתוך לוח הזמנים הכולל של הפרויקט כהכרה בסיכון של לוח הזמנים</w:t>
      </w:r>
    </w:p>
    <w:p w:rsidR="00575CE5" w:rsidRPr="00480AAD" w:rsidRDefault="00575CE5" w:rsidP="00575CE5">
      <w:pPr>
        <w:jc w:val="center"/>
        <w:rPr>
          <w:sz w:val="22"/>
          <w:szCs w:val="22"/>
          <w:rtl/>
        </w:rPr>
      </w:pPr>
      <w:r w:rsidRPr="00480AAD">
        <w:rPr>
          <w:noProof/>
          <w:sz w:val="22"/>
          <w:szCs w:val="22"/>
        </w:rPr>
        <w:drawing>
          <wp:inline distT="0" distB="0" distL="0" distR="0" wp14:anchorId="71B6676B" wp14:editId="7208FFDB">
            <wp:extent cx="1985750" cy="1248445"/>
            <wp:effectExtent l="0" t="0" r="0" b="889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97511" cy="1255839"/>
                    </a:xfrm>
                    <a:prstGeom prst="rect">
                      <a:avLst/>
                    </a:prstGeom>
                  </pic:spPr>
                </pic:pic>
              </a:graphicData>
            </a:graphic>
          </wp:inline>
        </w:drawing>
      </w:r>
    </w:p>
    <w:p w:rsidR="00575CE5" w:rsidRPr="00480AAD" w:rsidRDefault="00575CE5" w:rsidP="00360CFD">
      <w:pPr>
        <w:pStyle w:val="3"/>
        <w:rPr>
          <w:sz w:val="22"/>
          <w:szCs w:val="22"/>
          <w:rtl/>
        </w:rPr>
      </w:pPr>
      <w:r w:rsidRPr="00480AAD">
        <w:rPr>
          <w:rFonts w:hint="cs"/>
          <w:sz w:val="22"/>
          <w:szCs w:val="22"/>
          <w:rtl/>
        </w:rPr>
        <w:t>הכנת לוח זמנים</w:t>
      </w:r>
    </w:p>
    <w:tbl>
      <w:tblPr>
        <w:tblStyle w:val="a5"/>
        <w:tblW w:w="0" w:type="auto"/>
        <w:tblLook w:val="0420" w:firstRow="1" w:lastRow="0" w:firstColumn="0" w:lastColumn="0" w:noHBand="0" w:noVBand="1"/>
      </w:tblPr>
      <w:tblGrid>
        <w:gridCol w:w="3022"/>
        <w:gridCol w:w="2475"/>
        <w:gridCol w:w="2799"/>
      </w:tblGrid>
      <w:tr w:rsidR="00575CE5" w:rsidRPr="00480AAD" w:rsidTr="00575CE5">
        <w:trPr>
          <w:trHeight w:val="64"/>
        </w:trPr>
        <w:tc>
          <w:tcPr>
            <w:tcW w:w="0" w:type="auto"/>
            <w:shd w:val="clear" w:color="auto" w:fill="D9D9D9" w:themeFill="background1" w:themeFillShade="D9"/>
            <w:hideMark/>
          </w:tcPr>
          <w:p w:rsidR="00575CE5" w:rsidRPr="00480AAD" w:rsidRDefault="00575CE5" w:rsidP="00575CE5">
            <w:pPr>
              <w:rPr>
                <w:sz w:val="22"/>
                <w:szCs w:val="22"/>
              </w:rPr>
            </w:pPr>
            <w:r w:rsidRPr="00480AAD">
              <w:rPr>
                <w:sz w:val="22"/>
                <w:szCs w:val="22"/>
                <w:rtl/>
              </w:rPr>
              <w:t>תפוקות</w:t>
            </w:r>
          </w:p>
        </w:tc>
        <w:tc>
          <w:tcPr>
            <w:tcW w:w="0" w:type="auto"/>
            <w:shd w:val="clear" w:color="auto" w:fill="D9D9D9" w:themeFill="background1" w:themeFillShade="D9"/>
            <w:hideMark/>
          </w:tcPr>
          <w:p w:rsidR="00575CE5" w:rsidRPr="00480AAD" w:rsidRDefault="00575CE5" w:rsidP="00575CE5">
            <w:pPr>
              <w:rPr>
                <w:sz w:val="22"/>
                <w:szCs w:val="22"/>
                <w:rtl/>
              </w:rPr>
            </w:pPr>
            <w:r w:rsidRPr="00480AAD">
              <w:rPr>
                <w:sz w:val="22"/>
                <w:szCs w:val="22"/>
                <w:rtl/>
              </w:rPr>
              <w:t>כלים &amp; שיטות</w:t>
            </w:r>
          </w:p>
        </w:tc>
        <w:tc>
          <w:tcPr>
            <w:tcW w:w="0" w:type="auto"/>
            <w:shd w:val="clear" w:color="auto" w:fill="D9D9D9" w:themeFill="background1" w:themeFillShade="D9"/>
            <w:hideMark/>
          </w:tcPr>
          <w:p w:rsidR="00575CE5" w:rsidRPr="00480AAD" w:rsidRDefault="00575CE5" w:rsidP="00575CE5">
            <w:pPr>
              <w:rPr>
                <w:sz w:val="22"/>
                <w:szCs w:val="22"/>
                <w:rtl/>
              </w:rPr>
            </w:pPr>
            <w:r w:rsidRPr="00480AAD">
              <w:rPr>
                <w:sz w:val="22"/>
                <w:szCs w:val="22"/>
                <w:rtl/>
              </w:rPr>
              <w:t>תשומות</w:t>
            </w:r>
          </w:p>
        </w:tc>
      </w:tr>
      <w:tr w:rsidR="00575CE5" w:rsidRPr="00480AAD" w:rsidTr="00575CE5">
        <w:trPr>
          <w:trHeight w:val="64"/>
        </w:trPr>
        <w:tc>
          <w:tcPr>
            <w:tcW w:w="0" w:type="auto"/>
            <w:hideMark/>
          </w:tcPr>
          <w:p w:rsidR="00575CE5" w:rsidRPr="00480AAD" w:rsidRDefault="00575CE5" w:rsidP="00575CE5">
            <w:pPr>
              <w:rPr>
                <w:sz w:val="22"/>
                <w:szCs w:val="22"/>
                <w:rtl/>
              </w:rPr>
            </w:pPr>
            <w:r w:rsidRPr="00480AAD">
              <w:rPr>
                <w:sz w:val="22"/>
                <w:szCs w:val="22"/>
                <w:rtl/>
              </w:rPr>
              <w:t>1. תוכנית בסיס לפרויקט.</w:t>
            </w:r>
          </w:p>
        </w:tc>
        <w:tc>
          <w:tcPr>
            <w:tcW w:w="0" w:type="auto"/>
            <w:hideMark/>
          </w:tcPr>
          <w:p w:rsidR="00575CE5" w:rsidRPr="00480AAD" w:rsidRDefault="00575CE5" w:rsidP="00575CE5">
            <w:pPr>
              <w:rPr>
                <w:sz w:val="22"/>
                <w:szCs w:val="22"/>
                <w:rtl/>
              </w:rPr>
            </w:pPr>
            <w:r w:rsidRPr="00480AAD">
              <w:rPr>
                <w:sz w:val="22"/>
                <w:szCs w:val="22"/>
                <w:rtl/>
              </w:rPr>
              <w:t>1. ניתוח רשת לוח זמנים.</w:t>
            </w:r>
          </w:p>
        </w:tc>
        <w:tc>
          <w:tcPr>
            <w:tcW w:w="0" w:type="auto"/>
            <w:hideMark/>
          </w:tcPr>
          <w:p w:rsidR="00575CE5" w:rsidRPr="00480AAD" w:rsidRDefault="00575CE5" w:rsidP="00575CE5">
            <w:pPr>
              <w:rPr>
                <w:sz w:val="22"/>
                <w:szCs w:val="22"/>
                <w:rtl/>
              </w:rPr>
            </w:pPr>
            <w:r w:rsidRPr="00480AAD">
              <w:rPr>
                <w:sz w:val="22"/>
                <w:szCs w:val="22"/>
                <w:rtl/>
              </w:rPr>
              <w:t>1. תוכנית ניהול לוח זמנים.</w:t>
            </w:r>
          </w:p>
        </w:tc>
      </w:tr>
      <w:tr w:rsidR="00575CE5" w:rsidRPr="00480AAD" w:rsidTr="00575CE5">
        <w:trPr>
          <w:trHeight w:val="64"/>
        </w:trPr>
        <w:tc>
          <w:tcPr>
            <w:tcW w:w="0" w:type="auto"/>
            <w:hideMark/>
          </w:tcPr>
          <w:p w:rsidR="00575CE5" w:rsidRPr="00480AAD" w:rsidRDefault="00575CE5" w:rsidP="00575CE5">
            <w:pPr>
              <w:rPr>
                <w:sz w:val="22"/>
                <w:szCs w:val="22"/>
                <w:rtl/>
              </w:rPr>
            </w:pPr>
            <w:r w:rsidRPr="00480AAD">
              <w:rPr>
                <w:sz w:val="22"/>
                <w:szCs w:val="22"/>
                <w:rtl/>
              </w:rPr>
              <w:t>2. לוח זמנים לפרויקט.</w:t>
            </w:r>
          </w:p>
        </w:tc>
        <w:tc>
          <w:tcPr>
            <w:tcW w:w="0" w:type="auto"/>
            <w:hideMark/>
          </w:tcPr>
          <w:p w:rsidR="00575CE5" w:rsidRPr="00480AAD" w:rsidRDefault="00575CE5" w:rsidP="00575CE5">
            <w:pPr>
              <w:rPr>
                <w:sz w:val="22"/>
                <w:szCs w:val="22"/>
                <w:rtl/>
              </w:rPr>
            </w:pPr>
            <w:r w:rsidRPr="00480AAD">
              <w:rPr>
                <w:sz w:val="22"/>
                <w:szCs w:val="22"/>
                <w:rtl/>
              </w:rPr>
              <w:t>2. שיטת הנתיב הקריטי.</w:t>
            </w:r>
          </w:p>
        </w:tc>
        <w:tc>
          <w:tcPr>
            <w:tcW w:w="0" w:type="auto"/>
            <w:hideMark/>
          </w:tcPr>
          <w:p w:rsidR="00575CE5" w:rsidRPr="00480AAD" w:rsidRDefault="00575CE5" w:rsidP="00575CE5">
            <w:pPr>
              <w:rPr>
                <w:sz w:val="22"/>
                <w:szCs w:val="22"/>
                <w:rtl/>
              </w:rPr>
            </w:pPr>
            <w:r w:rsidRPr="00480AAD">
              <w:rPr>
                <w:sz w:val="22"/>
                <w:szCs w:val="22"/>
                <w:rtl/>
              </w:rPr>
              <w:t>2. רשימת פעילויות.</w:t>
            </w:r>
          </w:p>
        </w:tc>
      </w:tr>
      <w:tr w:rsidR="00575CE5" w:rsidRPr="00480AAD" w:rsidTr="00575CE5">
        <w:trPr>
          <w:trHeight w:val="555"/>
        </w:trPr>
        <w:tc>
          <w:tcPr>
            <w:tcW w:w="0" w:type="auto"/>
            <w:hideMark/>
          </w:tcPr>
          <w:p w:rsidR="00575CE5" w:rsidRPr="00480AAD" w:rsidRDefault="00575CE5" w:rsidP="00575CE5">
            <w:pPr>
              <w:rPr>
                <w:sz w:val="22"/>
                <w:szCs w:val="22"/>
                <w:rtl/>
              </w:rPr>
            </w:pPr>
            <w:r w:rsidRPr="00480AAD">
              <w:rPr>
                <w:sz w:val="22"/>
                <w:szCs w:val="22"/>
                <w:rtl/>
              </w:rPr>
              <w:t>3. נתוני לוח זמנים.</w:t>
            </w:r>
          </w:p>
        </w:tc>
        <w:tc>
          <w:tcPr>
            <w:tcW w:w="0" w:type="auto"/>
            <w:hideMark/>
          </w:tcPr>
          <w:p w:rsidR="00575CE5" w:rsidRPr="00480AAD" w:rsidRDefault="00575CE5" w:rsidP="00575CE5">
            <w:pPr>
              <w:rPr>
                <w:sz w:val="22"/>
                <w:szCs w:val="22"/>
                <w:rtl/>
              </w:rPr>
            </w:pPr>
            <w:r w:rsidRPr="00480AAD">
              <w:rPr>
                <w:sz w:val="22"/>
                <w:szCs w:val="22"/>
                <w:rtl/>
              </w:rPr>
              <w:t>3. שיטת השרשרת הקריטית.</w:t>
            </w:r>
          </w:p>
        </w:tc>
        <w:tc>
          <w:tcPr>
            <w:tcW w:w="0" w:type="auto"/>
            <w:hideMark/>
          </w:tcPr>
          <w:p w:rsidR="00575CE5" w:rsidRPr="00480AAD" w:rsidRDefault="00575CE5" w:rsidP="00575CE5">
            <w:pPr>
              <w:rPr>
                <w:sz w:val="22"/>
                <w:szCs w:val="22"/>
                <w:rtl/>
              </w:rPr>
            </w:pPr>
            <w:r w:rsidRPr="00480AAD">
              <w:rPr>
                <w:sz w:val="22"/>
                <w:szCs w:val="22"/>
                <w:rtl/>
              </w:rPr>
              <w:t>3. תכונות הפעילות</w:t>
            </w:r>
          </w:p>
        </w:tc>
      </w:tr>
      <w:tr w:rsidR="00575CE5" w:rsidRPr="00480AAD" w:rsidTr="00575CE5">
        <w:trPr>
          <w:trHeight w:val="64"/>
        </w:trPr>
        <w:tc>
          <w:tcPr>
            <w:tcW w:w="0" w:type="auto"/>
            <w:hideMark/>
          </w:tcPr>
          <w:p w:rsidR="00575CE5" w:rsidRPr="00480AAD" w:rsidRDefault="00575CE5" w:rsidP="00575CE5">
            <w:pPr>
              <w:rPr>
                <w:sz w:val="22"/>
                <w:szCs w:val="22"/>
                <w:rtl/>
              </w:rPr>
            </w:pPr>
            <w:r w:rsidRPr="00480AAD">
              <w:rPr>
                <w:sz w:val="22"/>
                <w:szCs w:val="22"/>
                <w:rtl/>
              </w:rPr>
              <w:t>4. לוחות שנה לפרויקט.</w:t>
            </w:r>
          </w:p>
        </w:tc>
        <w:tc>
          <w:tcPr>
            <w:tcW w:w="0" w:type="auto"/>
            <w:hideMark/>
          </w:tcPr>
          <w:p w:rsidR="00575CE5" w:rsidRPr="00480AAD" w:rsidRDefault="00575CE5" w:rsidP="00575CE5">
            <w:pPr>
              <w:rPr>
                <w:sz w:val="22"/>
                <w:szCs w:val="22"/>
                <w:rtl/>
              </w:rPr>
            </w:pPr>
            <w:r w:rsidRPr="00480AAD">
              <w:rPr>
                <w:sz w:val="22"/>
                <w:szCs w:val="22"/>
                <w:rtl/>
              </w:rPr>
              <w:t>4. שיטות מיטוב משאבים.</w:t>
            </w:r>
          </w:p>
        </w:tc>
        <w:tc>
          <w:tcPr>
            <w:tcW w:w="0" w:type="auto"/>
            <w:hideMark/>
          </w:tcPr>
          <w:p w:rsidR="00575CE5" w:rsidRPr="00480AAD" w:rsidRDefault="00575CE5" w:rsidP="00575CE5">
            <w:pPr>
              <w:rPr>
                <w:sz w:val="22"/>
                <w:szCs w:val="22"/>
                <w:rtl/>
              </w:rPr>
            </w:pPr>
            <w:r w:rsidRPr="00480AAD">
              <w:rPr>
                <w:sz w:val="22"/>
                <w:szCs w:val="22"/>
                <w:rtl/>
              </w:rPr>
              <w:t>4. תרשים רשת לוח זמנים.</w:t>
            </w:r>
          </w:p>
        </w:tc>
      </w:tr>
      <w:tr w:rsidR="00575CE5" w:rsidRPr="00480AAD" w:rsidTr="00575CE5">
        <w:trPr>
          <w:trHeight w:val="548"/>
        </w:trPr>
        <w:tc>
          <w:tcPr>
            <w:tcW w:w="0" w:type="auto"/>
            <w:hideMark/>
          </w:tcPr>
          <w:p w:rsidR="00575CE5" w:rsidRPr="00480AAD" w:rsidRDefault="00575CE5" w:rsidP="00575CE5">
            <w:pPr>
              <w:rPr>
                <w:sz w:val="22"/>
                <w:szCs w:val="22"/>
                <w:rtl/>
              </w:rPr>
            </w:pPr>
            <w:r w:rsidRPr="00480AAD">
              <w:rPr>
                <w:sz w:val="22"/>
                <w:szCs w:val="22"/>
                <w:rtl/>
              </w:rPr>
              <w:t>5. עדכונים לתוכנית ניהול הפרויקט.</w:t>
            </w:r>
          </w:p>
        </w:tc>
        <w:tc>
          <w:tcPr>
            <w:tcW w:w="0" w:type="auto"/>
            <w:hideMark/>
          </w:tcPr>
          <w:p w:rsidR="00575CE5" w:rsidRPr="00480AAD" w:rsidRDefault="00575CE5" w:rsidP="00575CE5">
            <w:pPr>
              <w:rPr>
                <w:sz w:val="22"/>
                <w:szCs w:val="22"/>
                <w:rtl/>
              </w:rPr>
            </w:pPr>
            <w:r w:rsidRPr="00480AAD">
              <w:rPr>
                <w:sz w:val="22"/>
                <w:szCs w:val="22"/>
                <w:rtl/>
              </w:rPr>
              <w:t>5. שטות מידול.</w:t>
            </w:r>
          </w:p>
        </w:tc>
        <w:tc>
          <w:tcPr>
            <w:tcW w:w="0" w:type="auto"/>
            <w:hideMark/>
          </w:tcPr>
          <w:p w:rsidR="00575CE5" w:rsidRPr="00480AAD" w:rsidRDefault="00575CE5" w:rsidP="00575CE5">
            <w:pPr>
              <w:rPr>
                <w:sz w:val="22"/>
                <w:szCs w:val="22"/>
                <w:rtl/>
              </w:rPr>
            </w:pPr>
            <w:r w:rsidRPr="00480AAD">
              <w:rPr>
                <w:sz w:val="22"/>
                <w:szCs w:val="22"/>
                <w:rtl/>
              </w:rPr>
              <w:t>5. דרישות משאבים לפעילות.</w:t>
            </w:r>
          </w:p>
        </w:tc>
      </w:tr>
      <w:tr w:rsidR="00575CE5" w:rsidRPr="00480AAD" w:rsidTr="00575CE5">
        <w:trPr>
          <w:trHeight w:val="64"/>
        </w:trPr>
        <w:tc>
          <w:tcPr>
            <w:tcW w:w="0" w:type="auto"/>
            <w:hideMark/>
          </w:tcPr>
          <w:p w:rsidR="00575CE5" w:rsidRPr="00480AAD" w:rsidRDefault="00575CE5" w:rsidP="00575CE5">
            <w:pPr>
              <w:rPr>
                <w:sz w:val="22"/>
                <w:szCs w:val="22"/>
                <w:rtl/>
              </w:rPr>
            </w:pPr>
            <w:r w:rsidRPr="00480AAD">
              <w:rPr>
                <w:sz w:val="22"/>
                <w:szCs w:val="22"/>
                <w:rtl/>
              </w:rPr>
              <w:t>6. עדכון מסמכי הפרויקט.</w:t>
            </w:r>
          </w:p>
        </w:tc>
        <w:tc>
          <w:tcPr>
            <w:tcW w:w="0" w:type="auto"/>
            <w:hideMark/>
          </w:tcPr>
          <w:p w:rsidR="00575CE5" w:rsidRPr="00480AAD" w:rsidRDefault="00575CE5" w:rsidP="00575CE5">
            <w:pPr>
              <w:rPr>
                <w:sz w:val="22"/>
                <w:szCs w:val="22"/>
                <w:rtl/>
              </w:rPr>
            </w:pPr>
            <w:r w:rsidRPr="00480AAD">
              <w:rPr>
                <w:sz w:val="22"/>
                <w:szCs w:val="22"/>
                <w:rtl/>
              </w:rPr>
              <w:t>6. הקדמות והשהיות.</w:t>
            </w:r>
          </w:p>
        </w:tc>
        <w:tc>
          <w:tcPr>
            <w:tcW w:w="0" w:type="auto"/>
            <w:hideMark/>
          </w:tcPr>
          <w:p w:rsidR="00575CE5" w:rsidRPr="00480AAD" w:rsidRDefault="00575CE5" w:rsidP="00575CE5">
            <w:pPr>
              <w:rPr>
                <w:sz w:val="22"/>
                <w:szCs w:val="22"/>
                <w:rtl/>
              </w:rPr>
            </w:pPr>
            <w:r w:rsidRPr="00480AAD">
              <w:rPr>
                <w:sz w:val="22"/>
                <w:szCs w:val="22"/>
                <w:rtl/>
              </w:rPr>
              <w:t>6. לוח שנה למשאב</w:t>
            </w:r>
          </w:p>
        </w:tc>
      </w:tr>
      <w:tr w:rsidR="00575CE5" w:rsidRPr="00480AAD" w:rsidTr="00575CE5">
        <w:trPr>
          <w:trHeight w:val="493"/>
        </w:trPr>
        <w:tc>
          <w:tcPr>
            <w:tcW w:w="0" w:type="auto"/>
            <w:hideMark/>
          </w:tcPr>
          <w:p w:rsidR="00575CE5" w:rsidRPr="00480AAD" w:rsidRDefault="00575CE5" w:rsidP="00575CE5">
            <w:pPr>
              <w:rPr>
                <w:sz w:val="22"/>
                <w:szCs w:val="22"/>
                <w:rtl/>
              </w:rPr>
            </w:pPr>
          </w:p>
        </w:tc>
        <w:tc>
          <w:tcPr>
            <w:tcW w:w="0" w:type="auto"/>
            <w:hideMark/>
          </w:tcPr>
          <w:p w:rsidR="00575CE5" w:rsidRPr="00480AAD" w:rsidRDefault="00575CE5" w:rsidP="00575CE5">
            <w:pPr>
              <w:rPr>
                <w:sz w:val="22"/>
                <w:szCs w:val="22"/>
              </w:rPr>
            </w:pPr>
            <w:r w:rsidRPr="00480AAD">
              <w:rPr>
                <w:sz w:val="22"/>
                <w:szCs w:val="22"/>
                <w:rtl/>
              </w:rPr>
              <w:t>7. דחיסת לוח זמנים.</w:t>
            </w:r>
          </w:p>
        </w:tc>
        <w:tc>
          <w:tcPr>
            <w:tcW w:w="0" w:type="auto"/>
            <w:hideMark/>
          </w:tcPr>
          <w:p w:rsidR="00575CE5" w:rsidRPr="00480AAD" w:rsidRDefault="00575CE5" w:rsidP="00575CE5">
            <w:pPr>
              <w:rPr>
                <w:sz w:val="22"/>
                <w:szCs w:val="22"/>
                <w:rtl/>
              </w:rPr>
            </w:pPr>
            <w:r w:rsidRPr="00480AAD">
              <w:rPr>
                <w:sz w:val="22"/>
                <w:szCs w:val="22"/>
                <w:rtl/>
              </w:rPr>
              <w:t>7. אומדני משך הפעילות.</w:t>
            </w:r>
          </w:p>
        </w:tc>
      </w:tr>
      <w:tr w:rsidR="00575CE5" w:rsidRPr="00480AAD" w:rsidTr="00575CE5">
        <w:trPr>
          <w:trHeight w:val="64"/>
        </w:trPr>
        <w:tc>
          <w:tcPr>
            <w:tcW w:w="0" w:type="auto"/>
            <w:hideMark/>
          </w:tcPr>
          <w:p w:rsidR="00575CE5" w:rsidRPr="00480AAD" w:rsidRDefault="00575CE5" w:rsidP="00575CE5">
            <w:pPr>
              <w:rPr>
                <w:sz w:val="22"/>
                <w:szCs w:val="22"/>
                <w:rtl/>
              </w:rPr>
            </w:pPr>
          </w:p>
        </w:tc>
        <w:tc>
          <w:tcPr>
            <w:tcW w:w="0" w:type="auto"/>
            <w:hideMark/>
          </w:tcPr>
          <w:p w:rsidR="00575CE5" w:rsidRPr="00480AAD" w:rsidRDefault="00575CE5" w:rsidP="00575CE5">
            <w:pPr>
              <w:rPr>
                <w:sz w:val="22"/>
                <w:szCs w:val="22"/>
              </w:rPr>
            </w:pPr>
            <w:r w:rsidRPr="00480AAD">
              <w:rPr>
                <w:sz w:val="22"/>
                <w:szCs w:val="22"/>
                <w:rtl/>
              </w:rPr>
              <w:t>8. כלי תזמון.</w:t>
            </w:r>
          </w:p>
        </w:tc>
        <w:tc>
          <w:tcPr>
            <w:tcW w:w="0" w:type="auto"/>
            <w:hideMark/>
          </w:tcPr>
          <w:p w:rsidR="00575CE5" w:rsidRPr="00480AAD" w:rsidRDefault="00575CE5" w:rsidP="00575CE5">
            <w:pPr>
              <w:rPr>
                <w:sz w:val="22"/>
                <w:szCs w:val="22"/>
                <w:rtl/>
              </w:rPr>
            </w:pPr>
            <w:r w:rsidRPr="00480AAD">
              <w:rPr>
                <w:sz w:val="22"/>
                <w:szCs w:val="22"/>
                <w:rtl/>
              </w:rPr>
              <w:t>8. תיאור תכולת הפרויקט.</w:t>
            </w:r>
          </w:p>
        </w:tc>
      </w:tr>
      <w:tr w:rsidR="00575CE5" w:rsidRPr="00480AAD" w:rsidTr="00575CE5">
        <w:trPr>
          <w:trHeight w:val="64"/>
        </w:trPr>
        <w:tc>
          <w:tcPr>
            <w:tcW w:w="0" w:type="auto"/>
            <w:hideMark/>
          </w:tcPr>
          <w:p w:rsidR="00575CE5" w:rsidRPr="00480AAD" w:rsidRDefault="00575CE5" w:rsidP="00575CE5">
            <w:pPr>
              <w:rPr>
                <w:sz w:val="22"/>
                <w:szCs w:val="22"/>
                <w:rtl/>
              </w:rPr>
            </w:pPr>
          </w:p>
        </w:tc>
        <w:tc>
          <w:tcPr>
            <w:tcW w:w="0" w:type="auto"/>
            <w:hideMark/>
          </w:tcPr>
          <w:p w:rsidR="00575CE5" w:rsidRPr="00480AAD" w:rsidRDefault="00575CE5" w:rsidP="00575CE5">
            <w:pPr>
              <w:rPr>
                <w:sz w:val="22"/>
                <w:szCs w:val="22"/>
              </w:rPr>
            </w:pPr>
          </w:p>
        </w:tc>
        <w:tc>
          <w:tcPr>
            <w:tcW w:w="0" w:type="auto"/>
            <w:hideMark/>
          </w:tcPr>
          <w:p w:rsidR="00575CE5" w:rsidRPr="00480AAD" w:rsidRDefault="00575CE5" w:rsidP="00575CE5">
            <w:pPr>
              <w:rPr>
                <w:sz w:val="22"/>
                <w:szCs w:val="22"/>
              </w:rPr>
            </w:pPr>
            <w:r w:rsidRPr="00480AAD">
              <w:rPr>
                <w:sz w:val="22"/>
                <w:szCs w:val="22"/>
                <w:rtl/>
              </w:rPr>
              <w:t>9. רשימת סיכונים.</w:t>
            </w:r>
          </w:p>
        </w:tc>
      </w:tr>
      <w:tr w:rsidR="00575CE5" w:rsidRPr="00480AAD" w:rsidTr="00575CE5">
        <w:trPr>
          <w:trHeight w:val="64"/>
        </w:trPr>
        <w:tc>
          <w:tcPr>
            <w:tcW w:w="0" w:type="auto"/>
            <w:hideMark/>
          </w:tcPr>
          <w:p w:rsidR="00575CE5" w:rsidRPr="00480AAD" w:rsidRDefault="00575CE5" w:rsidP="00575CE5">
            <w:pPr>
              <w:rPr>
                <w:sz w:val="22"/>
                <w:szCs w:val="22"/>
                <w:rtl/>
              </w:rPr>
            </w:pPr>
          </w:p>
        </w:tc>
        <w:tc>
          <w:tcPr>
            <w:tcW w:w="0" w:type="auto"/>
            <w:hideMark/>
          </w:tcPr>
          <w:p w:rsidR="00575CE5" w:rsidRPr="00480AAD" w:rsidRDefault="00575CE5" w:rsidP="00575CE5">
            <w:pPr>
              <w:rPr>
                <w:sz w:val="22"/>
                <w:szCs w:val="22"/>
              </w:rPr>
            </w:pPr>
          </w:p>
        </w:tc>
        <w:tc>
          <w:tcPr>
            <w:tcW w:w="0" w:type="auto"/>
            <w:hideMark/>
          </w:tcPr>
          <w:p w:rsidR="00575CE5" w:rsidRPr="00480AAD" w:rsidRDefault="00575CE5" w:rsidP="00575CE5">
            <w:pPr>
              <w:rPr>
                <w:sz w:val="22"/>
                <w:szCs w:val="22"/>
              </w:rPr>
            </w:pPr>
            <w:r w:rsidRPr="00480AAD">
              <w:rPr>
                <w:sz w:val="22"/>
                <w:szCs w:val="22"/>
                <w:rtl/>
              </w:rPr>
              <w:t>10. הקצאת צוות הפרויקט.</w:t>
            </w:r>
          </w:p>
        </w:tc>
      </w:tr>
      <w:tr w:rsidR="00575CE5" w:rsidRPr="00480AAD" w:rsidTr="00575CE5">
        <w:trPr>
          <w:trHeight w:val="64"/>
        </w:trPr>
        <w:tc>
          <w:tcPr>
            <w:tcW w:w="0" w:type="auto"/>
            <w:hideMark/>
          </w:tcPr>
          <w:p w:rsidR="00575CE5" w:rsidRPr="00480AAD" w:rsidRDefault="00575CE5" w:rsidP="00575CE5">
            <w:pPr>
              <w:rPr>
                <w:sz w:val="22"/>
                <w:szCs w:val="22"/>
                <w:rtl/>
              </w:rPr>
            </w:pPr>
          </w:p>
        </w:tc>
        <w:tc>
          <w:tcPr>
            <w:tcW w:w="0" w:type="auto"/>
            <w:hideMark/>
          </w:tcPr>
          <w:p w:rsidR="00575CE5" w:rsidRPr="00480AAD" w:rsidRDefault="00575CE5" w:rsidP="00575CE5">
            <w:pPr>
              <w:rPr>
                <w:sz w:val="22"/>
                <w:szCs w:val="22"/>
              </w:rPr>
            </w:pPr>
          </w:p>
        </w:tc>
        <w:tc>
          <w:tcPr>
            <w:tcW w:w="0" w:type="auto"/>
            <w:hideMark/>
          </w:tcPr>
          <w:p w:rsidR="00575CE5" w:rsidRPr="00480AAD" w:rsidRDefault="00575CE5" w:rsidP="00575CE5">
            <w:pPr>
              <w:rPr>
                <w:sz w:val="22"/>
                <w:szCs w:val="22"/>
              </w:rPr>
            </w:pPr>
            <w:r w:rsidRPr="00480AAD">
              <w:rPr>
                <w:sz w:val="22"/>
                <w:szCs w:val="22"/>
                <w:rtl/>
              </w:rPr>
              <w:t>11. מבנה משאבים מפורט.</w:t>
            </w:r>
          </w:p>
        </w:tc>
      </w:tr>
      <w:tr w:rsidR="00575CE5" w:rsidRPr="00480AAD" w:rsidTr="00575CE5">
        <w:trPr>
          <w:trHeight w:val="559"/>
        </w:trPr>
        <w:tc>
          <w:tcPr>
            <w:tcW w:w="0" w:type="auto"/>
            <w:hideMark/>
          </w:tcPr>
          <w:p w:rsidR="00575CE5" w:rsidRPr="00480AAD" w:rsidRDefault="00575CE5" w:rsidP="00575CE5">
            <w:pPr>
              <w:rPr>
                <w:sz w:val="22"/>
                <w:szCs w:val="22"/>
                <w:rtl/>
              </w:rPr>
            </w:pPr>
          </w:p>
        </w:tc>
        <w:tc>
          <w:tcPr>
            <w:tcW w:w="0" w:type="auto"/>
            <w:hideMark/>
          </w:tcPr>
          <w:p w:rsidR="00575CE5" w:rsidRPr="00480AAD" w:rsidRDefault="00575CE5" w:rsidP="00575CE5">
            <w:pPr>
              <w:rPr>
                <w:sz w:val="22"/>
                <w:szCs w:val="22"/>
              </w:rPr>
            </w:pPr>
          </w:p>
        </w:tc>
        <w:tc>
          <w:tcPr>
            <w:tcW w:w="0" w:type="auto"/>
            <w:hideMark/>
          </w:tcPr>
          <w:p w:rsidR="00575CE5" w:rsidRPr="00480AAD" w:rsidRDefault="00575CE5" w:rsidP="00575CE5">
            <w:pPr>
              <w:rPr>
                <w:sz w:val="22"/>
                <w:szCs w:val="22"/>
              </w:rPr>
            </w:pPr>
            <w:r w:rsidRPr="00480AAD">
              <w:rPr>
                <w:sz w:val="22"/>
                <w:szCs w:val="22"/>
                <w:rtl/>
              </w:rPr>
              <w:t>12. גורמים סביבתיים של הארגון</w:t>
            </w:r>
          </w:p>
        </w:tc>
      </w:tr>
      <w:tr w:rsidR="00575CE5" w:rsidRPr="00480AAD" w:rsidTr="00575CE5">
        <w:trPr>
          <w:trHeight w:val="75"/>
        </w:trPr>
        <w:tc>
          <w:tcPr>
            <w:tcW w:w="0" w:type="auto"/>
            <w:hideMark/>
          </w:tcPr>
          <w:p w:rsidR="00575CE5" w:rsidRPr="00480AAD" w:rsidRDefault="00575CE5" w:rsidP="00575CE5">
            <w:pPr>
              <w:rPr>
                <w:sz w:val="22"/>
                <w:szCs w:val="22"/>
                <w:rtl/>
              </w:rPr>
            </w:pPr>
          </w:p>
        </w:tc>
        <w:tc>
          <w:tcPr>
            <w:tcW w:w="0" w:type="auto"/>
            <w:hideMark/>
          </w:tcPr>
          <w:p w:rsidR="00575CE5" w:rsidRPr="00480AAD" w:rsidRDefault="00575CE5" w:rsidP="00575CE5">
            <w:pPr>
              <w:rPr>
                <w:sz w:val="22"/>
                <w:szCs w:val="22"/>
              </w:rPr>
            </w:pPr>
          </w:p>
        </w:tc>
        <w:tc>
          <w:tcPr>
            <w:tcW w:w="0" w:type="auto"/>
            <w:hideMark/>
          </w:tcPr>
          <w:p w:rsidR="00575CE5" w:rsidRPr="00480AAD" w:rsidRDefault="00575CE5" w:rsidP="00575CE5">
            <w:pPr>
              <w:rPr>
                <w:sz w:val="22"/>
                <w:szCs w:val="22"/>
              </w:rPr>
            </w:pPr>
            <w:r w:rsidRPr="00480AAD">
              <w:rPr>
                <w:sz w:val="22"/>
                <w:szCs w:val="22"/>
                <w:rtl/>
              </w:rPr>
              <w:t>13. נכסי תהליך ארגוניים.</w:t>
            </w:r>
          </w:p>
        </w:tc>
      </w:tr>
    </w:tbl>
    <w:p w:rsidR="00A575D6" w:rsidRPr="00480AAD" w:rsidRDefault="00A575D6" w:rsidP="001A41CD">
      <w:pPr>
        <w:pStyle w:val="3"/>
        <w:rPr>
          <w:sz w:val="22"/>
          <w:szCs w:val="22"/>
          <w:rtl/>
        </w:rPr>
      </w:pPr>
    </w:p>
    <w:p w:rsidR="00575CE5" w:rsidRPr="00480AAD" w:rsidRDefault="00575CE5" w:rsidP="00575CE5">
      <w:pPr>
        <w:ind w:left="720"/>
        <w:rPr>
          <w:sz w:val="22"/>
          <w:szCs w:val="22"/>
          <w:rtl/>
        </w:rPr>
      </w:pPr>
      <w:r w:rsidRPr="00480AAD">
        <w:rPr>
          <w:noProof/>
          <w:sz w:val="22"/>
          <w:szCs w:val="22"/>
        </w:rPr>
        <w:drawing>
          <wp:inline distT="0" distB="0" distL="0" distR="0" wp14:anchorId="221D3D38" wp14:editId="175F7A89">
            <wp:extent cx="3107261" cy="3255404"/>
            <wp:effectExtent l="0" t="0" r="0" b="2540"/>
            <wp:docPr id="160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0" name="Picture 2"/>
                    <pic:cNvPicPr>
                      <a:picLocks noChangeAspect="1" noChangeArrowheads="1"/>
                    </pic:cNvPicPr>
                  </pic:nvPicPr>
                  <pic:blipFill>
                    <a:blip r:embed="rId51" cstate="print"/>
                    <a:srcRect l="22721" t="12341" r="38825" b="16040"/>
                    <a:stretch>
                      <a:fillRect/>
                    </a:stretch>
                  </pic:blipFill>
                  <pic:spPr bwMode="auto">
                    <a:xfrm>
                      <a:off x="0" y="0"/>
                      <a:ext cx="3116796" cy="3265393"/>
                    </a:xfrm>
                    <a:prstGeom prst="rect">
                      <a:avLst/>
                    </a:prstGeom>
                    <a:noFill/>
                    <a:ln w="9525">
                      <a:noFill/>
                      <a:miter lim="800000"/>
                      <a:headEnd/>
                      <a:tailEnd/>
                    </a:ln>
                  </pic:spPr>
                </pic:pic>
              </a:graphicData>
            </a:graphic>
          </wp:inline>
        </w:drawing>
      </w:r>
    </w:p>
    <w:p w:rsidR="00575CE5" w:rsidRPr="00480AAD" w:rsidRDefault="00575CE5" w:rsidP="00575CE5">
      <w:pPr>
        <w:rPr>
          <w:sz w:val="22"/>
          <w:szCs w:val="22"/>
          <w:rtl/>
        </w:rPr>
      </w:pPr>
    </w:p>
    <w:p w:rsidR="00575CE5" w:rsidRPr="00480AAD" w:rsidRDefault="00575CE5" w:rsidP="00360CFD">
      <w:pPr>
        <w:pStyle w:val="3"/>
        <w:rPr>
          <w:sz w:val="22"/>
          <w:szCs w:val="22"/>
          <w:rtl/>
        </w:rPr>
      </w:pPr>
      <w:r w:rsidRPr="00480AAD">
        <w:rPr>
          <w:rFonts w:hint="cs"/>
          <w:sz w:val="22"/>
          <w:szCs w:val="22"/>
          <w:rtl/>
        </w:rPr>
        <w:t>שיטות ציור דיאגרמות רשת</w:t>
      </w:r>
    </w:p>
    <w:tbl>
      <w:tblPr>
        <w:tblW w:w="0" w:type="auto"/>
        <w:jc w:val="center"/>
        <w:tblCellMar>
          <w:left w:w="0" w:type="dxa"/>
          <w:right w:w="0" w:type="dxa"/>
        </w:tblCellMar>
        <w:tblLook w:val="0600" w:firstRow="0" w:lastRow="0" w:firstColumn="0" w:lastColumn="0" w:noHBand="1" w:noVBand="1"/>
      </w:tblPr>
      <w:tblGrid>
        <w:gridCol w:w="4385"/>
        <w:gridCol w:w="3901"/>
      </w:tblGrid>
      <w:tr w:rsidR="00575CE5" w:rsidRPr="00480AAD" w:rsidTr="00575CE5">
        <w:trPr>
          <w:trHeight w:val="26"/>
          <w:jc w:val="center"/>
        </w:trPr>
        <w:tc>
          <w:tcPr>
            <w:tcW w:w="438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28" w:type="dxa"/>
              <w:left w:w="57" w:type="dxa"/>
              <w:bottom w:w="28" w:type="dxa"/>
              <w:right w:w="28" w:type="dxa"/>
            </w:tcMar>
            <w:vAlign w:val="center"/>
            <w:hideMark/>
          </w:tcPr>
          <w:p w:rsidR="00575CE5" w:rsidRPr="00480AAD" w:rsidRDefault="00575CE5" w:rsidP="00575CE5">
            <w:pPr>
              <w:jc w:val="center"/>
              <w:rPr>
                <w:sz w:val="22"/>
                <w:szCs w:val="22"/>
              </w:rPr>
            </w:pPr>
            <w:r w:rsidRPr="00480AAD">
              <w:rPr>
                <w:b/>
                <w:bCs/>
                <w:sz w:val="22"/>
                <w:szCs w:val="22"/>
              </w:rPr>
              <w:t>CPM</w:t>
            </w:r>
          </w:p>
        </w:tc>
        <w:tc>
          <w:tcPr>
            <w:tcW w:w="3901"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28" w:type="dxa"/>
              <w:left w:w="57" w:type="dxa"/>
              <w:bottom w:w="28" w:type="dxa"/>
              <w:right w:w="28" w:type="dxa"/>
            </w:tcMar>
            <w:vAlign w:val="center"/>
            <w:hideMark/>
          </w:tcPr>
          <w:p w:rsidR="00575CE5" w:rsidRPr="00480AAD" w:rsidRDefault="00575CE5" w:rsidP="00575CE5">
            <w:pPr>
              <w:jc w:val="center"/>
              <w:rPr>
                <w:sz w:val="22"/>
                <w:szCs w:val="22"/>
                <w:rtl/>
              </w:rPr>
            </w:pPr>
            <w:r w:rsidRPr="00480AAD">
              <w:rPr>
                <w:b/>
                <w:bCs/>
                <w:sz w:val="22"/>
                <w:szCs w:val="22"/>
              </w:rPr>
              <w:t>PERT</w:t>
            </w:r>
          </w:p>
        </w:tc>
      </w:tr>
      <w:tr w:rsidR="00575CE5" w:rsidRPr="00480AAD" w:rsidTr="00575CE5">
        <w:trPr>
          <w:trHeight w:val="26"/>
          <w:jc w:val="center"/>
        </w:trPr>
        <w:tc>
          <w:tcPr>
            <w:tcW w:w="4385" w:type="dxa"/>
            <w:tcBorders>
              <w:top w:val="single" w:sz="8" w:space="0" w:color="000000"/>
              <w:left w:val="single" w:sz="8" w:space="0" w:color="000000"/>
              <w:bottom w:val="single" w:sz="8" w:space="0" w:color="000000"/>
              <w:right w:val="single" w:sz="8" w:space="0" w:color="000000"/>
            </w:tcBorders>
            <w:shd w:val="clear" w:color="auto" w:fill="auto"/>
            <w:tcMar>
              <w:top w:w="28" w:type="dxa"/>
              <w:left w:w="57" w:type="dxa"/>
              <w:bottom w:w="28" w:type="dxa"/>
              <w:right w:w="28" w:type="dxa"/>
            </w:tcMar>
            <w:vAlign w:val="center"/>
            <w:hideMark/>
          </w:tcPr>
          <w:p w:rsidR="00575CE5" w:rsidRPr="00480AAD" w:rsidRDefault="00575CE5" w:rsidP="00575CE5">
            <w:pPr>
              <w:jc w:val="center"/>
              <w:rPr>
                <w:sz w:val="22"/>
                <w:szCs w:val="22"/>
                <w:rtl/>
              </w:rPr>
            </w:pPr>
            <w:r w:rsidRPr="00480AAD">
              <w:rPr>
                <w:sz w:val="22"/>
                <w:szCs w:val="22"/>
                <w:rtl/>
              </w:rPr>
              <w:t>שיטת הנתיב הקריטי</w:t>
            </w:r>
          </w:p>
        </w:tc>
        <w:tc>
          <w:tcPr>
            <w:tcW w:w="3901" w:type="dxa"/>
            <w:tcBorders>
              <w:top w:val="single" w:sz="8" w:space="0" w:color="000000"/>
              <w:left w:val="single" w:sz="8" w:space="0" w:color="000000"/>
              <w:bottom w:val="single" w:sz="8" w:space="0" w:color="000000"/>
              <w:right w:val="single" w:sz="8" w:space="0" w:color="000000"/>
            </w:tcBorders>
            <w:shd w:val="clear" w:color="auto" w:fill="auto"/>
            <w:tcMar>
              <w:top w:w="28" w:type="dxa"/>
              <w:left w:w="57" w:type="dxa"/>
              <w:bottom w:w="28" w:type="dxa"/>
              <w:right w:w="28" w:type="dxa"/>
            </w:tcMar>
            <w:vAlign w:val="center"/>
            <w:hideMark/>
          </w:tcPr>
          <w:p w:rsidR="00575CE5" w:rsidRPr="00480AAD" w:rsidRDefault="00575CE5" w:rsidP="00575CE5">
            <w:pPr>
              <w:jc w:val="center"/>
              <w:rPr>
                <w:sz w:val="22"/>
                <w:szCs w:val="22"/>
                <w:rtl/>
              </w:rPr>
            </w:pPr>
            <w:r w:rsidRPr="00480AAD">
              <w:rPr>
                <w:sz w:val="22"/>
                <w:szCs w:val="22"/>
                <w:rtl/>
              </w:rPr>
              <w:t>טכניקת תרשים הערכת התכנית ובחינתה</w:t>
            </w:r>
            <w:r w:rsidRPr="00480AAD">
              <w:rPr>
                <w:sz w:val="22"/>
                <w:szCs w:val="22"/>
              </w:rPr>
              <w:t>.</w:t>
            </w:r>
          </w:p>
        </w:tc>
      </w:tr>
      <w:tr w:rsidR="00575CE5" w:rsidRPr="00480AAD" w:rsidTr="00575CE5">
        <w:trPr>
          <w:trHeight w:val="26"/>
          <w:jc w:val="center"/>
        </w:trPr>
        <w:tc>
          <w:tcPr>
            <w:tcW w:w="4385" w:type="dxa"/>
            <w:tcBorders>
              <w:top w:val="single" w:sz="8" w:space="0" w:color="000000"/>
              <w:left w:val="single" w:sz="8" w:space="0" w:color="000000"/>
              <w:bottom w:val="single" w:sz="8" w:space="0" w:color="000000"/>
              <w:right w:val="single" w:sz="8" w:space="0" w:color="000000"/>
            </w:tcBorders>
            <w:shd w:val="clear" w:color="auto" w:fill="auto"/>
            <w:tcMar>
              <w:top w:w="28" w:type="dxa"/>
              <w:left w:w="57" w:type="dxa"/>
              <w:bottom w:w="28" w:type="dxa"/>
              <w:right w:w="28" w:type="dxa"/>
            </w:tcMar>
            <w:vAlign w:val="center"/>
            <w:hideMark/>
          </w:tcPr>
          <w:p w:rsidR="00575CE5" w:rsidRPr="00480AAD" w:rsidRDefault="00575CE5" w:rsidP="00575CE5">
            <w:pPr>
              <w:jc w:val="center"/>
              <w:rPr>
                <w:sz w:val="22"/>
                <w:szCs w:val="22"/>
                <w:rtl/>
              </w:rPr>
            </w:pPr>
            <w:r w:rsidRPr="00480AAD">
              <w:rPr>
                <w:sz w:val="22"/>
                <w:szCs w:val="22"/>
                <w:rtl/>
              </w:rPr>
              <w:t>יש הערכה חד פעמית למשימה</w:t>
            </w:r>
          </w:p>
        </w:tc>
        <w:tc>
          <w:tcPr>
            <w:tcW w:w="3901" w:type="dxa"/>
            <w:tcBorders>
              <w:top w:val="single" w:sz="8" w:space="0" w:color="000000"/>
              <w:left w:val="single" w:sz="8" w:space="0" w:color="000000"/>
              <w:bottom w:val="single" w:sz="8" w:space="0" w:color="000000"/>
              <w:right w:val="single" w:sz="8" w:space="0" w:color="000000"/>
            </w:tcBorders>
            <w:shd w:val="clear" w:color="auto" w:fill="auto"/>
            <w:tcMar>
              <w:top w:w="28" w:type="dxa"/>
              <w:left w:w="57" w:type="dxa"/>
              <w:bottom w:w="28" w:type="dxa"/>
              <w:right w:w="28" w:type="dxa"/>
            </w:tcMar>
            <w:vAlign w:val="center"/>
            <w:hideMark/>
          </w:tcPr>
          <w:p w:rsidR="00575CE5" w:rsidRPr="00480AAD" w:rsidRDefault="00575CE5" w:rsidP="00575CE5">
            <w:pPr>
              <w:jc w:val="center"/>
              <w:rPr>
                <w:sz w:val="22"/>
                <w:szCs w:val="22"/>
                <w:rtl/>
              </w:rPr>
            </w:pPr>
            <w:r w:rsidRPr="00480AAD">
              <w:rPr>
                <w:sz w:val="22"/>
                <w:szCs w:val="22"/>
                <w:rtl/>
              </w:rPr>
              <w:t>יש 3 אומדנים לפעילות: אופטימיות, פסימיות, סביר ביותר.</w:t>
            </w:r>
          </w:p>
        </w:tc>
      </w:tr>
      <w:tr w:rsidR="00575CE5" w:rsidRPr="00480AAD" w:rsidTr="00575CE5">
        <w:trPr>
          <w:trHeight w:val="26"/>
          <w:jc w:val="center"/>
        </w:trPr>
        <w:tc>
          <w:tcPr>
            <w:tcW w:w="4385" w:type="dxa"/>
            <w:tcBorders>
              <w:top w:val="single" w:sz="8" w:space="0" w:color="000000"/>
              <w:left w:val="single" w:sz="8" w:space="0" w:color="000000"/>
              <w:bottom w:val="single" w:sz="8" w:space="0" w:color="000000"/>
              <w:right w:val="single" w:sz="8" w:space="0" w:color="000000"/>
            </w:tcBorders>
            <w:shd w:val="clear" w:color="auto" w:fill="auto"/>
            <w:tcMar>
              <w:top w:w="28" w:type="dxa"/>
              <w:left w:w="57" w:type="dxa"/>
              <w:bottom w:w="28" w:type="dxa"/>
              <w:right w:w="28" w:type="dxa"/>
            </w:tcMar>
            <w:vAlign w:val="center"/>
            <w:hideMark/>
          </w:tcPr>
          <w:p w:rsidR="00575CE5" w:rsidRPr="00480AAD" w:rsidRDefault="00575CE5" w:rsidP="00575CE5">
            <w:pPr>
              <w:jc w:val="center"/>
              <w:rPr>
                <w:sz w:val="22"/>
                <w:szCs w:val="22"/>
                <w:rtl/>
              </w:rPr>
            </w:pPr>
            <w:r w:rsidRPr="00480AAD">
              <w:rPr>
                <w:sz w:val="22"/>
                <w:szCs w:val="22"/>
                <w:rtl/>
              </w:rPr>
              <w:t>קובע את הנתיב הארוך ביותר בתרשים הרשת</w:t>
            </w:r>
          </w:p>
        </w:tc>
        <w:tc>
          <w:tcPr>
            <w:tcW w:w="3901" w:type="dxa"/>
            <w:tcBorders>
              <w:top w:val="single" w:sz="8" w:space="0" w:color="000000"/>
              <w:left w:val="single" w:sz="8" w:space="0" w:color="000000"/>
              <w:bottom w:val="single" w:sz="8" w:space="0" w:color="000000"/>
              <w:right w:val="single" w:sz="8" w:space="0" w:color="000000"/>
            </w:tcBorders>
            <w:shd w:val="clear" w:color="auto" w:fill="auto"/>
            <w:tcMar>
              <w:top w:w="28" w:type="dxa"/>
              <w:left w:w="57" w:type="dxa"/>
              <w:bottom w:w="28" w:type="dxa"/>
              <w:right w:w="28" w:type="dxa"/>
            </w:tcMar>
            <w:vAlign w:val="center"/>
            <w:hideMark/>
          </w:tcPr>
          <w:p w:rsidR="00575CE5" w:rsidRPr="00480AAD" w:rsidRDefault="00575CE5" w:rsidP="00575CE5">
            <w:pPr>
              <w:jc w:val="center"/>
              <w:rPr>
                <w:sz w:val="22"/>
                <w:szCs w:val="22"/>
                <w:rtl/>
              </w:rPr>
            </w:pPr>
            <w:r w:rsidRPr="00480AAD">
              <w:rPr>
                <w:sz w:val="22"/>
                <w:szCs w:val="22"/>
                <w:rtl/>
              </w:rPr>
              <w:t>ניתן להשתמש להערכת זמן או עלות.</w:t>
            </w:r>
          </w:p>
        </w:tc>
      </w:tr>
      <w:tr w:rsidR="00575CE5" w:rsidRPr="00480AAD" w:rsidTr="00575CE5">
        <w:trPr>
          <w:trHeight w:val="26"/>
          <w:jc w:val="center"/>
        </w:trPr>
        <w:tc>
          <w:tcPr>
            <w:tcW w:w="4385" w:type="dxa"/>
            <w:tcBorders>
              <w:top w:val="single" w:sz="8" w:space="0" w:color="000000"/>
              <w:left w:val="single" w:sz="8" w:space="0" w:color="000000"/>
              <w:bottom w:val="single" w:sz="8" w:space="0" w:color="000000"/>
              <w:right w:val="single" w:sz="8" w:space="0" w:color="000000"/>
            </w:tcBorders>
            <w:shd w:val="clear" w:color="auto" w:fill="auto"/>
            <w:tcMar>
              <w:top w:w="28" w:type="dxa"/>
              <w:left w:w="57" w:type="dxa"/>
              <w:bottom w:w="28" w:type="dxa"/>
              <w:right w:w="28" w:type="dxa"/>
            </w:tcMar>
            <w:vAlign w:val="center"/>
            <w:hideMark/>
          </w:tcPr>
          <w:p w:rsidR="00575CE5" w:rsidRPr="00480AAD" w:rsidRDefault="00575CE5" w:rsidP="00575CE5">
            <w:pPr>
              <w:jc w:val="center"/>
              <w:rPr>
                <w:sz w:val="22"/>
                <w:szCs w:val="22"/>
                <w:rtl/>
              </w:rPr>
            </w:pPr>
            <w:r w:rsidRPr="00480AAD">
              <w:rPr>
                <w:sz w:val="22"/>
                <w:szCs w:val="22"/>
                <w:rtl/>
              </w:rPr>
              <w:t>קובע את הזמן המוקדם ביותר והמאוחר ביותר בו הפעילות יכולה להתחיל ואת הזמן המוקדם ביותר והמאוחר ביותר בו הפעילות יכולה להסתיים.</w:t>
            </w:r>
          </w:p>
        </w:tc>
        <w:tc>
          <w:tcPr>
            <w:tcW w:w="3901" w:type="dxa"/>
            <w:tcBorders>
              <w:top w:val="single" w:sz="8" w:space="0" w:color="000000"/>
              <w:left w:val="single" w:sz="8" w:space="0" w:color="000000"/>
              <w:bottom w:val="single" w:sz="8" w:space="0" w:color="000000"/>
              <w:right w:val="single" w:sz="8" w:space="0" w:color="000000"/>
            </w:tcBorders>
            <w:shd w:val="clear" w:color="auto" w:fill="auto"/>
            <w:tcMar>
              <w:top w:w="28" w:type="dxa"/>
              <w:left w:w="57" w:type="dxa"/>
              <w:bottom w:w="28" w:type="dxa"/>
              <w:right w:w="28" w:type="dxa"/>
            </w:tcMar>
            <w:vAlign w:val="center"/>
            <w:hideMark/>
          </w:tcPr>
          <w:p w:rsidR="00575CE5" w:rsidRPr="00480AAD" w:rsidRDefault="00575CE5" w:rsidP="00575CE5">
            <w:pPr>
              <w:jc w:val="center"/>
              <w:rPr>
                <w:sz w:val="22"/>
                <w:szCs w:val="22"/>
                <w:rtl/>
              </w:rPr>
            </w:pPr>
            <w:r w:rsidRPr="00480AAD">
              <w:rPr>
                <w:sz w:val="22"/>
                <w:szCs w:val="22"/>
                <w:rtl/>
              </w:rPr>
              <w:t>אומדנים של זמן (או עלות) צריכים להיות טווח.</w:t>
            </w:r>
          </w:p>
        </w:tc>
      </w:tr>
    </w:tbl>
    <w:p w:rsidR="00575CE5" w:rsidRPr="00480AAD" w:rsidRDefault="00575CE5" w:rsidP="00575CE5">
      <w:pPr>
        <w:rPr>
          <w:sz w:val="22"/>
          <w:szCs w:val="22"/>
          <w:rtl/>
        </w:rPr>
      </w:pPr>
    </w:p>
    <w:p w:rsidR="00575CE5" w:rsidRPr="00480AAD" w:rsidRDefault="00575CE5" w:rsidP="00575CE5">
      <w:pPr>
        <w:rPr>
          <w:b/>
          <w:bCs/>
          <w:sz w:val="22"/>
          <w:szCs w:val="22"/>
          <w:rtl/>
        </w:rPr>
      </w:pPr>
      <w:r w:rsidRPr="00480AAD">
        <w:rPr>
          <w:rFonts w:hint="cs"/>
          <w:b/>
          <w:bCs/>
          <w:sz w:val="22"/>
          <w:szCs w:val="22"/>
        </w:rPr>
        <w:t>CPM</w:t>
      </w:r>
      <w:r w:rsidRPr="00480AAD">
        <w:rPr>
          <w:rFonts w:hint="cs"/>
          <w:b/>
          <w:bCs/>
          <w:sz w:val="22"/>
          <w:szCs w:val="22"/>
          <w:rtl/>
        </w:rPr>
        <w:t xml:space="preserve"> </w:t>
      </w:r>
      <w:r w:rsidRPr="00480AAD">
        <w:rPr>
          <w:b/>
          <w:bCs/>
          <w:sz w:val="22"/>
          <w:szCs w:val="22"/>
          <w:rtl/>
        </w:rPr>
        <w:t>–</w:t>
      </w:r>
      <w:r w:rsidRPr="00480AAD">
        <w:rPr>
          <w:rFonts w:hint="cs"/>
          <w:b/>
          <w:bCs/>
          <w:sz w:val="22"/>
          <w:szCs w:val="22"/>
          <w:rtl/>
        </w:rPr>
        <w:t xml:space="preserve"> שיטת הנתיב הקריטי</w:t>
      </w:r>
    </w:p>
    <w:p w:rsidR="00575CE5" w:rsidRPr="00480AAD" w:rsidRDefault="00575CE5" w:rsidP="00575CE5">
      <w:pPr>
        <w:rPr>
          <w:sz w:val="22"/>
          <w:szCs w:val="22"/>
        </w:rPr>
      </w:pPr>
      <w:r w:rsidRPr="00480AAD">
        <w:rPr>
          <w:sz w:val="22"/>
          <w:szCs w:val="22"/>
          <w:rtl/>
        </w:rPr>
        <w:t>משמש להעריך את משך הפרויקט המינימלי ולקבוע את רמת גמישות התזמון על נתיבי הרשת הלוגיים בתוך מודל לוח הזמנים.</w:t>
      </w:r>
    </w:p>
    <w:p w:rsidR="00575CE5" w:rsidRPr="00480AAD" w:rsidRDefault="00575CE5" w:rsidP="00575CE5">
      <w:pPr>
        <w:rPr>
          <w:sz w:val="22"/>
          <w:szCs w:val="22"/>
          <w:rtl/>
        </w:rPr>
      </w:pPr>
      <w:r w:rsidRPr="00480AAD">
        <w:rPr>
          <w:noProof/>
          <w:sz w:val="22"/>
          <w:szCs w:val="22"/>
        </w:rPr>
        <w:drawing>
          <wp:inline distT="0" distB="0" distL="0" distR="0" wp14:anchorId="19B55E41" wp14:editId="3D9C2CDC">
            <wp:extent cx="1927154" cy="751743"/>
            <wp:effectExtent l="0" t="0" r="0" b="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54830" cy="762539"/>
                    </a:xfrm>
                    <a:prstGeom prst="rect">
                      <a:avLst/>
                    </a:prstGeom>
                  </pic:spPr>
                </pic:pic>
              </a:graphicData>
            </a:graphic>
          </wp:inline>
        </w:drawing>
      </w:r>
    </w:p>
    <w:p w:rsidR="00575CE5" w:rsidRPr="00480AAD" w:rsidRDefault="00575CE5" w:rsidP="00575CE5">
      <w:pPr>
        <w:rPr>
          <w:b/>
          <w:bCs/>
          <w:sz w:val="22"/>
          <w:szCs w:val="22"/>
          <w:rtl/>
        </w:rPr>
      </w:pPr>
      <w:r w:rsidRPr="00480AAD">
        <w:rPr>
          <w:rFonts w:hint="cs"/>
          <w:b/>
          <w:bCs/>
          <w:sz w:val="22"/>
          <w:szCs w:val="22"/>
          <w:rtl/>
        </w:rPr>
        <w:t>חישוב קדימה ולאחור</w:t>
      </w:r>
    </w:p>
    <w:p w:rsidR="00575CE5" w:rsidRPr="00480AAD" w:rsidRDefault="00575CE5" w:rsidP="00575CE5">
      <w:pPr>
        <w:rPr>
          <w:sz w:val="22"/>
          <w:szCs w:val="22"/>
        </w:rPr>
      </w:pPr>
      <w:r w:rsidRPr="00480AAD">
        <w:rPr>
          <w:sz w:val="22"/>
          <w:szCs w:val="22"/>
          <w:rtl/>
        </w:rPr>
        <w:t>חישוב קדימה קובע את הזמן המוקדם ביותר שהפעילות יכולה להתחיל ולהסתיים על סמך יחסי הקדימות. החל מתחילת הרשת.</w:t>
      </w:r>
    </w:p>
    <w:p w:rsidR="00423EC9" w:rsidRPr="00480AAD" w:rsidRDefault="00423EC9" w:rsidP="00423EC9">
      <w:pPr>
        <w:rPr>
          <w:sz w:val="22"/>
          <w:szCs w:val="22"/>
          <w:rtl/>
        </w:rPr>
      </w:pPr>
      <w:r w:rsidRPr="00480AAD">
        <w:rPr>
          <w:sz w:val="22"/>
          <w:szCs w:val="22"/>
          <w:rtl/>
        </w:rPr>
        <w:t>חישוב לאחור קובע את הזמן המאוחר ביותר שהפעילות צריכה להסתיים ולהתחיל מבלי שתעכב את מועד השלמת הפרויקט. החל מסוף הרשת.</w:t>
      </w:r>
    </w:p>
    <w:p w:rsidR="00C464E9" w:rsidRDefault="00C464E9" w:rsidP="00423EC9">
      <w:pPr>
        <w:rPr>
          <w:b/>
          <w:bCs/>
          <w:sz w:val="22"/>
          <w:szCs w:val="22"/>
          <w:rtl/>
        </w:rPr>
      </w:pPr>
    </w:p>
    <w:p w:rsidR="00423EC9" w:rsidRPr="00480AAD" w:rsidRDefault="00423EC9" w:rsidP="00423EC9">
      <w:pPr>
        <w:rPr>
          <w:b/>
          <w:bCs/>
          <w:sz w:val="22"/>
          <w:szCs w:val="22"/>
        </w:rPr>
      </w:pPr>
      <w:r w:rsidRPr="00480AAD">
        <w:rPr>
          <w:rFonts w:hint="cs"/>
          <w:b/>
          <w:bCs/>
          <w:sz w:val="22"/>
          <w:szCs w:val="22"/>
          <w:rtl/>
        </w:rPr>
        <w:t>חישובי רשת</w:t>
      </w:r>
    </w:p>
    <w:p w:rsidR="00575CE5" w:rsidRPr="00480AAD" w:rsidRDefault="00423EC9" w:rsidP="00423EC9">
      <w:pPr>
        <w:jc w:val="center"/>
        <w:rPr>
          <w:sz w:val="22"/>
          <w:szCs w:val="22"/>
          <w:rtl/>
        </w:rPr>
      </w:pPr>
      <w:r w:rsidRPr="00480AAD">
        <w:rPr>
          <w:noProof/>
          <w:sz w:val="22"/>
          <w:szCs w:val="22"/>
        </w:rPr>
        <w:drawing>
          <wp:inline distT="0" distB="0" distL="0" distR="0" wp14:anchorId="1F39DF31" wp14:editId="014C8CE9">
            <wp:extent cx="2518012" cy="1566709"/>
            <wp:effectExtent l="0" t="0" r="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30837" cy="1574689"/>
                    </a:xfrm>
                    <a:prstGeom prst="rect">
                      <a:avLst/>
                    </a:prstGeom>
                  </pic:spPr>
                </pic:pic>
              </a:graphicData>
            </a:graphic>
          </wp:inline>
        </w:drawing>
      </w:r>
    </w:p>
    <w:p w:rsidR="00423EC9" w:rsidRPr="00480AAD" w:rsidRDefault="00423EC9" w:rsidP="00423EC9">
      <w:pPr>
        <w:rPr>
          <w:b/>
          <w:bCs/>
          <w:sz w:val="22"/>
          <w:szCs w:val="22"/>
          <w:rtl/>
        </w:rPr>
      </w:pPr>
      <w:r w:rsidRPr="00480AAD">
        <w:rPr>
          <w:rFonts w:hint="cs"/>
          <w:b/>
          <w:bCs/>
          <w:sz w:val="22"/>
          <w:szCs w:val="22"/>
          <w:rtl/>
        </w:rPr>
        <w:t>חישוב קדימה</w:t>
      </w:r>
    </w:p>
    <w:p w:rsidR="00423EC9" w:rsidRPr="00480AAD" w:rsidRDefault="00423EC9" w:rsidP="00423EC9">
      <w:pPr>
        <w:jc w:val="center"/>
        <w:rPr>
          <w:b/>
          <w:bCs/>
          <w:sz w:val="22"/>
          <w:szCs w:val="22"/>
          <w:rtl/>
        </w:rPr>
      </w:pPr>
      <w:r w:rsidRPr="00480AAD">
        <w:rPr>
          <w:noProof/>
          <w:sz w:val="22"/>
          <w:szCs w:val="22"/>
        </w:rPr>
        <w:drawing>
          <wp:inline distT="0" distB="0" distL="0" distR="0" wp14:anchorId="3994D340" wp14:editId="67B74C61">
            <wp:extent cx="1893906" cy="894054"/>
            <wp:effectExtent l="0" t="0" r="0" b="1905"/>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08272" cy="900836"/>
                    </a:xfrm>
                    <a:prstGeom prst="rect">
                      <a:avLst/>
                    </a:prstGeom>
                  </pic:spPr>
                </pic:pic>
              </a:graphicData>
            </a:graphic>
          </wp:inline>
        </w:drawing>
      </w:r>
    </w:p>
    <w:p w:rsidR="00423EC9" w:rsidRPr="00480AAD" w:rsidRDefault="00423EC9" w:rsidP="00423EC9">
      <w:pPr>
        <w:rPr>
          <w:b/>
          <w:bCs/>
          <w:sz w:val="22"/>
          <w:szCs w:val="22"/>
          <w:rtl/>
        </w:rPr>
      </w:pPr>
    </w:p>
    <w:p w:rsidR="00C464E9" w:rsidRDefault="00C464E9" w:rsidP="00423EC9">
      <w:pPr>
        <w:rPr>
          <w:b/>
          <w:bCs/>
          <w:sz w:val="22"/>
          <w:szCs w:val="22"/>
          <w:rtl/>
        </w:rPr>
        <w:sectPr w:rsidR="00C464E9" w:rsidSect="000C0A21">
          <w:type w:val="continuous"/>
          <w:pgSz w:w="11906" w:h="16838"/>
          <w:pgMar w:top="1440" w:right="1800" w:bottom="1440" w:left="1800" w:header="708" w:footer="708" w:gutter="0"/>
          <w:cols w:space="708"/>
          <w:bidi/>
          <w:rtlGutter/>
          <w:docGrid w:linePitch="360"/>
        </w:sectPr>
      </w:pPr>
    </w:p>
    <w:p w:rsidR="00423EC9" w:rsidRPr="00480AAD" w:rsidRDefault="00423EC9" w:rsidP="00423EC9">
      <w:pPr>
        <w:rPr>
          <w:b/>
          <w:bCs/>
          <w:sz w:val="22"/>
          <w:szCs w:val="22"/>
          <w:rtl/>
        </w:rPr>
      </w:pPr>
      <w:r w:rsidRPr="00480AAD">
        <w:rPr>
          <w:rFonts w:hint="cs"/>
          <w:b/>
          <w:bCs/>
          <w:sz w:val="22"/>
          <w:szCs w:val="22"/>
          <w:rtl/>
        </w:rPr>
        <w:t xml:space="preserve">חישוב קדימה </w:t>
      </w:r>
      <w:r w:rsidRPr="00480AAD">
        <w:rPr>
          <w:b/>
          <w:bCs/>
          <w:sz w:val="22"/>
          <w:szCs w:val="22"/>
          <w:rtl/>
        </w:rPr>
        <w:t>–</w:t>
      </w:r>
      <w:r w:rsidRPr="00480AAD">
        <w:rPr>
          <w:rFonts w:hint="cs"/>
          <w:b/>
          <w:bCs/>
          <w:sz w:val="22"/>
          <w:szCs w:val="22"/>
          <w:rtl/>
        </w:rPr>
        <w:t xml:space="preserve"> התניה אחת</w:t>
      </w:r>
    </w:p>
    <w:p w:rsidR="00423EC9" w:rsidRPr="00480AAD" w:rsidRDefault="00C464E9" w:rsidP="00C464E9">
      <w:pPr>
        <w:rPr>
          <w:b/>
          <w:bCs/>
          <w:sz w:val="22"/>
          <w:szCs w:val="22"/>
          <w:rtl/>
        </w:rPr>
      </w:pPr>
      <w:r w:rsidRPr="00480AAD">
        <w:rPr>
          <w:noProof/>
          <w:sz w:val="22"/>
          <w:szCs w:val="22"/>
        </w:rPr>
        <w:drawing>
          <wp:anchor distT="0" distB="0" distL="114300" distR="114300" simplePos="0" relativeHeight="251836416" behindDoc="0" locked="0" layoutInCell="1" allowOverlap="1">
            <wp:simplePos x="0" y="0"/>
            <wp:positionH relativeFrom="column">
              <wp:posOffset>-6350</wp:posOffset>
            </wp:positionH>
            <wp:positionV relativeFrom="paragraph">
              <wp:posOffset>-10795</wp:posOffset>
            </wp:positionV>
            <wp:extent cx="2412365" cy="1250950"/>
            <wp:effectExtent l="0" t="0" r="6985" b="6350"/>
            <wp:wrapSquare wrapText="bothSides"/>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12365" cy="1250950"/>
                    </a:xfrm>
                    <a:prstGeom prst="rect">
                      <a:avLst/>
                    </a:prstGeom>
                  </pic:spPr>
                </pic:pic>
              </a:graphicData>
            </a:graphic>
          </wp:anchor>
        </w:drawing>
      </w:r>
      <w:r w:rsidR="00423EC9" w:rsidRPr="00480AAD">
        <w:rPr>
          <w:rFonts w:hint="cs"/>
          <w:b/>
          <w:bCs/>
          <w:sz w:val="22"/>
          <w:szCs w:val="22"/>
          <w:rtl/>
        </w:rPr>
        <w:t xml:space="preserve">חישוב קדימה </w:t>
      </w:r>
      <w:r w:rsidR="00423EC9" w:rsidRPr="00480AAD">
        <w:rPr>
          <w:b/>
          <w:bCs/>
          <w:sz w:val="22"/>
          <w:szCs w:val="22"/>
          <w:rtl/>
        </w:rPr>
        <w:t>–</w:t>
      </w:r>
      <w:r w:rsidR="00423EC9" w:rsidRPr="00480AAD">
        <w:rPr>
          <w:rFonts w:hint="cs"/>
          <w:b/>
          <w:bCs/>
          <w:sz w:val="22"/>
          <w:szCs w:val="22"/>
          <w:rtl/>
        </w:rPr>
        <w:t xml:space="preserve"> שתי התניות</w:t>
      </w:r>
    </w:p>
    <w:p w:rsidR="00C464E9" w:rsidRDefault="00C464E9" w:rsidP="00DD2532">
      <w:pPr>
        <w:rPr>
          <w:b/>
          <w:bCs/>
          <w:sz w:val="22"/>
          <w:szCs w:val="22"/>
          <w:rtl/>
        </w:rPr>
        <w:sectPr w:rsidR="00C464E9" w:rsidSect="00C464E9">
          <w:type w:val="continuous"/>
          <w:pgSz w:w="11906" w:h="16838"/>
          <w:pgMar w:top="1440" w:right="1800" w:bottom="1440" w:left="1800" w:header="708" w:footer="708" w:gutter="0"/>
          <w:cols w:num="2" w:space="708"/>
          <w:bidi/>
          <w:rtlGutter/>
          <w:docGrid w:linePitch="360"/>
        </w:sectPr>
      </w:pPr>
      <w:r w:rsidRPr="00480AAD">
        <w:rPr>
          <w:noProof/>
          <w:sz w:val="22"/>
          <w:szCs w:val="22"/>
        </w:rPr>
        <w:drawing>
          <wp:inline distT="0" distB="0" distL="0" distR="0" wp14:anchorId="542F1F9B" wp14:editId="2EDC5487">
            <wp:extent cx="2412365" cy="806751"/>
            <wp:effectExtent l="0" t="0" r="6985" b="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12365" cy="806751"/>
                    </a:xfrm>
                    <a:prstGeom prst="rect">
                      <a:avLst/>
                    </a:prstGeom>
                  </pic:spPr>
                </pic:pic>
              </a:graphicData>
            </a:graphic>
          </wp:inline>
        </w:drawing>
      </w:r>
    </w:p>
    <w:p w:rsidR="00423EC9" w:rsidRDefault="00423EC9" w:rsidP="00DD2532">
      <w:pPr>
        <w:rPr>
          <w:b/>
          <w:bCs/>
          <w:sz w:val="22"/>
          <w:szCs w:val="22"/>
          <w:rtl/>
        </w:rPr>
      </w:pPr>
    </w:p>
    <w:p w:rsidR="00C464E9" w:rsidRDefault="00C464E9" w:rsidP="00C464E9">
      <w:pPr>
        <w:jc w:val="both"/>
        <w:rPr>
          <w:b/>
          <w:bCs/>
          <w:sz w:val="22"/>
          <w:szCs w:val="22"/>
          <w:rtl/>
        </w:rPr>
      </w:pPr>
    </w:p>
    <w:p w:rsidR="00423EC9" w:rsidRDefault="00423EC9" w:rsidP="00C464E9">
      <w:pPr>
        <w:jc w:val="both"/>
        <w:rPr>
          <w:b/>
          <w:bCs/>
          <w:sz w:val="22"/>
          <w:szCs w:val="22"/>
          <w:rtl/>
        </w:rPr>
      </w:pPr>
      <w:r w:rsidRPr="00480AAD">
        <w:rPr>
          <w:rFonts w:hint="cs"/>
          <w:b/>
          <w:bCs/>
          <w:sz w:val="22"/>
          <w:szCs w:val="22"/>
          <w:rtl/>
        </w:rPr>
        <w:t>דוגמא:</w:t>
      </w:r>
    </w:p>
    <w:p w:rsidR="00C464E9" w:rsidRPr="00480AAD" w:rsidRDefault="00C464E9" w:rsidP="00423EC9">
      <w:pPr>
        <w:rPr>
          <w:b/>
          <w:bCs/>
          <w:sz w:val="22"/>
          <w:szCs w:val="22"/>
          <w:rtl/>
        </w:rPr>
      </w:pPr>
      <w:r>
        <w:rPr>
          <w:noProof/>
        </w:rPr>
        <w:drawing>
          <wp:inline distT="0" distB="0" distL="0" distR="0" wp14:anchorId="528CA0AD" wp14:editId="3F9E85FF">
            <wp:extent cx="3384095" cy="1513187"/>
            <wp:effectExtent l="0" t="0" r="6985" b="0"/>
            <wp:docPr id="161792" name="תמונה 16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99859" cy="1520236"/>
                    </a:xfrm>
                    <a:prstGeom prst="rect">
                      <a:avLst/>
                    </a:prstGeom>
                  </pic:spPr>
                </pic:pic>
              </a:graphicData>
            </a:graphic>
          </wp:inline>
        </w:drawing>
      </w:r>
    </w:p>
    <w:p w:rsidR="00423EC9" w:rsidRPr="00480AAD" w:rsidRDefault="00C03FDE" w:rsidP="00DD2532">
      <w:pPr>
        <w:rPr>
          <w:b/>
          <w:bCs/>
          <w:sz w:val="22"/>
          <w:szCs w:val="22"/>
          <w:rtl/>
        </w:rPr>
      </w:pPr>
      <w:r w:rsidRPr="00480AAD">
        <w:rPr>
          <w:rFonts w:hint="cs"/>
          <w:b/>
          <w:bCs/>
          <w:sz w:val="22"/>
          <w:szCs w:val="22"/>
          <w:rtl/>
        </w:rPr>
        <w:t>חישוב לאחור</w:t>
      </w:r>
    </w:p>
    <w:p w:rsidR="00C03FDE" w:rsidRPr="00480AAD" w:rsidRDefault="00C03FDE" w:rsidP="00DD2532">
      <w:pPr>
        <w:rPr>
          <w:sz w:val="22"/>
          <w:szCs w:val="22"/>
          <w:rtl/>
        </w:rPr>
      </w:pPr>
      <w:r w:rsidRPr="00480AAD">
        <w:rPr>
          <w:noProof/>
          <w:sz w:val="22"/>
          <w:szCs w:val="22"/>
        </w:rPr>
        <w:drawing>
          <wp:inline distT="0" distB="0" distL="0" distR="0" wp14:anchorId="57978103" wp14:editId="5440AC37">
            <wp:extent cx="3295385" cy="1517559"/>
            <wp:effectExtent l="0" t="0" r="635" b="6985"/>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04359" cy="1521691"/>
                    </a:xfrm>
                    <a:prstGeom prst="rect">
                      <a:avLst/>
                    </a:prstGeom>
                  </pic:spPr>
                </pic:pic>
              </a:graphicData>
            </a:graphic>
          </wp:inline>
        </w:drawing>
      </w:r>
    </w:p>
    <w:p w:rsidR="00F20099" w:rsidRDefault="00F20099" w:rsidP="00C03FDE">
      <w:pPr>
        <w:rPr>
          <w:b/>
          <w:bCs/>
          <w:sz w:val="22"/>
          <w:szCs w:val="22"/>
          <w:rtl/>
        </w:rPr>
        <w:sectPr w:rsidR="00F20099" w:rsidSect="000C0A21">
          <w:type w:val="continuous"/>
          <w:pgSz w:w="11906" w:h="16838"/>
          <w:pgMar w:top="1440" w:right="1800" w:bottom="1440" w:left="1800" w:header="708" w:footer="708" w:gutter="0"/>
          <w:cols w:space="708"/>
          <w:bidi/>
          <w:rtlGutter/>
          <w:docGrid w:linePitch="360"/>
        </w:sectPr>
      </w:pPr>
    </w:p>
    <w:p w:rsidR="00C03FDE" w:rsidRPr="00480AAD" w:rsidRDefault="00C03FDE" w:rsidP="00C03FDE">
      <w:pPr>
        <w:rPr>
          <w:b/>
          <w:bCs/>
          <w:sz w:val="22"/>
          <w:szCs w:val="22"/>
          <w:rtl/>
        </w:rPr>
      </w:pPr>
      <w:r w:rsidRPr="00480AAD">
        <w:rPr>
          <w:rFonts w:hint="cs"/>
          <w:b/>
          <w:bCs/>
          <w:sz w:val="22"/>
          <w:szCs w:val="22"/>
          <w:rtl/>
        </w:rPr>
        <w:t xml:space="preserve">חישוב לאחור </w:t>
      </w:r>
      <w:r w:rsidRPr="00480AAD">
        <w:rPr>
          <w:b/>
          <w:bCs/>
          <w:sz w:val="22"/>
          <w:szCs w:val="22"/>
          <w:rtl/>
        </w:rPr>
        <w:t>–</w:t>
      </w:r>
      <w:r w:rsidRPr="00480AAD">
        <w:rPr>
          <w:rFonts w:hint="cs"/>
          <w:b/>
          <w:bCs/>
          <w:sz w:val="22"/>
          <w:szCs w:val="22"/>
          <w:rtl/>
        </w:rPr>
        <w:t xml:space="preserve"> התניה אחת</w:t>
      </w:r>
    </w:p>
    <w:p w:rsidR="00C03FDE" w:rsidRPr="00480AAD" w:rsidRDefault="00C03FDE" w:rsidP="00C03FDE">
      <w:pPr>
        <w:rPr>
          <w:sz w:val="22"/>
          <w:szCs w:val="22"/>
          <w:rtl/>
        </w:rPr>
      </w:pPr>
      <w:r w:rsidRPr="00480AAD">
        <w:rPr>
          <w:noProof/>
          <w:sz w:val="22"/>
          <w:szCs w:val="22"/>
        </w:rPr>
        <w:drawing>
          <wp:inline distT="0" distB="0" distL="0" distR="0" wp14:anchorId="6322C64D" wp14:editId="336A1583">
            <wp:extent cx="2490716" cy="838735"/>
            <wp:effectExtent l="0" t="0" r="508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11701" cy="845802"/>
                    </a:xfrm>
                    <a:prstGeom prst="rect">
                      <a:avLst/>
                    </a:prstGeom>
                  </pic:spPr>
                </pic:pic>
              </a:graphicData>
            </a:graphic>
          </wp:inline>
        </w:drawing>
      </w:r>
    </w:p>
    <w:p w:rsidR="00F20099" w:rsidRDefault="00F20099" w:rsidP="00C03FDE">
      <w:pPr>
        <w:rPr>
          <w:b/>
          <w:bCs/>
          <w:sz w:val="22"/>
          <w:szCs w:val="22"/>
          <w:rtl/>
        </w:rPr>
      </w:pPr>
    </w:p>
    <w:p w:rsidR="00F20099" w:rsidRDefault="00F20099" w:rsidP="00C03FDE">
      <w:pPr>
        <w:rPr>
          <w:b/>
          <w:bCs/>
          <w:sz w:val="22"/>
          <w:szCs w:val="22"/>
          <w:rtl/>
        </w:rPr>
      </w:pPr>
    </w:p>
    <w:p w:rsidR="00C03FDE" w:rsidRPr="00480AAD" w:rsidRDefault="00C03FDE" w:rsidP="00C03FDE">
      <w:pPr>
        <w:rPr>
          <w:b/>
          <w:bCs/>
          <w:sz w:val="22"/>
          <w:szCs w:val="22"/>
          <w:rtl/>
        </w:rPr>
      </w:pPr>
      <w:r w:rsidRPr="00480AAD">
        <w:rPr>
          <w:rFonts w:hint="cs"/>
          <w:b/>
          <w:bCs/>
          <w:sz w:val="22"/>
          <w:szCs w:val="22"/>
          <w:rtl/>
        </w:rPr>
        <w:t xml:space="preserve">חישוב לאחור </w:t>
      </w:r>
      <w:r w:rsidRPr="00480AAD">
        <w:rPr>
          <w:b/>
          <w:bCs/>
          <w:sz w:val="22"/>
          <w:szCs w:val="22"/>
          <w:rtl/>
        </w:rPr>
        <w:t>–</w:t>
      </w:r>
      <w:r w:rsidRPr="00480AAD">
        <w:rPr>
          <w:rFonts w:hint="cs"/>
          <w:b/>
          <w:bCs/>
          <w:sz w:val="22"/>
          <w:szCs w:val="22"/>
          <w:rtl/>
        </w:rPr>
        <w:t xml:space="preserve"> 2 התניות</w:t>
      </w:r>
    </w:p>
    <w:p w:rsidR="00F20099" w:rsidRDefault="00F20099" w:rsidP="001A41CD">
      <w:pPr>
        <w:rPr>
          <w:b/>
          <w:bCs/>
          <w:sz w:val="22"/>
          <w:szCs w:val="22"/>
          <w:rtl/>
        </w:rPr>
        <w:sectPr w:rsidR="00F20099" w:rsidSect="00F20099">
          <w:type w:val="continuous"/>
          <w:pgSz w:w="11906" w:h="16838"/>
          <w:pgMar w:top="1440" w:right="1800" w:bottom="1440" w:left="1800" w:header="708" w:footer="708" w:gutter="0"/>
          <w:cols w:num="2" w:space="708"/>
          <w:bidi/>
          <w:rtlGutter/>
          <w:docGrid w:linePitch="360"/>
        </w:sectPr>
      </w:pPr>
      <w:r w:rsidRPr="00480AAD">
        <w:rPr>
          <w:noProof/>
          <w:sz w:val="22"/>
          <w:szCs w:val="22"/>
        </w:rPr>
        <w:drawing>
          <wp:inline distT="0" distB="0" distL="0" distR="0" wp14:anchorId="1A709DC3" wp14:editId="6D610D97">
            <wp:extent cx="2412365" cy="1387835"/>
            <wp:effectExtent l="0" t="0" r="6985" b="3175"/>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12365" cy="1387835"/>
                    </a:xfrm>
                    <a:prstGeom prst="rect">
                      <a:avLst/>
                    </a:prstGeom>
                  </pic:spPr>
                </pic:pic>
              </a:graphicData>
            </a:graphic>
          </wp:inline>
        </w:drawing>
      </w:r>
    </w:p>
    <w:p w:rsidR="00C03FDE" w:rsidRPr="00480AAD" w:rsidRDefault="00C03FDE" w:rsidP="001A41CD">
      <w:pPr>
        <w:rPr>
          <w:b/>
          <w:bCs/>
          <w:sz w:val="22"/>
          <w:szCs w:val="22"/>
        </w:rPr>
      </w:pPr>
    </w:p>
    <w:p w:rsidR="00C03FDE" w:rsidRDefault="00C03FDE" w:rsidP="00DD2532">
      <w:pPr>
        <w:rPr>
          <w:b/>
          <w:bCs/>
          <w:sz w:val="22"/>
          <w:szCs w:val="22"/>
          <w:rtl/>
        </w:rPr>
      </w:pPr>
      <w:r w:rsidRPr="00480AAD">
        <w:rPr>
          <w:rFonts w:hint="cs"/>
          <w:b/>
          <w:bCs/>
          <w:sz w:val="22"/>
          <w:szCs w:val="22"/>
          <w:rtl/>
        </w:rPr>
        <w:t>דוגמא:</w:t>
      </w:r>
    </w:p>
    <w:p w:rsidR="00C03FDE" w:rsidRPr="00480AAD" w:rsidRDefault="00F20099" w:rsidP="00F20099">
      <w:pPr>
        <w:rPr>
          <w:b/>
          <w:bCs/>
          <w:sz w:val="22"/>
          <w:szCs w:val="22"/>
          <w:rtl/>
        </w:rPr>
      </w:pPr>
      <w:r>
        <w:rPr>
          <w:noProof/>
        </w:rPr>
        <w:drawing>
          <wp:inline distT="0" distB="0" distL="0" distR="0" wp14:anchorId="19ED9451" wp14:editId="782869E8">
            <wp:extent cx="3547868" cy="1506114"/>
            <wp:effectExtent l="0" t="0" r="0" b="0"/>
            <wp:docPr id="161793" name="תמונה 16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57890" cy="1510368"/>
                    </a:xfrm>
                    <a:prstGeom prst="rect">
                      <a:avLst/>
                    </a:prstGeom>
                  </pic:spPr>
                </pic:pic>
              </a:graphicData>
            </a:graphic>
          </wp:inline>
        </w:drawing>
      </w:r>
    </w:p>
    <w:p w:rsidR="00C03FDE" w:rsidRPr="00480AAD" w:rsidRDefault="00C03FDE" w:rsidP="00DD2532">
      <w:pPr>
        <w:rPr>
          <w:b/>
          <w:bCs/>
          <w:sz w:val="22"/>
          <w:szCs w:val="22"/>
          <w:rtl/>
        </w:rPr>
      </w:pPr>
      <w:r w:rsidRPr="00480AAD">
        <w:rPr>
          <w:rFonts w:hint="cs"/>
          <w:b/>
          <w:bCs/>
          <w:sz w:val="22"/>
          <w:szCs w:val="22"/>
          <w:rtl/>
        </w:rPr>
        <w:t xml:space="preserve">מרווח כולל </w:t>
      </w:r>
      <w:r w:rsidRPr="00480AAD">
        <w:rPr>
          <w:b/>
          <w:bCs/>
          <w:sz w:val="22"/>
          <w:szCs w:val="22"/>
          <w:rtl/>
        </w:rPr>
        <w:t>–</w:t>
      </w:r>
      <w:r w:rsidRPr="00480AAD">
        <w:rPr>
          <w:rFonts w:hint="cs"/>
          <w:b/>
          <w:bCs/>
          <w:sz w:val="22"/>
          <w:szCs w:val="22"/>
          <w:rtl/>
        </w:rPr>
        <w:t xml:space="preserve"> מרווח החופש:</w:t>
      </w:r>
    </w:p>
    <w:p w:rsidR="00C03FDE" w:rsidRPr="00480AAD" w:rsidRDefault="00C03FDE" w:rsidP="00C03FDE">
      <w:pPr>
        <w:rPr>
          <w:sz w:val="22"/>
          <w:szCs w:val="22"/>
          <w:rtl/>
        </w:rPr>
      </w:pPr>
      <w:r w:rsidRPr="00480AAD">
        <w:rPr>
          <w:sz w:val="22"/>
          <w:szCs w:val="22"/>
          <w:rtl/>
        </w:rPr>
        <w:t>משך הזמן שניתן לעכב פעילות ללא עיכוב תאריך הסיום של הפרויקט או הפרת אילוץ בלוח זמנים</w:t>
      </w:r>
      <w:r w:rsidRPr="00480AAD">
        <w:rPr>
          <w:rFonts w:hint="cs"/>
          <w:sz w:val="22"/>
          <w:szCs w:val="22"/>
          <w:rtl/>
        </w:rPr>
        <w:t>.</w:t>
      </w:r>
    </w:p>
    <w:p w:rsidR="001A41CD" w:rsidRPr="00F20099" w:rsidRDefault="00C03FDE" w:rsidP="00F20099">
      <w:pPr>
        <w:rPr>
          <w:sz w:val="22"/>
          <w:szCs w:val="22"/>
          <w:rtl/>
        </w:rPr>
      </w:pPr>
      <w:r w:rsidRPr="00480AAD">
        <w:rPr>
          <w:noProof/>
          <w:sz w:val="22"/>
          <w:szCs w:val="22"/>
        </w:rPr>
        <w:drawing>
          <wp:inline distT="0" distB="0" distL="0" distR="0" wp14:anchorId="2386814C" wp14:editId="75FAC655">
            <wp:extent cx="2900149" cy="1040157"/>
            <wp:effectExtent l="0" t="0" r="0" b="762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9928" cy="1050837"/>
                    </a:xfrm>
                    <a:prstGeom prst="rect">
                      <a:avLst/>
                    </a:prstGeom>
                  </pic:spPr>
                </pic:pic>
              </a:graphicData>
            </a:graphic>
          </wp:inline>
        </w:drawing>
      </w:r>
    </w:p>
    <w:p w:rsidR="00C03FDE" w:rsidRPr="00480AAD" w:rsidRDefault="00C03FDE" w:rsidP="00DD2532">
      <w:pPr>
        <w:rPr>
          <w:b/>
          <w:bCs/>
          <w:sz w:val="22"/>
          <w:szCs w:val="22"/>
          <w:rtl/>
        </w:rPr>
      </w:pPr>
      <w:r w:rsidRPr="00480AAD">
        <w:rPr>
          <w:rFonts w:hint="cs"/>
          <w:b/>
          <w:bCs/>
          <w:sz w:val="22"/>
          <w:szCs w:val="22"/>
          <w:rtl/>
        </w:rPr>
        <w:t>דוגמא:</w:t>
      </w:r>
    </w:p>
    <w:p w:rsidR="00C03FDE" w:rsidRPr="00480AAD" w:rsidRDefault="00C03FDE" w:rsidP="00C03FDE">
      <w:pPr>
        <w:rPr>
          <w:b/>
          <w:bCs/>
          <w:sz w:val="22"/>
          <w:szCs w:val="22"/>
          <w:rtl/>
        </w:rPr>
      </w:pPr>
      <w:r w:rsidRPr="00480AAD">
        <w:rPr>
          <w:noProof/>
          <w:sz w:val="22"/>
          <w:szCs w:val="22"/>
        </w:rPr>
        <w:drawing>
          <wp:inline distT="0" distB="0" distL="0" distR="0" wp14:anchorId="6A183997" wp14:editId="7FD4A123">
            <wp:extent cx="3104316" cy="1611957"/>
            <wp:effectExtent l="0" t="0" r="1270" b="762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10979" cy="1615417"/>
                    </a:xfrm>
                    <a:prstGeom prst="rect">
                      <a:avLst/>
                    </a:prstGeom>
                  </pic:spPr>
                </pic:pic>
              </a:graphicData>
            </a:graphic>
          </wp:inline>
        </w:drawing>
      </w:r>
    </w:p>
    <w:p w:rsidR="00F20099" w:rsidRDefault="00F20099" w:rsidP="00C03FDE">
      <w:pPr>
        <w:rPr>
          <w:b/>
          <w:bCs/>
          <w:sz w:val="22"/>
          <w:szCs w:val="22"/>
          <w:rtl/>
        </w:rPr>
      </w:pPr>
    </w:p>
    <w:p w:rsidR="00F20099" w:rsidRDefault="00F20099" w:rsidP="00C03FDE">
      <w:pPr>
        <w:rPr>
          <w:b/>
          <w:bCs/>
          <w:sz w:val="22"/>
          <w:szCs w:val="22"/>
          <w:rtl/>
        </w:rPr>
      </w:pPr>
    </w:p>
    <w:p w:rsidR="00F20099" w:rsidRDefault="00F20099" w:rsidP="00C03FDE">
      <w:pPr>
        <w:rPr>
          <w:b/>
          <w:bCs/>
          <w:sz w:val="22"/>
          <w:szCs w:val="22"/>
          <w:rtl/>
        </w:rPr>
      </w:pPr>
    </w:p>
    <w:p w:rsidR="00F20099" w:rsidRDefault="00F20099" w:rsidP="00C03FDE">
      <w:pPr>
        <w:rPr>
          <w:b/>
          <w:bCs/>
          <w:sz w:val="22"/>
          <w:szCs w:val="22"/>
          <w:rtl/>
        </w:rPr>
      </w:pPr>
    </w:p>
    <w:p w:rsidR="00F20099" w:rsidRDefault="00F20099" w:rsidP="00C03FDE">
      <w:pPr>
        <w:rPr>
          <w:b/>
          <w:bCs/>
          <w:sz w:val="22"/>
          <w:szCs w:val="22"/>
          <w:rtl/>
        </w:rPr>
      </w:pPr>
    </w:p>
    <w:p w:rsidR="00C03FDE" w:rsidRPr="00480AAD" w:rsidRDefault="00C03FDE" w:rsidP="00C03FDE">
      <w:pPr>
        <w:rPr>
          <w:b/>
          <w:bCs/>
          <w:sz w:val="22"/>
          <w:szCs w:val="22"/>
          <w:rtl/>
        </w:rPr>
      </w:pPr>
      <w:r w:rsidRPr="00480AAD">
        <w:rPr>
          <w:rFonts w:hint="cs"/>
          <w:b/>
          <w:bCs/>
          <w:sz w:val="22"/>
          <w:szCs w:val="22"/>
          <w:rtl/>
        </w:rPr>
        <w:t>מרווח חופשי</w:t>
      </w:r>
    </w:p>
    <w:p w:rsidR="00C03FDE" w:rsidRPr="00480AAD" w:rsidRDefault="00C03FDE" w:rsidP="00C03FDE">
      <w:pPr>
        <w:rPr>
          <w:sz w:val="22"/>
          <w:szCs w:val="22"/>
        </w:rPr>
      </w:pPr>
      <w:r w:rsidRPr="00480AAD">
        <w:rPr>
          <w:sz w:val="22"/>
          <w:szCs w:val="22"/>
          <w:rtl/>
        </w:rPr>
        <w:t xml:space="preserve">משך הזמן שבו פעילות יכולה להתעכב ללא עיכוב תאריך </w:t>
      </w:r>
      <w:r w:rsidRPr="00480AAD">
        <w:rPr>
          <w:sz w:val="22"/>
          <w:szCs w:val="22"/>
        </w:rPr>
        <w:t xml:space="preserve">ES </w:t>
      </w:r>
      <w:r w:rsidRPr="00480AAD">
        <w:rPr>
          <w:sz w:val="22"/>
          <w:szCs w:val="22"/>
          <w:rtl/>
        </w:rPr>
        <w:t xml:space="preserve"> של כל פעילות עוקבת או הפרת אילוצים בלוח הזמנים. מרווח חופשי יכול להתרחש רק כאשר שתי פעילויות או יותר חולקות פעילות עוקבת. </w:t>
      </w:r>
    </w:p>
    <w:p w:rsidR="00C03FDE" w:rsidRPr="00480AAD" w:rsidRDefault="00C03FDE" w:rsidP="001A41CD">
      <w:pPr>
        <w:rPr>
          <w:sz w:val="22"/>
          <w:szCs w:val="22"/>
          <w:rtl/>
        </w:rPr>
      </w:pPr>
      <w:r w:rsidRPr="00480AAD">
        <w:rPr>
          <w:noProof/>
          <w:sz w:val="22"/>
          <w:szCs w:val="22"/>
        </w:rPr>
        <w:drawing>
          <wp:inline distT="0" distB="0" distL="0" distR="0" wp14:anchorId="14D40768" wp14:editId="5A6424B9">
            <wp:extent cx="3542446" cy="1289713"/>
            <wp:effectExtent l="0" t="0" r="1270" b="5715"/>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50135" cy="1292512"/>
                    </a:xfrm>
                    <a:prstGeom prst="rect">
                      <a:avLst/>
                    </a:prstGeom>
                  </pic:spPr>
                </pic:pic>
              </a:graphicData>
            </a:graphic>
          </wp:inline>
        </w:drawing>
      </w:r>
    </w:p>
    <w:p w:rsidR="00C03FDE" w:rsidRPr="00480AAD" w:rsidRDefault="00C03FDE" w:rsidP="00C03FDE">
      <w:pPr>
        <w:rPr>
          <w:b/>
          <w:bCs/>
          <w:sz w:val="22"/>
          <w:szCs w:val="22"/>
          <w:rtl/>
        </w:rPr>
      </w:pPr>
      <w:r w:rsidRPr="00480AAD">
        <w:rPr>
          <w:rFonts w:hint="cs"/>
          <w:b/>
          <w:bCs/>
          <w:sz w:val="22"/>
          <w:szCs w:val="22"/>
          <w:rtl/>
        </w:rPr>
        <w:t>דוגמא:</w:t>
      </w:r>
      <w:r w:rsidRPr="00480AAD">
        <w:rPr>
          <w:b/>
          <w:bCs/>
          <w:sz w:val="22"/>
          <w:szCs w:val="22"/>
          <w:rtl/>
        </w:rPr>
        <w:br/>
      </w:r>
      <w:r w:rsidRPr="00480AAD">
        <w:rPr>
          <w:noProof/>
          <w:sz w:val="22"/>
          <w:szCs w:val="22"/>
        </w:rPr>
        <w:drawing>
          <wp:inline distT="0" distB="0" distL="0" distR="0" wp14:anchorId="57716D6F" wp14:editId="036837DC">
            <wp:extent cx="2933719" cy="1462268"/>
            <wp:effectExtent l="0" t="0" r="0" b="508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39369" cy="1465084"/>
                    </a:xfrm>
                    <a:prstGeom prst="rect">
                      <a:avLst/>
                    </a:prstGeom>
                  </pic:spPr>
                </pic:pic>
              </a:graphicData>
            </a:graphic>
          </wp:inline>
        </w:drawing>
      </w:r>
    </w:p>
    <w:p w:rsidR="00C03FDE" w:rsidRPr="00480AAD" w:rsidRDefault="00C03FDE" w:rsidP="00360CFD">
      <w:pPr>
        <w:pStyle w:val="3"/>
        <w:rPr>
          <w:sz w:val="22"/>
          <w:szCs w:val="22"/>
          <w:rtl/>
        </w:rPr>
      </w:pPr>
      <w:r w:rsidRPr="00480AAD">
        <w:rPr>
          <w:rFonts w:hint="cs"/>
          <w:sz w:val="22"/>
          <w:szCs w:val="22"/>
          <w:rtl/>
        </w:rPr>
        <w:t>נתיב קריטי</w:t>
      </w:r>
    </w:p>
    <w:p w:rsidR="00C03FDE" w:rsidRPr="00480AAD" w:rsidRDefault="00C03FDE" w:rsidP="00C03FDE">
      <w:pPr>
        <w:rPr>
          <w:sz w:val="22"/>
          <w:szCs w:val="22"/>
        </w:rPr>
      </w:pPr>
      <w:r w:rsidRPr="00480AAD">
        <w:rPr>
          <w:sz w:val="22"/>
          <w:szCs w:val="22"/>
          <w:rtl/>
        </w:rPr>
        <w:t>רצף הפעילויות המייצג את הנתיב הארוך ביותר בפרויקט, הקובע את משך הזמן הקצר ביותר האפשרי.</w:t>
      </w:r>
    </w:p>
    <w:p w:rsidR="00C03FDE" w:rsidRPr="00480AAD" w:rsidRDefault="00C03FDE" w:rsidP="001D1C03">
      <w:pPr>
        <w:pStyle w:val="a3"/>
        <w:numPr>
          <w:ilvl w:val="0"/>
          <w:numId w:val="14"/>
        </w:numPr>
        <w:rPr>
          <w:sz w:val="22"/>
          <w:szCs w:val="22"/>
        </w:rPr>
      </w:pPr>
      <w:r w:rsidRPr="00480AAD">
        <w:rPr>
          <w:rFonts w:hint="cs"/>
          <w:sz w:val="22"/>
          <w:szCs w:val="22"/>
          <w:rtl/>
        </w:rPr>
        <w:t>רצף פעילויו</w:t>
      </w:r>
      <w:r w:rsidRPr="00480AAD">
        <w:rPr>
          <w:rFonts w:hint="eastAsia"/>
          <w:sz w:val="22"/>
          <w:szCs w:val="22"/>
          <w:rtl/>
        </w:rPr>
        <w:t>ת</w:t>
      </w:r>
      <w:r w:rsidRPr="00480AAD">
        <w:rPr>
          <w:rFonts w:hint="cs"/>
          <w:sz w:val="22"/>
          <w:szCs w:val="22"/>
          <w:rtl/>
        </w:rPr>
        <w:t xml:space="preserve"> בהן מתקיים </w:t>
      </w:r>
      <w:r w:rsidRPr="00480AAD">
        <w:rPr>
          <w:b/>
          <w:bCs/>
          <w:sz w:val="22"/>
          <w:szCs w:val="22"/>
        </w:rPr>
        <w:t>TF = 0</w:t>
      </w:r>
      <w:r w:rsidRPr="00480AAD">
        <w:rPr>
          <w:sz w:val="22"/>
          <w:szCs w:val="22"/>
        </w:rPr>
        <w:t>;  ES = LS; EF = LF</w:t>
      </w:r>
    </w:p>
    <w:p w:rsidR="00C03FDE" w:rsidRPr="00480AAD" w:rsidRDefault="00C03FDE" w:rsidP="001D1C03">
      <w:pPr>
        <w:pStyle w:val="a3"/>
        <w:numPr>
          <w:ilvl w:val="0"/>
          <w:numId w:val="14"/>
        </w:numPr>
        <w:rPr>
          <w:sz w:val="22"/>
          <w:szCs w:val="22"/>
        </w:rPr>
      </w:pPr>
      <w:r w:rsidRPr="00480AAD">
        <w:rPr>
          <w:sz w:val="22"/>
          <w:szCs w:val="22"/>
          <w:rtl/>
        </w:rPr>
        <w:t>עיכוב באחת המשימות הללו יגרום לעיכוב בהשלמת הפרויקט</w:t>
      </w:r>
    </w:p>
    <w:p w:rsidR="00C03FDE" w:rsidRPr="00480AAD" w:rsidRDefault="00C03FDE" w:rsidP="001D1C03">
      <w:pPr>
        <w:pStyle w:val="a3"/>
        <w:numPr>
          <w:ilvl w:val="0"/>
          <w:numId w:val="14"/>
        </w:numPr>
        <w:rPr>
          <w:sz w:val="22"/>
          <w:szCs w:val="22"/>
        </w:rPr>
      </w:pPr>
      <w:r w:rsidRPr="00480AAD">
        <w:rPr>
          <w:sz w:val="22"/>
          <w:szCs w:val="22"/>
          <w:rtl/>
        </w:rPr>
        <w:t>דורש את תשומת הלב הגדולה ביותר של ניהול פרויקטים</w:t>
      </w:r>
    </w:p>
    <w:p w:rsidR="00C03FDE" w:rsidRPr="00480AAD" w:rsidRDefault="00C03FDE" w:rsidP="001D1C03">
      <w:pPr>
        <w:pStyle w:val="a3"/>
        <w:numPr>
          <w:ilvl w:val="0"/>
          <w:numId w:val="14"/>
        </w:numPr>
        <w:rPr>
          <w:sz w:val="22"/>
          <w:szCs w:val="22"/>
        </w:rPr>
      </w:pPr>
      <w:r w:rsidRPr="00480AAD">
        <w:rPr>
          <w:sz w:val="22"/>
          <w:szCs w:val="22"/>
          <w:rtl/>
        </w:rPr>
        <w:t>נתיבים "כמעט קריטיים" המרווח קטן מערך נתון.</w:t>
      </w:r>
    </w:p>
    <w:p w:rsidR="00C03FDE" w:rsidRPr="00480AAD" w:rsidRDefault="00C03FDE" w:rsidP="00C03FDE">
      <w:pPr>
        <w:jc w:val="center"/>
        <w:rPr>
          <w:sz w:val="22"/>
          <w:szCs w:val="22"/>
          <w:rtl/>
        </w:rPr>
      </w:pPr>
      <w:r w:rsidRPr="00480AAD">
        <w:rPr>
          <w:noProof/>
          <w:sz w:val="22"/>
          <w:szCs w:val="22"/>
        </w:rPr>
        <w:drawing>
          <wp:inline distT="0" distB="0" distL="0" distR="0" wp14:anchorId="4FA00A4A" wp14:editId="7191BBEC">
            <wp:extent cx="3737113" cy="2364379"/>
            <wp:effectExtent l="0" t="0" r="0" b="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40129" cy="2366287"/>
                    </a:xfrm>
                    <a:prstGeom prst="rect">
                      <a:avLst/>
                    </a:prstGeom>
                  </pic:spPr>
                </pic:pic>
              </a:graphicData>
            </a:graphic>
          </wp:inline>
        </w:drawing>
      </w:r>
    </w:p>
    <w:p w:rsidR="00B86BC1" w:rsidRDefault="00B86BC1" w:rsidP="00C03FDE">
      <w:pPr>
        <w:rPr>
          <w:b/>
          <w:bCs/>
          <w:sz w:val="22"/>
          <w:szCs w:val="22"/>
          <w:rtl/>
        </w:rPr>
      </w:pPr>
    </w:p>
    <w:p w:rsidR="00B86BC1" w:rsidRDefault="00B86BC1" w:rsidP="00C03FDE">
      <w:pPr>
        <w:rPr>
          <w:b/>
          <w:bCs/>
          <w:sz w:val="22"/>
          <w:szCs w:val="22"/>
          <w:rtl/>
        </w:rPr>
      </w:pPr>
    </w:p>
    <w:p w:rsidR="00B86BC1" w:rsidRDefault="00B86BC1" w:rsidP="00C03FDE">
      <w:pPr>
        <w:rPr>
          <w:b/>
          <w:bCs/>
          <w:sz w:val="22"/>
          <w:szCs w:val="22"/>
          <w:rtl/>
        </w:rPr>
      </w:pPr>
    </w:p>
    <w:p w:rsidR="00B86BC1" w:rsidRDefault="00B86BC1" w:rsidP="00C03FDE">
      <w:pPr>
        <w:rPr>
          <w:b/>
          <w:bCs/>
          <w:sz w:val="22"/>
          <w:szCs w:val="22"/>
          <w:rtl/>
        </w:rPr>
      </w:pPr>
    </w:p>
    <w:p w:rsidR="00B86BC1" w:rsidRDefault="00B86BC1" w:rsidP="00C03FDE">
      <w:pPr>
        <w:rPr>
          <w:b/>
          <w:bCs/>
          <w:sz w:val="22"/>
          <w:szCs w:val="22"/>
          <w:rtl/>
        </w:rPr>
      </w:pPr>
    </w:p>
    <w:p w:rsidR="00C03FDE" w:rsidRPr="00480AAD" w:rsidRDefault="00E26CDA" w:rsidP="00C03FDE">
      <w:pPr>
        <w:rPr>
          <w:b/>
          <w:bCs/>
          <w:sz w:val="22"/>
          <w:szCs w:val="22"/>
          <w:rtl/>
        </w:rPr>
      </w:pPr>
      <w:r w:rsidRPr="00480AAD">
        <w:rPr>
          <w:rFonts w:hint="cs"/>
          <w:b/>
          <w:bCs/>
          <w:sz w:val="22"/>
          <w:szCs w:val="22"/>
          <w:rtl/>
        </w:rPr>
        <w:t>פתרון חישובים סופיים</w:t>
      </w:r>
    </w:p>
    <w:tbl>
      <w:tblPr>
        <w:tblStyle w:val="a5"/>
        <w:tblW w:w="0" w:type="auto"/>
        <w:jc w:val="center"/>
        <w:tblLook w:val="0420" w:firstRow="1" w:lastRow="0" w:firstColumn="0" w:lastColumn="0" w:noHBand="0" w:noVBand="1"/>
      </w:tblPr>
      <w:tblGrid>
        <w:gridCol w:w="962"/>
        <w:gridCol w:w="1072"/>
        <w:gridCol w:w="486"/>
        <w:gridCol w:w="498"/>
        <w:gridCol w:w="498"/>
        <w:gridCol w:w="486"/>
        <w:gridCol w:w="846"/>
        <w:gridCol w:w="821"/>
      </w:tblGrid>
      <w:tr w:rsidR="00961CE7" w:rsidRPr="00480AAD" w:rsidTr="00961CE7">
        <w:trPr>
          <w:trHeight w:val="35"/>
          <w:jc w:val="center"/>
        </w:trPr>
        <w:tc>
          <w:tcPr>
            <w:tcW w:w="0" w:type="auto"/>
            <w:shd w:val="clear" w:color="auto" w:fill="F2F2F2" w:themeFill="background1" w:themeFillShade="F2"/>
            <w:hideMark/>
          </w:tcPr>
          <w:p w:rsidR="00961CE7" w:rsidRPr="00480AAD" w:rsidRDefault="00961CE7" w:rsidP="00961CE7">
            <w:pPr>
              <w:spacing w:after="160" w:line="259" w:lineRule="auto"/>
              <w:rPr>
                <w:sz w:val="22"/>
                <w:szCs w:val="22"/>
              </w:rPr>
            </w:pPr>
            <w:r w:rsidRPr="00480AAD">
              <w:rPr>
                <w:b/>
                <w:bCs/>
                <w:sz w:val="22"/>
                <w:szCs w:val="22"/>
              </w:rPr>
              <w:t>Activity</w:t>
            </w:r>
          </w:p>
        </w:tc>
        <w:tc>
          <w:tcPr>
            <w:tcW w:w="0" w:type="auto"/>
            <w:shd w:val="clear" w:color="auto" w:fill="F2F2F2" w:themeFill="background1" w:themeFillShade="F2"/>
            <w:hideMark/>
          </w:tcPr>
          <w:p w:rsidR="00961CE7" w:rsidRPr="00480AAD" w:rsidRDefault="00961CE7" w:rsidP="00961CE7">
            <w:pPr>
              <w:spacing w:after="160" w:line="259" w:lineRule="auto"/>
              <w:rPr>
                <w:sz w:val="22"/>
                <w:szCs w:val="22"/>
                <w:rtl/>
              </w:rPr>
            </w:pPr>
            <w:r w:rsidRPr="00480AAD">
              <w:rPr>
                <w:b/>
                <w:bCs/>
                <w:sz w:val="22"/>
                <w:szCs w:val="22"/>
                <w:lang w:val="en-GB"/>
              </w:rPr>
              <w:t>Duration</w:t>
            </w:r>
          </w:p>
        </w:tc>
        <w:tc>
          <w:tcPr>
            <w:tcW w:w="0" w:type="auto"/>
            <w:shd w:val="clear" w:color="auto" w:fill="F2F2F2" w:themeFill="background1" w:themeFillShade="F2"/>
            <w:hideMark/>
          </w:tcPr>
          <w:p w:rsidR="00961CE7" w:rsidRPr="00480AAD" w:rsidRDefault="00961CE7" w:rsidP="00961CE7">
            <w:pPr>
              <w:spacing w:after="160" w:line="259" w:lineRule="auto"/>
              <w:rPr>
                <w:sz w:val="22"/>
                <w:szCs w:val="22"/>
                <w:rtl/>
              </w:rPr>
            </w:pPr>
            <w:r w:rsidRPr="00480AAD">
              <w:rPr>
                <w:b/>
                <w:bCs/>
                <w:sz w:val="22"/>
                <w:szCs w:val="22"/>
                <w:lang w:val="en-GB"/>
              </w:rPr>
              <w:t>ES</w:t>
            </w:r>
          </w:p>
        </w:tc>
        <w:tc>
          <w:tcPr>
            <w:tcW w:w="0" w:type="auto"/>
            <w:shd w:val="clear" w:color="auto" w:fill="F2F2F2" w:themeFill="background1" w:themeFillShade="F2"/>
            <w:hideMark/>
          </w:tcPr>
          <w:p w:rsidR="00961CE7" w:rsidRPr="00480AAD" w:rsidRDefault="00961CE7" w:rsidP="00961CE7">
            <w:pPr>
              <w:spacing w:after="160" w:line="259" w:lineRule="auto"/>
              <w:rPr>
                <w:sz w:val="22"/>
                <w:szCs w:val="22"/>
                <w:rtl/>
              </w:rPr>
            </w:pPr>
            <w:r w:rsidRPr="00480AAD">
              <w:rPr>
                <w:b/>
                <w:bCs/>
                <w:sz w:val="22"/>
                <w:szCs w:val="22"/>
                <w:lang w:val="en-GB"/>
              </w:rPr>
              <w:t>EF</w:t>
            </w:r>
          </w:p>
        </w:tc>
        <w:tc>
          <w:tcPr>
            <w:tcW w:w="0" w:type="auto"/>
            <w:shd w:val="clear" w:color="auto" w:fill="F2F2F2" w:themeFill="background1" w:themeFillShade="F2"/>
            <w:hideMark/>
          </w:tcPr>
          <w:p w:rsidR="00961CE7" w:rsidRPr="00480AAD" w:rsidRDefault="00961CE7" w:rsidP="00961CE7">
            <w:pPr>
              <w:spacing w:after="160" w:line="259" w:lineRule="auto"/>
              <w:rPr>
                <w:sz w:val="22"/>
                <w:szCs w:val="22"/>
                <w:rtl/>
              </w:rPr>
            </w:pPr>
            <w:r w:rsidRPr="00480AAD">
              <w:rPr>
                <w:b/>
                <w:bCs/>
                <w:sz w:val="22"/>
                <w:szCs w:val="22"/>
                <w:lang w:val="en-GB"/>
              </w:rPr>
              <w:t>LF</w:t>
            </w:r>
          </w:p>
        </w:tc>
        <w:tc>
          <w:tcPr>
            <w:tcW w:w="0" w:type="auto"/>
            <w:shd w:val="clear" w:color="auto" w:fill="F2F2F2" w:themeFill="background1" w:themeFillShade="F2"/>
            <w:hideMark/>
          </w:tcPr>
          <w:p w:rsidR="00961CE7" w:rsidRPr="00480AAD" w:rsidRDefault="00961CE7" w:rsidP="00961CE7">
            <w:pPr>
              <w:spacing w:after="160" w:line="259" w:lineRule="auto"/>
              <w:rPr>
                <w:sz w:val="22"/>
                <w:szCs w:val="22"/>
                <w:rtl/>
              </w:rPr>
            </w:pPr>
            <w:r w:rsidRPr="00480AAD">
              <w:rPr>
                <w:b/>
                <w:bCs/>
                <w:sz w:val="22"/>
                <w:szCs w:val="22"/>
                <w:lang w:val="en-GB"/>
              </w:rPr>
              <w:t>LS</w:t>
            </w:r>
          </w:p>
        </w:tc>
        <w:tc>
          <w:tcPr>
            <w:tcW w:w="0" w:type="auto"/>
            <w:shd w:val="clear" w:color="auto" w:fill="F2F2F2" w:themeFill="background1" w:themeFillShade="F2"/>
            <w:hideMark/>
          </w:tcPr>
          <w:p w:rsidR="00961CE7" w:rsidRPr="00480AAD" w:rsidRDefault="00961CE7" w:rsidP="00961CE7">
            <w:pPr>
              <w:spacing w:after="160" w:line="259" w:lineRule="auto"/>
              <w:rPr>
                <w:sz w:val="22"/>
                <w:szCs w:val="22"/>
                <w:rtl/>
              </w:rPr>
            </w:pPr>
            <w:r w:rsidRPr="00480AAD">
              <w:rPr>
                <w:b/>
                <w:bCs/>
                <w:sz w:val="22"/>
                <w:szCs w:val="22"/>
                <w:lang w:val="en-GB"/>
              </w:rPr>
              <w:t>TS/TF</w:t>
            </w:r>
          </w:p>
        </w:tc>
        <w:tc>
          <w:tcPr>
            <w:tcW w:w="0" w:type="auto"/>
            <w:shd w:val="clear" w:color="auto" w:fill="F2F2F2" w:themeFill="background1" w:themeFillShade="F2"/>
            <w:hideMark/>
          </w:tcPr>
          <w:p w:rsidR="00961CE7" w:rsidRPr="00480AAD" w:rsidRDefault="00961CE7" w:rsidP="00961CE7">
            <w:pPr>
              <w:spacing w:after="160" w:line="259" w:lineRule="auto"/>
              <w:rPr>
                <w:sz w:val="22"/>
                <w:szCs w:val="22"/>
                <w:rtl/>
              </w:rPr>
            </w:pPr>
            <w:r w:rsidRPr="00480AAD">
              <w:rPr>
                <w:b/>
                <w:bCs/>
                <w:sz w:val="22"/>
                <w:szCs w:val="22"/>
                <w:lang w:val="en-GB"/>
              </w:rPr>
              <w:t>FS/FF</w:t>
            </w:r>
          </w:p>
        </w:tc>
      </w:tr>
      <w:tr w:rsidR="00961CE7" w:rsidRPr="00480AAD" w:rsidTr="00961CE7">
        <w:trPr>
          <w:trHeight w:val="23"/>
          <w:jc w:val="center"/>
        </w:trPr>
        <w:tc>
          <w:tcPr>
            <w:tcW w:w="0" w:type="auto"/>
            <w:hideMark/>
          </w:tcPr>
          <w:p w:rsidR="00961CE7" w:rsidRPr="00480AAD" w:rsidRDefault="00961CE7" w:rsidP="00961CE7">
            <w:pPr>
              <w:spacing w:after="160" w:line="259" w:lineRule="auto"/>
              <w:rPr>
                <w:sz w:val="22"/>
                <w:szCs w:val="22"/>
                <w:rtl/>
              </w:rPr>
            </w:pPr>
            <w:r w:rsidRPr="00480AAD">
              <w:rPr>
                <w:b/>
                <w:bCs/>
                <w:sz w:val="22"/>
                <w:szCs w:val="22"/>
                <w:lang w:val="en-GB"/>
              </w:rPr>
              <w:t>A</w:t>
            </w:r>
          </w:p>
        </w:tc>
        <w:tc>
          <w:tcPr>
            <w:tcW w:w="0" w:type="auto"/>
            <w:hideMark/>
          </w:tcPr>
          <w:p w:rsidR="00961CE7" w:rsidRPr="00480AAD" w:rsidRDefault="00961CE7" w:rsidP="00961CE7">
            <w:pPr>
              <w:spacing w:after="160" w:line="259" w:lineRule="auto"/>
              <w:rPr>
                <w:sz w:val="22"/>
                <w:szCs w:val="22"/>
                <w:rtl/>
              </w:rPr>
            </w:pPr>
            <w:r w:rsidRPr="00480AAD">
              <w:rPr>
                <w:sz w:val="22"/>
                <w:szCs w:val="22"/>
                <w:lang w:val="ru-RU"/>
              </w:rPr>
              <w:t>5</w:t>
            </w:r>
          </w:p>
        </w:tc>
        <w:tc>
          <w:tcPr>
            <w:tcW w:w="0" w:type="auto"/>
            <w:hideMark/>
          </w:tcPr>
          <w:p w:rsidR="00961CE7" w:rsidRPr="00480AAD" w:rsidRDefault="00961CE7" w:rsidP="00961CE7">
            <w:pPr>
              <w:spacing w:after="160" w:line="259" w:lineRule="auto"/>
              <w:rPr>
                <w:sz w:val="22"/>
                <w:szCs w:val="22"/>
                <w:rtl/>
              </w:rPr>
            </w:pPr>
            <w:r w:rsidRPr="00480AAD">
              <w:rPr>
                <w:sz w:val="22"/>
                <w:szCs w:val="22"/>
              </w:rPr>
              <w:t>0</w:t>
            </w:r>
          </w:p>
        </w:tc>
        <w:tc>
          <w:tcPr>
            <w:tcW w:w="0" w:type="auto"/>
            <w:hideMark/>
          </w:tcPr>
          <w:p w:rsidR="00961CE7" w:rsidRPr="00480AAD" w:rsidRDefault="00961CE7" w:rsidP="00961CE7">
            <w:pPr>
              <w:spacing w:after="160" w:line="259" w:lineRule="auto"/>
              <w:rPr>
                <w:sz w:val="22"/>
                <w:szCs w:val="22"/>
                <w:rtl/>
              </w:rPr>
            </w:pPr>
            <w:r w:rsidRPr="00480AAD">
              <w:rPr>
                <w:sz w:val="22"/>
                <w:szCs w:val="22"/>
              </w:rPr>
              <w:t>5</w:t>
            </w:r>
          </w:p>
        </w:tc>
        <w:tc>
          <w:tcPr>
            <w:tcW w:w="0" w:type="auto"/>
            <w:hideMark/>
          </w:tcPr>
          <w:p w:rsidR="00961CE7" w:rsidRPr="00480AAD" w:rsidRDefault="00961CE7" w:rsidP="00961CE7">
            <w:pPr>
              <w:spacing w:after="160" w:line="259" w:lineRule="auto"/>
              <w:rPr>
                <w:sz w:val="22"/>
                <w:szCs w:val="22"/>
                <w:rtl/>
              </w:rPr>
            </w:pPr>
            <w:r w:rsidRPr="00480AAD">
              <w:rPr>
                <w:sz w:val="22"/>
                <w:szCs w:val="22"/>
              </w:rPr>
              <w:t>5</w:t>
            </w:r>
          </w:p>
        </w:tc>
        <w:tc>
          <w:tcPr>
            <w:tcW w:w="0" w:type="auto"/>
            <w:hideMark/>
          </w:tcPr>
          <w:p w:rsidR="00961CE7" w:rsidRPr="00480AAD" w:rsidRDefault="00961CE7" w:rsidP="00961CE7">
            <w:pPr>
              <w:spacing w:after="160" w:line="259" w:lineRule="auto"/>
              <w:rPr>
                <w:sz w:val="22"/>
                <w:szCs w:val="22"/>
                <w:rtl/>
              </w:rPr>
            </w:pPr>
            <w:r w:rsidRPr="00480AAD">
              <w:rPr>
                <w:sz w:val="22"/>
                <w:szCs w:val="22"/>
              </w:rPr>
              <w:t>0</w:t>
            </w:r>
          </w:p>
        </w:tc>
        <w:tc>
          <w:tcPr>
            <w:tcW w:w="0" w:type="auto"/>
            <w:hideMark/>
          </w:tcPr>
          <w:p w:rsidR="00961CE7" w:rsidRPr="00480AAD" w:rsidRDefault="00961CE7" w:rsidP="00961CE7">
            <w:pPr>
              <w:spacing w:after="160" w:line="259" w:lineRule="auto"/>
              <w:rPr>
                <w:sz w:val="22"/>
                <w:szCs w:val="22"/>
                <w:rtl/>
              </w:rPr>
            </w:pPr>
            <w:r w:rsidRPr="00480AAD">
              <w:rPr>
                <w:sz w:val="22"/>
                <w:szCs w:val="22"/>
              </w:rPr>
              <w:t>0</w:t>
            </w:r>
          </w:p>
        </w:tc>
        <w:tc>
          <w:tcPr>
            <w:tcW w:w="0" w:type="auto"/>
            <w:hideMark/>
          </w:tcPr>
          <w:p w:rsidR="00961CE7" w:rsidRPr="00480AAD" w:rsidRDefault="00961CE7" w:rsidP="00961CE7">
            <w:pPr>
              <w:spacing w:after="160" w:line="259" w:lineRule="auto"/>
              <w:rPr>
                <w:sz w:val="22"/>
                <w:szCs w:val="22"/>
                <w:rtl/>
              </w:rPr>
            </w:pPr>
            <w:r w:rsidRPr="00480AAD">
              <w:rPr>
                <w:sz w:val="22"/>
                <w:szCs w:val="22"/>
              </w:rPr>
              <w:t>0</w:t>
            </w:r>
          </w:p>
        </w:tc>
      </w:tr>
      <w:tr w:rsidR="00961CE7" w:rsidRPr="00480AAD" w:rsidTr="00961CE7">
        <w:trPr>
          <w:trHeight w:val="35"/>
          <w:jc w:val="center"/>
        </w:trPr>
        <w:tc>
          <w:tcPr>
            <w:tcW w:w="0" w:type="auto"/>
            <w:hideMark/>
          </w:tcPr>
          <w:p w:rsidR="00961CE7" w:rsidRPr="00480AAD" w:rsidRDefault="00961CE7" w:rsidP="00961CE7">
            <w:pPr>
              <w:spacing w:after="160" w:line="259" w:lineRule="auto"/>
              <w:rPr>
                <w:sz w:val="22"/>
                <w:szCs w:val="22"/>
                <w:rtl/>
              </w:rPr>
            </w:pPr>
            <w:r w:rsidRPr="00480AAD">
              <w:rPr>
                <w:b/>
                <w:bCs/>
                <w:sz w:val="22"/>
                <w:szCs w:val="22"/>
                <w:lang w:val="en-GB"/>
              </w:rPr>
              <w:t>B</w:t>
            </w:r>
          </w:p>
        </w:tc>
        <w:tc>
          <w:tcPr>
            <w:tcW w:w="0" w:type="auto"/>
            <w:hideMark/>
          </w:tcPr>
          <w:p w:rsidR="00961CE7" w:rsidRPr="00480AAD" w:rsidRDefault="00961CE7" w:rsidP="00961CE7">
            <w:pPr>
              <w:spacing w:after="160" w:line="259" w:lineRule="auto"/>
              <w:rPr>
                <w:sz w:val="22"/>
                <w:szCs w:val="22"/>
                <w:rtl/>
              </w:rPr>
            </w:pPr>
            <w:r w:rsidRPr="00480AAD">
              <w:rPr>
                <w:sz w:val="22"/>
                <w:szCs w:val="22"/>
                <w:lang w:val="ru-RU"/>
              </w:rPr>
              <w:t>3</w:t>
            </w:r>
          </w:p>
        </w:tc>
        <w:tc>
          <w:tcPr>
            <w:tcW w:w="0" w:type="auto"/>
            <w:hideMark/>
          </w:tcPr>
          <w:p w:rsidR="00961CE7" w:rsidRPr="00480AAD" w:rsidRDefault="00961CE7" w:rsidP="00961CE7">
            <w:pPr>
              <w:spacing w:after="160" w:line="259" w:lineRule="auto"/>
              <w:rPr>
                <w:sz w:val="22"/>
                <w:szCs w:val="22"/>
                <w:rtl/>
              </w:rPr>
            </w:pPr>
            <w:r w:rsidRPr="00480AAD">
              <w:rPr>
                <w:sz w:val="22"/>
                <w:szCs w:val="22"/>
              </w:rPr>
              <w:t>0</w:t>
            </w:r>
          </w:p>
        </w:tc>
        <w:tc>
          <w:tcPr>
            <w:tcW w:w="0" w:type="auto"/>
            <w:hideMark/>
          </w:tcPr>
          <w:p w:rsidR="00961CE7" w:rsidRPr="00480AAD" w:rsidRDefault="00961CE7" w:rsidP="00961CE7">
            <w:pPr>
              <w:spacing w:after="160" w:line="259" w:lineRule="auto"/>
              <w:rPr>
                <w:sz w:val="22"/>
                <w:szCs w:val="22"/>
                <w:rtl/>
              </w:rPr>
            </w:pPr>
            <w:r w:rsidRPr="00480AAD">
              <w:rPr>
                <w:sz w:val="22"/>
                <w:szCs w:val="22"/>
              </w:rPr>
              <w:t>3</w:t>
            </w:r>
          </w:p>
        </w:tc>
        <w:tc>
          <w:tcPr>
            <w:tcW w:w="0" w:type="auto"/>
            <w:hideMark/>
          </w:tcPr>
          <w:p w:rsidR="00961CE7" w:rsidRPr="00480AAD" w:rsidRDefault="00961CE7" w:rsidP="00961CE7">
            <w:pPr>
              <w:spacing w:after="160" w:line="259" w:lineRule="auto"/>
              <w:rPr>
                <w:sz w:val="22"/>
                <w:szCs w:val="22"/>
                <w:rtl/>
              </w:rPr>
            </w:pPr>
            <w:r w:rsidRPr="00480AAD">
              <w:rPr>
                <w:sz w:val="22"/>
                <w:szCs w:val="22"/>
              </w:rPr>
              <w:t>6</w:t>
            </w:r>
          </w:p>
        </w:tc>
        <w:tc>
          <w:tcPr>
            <w:tcW w:w="0" w:type="auto"/>
            <w:hideMark/>
          </w:tcPr>
          <w:p w:rsidR="00961CE7" w:rsidRPr="00480AAD" w:rsidRDefault="00961CE7" w:rsidP="00961CE7">
            <w:pPr>
              <w:spacing w:after="160" w:line="259" w:lineRule="auto"/>
              <w:rPr>
                <w:sz w:val="22"/>
                <w:szCs w:val="22"/>
                <w:rtl/>
              </w:rPr>
            </w:pPr>
            <w:r w:rsidRPr="00480AAD">
              <w:rPr>
                <w:sz w:val="22"/>
                <w:szCs w:val="22"/>
              </w:rPr>
              <w:t>3</w:t>
            </w:r>
          </w:p>
        </w:tc>
        <w:tc>
          <w:tcPr>
            <w:tcW w:w="0" w:type="auto"/>
            <w:hideMark/>
          </w:tcPr>
          <w:p w:rsidR="00961CE7" w:rsidRPr="00480AAD" w:rsidRDefault="00961CE7" w:rsidP="00961CE7">
            <w:pPr>
              <w:spacing w:after="160" w:line="259" w:lineRule="auto"/>
              <w:rPr>
                <w:sz w:val="22"/>
                <w:szCs w:val="22"/>
                <w:rtl/>
              </w:rPr>
            </w:pPr>
            <w:r w:rsidRPr="00480AAD">
              <w:rPr>
                <w:sz w:val="22"/>
                <w:szCs w:val="22"/>
              </w:rPr>
              <w:t>3</w:t>
            </w:r>
          </w:p>
        </w:tc>
        <w:tc>
          <w:tcPr>
            <w:tcW w:w="0" w:type="auto"/>
            <w:hideMark/>
          </w:tcPr>
          <w:p w:rsidR="00961CE7" w:rsidRPr="00480AAD" w:rsidRDefault="00961CE7" w:rsidP="00961CE7">
            <w:pPr>
              <w:spacing w:after="160" w:line="259" w:lineRule="auto"/>
              <w:rPr>
                <w:sz w:val="22"/>
                <w:szCs w:val="22"/>
                <w:rtl/>
              </w:rPr>
            </w:pPr>
            <w:r w:rsidRPr="00480AAD">
              <w:rPr>
                <w:sz w:val="22"/>
                <w:szCs w:val="22"/>
              </w:rPr>
              <w:t>2</w:t>
            </w:r>
          </w:p>
        </w:tc>
      </w:tr>
      <w:tr w:rsidR="00961CE7" w:rsidRPr="00480AAD" w:rsidTr="00961CE7">
        <w:trPr>
          <w:trHeight w:val="35"/>
          <w:jc w:val="center"/>
        </w:trPr>
        <w:tc>
          <w:tcPr>
            <w:tcW w:w="0" w:type="auto"/>
            <w:hideMark/>
          </w:tcPr>
          <w:p w:rsidR="00961CE7" w:rsidRPr="00480AAD" w:rsidRDefault="00961CE7" w:rsidP="00961CE7">
            <w:pPr>
              <w:spacing w:after="160" w:line="259" w:lineRule="auto"/>
              <w:rPr>
                <w:sz w:val="22"/>
                <w:szCs w:val="22"/>
                <w:rtl/>
              </w:rPr>
            </w:pPr>
            <w:r w:rsidRPr="00480AAD">
              <w:rPr>
                <w:b/>
                <w:bCs/>
                <w:sz w:val="22"/>
                <w:szCs w:val="22"/>
                <w:lang w:val="en-GB"/>
              </w:rPr>
              <w:t>C</w:t>
            </w:r>
          </w:p>
        </w:tc>
        <w:tc>
          <w:tcPr>
            <w:tcW w:w="0" w:type="auto"/>
            <w:hideMark/>
          </w:tcPr>
          <w:p w:rsidR="00961CE7" w:rsidRPr="00480AAD" w:rsidRDefault="00961CE7" w:rsidP="00961CE7">
            <w:pPr>
              <w:spacing w:after="160" w:line="259" w:lineRule="auto"/>
              <w:rPr>
                <w:sz w:val="22"/>
                <w:szCs w:val="22"/>
                <w:rtl/>
              </w:rPr>
            </w:pPr>
            <w:r w:rsidRPr="00480AAD">
              <w:rPr>
                <w:sz w:val="22"/>
                <w:szCs w:val="22"/>
                <w:lang w:val="ru-RU"/>
              </w:rPr>
              <w:t>8</w:t>
            </w:r>
          </w:p>
        </w:tc>
        <w:tc>
          <w:tcPr>
            <w:tcW w:w="0" w:type="auto"/>
            <w:hideMark/>
          </w:tcPr>
          <w:p w:rsidR="00961CE7" w:rsidRPr="00480AAD" w:rsidRDefault="00961CE7" w:rsidP="00961CE7">
            <w:pPr>
              <w:spacing w:after="160" w:line="259" w:lineRule="auto"/>
              <w:rPr>
                <w:sz w:val="22"/>
                <w:szCs w:val="22"/>
                <w:rtl/>
              </w:rPr>
            </w:pPr>
            <w:r w:rsidRPr="00480AAD">
              <w:rPr>
                <w:sz w:val="22"/>
                <w:szCs w:val="22"/>
              </w:rPr>
              <w:t>5</w:t>
            </w:r>
          </w:p>
        </w:tc>
        <w:tc>
          <w:tcPr>
            <w:tcW w:w="0" w:type="auto"/>
            <w:hideMark/>
          </w:tcPr>
          <w:p w:rsidR="00961CE7" w:rsidRPr="00480AAD" w:rsidRDefault="00961CE7" w:rsidP="00961CE7">
            <w:pPr>
              <w:spacing w:after="160" w:line="259" w:lineRule="auto"/>
              <w:rPr>
                <w:sz w:val="22"/>
                <w:szCs w:val="22"/>
                <w:rtl/>
              </w:rPr>
            </w:pPr>
            <w:r w:rsidRPr="00480AAD">
              <w:rPr>
                <w:sz w:val="22"/>
                <w:szCs w:val="22"/>
              </w:rPr>
              <w:t>13</w:t>
            </w:r>
          </w:p>
        </w:tc>
        <w:tc>
          <w:tcPr>
            <w:tcW w:w="0" w:type="auto"/>
            <w:hideMark/>
          </w:tcPr>
          <w:p w:rsidR="00961CE7" w:rsidRPr="00480AAD" w:rsidRDefault="00961CE7" w:rsidP="00961CE7">
            <w:pPr>
              <w:spacing w:after="160" w:line="259" w:lineRule="auto"/>
              <w:rPr>
                <w:sz w:val="22"/>
                <w:szCs w:val="22"/>
                <w:rtl/>
              </w:rPr>
            </w:pPr>
            <w:r w:rsidRPr="00480AAD">
              <w:rPr>
                <w:sz w:val="22"/>
                <w:szCs w:val="22"/>
              </w:rPr>
              <w:t>13</w:t>
            </w:r>
          </w:p>
        </w:tc>
        <w:tc>
          <w:tcPr>
            <w:tcW w:w="0" w:type="auto"/>
            <w:hideMark/>
          </w:tcPr>
          <w:p w:rsidR="00961CE7" w:rsidRPr="00480AAD" w:rsidRDefault="00961CE7" w:rsidP="00961CE7">
            <w:pPr>
              <w:spacing w:after="160" w:line="259" w:lineRule="auto"/>
              <w:rPr>
                <w:sz w:val="22"/>
                <w:szCs w:val="22"/>
                <w:rtl/>
              </w:rPr>
            </w:pPr>
            <w:r w:rsidRPr="00480AAD">
              <w:rPr>
                <w:sz w:val="22"/>
                <w:szCs w:val="22"/>
              </w:rPr>
              <w:t>5</w:t>
            </w:r>
          </w:p>
        </w:tc>
        <w:tc>
          <w:tcPr>
            <w:tcW w:w="0" w:type="auto"/>
            <w:hideMark/>
          </w:tcPr>
          <w:p w:rsidR="00961CE7" w:rsidRPr="00480AAD" w:rsidRDefault="00961CE7" w:rsidP="00961CE7">
            <w:pPr>
              <w:spacing w:after="160" w:line="259" w:lineRule="auto"/>
              <w:rPr>
                <w:sz w:val="22"/>
                <w:szCs w:val="22"/>
                <w:rtl/>
              </w:rPr>
            </w:pPr>
            <w:r w:rsidRPr="00480AAD">
              <w:rPr>
                <w:sz w:val="22"/>
                <w:szCs w:val="22"/>
              </w:rPr>
              <w:t>0</w:t>
            </w:r>
          </w:p>
        </w:tc>
        <w:tc>
          <w:tcPr>
            <w:tcW w:w="0" w:type="auto"/>
            <w:hideMark/>
          </w:tcPr>
          <w:p w:rsidR="00961CE7" w:rsidRPr="00480AAD" w:rsidRDefault="00961CE7" w:rsidP="00961CE7">
            <w:pPr>
              <w:spacing w:after="160" w:line="259" w:lineRule="auto"/>
              <w:rPr>
                <w:sz w:val="22"/>
                <w:szCs w:val="22"/>
                <w:rtl/>
              </w:rPr>
            </w:pPr>
            <w:r w:rsidRPr="00480AAD">
              <w:rPr>
                <w:sz w:val="22"/>
                <w:szCs w:val="22"/>
              </w:rPr>
              <w:t>0</w:t>
            </w:r>
          </w:p>
        </w:tc>
      </w:tr>
      <w:tr w:rsidR="00961CE7" w:rsidRPr="00480AAD" w:rsidTr="00961CE7">
        <w:trPr>
          <w:trHeight w:val="35"/>
          <w:jc w:val="center"/>
        </w:trPr>
        <w:tc>
          <w:tcPr>
            <w:tcW w:w="0" w:type="auto"/>
            <w:hideMark/>
          </w:tcPr>
          <w:p w:rsidR="00961CE7" w:rsidRPr="00480AAD" w:rsidRDefault="00961CE7" w:rsidP="00961CE7">
            <w:pPr>
              <w:spacing w:after="160" w:line="259" w:lineRule="auto"/>
              <w:rPr>
                <w:sz w:val="22"/>
                <w:szCs w:val="22"/>
                <w:rtl/>
              </w:rPr>
            </w:pPr>
            <w:r w:rsidRPr="00480AAD">
              <w:rPr>
                <w:b/>
                <w:bCs/>
                <w:sz w:val="22"/>
                <w:szCs w:val="22"/>
                <w:lang w:val="en-GB"/>
              </w:rPr>
              <w:t>D</w:t>
            </w:r>
          </w:p>
        </w:tc>
        <w:tc>
          <w:tcPr>
            <w:tcW w:w="0" w:type="auto"/>
            <w:hideMark/>
          </w:tcPr>
          <w:p w:rsidR="00961CE7" w:rsidRPr="00480AAD" w:rsidRDefault="00961CE7" w:rsidP="00961CE7">
            <w:pPr>
              <w:spacing w:after="160" w:line="259" w:lineRule="auto"/>
              <w:rPr>
                <w:sz w:val="22"/>
                <w:szCs w:val="22"/>
                <w:rtl/>
              </w:rPr>
            </w:pPr>
            <w:r w:rsidRPr="00480AAD">
              <w:rPr>
                <w:sz w:val="22"/>
                <w:szCs w:val="22"/>
                <w:lang w:val="ru-RU"/>
              </w:rPr>
              <w:t>7</w:t>
            </w:r>
          </w:p>
        </w:tc>
        <w:tc>
          <w:tcPr>
            <w:tcW w:w="0" w:type="auto"/>
            <w:hideMark/>
          </w:tcPr>
          <w:p w:rsidR="00961CE7" w:rsidRPr="00480AAD" w:rsidRDefault="00961CE7" w:rsidP="00961CE7">
            <w:pPr>
              <w:spacing w:after="160" w:line="259" w:lineRule="auto"/>
              <w:rPr>
                <w:sz w:val="22"/>
                <w:szCs w:val="22"/>
                <w:rtl/>
              </w:rPr>
            </w:pPr>
            <w:r w:rsidRPr="00480AAD">
              <w:rPr>
                <w:sz w:val="22"/>
                <w:szCs w:val="22"/>
              </w:rPr>
              <w:t>5</w:t>
            </w:r>
          </w:p>
        </w:tc>
        <w:tc>
          <w:tcPr>
            <w:tcW w:w="0" w:type="auto"/>
            <w:hideMark/>
          </w:tcPr>
          <w:p w:rsidR="00961CE7" w:rsidRPr="00480AAD" w:rsidRDefault="00961CE7" w:rsidP="00961CE7">
            <w:pPr>
              <w:spacing w:after="160" w:line="259" w:lineRule="auto"/>
              <w:rPr>
                <w:sz w:val="22"/>
                <w:szCs w:val="22"/>
                <w:rtl/>
              </w:rPr>
            </w:pPr>
            <w:r w:rsidRPr="00480AAD">
              <w:rPr>
                <w:sz w:val="22"/>
                <w:szCs w:val="22"/>
              </w:rPr>
              <w:t>12</w:t>
            </w:r>
          </w:p>
        </w:tc>
        <w:tc>
          <w:tcPr>
            <w:tcW w:w="0" w:type="auto"/>
            <w:hideMark/>
          </w:tcPr>
          <w:p w:rsidR="00961CE7" w:rsidRPr="00480AAD" w:rsidRDefault="00961CE7" w:rsidP="00961CE7">
            <w:pPr>
              <w:spacing w:after="160" w:line="259" w:lineRule="auto"/>
              <w:rPr>
                <w:sz w:val="22"/>
                <w:szCs w:val="22"/>
                <w:rtl/>
              </w:rPr>
            </w:pPr>
            <w:r w:rsidRPr="00480AAD">
              <w:rPr>
                <w:sz w:val="22"/>
                <w:szCs w:val="22"/>
              </w:rPr>
              <w:t>13</w:t>
            </w:r>
          </w:p>
        </w:tc>
        <w:tc>
          <w:tcPr>
            <w:tcW w:w="0" w:type="auto"/>
            <w:hideMark/>
          </w:tcPr>
          <w:p w:rsidR="00961CE7" w:rsidRPr="00480AAD" w:rsidRDefault="00961CE7" w:rsidP="00961CE7">
            <w:pPr>
              <w:spacing w:after="160" w:line="259" w:lineRule="auto"/>
              <w:rPr>
                <w:sz w:val="22"/>
                <w:szCs w:val="22"/>
                <w:rtl/>
              </w:rPr>
            </w:pPr>
            <w:r w:rsidRPr="00480AAD">
              <w:rPr>
                <w:sz w:val="22"/>
                <w:szCs w:val="22"/>
              </w:rPr>
              <w:t>6</w:t>
            </w:r>
          </w:p>
        </w:tc>
        <w:tc>
          <w:tcPr>
            <w:tcW w:w="0" w:type="auto"/>
            <w:hideMark/>
          </w:tcPr>
          <w:p w:rsidR="00961CE7" w:rsidRPr="00480AAD" w:rsidRDefault="00961CE7" w:rsidP="00961CE7">
            <w:pPr>
              <w:spacing w:after="160" w:line="259" w:lineRule="auto"/>
              <w:rPr>
                <w:sz w:val="22"/>
                <w:szCs w:val="22"/>
                <w:rtl/>
              </w:rPr>
            </w:pPr>
            <w:r w:rsidRPr="00480AAD">
              <w:rPr>
                <w:sz w:val="22"/>
                <w:szCs w:val="22"/>
              </w:rPr>
              <w:t>1</w:t>
            </w:r>
          </w:p>
        </w:tc>
        <w:tc>
          <w:tcPr>
            <w:tcW w:w="0" w:type="auto"/>
            <w:hideMark/>
          </w:tcPr>
          <w:p w:rsidR="00961CE7" w:rsidRPr="00480AAD" w:rsidRDefault="00961CE7" w:rsidP="00961CE7">
            <w:pPr>
              <w:spacing w:after="160" w:line="259" w:lineRule="auto"/>
              <w:rPr>
                <w:sz w:val="22"/>
                <w:szCs w:val="22"/>
                <w:rtl/>
              </w:rPr>
            </w:pPr>
            <w:r w:rsidRPr="00480AAD">
              <w:rPr>
                <w:sz w:val="22"/>
                <w:szCs w:val="22"/>
              </w:rPr>
              <w:t>1</w:t>
            </w:r>
          </w:p>
        </w:tc>
      </w:tr>
      <w:tr w:rsidR="00961CE7" w:rsidRPr="00480AAD" w:rsidTr="00961CE7">
        <w:trPr>
          <w:trHeight w:val="35"/>
          <w:jc w:val="center"/>
        </w:trPr>
        <w:tc>
          <w:tcPr>
            <w:tcW w:w="0" w:type="auto"/>
            <w:hideMark/>
          </w:tcPr>
          <w:p w:rsidR="00961CE7" w:rsidRPr="00480AAD" w:rsidRDefault="00961CE7" w:rsidP="00961CE7">
            <w:pPr>
              <w:spacing w:after="160" w:line="259" w:lineRule="auto"/>
              <w:rPr>
                <w:sz w:val="22"/>
                <w:szCs w:val="22"/>
                <w:rtl/>
              </w:rPr>
            </w:pPr>
            <w:r w:rsidRPr="00480AAD">
              <w:rPr>
                <w:b/>
                <w:bCs/>
                <w:sz w:val="22"/>
                <w:szCs w:val="22"/>
                <w:lang w:val="en-GB"/>
              </w:rPr>
              <w:t>E</w:t>
            </w:r>
          </w:p>
        </w:tc>
        <w:tc>
          <w:tcPr>
            <w:tcW w:w="0" w:type="auto"/>
            <w:hideMark/>
          </w:tcPr>
          <w:p w:rsidR="00961CE7" w:rsidRPr="00480AAD" w:rsidRDefault="00961CE7" w:rsidP="00961CE7">
            <w:pPr>
              <w:spacing w:after="160" w:line="259" w:lineRule="auto"/>
              <w:rPr>
                <w:sz w:val="22"/>
                <w:szCs w:val="22"/>
                <w:rtl/>
              </w:rPr>
            </w:pPr>
            <w:r w:rsidRPr="00480AAD">
              <w:rPr>
                <w:sz w:val="22"/>
                <w:szCs w:val="22"/>
                <w:lang w:val="ru-RU"/>
              </w:rPr>
              <w:t>7</w:t>
            </w:r>
          </w:p>
        </w:tc>
        <w:tc>
          <w:tcPr>
            <w:tcW w:w="0" w:type="auto"/>
            <w:hideMark/>
          </w:tcPr>
          <w:p w:rsidR="00961CE7" w:rsidRPr="00480AAD" w:rsidRDefault="00961CE7" w:rsidP="00961CE7">
            <w:pPr>
              <w:spacing w:after="160" w:line="259" w:lineRule="auto"/>
              <w:rPr>
                <w:sz w:val="22"/>
                <w:szCs w:val="22"/>
                <w:rtl/>
              </w:rPr>
            </w:pPr>
            <w:r w:rsidRPr="00480AAD">
              <w:rPr>
                <w:sz w:val="22"/>
                <w:szCs w:val="22"/>
              </w:rPr>
              <w:t>0</w:t>
            </w:r>
          </w:p>
        </w:tc>
        <w:tc>
          <w:tcPr>
            <w:tcW w:w="0" w:type="auto"/>
            <w:hideMark/>
          </w:tcPr>
          <w:p w:rsidR="00961CE7" w:rsidRPr="00480AAD" w:rsidRDefault="00961CE7" w:rsidP="00961CE7">
            <w:pPr>
              <w:spacing w:after="160" w:line="259" w:lineRule="auto"/>
              <w:rPr>
                <w:sz w:val="22"/>
                <w:szCs w:val="22"/>
                <w:rtl/>
              </w:rPr>
            </w:pPr>
            <w:r w:rsidRPr="00480AAD">
              <w:rPr>
                <w:sz w:val="22"/>
                <w:szCs w:val="22"/>
              </w:rPr>
              <w:t>7</w:t>
            </w:r>
          </w:p>
        </w:tc>
        <w:tc>
          <w:tcPr>
            <w:tcW w:w="0" w:type="auto"/>
            <w:hideMark/>
          </w:tcPr>
          <w:p w:rsidR="00961CE7" w:rsidRPr="00480AAD" w:rsidRDefault="00961CE7" w:rsidP="00961CE7">
            <w:pPr>
              <w:spacing w:after="160" w:line="259" w:lineRule="auto"/>
              <w:rPr>
                <w:sz w:val="22"/>
                <w:szCs w:val="22"/>
                <w:rtl/>
              </w:rPr>
            </w:pPr>
            <w:r w:rsidRPr="00480AAD">
              <w:rPr>
                <w:sz w:val="22"/>
                <w:szCs w:val="22"/>
              </w:rPr>
              <w:t>13</w:t>
            </w:r>
          </w:p>
        </w:tc>
        <w:tc>
          <w:tcPr>
            <w:tcW w:w="0" w:type="auto"/>
            <w:hideMark/>
          </w:tcPr>
          <w:p w:rsidR="00961CE7" w:rsidRPr="00480AAD" w:rsidRDefault="00961CE7" w:rsidP="00961CE7">
            <w:pPr>
              <w:spacing w:after="160" w:line="259" w:lineRule="auto"/>
              <w:rPr>
                <w:sz w:val="22"/>
                <w:szCs w:val="22"/>
                <w:rtl/>
              </w:rPr>
            </w:pPr>
            <w:r w:rsidRPr="00480AAD">
              <w:rPr>
                <w:sz w:val="22"/>
                <w:szCs w:val="22"/>
              </w:rPr>
              <w:t>6</w:t>
            </w:r>
          </w:p>
        </w:tc>
        <w:tc>
          <w:tcPr>
            <w:tcW w:w="0" w:type="auto"/>
            <w:hideMark/>
          </w:tcPr>
          <w:p w:rsidR="00961CE7" w:rsidRPr="00480AAD" w:rsidRDefault="00961CE7" w:rsidP="00961CE7">
            <w:pPr>
              <w:spacing w:after="160" w:line="259" w:lineRule="auto"/>
              <w:rPr>
                <w:sz w:val="22"/>
                <w:szCs w:val="22"/>
                <w:rtl/>
              </w:rPr>
            </w:pPr>
            <w:r w:rsidRPr="00480AAD">
              <w:rPr>
                <w:sz w:val="22"/>
                <w:szCs w:val="22"/>
              </w:rPr>
              <w:t>6</w:t>
            </w:r>
          </w:p>
        </w:tc>
        <w:tc>
          <w:tcPr>
            <w:tcW w:w="0" w:type="auto"/>
            <w:hideMark/>
          </w:tcPr>
          <w:p w:rsidR="00961CE7" w:rsidRPr="00480AAD" w:rsidRDefault="00961CE7" w:rsidP="00961CE7">
            <w:pPr>
              <w:spacing w:after="160" w:line="259" w:lineRule="auto"/>
              <w:rPr>
                <w:sz w:val="22"/>
                <w:szCs w:val="22"/>
                <w:rtl/>
              </w:rPr>
            </w:pPr>
            <w:r w:rsidRPr="00480AAD">
              <w:rPr>
                <w:sz w:val="22"/>
                <w:szCs w:val="22"/>
              </w:rPr>
              <w:t>6</w:t>
            </w:r>
          </w:p>
        </w:tc>
      </w:tr>
      <w:tr w:rsidR="00961CE7" w:rsidRPr="00480AAD" w:rsidTr="00961CE7">
        <w:trPr>
          <w:trHeight w:val="35"/>
          <w:jc w:val="center"/>
        </w:trPr>
        <w:tc>
          <w:tcPr>
            <w:tcW w:w="0" w:type="auto"/>
            <w:hideMark/>
          </w:tcPr>
          <w:p w:rsidR="00961CE7" w:rsidRPr="00480AAD" w:rsidRDefault="00961CE7" w:rsidP="00961CE7">
            <w:pPr>
              <w:spacing w:after="160" w:line="259" w:lineRule="auto"/>
              <w:rPr>
                <w:sz w:val="22"/>
                <w:szCs w:val="22"/>
                <w:rtl/>
              </w:rPr>
            </w:pPr>
            <w:r w:rsidRPr="00480AAD">
              <w:rPr>
                <w:b/>
                <w:bCs/>
                <w:sz w:val="22"/>
                <w:szCs w:val="22"/>
                <w:lang w:val="en-GB"/>
              </w:rPr>
              <w:t>F</w:t>
            </w:r>
          </w:p>
        </w:tc>
        <w:tc>
          <w:tcPr>
            <w:tcW w:w="0" w:type="auto"/>
            <w:hideMark/>
          </w:tcPr>
          <w:p w:rsidR="00961CE7" w:rsidRPr="00480AAD" w:rsidRDefault="00961CE7" w:rsidP="00961CE7">
            <w:pPr>
              <w:spacing w:after="160" w:line="259" w:lineRule="auto"/>
              <w:rPr>
                <w:sz w:val="22"/>
                <w:szCs w:val="22"/>
                <w:rtl/>
              </w:rPr>
            </w:pPr>
            <w:r w:rsidRPr="00480AAD">
              <w:rPr>
                <w:sz w:val="22"/>
                <w:szCs w:val="22"/>
                <w:lang w:val="ru-RU"/>
              </w:rPr>
              <w:t>4</w:t>
            </w:r>
          </w:p>
        </w:tc>
        <w:tc>
          <w:tcPr>
            <w:tcW w:w="0" w:type="auto"/>
            <w:hideMark/>
          </w:tcPr>
          <w:p w:rsidR="00961CE7" w:rsidRPr="00480AAD" w:rsidRDefault="00961CE7" w:rsidP="00961CE7">
            <w:pPr>
              <w:spacing w:after="160" w:line="259" w:lineRule="auto"/>
              <w:rPr>
                <w:sz w:val="22"/>
                <w:szCs w:val="22"/>
                <w:rtl/>
              </w:rPr>
            </w:pPr>
            <w:r w:rsidRPr="00480AAD">
              <w:rPr>
                <w:sz w:val="22"/>
                <w:szCs w:val="22"/>
              </w:rPr>
              <w:t>13</w:t>
            </w:r>
          </w:p>
        </w:tc>
        <w:tc>
          <w:tcPr>
            <w:tcW w:w="0" w:type="auto"/>
            <w:hideMark/>
          </w:tcPr>
          <w:p w:rsidR="00961CE7" w:rsidRPr="00480AAD" w:rsidRDefault="00961CE7" w:rsidP="00961CE7">
            <w:pPr>
              <w:spacing w:after="160" w:line="259" w:lineRule="auto"/>
              <w:rPr>
                <w:sz w:val="22"/>
                <w:szCs w:val="22"/>
                <w:rtl/>
              </w:rPr>
            </w:pPr>
            <w:r w:rsidRPr="00480AAD">
              <w:rPr>
                <w:sz w:val="22"/>
                <w:szCs w:val="22"/>
              </w:rPr>
              <w:t>17</w:t>
            </w:r>
          </w:p>
        </w:tc>
        <w:tc>
          <w:tcPr>
            <w:tcW w:w="0" w:type="auto"/>
            <w:hideMark/>
          </w:tcPr>
          <w:p w:rsidR="00961CE7" w:rsidRPr="00480AAD" w:rsidRDefault="00961CE7" w:rsidP="00961CE7">
            <w:pPr>
              <w:spacing w:after="160" w:line="259" w:lineRule="auto"/>
              <w:rPr>
                <w:sz w:val="22"/>
                <w:szCs w:val="22"/>
                <w:rtl/>
              </w:rPr>
            </w:pPr>
            <w:r w:rsidRPr="00480AAD">
              <w:rPr>
                <w:sz w:val="22"/>
                <w:szCs w:val="22"/>
              </w:rPr>
              <w:t>17</w:t>
            </w:r>
          </w:p>
        </w:tc>
        <w:tc>
          <w:tcPr>
            <w:tcW w:w="0" w:type="auto"/>
            <w:hideMark/>
          </w:tcPr>
          <w:p w:rsidR="00961CE7" w:rsidRPr="00480AAD" w:rsidRDefault="00961CE7" w:rsidP="00961CE7">
            <w:pPr>
              <w:spacing w:after="160" w:line="259" w:lineRule="auto"/>
              <w:rPr>
                <w:sz w:val="22"/>
                <w:szCs w:val="22"/>
                <w:rtl/>
              </w:rPr>
            </w:pPr>
            <w:r w:rsidRPr="00480AAD">
              <w:rPr>
                <w:sz w:val="22"/>
                <w:szCs w:val="22"/>
              </w:rPr>
              <w:t>13</w:t>
            </w:r>
          </w:p>
        </w:tc>
        <w:tc>
          <w:tcPr>
            <w:tcW w:w="0" w:type="auto"/>
            <w:hideMark/>
          </w:tcPr>
          <w:p w:rsidR="00961CE7" w:rsidRPr="00480AAD" w:rsidRDefault="00961CE7" w:rsidP="00961CE7">
            <w:pPr>
              <w:spacing w:after="160" w:line="259" w:lineRule="auto"/>
              <w:rPr>
                <w:sz w:val="22"/>
                <w:szCs w:val="22"/>
                <w:rtl/>
              </w:rPr>
            </w:pPr>
            <w:r w:rsidRPr="00480AAD">
              <w:rPr>
                <w:sz w:val="22"/>
                <w:szCs w:val="22"/>
              </w:rPr>
              <w:t>0</w:t>
            </w:r>
          </w:p>
        </w:tc>
        <w:tc>
          <w:tcPr>
            <w:tcW w:w="0" w:type="auto"/>
            <w:hideMark/>
          </w:tcPr>
          <w:p w:rsidR="00961CE7" w:rsidRPr="00480AAD" w:rsidRDefault="00961CE7" w:rsidP="00961CE7">
            <w:pPr>
              <w:spacing w:after="160" w:line="259" w:lineRule="auto"/>
              <w:rPr>
                <w:sz w:val="22"/>
                <w:szCs w:val="22"/>
                <w:rtl/>
              </w:rPr>
            </w:pPr>
            <w:r w:rsidRPr="00480AAD">
              <w:rPr>
                <w:sz w:val="22"/>
                <w:szCs w:val="22"/>
              </w:rPr>
              <w:t>0</w:t>
            </w:r>
          </w:p>
        </w:tc>
      </w:tr>
      <w:tr w:rsidR="00961CE7" w:rsidRPr="00480AAD" w:rsidTr="00961CE7">
        <w:trPr>
          <w:trHeight w:val="35"/>
          <w:jc w:val="center"/>
        </w:trPr>
        <w:tc>
          <w:tcPr>
            <w:tcW w:w="0" w:type="auto"/>
            <w:hideMark/>
          </w:tcPr>
          <w:p w:rsidR="00961CE7" w:rsidRPr="00480AAD" w:rsidRDefault="00961CE7" w:rsidP="00961CE7">
            <w:pPr>
              <w:spacing w:after="160" w:line="259" w:lineRule="auto"/>
              <w:rPr>
                <w:sz w:val="22"/>
                <w:szCs w:val="22"/>
                <w:rtl/>
              </w:rPr>
            </w:pPr>
            <w:r w:rsidRPr="00480AAD">
              <w:rPr>
                <w:b/>
                <w:bCs/>
                <w:sz w:val="22"/>
                <w:szCs w:val="22"/>
                <w:lang w:val="en-GB"/>
              </w:rPr>
              <w:t>G</w:t>
            </w:r>
          </w:p>
        </w:tc>
        <w:tc>
          <w:tcPr>
            <w:tcW w:w="0" w:type="auto"/>
            <w:hideMark/>
          </w:tcPr>
          <w:p w:rsidR="00961CE7" w:rsidRPr="00480AAD" w:rsidRDefault="00961CE7" w:rsidP="00961CE7">
            <w:pPr>
              <w:spacing w:after="160" w:line="259" w:lineRule="auto"/>
              <w:rPr>
                <w:sz w:val="22"/>
                <w:szCs w:val="22"/>
                <w:rtl/>
              </w:rPr>
            </w:pPr>
            <w:r w:rsidRPr="00480AAD">
              <w:rPr>
                <w:sz w:val="22"/>
                <w:szCs w:val="22"/>
                <w:lang w:val="ru-RU"/>
              </w:rPr>
              <w:t>5</w:t>
            </w:r>
          </w:p>
        </w:tc>
        <w:tc>
          <w:tcPr>
            <w:tcW w:w="0" w:type="auto"/>
            <w:hideMark/>
          </w:tcPr>
          <w:p w:rsidR="00961CE7" w:rsidRPr="00480AAD" w:rsidRDefault="00961CE7" w:rsidP="00961CE7">
            <w:pPr>
              <w:spacing w:after="160" w:line="259" w:lineRule="auto"/>
              <w:rPr>
                <w:sz w:val="22"/>
                <w:szCs w:val="22"/>
                <w:rtl/>
              </w:rPr>
            </w:pPr>
            <w:r w:rsidRPr="00480AAD">
              <w:rPr>
                <w:sz w:val="22"/>
                <w:szCs w:val="22"/>
              </w:rPr>
              <w:t>17</w:t>
            </w:r>
          </w:p>
        </w:tc>
        <w:tc>
          <w:tcPr>
            <w:tcW w:w="0" w:type="auto"/>
            <w:hideMark/>
          </w:tcPr>
          <w:p w:rsidR="00961CE7" w:rsidRPr="00480AAD" w:rsidRDefault="00961CE7" w:rsidP="00961CE7">
            <w:pPr>
              <w:spacing w:after="160" w:line="259" w:lineRule="auto"/>
              <w:rPr>
                <w:sz w:val="22"/>
                <w:szCs w:val="22"/>
                <w:rtl/>
              </w:rPr>
            </w:pPr>
            <w:r w:rsidRPr="00480AAD">
              <w:rPr>
                <w:sz w:val="22"/>
                <w:szCs w:val="22"/>
              </w:rPr>
              <w:t>22</w:t>
            </w:r>
          </w:p>
        </w:tc>
        <w:tc>
          <w:tcPr>
            <w:tcW w:w="0" w:type="auto"/>
            <w:hideMark/>
          </w:tcPr>
          <w:p w:rsidR="00961CE7" w:rsidRPr="00480AAD" w:rsidRDefault="00961CE7" w:rsidP="00961CE7">
            <w:pPr>
              <w:spacing w:after="160" w:line="259" w:lineRule="auto"/>
              <w:rPr>
                <w:sz w:val="22"/>
                <w:szCs w:val="22"/>
                <w:rtl/>
              </w:rPr>
            </w:pPr>
            <w:r w:rsidRPr="00480AAD">
              <w:rPr>
                <w:sz w:val="22"/>
                <w:szCs w:val="22"/>
              </w:rPr>
              <w:t>22</w:t>
            </w:r>
          </w:p>
        </w:tc>
        <w:tc>
          <w:tcPr>
            <w:tcW w:w="0" w:type="auto"/>
            <w:hideMark/>
          </w:tcPr>
          <w:p w:rsidR="00961CE7" w:rsidRPr="00480AAD" w:rsidRDefault="00961CE7" w:rsidP="00961CE7">
            <w:pPr>
              <w:spacing w:after="160" w:line="259" w:lineRule="auto"/>
              <w:rPr>
                <w:sz w:val="22"/>
                <w:szCs w:val="22"/>
                <w:rtl/>
              </w:rPr>
            </w:pPr>
            <w:r w:rsidRPr="00480AAD">
              <w:rPr>
                <w:sz w:val="22"/>
                <w:szCs w:val="22"/>
              </w:rPr>
              <w:t>17</w:t>
            </w:r>
          </w:p>
        </w:tc>
        <w:tc>
          <w:tcPr>
            <w:tcW w:w="0" w:type="auto"/>
            <w:hideMark/>
          </w:tcPr>
          <w:p w:rsidR="00961CE7" w:rsidRPr="00480AAD" w:rsidRDefault="00961CE7" w:rsidP="00961CE7">
            <w:pPr>
              <w:spacing w:after="160" w:line="259" w:lineRule="auto"/>
              <w:rPr>
                <w:sz w:val="22"/>
                <w:szCs w:val="22"/>
                <w:rtl/>
              </w:rPr>
            </w:pPr>
            <w:r w:rsidRPr="00480AAD">
              <w:rPr>
                <w:sz w:val="22"/>
                <w:szCs w:val="22"/>
              </w:rPr>
              <w:t>0</w:t>
            </w:r>
          </w:p>
        </w:tc>
        <w:tc>
          <w:tcPr>
            <w:tcW w:w="0" w:type="auto"/>
            <w:hideMark/>
          </w:tcPr>
          <w:p w:rsidR="00961CE7" w:rsidRPr="00480AAD" w:rsidRDefault="00961CE7" w:rsidP="00961CE7">
            <w:pPr>
              <w:spacing w:after="160" w:line="259" w:lineRule="auto"/>
              <w:rPr>
                <w:sz w:val="22"/>
                <w:szCs w:val="22"/>
                <w:rtl/>
              </w:rPr>
            </w:pPr>
            <w:r w:rsidRPr="00480AAD">
              <w:rPr>
                <w:sz w:val="22"/>
                <w:szCs w:val="22"/>
              </w:rPr>
              <w:t>0</w:t>
            </w:r>
          </w:p>
        </w:tc>
      </w:tr>
    </w:tbl>
    <w:p w:rsidR="00C03FDE" w:rsidRPr="00480AAD" w:rsidRDefault="00C03FDE" w:rsidP="00C03FDE">
      <w:pPr>
        <w:rPr>
          <w:sz w:val="22"/>
          <w:szCs w:val="22"/>
          <w:rtl/>
        </w:rPr>
      </w:pPr>
    </w:p>
    <w:p w:rsidR="00961CE7" w:rsidRPr="00480AAD" w:rsidRDefault="00961CE7" w:rsidP="00360CFD">
      <w:pPr>
        <w:pStyle w:val="3"/>
        <w:rPr>
          <w:sz w:val="22"/>
          <w:szCs w:val="22"/>
          <w:rtl/>
        </w:rPr>
      </w:pPr>
      <w:r w:rsidRPr="00480AAD">
        <w:rPr>
          <w:rFonts w:hint="cs"/>
          <w:sz w:val="22"/>
          <w:szCs w:val="22"/>
          <w:rtl/>
        </w:rPr>
        <w:t>תרשים גאנט</w:t>
      </w:r>
    </w:p>
    <w:p w:rsidR="00DE471C" w:rsidRPr="00480AAD" w:rsidRDefault="00DE471C" w:rsidP="00DE471C">
      <w:pPr>
        <w:rPr>
          <w:sz w:val="22"/>
          <w:szCs w:val="22"/>
        </w:rPr>
      </w:pPr>
      <w:r w:rsidRPr="00480AAD">
        <w:rPr>
          <w:sz w:val="22"/>
          <w:szCs w:val="22"/>
          <w:rtl/>
        </w:rPr>
        <w:t>תרשים עמודות של מידע על לוח הזמנים, שבו מופיעות הפעילויות על הציר האנכי, התאריכים מוצגים בציר האופקי, ומשך הפעילות מוצג כאשר מוטות אופקי ממוקמים לפי תאריכי התחלה וסיום</w:t>
      </w:r>
    </w:p>
    <w:p w:rsidR="00DE471C" w:rsidRPr="00480AAD" w:rsidRDefault="00DE471C" w:rsidP="00DE471C">
      <w:pPr>
        <w:rPr>
          <w:sz w:val="22"/>
          <w:szCs w:val="22"/>
          <w:rtl/>
        </w:rPr>
      </w:pPr>
      <w:r w:rsidRPr="00480AAD">
        <w:rPr>
          <w:rFonts w:hint="cs"/>
          <w:sz w:val="22"/>
          <w:szCs w:val="22"/>
          <w:rtl/>
        </w:rPr>
        <w:t>5 שלבים ליצירת תרשים גאנט איכותי:</w:t>
      </w:r>
    </w:p>
    <w:p w:rsidR="00DE471C" w:rsidRPr="00480AAD" w:rsidRDefault="00DE471C" w:rsidP="001D1C03">
      <w:pPr>
        <w:pStyle w:val="a3"/>
        <w:numPr>
          <w:ilvl w:val="0"/>
          <w:numId w:val="15"/>
        </w:numPr>
        <w:rPr>
          <w:sz w:val="22"/>
          <w:szCs w:val="22"/>
        </w:rPr>
      </w:pPr>
      <w:r w:rsidRPr="00480AAD">
        <w:rPr>
          <w:rFonts w:hint="cs"/>
          <w:sz w:val="22"/>
          <w:szCs w:val="22"/>
          <w:rtl/>
        </w:rPr>
        <w:t>קביעת אבני דרך</w:t>
      </w:r>
    </w:p>
    <w:p w:rsidR="00DE471C" w:rsidRPr="00480AAD" w:rsidRDefault="00DE471C" w:rsidP="001D1C03">
      <w:pPr>
        <w:pStyle w:val="a3"/>
        <w:numPr>
          <w:ilvl w:val="0"/>
          <w:numId w:val="15"/>
        </w:numPr>
        <w:ind w:left="509" w:firstLine="709"/>
        <w:rPr>
          <w:sz w:val="22"/>
          <w:szCs w:val="22"/>
        </w:rPr>
      </w:pPr>
      <w:r w:rsidRPr="00480AAD">
        <w:rPr>
          <w:rFonts w:hint="cs"/>
          <w:sz w:val="22"/>
          <w:szCs w:val="22"/>
          <w:rtl/>
        </w:rPr>
        <w:t>קביעת הפעילויו</w:t>
      </w:r>
      <w:r w:rsidRPr="00480AAD">
        <w:rPr>
          <w:rFonts w:hint="eastAsia"/>
          <w:sz w:val="22"/>
          <w:szCs w:val="22"/>
          <w:rtl/>
        </w:rPr>
        <w:t>ת</w:t>
      </w:r>
    </w:p>
    <w:p w:rsidR="00DE471C" w:rsidRPr="00480AAD" w:rsidRDefault="00DE471C" w:rsidP="001D1C03">
      <w:pPr>
        <w:pStyle w:val="a3"/>
        <w:numPr>
          <w:ilvl w:val="0"/>
          <w:numId w:val="15"/>
        </w:numPr>
        <w:ind w:firstLine="1207"/>
        <w:rPr>
          <w:sz w:val="22"/>
          <w:szCs w:val="22"/>
        </w:rPr>
      </w:pPr>
      <w:r w:rsidRPr="00480AAD">
        <w:rPr>
          <w:rFonts w:hint="cs"/>
          <w:sz w:val="22"/>
          <w:szCs w:val="22"/>
          <w:rtl/>
        </w:rPr>
        <w:t>זיהוי יחסי התלות</w:t>
      </w:r>
    </w:p>
    <w:p w:rsidR="00DE471C" w:rsidRPr="00480AAD" w:rsidRDefault="00DE471C" w:rsidP="001D1C03">
      <w:pPr>
        <w:pStyle w:val="a3"/>
        <w:numPr>
          <w:ilvl w:val="0"/>
          <w:numId w:val="15"/>
        </w:numPr>
        <w:ind w:firstLine="1916"/>
        <w:rPr>
          <w:sz w:val="22"/>
          <w:szCs w:val="22"/>
        </w:rPr>
      </w:pPr>
      <w:r w:rsidRPr="00480AAD">
        <w:rPr>
          <w:rFonts w:hint="cs"/>
          <w:sz w:val="22"/>
          <w:szCs w:val="22"/>
          <w:rtl/>
        </w:rPr>
        <w:t>הערכת משאבים</w:t>
      </w:r>
    </w:p>
    <w:p w:rsidR="00DE471C" w:rsidRPr="00480AAD" w:rsidRDefault="00DE471C" w:rsidP="001D1C03">
      <w:pPr>
        <w:pStyle w:val="a3"/>
        <w:numPr>
          <w:ilvl w:val="0"/>
          <w:numId w:val="15"/>
        </w:numPr>
        <w:ind w:firstLine="2624"/>
        <w:rPr>
          <w:sz w:val="22"/>
          <w:szCs w:val="22"/>
        </w:rPr>
      </w:pPr>
      <w:r w:rsidRPr="00480AAD">
        <w:rPr>
          <w:rFonts w:hint="cs"/>
          <w:sz w:val="22"/>
          <w:szCs w:val="22"/>
          <w:rtl/>
        </w:rPr>
        <w:t>הערכת משכי פעולות</w:t>
      </w:r>
    </w:p>
    <w:p w:rsidR="00B86BC1" w:rsidRDefault="00B86BC1" w:rsidP="00DE471C">
      <w:pPr>
        <w:rPr>
          <w:b/>
          <w:bCs/>
          <w:sz w:val="22"/>
          <w:szCs w:val="22"/>
          <w:rtl/>
        </w:rPr>
        <w:sectPr w:rsidR="00B86BC1" w:rsidSect="000C0A21">
          <w:type w:val="continuous"/>
          <w:pgSz w:w="11906" w:h="16838"/>
          <w:pgMar w:top="1440" w:right="1800" w:bottom="1440" w:left="1800" w:header="708" w:footer="708" w:gutter="0"/>
          <w:cols w:space="708"/>
          <w:bidi/>
          <w:rtlGutter/>
          <w:docGrid w:linePitch="360"/>
        </w:sectPr>
      </w:pPr>
    </w:p>
    <w:p w:rsidR="00DE471C" w:rsidRPr="00480AAD" w:rsidRDefault="00DE471C" w:rsidP="00DE471C">
      <w:pPr>
        <w:rPr>
          <w:b/>
          <w:bCs/>
          <w:sz w:val="22"/>
          <w:szCs w:val="22"/>
          <w:rtl/>
        </w:rPr>
      </w:pPr>
      <w:r w:rsidRPr="00480AAD">
        <w:rPr>
          <w:rFonts w:hint="cs"/>
          <w:b/>
          <w:bCs/>
          <w:sz w:val="22"/>
          <w:szCs w:val="22"/>
          <w:rtl/>
        </w:rPr>
        <w:t xml:space="preserve">תרשים גאנט </w:t>
      </w:r>
      <w:r w:rsidRPr="00480AAD">
        <w:rPr>
          <w:b/>
          <w:bCs/>
          <w:sz w:val="22"/>
          <w:szCs w:val="22"/>
          <w:rtl/>
        </w:rPr>
        <w:t>–</w:t>
      </w:r>
      <w:r w:rsidRPr="00480AAD">
        <w:rPr>
          <w:rFonts w:hint="cs"/>
          <w:b/>
          <w:bCs/>
          <w:sz w:val="22"/>
          <w:szCs w:val="22"/>
          <w:rtl/>
        </w:rPr>
        <w:t xml:space="preserve"> התחלה מוקדמת</w:t>
      </w:r>
    </w:p>
    <w:p w:rsidR="00DE471C" w:rsidRPr="00480AAD" w:rsidRDefault="00DE471C" w:rsidP="00DE471C">
      <w:pPr>
        <w:jc w:val="center"/>
        <w:rPr>
          <w:b/>
          <w:bCs/>
          <w:sz w:val="22"/>
          <w:szCs w:val="22"/>
          <w:rtl/>
        </w:rPr>
      </w:pPr>
      <w:r w:rsidRPr="00480AAD">
        <w:rPr>
          <w:noProof/>
          <w:sz w:val="22"/>
          <w:szCs w:val="22"/>
        </w:rPr>
        <w:drawing>
          <wp:inline distT="0" distB="0" distL="0" distR="0" wp14:anchorId="105CB060" wp14:editId="74103D33">
            <wp:extent cx="2804615" cy="1648125"/>
            <wp:effectExtent l="0" t="0" r="0" b="9525"/>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0197" cy="1657282"/>
                    </a:xfrm>
                    <a:prstGeom prst="rect">
                      <a:avLst/>
                    </a:prstGeom>
                  </pic:spPr>
                </pic:pic>
              </a:graphicData>
            </a:graphic>
          </wp:inline>
        </w:drawing>
      </w:r>
    </w:p>
    <w:p w:rsidR="00DE471C" w:rsidRPr="00480AAD" w:rsidRDefault="00DE471C" w:rsidP="00DE471C">
      <w:pPr>
        <w:rPr>
          <w:b/>
          <w:bCs/>
          <w:sz w:val="22"/>
          <w:szCs w:val="22"/>
          <w:rtl/>
        </w:rPr>
      </w:pPr>
      <w:r w:rsidRPr="00480AAD">
        <w:rPr>
          <w:rFonts w:hint="cs"/>
          <w:b/>
          <w:bCs/>
          <w:sz w:val="22"/>
          <w:szCs w:val="22"/>
          <w:rtl/>
        </w:rPr>
        <w:t xml:space="preserve">תרשים גאנט </w:t>
      </w:r>
      <w:r w:rsidRPr="00480AAD">
        <w:rPr>
          <w:b/>
          <w:bCs/>
          <w:sz w:val="22"/>
          <w:szCs w:val="22"/>
          <w:rtl/>
        </w:rPr>
        <w:t>–</w:t>
      </w:r>
      <w:r w:rsidRPr="00480AAD">
        <w:rPr>
          <w:rFonts w:hint="cs"/>
          <w:b/>
          <w:bCs/>
          <w:sz w:val="22"/>
          <w:szCs w:val="22"/>
          <w:rtl/>
        </w:rPr>
        <w:t xml:space="preserve"> התחלה מאוחרת</w:t>
      </w:r>
    </w:p>
    <w:p w:rsidR="00B86BC1" w:rsidRDefault="00B86BC1" w:rsidP="00DE471C">
      <w:pPr>
        <w:jc w:val="center"/>
        <w:rPr>
          <w:b/>
          <w:bCs/>
          <w:sz w:val="22"/>
          <w:szCs w:val="22"/>
          <w:rtl/>
        </w:rPr>
        <w:sectPr w:rsidR="00B86BC1" w:rsidSect="00B86BC1">
          <w:type w:val="continuous"/>
          <w:pgSz w:w="11906" w:h="16838"/>
          <w:pgMar w:top="1440" w:right="1800" w:bottom="1440" w:left="1800" w:header="708" w:footer="708" w:gutter="0"/>
          <w:cols w:num="2" w:space="708"/>
          <w:bidi/>
          <w:rtlGutter/>
          <w:docGrid w:linePitch="360"/>
        </w:sectPr>
      </w:pPr>
      <w:r w:rsidRPr="00480AAD">
        <w:rPr>
          <w:noProof/>
          <w:sz w:val="22"/>
          <w:szCs w:val="22"/>
        </w:rPr>
        <w:drawing>
          <wp:inline distT="0" distB="0" distL="0" distR="0" wp14:anchorId="6DBB20C8" wp14:editId="3EE5908B">
            <wp:extent cx="2806193" cy="1303362"/>
            <wp:effectExtent l="0" t="0" r="0" b="0"/>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28164" cy="1313567"/>
                    </a:xfrm>
                    <a:prstGeom prst="rect">
                      <a:avLst/>
                    </a:prstGeom>
                  </pic:spPr>
                </pic:pic>
              </a:graphicData>
            </a:graphic>
          </wp:inline>
        </w:drawing>
      </w:r>
    </w:p>
    <w:p w:rsidR="00DE471C" w:rsidRPr="00480AAD" w:rsidRDefault="00DE471C" w:rsidP="00DE471C">
      <w:pPr>
        <w:rPr>
          <w:b/>
          <w:bCs/>
          <w:sz w:val="22"/>
          <w:szCs w:val="22"/>
          <w:rtl/>
        </w:rPr>
      </w:pPr>
      <w:r w:rsidRPr="00480AAD">
        <w:rPr>
          <w:rFonts w:hint="cs"/>
          <w:b/>
          <w:bCs/>
          <w:sz w:val="22"/>
          <w:szCs w:val="22"/>
          <w:rtl/>
        </w:rPr>
        <w:t xml:space="preserve">תרשים גאנט </w:t>
      </w:r>
      <w:r w:rsidRPr="00480AAD">
        <w:rPr>
          <w:b/>
          <w:bCs/>
          <w:sz w:val="22"/>
          <w:szCs w:val="22"/>
          <w:rtl/>
        </w:rPr>
        <w:t>–</w:t>
      </w:r>
      <w:r w:rsidRPr="00480AAD">
        <w:rPr>
          <w:rFonts w:hint="cs"/>
          <w:b/>
          <w:bCs/>
          <w:sz w:val="22"/>
          <w:szCs w:val="22"/>
          <w:rtl/>
        </w:rPr>
        <w:t xml:space="preserve"> התחלה מוקדם </w:t>
      </w:r>
      <w:r w:rsidRPr="00480AAD">
        <w:rPr>
          <w:b/>
          <w:bCs/>
          <w:sz w:val="22"/>
          <w:szCs w:val="22"/>
        </w:rPr>
        <w:t xml:space="preserve">VS </w:t>
      </w:r>
      <w:r w:rsidRPr="00480AAD">
        <w:rPr>
          <w:rFonts w:hint="cs"/>
          <w:b/>
          <w:bCs/>
          <w:sz w:val="22"/>
          <w:szCs w:val="22"/>
          <w:rtl/>
        </w:rPr>
        <w:t xml:space="preserve"> התחלה מאוחרת</w:t>
      </w:r>
    </w:p>
    <w:p w:rsidR="00DE471C" w:rsidRPr="00480AAD" w:rsidRDefault="00DE471C" w:rsidP="00DE471C">
      <w:pPr>
        <w:jc w:val="center"/>
        <w:rPr>
          <w:sz w:val="22"/>
          <w:szCs w:val="22"/>
          <w:rtl/>
        </w:rPr>
      </w:pPr>
      <w:r w:rsidRPr="00480AAD">
        <w:rPr>
          <w:noProof/>
          <w:sz w:val="22"/>
          <w:szCs w:val="22"/>
        </w:rPr>
        <w:drawing>
          <wp:inline distT="0" distB="0" distL="0" distR="0" wp14:anchorId="0ECAEDB7" wp14:editId="06FEF9F5">
            <wp:extent cx="3374559" cy="1931454"/>
            <wp:effectExtent l="0" t="0" r="0" b="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00223" cy="1946143"/>
                    </a:xfrm>
                    <a:prstGeom prst="rect">
                      <a:avLst/>
                    </a:prstGeom>
                  </pic:spPr>
                </pic:pic>
              </a:graphicData>
            </a:graphic>
          </wp:inline>
        </w:drawing>
      </w:r>
    </w:p>
    <w:p w:rsidR="00C653C3" w:rsidRPr="00480AAD" w:rsidRDefault="00C653C3">
      <w:pPr>
        <w:bidi w:val="0"/>
        <w:rPr>
          <w:sz w:val="22"/>
          <w:szCs w:val="22"/>
          <w:rtl/>
        </w:rPr>
      </w:pPr>
      <w:r w:rsidRPr="00480AAD">
        <w:rPr>
          <w:sz w:val="22"/>
          <w:szCs w:val="22"/>
          <w:rtl/>
        </w:rPr>
        <w:br w:type="page"/>
      </w:r>
    </w:p>
    <w:p w:rsidR="00961CE7" w:rsidRPr="00480AAD" w:rsidRDefault="00C653C3" w:rsidP="00360CFD">
      <w:pPr>
        <w:pStyle w:val="3"/>
        <w:rPr>
          <w:sz w:val="22"/>
          <w:szCs w:val="22"/>
          <w:rtl/>
        </w:rPr>
      </w:pPr>
      <w:r w:rsidRPr="00480AAD">
        <w:rPr>
          <w:rFonts w:hint="cs"/>
          <w:sz w:val="22"/>
          <w:szCs w:val="22"/>
          <w:rtl/>
        </w:rPr>
        <w:t xml:space="preserve">שיטת השרשרת הקריטית </w:t>
      </w:r>
      <w:r w:rsidRPr="00480AAD">
        <w:rPr>
          <w:sz w:val="22"/>
          <w:szCs w:val="22"/>
          <w:rtl/>
        </w:rPr>
        <w:t>–</w:t>
      </w:r>
      <w:r w:rsidRPr="00480AAD">
        <w:rPr>
          <w:rFonts w:hint="cs"/>
          <w:sz w:val="22"/>
          <w:szCs w:val="22"/>
          <w:rtl/>
        </w:rPr>
        <w:t xml:space="preserve"> </w:t>
      </w:r>
      <w:r w:rsidRPr="00480AAD">
        <w:rPr>
          <w:rFonts w:hint="cs"/>
          <w:sz w:val="22"/>
          <w:szCs w:val="22"/>
        </w:rPr>
        <w:t>CCM</w:t>
      </w:r>
      <w:r w:rsidRPr="00480AAD">
        <w:rPr>
          <w:rFonts w:hint="cs"/>
          <w:sz w:val="22"/>
          <w:szCs w:val="22"/>
          <w:rtl/>
        </w:rPr>
        <w:t xml:space="preserve"> </w:t>
      </w:r>
    </w:p>
    <w:p w:rsidR="00C653C3" w:rsidRPr="00480AAD" w:rsidRDefault="00C653C3" w:rsidP="00C653C3">
      <w:pPr>
        <w:rPr>
          <w:sz w:val="22"/>
          <w:szCs w:val="22"/>
        </w:rPr>
      </w:pPr>
      <w:r w:rsidRPr="00480AAD">
        <w:rPr>
          <w:sz w:val="22"/>
          <w:szCs w:val="22"/>
          <w:rtl/>
        </w:rPr>
        <w:t>היא שיטת לוח זמנים המאפשר לצוות הפרויקט לשים מרווחים</w:t>
      </w:r>
      <w:r w:rsidRPr="00480AAD">
        <w:rPr>
          <w:sz w:val="22"/>
          <w:szCs w:val="22"/>
        </w:rPr>
        <w:t xml:space="preserve"> </w:t>
      </w:r>
      <w:r w:rsidRPr="00480AAD">
        <w:rPr>
          <w:sz w:val="22"/>
          <w:szCs w:val="22"/>
          <w:rtl/>
        </w:rPr>
        <w:t>על כל נתיב בלוח הזמנים של הפרויקט כדי להתחשב במשאבים המוגבלים ובחוסר הוודאות בפרויקט</w:t>
      </w:r>
    </w:p>
    <w:p w:rsidR="00C653C3" w:rsidRPr="00480AAD" w:rsidRDefault="00C653C3" w:rsidP="00C653C3">
      <w:pPr>
        <w:rPr>
          <w:sz w:val="22"/>
          <w:szCs w:val="22"/>
        </w:rPr>
      </w:pPr>
      <w:r w:rsidRPr="00480AAD">
        <w:rPr>
          <w:sz w:val="22"/>
          <w:szCs w:val="22"/>
          <w:rtl/>
        </w:rPr>
        <w:t>מיקוד על ניהול מרווח משך הפעילות והמשאבים המוקצים לפעילויות בלוח הזמנים המתוכנן</w:t>
      </w:r>
    </w:p>
    <w:p w:rsidR="00C653C3" w:rsidRPr="00480AAD" w:rsidRDefault="00C653C3" w:rsidP="00C653C3">
      <w:pPr>
        <w:rPr>
          <w:sz w:val="22"/>
          <w:szCs w:val="22"/>
        </w:rPr>
      </w:pPr>
      <w:r w:rsidRPr="00480AAD">
        <w:rPr>
          <w:sz w:val="22"/>
          <w:szCs w:val="22"/>
          <w:rtl/>
        </w:rPr>
        <w:t>משלב גישות דטרמיניסטיות והסתברותיות</w:t>
      </w:r>
    </w:p>
    <w:p w:rsidR="00C653C3" w:rsidRPr="00480AAD" w:rsidRDefault="00C653C3" w:rsidP="00C653C3">
      <w:pPr>
        <w:rPr>
          <w:sz w:val="22"/>
          <w:szCs w:val="22"/>
          <w:rtl/>
        </w:rPr>
      </w:pPr>
      <w:r w:rsidRPr="00480AAD">
        <w:rPr>
          <w:noProof/>
          <w:sz w:val="22"/>
          <w:szCs w:val="22"/>
        </w:rPr>
        <w:drawing>
          <wp:inline distT="0" distB="0" distL="0" distR="0" wp14:anchorId="678F5D47" wp14:editId="4527EFD3">
            <wp:extent cx="3406112" cy="1347245"/>
            <wp:effectExtent l="0" t="0" r="4445" b="5715"/>
            <wp:docPr id="158736" name="תמונה 158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22019" cy="1353537"/>
                    </a:xfrm>
                    <a:prstGeom prst="rect">
                      <a:avLst/>
                    </a:prstGeom>
                  </pic:spPr>
                </pic:pic>
              </a:graphicData>
            </a:graphic>
          </wp:inline>
        </w:drawing>
      </w:r>
    </w:p>
    <w:p w:rsidR="00C653C3" w:rsidRPr="00480AAD" w:rsidRDefault="00C653C3" w:rsidP="00360CFD">
      <w:pPr>
        <w:pStyle w:val="3"/>
        <w:rPr>
          <w:sz w:val="22"/>
          <w:szCs w:val="22"/>
          <w:rtl/>
        </w:rPr>
      </w:pPr>
      <w:r w:rsidRPr="00480AAD">
        <w:rPr>
          <w:rFonts w:hint="cs"/>
          <w:sz w:val="22"/>
          <w:szCs w:val="22"/>
          <w:rtl/>
        </w:rPr>
        <w:t>שיטת מידול:</w:t>
      </w:r>
    </w:p>
    <w:tbl>
      <w:tblPr>
        <w:tblStyle w:val="a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C653C3" w:rsidRPr="00480AAD" w:rsidTr="00C653C3">
        <w:tc>
          <w:tcPr>
            <w:tcW w:w="4148" w:type="dxa"/>
          </w:tcPr>
          <w:p w:rsidR="00C653C3" w:rsidRPr="00480AAD" w:rsidRDefault="00C653C3" w:rsidP="00C653C3">
            <w:pPr>
              <w:jc w:val="center"/>
              <w:rPr>
                <w:b/>
                <w:bCs/>
                <w:sz w:val="22"/>
                <w:szCs w:val="22"/>
                <w:rtl/>
              </w:rPr>
            </w:pPr>
            <w:r w:rsidRPr="00480AAD">
              <w:rPr>
                <w:rFonts w:hint="cs"/>
                <w:b/>
                <w:bCs/>
                <w:sz w:val="22"/>
                <w:szCs w:val="22"/>
                <w:rtl/>
              </w:rPr>
              <w:t>סימולציה</w:t>
            </w:r>
          </w:p>
        </w:tc>
        <w:tc>
          <w:tcPr>
            <w:tcW w:w="4148" w:type="dxa"/>
          </w:tcPr>
          <w:p w:rsidR="00C653C3" w:rsidRPr="00480AAD" w:rsidRDefault="00C653C3" w:rsidP="00C653C3">
            <w:pPr>
              <w:jc w:val="center"/>
              <w:rPr>
                <w:b/>
                <w:bCs/>
                <w:sz w:val="22"/>
                <w:szCs w:val="22"/>
                <w:rtl/>
              </w:rPr>
            </w:pPr>
            <w:r w:rsidRPr="00480AAD">
              <w:rPr>
                <w:rFonts w:hint="cs"/>
                <w:b/>
                <w:bCs/>
                <w:sz w:val="22"/>
                <w:szCs w:val="22"/>
                <w:rtl/>
              </w:rPr>
              <w:t>ניתוחי תרחישי "מה אם"</w:t>
            </w:r>
          </w:p>
        </w:tc>
      </w:tr>
      <w:tr w:rsidR="00C653C3" w:rsidRPr="00480AAD" w:rsidTr="00C653C3">
        <w:tc>
          <w:tcPr>
            <w:tcW w:w="4148" w:type="dxa"/>
          </w:tcPr>
          <w:p w:rsidR="00C653C3" w:rsidRPr="00480AAD" w:rsidRDefault="00C653C3" w:rsidP="00C653C3">
            <w:pPr>
              <w:jc w:val="center"/>
              <w:rPr>
                <w:sz w:val="22"/>
                <w:szCs w:val="22"/>
              </w:rPr>
            </w:pPr>
            <w:r w:rsidRPr="00480AAD">
              <w:rPr>
                <w:sz w:val="22"/>
                <w:szCs w:val="22"/>
                <w:rtl/>
              </w:rPr>
              <w:t>משלב חישוב מספר משכי הפרויקט עם מערכות שונות של הנחות על הפעילות</w:t>
            </w:r>
          </w:p>
          <w:p w:rsidR="00C653C3" w:rsidRPr="00480AAD" w:rsidRDefault="00C653C3" w:rsidP="00C653C3">
            <w:pPr>
              <w:jc w:val="center"/>
              <w:rPr>
                <w:sz w:val="22"/>
                <w:szCs w:val="22"/>
                <w:rtl/>
              </w:rPr>
            </w:pPr>
          </w:p>
        </w:tc>
        <w:tc>
          <w:tcPr>
            <w:tcW w:w="4148" w:type="dxa"/>
          </w:tcPr>
          <w:p w:rsidR="00C653C3" w:rsidRPr="00480AAD" w:rsidRDefault="00C653C3" w:rsidP="00C653C3">
            <w:pPr>
              <w:jc w:val="center"/>
              <w:rPr>
                <w:sz w:val="22"/>
                <w:szCs w:val="22"/>
                <w:rtl/>
              </w:rPr>
            </w:pPr>
            <w:r w:rsidRPr="00480AAD">
              <w:rPr>
                <w:sz w:val="22"/>
                <w:szCs w:val="22"/>
                <w:rtl/>
              </w:rPr>
              <w:t>הוא תהליך של הערכת תרחישים על מנת לחזות את השפעתם, באופן חיובי או שלילי, על מטרות הפרויקט</w:t>
            </w:r>
          </w:p>
        </w:tc>
      </w:tr>
      <w:tr w:rsidR="00C653C3" w:rsidRPr="00480AAD" w:rsidTr="00C653C3">
        <w:tc>
          <w:tcPr>
            <w:tcW w:w="4148" w:type="dxa"/>
          </w:tcPr>
          <w:p w:rsidR="00C653C3" w:rsidRPr="00480AAD" w:rsidRDefault="00C653C3" w:rsidP="00C653C3">
            <w:pPr>
              <w:jc w:val="center"/>
              <w:rPr>
                <w:sz w:val="22"/>
                <w:szCs w:val="22"/>
              </w:rPr>
            </w:pPr>
            <w:r w:rsidRPr="00480AAD">
              <w:rPr>
                <w:b/>
                <w:bCs/>
                <w:sz w:val="22"/>
                <w:szCs w:val="22"/>
                <w:rtl/>
              </w:rPr>
              <w:t>דוגמה: סימולציית מונטה קרלו:</w:t>
            </w:r>
          </w:p>
          <w:p w:rsidR="00C653C3" w:rsidRPr="00480AAD" w:rsidRDefault="00C653C3" w:rsidP="00C653C3">
            <w:pPr>
              <w:jc w:val="center"/>
              <w:rPr>
                <w:sz w:val="22"/>
                <w:szCs w:val="22"/>
                <w:rtl/>
              </w:rPr>
            </w:pPr>
          </w:p>
        </w:tc>
        <w:tc>
          <w:tcPr>
            <w:tcW w:w="4148" w:type="dxa"/>
          </w:tcPr>
          <w:p w:rsidR="00C653C3" w:rsidRPr="00480AAD" w:rsidRDefault="00C653C3" w:rsidP="00C653C3">
            <w:pPr>
              <w:jc w:val="center"/>
              <w:rPr>
                <w:sz w:val="22"/>
                <w:szCs w:val="22"/>
              </w:rPr>
            </w:pPr>
            <w:r w:rsidRPr="00480AAD">
              <w:rPr>
                <w:rFonts w:hint="cs"/>
                <w:b/>
                <w:bCs/>
                <w:sz w:val="22"/>
                <w:szCs w:val="22"/>
                <w:rtl/>
              </w:rPr>
              <w:t xml:space="preserve">דוגמה: </w:t>
            </w:r>
            <w:r w:rsidRPr="00480AAD">
              <w:rPr>
                <w:b/>
                <w:bCs/>
                <w:sz w:val="22"/>
                <w:szCs w:val="22"/>
                <w:rtl/>
              </w:rPr>
              <w:t xml:space="preserve">"מה אם המצב המיוצג על ידי תרחיש </w:t>
            </w:r>
            <w:r w:rsidRPr="00480AAD">
              <w:rPr>
                <w:b/>
                <w:bCs/>
                <w:sz w:val="22"/>
                <w:szCs w:val="22"/>
              </w:rPr>
              <w:t xml:space="preserve">X' </w:t>
            </w:r>
            <w:r w:rsidRPr="00480AAD">
              <w:rPr>
                <w:b/>
                <w:bCs/>
                <w:sz w:val="22"/>
                <w:szCs w:val="22"/>
                <w:rtl/>
              </w:rPr>
              <w:t>' קורה?</w:t>
            </w:r>
            <w:r w:rsidRPr="00480AAD">
              <w:rPr>
                <w:b/>
                <w:bCs/>
                <w:sz w:val="22"/>
                <w:szCs w:val="22"/>
              </w:rPr>
              <w:t>”</w:t>
            </w:r>
          </w:p>
          <w:p w:rsidR="00C653C3" w:rsidRPr="00480AAD" w:rsidRDefault="00C653C3" w:rsidP="00C653C3">
            <w:pPr>
              <w:jc w:val="center"/>
              <w:rPr>
                <w:sz w:val="22"/>
                <w:szCs w:val="22"/>
                <w:rtl/>
              </w:rPr>
            </w:pPr>
          </w:p>
        </w:tc>
      </w:tr>
    </w:tbl>
    <w:p w:rsidR="00C653C3" w:rsidRPr="00480AAD" w:rsidRDefault="00C653C3" w:rsidP="00C653C3">
      <w:pPr>
        <w:rPr>
          <w:sz w:val="22"/>
          <w:szCs w:val="22"/>
          <w:rtl/>
        </w:rPr>
      </w:pPr>
      <w:r w:rsidRPr="00480AAD">
        <w:rPr>
          <w:noProof/>
          <w:sz w:val="22"/>
          <w:szCs w:val="22"/>
        </w:rPr>
        <w:drawing>
          <wp:inline distT="0" distB="0" distL="0" distR="0" wp14:anchorId="00735A71" wp14:editId="35BDF8A8">
            <wp:extent cx="3080135" cy="1979875"/>
            <wp:effectExtent l="0" t="0" r="6350" b="1905"/>
            <wp:docPr id="158738" name="Picture 2" descr="http://www.pmesimulatorexams.info/files/repos/montecarlochart-1.jp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http://www.pmesimulatorexams.info/files/repos/montecarlochart-1.jpg">
                      <a:hlinkClick r:id="rId71"/>
                    </pic:cNvPr>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3913" r="3750"/>
                    <a:stretch/>
                  </pic:blipFill>
                  <pic:spPr bwMode="auto">
                    <a:xfrm>
                      <a:off x="0" y="0"/>
                      <a:ext cx="3081620" cy="1980829"/>
                    </a:xfrm>
                    <a:prstGeom prst="rect">
                      <a:avLst/>
                    </a:prstGeom>
                    <a:ln>
                      <a:noFill/>
                    </a:ln>
                    <a:effectLst>
                      <a:softEdge rad="112500"/>
                    </a:effectLst>
                    <a:extLst>
                      <a:ext uri="{909E8E84-426E-40DD-AFC4-6F175D3DCCD1}">
                        <a14:hiddenFill xmlns:a14="http://schemas.microsoft.com/office/drawing/2010/main">
                          <a:solidFill>
                            <a:srgbClr val="FFFFFF"/>
                          </a:solidFill>
                        </a14:hiddenFill>
                      </a:ext>
                    </a:extLst>
                  </pic:spPr>
                </pic:pic>
              </a:graphicData>
            </a:graphic>
          </wp:inline>
        </w:drawing>
      </w:r>
    </w:p>
    <w:p w:rsidR="00C653C3" w:rsidRPr="00480AAD" w:rsidRDefault="00F2364E" w:rsidP="00360CFD">
      <w:pPr>
        <w:pStyle w:val="3"/>
        <w:rPr>
          <w:sz w:val="22"/>
          <w:szCs w:val="22"/>
          <w:rtl/>
        </w:rPr>
      </w:pPr>
      <w:r w:rsidRPr="00480AAD">
        <w:rPr>
          <w:rFonts w:hint="cs"/>
          <w:sz w:val="22"/>
          <w:szCs w:val="22"/>
          <w:rtl/>
        </w:rPr>
        <w:t>דחיסת לוח זמנים</w:t>
      </w:r>
    </w:p>
    <w:p w:rsidR="00F2364E" w:rsidRPr="00480AAD" w:rsidRDefault="00F2364E" w:rsidP="00F2364E">
      <w:pPr>
        <w:spacing w:line="480" w:lineRule="auto"/>
        <w:rPr>
          <w:sz w:val="22"/>
          <w:szCs w:val="22"/>
          <w:rtl/>
        </w:rPr>
      </w:pPr>
      <w:r w:rsidRPr="00480AAD">
        <w:rPr>
          <w:rFonts w:hint="cs"/>
          <w:sz w:val="22"/>
          <w:szCs w:val="22"/>
          <w:rtl/>
        </w:rPr>
        <w:t xml:space="preserve">קיימות </w:t>
      </w:r>
      <w:r w:rsidRPr="00480AAD">
        <w:rPr>
          <w:rFonts w:hint="cs"/>
          <w:b/>
          <w:bCs/>
          <w:sz w:val="22"/>
          <w:szCs w:val="22"/>
          <w:rtl/>
        </w:rPr>
        <w:t>2</w:t>
      </w:r>
      <w:r w:rsidRPr="00480AAD">
        <w:rPr>
          <w:b/>
          <w:bCs/>
          <w:sz w:val="22"/>
          <w:szCs w:val="22"/>
          <w:rtl/>
        </w:rPr>
        <w:t xml:space="preserve"> גישות</w:t>
      </w:r>
      <w:r w:rsidRPr="00480AAD">
        <w:rPr>
          <w:rFonts w:hint="cs"/>
          <w:sz w:val="22"/>
          <w:szCs w:val="22"/>
          <w:rtl/>
        </w:rPr>
        <w:t xml:space="preserve"> </w:t>
      </w:r>
      <w:r w:rsidRPr="00480AAD">
        <w:rPr>
          <w:sz w:val="22"/>
          <w:szCs w:val="22"/>
          <w:rtl/>
        </w:rPr>
        <w:t>לקיצור לוח הזמנים של הפרויקט מבלי לשנות את היקף הפרויקט:</w:t>
      </w:r>
    </w:p>
    <w:tbl>
      <w:tblPr>
        <w:tblStyle w:val="a5"/>
        <w:bidiVisual/>
        <w:tblW w:w="0" w:type="auto"/>
        <w:jc w:val="center"/>
        <w:tblLook w:val="04A0" w:firstRow="1" w:lastRow="0" w:firstColumn="1" w:lastColumn="0" w:noHBand="0" w:noVBand="1"/>
      </w:tblPr>
      <w:tblGrid>
        <w:gridCol w:w="4148"/>
        <w:gridCol w:w="4148"/>
      </w:tblGrid>
      <w:tr w:rsidR="00F2364E" w:rsidRPr="00480AAD" w:rsidTr="00F2364E">
        <w:trPr>
          <w:jc w:val="center"/>
        </w:trPr>
        <w:tc>
          <w:tcPr>
            <w:tcW w:w="4148" w:type="dxa"/>
          </w:tcPr>
          <w:p w:rsidR="00F2364E" w:rsidRPr="00480AAD" w:rsidRDefault="00F2364E" w:rsidP="00F2364E">
            <w:pPr>
              <w:spacing w:line="480" w:lineRule="auto"/>
              <w:jc w:val="center"/>
              <w:rPr>
                <w:b/>
                <w:bCs/>
                <w:sz w:val="22"/>
                <w:szCs w:val="22"/>
              </w:rPr>
            </w:pPr>
            <w:r w:rsidRPr="00480AAD">
              <w:rPr>
                <w:rFonts w:hint="cs"/>
                <w:b/>
                <w:bCs/>
                <w:sz w:val="22"/>
                <w:szCs w:val="22"/>
                <w:rtl/>
              </w:rPr>
              <w:t xml:space="preserve">מעיכה (דחיסה) - </w:t>
            </w:r>
            <w:r w:rsidRPr="00480AAD">
              <w:rPr>
                <w:b/>
                <w:bCs/>
                <w:sz w:val="22"/>
                <w:szCs w:val="22"/>
              </w:rPr>
              <w:t>Crashing</w:t>
            </w:r>
          </w:p>
        </w:tc>
        <w:tc>
          <w:tcPr>
            <w:tcW w:w="4148" w:type="dxa"/>
          </w:tcPr>
          <w:p w:rsidR="00F2364E" w:rsidRPr="00480AAD" w:rsidRDefault="00F2364E" w:rsidP="00F2364E">
            <w:pPr>
              <w:spacing w:line="480" w:lineRule="auto"/>
              <w:jc w:val="center"/>
              <w:rPr>
                <w:b/>
                <w:bCs/>
                <w:sz w:val="22"/>
                <w:szCs w:val="22"/>
                <w:rtl/>
              </w:rPr>
            </w:pPr>
            <w:r w:rsidRPr="00480AAD">
              <w:rPr>
                <w:b/>
                <w:bCs/>
                <w:sz w:val="22"/>
                <w:szCs w:val="22"/>
                <w:rtl/>
              </w:rPr>
              <w:t xml:space="preserve">מסלול מהיר - </w:t>
            </w:r>
            <w:r w:rsidRPr="00480AAD">
              <w:rPr>
                <w:b/>
                <w:bCs/>
                <w:sz w:val="22"/>
                <w:szCs w:val="22"/>
              </w:rPr>
              <w:t>Fast Tracking</w:t>
            </w:r>
          </w:p>
        </w:tc>
      </w:tr>
      <w:tr w:rsidR="00F2364E" w:rsidRPr="00480AAD" w:rsidTr="00F2364E">
        <w:trPr>
          <w:jc w:val="center"/>
        </w:trPr>
        <w:tc>
          <w:tcPr>
            <w:tcW w:w="4148" w:type="dxa"/>
          </w:tcPr>
          <w:p w:rsidR="00F2364E" w:rsidRPr="00480AAD" w:rsidRDefault="00F2364E" w:rsidP="00F2364E">
            <w:pPr>
              <w:jc w:val="center"/>
              <w:rPr>
                <w:sz w:val="22"/>
                <w:szCs w:val="22"/>
                <w:rtl/>
              </w:rPr>
            </w:pPr>
            <w:r w:rsidRPr="00480AAD">
              <w:rPr>
                <w:sz w:val="22"/>
                <w:szCs w:val="22"/>
                <w:rtl/>
              </w:rPr>
              <w:t>הוספת משאבים לקיצור משך הפעילות על הנתיב הקריטי, עלולה לגרום לעלויות גבוהות</w:t>
            </w:r>
            <w:r w:rsidRPr="00480AAD">
              <w:rPr>
                <w:rFonts w:hint="cs"/>
                <w:sz w:val="22"/>
                <w:szCs w:val="22"/>
                <w:rtl/>
              </w:rPr>
              <w:t xml:space="preserve"> </w:t>
            </w:r>
            <w:r w:rsidRPr="00480AAD">
              <w:rPr>
                <w:sz w:val="22"/>
                <w:szCs w:val="22"/>
                <w:rtl/>
              </w:rPr>
              <w:t>יותר.</w:t>
            </w:r>
          </w:p>
        </w:tc>
        <w:tc>
          <w:tcPr>
            <w:tcW w:w="4148" w:type="dxa"/>
          </w:tcPr>
          <w:p w:rsidR="00F2364E" w:rsidRPr="00480AAD" w:rsidRDefault="00F2364E" w:rsidP="00F2364E">
            <w:pPr>
              <w:jc w:val="center"/>
              <w:rPr>
                <w:sz w:val="22"/>
                <w:szCs w:val="22"/>
                <w:rtl/>
              </w:rPr>
            </w:pPr>
            <w:r w:rsidRPr="00480AAD">
              <w:rPr>
                <w:sz w:val="22"/>
                <w:szCs w:val="22"/>
                <w:rtl/>
              </w:rPr>
              <w:t>ביצוע בו זמנית פעילויות מסוימות, האמורות בדרך כלל להתבצע ברצף, לעתים קרובות מגביר את הסיכון</w:t>
            </w:r>
          </w:p>
        </w:tc>
      </w:tr>
    </w:tbl>
    <w:p w:rsidR="00F2364E" w:rsidRPr="00480AAD" w:rsidRDefault="00F2364E" w:rsidP="00F2364E">
      <w:pPr>
        <w:rPr>
          <w:sz w:val="22"/>
          <w:szCs w:val="22"/>
          <w:rtl/>
        </w:rPr>
      </w:pPr>
    </w:p>
    <w:p w:rsidR="00431418" w:rsidRPr="00480AAD" w:rsidRDefault="00431418">
      <w:pPr>
        <w:bidi w:val="0"/>
        <w:rPr>
          <w:sz w:val="22"/>
          <w:szCs w:val="22"/>
          <w:u w:val="single"/>
          <w:rtl/>
        </w:rPr>
      </w:pPr>
      <w:r w:rsidRPr="00480AAD">
        <w:rPr>
          <w:sz w:val="22"/>
          <w:szCs w:val="22"/>
          <w:rtl/>
        </w:rPr>
        <w:br w:type="page"/>
      </w:r>
    </w:p>
    <w:p w:rsidR="00F2364E" w:rsidRPr="00480AAD" w:rsidRDefault="00F2364E" w:rsidP="00360CFD">
      <w:pPr>
        <w:pStyle w:val="3"/>
        <w:rPr>
          <w:sz w:val="22"/>
          <w:szCs w:val="22"/>
          <w:rtl/>
        </w:rPr>
      </w:pPr>
      <w:r w:rsidRPr="00480AAD">
        <w:rPr>
          <w:rFonts w:hint="cs"/>
          <w:sz w:val="22"/>
          <w:szCs w:val="22"/>
          <w:rtl/>
        </w:rPr>
        <w:t>משאב</w:t>
      </w:r>
    </w:p>
    <w:p w:rsidR="00431418" w:rsidRPr="00480AAD" w:rsidRDefault="00431418" w:rsidP="00431418">
      <w:pPr>
        <w:rPr>
          <w:sz w:val="22"/>
          <w:szCs w:val="22"/>
        </w:rPr>
      </w:pPr>
      <w:r w:rsidRPr="00480AAD">
        <w:rPr>
          <w:sz w:val="22"/>
          <w:szCs w:val="22"/>
          <w:rtl/>
        </w:rPr>
        <w:t>הוא נכס הנדרש לבצע משימה מסוימת. משאבי אנוש מיומנים, ציוד, שירותים, אספקה, סחורות, חומר, תקציבים או כספים.</w:t>
      </w:r>
    </w:p>
    <w:tbl>
      <w:tblPr>
        <w:tblStyle w:val="a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431418" w:rsidRPr="00480AAD" w:rsidTr="00431418">
        <w:tc>
          <w:tcPr>
            <w:tcW w:w="4148" w:type="dxa"/>
          </w:tcPr>
          <w:p w:rsidR="00431418" w:rsidRPr="00480AAD" w:rsidRDefault="00431418" w:rsidP="00431418">
            <w:pPr>
              <w:jc w:val="center"/>
              <w:rPr>
                <w:b/>
                <w:bCs/>
                <w:sz w:val="22"/>
                <w:szCs w:val="22"/>
                <w:rtl/>
              </w:rPr>
            </w:pPr>
            <w:r w:rsidRPr="00480AAD">
              <w:rPr>
                <w:rFonts w:hint="cs"/>
                <w:b/>
                <w:bCs/>
                <w:sz w:val="22"/>
                <w:szCs w:val="22"/>
                <w:rtl/>
              </w:rPr>
              <w:t>שאינו מתכלה</w:t>
            </w:r>
          </w:p>
        </w:tc>
        <w:tc>
          <w:tcPr>
            <w:tcW w:w="4148" w:type="dxa"/>
          </w:tcPr>
          <w:p w:rsidR="00431418" w:rsidRPr="00480AAD" w:rsidRDefault="00431418" w:rsidP="00431418">
            <w:pPr>
              <w:jc w:val="center"/>
              <w:rPr>
                <w:b/>
                <w:bCs/>
                <w:sz w:val="22"/>
                <w:szCs w:val="22"/>
                <w:rtl/>
              </w:rPr>
            </w:pPr>
            <w:r w:rsidRPr="00480AAD">
              <w:rPr>
                <w:rFonts w:hint="cs"/>
                <w:b/>
                <w:bCs/>
                <w:sz w:val="22"/>
                <w:szCs w:val="22"/>
                <w:rtl/>
              </w:rPr>
              <w:t>מתכלה</w:t>
            </w:r>
          </w:p>
        </w:tc>
      </w:tr>
      <w:tr w:rsidR="00431418" w:rsidRPr="00480AAD" w:rsidTr="00431418">
        <w:tc>
          <w:tcPr>
            <w:tcW w:w="4148" w:type="dxa"/>
          </w:tcPr>
          <w:p w:rsidR="00431418" w:rsidRPr="00480AAD" w:rsidRDefault="000D6AEE" w:rsidP="001D1C03">
            <w:pPr>
              <w:numPr>
                <w:ilvl w:val="0"/>
                <w:numId w:val="16"/>
              </w:numPr>
              <w:jc w:val="center"/>
              <w:rPr>
                <w:sz w:val="22"/>
                <w:szCs w:val="22"/>
                <w:rtl/>
              </w:rPr>
            </w:pPr>
            <w:r w:rsidRPr="00480AAD">
              <w:rPr>
                <w:sz w:val="22"/>
                <w:szCs w:val="22"/>
                <w:rtl/>
              </w:rPr>
              <w:t>זמינות מוגבלת בכל נקודת זמן - אין מלאי אפשרי</w:t>
            </w:r>
          </w:p>
        </w:tc>
        <w:tc>
          <w:tcPr>
            <w:tcW w:w="4148" w:type="dxa"/>
          </w:tcPr>
          <w:p w:rsidR="00431418" w:rsidRPr="00480AAD" w:rsidRDefault="000D6AEE" w:rsidP="001D1C03">
            <w:pPr>
              <w:numPr>
                <w:ilvl w:val="2"/>
                <w:numId w:val="16"/>
              </w:numPr>
              <w:tabs>
                <w:tab w:val="clear" w:pos="2160"/>
              </w:tabs>
              <w:ind w:left="0" w:firstLine="354"/>
              <w:jc w:val="center"/>
              <w:rPr>
                <w:sz w:val="22"/>
                <w:szCs w:val="22"/>
                <w:rtl/>
              </w:rPr>
            </w:pPr>
            <w:r w:rsidRPr="00480AAD">
              <w:rPr>
                <w:sz w:val="22"/>
                <w:szCs w:val="22"/>
                <w:rtl/>
              </w:rPr>
              <w:t>מתכלה על ידי המשימה</w:t>
            </w:r>
          </w:p>
        </w:tc>
      </w:tr>
      <w:tr w:rsidR="00431418" w:rsidRPr="00480AAD" w:rsidTr="00431418">
        <w:tc>
          <w:tcPr>
            <w:tcW w:w="4148" w:type="dxa"/>
          </w:tcPr>
          <w:p w:rsidR="00431418" w:rsidRPr="00480AAD" w:rsidRDefault="000D6AEE" w:rsidP="001D1C03">
            <w:pPr>
              <w:numPr>
                <w:ilvl w:val="0"/>
                <w:numId w:val="17"/>
              </w:numPr>
              <w:jc w:val="center"/>
              <w:rPr>
                <w:sz w:val="22"/>
                <w:szCs w:val="22"/>
                <w:rtl/>
              </w:rPr>
            </w:pPr>
            <w:r w:rsidRPr="00480AAD">
              <w:rPr>
                <w:sz w:val="22"/>
                <w:szCs w:val="22"/>
                <w:rtl/>
              </w:rPr>
              <w:t>בסיום המשימה הוא שוחרר ונעשה זמין כדי לתמוך במשימות אחרות</w:t>
            </w:r>
          </w:p>
        </w:tc>
        <w:tc>
          <w:tcPr>
            <w:tcW w:w="4148" w:type="dxa"/>
          </w:tcPr>
          <w:p w:rsidR="00EB342F" w:rsidRPr="00480AAD" w:rsidRDefault="000D6AEE" w:rsidP="001D1C03">
            <w:pPr>
              <w:numPr>
                <w:ilvl w:val="2"/>
                <w:numId w:val="17"/>
              </w:numPr>
              <w:tabs>
                <w:tab w:val="clear" w:pos="2160"/>
              </w:tabs>
              <w:ind w:left="354" w:hanging="318"/>
              <w:jc w:val="center"/>
              <w:rPr>
                <w:sz w:val="22"/>
                <w:szCs w:val="22"/>
              </w:rPr>
            </w:pPr>
            <w:r w:rsidRPr="00480AAD">
              <w:rPr>
                <w:sz w:val="22"/>
                <w:szCs w:val="22"/>
                <w:rtl/>
              </w:rPr>
              <w:t>הכמויות הדרושות יכולות להיות מתוזמנות ע"מ לתמוך בתוכנית</w:t>
            </w:r>
          </w:p>
          <w:p w:rsidR="00431418" w:rsidRPr="00480AAD" w:rsidRDefault="00431418" w:rsidP="00431418">
            <w:pPr>
              <w:jc w:val="center"/>
              <w:rPr>
                <w:sz w:val="22"/>
                <w:szCs w:val="22"/>
                <w:rtl/>
              </w:rPr>
            </w:pPr>
          </w:p>
        </w:tc>
      </w:tr>
      <w:tr w:rsidR="00431418" w:rsidRPr="00480AAD" w:rsidTr="00431418">
        <w:tc>
          <w:tcPr>
            <w:tcW w:w="4148" w:type="dxa"/>
          </w:tcPr>
          <w:p w:rsidR="00431418" w:rsidRPr="00480AAD" w:rsidRDefault="000D6AEE" w:rsidP="001D1C03">
            <w:pPr>
              <w:numPr>
                <w:ilvl w:val="0"/>
                <w:numId w:val="18"/>
              </w:numPr>
              <w:jc w:val="center"/>
              <w:rPr>
                <w:sz w:val="22"/>
                <w:szCs w:val="22"/>
                <w:rtl/>
              </w:rPr>
            </w:pPr>
            <w:r w:rsidRPr="00480AAD">
              <w:rPr>
                <w:sz w:val="22"/>
                <w:szCs w:val="22"/>
                <w:rtl/>
              </w:rPr>
              <w:t>עשוי להשפיע על לוח הזמנים</w:t>
            </w:r>
          </w:p>
        </w:tc>
        <w:tc>
          <w:tcPr>
            <w:tcW w:w="4148" w:type="dxa"/>
          </w:tcPr>
          <w:p w:rsidR="00EB342F" w:rsidRPr="00480AAD" w:rsidRDefault="000D6AEE" w:rsidP="001D1C03">
            <w:pPr>
              <w:numPr>
                <w:ilvl w:val="2"/>
                <w:numId w:val="18"/>
              </w:numPr>
              <w:tabs>
                <w:tab w:val="clear" w:pos="2160"/>
              </w:tabs>
              <w:ind w:left="354" w:hanging="354"/>
              <w:jc w:val="center"/>
              <w:rPr>
                <w:sz w:val="22"/>
                <w:szCs w:val="22"/>
              </w:rPr>
            </w:pPr>
            <w:r w:rsidRPr="00480AAD">
              <w:rPr>
                <w:sz w:val="22"/>
                <w:szCs w:val="22"/>
                <w:rtl/>
              </w:rPr>
              <w:t>ניתן להחזיקו במלאי</w:t>
            </w:r>
          </w:p>
          <w:p w:rsidR="00431418" w:rsidRPr="00480AAD" w:rsidRDefault="00431418" w:rsidP="00431418">
            <w:pPr>
              <w:jc w:val="center"/>
              <w:rPr>
                <w:sz w:val="22"/>
                <w:szCs w:val="22"/>
                <w:rtl/>
              </w:rPr>
            </w:pPr>
          </w:p>
        </w:tc>
      </w:tr>
    </w:tbl>
    <w:p w:rsidR="00431418" w:rsidRPr="00480AAD" w:rsidRDefault="00431418" w:rsidP="00360CFD">
      <w:pPr>
        <w:pStyle w:val="3"/>
        <w:rPr>
          <w:sz w:val="22"/>
          <w:szCs w:val="22"/>
          <w:rtl/>
        </w:rPr>
      </w:pPr>
      <w:r w:rsidRPr="00480AAD">
        <w:rPr>
          <w:rFonts w:hint="cs"/>
          <w:sz w:val="22"/>
          <w:szCs w:val="22"/>
          <w:rtl/>
        </w:rPr>
        <w:t>פרופיל ניצול המשאב</w:t>
      </w:r>
    </w:p>
    <w:p w:rsidR="00431418" w:rsidRPr="00480AAD" w:rsidRDefault="00431418" w:rsidP="00431418">
      <w:pPr>
        <w:rPr>
          <w:b/>
          <w:bCs/>
          <w:sz w:val="22"/>
          <w:szCs w:val="22"/>
          <w:rtl/>
        </w:rPr>
        <w:sectPr w:rsidR="00431418" w:rsidRPr="00480AAD" w:rsidSect="000C0A21">
          <w:type w:val="continuous"/>
          <w:pgSz w:w="11906" w:h="16838"/>
          <w:pgMar w:top="1440" w:right="1800" w:bottom="1440" w:left="1800" w:header="708" w:footer="708" w:gutter="0"/>
          <w:cols w:space="708"/>
          <w:bidi/>
          <w:rtlGutter/>
          <w:docGrid w:linePitch="360"/>
        </w:sectPr>
      </w:pPr>
    </w:p>
    <w:p w:rsidR="00431418" w:rsidRPr="00480AAD" w:rsidRDefault="00431418" w:rsidP="00431418">
      <w:pPr>
        <w:rPr>
          <w:sz w:val="22"/>
          <w:szCs w:val="22"/>
        </w:rPr>
      </w:pPr>
      <w:r w:rsidRPr="00480AAD">
        <w:rPr>
          <w:b/>
          <w:bCs/>
          <w:sz w:val="22"/>
          <w:szCs w:val="22"/>
          <w:rtl/>
        </w:rPr>
        <w:t>פרופיל משאבים</w:t>
      </w:r>
    </w:p>
    <w:p w:rsidR="00431418" w:rsidRPr="00480AAD" w:rsidRDefault="00431418" w:rsidP="00431418">
      <w:pPr>
        <w:rPr>
          <w:sz w:val="22"/>
          <w:szCs w:val="22"/>
        </w:rPr>
      </w:pPr>
      <w:r w:rsidRPr="00480AAD">
        <w:rPr>
          <w:sz w:val="22"/>
          <w:szCs w:val="22"/>
          <w:rtl/>
        </w:rPr>
        <w:t>גרף של דרישות משאבים כפונקציה של זמן</w:t>
      </w:r>
    </w:p>
    <w:p w:rsidR="00431418" w:rsidRPr="00480AAD" w:rsidRDefault="00431418" w:rsidP="00431418">
      <w:pPr>
        <w:rPr>
          <w:b/>
          <w:bCs/>
          <w:sz w:val="22"/>
          <w:szCs w:val="22"/>
          <w:rtl/>
        </w:rPr>
      </w:pPr>
    </w:p>
    <w:p w:rsidR="00431418" w:rsidRPr="00480AAD" w:rsidRDefault="00431418" w:rsidP="00431418">
      <w:pPr>
        <w:rPr>
          <w:sz w:val="22"/>
          <w:szCs w:val="22"/>
        </w:rPr>
      </w:pPr>
      <w:r w:rsidRPr="00480AAD">
        <w:rPr>
          <w:b/>
          <w:bCs/>
          <w:sz w:val="22"/>
          <w:szCs w:val="22"/>
          <w:rtl/>
        </w:rPr>
        <w:t>ניצול משאבים</w:t>
      </w:r>
    </w:p>
    <w:p w:rsidR="00431418" w:rsidRPr="00480AAD" w:rsidRDefault="00431418" w:rsidP="00431418">
      <w:pPr>
        <w:rPr>
          <w:sz w:val="22"/>
          <w:szCs w:val="22"/>
        </w:rPr>
      </w:pPr>
      <w:r w:rsidRPr="00480AAD">
        <w:rPr>
          <w:sz w:val="22"/>
          <w:szCs w:val="22"/>
          <w:rtl/>
        </w:rPr>
        <w:t>החלק היחסי של הזמן שבמהלכו נעשה שימוש במשאב</w:t>
      </w:r>
    </w:p>
    <w:p w:rsidR="00431418" w:rsidRPr="00480AAD" w:rsidRDefault="00431418" w:rsidP="00431418">
      <w:pPr>
        <w:rPr>
          <w:sz w:val="22"/>
          <w:szCs w:val="22"/>
          <w:rtl/>
        </w:rPr>
        <w:sectPr w:rsidR="00431418" w:rsidRPr="00480AAD" w:rsidSect="00431418">
          <w:type w:val="continuous"/>
          <w:pgSz w:w="11906" w:h="16838"/>
          <w:pgMar w:top="1440" w:right="1800" w:bottom="1440" w:left="1800" w:header="708" w:footer="708" w:gutter="0"/>
          <w:cols w:num="2" w:space="708"/>
          <w:bidi/>
          <w:rtlGutter/>
          <w:docGrid w:linePitch="360"/>
        </w:sectPr>
      </w:pPr>
    </w:p>
    <w:p w:rsidR="00A17D69" w:rsidRPr="00480AAD" w:rsidRDefault="00A17D69" w:rsidP="00A17D69">
      <w:pPr>
        <w:rPr>
          <w:sz w:val="22"/>
          <w:szCs w:val="22"/>
        </w:rPr>
      </w:pPr>
      <w:r w:rsidRPr="00480AAD">
        <w:rPr>
          <w:b/>
          <w:bCs/>
          <w:sz w:val="22"/>
          <w:szCs w:val="22"/>
          <w:rtl/>
        </w:rPr>
        <w:t xml:space="preserve">ניצול משאבים טוב יותר ועלויות נמוכות יותר ניתן להשיג על ידי </w:t>
      </w:r>
      <w:r w:rsidRPr="00480AAD">
        <w:rPr>
          <w:sz w:val="22"/>
          <w:szCs w:val="22"/>
        </w:rPr>
        <w:t>:</w:t>
      </w:r>
    </w:p>
    <w:p w:rsidR="00EB342F" w:rsidRPr="00480AAD" w:rsidRDefault="000D6AEE" w:rsidP="001D1C03">
      <w:pPr>
        <w:numPr>
          <w:ilvl w:val="1"/>
          <w:numId w:val="19"/>
        </w:numPr>
        <w:tabs>
          <w:tab w:val="clear" w:pos="1440"/>
        </w:tabs>
        <w:ind w:left="793" w:hanging="284"/>
        <w:rPr>
          <w:sz w:val="22"/>
          <w:szCs w:val="22"/>
        </w:rPr>
      </w:pPr>
      <w:r w:rsidRPr="00480AAD">
        <w:rPr>
          <w:sz w:val="22"/>
          <w:szCs w:val="22"/>
          <w:rtl/>
        </w:rPr>
        <w:t>ניצול דרגות החופש/מרווחים</w:t>
      </w:r>
    </w:p>
    <w:p w:rsidR="00EB342F" w:rsidRPr="00480AAD" w:rsidRDefault="000D6AEE" w:rsidP="001D1C03">
      <w:pPr>
        <w:numPr>
          <w:ilvl w:val="1"/>
          <w:numId w:val="19"/>
        </w:numPr>
        <w:tabs>
          <w:tab w:val="clear" w:pos="1440"/>
        </w:tabs>
        <w:ind w:left="793" w:hanging="284"/>
        <w:rPr>
          <w:sz w:val="22"/>
          <w:szCs w:val="22"/>
          <w:rtl/>
        </w:rPr>
      </w:pPr>
      <w:r w:rsidRPr="00480AAD">
        <w:rPr>
          <w:sz w:val="22"/>
          <w:szCs w:val="22"/>
          <w:rtl/>
        </w:rPr>
        <w:t>שיקול בין לוחות זמנים של התחלה מוקדמת והתחלה מאוחרת.</w:t>
      </w:r>
    </w:p>
    <w:p w:rsidR="00431418" w:rsidRPr="00480AAD" w:rsidRDefault="00A17D69" w:rsidP="00431418">
      <w:pPr>
        <w:rPr>
          <w:b/>
          <w:bCs/>
          <w:sz w:val="22"/>
          <w:szCs w:val="22"/>
          <w:rtl/>
        </w:rPr>
      </w:pPr>
      <w:r w:rsidRPr="00480AAD">
        <w:rPr>
          <w:rFonts w:hint="cs"/>
          <w:b/>
          <w:bCs/>
          <w:sz w:val="22"/>
          <w:szCs w:val="22"/>
          <w:rtl/>
        </w:rPr>
        <w:t>ניצול משאבים אפקטיבי</w:t>
      </w:r>
    </w:p>
    <w:p w:rsidR="00A17D69" w:rsidRPr="00480AAD" w:rsidRDefault="00A17D69" w:rsidP="00A17D69">
      <w:pPr>
        <w:rPr>
          <w:sz w:val="22"/>
          <w:szCs w:val="22"/>
          <w:rtl/>
        </w:rPr>
        <w:sectPr w:rsidR="00A17D69" w:rsidRPr="00480AAD" w:rsidSect="000C0A21">
          <w:type w:val="continuous"/>
          <w:pgSz w:w="11906" w:h="16838"/>
          <w:pgMar w:top="1440" w:right="1800" w:bottom="1440" w:left="1800" w:header="708" w:footer="708" w:gutter="0"/>
          <w:cols w:space="708"/>
          <w:bidi/>
          <w:rtlGutter/>
          <w:docGrid w:linePitch="360"/>
        </w:sectPr>
      </w:pPr>
    </w:p>
    <w:p w:rsidR="00A17D69" w:rsidRPr="00480AAD" w:rsidRDefault="00A17D69" w:rsidP="00A17D69">
      <w:pPr>
        <w:rPr>
          <w:sz w:val="22"/>
          <w:szCs w:val="22"/>
        </w:rPr>
      </w:pPr>
      <w:r w:rsidRPr="00480AAD">
        <w:rPr>
          <w:sz w:val="22"/>
          <w:szCs w:val="22"/>
          <w:rtl/>
        </w:rPr>
        <w:t>רמת דרישת משאבים לאורך זמן</w:t>
      </w:r>
    </w:p>
    <w:p w:rsidR="00A17D69" w:rsidRPr="00480AAD" w:rsidRDefault="00A17D69" w:rsidP="00A17D69">
      <w:pPr>
        <w:rPr>
          <w:sz w:val="22"/>
          <w:szCs w:val="22"/>
        </w:rPr>
      </w:pPr>
      <w:r w:rsidRPr="00480AAD">
        <w:rPr>
          <w:sz w:val="22"/>
          <w:szCs w:val="22"/>
          <w:rtl/>
        </w:rPr>
        <w:t>התחשבות ביכולת המשאבים והפריון שלהם.</w:t>
      </w:r>
    </w:p>
    <w:p w:rsidR="00A17D69" w:rsidRPr="00480AAD" w:rsidRDefault="00A17D69" w:rsidP="00A17D69">
      <w:pPr>
        <w:rPr>
          <w:sz w:val="22"/>
          <w:szCs w:val="22"/>
        </w:rPr>
      </w:pPr>
      <w:r w:rsidRPr="00480AAD">
        <w:rPr>
          <w:sz w:val="22"/>
          <w:szCs w:val="22"/>
          <w:rtl/>
        </w:rPr>
        <w:t>תכנון קיבולת גמישה</w:t>
      </w:r>
    </w:p>
    <w:p w:rsidR="00A17D69" w:rsidRPr="00480AAD" w:rsidRDefault="00A17D69" w:rsidP="00A17D69">
      <w:pPr>
        <w:rPr>
          <w:sz w:val="22"/>
          <w:szCs w:val="22"/>
        </w:rPr>
      </w:pPr>
      <w:r w:rsidRPr="00480AAD">
        <w:rPr>
          <w:sz w:val="22"/>
          <w:szCs w:val="22"/>
          <w:rtl/>
        </w:rPr>
        <w:t>לבצע הכשרה צולבת</w:t>
      </w:r>
    </w:p>
    <w:p w:rsidR="00A17D69" w:rsidRPr="00480AAD" w:rsidRDefault="00A17D69" w:rsidP="00A17D69">
      <w:pPr>
        <w:rPr>
          <w:sz w:val="22"/>
          <w:szCs w:val="22"/>
        </w:rPr>
      </w:pPr>
      <w:r w:rsidRPr="00480AAD">
        <w:rPr>
          <w:sz w:val="22"/>
          <w:szCs w:val="22"/>
          <w:rtl/>
        </w:rPr>
        <w:t>תכנון קיבולת עודפת בהתבסס על סטייה בעלויות</w:t>
      </w:r>
    </w:p>
    <w:p w:rsidR="00A17D69" w:rsidRPr="00480AAD" w:rsidRDefault="00A17D69" w:rsidP="00A17D69">
      <w:pPr>
        <w:rPr>
          <w:sz w:val="22"/>
          <w:szCs w:val="22"/>
        </w:rPr>
      </w:pPr>
      <w:r w:rsidRPr="00480AAD">
        <w:rPr>
          <w:sz w:val="22"/>
          <w:szCs w:val="22"/>
          <w:rtl/>
        </w:rPr>
        <w:t>שינוי רמת המשאבים לפי שלבי הפרויקט</w:t>
      </w:r>
    </w:p>
    <w:p w:rsidR="00A17D69" w:rsidRPr="00480AAD" w:rsidRDefault="00A17D69" w:rsidP="00A17D69">
      <w:pPr>
        <w:rPr>
          <w:sz w:val="22"/>
          <w:szCs w:val="22"/>
        </w:rPr>
      </w:pPr>
      <w:r w:rsidRPr="00480AAD">
        <w:rPr>
          <w:sz w:val="22"/>
          <w:szCs w:val="22"/>
          <w:rtl/>
        </w:rPr>
        <w:t>ניהול ובקרה על משאבי מפתח בלבד</w:t>
      </w:r>
    </w:p>
    <w:p w:rsidR="00A17D69" w:rsidRPr="00480AAD" w:rsidRDefault="00EF2159" w:rsidP="00EF2159">
      <w:pPr>
        <w:rPr>
          <w:sz w:val="22"/>
          <w:szCs w:val="22"/>
          <w:rtl/>
        </w:rPr>
        <w:sectPr w:rsidR="00A17D69" w:rsidRPr="00480AAD" w:rsidSect="00A17D69">
          <w:type w:val="continuous"/>
          <w:pgSz w:w="11906" w:h="16838"/>
          <w:pgMar w:top="1440" w:right="1800" w:bottom="1440" w:left="1800" w:header="708" w:footer="708" w:gutter="0"/>
          <w:cols w:num="2" w:space="708"/>
          <w:bidi/>
          <w:rtlGutter/>
          <w:docGrid w:linePitch="360"/>
        </w:sectPr>
      </w:pPr>
      <w:r>
        <w:rPr>
          <w:sz w:val="22"/>
          <w:szCs w:val="22"/>
          <w:rtl/>
        </w:rPr>
        <w:t>הימנעות מניצול ית</w:t>
      </w:r>
      <w:r>
        <w:rPr>
          <w:rFonts w:hint="cs"/>
          <w:sz w:val="22"/>
          <w:szCs w:val="22"/>
          <w:rtl/>
        </w:rPr>
        <w:t>ר</w:t>
      </w:r>
    </w:p>
    <w:p w:rsidR="00F2364E" w:rsidRPr="00480AAD" w:rsidRDefault="00F2364E" w:rsidP="00F2364E">
      <w:pPr>
        <w:rPr>
          <w:sz w:val="22"/>
          <w:szCs w:val="22"/>
          <w:rtl/>
        </w:rPr>
      </w:pPr>
    </w:p>
    <w:p w:rsidR="00A17D69" w:rsidRPr="00480AAD" w:rsidRDefault="00A17D69" w:rsidP="00A17D69">
      <w:pPr>
        <w:rPr>
          <w:b/>
          <w:bCs/>
          <w:sz w:val="22"/>
          <w:szCs w:val="22"/>
          <w:rtl/>
        </w:rPr>
      </w:pPr>
      <w:r w:rsidRPr="00480AAD">
        <w:rPr>
          <w:rFonts w:hint="cs"/>
          <w:b/>
          <w:bCs/>
          <w:sz w:val="22"/>
          <w:szCs w:val="22"/>
          <w:rtl/>
        </w:rPr>
        <w:t xml:space="preserve">פרופיל משאבים- ניצול יתר </w:t>
      </w:r>
    </w:p>
    <w:p w:rsidR="00A17D69" w:rsidRPr="00480AAD" w:rsidRDefault="00A17D69" w:rsidP="00A17D69">
      <w:pPr>
        <w:rPr>
          <w:sz w:val="22"/>
          <w:szCs w:val="22"/>
        </w:rPr>
      </w:pPr>
      <w:r w:rsidRPr="00480AAD">
        <w:rPr>
          <w:noProof/>
          <w:sz w:val="22"/>
          <w:szCs w:val="22"/>
        </w:rPr>
        <w:drawing>
          <wp:inline distT="0" distB="0" distL="0" distR="0" wp14:anchorId="66ADCD0B" wp14:editId="307161E2">
            <wp:extent cx="2743223" cy="1435353"/>
            <wp:effectExtent l="0" t="0" r="0" b="0"/>
            <wp:docPr id="158739" name="תמונה 158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43223" cy="1435353"/>
                    </a:xfrm>
                    <a:prstGeom prst="rect">
                      <a:avLst/>
                    </a:prstGeom>
                  </pic:spPr>
                </pic:pic>
              </a:graphicData>
            </a:graphic>
          </wp:inline>
        </w:drawing>
      </w:r>
    </w:p>
    <w:p w:rsidR="00473957" w:rsidRDefault="00473957">
      <w:pPr>
        <w:bidi w:val="0"/>
        <w:rPr>
          <w:b/>
          <w:bCs/>
          <w:sz w:val="22"/>
          <w:szCs w:val="22"/>
          <w:rtl/>
        </w:rPr>
      </w:pPr>
      <w:r>
        <w:rPr>
          <w:b/>
          <w:bCs/>
          <w:sz w:val="22"/>
          <w:szCs w:val="22"/>
          <w:rtl/>
        </w:rPr>
        <w:br w:type="page"/>
      </w:r>
    </w:p>
    <w:p w:rsidR="007F5A53" w:rsidRPr="00480AAD" w:rsidRDefault="00A17D69" w:rsidP="007F5A53">
      <w:pPr>
        <w:rPr>
          <w:b/>
          <w:bCs/>
          <w:sz w:val="22"/>
          <w:szCs w:val="22"/>
          <w:rtl/>
        </w:rPr>
      </w:pPr>
      <w:r w:rsidRPr="00480AAD">
        <w:rPr>
          <w:rFonts w:hint="cs"/>
          <w:b/>
          <w:bCs/>
          <w:sz w:val="22"/>
          <w:szCs w:val="22"/>
          <w:rtl/>
        </w:rPr>
        <w:t>מיטוב משאבים</w:t>
      </w:r>
      <w:r w:rsidR="007F5A53" w:rsidRPr="00480AAD">
        <w:rPr>
          <w:rFonts w:hint="cs"/>
          <w:b/>
          <w:bCs/>
          <w:sz w:val="22"/>
          <w:szCs w:val="22"/>
          <w:rtl/>
        </w:rPr>
        <w:t xml:space="preserve"> </w:t>
      </w:r>
      <w:r w:rsidR="007F5A53" w:rsidRPr="00480AAD">
        <w:rPr>
          <w:b/>
          <w:bCs/>
          <w:sz w:val="22"/>
          <w:szCs w:val="22"/>
          <w:rtl/>
        </w:rPr>
        <w:t>–</w:t>
      </w:r>
      <w:r w:rsidR="007F5A53" w:rsidRPr="00480AAD">
        <w:rPr>
          <w:rFonts w:hint="cs"/>
          <w:b/>
          <w:bCs/>
          <w:sz w:val="22"/>
          <w:szCs w:val="22"/>
          <w:rtl/>
        </w:rPr>
        <w:t xml:space="preserve"> איזון משאבים</w:t>
      </w:r>
    </w:p>
    <w:p w:rsidR="00A06BF7" w:rsidRPr="00480AAD" w:rsidRDefault="00A06BF7" w:rsidP="00A06BF7">
      <w:pPr>
        <w:rPr>
          <w:sz w:val="22"/>
          <w:szCs w:val="22"/>
          <w:rtl/>
        </w:rPr>
      </w:pPr>
      <w:r w:rsidRPr="00480AAD">
        <w:rPr>
          <w:sz w:val="22"/>
          <w:szCs w:val="22"/>
          <w:rtl/>
        </w:rPr>
        <w:t>טכניקה שבה תאריכי התחלה וסיום מותאמים על בסיס אילוצי משאבים במטרה לאזן ביקוש למשאבים עם היצע זמין</w:t>
      </w:r>
    </w:p>
    <w:p w:rsidR="00A06BF7" w:rsidRPr="00480AAD" w:rsidRDefault="00A06BF7" w:rsidP="00A06BF7">
      <w:pPr>
        <w:rPr>
          <w:sz w:val="22"/>
          <w:szCs w:val="22"/>
          <w:rtl/>
        </w:rPr>
      </w:pPr>
      <w:r w:rsidRPr="00480AAD">
        <w:rPr>
          <w:noProof/>
          <w:sz w:val="22"/>
          <w:szCs w:val="22"/>
        </w:rPr>
        <w:drawing>
          <wp:inline distT="0" distB="0" distL="0" distR="0" wp14:anchorId="19107171" wp14:editId="60B55B66">
            <wp:extent cx="4391025" cy="1485900"/>
            <wp:effectExtent l="0" t="0" r="9525" b="0"/>
            <wp:docPr id="158740" name="תמונה 15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91025" cy="1485900"/>
                    </a:xfrm>
                    <a:prstGeom prst="rect">
                      <a:avLst/>
                    </a:prstGeom>
                  </pic:spPr>
                </pic:pic>
              </a:graphicData>
            </a:graphic>
          </wp:inline>
        </w:drawing>
      </w:r>
    </w:p>
    <w:p w:rsidR="00A06BF7" w:rsidRPr="00480AAD" w:rsidRDefault="00A06BF7" w:rsidP="00A06BF7">
      <w:pPr>
        <w:rPr>
          <w:sz w:val="22"/>
          <w:szCs w:val="22"/>
        </w:rPr>
      </w:pPr>
      <w:r w:rsidRPr="00480AAD">
        <w:rPr>
          <w:rFonts w:hint="cs"/>
          <w:sz w:val="22"/>
          <w:szCs w:val="22"/>
          <w:rtl/>
        </w:rPr>
        <w:t>איזון משאבים יכול לגרום לנתיב הקריטי המקורי להשתנות.</w:t>
      </w:r>
    </w:p>
    <w:p w:rsidR="007F5A53" w:rsidRPr="00480AAD" w:rsidRDefault="007F5A53" w:rsidP="007F5A53">
      <w:pPr>
        <w:rPr>
          <w:b/>
          <w:bCs/>
          <w:sz w:val="22"/>
          <w:szCs w:val="22"/>
          <w:rtl/>
        </w:rPr>
      </w:pPr>
      <w:r w:rsidRPr="00480AAD">
        <w:rPr>
          <w:rFonts w:hint="cs"/>
          <w:b/>
          <w:bCs/>
          <w:sz w:val="22"/>
          <w:szCs w:val="22"/>
          <w:rtl/>
        </w:rPr>
        <w:t xml:space="preserve">מיטוב משאבים </w:t>
      </w:r>
      <w:r w:rsidRPr="00480AAD">
        <w:rPr>
          <w:b/>
          <w:bCs/>
          <w:sz w:val="22"/>
          <w:szCs w:val="22"/>
          <w:rtl/>
        </w:rPr>
        <w:t>–</w:t>
      </w:r>
      <w:r w:rsidRPr="00480AAD">
        <w:rPr>
          <w:rFonts w:hint="cs"/>
          <w:b/>
          <w:bCs/>
          <w:sz w:val="22"/>
          <w:szCs w:val="22"/>
          <w:rtl/>
        </w:rPr>
        <w:t xml:space="preserve"> מעיכת משאבים</w:t>
      </w:r>
    </w:p>
    <w:p w:rsidR="0023289E" w:rsidRPr="00480AAD" w:rsidRDefault="0023289E" w:rsidP="0023289E">
      <w:pPr>
        <w:rPr>
          <w:sz w:val="22"/>
          <w:szCs w:val="22"/>
        </w:rPr>
      </w:pPr>
      <w:r w:rsidRPr="00480AAD">
        <w:rPr>
          <w:sz w:val="22"/>
          <w:szCs w:val="22"/>
          <w:rtl/>
        </w:rPr>
        <w:t>טכניקה שמתאימה את הפעילות של מודל לוח זמנים, כך שהדרישות למשאבים בפרויקט אינן חורגות ממגבלות מסוימות שהוגדרו מראש</w:t>
      </w:r>
    </w:p>
    <w:p w:rsidR="00A17D69" w:rsidRPr="00480AAD" w:rsidRDefault="00F01D0D" w:rsidP="00A17D69">
      <w:pPr>
        <w:rPr>
          <w:sz w:val="22"/>
          <w:szCs w:val="22"/>
          <w:rtl/>
        </w:rPr>
      </w:pPr>
      <w:r w:rsidRPr="00480AAD">
        <w:rPr>
          <w:noProof/>
          <w:sz w:val="22"/>
          <w:szCs w:val="22"/>
        </w:rPr>
        <w:drawing>
          <wp:inline distT="0" distB="0" distL="0" distR="0" wp14:anchorId="1E2DBEB8" wp14:editId="28A46CDA">
            <wp:extent cx="2872854" cy="1324017"/>
            <wp:effectExtent l="0" t="0" r="3810" b="0"/>
            <wp:docPr id="158741" name="תמונה 158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88872" cy="1331399"/>
                    </a:xfrm>
                    <a:prstGeom prst="rect">
                      <a:avLst/>
                    </a:prstGeom>
                  </pic:spPr>
                </pic:pic>
              </a:graphicData>
            </a:graphic>
          </wp:inline>
        </w:drawing>
      </w:r>
    </w:p>
    <w:p w:rsidR="00F01D0D" w:rsidRPr="00480AAD" w:rsidRDefault="00F01D0D" w:rsidP="00A17D69">
      <w:pPr>
        <w:rPr>
          <w:b/>
          <w:bCs/>
          <w:sz w:val="22"/>
          <w:szCs w:val="22"/>
          <w:rtl/>
        </w:rPr>
      </w:pPr>
      <w:r w:rsidRPr="00480AAD">
        <w:rPr>
          <w:rFonts w:hint="cs"/>
          <w:b/>
          <w:bCs/>
          <w:sz w:val="22"/>
          <w:szCs w:val="22"/>
          <w:rtl/>
        </w:rPr>
        <w:t>טבלת השוואה</w:t>
      </w:r>
    </w:p>
    <w:tbl>
      <w:tblPr>
        <w:tblStyle w:val="a5"/>
        <w:tblW w:w="0" w:type="auto"/>
        <w:tblLook w:val="0420" w:firstRow="1" w:lastRow="0" w:firstColumn="0" w:lastColumn="0" w:noHBand="0" w:noVBand="1"/>
      </w:tblPr>
      <w:tblGrid>
        <w:gridCol w:w="3964"/>
        <w:gridCol w:w="4332"/>
      </w:tblGrid>
      <w:tr w:rsidR="00F01D0D" w:rsidRPr="00480AAD" w:rsidTr="00F01D0D">
        <w:trPr>
          <w:trHeight w:val="83"/>
        </w:trPr>
        <w:tc>
          <w:tcPr>
            <w:tcW w:w="3964" w:type="dxa"/>
            <w:shd w:val="clear" w:color="auto" w:fill="F2F2F2" w:themeFill="background1" w:themeFillShade="F2"/>
            <w:hideMark/>
          </w:tcPr>
          <w:p w:rsidR="00F01D0D" w:rsidRPr="00480AAD" w:rsidRDefault="00F01D0D" w:rsidP="00F01D0D">
            <w:pPr>
              <w:spacing w:after="160" w:line="259" w:lineRule="auto"/>
              <w:jc w:val="center"/>
              <w:rPr>
                <w:sz w:val="22"/>
                <w:szCs w:val="22"/>
              </w:rPr>
            </w:pPr>
            <w:r w:rsidRPr="00480AAD">
              <w:rPr>
                <w:b/>
                <w:bCs/>
                <w:sz w:val="22"/>
                <w:szCs w:val="22"/>
                <w:rtl/>
              </w:rPr>
              <w:t>איזון משאבים</w:t>
            </w:r>
          </w:p>
        </w:tc>
        <w:tc>
          <w:tcPr>
            <w:tcW w:w="4332" w:type="dxa"/>
            <w:shd w:val="clear" w:color="auto" w:fill="F2F2F2" w:themeFill="background1" w:themeFillShade="F2"/>
            <w:hideMark/>
          </w:tcPr>
          <w:p w:rsidR="00F01D0D" w:rsidRPr="00480AAD" w:rsidRDefault="00F01D0D" w:rsidP="00F01D0D">
            <w:pPr>
              <w:spacing w:after="160" w:line="259" w:lineRule="auto"/>
              <w:jc w:val="center"/>
              <w:rPr>
                <w:sz w:val="22"/>
                <w:szCs w:val="22"/>
                <w:rtl/>
              </w:rPr>
            </w:pPr>
            <w:r w:rsidRPr="00480AAD">
              <w:rPr>
                <w:b/>
                <w:bCs/>
                <w:sz w:val="22"/>
                <w:szCs w:val="22"/>
                <w:rtl/>
              </w:rPr>
              <w:t>החלקת משאבים</w:t>
            </w:r>
          </w:p>
        </w:tc>
      </w:tr>
      <w:tr w:rsidR="00F01D0D" w:rsidRPr="00480AAD" w:rsidTr="00F01D0D">
        <w:trPr>
          <w:trHeight w:val="60"/>
        </w:trPr>
        <w:tc>
          <w:tcPr>
            <w:tcW w:w="3964" w:type="dxa"/>
            <w:hideMark/>
          </w:tcPr>
          <w:p w:rsidR="00F01D0D" w:rsidRPr="00480AAD" w:rsidRDefault="00F01D0D" w:rsidP="00F01D0D">
            <w:pPr>
              <w:spacing w:after="160" w:line="259" w:lineRule="auto"/>
              <w:jc w:val="center"/>
              <w:rPr>
                <w:sz w:val="22"/>
                <w:szCs w:val="22"/>
                <w:rtl/>
              </w:rPr>
            </w:pPr>
            <w:r w:rsidRPr="00480AAD">
              <w:rPr>
                <w:sz w:val="22"/>
                <w:szCs w:val="22"/>
                <w:rtl/>
              </w:rPr>
              <w:t>משמש לתזמון במצב של מגבלת משאבים</w:t>
            </w:r>
          </w:p>
        </w:tc>
        <w:tc>
          <w:tcPr>
            <w:tcW w:w="4332" w:type="dxa"/>
            <w:hideMark/>
          </w:tcPr>
          <w:p w:rsidR="00F01D0D" w:rsidRPr="00480AAD" w:rsidRDefault="00F01D0D" w:rsidP="00F01D0D">
            <w:pPr>
              <w:spacing w:after="160" w:line="259" w:lineRule="auto"/>
              <w:jc w:val="center"/>
              <w:rPr>
                <w:sz w:val="22"/>
                <w:szCs w:val="22"/>
                <w:rtl/>
              </w:rPr>
            </w:pPr>
            <w:r w:rsidRPr="00480AAD">
              <w:rPr>
                <w:sz w:val="22"/>
                <w:szCs w:val="22"/>
                <w:rtl/>
              </w:rPr>
              <w:t>משמש לתזמון במצב של מגבלת זמן</w:t>
            </w:r>
          </w:p>
        </w:tc>
      </w:tr>
      <w:tr w:rsidR="00F01D0D" w:rsidRPr="00480AAD" w:rsidTr="00F01D0D">
        <w:trPr>
          <w:trHeight w:val="81"/>
        </w:trPr>
        <w:tc>
          <w:tcPr>
            <w:tcW w:w="3964" w:type="dxa"/>
            <w:hideMark/>
          </w:tcPr>
          <w:p w:rsidR="00F01D0D" w:rsidRPr="00480AAD" w:rsidRDefault="00F01D0D" w:rsidP="00F01D0D">
            <w:pPr>
              <w:spacing w:after="160" w:line="259" w:lineRule="auto"/>
              <w:jc w:val="center"/>
              <w:rPr>
                <w:sz w:val="22"/>
                <w:szCs w:val="22"/>
                <w:rtl/>
              </w:rPr>
            </w:pPr>
            <w:r w:rsidRPr="00480AAD">
              <w:rPr>
                <w:sz w:val="22"/>
                <w:szCs w:val="22"/>
                <w:rtl/>
              </w:rPr>
              <w:t>הנתיב הקריטי של הפרויקט יושפע, ובדרך כלל אורך הנתיב הקריטי יגדל.</w:t>
            </w:r>
          </w:p>
        </w:tc>
        <w:tc>
          <w:tcPr>
            <w:tcW w:w="4332" w:type="dxa"/>
            <w:hideMark/>
          </w:tcPr>
          <w:p w:rsidR="00F01D0D" w:rsidRPr="00480AAD" w:rsidRDefault="00F01D0D" w:rsidP="00F01D0D">
            <w:pPr>
              <w:spacing w:after="160" w:line="259" w:lineRule="auto"/>
              <w:jc w:val="center"/>
              <w:rPr>
                <w:sz w:val="22"/>
                <w:szCs w:val="22"/>
                <w:rtl/>
              </w:rPr>
            </w:pPr>
            <w:r w:rsidRPr="00480AAD">
              <w:rPr>
                <w:sz w:val="22"/>
                <w:szCs w:val="22"/>
                <w:rtl/>
              </w:rPr>
              <w:t>הנתיב הקריטי של הפרויקט לא ישתנה</w:t>
            </w:r>
          </w:p>
        </w:tc>
      </w:tr>
      <w:tr w:rsidR="00F01D0D" w:rsidRPr="00480AAD" w:rsidTr="00F01D0D">
        <w:trPr>
          <w:trHeight w:val="60"/>
        </w:trPr>
        <w:tc>
          <w:tcPr>
            <w:tcW w:w="3964" w:type="dxa"/>
            <w:hideMark/>
          </w:tcPr>
          <w:p w:rsidR="00F01D0D" w:rsidRPr="00480AAD" w:rsidRDefault="00F01D0D" w:rsidP="00F01D0D">
            <w:pPr>
              <w:spacing w:after="160" w:line="259" w:lineRule="auto"/>
              <w:jc w:val="center"/>
              <w:rPr>
                <w:sz w:val="22"/>
                <w:szCs w:val="22"/>
                <w:rtl/>
              </w:rPr>
            </w:pPr>
            <w:r w:rsidRPr="00480AAD">
              <w:rPr>
                <w:sz w:val="22"/>
                <w:szCs w:val="22"/>
                <w:rtl/>
              </w:rPr>
              <w:t>ניתן להחיל על משאבים בנתיב הקריטי</w:t>
            </w:r>
          </w:p>
        </w:tc>
        <w:tc>
          <w:tcPr>
            <w:tcW w:w="4332" w:type="dxa"/>
            <w:hideMark/>
          </w:tcPr>
          <w:p w:rsidR="00F01D0D" w:rsidRPr="00480AAD" w:rsidRDefault="00F01D0D" w:rsidP="00F01D0D">
            <w:pPr>
              <w:spacing w:after="160" w:line="259" w:lineRule="auto"/>
              <w:jc w:val="center"/>
              <w:rPr>
                <w:sz w:val="22"/>
                <w:szCs w:val="22"/>
                <w:rtl/>
              </w:rPr>
            </w:pPr>
            <w:r w:rsidRPr="00480AAD">
              <w:rPr>
                <w:sz w:val="22"/>
                <w:szCs w:val="22"/>
                <w:rtl/>
              </w:rPr>
              <w:t>לא חל על משאבים בנתיב הקריטי</w:t>
            </w:r>
          </w:p>
        </w:tc>
      </w:tr>
      <w:tr w:rsidR="00F01D0D" w:rsidRPr="00480AAD" w:rsidTr="00F01D0D">
        <w:trPr>
          <w:trHeight w:val="458"/>
        </w:trPr>
        <w:tc>
          <w:tcPr>
            <w:tcW w:w="3964" w:type="dxa"/>
            <w:hideMark/>
          </w:tcPr>
          <w:p w:rsidR="00F01D0D" w:rsidRPr="00480AAD" w:rsidRDefault="00F01D0D" w:rsidP="00F01D0D">
            <w:pPr>
              <w:spacing w:after="160" w:line="259" w:lineRule="auto"/>
              <w:jc w:val="center"/>
              <w:rPr>
                <w:sz w:val="22"/>
                <w:szCs w:val="22"/>
                <w:rtl/>
              </w:rPr>
            </w:pPr>
            <w:r w:rsidRPr="00480AAD">
              <w:rPr>
                <w:sz w:val="22"/>
                <w:szCs w:val="22"/>
                <w:rtl/>
              </w:rPr>
              <w:t>ניתן להשתמש במרווח חופשי וכללי</w:t>
            </w:r>
          </w:p>
        </w:tc>
        <w:tc>
          <w:tcPr>
            <w:tcW w:w="4332" w:type="dxa"/>
            <w:hideMark/>
          </w:tcPr>
          <w:p w:rsidR="00F01D0D" w:rsidRPr="00480AAD" w:rsidRDefault="00F01D0D" w:rsidP="00F01D0D">
            <w:pPr>
              <w:spacing w:after="160" w:line="259" w:lineRule="auto"/>
              <w:jc w:val="center"/>
              <w:rPr>
                <w:sz w:val="22"/>
                <w:szCs w:val="22"/>
                <w:rtl/>
              </w:rPr>
            </w:pPr>
            <w:r w:rsidRPr="00480AAD">
              <w:rPr>
                <w:sz w:val="22"/>
                <w:szCs w:val="22"/>
                <w:rtl/>
              </w:rPr>
              <w:t>נעשה שימוש במרווח חופשי וכללי</w:t>
            </w:r>
          </w:p>
        </w:tc>
      </w:tr>
    </w:tbl>
    <w:p w:rsidR="00DB1970" w:rsidRDefault="00DB1970" w:rsidP="00A17D69">
      <w:pPr>
        <w:rPr>
          <w:sz w:val="22"/>
          <w:szCs w:val="22"/>
          <w:rtl/>
        </w:rPr>
      </w:pPr>
    </w:p>
    <w:p w:rsidR="00DB1970" w:rsidRDefault="00DB1970">
      <w:pPr>
        <w:bidi w:val="0"/>
        <w:rPr>
          <w:sz w:val="22"/>
          <w:szCs w:val="22"/>
          <w:rtl/>
        </w:rPr>
      </w:pPr>
      <w:r>
        <w:rPr>
          <w:sz w:val="22"/>
          <w:szCs w:val="22"/>
          <w:rtl/>
        </w:rPr>
        <w:br w:type="page"/>
      </w:r>
    </w:p>
    <w:p w:rsidR="00F01D0D" w:rsidRPr="00480AAD" w:rsidRDefault="00F01D0D" w:rsidP="00A17D69">
      <w:pPr>
        <w:rPr>
          <w:sz w:val="22"/>
          <w:szCs w:val="22"/>
          <w:rtl/>
        </w:rPr>
      </w:pPr>
    </w:p>
    <w:tbl>
      <w:tblPr>
        <w:tblpPr w:leftFromText="180" w:rightFromText="180" w:vertAnchor="text" w:horzAnchor="page" w:tblpX="6925" w:tblpY="451"/>
        <w:tblW w:w="4271" w:type="dxa"/>
        <w:tblCellMar>
          <w:left w:w="0" w:type="dxa"/>
          <w:right w:w="0" w:type="dxa"/>
        </w:tblCellMar>
        <w:tblLook w:val="0420" w:firstRow="1" w:lastRow="0" w:firstColumn="0" w:lastColumn="0" w:noHBand="0" w:noVBand="1"/>
      </w:tblPr>
      <w:tblGrid>
        <w:gridCol w:w="842"/>
        <w:gridCol w:w="861"/>
        <w:gridCol w:w="992"/>
        <w:gridCol w:w="868"/>
        <w:gridCol w:w="708"/>
      </w:tblGrid>
      <w:tr w:rsidR="00B11B3D" w:rsidRPr="00480AAD" w:rsidTr="00B11B3D">
        <w:trPr>
          <w:trHeight w:val="274"/>
        </w:trPr>
        <w:tc>
          <w:tcPr>
            <w:tcW w:w="0" w:type="auto"/>
            <w:tcBorders>
              <w:top w:val="single" w:sz="8" w:space="0" w:color="4BACC6"/>
              <w:left w:val="single" w:sz="8" w:space="0" w:color="4BACC6"/>
              <w:bottom w:val="single" w:sz="8" w:space="0" w:color="4BACC6"/>
              <w:right w:val="single" w:sz="8" w:space="0" w:color="4BACC6"/>
            </w:tcBorders>
            <w:shd w:val="clear" w:color="auto" w:fill="E9F1F5"/>
            <w:tcMar>
              <w:top w:w="15" w:type="dxa"/>
              <w:left w:w="108" w:type="dxa"/>
              <w:bottom w:w="0" w:type="dxa"/>
              <w:right w:w="108" w:type="dxa"/>
            </w:tcMar>
            <w:vAlign w:val="center"/>
            <w:hideMark/>
          </w:tcPr>
          <w:p w:rsidR="00B11B3D" w:rsidRPr="00480AAD" w:rsidRDefault="00B11B3D" w:rsidP="00B11B3D">
            <w:pPr>
              <w:jc w:val="center"/>
              <w:rPr>
                <w:sz w:val="22"/>
                <w:szCs w:val="22"/>
                <w:rtl/>
              </w:rPr>
            </w:pPr>
            <w:r w:rsidRPr="00480AAD">
              <w:rPr>
                <w:rFonts w:hint="cs"/>
                <w:b/>
                <w:bCs/>
                <w:sz w:val="22"/>
                <w:szCs w:val="22"/>
                <w:rtl/>
              </w:rPr>
              <w:t>פעילות</w:t>
            </w:r>
          </w:p>
        </w:tc>
        <w:tc>
          <w:tcPr>
            <w:tcW w:w="0" w:type="auto"/>
            <w:tcBorders>
              <w:top w:val="single" w:sz="8" w:space="0" w:color="4BACC6"/>
              <w:left w:val="single" w:sz="8" w:space="0" w:color="4BACC6"/>
              <w:bottom w:val="single" w:sz="8" w:space="0" w:color="4BACC6"/>
              <w:right w:val="single" w:sz="8" w:space="0" w:color="4BACC6"/>
            </w:tcBorders>
            <w:shd w:val="clear" w:color="auto" w:fill="E9F1F5"/>
            <w:tcMar>
              <w:top w:w="15" w:type="dxa"/>
              <w:left w:w="108" w:type="dxa"/>
              <w:bottom w:w="0" w:type="dxa"/>
              <w:right w:w="108" w:type="dxa"/>
            </w:tcMar>
            <w:vAlign w:val="center"/>
            <w:hideMark/>
          </w:tcPr>
          <w:p w:rsidR="00B11B3D" w:rsidRPr="00480AAD" w:rsidRDefault="00B11B3D" w:rsidP="00B11B3D">
            <w:pPr>
              <w:jc w:val="center"/>
              <w:rPr>
                <w:sz w:val="22"/>
                <w:szCs w:val="22"/>
                <w:rtl/>
              </w:rPr>
            </w:pPr>
            <w:r w:rsidRPr="00480AAD">
              <w:rPr>
                <w:rFonts w:hint="cs"/>
                <w:b/>
                <w:bCs/>
                <w:sz w:val="22"/>
                <w:szCs w:val="22"/>
                <w:rtl/>
              </w:rPr>
              <w:t>התניות</w:t>
            </w:r>
          </w:p>
        </w:tc>
        <w:tc>
          <w:tcPr>
            <w:tcW w:w="0" w:type="auto"/>
            <w:tcBorders>
              <w:top w:val="single" w:sz="8" w:space="0" w:color="4BACC6"/>
              <w:left w:val="single" w:sz="8" w:space="0" w:color="4BACC6"/>
              <w:bottom w:val="single" w:sz="8" w:space="0" w:color="4BACC6"/>
              <w:right w:val="single" w:sz="8" w:space="0" w:color="4BACC6"/>
            </w:tcBorders>
            <w:shd w:val="clear" w:color="auto" w:fill="E9F1F5"/>
            <w:tcMar>
              <w:top w:w="15" w:type="dxa"/>
              <w:left w:w="108" w:type="dxa"/>
              <w:bottom w:w="0" w:type="dxa"/>
              <w:right w:w="108" w:type="dxa"/>
            </w:tcMar>
            <w:vAlign w:val="center"/>
            <w:hideMark/>
          </w:tcPr>
          <w:p w:rsidR="00B11B3D" w:rsidRPr="00480AAD" w:rsidRDefault="00B11B3D" w:rsidP="00B11B3D">
            <w:pPr>
              <w:jc w:val="center"/>
              <w:rPr>
                <w:b/>
                <w:bCs/>
                <w:sz w:val="22"/>
                <w:szCs w:val="22"/>
                <w:rtl/>
              </w:rPr>
            </w:pPr>
            <w:r w:rsidRPr="00480AAD">
              <w:rPr>
                <w:rFonts w:hint="cs"/>
                <w:b/>
                <w:bCs/>
                <w:sz w:val="22"/>
                <w:szCs w:val="22"/>
                <w:rtl/>
              </w:rPr>
              <w:t>משך</w:t>
            </w:r>
          </w:p>
          <w:p w:rsidR="00B11B3D" w:rsidRPr="00480AAD" w:rsidRDefault="00B11B3D" w:rsidP="00B11B3D">
            <w:pPr>
              <w:jc w:val="center"/>
              <w:rPr>
                <w:b/>
                <w:bCs/>
                <w:sz w:val="22"/>
                <w:szCs w:val="22"/>
                <w:rtl/>
              </w:rPr>
            </w:pPr>
            <w:r w:rsidRPr="00480AAD">
              <w:rPr>
                <w:rFonts w:hint="cs"/>
                <w:b/>
                <w:bCs/>
                <w:sz w:val="22"/>
                <w:szCs w:val="22"/>
                <w:rtl/>
              </w:rPr>
              <w:t>בשבועות</w:t>
            </w:r>
          </w:p>
        </w:tc>
        <w:tc>
          <w:tcPr>
            <w:tcW w:w="0" w:type="auto"/>
            <w:tcBorders>
              <w:top w:val="single" w:sz="8" w:space="0" w:color="4BACC6"/>
              <w:left w:val="single" w:sz="8" w:space="0" w:color="4BACC6"/>
              <w:bottom w:val="single" w:sz="8" w:space="0" w:color="4BACC6"/>
              <w:right w:val="single" w:sz="8" w:space="0" w:color="4BACC6"/>
            </w:tcBorders>
            <w:shd w:val="clear" w:color="auto" w:fill="E9F1F5"/>
            <w:tcMar>
              <w:top w:w="15" w:type="dxa"/>
              <w:left w:w="107" w:type="dxa"/>
              <w:bottom w:w="0" w:type="dxa"/>
              <w:right w:w="107" w:type="dxa"/>
            </w:tcMar>
            <w:vAlign w:val="center"/>
            <w:hideMark/>
          </w:tcPr>
          <w:p w:rsidR="00B11B3D" w:rsidRPr="00480AAD" w:rsidRDefault="00B11B3D" w:rsidP="00B11B3D">
            <w:pPr>
              <w:jc w:val="center"/>
              <w:rPr>
                <w:sz w:val="22"/>
                <w:szCs w:val="22"/>
                <w:rtl/>
              </w:rPr>
            </w:pPr>
            <w:r w:rsidRPr="00480AAD">
              <w:rPr>
                <w:b/>
                <w:bCs/>
                <w:sz w:val="22"/>
                <w:szCs w:val="22"/>
              </w:rPr>
              <w:t>LAB.</w:t>
            </w:r>
          </w:p>
          <w:p w:rsidR="00B11B3D" w:rsidRPr="00480AAD" w:rsidRDefault="00B11B3D" w:rsidP="00B11B3D">
            <w:pPr>
              <w:jc w:val="center"/>
              <w:rPr>
                <w:sz w:val="22"/>
                <w:szCs w:val="22"/>
                <w:rtl/>
              </w:rPr>
            </w:pPr>
            <w:r w:rsidRPr="00480AAD">
              <w:rPr>
                <w:b/>
                <w:bCs/>
                <w:sz w:val="22"/>
                <w:szCs w:val="22"/>
              </w:rPr>
              <w:t>DAYS</w:t>
            </w:r>
          </w:p>
        </w:tc>
        <w:tc>
          <w:tcPr>
            <w:tcW w:w="708" w:type="dxa"/>
            <w:tcBorders>
              <w:top w:val="single" w:sz="8" w:space="0" w:color="4BACC6"/>
              <w:left w:val="single" w:sz="8" w:space="0" w:color="4BACC6"/>
              <w:bottom w:val="single" w:sz="8" w:space="0" w:color="4BACC6"/>
              <w:right w:val="single" w:sz="8" w:space="0" w:color="4BACC6"/>
            </w:tcBorders>
            <w:shd w:val="clear" w:color="auto" w:fill="E9F1F5"/>
            <w:tcMar>
              <w:top w:w="15" w:type="dxa"/>
              <w:left w:w="107" w:type="dxa"/>
              <w:bottom w:w="0" w:type="dxa"/>
              <w:right w:w="107" w:type="dxa"/>
            </w:tcMar>
            <w:vAlign w:val="center"/>
            <w:hideMark/>
          </w:tcPr>
          <w:p w:rsidR="00B11B3D" w:rsidRPr="00480AAD" w:rsidRDefault="00B11B3D" w:rsidP="00B11B3D">
            <w:pPr>
              <w:jc w:val="center"/>
              <w:rPr>
                <w:sz w:val="22"/>
                <w:szCs w:val="22"/>
                <w:rtl/>
              </w:rPr>
            </w:pPr>
            <w:r w:rsidRPr="00480AAD">
              <w:rPr>
                <w:b/>
                <w:bCs/>
                <w:sz w:val="22"/>
                <w:szCs w:val="22"/>
              </w:rPr>
              <w:t>LAB DA.</w:t>
            </w:r>
          </w:p>
          <w:p w:rsidR="00B11B3D" w:rsidRPr="00480AAD" w:rsidRDefault="00B11B3D" w:rsidP="00B11B3D">
            <w:pPr>
              <w:jc w:val="center"/>
              <w:rPr>
                <w:sz w:val="22"/>
                <w:szCs w:val="22"/>
                <w:rtl/>
              </w:rPr>
            </w:pPr>
            <w:r w:rsidRPr="00480AAD">
              <w:rPr>
                <w:b/>
                <w:bCs/>
                <w:sz w:val="22"/>
                <w:szCs w:val="22"/>
              </w:rPr>
              <w:t>PER WK</w:t>
            </w:r>
          </w:p>
        </w:tc>
      </w:tr>
      <w:tr w:rsidR="00B11B3D" w:rsidRPr="00480AAD" w:rsidTr="00B11B3D">
        <w:trPr>
          <w:trHeight w:val="35"/>
        </w:trPr>
        <w:tc>
          <w:tcPr>
            <w:tcW w:w="0" w:type="auto"/>
            <w:tcBorders>
              <w:top w:val="single" w:sz="8" w:space="0" w:color="4BACC6"/>
              <w:left w:val="single" w:sz="8" w:space="0" w:color="4BACC6"/>
              <w:bottom w:val="single" w:sz="8" w:space="0" w:color="4BACC6"/>
              <w:right w:val="single" w:sz="8" w:space="0" w:color="4BACC6"/>
            </w:tcBorders>
            <w:shd w:val="clear" w:color="auto" w:fill="auto"/>
            <w:tcMar>
              <w:top w:w="15" w:type="dxa"/>
              <w:left w:w="108" w:type="dxa"/>
              <w:bottom w:w="0" w:type="dxa"/>
              <w:right w:w="108" w:type="dxa"/>
            </w:tcMar>
            <w:hideMark/>
          </w:tcPr>
          <w:p w:rsidR="00B11B3D" w:rsidRPr="00480AAD" w:rsidRDefault="00B11B3D" w:rsidP="00B11B3D">
            <w:pPr>
              <w:jc w:val="center"/>
              <w:rPr>
                <w:sz w:val="22"/>
                <w:szCs w:val="22"/>
                <w:rtl/>
              </w:rPr>
            </w:pPr>
            <w:r w:rsidRPr="00480AAD">
              <w:rPr>
                <w:b/>
                <w:bCs/>
                <w:sz w:val="22"/>
                <w:szCs w:val="22"/>
              </w:rPr>
              <w:t>A</w:t>
            </w:r>
          </w:p>
        </w:tc>
        <w:tc>
          <w:tcPr>
            <w:tcW w:w="0" w:type="auto"/>
            <w:tcBorders>
              <w:top w:val="single" w:sz="8" w:space="0" w:color="4BACC6"/>
              <w:left w:val="single" w:sz="8" w:space="0" w:color="4BACC6"/>
              <w:bottom w:val="single" w:sz="8" w:space="0" w:color="4BACC6"/>
              <w:right w:val="single" w:sz="8" w:space="0" w:color="4BACC6"/>
            </w:tcBorders>
            <w:shd w:val="clear" w:color="auto" w:fill="auto"/>
            <w:tcMar>
              <w:top w:w="15" w:type="dxa"/>
              <w:left w:w="108" w:type="dxa"/>
              <w:bottom w:w="0" w:type="dxa"/>
              <w:right w:w="108" w:type="dxa"/>
            </w:tcMar>
            <w:hideMark/>
          </w:tcPr>
          <w:p w:rsidR="00B11B3D" w:rsidRPr="00480AAD" w:rsidRDefault="00B11B3D" w:rsidP="00B11B3D">
            <w:pPr>
              <w:jc w:val="center"/>
              <w:rPr>
                <w:sz w:val="22"/>
                <w:szCs w:val="22"/>
                <w:rtl/>
              </w:rPr>
            </w:pPr>
            <w:r w:rsidRPr="00480AAD">
              <w:rPr>
                <w:b/>
                <w:bCs/>
                <w:sz w:val="22"/>
                <w:szCs w:val="22"/>
              </w:rPr>
              <w:t>----</w:t>
            </w:r>
          </w:p>
        </w:tc>
        <w:tc>
          <w:tcPr>
            <w:tcW w:w="0" w:type="auto"/>
            <w:tcBorders>
              <w:top w:val="single" w:sz="8" w:space="0" w:color="4BACC6"/>
              <w:left w:val="single" w:sz="8" w:space="0" w:color="4BACC6"/>
              <w:bottom w:val="single" w:sz="8" w:space="0" w:color="4BACC6"/>
              <w:right w:val="single" w:sz="8" w:space="0" w:color="4BACC6"/>
            </w:tcBorders>
            <w:shd w:val="clear" w:color="auto" w:fill="auto"/>
            <w:tcMar>
              <w:top w:w="15" w:type="dxa"/>
              <w:left w:w="108" w:type="dxa"/>
              <w:bottom w:w="0" w:type="dxa"/>
              <w:right w:w="108" w:type="dxa"/>
            </w:tcMar>
            <w:hideMark/>
          </w:tcPr>
          <w:p w:rsidR="00B11B3D" w:rsidRPr="00480AAD" w:rsidRDefault="00B11B3D" w:rsidP="00B11B3D">
            <w:pPr>
              <w:jc w:val="center"/>
              <w:rPr>
                <w:sz w:val="22"/>
                <w:szCs w:val="22"/>
                <w:rtl/>
              </w:rPr>
            </w:pPr>
            <w:r w:rsidRPr="00480AAD">
              <w:rPr>
                <w:b/>
                <w:bCs/>
                <w:sz w:val="22"/>
                <w:szCs w:val="22"/>
              </w:rPr>
              <w:t>5</w:t>
            </w:r>
          </w:p>
        </w:tc>
        <w:tc>
          <w:tcPr>
            <w:tcW w:w="0" w:type="auto"/>
            <w:tcBorders>
              <w:top w:val="single" w:sz="8" w:space="0" w:color="4BACC6"/>
              <w:left w:val="single" w:sz="8" w:space="0" w:color="4BACC6"/>
              <w:bottom w:val="single" w:sz="8" w:space="0" w:color="4BACC6"/>
              <w:right w:val="single" w:sz="8" w:space="0" w:color="4BACC6"/>
            </w:tcBorders>
            <w:shd w:val="clear" w:color="auto" w:fill="auto"/>
            <w:tcMar>
              <w:top w:w="15" w:type="dxa"/>
              <w:left w:w="107" w:type="dxa"/>
              <w:bottom w:w="0" w:type="dxa"/>
              <w:right w:w="107" w:type="dxa"/>
            </w:tcMar>
            <w:hideMark/>
          </w:tcPr>
          <w:p w:rsidR="00B11B3D" w:rsidRPr="00480AAD" w:rsidRDefault="00B11B3D" w:rsidP="00B11B3D">
            <w:pPr>
              <w:jc w:val="center"/>
              <w:rPr>
                <w:sz w:val="22"/>
                <w:szCs w:val="22"/>
                <w:rtl/>
              </w:rPr>
            </w:pPr>
            <w:r w:rsidRPr="00480AAD">
              <w:rPr>
                <w:b/>
                <w:bCs/>
                <w:sz w:val="22"/>
                <w:szCs w:val="22"/>
              </w:rPr>
              <w:t>40</w:t>
            </w:r>
          </w:p>
        </w:tc>
        <w:tc>
          <w:tcPr>
            <w:tcW w:w="708" w:type="dxa"/>
            <w:tcBorders>
              <w:top w:val="single" w:sz="8" w:space="0" w:color="4BACC6"/>
              <w:left w:val="single" w:sz="8" w:space="0" w:color="4BACC6"/>
              <w:bottom w:val="single" w:sz="8" w:space="0" w:color="4BACC6"/>
              <w:right w:val="single" w:sz="8" w:space="0" w:color="4BACC6"/>
            </w:tcBorders>
            <w:shd w:val="clear" w:color="auto" w:fill="auto"/>
            <w:tcMar>
              <w:top w:w="15" w:type="dxa"/>
              <w:left w:w="107" w:type="dxa"/>
              <w:bottom w:w="0" w:type="dxa"/>
              <w:right w:w="107" w:type="dxa"/>
            </w:tcMar>
            <w:hideMark/>
          </w:tcPr>
          <w:p w:rsidR="00B11B3D" w:rsidRPr="00480AAD" w:rsidRDefault="00B11B3D" w:rsidP="00B11B3D">
            <w:pPr>
              <w:jc w:val="center"/>
              <w:rPr>
                <w:sz w:val="22"/>
                <w:szCs w:val="22"/>
                <w:rtl/>
              </w:rPr>
            </w:pPr>
            <w:r w:rsidRPr="00480AAD">
              <w:rPr>
                <w:b/>
                <w:bCs/>
                <w:sz w:val="22"/>
                <w:szCs w:val="22"/>
              </w:rPr>
              <w:t>8</w:t>
            </w:r>
          </w:p>
        </w:tc>
      </w:tr>
      <w:tr w:rsidR="00B11B3D" w:rsidRPr="00480AAD" w:rsidTr="00B11B3D">
        <w:trPr>
          <w:trHeight w:val="35"/>
        </w:trPr>
        <w:tc>
          <w:tcPr>
            <w:tcW w:w="0" w:type="auto"/>
            <w:tcBorders>
              <w:top w:val="single" w:sz="8" w:space="0" w:color="4BACC6"/>
              <w:left w:val="single" w:sz="8" w:space="0" w:color="4BACC6"/>
              <w:bottom w:val="single" w:sz="8" w:space="0" w:color="4BACC6"/>
              <w:right w:val="single" w:sz="8" w:space="0" w:color="4BACC6"/>
            </w:tcBorders>
            <w:shd w:val="clear" w:color="auto" w:fill="auto"/>
            <w:tcMar>
              <w:top w:w="15" w:type="dxa"/>
              <w:left w:w="108" w:type="dxa"/>
              <w:bottom w:w="0" w:type="dxa"/>
              <w:right w:w="108" w:type="dxa"/>
            </w:tcMar>
            <w:hideMark/>
          </w:tcPr>
          <w:p w:rsidR="00B11B3D" w:rsidRPr="00480AAD" w:rsidRDefault="00B11B3D" w:rsidP="00B11B3D">
            <w:pPr>
              <w:jc w:val="center"/>
              <w:rPr>
                <w:sz w:val="22"/>
                <w:szCs w:val="22"/>
                <w:rtl/>
              </w:rPr>
            </w:pPr>
            <w:r w:rsidRPr="00480AAD">
              <w:rPr>
                <w:b/>
                <w:bCs/>
                <w:sz w:val="22"/>
                <w:szCs w:val="22"/>
              </w:rPr>
              <w:t>B</w:t>
            </w:r>
          </w:p>
        </w:tc>
        <w:tc>
          <w:tcPr>
            <w:tcW w:w="0" w:type="auto"/>
            <w:tcBorders>
              <w:top w:val="single" w:sz="8" w:space="0" w:color="4BACC6"/>
              <w:left w:val="single" w:sz="8" w:space="0" w:color="4BACC6"/>
              <w:bottom w:val="single" w:sz="8" w:space="0" w:color="4BACC6"/>
              <w:right w:val="single" w:sz="8" w:space="0" w:color="4BACC6"/>
            </w:tcBorders>
            <w:shd w:val="clear" w:color="auto" w:fill="auto"/>
            <w:tcMar>
              <w:top w:w="15" w:type="dxa"/>
              <w:left w:w="108" w:type="dxa"/>
              <w:bottom w:w="0" w:type="dxa"/>
              <w:right w:w="108" w:type="dxa"/>
            </w:tcMar>
            <w:hideMark/>
          </w:tcPr>
          <w:p w:rsidR="00B11B3D" w:rsidRPr="00480AAD" w:rsidRDefault="00B11B3D" w:rsidP="00B11B3D">
            <w:pPr>
              <w:jc w:val="center"/>
              <w:rPr>
                <w:sz w:val="22"/>
                <w:szCs w:val="22"/>
                <w:rtl/>
              </w:rPr>
            </w:pPr>
            <w:r w:rsidRPr="00480AAD">
              <w:rPr>
                <w:b/>
                <w:bCs/>
                <w:sz w:val="22"/>
                <w:szCs w:val="22"/>
              </w:rPr>
              <w:t>----</w:t>
            </w:r>
          </w:p>
        </w:tc>
        <w:tc>
          <w:tcPr>
            <w:tcW w:w="0" w:type="auto"/>
            <w:tcBorders>
              <w:top w:val="single" w:sz="8" w:space="0" w:color="4BACC6"/>
              <w:left w:val="single" w:sz="8" w:space="0" w:color="4BACC6"/>
              <w:bottom w:val="single" w:sz="8" w:space="0" w:color="4BACC6"/>
              <w:right w:val="single" w:sz="8" w:space="0" w:color="4BACC6"/>
            </w:tcBorders>
            <w:shd w:val="clear" w:color="auto" w:fill="auto"/>
            <w:tcMar>
              <w:top w:w="15" w:type="dxa"/>
              <w:left w:w="108" w:type="dxa"/>
              <w:bottom w:w="0" w:type="dxa"/>
              <w:right w:w="108" w:type="dxa"/>
            </w:tcMar>
            <w:hideMark/>
          </w:tcPr>
          <w:p w:rsidR="00B11B3D" w:rsidRPr="00480AAD" w:rsidRDefault="00B11B3D" w:rsidP="00B11B3D">
            <w:pPr>
              <w:jc w:val="center"/>
              <w:rPr>
                <w:sz w:val="22"/>
                <w:szCs w:val="22"/>
                <w:rtl/>
              </w:rPr>
            </w:pPr>
            <w:r w:rsidRPr="00480AAD">
              <w:rPr>
                <w:b/>
                <w:bCs/>
                <w:sz w:val="22"/>
                <w:szCs w:val="22"/>
              </w:rPr>
              <w:t>3</w:t>
            </w:r>
          </w:p>
        </w:tc>
        <w:tc>
          <w:tcPr>
            <w:tcW w:w="0" w:type="auto"/>
            <w:tcBorders>
              <w:top w:val="single" w:sz="8" w:space="0" w:color="4BACC6"/>
              <w:left w:val="single" w:sz="8" w:space="0" w:color="4BACC6"/>
              <w:bottom w:val="single" w:sz="8" w:space="0" w:color="4BACC6"/>
              <w:right w:val="single" w:sz="8" w:space="0" w:color="4BACC6"/>
            </w:tcBorders>
            <w:shd w:val="clear" w:color="auto" w:fill="auto"/>
            <w:tcMar>
              <w:top w:w="15" w:type="dxa"/>
              <w:left w:w="107" w:type="dxa"/>
              <w:bottom w:w="0" w:type="dxa"/>
              <w:right w:w="107" w:type="dxa"/>
            </w:tcMar>
            <w:hideMark/>
          </w:tcPr>
          <w:p w:rsidR="00B11B3D" w:rsidRPr="00480AAD" w:rsidRDefault="00B11B3D" w:rsidP="00B11B3D">
            <w:pPr>
              <w:jc w:val="center"/>
              <w:rPr>
                <w:sz w:val="22"/>
                <w:szCs w:val="22"/>
                <w:rtl/>
              </w:rPr>
            </w:pPr>
            <w:r w:rsidRPr="00480AAD">
              <w:rPr>
                <w:b/>
                <w:bCs/>
                <w:sz w:val="22"/>
                <w:szCs w:val="22"/>
              </w:rPr>
              <w:t>12</w:t>
            </w:r>
          </w:p>
        </w:tc>
        <w:tc>
          <w:tcPr>
            <w:tcW w:w="708" w:type="dxa"/>
            <w:tcBorders>
              <w:top w:val="single" w:sz="8" w:space="0" w:color="4BACC6"/>
              <w:left w:val="single" w:sz="8" w:space="0" w:color="4BACC6"/>
              <w:bottom w:val="single" w:sz="8" w:space="0" w:color="4BACC6"/>
              <w:right w:val="single" w:sz="8" w:space="0" w:color="4BACC6"/>
            </w:tcBorders>
            <w:shd w:val="clear" w:color="auto" w:fill="auto"/>
            <w:tcMar>
              <w:top w:w="15" w:type="dxa"/>
              <w:left w:w="107" w:type="dxa"/>
              <w:bottom w:w="0" w:type="dxa"/>
              <w:right w:w="107" w:type="dxa"/>
            </w:tcMar>
            <w:hideMark/>
          </w:tcPr>
          <w:p w:rsidR="00B11B3D" w:rsidRPr="00480AAD" w:rsidRDefault="00B11B3D" w:rsidP="00B11B3D">
            <w:pPr>
              <w:jc w:val="center"/>
              <w:rPr>
                <w:sz w:val="22"/>
                <w:szCs w:val="22"/>
                <w:rtl/>
              </w:rPr>
            </w:pPr>
            <w:r w:rsidRPr="00480AAD">
              <w:rPr>
                <w:b/>
                <w:bCs/>
                <w:sz w:val="22"/>
                <w:szCs w:val="22"/>
              </w:rPr>
              <w:t>4</w:t>
            </w:r>
          </w:p>
        </w:tc>
      </w:tr>
      <w:tr w:rsidR="00B11B3D" w:rsidRPr="00480AAD" w:rsidTr="00B11B3D">
        <w:trPr>
          <w:trHeight w:val="35"/>
        </w:trPr>
        <w:tc>
          <w:tcPr>
            <w:tcW w:w="0" w:type="auto"/>
            <w:tcBorders>
              <w:top w:val="single" w:sz="8" w:space="0" w:color="4BACC6"/>
              <w:left w:val="single" w:sz="8" w:space="0" w:color="4BACC6"/>
              <w:bottom w:val="single" w:sz="8" w:space="0" w:color="4BACC6"/>
              <w:right w:val="single" w:sz="8" w:space="0" w:color="4BACC6"/>
            </w:tcBorders>
            <w:shd w:val="clear" w:color="auto" w:fill="auto"/>
            <w:tcMar>
              <w:top w:w="15" w:type="dxa"/>
              <w:left w:w="108" w:type="dxa"/>
              <w:bottom w:w="0" w:type="dxa"/>
              <w:right w:w="108" w:type="dxa"/>
            </w:tcMar>
            <w:hideMark/>
          </w:tcPr>
          <w:p w:rsidR="00B11B3D" w:rsidRPr="00480AAD" w:rsidRDefault="00B11B3D" w:rsidP="00B11B3D">
            <w:pPr>
              <w:jc w:val="center"/>
              <w:rPr>
                <w:sz w:val="22"/>
                <w:szCs w:val="22"/>
                <w:rtl/>
              </w:rPr>
            </w:pPr>
            <w:r w:rsidRPr="00480AAD">
              <w:rPr>
                <w:b/>
                <w:bCs/>
                <w:sz w:val="22"/>
                <w:szCs w:val="22"/>
              </w:rPr>
              <w:t>C</w:t>
            </w:r>
          </w:p>
        </w:tc>
        <w:tc>
          <w:tcPr>
            <w:tcW w:w="0" w:type="auto"/>
            <w:tcBorders>
              <w:top w:val="single" w:sz="8" w:space="0" w:color="4BACC6"/>
              <w:left w:val="single" w:sz="8" w:space="0" w:color="4BACC6"/>
              <w:bottom w:val="single" w:sz="8" w:space="0" w:color="4BACC6"/>
              <w:right w:val="single" w:sz="8" w:space="0" w:color="4BACC6"/>
            </w:tcBorders>
            <w:shd w:val="clear" w:color="auto" w:fill="auto"/>
            <w:tcMar>
              <w:top w:w="15" w:type="dxa"/>
              <w:left w:w="108" w:type="dxa"/>
              <w:bottom w:w="0" w:type="dxa"/>
              <w:right w:w="108" w:type="dxa"/>
            </w:tcMar>
            <w:hideMark/>
          </w:tcPr>
          <w:p w:rsidR="00B11B3D" w:rsidRPr="00480AAD" w:rsidRDefault="00B11B3D" w:rsidP="00B11B3D">
            <w:pPr>
              <w:jc w:val="center"/>
              <w:rPr>
                <w:sz w:val="22"/>
                <w:szCs w:val="22"/>
                <w:rtl/>
              </w:rPr>
            </w:pPr>
            <w:r w:rsidRPr="00480AAD">
              <w:rPr>
                <w:b/>
                <w:bCs/>
                <w:sz w:val="22"/>
                <w:szCs w:val="22"/>
              </w:rPr>
              <w:t>A</w:t>
            </w:r>
          </w:p>
        </w:tc>
        <w:tc>
          <w:tcPr>
            <w:tcW w:w="0" w:type="auto"/>
            <w:tcBorders>
              <w:top w:val="single" w:sz="8" w:space="0" w:color="4BACC6"/>
              <w:left w:val="single" w:sz="8" w:space="0" w:color="4BACC6"/>
              <w:bottom w:val="single" w:sz="8" w:space="0" w:color="4BACC6"/>
              <w:right w:val="single" w:sz="8" w:space="0" w:color="4BACC6"/>
            </w:tcBorders>
            <w:shd w:val="clear" w:color="auto" w:fill="auto"/>
            <w:tcMar>
              <w:top w:w="15" w:type="dxa"/>
              <w:left w:w="108" w:type="dxa"/>
              <w:bottom w:w="0" w:type="dxa"/>
              <w:right w:w="108" w:type="dxa"/>
            </w:tcMar>
            <w:hideMark/>
          </w:tcPr>
          <w:p w:rsidR="00B11B3D" w:rsidRPr="00480AAD" w:rsidRDefault="00B11B3D" w:rsidP="00B11B3D">
            <w:pPr>
              <w:jc w:val="center"/>
              <w:rPr>
                <w:sz w:val="22"/>
                <w:szCs w:val="22"/>
                <w:rtl/>
              </w:rPr>
            </w:pPr>
            <w:r w:rsidRPr="00480AAD">
              <w:rPr>
                <w:b/>
                <w:bCs/>
                <w:sz w:val="22"/>
                <w:szCs w:val="22"/>
              </w:rPr>
              <w:t>8</w:t>
            </w:r>
          </w:p>
        </w:tc>
        <w:tc>
          <w:tcPr>
            <w:tcW w:w="0" w:type="auto"/>
            <w:tcBorders>
              <w:top w:val="single" w:sz="8" w:space="0" w:color="4BACC6"/>
              <w:left w:val="single" w:sz="8" w:space="0" w:color="4BACC6"/>
              <w:bottom w:val="single" w:sz="8" w:space="0" w:color="4BACC6"/>
              <w:right w:val="single" w:sz="8" w:space="0" w:color="4BACC6"/>
            </w:tcBorders>
            <w:shd w:val="clear" w:color="auto" w:fill="auto"/>
            <w:tcMar>
              <w:top w:w="15" w:type="dxa"/>
              <w:left w:w="107" w:type="dxa"/>
              <w:bottom w:w="0" w:type="dxa"/>
              <w:right w:w="107" w:type="dxa"/>
            </w:tcMar>
            <w:hideMark/>
          </w:tcPr>
          <w:p w:rsidR="00B11B3D" w:rsidRPr="00480AAD" w:rsidRDefault="00B11B3D" w:rsidP="00B11B3D">
            <w:pPr>
              <w:jc w:val="center"/>
              <w:rPr>
                <w:sz w:val="22"/>
                <w:szCs w:val="22"/>
                <w:rtl/>
              </w:rPr>
            </w:pPr>
            <w:r w:rsidRPr="00480AAD">
              <w:rPr>
                <w:b/>
                <w:bCs/>
                <w:sz w:val="22"/>
                <w:szCs w:val="22"/>
              </w:rPr>
              <w:t>24</w:t>
            </w:r>
          </w:p>
        </w:tc>
        <w:tc>
          <w:tcPr>
            <w:tcW w:w="708" w:type="dxa"/>
            <w:tcBorders>
              <w:top w:val="single" w:sz="8" w:space="0" w:color="4BACC6"/>
              <w:left w:val="single" w:sz="8" w:space="0" w:color="4BACC6"/>
              <w:bottom w:val="single" w:sz="8" w:space="0" w:color="4BACC6"/>
              <w:right w:val="single" w:sz="8" w:space="0" w:color="4BACC6"/>
            </w:tcBorders>
            <w:shd w:val="clear" w:color="auto" w:fill="auto"/>
            <w:tcMar>
              <w:top w:w="15" w:type="dxa"/>
              <w:left w:w="107" w:type="dxa"/>
              <w:bottom w:w="0" w:type="dxa"/>
              <w:right w:w="107" w:type="dxa"/>
            </w:tcMar>
            <w:hideMark/>
          </w:tcPr>
          <w:p w:rsidR="00B11B3D" w:rsidRPr="00480AAD" w:rsidRDefault="00B11B3D" w:rsidP="00B11B3D">
            <w:pPr>
              <w:jc w:val="center"/>
              <w:rPr>
                <w:sz w:val="22"/>
                <w:szCs w:val="22"/>
                <w:rtl/>
              </w:rPr>
            </w:pPr>
            <w:r w:rsidRPr="00480AAD">
              <w:rPr>
                <w:b/>
                <w:bCs/>
                <w:sz w:val="22"/>
                <w:szCs w:val="22"/>
              </w:rPr>
              <w:t>3</w:t>
            </w:r>
          </w:p>
        </w:tc>
      </w:tr>
      <w:tr w:rsidR="00B11B3D" w:rsidRPr="00480AAD" w:rsidTr="00B11B3D">
        <w:trPr>
          <w:trHeight w:val="35"/>
        </w:trPr>
        <w:tc>
          <w:tcPr>
            <w:tcW w:w="0" w:type="auto"/>
            <w:tcBorders>
              <w:top w:val="single" w:sz="8" w:space="0" w:color="4BACC6"/>
              <w:left w:val="single" w:sz="8" w:space="0" w:color="4BACC6"/>
              <w:bottom w:val="single" w:sz="8" w:space="0" w:color="4BACC6"/>
              <w:right w:val="single" w:sz="8" w:space="0" w:color="4BACC6"/>
            </w:tcBorders>
            <w:shd w:val="clear" w:color="auto" w:fill="auto"/>
            <w:tcMar>
              <w:top w:w="15" w:type="dxa"/>
              <w:left w:w="108" w:type="dxa"/>
              <w:bottom w:w="0" w:type="dxa"/>
              <w:right w:w="108" w:type="dxa"/>
            </w:tcMar>
            <w:hideMark/>
          </w:tcPr>
          <w:p w:rsidR="00B11B3D" w:rsidRPr="00480AAD" w:rsidRDefault="00B11B3D" w:rsidP="00B11B3D">
            <w:pPr>
              <w:jc w:val="center"/>
              <w:rPr>
                <w:sz w:val="22"/>
                <w:szCs w:val="22"/>
                <w:rtl/>
              </w:rPr>
            </w:pPr>
            <w:r w:rsidRPr="00480AAD">
              <w:rPr>
                <w:b/>
                <w:bCs/>
                <w:sz w:val="22"/>
                <w:szCs w:val="22"/>
              </w:rPr>
              <w:t>D</w:t>
            </w:r>
          </w:p>
        </w:tc>
        <w:tc>
          <w:tcPr>
            <w:tcW w:w="0" w:type="auto"/>
            <w:tcBorders>
              <w:top w:val="single" w:sz="8" w:space="0" w:color="4BACC6"/>
              <w:left w:val="single" w:sz="8" w:space="0" w:color="4BACC6"/>
              <w:bottom w:val="single" w:sz="8" w:space="0" w:color="4BACC6"/>
              <w:right w:val="single" w:sz="8" w:space="0" w:color="4BACC6"/>
            </w:tcBorders>
            <w:shd w:val="clear" w:color="auto" w:fill="auto"/>
            <w:tcMar>
              <w:top w:w="15" w:type="dxa"/>
              <w:left w:w="108" w:type="dxa"/>
              <w:bottom w:w="0" w:type="dxa"/>
              <w:right w:w="108" w:type="dxa"/>
            </w:tcMar>
            <w:hideMark/>
          </w:tcPr>
          <w:p w:rsidR="00B11B3D" w:rsidRPr="00480AAD" w:rsidRDefault="00B11B3D" w:rsidP="00B11B3D">
            <w:pPr>
              <w:jc w:val="center"/>
              <w:rPr>
                <w:sz w:val="22"/>
                <w:szCs w:val="22"/>
                <w:rtl/>
              </w:rPr>
            </w:pPr>
            <w:r w:rsidRPr="00480AAD">
              <w:rPr>
                <w:b/>
                <w:bCs/>
                <w:sz w:val="22"/>
                <w:szCs w:val="22"/>
              </w:rPr>
              <w:t>A,B</w:t>
            </w:r>
          </w:p>
        </w:tc>
        <w:tc>
          <w:tcPr>
            <w:tcW w:w="0" w:type="auto"/>
            <w:tcBorders>
              <w:top w:val="single" w:sz="8" w:space="0" w:color="4BACC6"/>
              <w:left w:val="single" w:sz="8" w:space="0" w:color="4BACC6"/>
              <w:bottom w:val="single" w:sz="8" w:space="0" w:color="4BACC6"/>
              <w:right w:val="single" w:sz="8" w:space="0" w:color="4BACC6"/>
            </w:tcBorders>
            <w:shd w:val="clear" w:color="auto" w:fill="auto"/>
            <w:tcMar>
              <w:top w:w="15" w:type="dxa"/>
              <w:left w:w="108" w:type="dxa"/>
              <w:bottom w:w="0" w:type="dxa"/>
              <w:right w:w="108" w:type="dxa"/>
            </w:tcMar>
            <w:hideMark/>
          </w:tcPr>
          <w:p w:rsidR="00B11B3D" w:rsidRPr="00480AAD" w:rsidRDefault="00B11B3D" w:rsidP="00B11B3D">
            <w:pPr>
              <w:jc w:val="center"/>
              <w:rPr>
                <w:sz w:val="22"/>
                <w:szCs w:val="22"/>
                <w:rtl/>
              </w:rPr>
            </w:pPr>
            <w:r w:rsidRPr="00480AAD">
              <w:rPr>
                <w:b/>
                <w:bCs/>
                <w:sz w:val="22"/>
                <w:szCs w:val="22"/>
              </w:rPr>
              <w:t>7</w:t>
            </w:r>
          </w:p>
        </w:tc>
        <w:tc>
          <w:tcPr>
            <w:tcW w:w="0" w:type="auto"/>
            <w:tcBorders>
              <w:top w:val="single" w:sz="8" w:space="0" w:color="4BACC6"/>
              <w:left w:val="single" w:sz="8" w:space="0" w:color="4BACC6"/>
              <w:bottom w:val="single" w:sz="8" w:space="0" w:color="4BACC6"/>
              <w:right w:val="single" w:sz="8" w:space="0" w:color="4BACC6"/>
            </w:tcBorders>
            <w:shd w:val="clear" w:color="auto" w:fill="auto"/>
            <w:tcMar>
              <w:top w:w="15" w:type="dxa"/>
              <w:left w:w="107" w:type="dxa"/>
              <w:bottom w:w="0" w:type="dxa"/>
              <w:right w:w="107" w:type="dxa"/>
            </w:tcMar>
            <w:hideMark/>
          </w:tcPr>
          <w:p w:rsidR="00B11B3D" w:rsidRPr="00480AAD" w:rsidRDefault="00B11B3D" w:rsidP="00B11B3D">
            <w:pPr>
              <w:jc w:val="center"/>
              <w:rPr>
                <w:sz w:val="22"/>
                <w:szCs w:val="22"/>
                <w:rtl/>
              </w:rPr>
            </w:pPr>
            <w:r w:rsidRPr="00480AAD">
              <w:rPr>
                <w:b/>
                <w:bCs/>
                <w:sz w:val="22"/>
                <w:szCs w:val="22"/>
              </w:rPr>
              <w:t>14</w:t>
            </w:r>
          </w:p>
        </w:tc>
        <w:tc>
          <w:tcPr>
            <w:tcW w:w="708" w:type="dxa"/>
            <w:tcBorders>
              <w:top w:val="single" w:sz="8" w:space="0" w:color="4BACC6"/>
              <w:left w:val="single" w:sz="8" w:space="0" w:color="4BACC6"/>
              <w:bottom w:val="single" w:sz="8" w:space="0" w:color="4BACC6"/>
              <w:right w:val="single" w:sz="8" w:space="0" w:color="4BACC6"/>
            </w:tcBorders>
            <w:shd w:val="clear" w:color="auto" w:fill="auto"/>
            <w:tcMar>
              <w:top w:w="15" w:type="dxa"/>
              <w:left w:w="107" w:type="dxa"/>
              <w:bottom w:w="0" w:type="dxa"/>
              <w:right w:w="107" w:type="dxa"/>
            </w:tcMar>
            <w:hideMark/>
          </w:tcPr>
          <w:p w:rsidR="00B11B3D" w:rsidRPr="00480AAD" w:rsidRDefault="00B11B3D" w:rsidP="00B11B3D">
            <w:pPr>
              <w:jc w:val="center"/>
              <w:rPr>
                <w:sz w:val="22"/>
                <w:szCs w:val="22"/>
                <w:rtl/>
              </w:rPr>
            </w:pPr>
            <w:r w:rsidRPr="00480AAD">
              <w:rPr>
                <w:b/>
                <w:bCs/>
                <w:sz w:val="22"/>
                <w:szCs w:val="22"/>
              </w:rPr>
              <w:t>2</w:t>
            </w:r>
          </w:p>
        </w:tc>
      </w:tr>
      <w:tr w:rsidR="00B11B3D" w:rsidRPr="00480AAD" w:rsidTr="00B11B3D">
        <w:trPr>
          <w:trHeight w:val="35"/>
        </w:trPr>
        <w:tc>
          <w:tcPr>
            <w:tcW w:w="0" w:type="auto"/>
            <w:tcBorders>
              <w:top w:val="single" w:sz="8" w:space="0" w:color="4BACC6"/>
              <w:left w:val="single" w:sz="8" w:space="0" w:color="4BACC6"/>
              <w:bottom w:val="single" w:sz="8" w:space="0" w:color="4BACC6"/>
              <w:right w:val="single" w:sz="8" w:space="0" w:color="4BACC6"/>
            </w:tcBorders>
            <w:shd w:val="clear" w:color="auto" w:fill="auto"/>
            <w:tcMar>
              <w:top w:w="15" w:type="dxa"/>
              <w:left w:w="108" w:type="dxa"/>
              <w:bottom w:w="0" w:type="dxa"/>
              <w:right w:w="108" w:type="dxa"/>
            </w:tcMar>
            <w:hideMark/>
          </w:tcPr>
          <w:p w:rsidR="00B11B3D" w:rsidRPr="00480AAD" w:rsidRDefault="00B11B3D" w:rsidP="00B11B3D">
            <w:pPr>
              <w:jc w:val="center"/>
              <w:rPr>
                <w:sz w:val="22"/>
                <w:szCs w:val="22"/>
                <w:rtl/>
              </w:rPr>
            </w:pPr>
            <w:r w:rsidRPr="00480AAD">
              <w:rPr>
                <w:b/>
                <w:bCs/>
                <w:sz w:val="22"/>
                <w:szCs w:val="22"/>
              </w:rPr>
              <w:t>E</w:t>
            </w:r>
          </w:p>
        </w:tc>
        <w:tc>
          <w:tcPr>
            <w:tcW w:w="0" w:type="auto"/>
            <w:tcBorders>
              <w:top w:val="single" w:sz="8" w:space="0" w:color="4BACC6"/>
              <w:left w:val="single" w:sz="8" w:space="0" w:color="4BACC6"/>
              <w:bottom w:val="single" w:sz="8" w:space="0" w:color="4BACC6"/>
              <w:right w:val="single" w:sz="8" w:space="0" w:color="4BACC6"/>
            </w:tcBorders>
            <w:shd w:val="clear" w:color="auto" w:fill="auto"/>
            <w:tcMar>
              <w:top w:w="15" w:type="dxa"/>
              <w:left w:w="108" w:type="dxa"/>
              <w:bottom w:w="0" w:type="dxa"/>
              <w:right w:w="108" w:type="dxa"/>
            </w:tcMar>
            <w:hideMark/>
          </w:tcPr>
          <w:p w:rsidR="00B11B3D" w:rsidRPr="00480AAD" w:rsidRDefault="00B11B3D" w:rsidP="00B11B3D">
            <w:pPr>
              <w:jc w:val="center"/>
              <w:rPr>
                <w:sz w:val="22"/>
                <w:szCs w:val="22"/>
                <w:rtl/>
              </w:rPr>
            </w:pPr>
            <w:r w:rsidRPr="00480AAD">
              <w:rPr>
                <w:b/>
                <w:bCs/>
                <w:sz w:val="22"/>
                <w:szCs w:val="22"/>
              </w:rPr>
              <w:t>----</w:t>
            </w:r>
          </w:p>
        </w:tc>
        <w:tc>
          <w:tcPr>
            <w:tcW w:w="0" w:type="auto"/>
            <w:tcBorders>
              <w:top w:val="single" w:sz="8" w:space="0" w:color="4BACC6"/>
              <w:left w:val="single" w:sz="8" w:space="0" w:color="4BACC6"/>
              <w:bottom w:val="single" w:sz="8" w:space="0" w:color="4BACC6"/>
              <w:right w:val="single" w:sz="8" w:space="0" w:color="4BACC6"/>
            </w:tcBorders>
            <w:shd w:val="clear" w:color="auto" w:fill="auto"/>
            <w:tcMar>
              <w:top w:w="15" w:type="dxa"/>
              <w:left w:w="108" w:type="dxa"/>
              <w:bottom w:w="0" w:type="dxa"/>
              <w:right w:w="108" w:type="dxa"/>
            </w:tcMar>
            <w:hideMark/>
          </w:tcPr>
          <w:p w:rsidR="00B11B3D" w:rsidRPr="00480AAD" w:rsidRDefault="00B11B3D" w:rsidP="00B11B3D">
            <w:pPr>
              <w:jc w:val="center"/>
              <w:rPr>
                <w:sz w:val="22"/>
                <w:szCs w:val="22"/>
                <w:rtl/>
              </w:rPr>
            </w:pPr>
            <w:r w:rsidRPr="00480AAD">
              <w:rPr>
                <w:b/>
                <w:bCs/>
                <w:sz w:val="22"/>
                <w:szCs w:val="22"/>
              </w:rPr>
              <w:t>7</w:t>
            </w:r>
          </w:p>
        </w:tc>
        <w:tc>
          <w:tcPr>
            <w:tcW w:w="0" w:type="auto"/>
            <w:tcBorders>
              <w:top w:val="single" w:sz="8" w:space="0" w:color="4BACC6"/>
              <w:left w:val="single" w:sz="8" w:space="0" w:color="4BACC6"/>
              <w:bottom w:val="single" w:sz="8" w:space="0" w:color="4BACC6"/>
              <w:right w:val="single" w:sz="8" w:space="0" w:color="4BACC6"/>
            </w:tcBorders>
            <w:shd w:val="clear" w:color="auto" w:fill="auto"/>
            <w:tcMar>
              <w:top w:w="15" w:type="dxa"/>
              <w:left w:w="107" w:type="dxa"/>
              <w:bottom w:w="0" w:type="dxa"/>
              <w:right w:w="107" w:type="dxa"/>
            </w:tcMar>
            <w:hideMark/>
          </w:tcPr>
          <w:p w:rsidR="00B11B3D" w:rsidRPr="00480AAD" w:rsidRDefault="00B11B3D" w:rsidP="00B11B3D">
            <w:pPr>
              <w:jc w:val="center"/>
              <w:rPr>
                <w:sz w:val="22"/>
                <w:szCs w:val="22"/>
                <w:rtl/>
              </w:rPr>
            </w:pPr>
            <w:r w:rsidRPr="00480AAD">
              <w:rPr>
                <w:b/>
                <w:bCs/>
                <w:sz w:val="22"/>
                <w:szCs w:val="22"/>
              </w:rPr>
              <w:t>35</w:t>
            </w:r>
          </w:p>
        </w:tc>
        <w:tc>
          <w:tcPr>
            <w:tcW w:w="708" w:type="dxa"/>
            <w:tcBorders>
              <w:top w:val="single" w:sz="8" w:space="0" w:color="4BACC6"/>
              <w:left w:val="single" w:sz="8" w:space="0" w:color="4BACC6"/>
              <w:bottom w:val="single" w:sz="8" w:space="0" w:color="4BACC6"/>
              <w:right w:val="single" w:sz="8" w:space="0" w:color="4BACC6"/>
            </w:tcBorders>
            <w:shd w:val="clear" w:color="auto" w:fill="auto"/>
            <w:tcMar>
              <w:top w:w="15" w:type="dxa"/>
              <w:left w:w="107" w:type="dxa"/>
              <w:bottom w:w="0" w:type="dxa"/>
              <w:right w:w="107" w:type="dxa"/>
            </w:tcMar>
            <w:hideMark/>
          </w:tcPr>
          <w:p w:rsidR="00B11B3D" w:rsidRPr="00480AAD" w:rsidRDefault="00B11B3D" w:rsidP="00B11B3D">
            <w:pPr>
              <w:jc w:val="center"/>
              <w:rPr>
                <w:sz w:val="22"/>
                <w:szCs w:val="22"/>
                <w:rtl/>
              </w:rPr>
            </w:pPr>
            <w:r w:rsidRPr="00480AAD">
              <w:rPr>
                <w:b/>
                <w:bCs/>
                <w:sz w:val="22"/>
                <w:szCs w:val="22"/>
              </w:rPr>
              <w:t>5</w:t>
            </w:r>
          </w:p>
        </w:tc>
      </w:tr>
      <w:tr w:rsidR="00B11B3D" w:rsidRPr="00480AAD" w:rsidTr="00B11B3D">
        <w:trPr>
          <w:trHeight w:val="35"/>
        </w:trPr>
        <w:tc>
          <w:tcPr>
            <w:tcW w:w="0" w:type="auto"/>
            <w:tcBorders>
              <w:top w:val="single" w:sz="8" w:space="0" w:color="4BACC6"/>
              <w:left w:val="single" w:sz="8" w:space="0" w:color="4BACC6"/>
              <w:bottom w:val="single" w:sz="8" w:space="0" w:color="4BACC6"/>
              <w:right w:val="single" w:sz="8" w:space="0" w:color="4BACC6"/>
            </w:tcBorders>
            <w:shd w:val="clear" w:color="auto" w:fill="auto"/>
            <w:tcMar>
              <w:top w:w="15" w:type="dxa"/>
              <w:left w:w="108" w:type="dxa"/>
              <w:bottom w:w="0" w:type="dxa"/>
              <w:right w:w="108" w:type="dxa"/>
            </w:tcMar>
            <w:hideMark/>
          </w:tcPr>
          <w:p w:rsidR="00B11B3D" w:rsidRPr="00480AAD" w:rsidRDefault="00B11B3D" w:rsidP="00B11B3D">
            <w:pPr>
              <w:jc w:val="center"/>
              <w:rPr>
                <w:sz w:val="22"/>
                <w:szCs w:val="22"/>
                <w:rtl/>
              </w:rPr>
            </w:pPr>
            <w:r w:rsidRPr="00480AAD">
              <w:rPr>
                <w:b/>
                <w:bCs/>
                <w:sz w:val="22"/>
                <w:szCs w:val="22"/>
              </w:rPr>
              <w:t>F</w:t>
            </w:r>
          </w:p>
        </w:tc>
        <w:tc>
          <w:tcPr>
            <w:tcW w:w="0" w:type="auto"/>
            <w:tcBorders>
              <w:top w:val="single" w:sz="8" w:space="0" w:color="4BACC6"/>
              <w:left w:val="single" w:sz="8" w:space="0" w:color="4BACC6"/>
              <w:bottom w:val="single" w:sz="8" w:space="0" w:color="4BACC6"/>
              <w:right w:val="single" w:sz="8" w:space="0" w:color="4BACC6"/>
            </w:tcBorders>
            <w:shd w:val="clear" w:color="auto" w:fill="auto"/>
            <w:tcMar>
              <w:top w:w="15" w:type="dxa"/>
              <w:left w:w="108" w:type="dxa"/>
              <w:bottom w:w="0" w:type="dxa"/>
              <w:right w:w="108" w:type="dxa"/>
            </w:tcMar>
            <w:hideMark/>
          </w:tcPr>
          <w:p w:rsidR="00B11B3D" w:rsidRPr="00480AAD" w:rsidRDefault="00B11B3D" w:rsidP="00B11B3D">
            <w:pPr>
              <w:jc w:val="center"/>
              <w:rPr>
                <w:sz w:val="22"/>
                <w:szCs w:val="22"/>
                <w:rtl/>
              </w:rPr>
            </w:pPr>
            <w:r w:rsidRPr="00480AAD">
              <w:rPr>
                <w:b/>
                <w:bCs/>
                <w:sz w:val="22"/>
                <w:szCs w:val="22"/>
              </w:rPr>
              <w:t>C,E,D</w:t>
            </w:r>
          </w:p>
        </w:tc>
        <w:tc>
          <w:tcPr>
            <w:tcW w:w="0" w:type="auto"/>
            <w:tcBorders>
              <w:top w:val="single" w:sz="8" w:space="0" w:color="4BACC6"/>
              <w:left w:val="single" w:sz="8" w:space="0" w:color="4BACC6"/>
              <w:bottom w:val="single" w:sz="8" w:space="0" w:color="4BACC6"/>
              <w:right w:val="single" w:sz="8" w:space="0" w:color="4BACC6"/>
            </w:tcBorders>
            <w:shd w:val="clear" w:color="auto" w:fill="auto"/>
            <w:tcMar>
              <w:top w:w="15" w:type="dxa"/>
              <w:left w:w="108" w:type="dxa"/>
              <w:bottom w:w="0" w:type="dxa"/>
              <w:right w:w="108" w:type="dxa"/>
            </w:tcMar>
            <w:hideMark/>
          </w:tcPr>
          <w:p w:rsidR="00B11B3D" w:rsidRPr="00480AAD" w:rsidRDefault="00B11B3D" w:rsidP="00B11B3D">
            <w:pPr>
              <w:jc w:val="center"/>
              <w:rPr>
                <w:sz w:val="22"/>
                <w:szCs w:val="22"/>
                <w:rtl/>
              </w:rPr>
            </w:pPr>
            <w:r w:rsidRPr="00480AAD">
              <w:rPr>
                <w:b/>
                <w:bCs/>
                <w:sz w:val="22"/>
                <w:szCs w:val="22"/>
              </w:rPr>
              <w:t>4</w:t>
            </w:r>
          </w:p>
        </w:tc>
        <w:tc>
          <w:tcPr>
            <w:tcW w:w="0" w:type="auto"/>
            <w:tcBorders>
              <w:top w:val="single" w:sz="8" w:space="0" w:color="4BACC6"/>
              <w:left w:val="single" w:sz="8" w:space="0" w:color="4BACC6"/>
              <w:bottom w:val="single" w:sz="8" w:space="0" w:color="4BACC6"/>
              <w:right w:val="single" w:sz="8" w:space="0" w:color="4BACC6"/>
            </w:tcBorders>
            <w:shd w:val="clear" w:color="auto" w:fill="auto"/>
            <w:tcMar>
              <w:top w:w="15" w:type="dxa"/>
              <w:left w:w="107" w:type="dxa"/>
              <w:bottom w:w="0" w:type="dxa"/>
              <w:right w:w="107" w:type="dxa"/>
            </w:tcMar>
            <w:hideMark/>
          </w:tcPr>
          <w:p w:rsidR="00B11B3D" w:rsidRPr="00480AAD" w:rsidRDefault="00B11B3D" w:rsidP="00B11B3D">
            <w:pPr>
              <w:jc w:val="center"/>
              <w:rPr>
                <w:sz w:val="22"/>
                <w:szCs w:val="22"/>
                <w:rtl/>
              </w:rPr>
            </w:pPr>
            <w:r w:rsidRPr="00480AAD">
              <w:rPr>
                <w:b/>
                <w:bCs/>
                <w:sz w:val="22"/>
                <w:szCs w:val="22"/>
              </w:rPr>
              <w:t>36</w:t>
            </w:r>
          </w:p>
        </w:tc>
        <w:tc>
          <w:tcPr>
            <w:tcW w:w="708" w:type="dxa"/>
            <w:tcBorders>
              <w:top w:val="single" w:sz="8" w:space="0" w:color="4BACC6"/>
              <w:left w:val="single" w:sz="8" w:space="0" w:color="4BACC6"/>
              <w:bottom w:val="single" w:sz="8" w:space="0" w:color="4BACC6"/>
              <w:right w:val="single" w:sz="8" w:space="0" w:color="4BACC6"/>
            </w:tcBorders>
            <w:shd w:val="clear" w:color="auto" w:fill="auto"/>
            <w:tcMar>
              <w:top w:w="15" w:type="dxa"/>
              <w:left w:w="107" w:type="dxa"/>
              <w:bottom w:w="0" w:type="dxa"/>
              <w:right w:w="107" w:type="dxa"/>
            </w:tcMar>
            <w:hideMark/>
          </w:tcPr>
          <w:p w:rsidR="00B11B3D" w:rsidRPr="00480AAD" w:rsidRDefault="00B11B3D" w:rsidP="00B11B3D">
            <w:pPr>
              <w:jc w:val="center"/>
              <w:rPr>
                <w:sz w:val="22"/>
                <w:szCs w:val="22"/>
                <w:rtl/>
              </w:rPr>
            </w:pPr>
            <w:r w:rsidRPr="00480AAD">
              <w:rPr>
                <w:b/>
                <w:bCs/>
                <w:sz w:val="22"/>
                <w:szCs w:val="22"/>
              </w:rPr>
              <w:t>9</w:t>
            </w:r>
          </w:p>
        </w:tc>
      </w:tr>
      <w:tr w:rsidR="00B11B3D" w:rsidRPr="00480AAD" w:rsidTr="00B11B3D">
        <w:trPr>
          <w:trHeight w:val="35"/>
        </w:trPr>
        <w:tc>
          <w:tcPr>
            <w:tcW w:w="0" w:type="auto"/>
            <w:tcBorders>
              <w:top w:val="single" w:sz="8" w:space="0" w:color="4BACC6"/>
              <w:left w:val="single" w:sz="8" w:space="0" w:color="4BACC6"/>
              <w:bottom w:val="single" w:sz="8" w:space="0" w:color="4BACC6"/>
              <w:right w:val="single" w:sz="8" w:space="0" w:color="4BACC6"/>
            </w:tcBorders>
            <w:shd w:val="clear" w:color="auto" w:fill="auto"/>
            <w:tcMar>
              <w:top w:w="15" w:type="dxa"/>
              <w:left w:w="108" w:type="dxa"/>
              <w:bottom w:w="0" w:type="dxa"/>
              <w:right w:w="108" w:type="dxa"/>
            </w:tcMar>
            <w:hideMark/>
          </w:tcPr>
          <w:p w:rsidR="00B11B3D" w:rsidRPr="00480AAD" w:rsidRDefault="00B11B3D" w:rsidP="00B11B3D">
            <w:pPr>
              <w:jc w:val="center"/>
              <w:rPr>
                <w:sz w:val="22"/>
                <w:szCs w:val="22"/>
                <w:rtl/>
              </w:rPr>
            </w:pPr>
            <w:r w:rsidRPr="00480AAD">
              <w:rPr>
                <w:b/>
                <w:bCs/>
                <w:sz w:val="22"/>
                <w:szCs w:val="22"/>
              </w:rPr>
              <w:t>G</w:t>
            </w:r>
          </w:p>
        </w:tc>
        <w:tc>
          <w:tcPr>
            <w:tcW w:w="0" w:type="auto"/>
            <w:tcBorders>
              <w:top w:val="single" w:sz="8" w:space="0" w:color="4BACC6"/>
              <w:left w:val="single" w:sz="8" w:space="0" w:color="4BACC6"/>
              <w:bottom w:val="single" w:sz="8" w:space="0" w:color="4BACC6"/>
              <w:right w:val="single" w:sz="8" w:space="0" w:color="4BACC6"/>
            </w:tcBorders>
            <w:shd w:val="clear" w:color="auto" w:fill="auto"/>
            <w:tcMar>
              <w:top w:w="15" w:type="dxa"/>
              <w:left w:w="108" w:type="dxa"/>
              <w:bottom w:w="0" w:type="dxa"/>
              <w:right w:w="108" w:type="dxa"/>
            </w:tcMar>
            <w:hideMark/>
          </w:tcPr>
          <w:p w:rsidR="00B11B3D" w:rsidRPr="00480AAD" w:rsidRDefault="00B11B3D" w:rsidP="00B11B3D">
            <w:pPr>
              <w:jc w:val="center"/>
              <w:rPr>
                <w:sz w:val="22"/>
                <w:szCs w:val="22"/>
                <w:rtl/>
              </w:rPr>
            </w:pPr>
            <w:r w:rsidRPr="00480AAD">
              <w:rPr>
                <w:b/>
                <w:bCs/>
                <w:sz w:val="22"/>
                <w:szCs w:val="22"/>
              </w:rPr>
              <w:t>F</w:t>
            </w:r>
          </w:p>
        </w:tc>
        <w:tc>
          <w:tcPr>
            <w:tcW w:w="0" w:type="auto"/>
            <w:tcBorders>
              <w:top w:val="single" w:sz="8" w:space="0" w:color="4BACC6"/>
              <w:left w:val="single" w:sz="8" w:space="0" w:color="4BACC6"/>
              <w:bottom w:val="single" w:sz="8" w:space="0" w:color="4BACC6"/>
              <w:right w:val="single" w:sz="8" w:space="0" w:color="4BACC6"/>
            </w:tcBorders>
            <w:shd w:val="clear" w:color="auto" w:fill="auto"/>
            <w:tcMar>
              <w:top w:w="15" w:type="dxa"/>
              <w:left w:w="108" w:type="dxa"/>
              <w:bottom w:w="0" w:type="dxa"/>
              <w:right w:w="108" w:type="dxa"/>
            </w:tcMar>
            <w:hideMark/>
          </w:tcPr>
          <w:p w:rsidR="00B11B3D" w:rsidRPr="00480AAD" w:rsidRDefault="00B11B3D" w:rsidP="00B11B3D">
            <w:pPr>
              <w:jc w:val="center"/>
              <w:rPr>
                <w:sz w:val="22"/>
                <w:szCs w:val="22"/>
                <w:rtl/>
              </w:rPr>
            </w:pPr>
            <w:r w:rsidRPr="00480AAD">
              <w:rPr>
                <w:b/>
                <w:bCs/>
                <w:sz w:val="22"/>
                <w:szCs w:val="22"/>
              </w:rPr>
              <w:t>5</w:t>
            </w:r>
          </w:p>
        </w:tc>
        <w:tc>
          <w:tcPr>
            <w:tcW w:w="0" w:type="auto"/>
            <w:tcBorders>
              <w:top w:val="single" w:sz="8" w:space="0" w:color="4BACC6"/>
              <w:left w:val="single" w:sz="8" w:space="0" w:color="4BACC6"/>
              <w:bottom w:val="single" w:sz="8" w:space="0" w:color="4BACC6"/>
              <w:right w:val="single" w:sz="8" w:space="0" w:color="4BACC6"/>
            </w:tcBorders>
            <w:shd w:val="clear" w:color="auto" w:fill="auto"/>
            <w:tcMar>
              <w:top w:w="15" w:type="dxa"/>
              <w:left w:w="107" w:type="dxa"/>
              <w:bottom w:w="0" w:type="dxa"/>
              <w:right w:w="107" w:type="dxa"/>
            </w:tcMar>
            <w:hideMark/>
          </w:tcPr>
          <w:p w:rsidR="00B11B3D" w:rsidRPr="00480AAD" w:rsidRDefault="00B11B3D" w:rsidP="00B11B3D">
            <w:pPr>
              <w:jc w:val="center"/>
              <w:rPr>
                <w:sz w:val="22"/>
                <w:szCs w:val="22"/>
                <w:rtl/>
              </w:rPr>
            </w:pPr>
            <w:r w:rsidRPr="00480AAD">
              <w:rPr>
                <w:b/>
                <w:bCs/>
                <w:sz w:val="22"/>
                <w:szCs w:val="22"/>
              </w:rPr>
              <w:t>35</w:t>
            </w:r>
          </w:p>
        </w:tc>
        <w:tc>
          <w:tcPr>
            <w:tcW w:w="708" w:type="dxa"/>
            <w:tcBorders>
              <w:top w:val="single" w:sz="8" w:space="0" w:color="4BACC6"/>
              <w:left w:val="single" w:sz="8" w:space="0" w:color="4BACC6"/>
              <w:bottom w:val="single" w:sz="8" w:space="0" w:color="4BACC6"/>
              <w:right w:val="single" w:sz="8" w:space="0" w:color="4BACC6"/>
            </w:tcBorders>
            <w:shd w:val="clear" w:color="auto" w:fill="auto"/>
            <w:tcMar>
              <w:top w:w="15" w:type="dxa"/>
              <w:left w:w="107" w:type="dxa"/>
              <w:bottom w:w="0" w:type="dxa"/>
              <w:right w:w="107" w:type="dxa"/>
            </w:tcMar>
            <w:hideMark/>
          </w:tcPr>
          <w:p w:rsidR="00B11B3D" w:rsidRPr="00480AAD" w:rsidRDefault="00B11B3D" w:rsidP="00B11B3D">
            <w:pPr>
              <w:jc w:val="center"/>
              <w:rPr>
                <w:sz w:val="22"/>
                <w:szCs w:val="22"/>
                <w:rtl/>
              </w:rPr>
            </w:pPr>
            <w:r w:rsidRPr="00480AAD">
              <w:rPr>
                <w:b/>
                <w:bCs/>
                <w:sz w:val="22"/>
                <w:szCs w:val="22"/>
              </w:rPr>
              <w:t>7</w:t>
            </w:r>
          </w:p>
        </w:tc>
      </w:tr>
    </w:tbl>
    <w:p w:rsidR="00F01D0D" w:rsidRPr="00480AAD" w:rsidRDefault="00B11B3D" w:rsidP="00A17D69">
      <w:pPr>
        <w:rPr>
          <w:b/>
          <w:bCs/>
          <w:sz w:val="22"/>
          <w:szCs w:val="22"/>
          <w:rtl/>
        </w:rPr>
      </w:pPr>
      <w:r w:rsidRPr="00480AAD">
        <w:rPr>
          <w:rFonts w:hint="cs"/>
          <w:b/>
          <w:bCs/>
          <w:noProof/>
          <w:sz w:val="22"/>
          <w:szCs w:val="22"/>
          <w:rtl/>
        </w:rPr>
        <mc:AlternateContent>
          <mc:Choice Requires="wps">
            <w:drawing>
              <wp:anchor distT="0" distB="0" distL="114300" distR="114300" simplePos="0" relativeHeight="251672576" behindDoc="0" locked="0" layoutInCell="1" allowOverlap="1">
                <wp:simplePos x="0" y="0"/>
                <wp:positionH relativeFrom="column">
                  <wp:posOffset>-69215</wp:posOffset>
                </wp:positionH>
                <wp:positionV relativeFrom="paragraph">
                  <wp:posOffset>260874</wp:posOffset>
                </wp:positionV>
                <wp:extent cx="2258171" cy="262393"/>
                <wp:effectExtent l="0" t="0" r="27940" b="23495"/>
                <wp:wrapNone/>
                <wp:docPr id="158744" name="תיבת טקסט 158744"/>
                <wp:cNvGraphicFramePr/>
                <a:graphic xmlns:a="http://schemas.openxmlformats.org/drawingml/2006/main">
                  <a:graphicData uri="http://schemas.microsoft.com/office/word/2010/wordprocessingShape">
                    <wps:wsp>
                      <wps:cNvSpPr txBox="1"/>
                      <wps:spPr>
                        <a:xfrm>
                          <a:off x="0" y="0"/>
                          <a:ext cx="2258171" cy="2623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B72DF" w:rsidRDefault="003B72DF">
                            <w:pPr>
                              <w:rPr>
                                <w:rtl/>
                              </w:rPr>
                            </w:pPr>
                            <w:r>
                              <w:rPr>
                                <w:rFonts w:hint="cs"/>
                                <w:rtl/>
                              </w:rPr>
                              <w:t xml:space="preserve">התחלה מוקדמת </w:t>
                            </w:r>
                            <w:r>
                              <w:rPr>
                                <w:rtl/>
                              </w:rPr>
                              <w:t>–</w:t>
                            </w:r>
                            <w:r>
                              <w:rPr>
                                <w:rFonts w:hint="cs"/>
                                <w:rtl/>
                              </w:rPr>
                              <w:t xml:space="preserve"> פרופיל משאבים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id="תיבת טקסט 158744" o:spid="_x0000_s1027" type="#_x0000_t202" style="position:absolute;left:0;text-align:left;margin-left:-5.45pt;margin-top:20.55pt;width:177.8pt;height:20.6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" fillcolor="white [3201]" strokeweight=".5pt">
                <v:textbox>
                  <w:txbxContent>
                    <w:p w:rsidR="003B72DF" w:rsidRDefault="003B72DF">
                      <w:pPr>
                        <w:rPr>
                          <w:rtl/>
                        </w:rPr>
                      </w:pPr>
                      <w:r>
                        <w:rPr>
                          <w:rFonts w:hint="cs"/>
                          <w:rtl/>
                        </w:rPr>
                        <w:t xml:space="preserve">התחלה מוקדמת </w:t>
                      </w:r>
                      <w:r>
                        <w:rPr>
                          <w:rtl/>
                        </w:rPr>
                        <w:t>–</w:t>
                      </w:r>
                      <w:r>
                        <w:rPr>
                          <w:rFonts w:hint="cs"/>
                          <w:rtl/>
                        </w:rPr>
                        <w:t xml:space="preserve"> פרופיל משאבים</w:t>
                      </w:r>
                    </w:p>
                  </w:txbxContent>
                </v:textbox>
              </v:shape>
            </w:pict>
          </mc:Fallback>
        </mc:AlternateContent>
      </w:r>
      <w:r w:rsidRPr="00480AAD">
        <w:rPr>
          <w:rFonts w:hint="cs"/>
          <w:b/>
          <w:bCs/>
          <w:sz w:val="22"/>
          <w:szCs w:val="22"/>
          <w:rtl/>
        </w:rPr>
        <w:t>דוגמה- תזמון משאבים</w:t>
      </w:r>
    </w:p>
    <w:p w:rsidR="00B11B3D" w:rsidRPr="00480AAD" w:rsidRDefault="00DB1970" w:rsidP="00B11B3D">
      <w:pPr>
        <w:rPr>
          <w:sz w:val="22"/>
          <w:szCs w:val="22"/>
          <w:rtl/>
        </w:rPr>
      </w:pPr>
      <w:r w:rsidRPr="00480AAD">
        <w:rPr>
          <w:noProof/>
          <w:sz w:val="22"/>
          <w:szCs w:val="22"/>
        </w:rPr>
        <w:drawing>
          <wp:anchor distT="0" distB="0" distL="114300" distR="114300" simplePos="0" relativeHeight="251837440" behindDoc="1" locked="0" layoutInCell="1" allowOverlap="1">
            <wp:simplePos x="0" y="0"/>
            <wp:positionH relativeFrom="column">
              <wp:posOffset>-353060</wp:posOffset>
            </wp:positionH>
            <wp:positionV relativeFrom="paragraph">
              <wp:posOffset>176530</wp:posOffset>
            </wp:positionV>
            <wp:extent cx="2687320" cy="1266825"/>
            <wp:effectExtent l="0" t="0" r="0" b="9525"/>
            <wp:wrapTight wrapText="bothSides">
              <wp:wrapPolygon edited="0">
                <wp:start x="0" y="0"/>
                <wp:lineTo x="0" y="21438"/>
                <wp:lineTo x="21437" y="21438"/>
                <wp:lineTo x="21437" y="0"/>
                <wp:lineTo x="0" y="0"/>
              </wp:wrapPolygon>
            </wp:wrapTight>
            <wp:docPr id="158742" name="תמונה 158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87320" cy="1266825"/>
                    </a:xfrm>
                    <a:prstGeom prst="rect">
                      <a:avLst/>
                    </a:prstGeom>
                  </pic:spPr>
                </pic:pic>
              </a:graphicData>
            </a:graphic>
            <wp14:sizeRelH relativeFrom="margin">
              <wp14:pctWidth>0</wp14:pctWidth>
            </wp14:sizeRelH>
            <wp14:sizeRelV relativeFrom="margin">
              <wp14:pctHeight>0</wp14:pctHeight>
            </wp14:sizeRelV>
          </wp:anchor>
        </w:drawing>
      </w:r>
    </w:p>
    <w:p w:rsidR="00B11B3D" w:rsidRPr="00480AAD" w:rsidRDefault="00B11B3D">
      <w:pPr>
        <w:bidi w:val="0"/>
        <w:rPr>
          <w:sz w:val="22"/>
          <w:szCs w:val="22"/>
          <w:rtl/>
        </w:rPr>
      </w:pPr>
    </w:p>
    <w:p w:rsidR="00B11B3D" w:rsidRPr="00480AAD" w:rsidRDefault="00B11B3D" w:rsidP="00B11B3D">
      <w:pPr>
        <w:bidi w:val="0"/>
        <w:rPr>
          <w:sz w:val="22"/>
          <w:szCs w:val="22"/>
        </w:rPr>
      </w:pPr>
    </w:p>
    <w:p w:rsidR="00B11B3D" w:rsidRPr="00480AAD" w:rsidRDefault="00B11B3D" w:rsidP="00B11B3D">
      <w:pPr>
        <w:bidi w:val="0"/>
        <w:rPr>
          <w:sz w:val="22"/>
          <w:szCs w:val="22"/>
        </w:rPr>
      </w:pPr>
    </w:p>
    <w:p w:rsidR="00B11B3D" w:rsidRPr="00480AAD" w:rsidRDefault="00B11B3D" w:rsidP="00B11B3D">
      <w:pPr>
        <w:bidi w:val="0"/>
        <w:rPr>
          <w:sz w:val="22"/>
          <w:szCs w:val="22"/>
        </w:rPr>
      </w:pPr>
    </w:p>
    <w:p w:rsidR="00B11B3D" w:rsidRPr="00480AAD" w:rsidRDefault="00DB1970" w:rsidP="00B11B3D">
      <w:pPr>
        <w:bidi w:val="0"/>
        <w:rPr>
          <w:sz w:val="22"/>
          <w:szCs w:val="22"/>
        </w:rPr>
      </w:pPr>
      <w:r w:rsidRPr="00480AAD">
        <w:rPr>
          <w:rFonts w:hint="cs"/>
          <w:b/>
          <w:bCs/>
          <w:noProof/>
          <w:sz w:val="22"/>
          <w:szCs w:val="22"/>
          <w:rtl/>
        </w:rPr>
        <mc:AlternateContent>
          <mc:Choice Requires="wps">
            <w:drawing>
              <wp:anchor distT="0" distB="0" distL="114300" distR="114300" simplePos="0" relativeHeight="251674624" behindDoc="0" locked="0" layoutInCell="1" allowOverlap="1" wp14:anchorId="2F062082" wp14:editId="1919EA21">
                <wp:simplePos x="0" y="0"/>
                <wp:positionH relativeFrom="column">
                  <wp:posOffset>-148590</wp:posOffset>
                </wp:positionH>
                <wp:positionV relativeFrom="paragraph">
                  <wp:posOffset>241717</wp:posOffset>
                </wp:positionV>
                <wp:extent cx="2258060" cy="246490"/>
                <wp:effectExtent l="0" t="0" r="27940" b="20320"/>
                <wp:wrapNone/>
                <wp:docPr id="158745" name="תיבת טקסט 158745"/>
                <wp:cNvGraphicFramePr/>
                <a:graphic xmlns:a="http://schemas.openxmlformats.org/drawingml/2006/main">
                  <a:graphicData uri="http://schemas.microsoft.com/office/word/2010/wordprocessingShape">
                    <wps:wsp>
                      <wps:cNvSpPr txBox="1"/>
                      <wps:spPr>
                        <a:xfrm>
                          <a:off x="0" y="0"/>
                          <a:ext cx="2258060" cy="2464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B72DF" w:rsidRDefault="003B72DF" w:rsidP="00B11B3D">
                            <w:pPr>
                              <w:rPr>
                                <w:rtl/>
                              </w:rPr>
                            </w:pPr>
                            <w:r>
                              <w:rPr>
                                <w:rFonts w:hint="cs"/>
                                <w:rtl/>
                              </w:rPr>
                              <w:t xml:space="preserve">התחלה מאוחרת  </w:t>
                            </w:r>
                            <w:r>
                              <w:rPr>
                                <w:rtl/>
                              </w:rPr>
                              <w:t>–</w:t>
                            </w:r>
                            <w:r>
                              <w:rPr>
                                <w:rFonts w:hint="cs"/>
                                <w:rtl/>
                              </w:rPr>
                              <w:t xml:space="preserve"> פרופיל משאבים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062082" id="תיבת טקסט 158745" o:spid="_x0000_s1028" type="#_x0000_t202" style="position:absolute;margin-left:-11.7pt;margin-top:19.05pt;width:177.8pt;height:19.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" fillcolor="white [3201]" strokeweight=".5pt">
                <v:textbox>
                  <w:txbxContent>
                    <w:p w:rsidR="003B72DF" w:rsidRDefault="003B72DF" w:rsidP="00B11B3D">
                      <w:pPr>
                        <w:rPr>
                          <w:rtl/>
                        </w:rPr>
                      </w:pPr>
                      <w:r>
                        <w:rPr>
                          <w:rFonts w:hint="cs"/>
                          <w:rtl/>
                        </w:rPr>
                        <w:t xml:space="preserve">התחלה מאוחרת  </w:t>
                      </w:r>
                      <w:r>
                        <w:rPr>
                          <w:rtl/>
                        </w:rPr>
                        <w:t>–</w:t>
                      </w:r>
                      <w:r>
                        <w:rPr>
                          <w:rFonts w:hint="cs"/>
                          <w:rtl/>
                        </w:rPr>
                        <w:t xml:space="preserve"> פרופיל משאבים</w:t>
                      </w:r>
                    </w:p>
                  </w:txbxContent>
                </v:textbox>
              </v:shape>
            </w:pict>
          </mc:Fallback>
        </mc:AlternateContent>
      </w:r>
    </w:p>
    <w:p w:rsidR="00B11B3D" w:rsidRPr="00480AAD" w:rsidRDefault="00DB1970" w:rsidP="00B11B3D">
      <w:pPr>
        <w:bidi w:val="0"/>
        <w:rPr>
          <w:sz w:val="22"/>
          <w:szCs w:val="22"/>
          <w:rtl/>
        </w:rPr>
      </w:pPr>
      <w:r w:rsidRPr="00480AAD">
        <w:rPr>
          <w:noProof/>
          <w:sz w:val="22"/>
          <w:szCs w:val="22"/>
        </w:rPr>
        <w:drawing>
          <wp:anchor distT="0" distB="0" distL="114300" distR="114300" simplePos="0" relativeHeight="251675648" behindDoc="1" locked="0" layoutInCell="1" allowOverlap="1">
            <wp:simplePos x="0" y="0"/>
            <wp:positionH relativeFrom="column">
              <wp:posOffset>-371475</wp:posOffset>
            </wp:positionH>
            <wp:positionV relativeFrom="paragraph">
              <wp:posOffset>190680</wp:posOffset>
            </wp:positionV>
            <wp:extent cx="2703195" cy="1263650"/>
            <wp:effectExtent l="0" t="0" r="1905" b="0"/>
            <wp:wrapTight wrapText="bothSides">
              <wp:wrapPolygon edited="0">
                <wp:start x="0" y="0"/>
                <wp:lineTo x="0" y="21166"/>
                <wp:lineTo x="21463" y="21166"/>
                <wp:lineTo x="21463" y="0"/>
                <wp:lineTo x="0" y="0"/>
              </wp:wrapPolygon>
            </wp:wrapTight>
            <wp:docPr id="158746" name="תמונה 158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703195" cy="1263650"/>
                    </a:xfrm>
                    <a:prstGeom prst="rect">
                      <a:avLst/>
                    </a:prstGeom>
                  </pic:spPr>
                </pic:pic>
              </a:graphicData>
            </a:graphic>
            <wp14:sizeRelH relativeFrom="margin">
              <wp14:pctWidth>0</wp14:pctWidth>
            </wp14:sizeRelH>
            <wp14:sizeRelV relativeFrom="margin">
              <wp14:pctHeight>0</wp14:pctHeight>
            </wp14:sizeRelV>
          </wp:anchor>
        </w:drawing>
      </w:r>
    </w:p>
    <w:p w:rsidR="00B11B3D" w:rsidRPr="00480AAD" w:rsidRDefault="00B11B3D" w:rsidP="00B11B3D">
      <w:pPr>
        <w:bidi w:val="0"/>
        <w:rPr>
          <w:sz w:val="22"/>
          <w:szCs w:val="22"/>
          <w:rtl/>
        </w:rPr>
      </w:pPr>
    </w:p>
    <w:p w:rsidR="00B11B3D" w:rsidRPr="00480AAD" w:rsidRDefault="00B11B3D" w:rsidP="00B11B3D">
      <w:pPr>
        <w:bidi w:val="0"/>
        <w:rPr>
          <w:sz w:val="22"/>
          <w:szCs w:val="22"/>
          <w:rtl/>
        </w:rPr>
      </w:pPr>
    </w:p>
    <w:p w:rsidR="00B11B3D" w:rsidRPr="00480AAD" w:rsidRDefault="00B11B3D" w:rsidP="00B11B3D">
      <w:pPr>
        <w:bidi w:val="0"/>
        <w:rPr>
          <w:sz w:val="22"/>
          <w:szCs w:val="22"/>
          <w:rtl/>
        </w:rPr>
      </w:pPr>
    </w:p>
    <w:p w:rsidR="00B11B3D" w:rsidRPr="00480AAD" w:rsidRDefault="00B11B3D" w:rsidP="00B11B3D">
      <w:pPr>
        <w:bidi w:val="0"/>
        <w:rPr>
          <w:sz w:val="22"/>
          <w:szCs w:val="22"/>
          <w:rtl/>
        </w:rPr>
      </w:pPr>
    </w:p>
    <w:p w:rsidR="00B11B3D" w:rsidRPr="00480AAD" w:rsidRDefault="00B11B3D" w:rsidP="00B11B3D">
      <w:pPr>
        <w:bidi w:val="0"/>
        <w:rPr>
          <w:sz w:val="22"/>
          <w:szCs w:val="22"/>
          <w:rtl/>
        </w:rPr>
      </w:pPr>
    </w:p>
    <w:p w:rsidR="00B11B3D" w:rsidRPr="00480AAD" w:rsidRDefault="00B11B3D" w:rsidP="00B11B3D">
      <w:pPr>
        <w:bidi w:val="0"/>
        <w:rPr>
          <w:sz w:val="22"/>
          <w:szCs w:val="22"/>
        </w:rPr>
      </w:pPr>
    </w:p>
    <w:p w:rsidR="00B11B3D" w:rsidRPr="00480AAD" w:rsidRDefault="00B11B3D" w:rsidP="00360CFD">
      <w:pPr>
        <w:pStyle w:val="3"/>
        <w:rPr>
          <w:sz w:val="22"/>
          <w:szCs w:val="22"/>
          <w:rtl/>
        </w:rPr>
      </w:pPr>
      <w:r w:rsidRPr="00480AAD">
        <w:rPr>
          <w:rFonts w:hint="cs"/>
          <w:sz w:val="22"/>
          <w:szCs w:val="22"/>
          <w:rtl/>
        </w:rPr>
        <w:t>אילוצים סותרים:</w:t>
      </w:r>
    </w:p>
    <w:p w:rsidR="00DB6DD7" w:rsidRPr="00480AAD" w:rsidRDefault="00DB6DD7" w:rsidP="001D1C03">
      <w:pPr>
        <w:pStyle w:val="a3"/>
        <w:numPr>
          <w:ilvl w:val="0"/>
          <w:numId w:val="14"/>
        </w:numPr>
        <w:rPr>
          <w:sz w:val="22"/>
          <w:szCs w:val="22"/>
        </w:rPr>
      </w:pPr>
      <w:r w:rsidRPr="00480AAD">
        <w:rPr>
          <w:sz w:val="22"/>
          <w:szCs w:val="22"/>
          <w:rtl/>
        </w:rPr>
        <w:t>כאשר אילוצי תאריכים משולבים עם אילוצי זמינות משאבים, ייתכן שאין לוח זמנים אפשרי</w:t>
      </w:r>
    </w:p>
    <w:p w:rsidR="00DB6DD7" w:rsidRPr="00480AAD" w:rsidRDefault="00DB6DD7" w:rsidP="001D1C03">
      <w:pPr>
        <w:pStyle w:val="a3"/>
        <w:numPr>
          <w:ilvl w:val="0"/>
          <w:numId w:val="14"/>
        </w:numPr>
        <w:rPr>
          <w:sz w:val="22"/>
          <w:szCs w:val="22"/>
        </w:rPr>
      </w:pPr>
      <w:r w:rsidRPr="00480AAD">
        <w:rPr>
          <w:sz w:val="22"/>
          <w:szCs w:val="22"/>
          <w:rtl/>
        </w:rPr>
        <w:t>צריך להחליט מראש איזה משני אילוצים הוא דומיננטי</w:t>
      </w:r>
    </w:p>
    <w:p w:rsidR="00DB6DD7" w:rsidRPr="00480AAD" w:rsidRDefault="00DB6DD7" w:rsidP="001D1C03">
      <w:pPr>
        <w:pStyle w:val="a3"/>
        <w:numPr>
          <w:ilvl w:val="0"/>
          <w:numId w:val="14"/>
        </w:numPr>
        <w:rPr>
          <w:sz w:val="22"/>
          <w:szCs w:val="22"/>
        </w:rPr>
      </w:pPr>
      <w:r w:rsidRPr="00480AAD">
        <w:rPr>
          <w:sz w:val="22"/>
          <w:szCs w:val="22"/>
          <w:rtl/>
        </w:rPr>
        <w:t>הענות למגבלות המשאבים תוביל למרווח שלילי</w:t>
      </w:r>
    </w:p>
    <w:p w:rsidR="00DB6DD7" w:rsidRPr="00480AAD" w:rsidRDefault="00DB6DD7" w:rsidP="001D1C03">
      <w:pPr>
        <w:pStyle w:val="a3"/>
        <w:numPr>
          <w:ilvl w:val="0"/>
          <w:numId w:val="14"/>
        </w:numPr>
        <w:rPr>
          <w:sz w:val="22"/>
          <w:szCs w:val="22"/>
        </w:rPr>
      </w:pPr>
      <w:r w:rsidRPr="00480AAD">
        <w:rPr>
          <w:sz w:val="22"/>
          <w:szCs w:val="22"/>
          <w:rtl/>
        </w:rPr>
        <w:t>היענות לאילוצי לוחות הזמנים, תוביל ל הקצאת יתר</w:t>
      </w:r>
    </w:p>
    <w:p w:rsidR="00360CFD" w:rsidRPr="00480AAD" w:rsidRDefault="00360CFD" w:rsidP="00360CFD">
      <w:pPr>
        <w:jc w:val="center"/>
        <w:rPr>
          <w:sz w:val="22"/>
          <w:szCs w:val="22"/>
          <w:rtl/>
        </w:rPr>
      </w:pPr>
      <w:r w:rsidRPr="00480AAD">
        <w:rPr>
          <w:noProof/>
          <w:sz w:val="22"/>
          <w:szCs w:val="22"/>
        </w:rPr>
        <w:drawing>
          <wp:inline distT="0" distB="0" distL="0" distR="0" wp14:anchorId="5301A0A7" wp14:editId="65845E8B">
            <wp:extent cx="2304491" cy="1475473"/>
            <wp:effectExtent l="0" t="0" r="635" b="0"/>
            <wp:docPr id="158757" name="תמונה 158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17030" cy="1483501"/>
                    </a:xfrm>
                    <a:prstGeom prst="rect">
                      <a:avLst/>
                    </a:prstGeom>
                  </pic:spPr>
                </pic:pic>
              </a:graphicData>
            </a:graphic>
          </wp:inline>
        </w:drawing>
      </w:r>
    </w:p>
    <w:p w:rsidR="00B11B3D" w:rsidRPr="00480AAD" w:rsidRDefault="00360CFD" w:rsidP="00360CFD">
      <w:pPr>
        <w:pStyle w:val="3"/>
        <w:rPr>
          <w:sz w:val="22"/>
          <w:szCs w:val="22"/>
          <w:rtl/>
        </w:rPr>
      </w:pPr>
      <w:r w:rsidRPr="00480AAD">
        <w:rPr>
          <w:rFonts w:hint="cs"/>
          <w:sz w:val="22"/>
          <w:szCs w:val="22"/>
          <w:rtl/>
        </w:rPr>
        <w:t>בקרת לוח זמנים</w:t>
      </w:r>
    </w:p>
    <w:tbl>
      <w:tblPr>
        <w:tblStyle w:val="a5"/>
        <w:tblW w:w="0" w:type="auto"/>
        <w:tblLook w:val="0420" w:firstRow="1" w:lastRow="0" w:firstColumn="0" w:lastColumn="0" w:noHBand="0" w:noVBand="1"/>
      </w:tblPr>
      <w:tblGrid>
        <w:gridCol w:w="3047"/>
        <w:gridCol w:w="2310"/>
        <w:gridCol w:w="2207"/>
      </w:tblGrid>
      <w:tr w:rsidR="00360CFD" w:rsidRPr="00480AAD" w:rsidTr="00360CFD">
        <w:trPr>
          <w:trHeight w:val="60"/>
        </w:trPr>
        <w:tc>
          <w:tcPr>
            <w:tcW w:w="0" w:type="auto"/>
            <w:shd w:val="clear" w:color="auto" w:fill="F2F2F2" w:themeFill="background1" w:themeFillShade="F2"/>
            <w:hideMark/>
          </w:tcPr>
          <w:p w:rsidR="00360CFD" w:rsidRPr="00480AAD" w:rsidRDefault="00360CFD" w:rsidP="00360CFD">
            <w:pPr>
              <w:spacing w:after="160" w:line="259" w:lineRule="auto"/>
              <w:rPr>
                <w:sz w:val="22"/>
                <w:szCs w:val="22"/>
              </w:rPr>
            </w:pPr>
            <w:r w:rsidRPr="00480AAD">
              <w:rPr>
                <w:b/>
                <w:bCs/>
                <w:sz w:val="22"/>
                <w:szCs w:val="22"/>
                <w:rtl/>
              </w:rPr>
              <w:t>תפוקות</w:t>
            </w:r>
          </w:p>
        </w:tc>
        <w:tc>
          <w:tcPr>
            <w:tcW w:w="0" w:type="auto"/>
            <w:shd w:val="clear" w:color="auto" w:fill="F2F2F2" w:themeFill="background1" w:themeFillShade="F2"/>
            <w:hideMark/>
          </w:tcPr>
          <w:p w:rsidR="00360CFD" w:rsidRPr="00480AAD" w:rsidRDefault="00360CFD" w:rsidP="00360CFD">
            <w:pPr>
              <w:spacing w:after="160" w:line="259" w:lineRule="auto"/>
              <w:rPr>
                <w:sz w:val="22"/>
                <w:szCs w:val="22"/>
                <w:rtl/>
              </w:rPr>
            </w:pPr>
            <w:r w:rsidRPr="00480AAD">
              <w:rPr>
                <w:b/>
                <w:bCs/>
                <w:sz w:val="22"/>
                <w:szCs w:val="22"/>
                <w:rtl/>
              </w:rPr>
              <w:t>כלים &amp; שיטות</w:t>
            </w:r>
          </w:p>
        </w:tc>
        <w:tc>
          <w:tcPr>
            <w:tcW w:w="0" w:type="auto"/>
            <w:shd w:val="clear" w:color="auto" w:fill="F2F2F2" w:themeFill="background1" w:themeFillShade="F2"/>
            <w:hideMark/>
          </w:tcPr>
          <w:p w:rsidR="00360CFD" w:rsidRPr="00480AAD" w:rsidRDefault="00360CFD" w:rsidP="00360CFD">
            <w:pPr>
              <w:spacing w:after="160" w:line="259" w:lineRule="auto"/>
              <w:rPr>
                <w:sz w:val="22"/>
                <w:szCs w:val="22"/>
                <w:rtl/>
              </w:rPr>
            </w:pPr>
            <w:r w:rsidRPr="00480AAD">
              <w:rPr>
                <w:b/>
                <w:bCs/>
                <w:sz w:val="22"/>
                <w:szCs w:val="22"/>
                <w:rtl/>
              </w:rPr>
              <w:t>תשומות</w:t>
            </w:r>
          </w:p>
        </w:tc>
      </w:tr>
      <w:tr w:rsidR="00360CFD" w:rsidRPr="00480AAD" w:rsidTr="00360CFD">
        <w:trPr>
          <w:trHeight w:val="60"/>
        </w:trPr>
        <w:tc>
          <w:tcPr>
            <w:tcW w:w="0" w:type="auto"/>
            <w:hideMark/>
          </w:tcPr>
          <w:p w:rsidR="00360CFD" w:rsidRPr="00480AAD" w:rsidRDefault="00360CFD" w:rsidP="00360CFD">
            <w:pPr>
              <w:spacing w:after="160" w:line="259" w:lineRule="auto"/>
              <w:rPr>
                <w:sz w:val="22"/>
                <w:szCs w:val="22"/>
                <w:rtl/>
              </w:rPr>
            </w:pPr>
            <w:r w:rsidRPr="00480AAD">
              <w:rPr>
                <w:sz w:val="22"/>
                <w:szCs w:val="22"/>
                <w:rtl/>
              </w:rPr>
              <w:t>1. מיידע על ביצוע העבודה</w:t>
            </w:r>
          </w:p>
        </w:tc>
        <w:tc>
          <w:tcPr>
            <w:tcW w:w="0" w:type="auto"/>
            <w:hideMark/>
          </w:tcPr>
          <w:p w:rsidR="00360CFD" w:rsidRPr="00480AAD" w:rsidRDefault="00360CFD" w:rsidP="00360CFD">
            <w:pPr>
              <w:spacing w:after="160" w:line="259" w:lineRule="auto"/>
              <w:rPr>
                <w:sz w:val="22"/>
                <w:szCs w:val="22"/>
                <w:rtl/>
              </w:rPr>
            </w:pPr>
            <w:r w:rsidRPr="00480AAD">
              <w:rPr>
                <w:sz w:val="22"/>
                <w:szCs w:val="22"/>
                <w:rtl/>
              </w:rPr>
              <w:t>1. סקירות ביצוע</w:t>
            </w:r>
          </w:p>
        </w:tc>
        <w:tc>
          <w:tcPr>
            <w:tcW w:w="0" w:type="auto"/>
            <w:hideMark/>
          </w:tcPr>
          <w:p w:rsidR="00360CFD" w:rsidRPr="00480AAD" w:rsidRDefault="00360CFD" w:rsidP="00360CFD">
            <w:pPr>
              <w:spacing w:after="160" w:line="259" w:lineRule="auto"/>
              <w:rPr>
                <w:sz w:val="22"/>
                <w:szCs w:val="22"/>
                <w:rtl/>
              </w:rPr>
            </w:pPr>
            <w:r w:rsidRPr="00480AAD">
              <w:rPr>
                <w:sz w:val="22"/>
                <w:szCs w:val="22"/>
                <w:rtl/>
              </w:rPr>
              <w:t>1. תוכנית ניהול הפרויקט</w:t>
            </w:r>
          </w:p>
        </w:tc>
      </w:tr>
      <w:tr w:rsidR="00360CFD" w:rsidRPr="00480AAD" w:rsidTr="00360CFD">
        <w:trPr>
          <w:trHeight w:val="60"/>
        </w:trPr>
        <w:tc>
          <w:tcPr>
            <w:tcW w:w="0" w:type="auto"/>
            <w:hideMark/>
          </w:tcPr>
          <w:p w:rsidR="00360CFD" w:rsidRPr="00480AAD" w:rsidRDefault="00360CFD" w:rsidP="00360CFD">
            <w:pPr>
              <w:spacing w:after="160" w:line="259" w:lineRule="auto"/>
              <w:rPr>
                <w:sz w:val="22"/>
                <w:szCs w:val="22"/>
                <w:rtl/>
              </w:rPr>
            </w:pPr>
            <w:r w:rsidRPr="00480AAD">
              <w:rPr>
                <w:sz w:val="22"/>
                <w:szCs w:val="22"/>
                <w:rtl/>
              </w:rPr>
              <w:t>2. תחזיות לוחות זמנים.</w:t>
            </w:r>
          </w:p>
        </w:tc>
        <w:tc>
          <w:tcPr>
            <w:tcW w:w="0" w:type="auto"/>
            <w:hideMark/>
          </w:tcPr>
          <w:p w:rsidR="00360CFD" w:rsidRPr="00480AAD" w:rsidRDefault="00360CFD" w:rsidP="00360CFD">
            <w:pPr>
              <w:spacing w:after="160" w:line="259" w:lineRule="auto"/>
              <w:rPr>
                <w:sz w:val="22"/>
                <w:szCs w:val="22"/>
                <w:rtl/>
              </w:rPr>
            </w:pPr>
            <w:r w:rsidRPr="00480AAD">
              <w:rPr>
                <w:sz w:val="22"/>
                <w:szCs w:val="22"/>
                <w:rtl/>
              </w:rPr>
              <w:t>2. תוכנה לניהול פרויקטים</w:t>
            </w:r>
          </w:p>
        </w:tc>
        <w:tc>
          <w:tcPr>
            <w:tcW w:w="0" w:type="auto"/>
            <w:hideMark/>
          </w:tcPr>
          <w:p w:rsidR="00360CFD" w:rsidRPr="00480AAD" w:rsidRDefault="00360CFD" w:rsidP="00360CFD">
            <w:pPr>
              <w:spacing w:after="160" w:line="259" w:lineRule="auto"/>
              <w:rPr>
                <w:sz w:val="22"/>
                <w:szCs w:val="22"/>
                <w:rtl/>
              </w:rPr>
            </w:pPr>
            <w:r w:rsidRPr="00480AAD">
              <w:rPr>
                <w:sz w:val="22"/>
                <w:szCs w:val="22"/>
                <w:rtl/>
              </w:rPr>
              <w:t>2. לוח זמנים לפרויקט</w:t>
            </w:r>
          </w:p>
        </w:tc>
      </w:tr>
      <w:tr w:rsidR="00360CFD" w:rsidRPr="00480AAD" w:rsidTr="00360CFD">
        <w:trPr>
          <w:trHeight w:val="60"/>
        </w:trPr>
        <w:tc>
          <w:tcPr>
            <w:tcW w:w="0" w:type="auto"/>
            <w:hideMark/>
          </w:tcPr>
          <w:p w:rsidR="00360CFD" w:rsidRPr="00480AAD" w:rsidRDefault="00360CFD" w:rsidP="00360CFD">
            <w:pPr>
              <w:spacing w:after="160" w:line="259" w:lineRule="auto"/>
              <w:rPr>
                <w:sz w:val="22"/>
                <w:szCs w:val="22"/>
                <w:rtl/>
              </w:rPr>
            </w:pPr>
            <w:r w:rsidRPr="00480AAD">
              <w:rPr>
                <w:sz w:val="22"/>
                <w:szCs w:val="22"/>
                <w:rtl/>
              </w:rPr>
              <w:t>3. בקשות לשינויים</w:t>
            </w:r>
          </w:p>
        </w:tc>
        <w:tc>
          <w:tcPr>
            <w:tcW w:w="0" w:type="auto"/>
            <w:hideMark/>
          </w:tcPr>
          <w:p w:rsidR="00360CFD" w:rsidRPr="00480AAD" w:rsidRDefault="00360CFD" w:rsidP="00360CFD">
            <w:pPr>
              <w:spacing w:after="160" w:line="259" w:lineRule="auto"/>
              <w:rPr>
                <w:sz w:val="22"/>
                <w:szCs w:val="22"/>
                <w:rtl/>
              </w:rPr>
            </w:pPr>
            <w:r w:rsidRPr="00480AAD">
              <w:rPr>
                <w:sz w:val="22"/>
                <w:szCs w:val="22"/>
                <w:rtl/>
              </w:rPr>
              <w:t>3. שיטות מיטוב משאבים</w:t>
            </w:r>
          </w:p>
        </w:tc>
        <w:tc>
          <w:tcPr>
            <w:tcW w:w="0" w:type="auto"/>
            <w:hideMark/>
          </w:tcPr>
          <w:p w:rsidR="00360CFD" w:rsidRPr="00480AAD" w:rsidRDefault="00360CFD" w:rsidP="00360CFD">
            <w:pPr>
              <w:spacing w:after="160" w:line="259" w:lineRule="auto"/>
              <w:rPr>
                <w:sz w:val="22"/>
                <w:szCs w:val="22"/>
                <w:rtl/>
              </w:rPr>
            </w:pPr>
            <w:r w:rsidRPr="00480AAD">
              <w:rPr>
                <w:sz w:val="22"/>
                <w:szCs w:val="22"/>
                <w:rtl/>
              </w:rPr>
              <w:t>3. נתוני ביצוע עבודה</w:t>
            </w:r>
          </w:p>
        </w:tc>
      </w:tr>
      <w:tr w:rsidR="00360CFD" w:rsidRPr="00480AAD" w:rsidTr="00360CFD">
        <w:trPr>
          <w:trHeight w:val="60"/>
        </w:trPr>
        <w:tc>
          <w:tcPr>
            <w:tcW w:w="0" w:type="auto"/>
            <w:hideMark/>
          </w:tcPr>
          <w:p w:rsidR="00360CFD" w:rsidRPr="00480AAD" w:rsidRDefault="00360CFD" w:rsidP="00360CFD">
            <w:pPr>
              <w:spacing w:after="160" w:line="259" w:lineRule="auto"/>
              <w:rPr>
                <w:sz w:val="22"/>
                <w:szCs w:val="22"/>
                <w:rtl/>
              </w:rPr>
            </w:pPr>
            <w:r w:rsidRPr="00480AAD">
              <w:rPr>
                <w:sz w:val="22"/>
                <w:szCs w:val="22"/>
                <w:rtl/>
              </w:rPr>
              <w:t>4. עדכונים לתוכנית ניהול הפרויקט.</w:t>
            </w:r>
          </w:p>
        </w:tc>
        <w:tc>
          <w:tcPr>
            <w:tcW w:w="0" w:type="auto"/>
            <w:hideMark/>
          </w:tcPr>
          <w:p w:rsidR="00360CFD" w:rsidRPr="00480AAD" w:rsidRDefault="00360CFD" w:rsidP="00360CFD">
            <w:pPr>
              <w:spacing w:after="160" w:line="259" w:lineRule="auto"/>
              <w:rPr>
                <w:sz w:val="22"/>
                <w:szCs w:val="22"/>
                <w:rtl/>
              </w:rPr>
            </w:pPr>
            <w:r w:rsidRPr="00480AAD">
              <w:rPr>
                <w:sz w:val="22"/>
                <w:szCs w:val="22"/>
                <w:rtl/>
              </w:rPr>
              <w:t>4. שיטות מידול</w:t>
            </w:r>
          </w:p>
        </w:tc>
        <w:tc>
          <w:tcPr>
            <w:tcW w:w="0" w:type="auto"/>
            <w:hideMark/>
          </w:tcPr>
          <w:p w:rsidR="00360CFD" w:rsidRPr="00480AAD" w:rsidRDefault="00360CFD" w:rsidP="00360CFD">
            <w:pPr>
              <w:spacing w:after="160" w:line="259" w:lineRule="auto"/>
              <w:rPr>
                <w:sz w:val="22"/>
                <w:szCs w:val="22"/>
                <w:rtl/>
              </w:rPr>
            </w:pPr>
            <w:r w:rsidRPr="00480AAD">
              <w:rPr>
                <w:sz w:val="22"/>
                <w:szCs w:val="22"/>
                <w:rtl/>
              </w:rPr>
              <w:t>4. לוחות שנה לפרויקט</w:t>
            </w:r>
          </w:p>
        </w:tc>
      </w:tr>
      <w:tr w:rsidR="00360CFD" w:rsidRPr="00480AAD" w:rsidTr="00360CFD">
        <w:trPr>
          <w:trHeight w:val="60"/>
        </w:trPr>
        <w:tc>
          <w:tcPr>
            <w:tcW w:w="0" w:type="auto"/>
            <w:hideMark/>
          </w:tcPr>
          <w:p w:rsidR="00360CFD" w:rsidRPr="00480AAD" w:rsidRDefault="00360CFD" w:rsidP="00360CFD">
            <w:pPr>
              <w:spacing w:after="160" w:line="259" w:lineRule="auto"/>
              <w:rPr>
                <w:sz w:val="22"/>
                <w:szCs w:val="22"/>
                <w:rtl/>
              </w:rPr>
            </w:pPr>
            <w:r w:rsidRPr="00480AAD">
              <w:rPr>
                <w:sz w:val="22"/>
                <w:szCs w:val="22"/>
                <w:rtl/>
              </w:rPr>
              <w:t>5. עדכון מסמכי הפרויקט</w:t>
            </w:r>
          </w:p>
        </w:tc>
        <w:tc>
          <w:tcPr>
            <w:tcW w:w="0" w:type="auto"/>
            <w:hideMark/>
          </w:tcPr>
          <w:p w:rsidR="00360CFD" w:rsidRPr="00480AAD" w:rsidRDefault="00360CFD" w:rsidP="00360CFD">
            <w:pPr>
              <w:spacing w:after="160" w:line="259" w:lineRule="auto"/>
              <w:rPr>
                <w:sz w:val="22"/>
                <w:szCs w:val="22"/>
                <w:rtl/>
              </w:rPr>
            </w:pPr>
            <w:r w:rsidRPr="00480AAD">
              <w:rPr>
                <w:sz w:val="22"/>
                <w:szCs w:val="22"/>
                <w:rtl/>
              </w:rPr>
              <w:t>5. הקדמות והשהיות</w:t>
            </w:r>
          </w:p>
        </w:tc>
        <w:tc>
          <w:tcPr>
            <w:tcW w:w="0" w:type="auto"/>
            <w:hideMark/>
          </w:tcPr>
          <w:p w:rsidR="00360CFD" w:rsidRPr="00480AAD" w:rsidRDefault="00360CFD" w:rsidP="00360CFD">
            <w:pPr>
              <w:spacing w:after="160" w:line="259" w:lineRule="auto"/>
              <w:rPr>
                <w:sz w:val="22"/>
                <w:szCs w:val="22"/>
                <w:rtl/>
              </w:rPr>
            </w:pPr>
            <w:r w:rsidRPr="00480AAD">
              <w:rPr>
                <w:sz w:val="22"/>
                <w:szCs w:val="22"/>
                <w:rtl/>
              </w:rPr>
              <w:t>5. נתוני לוח זמנים</w:t>
            </w:r>
          </w:p>
        </w:tc>
      </w:tr>
      <w:tr w:rsidR="00360CFD" w:rsidRPr="00480AAD" w:rsidTr="00360CFD">
        <w:trPr>
          <w:trHeight w:val="60"/>
        </w:trPr>
        <w:tc>
          <w:tcPr>
            <w:tcW w:w="0" w:type="auto"/>
            <w:hideMark/>
          </w:tcPr>
          <w:p w:rsidR="00360CFD" w:rsidRPr="00480AAD" w:rsidRDefault="00360CFD" w:rsidP="00360CFD">
            <w:pPr>
              <w:spacing w:after="160" w:line="259" w:lineRule="auto"/>
              <w:rPr>
                <w:sz w:val="22"/>
                <w:szCs w:val="22"/>
                <w:rtl/>
              </w:rPr>
            </w:pPr>
            <w:r w:rsidRPr="00480AAD">
              <w:rPr>
                <w:sz w:val="22"/>
                <w:szCs w:val="22"/>
                <w:rtl/>
              </w:rPr>
              <w:t>6. עדכון נכסי התהליך הארגוניים</w:t>
            </w:r>
          </w:p>
        </w:tc>
        <w:tc>
          <w:tcPr>
            <w:tcW w:w="0" w:type="auto"/>
            <w:hideMark/>
          </w:tcPr>
          <w:p w:rsidR="00360CFD" w:rsidRPr="00480AAD" w:rsidRDefault="00360CFD" w:rsidP="00360CFD">
            <w:pPr>
              <w:spacing w:after="160" w:line="259" w:lineRule="auto"/>
              <w:rPr>
                <w:sz w:val="22"/>
                <w:szCs w:val="22"/>
                <w:rtl/>
              </w:rPr>
            </w:pPr>
            <w:r w:rsidRPr="00480AAD">
              <w:rPr>
                <w:sz w:val="22"/>
                <w:szCs w:val="22"/>
                <w:rtl/>
              </w:rPr>
              <w:t>6. דחיסת לוח זמנים</w:t>
            </w:r>
          </w:p>
        </w:tc>
        <w:tc>
          <w:tcPr>
            <w:tcW w:w="0" w:type="auto"/>
            <w:hideMark/>
          </w:tcPr>
          <w:p w:rsidR="00360CFD" w:rsidRPr="00480AAD" w:rsidRDefault="00360CFD" w:rsidP="00360CFD">
            <w:pPr>
              <w:spacing w:after="160" w:line="259" w:lineRule="auto"/>
              <w:rPr>
                <w:sz w:val="22"/>
                <w:szCs w:val="22"/>
                <w:rtl/>
              </w:rPr>
            </w:pPr>
            <w:r w:rsidRPr="00480AAD">
              <w:rPr>
                <w:sz w:val="22"/>
                <w:szCs w:val="22"/>
                <w:rtl/>
              </w:rPr>
              <w:t>6. נכסי תהליך ארגוניים</w:t>
            </w:r>
          </w:p>
        </w:tc>
      </w:tr>
      <w:tr w:rsidR="00360CFD" w:rsidRPr="00480AAD" w:rsidTr="00360CFD">
        <w:trPr>
          <w:trHeight w:val="60"/>
        </w:trPr>
        <w:tc>
          <w:tcPr>
            <w:tcW w:w="0" w:type="auto"/>
            <w:hideMark/>
          </w:tcPr>
          <w:p w:rsidR="00360CFD" w:rsidRPr="00480AAD" w:rsidRDefault="00360CFD" w:rsidP="00360CFD">
            <w:pPr>
              <w:spacing w:after="160" w:line="259" w:lineRule="auto"/>
              <w:rPr>
                <w:sz w:val="22"/>
                <w:szCs w:val="22"/>
                <w:rtl/>
              </w:rPr>
            </w:pPr>
          </w:p>
        </w:tc>
        <w:tc>
          <w:tcPr>
            <w:tcW w:w="0" w:type="auto"/>
            <w:hideMark/>
          </w:tcPr>
          <w:p w:rsidR="00360CFD" w:rsidRPr="00480AAD" w:rsidRDefault="00360CFD" w:rsidP="00360CFD">
            <w:pPr>
              <w:spacing w:after="160" w:line="259" w:lineRule="auto"/>
              <w:rPr>
                <w:sz w:val="22"/>
                <w:szCs w:val="22"/>
              </w:rPr>
            </w:pPr>
            <w:r w:rsidRPr="00480AAD">
              <w:rPr>
                <w:sz w:val="22"/>
                <w:szCs w:val="22"/>
                <w:rtl/>
              </w:rPr>
              <w:t>7. כלי תזמון</w:t>
            </w:r>
          </w:p>
        </w:tc>
        <w:tc>
          <w:tcPr>
            <w:tcW w:w="0" w:type="auto"/>
            <w:hideMark/>
          </w:tcPr>
          <w:p w:rsidR="00360CFD" w:rsidRPr="00480AAD" w:rsidRDefault="00360CFD" w:rsidP="00360CFD">
            <w:pPr>
              <w:spacing w:after="160" w:line="259" w:lineRule="auto"/>
              <w:rPr>
                <w:sz w:val="22"/>
                <w:szCs w:val="22"/>
                <w:rtl/>
              </w:rPr>
            </w:pPr>
          </w:p>
        </w:tc>
      </w:tr>
    </w:tbl>
    <w:p w:rsidR="00360CFD" w:rsidRPr="00480AAD" w:rsidRDefault="00360CFD" w:rsidP="00360CFD">
      <w:pPr>
        <w:rPr>
          <w:sz w:val="22"/>
          <w:szCs w:val="22"/>
          <w:rtl/>
        </w:rPr>
      </w:pPr>
    </w:p>
    <w:p w:rsidR="00360CFD" w:rsidRPr="00480AAD" w:rsidRDefault="00360CFD" w:rsidP="00E246F8">
      <w:pPr>
        <w:jc w:val="center"/>
        <w:rPr>
          <w:sz w:val="22"/>
          <w:szCs w:val="22"/>
        </w:rPr>
      </w:pPr>
      <w:r w:rsidRPr="00480AAD">
        <w:rPr>
          <w:noProof/>
          <w:sz w:val="22"/>
          <w:szCs w:val="22"/>
        </w:rPr>
        <w:drawing>
          <wp:inline distT="0" distB="0" distL="0" distR="0" wp14:anchorId="2DE04001" wp14:editId="16CFFA4C">
            <wp:extent cx="3130486" cy="2579843"/>
            <wp:effectExtent l="0" t="0" r="0" b="0"/>
            <wp:docPr id="161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 name="Picture 2"/>
                    <pic:cNvPicPr>
                      <a:picLocks noChangeAspect="1" noChangeArrowheads="1"/>
                    </pic:cNvPicPr>
                  </pic:nvPicPr>
                  <pic:blipFill>
                    <a:blip r:embed="rId79" cstate="print"/>
                    <a:srcRect l="17500" t="11556" r="28500" b="9333"/>
                    <a:stretch>
                      <a:fillRect/>
                    </a:stretch>
                  </pic:blipFill>
                  <pic:spPr bwMode="auto">
                    <a:xfrm>
                      <a:off x="0" y="0"/>
                      <a:ext cx="3135257" cy="2583775"/>
                    </a:xfrm>
                    <a:prstGeom prst="rect">
                      <a:avLst/>
                    </a:prstGeom>
                    <a:noFill/>
                    <a:ln w="9525">
                      <a:noFill/>
                      <a:miter lim="800000"/>
                      <a:headEnd/>
                      <a:tailEnd/>
                    </a:ln>
                  </pic:spPr>
                </pic:pic>
              </a:graphicData>
            </a:graphic>
          </wp:inline>
        </w:drawing>
      </w:r>
    </w:p>
    <w:p w:rsidR="00360CFD" w:rsidRPr="00480AAD" w:rsidRDefault="00360CFD" w:rsidP="00360CFD">
      <w:pPr>
        <w:pStyle w:val="3"/>
        <w:rPr>
          <w:sz w:val="22"/>
          <w:szCs w:val="22"/>
          <w:rtl/>
        </w:rPr>
      </w:pPr>
      <w:r w:rsidRPr="00480AAD">
        <w:rPr>
          <w:rFonts w:hint="cs"/>
          <w:sz w:val="22"/>
          <w:szCs w:val="22"/>
          <w:rtl/>
        </w:rPr>
        <w:t>בקרת לוח זמנים</w:t>
      </w:r>
    </w:p>
    <w:p w:rsidR="00360CFD" w:rsidRPr="00480AAD" w:rsidRDefault="00360CFD" w:rsidP="00360CFD">
      <w:pPr>
        <w:rPr>
          <w:sz w:val="22"/>
          <w:szCs w:val="22"/>
        </w:rPr>
      </w:pPr>
      <w:r w:rsidRPr="00480AAD">
        <w:rPr>
          <w:sz w:val="22"/>
          <w:szCs w:val="22"/>
          <w:rtl/>
        </w:rPr>
        <w:t>הוא תהליך של מעקב אחר מצב של פעילויות הפרויקט, כדי לעדכן את התקדמות הפרויקט ולנהל את השינויים על בסיס לוח הזמנים כדי לעמוד בתוכנית</w:t>
      </w:r>
      <w:r w:rsidRPr="00480AAD">
        <w:rPr>
          <w:rFonts w:hint="cs"/>
          <w:sz w:val="22"/>
          <w:szCs w:val="22"/>
          <w:rtl/>
        </w:rPr>
        <w:t>.</w:t>
      </w:r>
    </w:p>
    <w:p w:rsidR="00360CFD" w:rsidRPr="00480AAD" w:rsidRDefault="00360CFD" w:rsidP="001D1C03">
      <w:pPr>
        <w:pStyle w:val="a3"/>
        <w:numPr>
          <w:ilvl w:val="0"/>
          <w:numId w:val="14"/>
        </w:numPr>
        <w:rPr>
          <w:sz w:val="22"/>
          <w:szCs w:val="22"/>
        </w:rPr>
      </w:pPr>
      <w:r w:rsidRPr="00480AAD">
        <w:rPr>
          <w:sz w:val="22"/>
          <w:szCs w:val="22"/>
          <w:rtl/>
        </w:rPr>
        <w:t>בקרה מוגדרת: מדידה, השוואה לתקן או לתוכנית, פעולה מתקנת</w:t>
      </w:r>
    </w:p>
    <w:p w:rsidR="00360CFD" w:rsidRPr="00480AAD" w:rsidRDefault="00360CFD" w:rsidP="001D1C03">
      <w:pPr>
        <w:pStyle w:val="a3"/>
        <w:numPr>
          <w:ilvl w:val="0"/>
          <w:numId w:val="14"/>
        </w:numPr>
        <w:rPr>
          <w:sz w:val="22"/>
          <w:szCs w:val="22"/>
        </w:rPr>
      </w:pPr>
      <w:r w:rsidRPr="00480AAD">
        <w:rPr>
          <w:sz w:val="22"/>
          <w:szCs w:val="22"/>
          <w:rtl/>
        </w:rPr>
        <w:t>מעקב אחר התקדמות בפועל ועדכן את התוכניות המקוריות ברציפות</w:t>
      </w:r>
    </w:p>
    <w:p w:rsidR="00360CFD" w:rsidRPr="00480AAD" w:rsidRDefault="00360CFD" w:rsidP="001D1C03">
      <w:pPr>
        <w:pStyle w:val="a3"/>
        <w:numPr>
          <w:ilvl w:val="0"/>
          <w:numId w:val="14"/>
        </w:numPr>
        <w:rPr>
          <w:sz w:val="22"/>
          <w:szCs w:val="22"/>
        </w:rPr>
      </w:pPr>
      <w:r w:rsidRPr="00480AAD">
        <w:rPr>
          <w:sz w:val="22"/>
          <w:szCs w:val="22"/>
          <w:rtl/>
        </w:rPr>
        <w:t>הבסיס של כל מערכת בקרה היא הצהרה על מטרות הפרויקט – תוכנית הבסיס</w:t>
      </w:r>
    </w:p>
    <w:p w:rsidR="00360CFD" w:rsidRPr="00480AAD" w:rsidRDefault="00360CFD" w:rsidP="00360CFD">
      <w:pPr>
        <w:pStyle w:val="3"/>
        <w:rPr>
          <w:sz w:val="22"/>
          <w:szCs w:val="22"/>
          <w:rtl/>
        </w:rPr>
      </w:pPr>
      <w:r w:rsidRPr="00480AAD">
        <w:rPr>
          <w:rFonts w:hint="cs"/>
          <w:sz w:val="22"/>
          <w:szCs w:val="22"/>
          <w:rtl/>
        </w:rPr>
        <w:t>מדידת התקדמות</w:t>
      </w:r>
    </w:p>
    <w:tbl>
      <w:tblPr>
        <w:tblStyle w:val="a5"/>
        <w:bidiVisual/>
        <w:tblW w:w="0" w:type="auto"/>
        <w:tblLook w:val="04A0" w:firstRow="1" w:lastRow="0" w:firstColumn="1" w:lastColumn="0" w:noHBand="0" w:noVBand="1"/>
      </w:tblPr>
      <w:tblGrid>
        <w:gridCol w:w="4148"/>
        <w:gridCol w:w="4148"/>
      </w:tblGrid>
      <w:tr w:rsidR="00360CFD" w:rsidRPr="00480AAD" w:rsidTr="00360CFD">
        <w:tc>
          <w:tcPr>
            <w:tcW w:w="4148" w:type="dxa"/>
          </w:tcPr>
          <w:p w:rsidR="00360CFD" w:rsidRPr="00480AAD" w:rsidRDefault="00360CFD" w:rsidP="00360CFD">
            <w:pPr>
              <w:jc w:val="center"/>
              <w:rPr>
                <w:sz w:val="22"/>
                <w:szCs w:val="22"/>
                <w:rtl/>
              </w:rPr>
            </w:pPr>
            <w:r w:rsidRPr="00480AAD">
              <w:rPr>
                <w:b/>
                <w:bCs/>
                <w:sz w:val="22"/>
                <w:szCs w:val="22"/>
                <w:rtl/>
              </w:rPr>
              <w:t>סיום בפועל</w:t>
            </w:r>
          </w:p>
        </w:tc>
        <w:tc>
          <w:tcPr>
            <w:tcW w:w="4148" w:type="dxa"/>
          </w:tcPr>
          <w:p w:rsidR="00360CFD" w:rsidRPr="00480AAD" w:rsidRDefault="00360CFD" w:rsidP="00360CFD">
            <w:pPr>
              <w:tabs>
                <w:tab w:val="left" w:pos="1152"/>
              </w:tabs>
              <w:rPr>
                <w:sz w:val="22"/>
                <w:szCs w:val="22"/>
                <w:rtl/>
              </w:rPr>
            </w:pPr>
            <w:r w:rsidRPr="00480AAD">
              <w:rPr>
                <w:sz w:val="22"/>
                <w:szCs w:val="22"/>
                <w:rtl/>
              </w:rPr>
              <w:tab/>
            </w:r>
            <w:r w:rsidRPr="00480AAD">
              <w:rPr>
                <w:b/>
                <w:bCs/>
                <w:sz w:val="22"/>
                <w:szCs w:val="22"/>
                <w:rtl/>
              </w:rPr>
              <w:t>התחלה בפועל</w:t>
            </w:r>
          </w:p>
        </w:tc>
      </w:tr>
      <w:tr w:rsidR="00360CFD" w:rsidRPr="00480AAD" w:rsidTr="00360CFD">
        <w:tc>
          <w:tcPr>
            <w:tcW w:w="4148" w:type="dxa"/>
          </w:tcPr>
          <w:p w:rsidR="00360CFD" w:rsidRPr="00480AAD" w:rsidRDefault="00360CFD" w:rsidP="00360CFD">
            <w:pPr>
              <w:jc w:val="center"/>
              <w:rPr>
                <w:sz w:val="22"/>
                <w:szCs w:val="22"/>
                <w:rtl/>
              </w:rPr>
            </w:pPr>
            <w:r w:rsidRPr="00480AAD">
              <w:rPr>
                <w:sz w:val="22"/>
                <w:szCs w:val="22"/>
                <w:rtl/>
              </w:rPr>
              <w:t>השגת מדדי ההשלמה כפי שנקבעו מראש</w:t>
            </w:r>
          </w:p>
        </w:tc>
        <w:tc>
          <w:tcPr>
            <w:tcW w:w="4148" w:type="dxa"/>
          </w:tcPr>
          <w:p w:rsidR="00360CFD" w:rsidRPr="00480AAD" w:rsidRDefault="00360CFD" w:rsidP="00360CFD">
            <w:pPr>
              <w:jc w:val="center"/>
              <w:rPr>
                <w:sz w:val="22"/>
                <w:szCs w:val="22"/>
                <w:rtl/>
              </w:rPr>
            </w:pPr>
            <w:r w:rsidRPr="00480AAD">
              <w:rPr>
                <w:sz w:val="22"/>
                <w:szCs w:val="22"/>
                <w:rtl/>
              </w:rPr>
              <w:t>בהתאם לאישור העבודה</w:t>
            </w:r>
          </w:p>
        </w:tc>
      </w:tr>
      <w:tr w:rsidR="00360CFD" w:rsidRPr="00480AAD" w:rsidTr="00360CFD">
        <w:tc>
          <w:tcPr>
            <w:tcW w:w="4148" w:type="dxa"/>
          </w:tcPr>
          <w:p w:rsidR="00360CFD" w:rsidRPr="00480AAD" w:rsidRDefault="00360CFD" w:rsidP="00360CFD">
            <w:pPr>
              <w:jc w:val="center"/>
              <w:rPr>
                <w:sz w:val="22"/>
                <w:szCs w:val="22"/>
                <w:rtl/>
              </w:rPr>
            </w:pPr>
            <w:r w:rsidRPr="00480AAD">
              <w:rPr>
                <w:b/>
                <w:bCs/>
                <w:sz w:val="22"/>
                <w:szCs w:val="22"/>
                <w:rtl/>
              </w:rPr>
              <w:t>% מההשלמה (סיום)</w:t>
            </w:r>
          </w:p>
        </w:tc>
        <w:tc>
          <w:tcPr>
            <w:tcW w:w="4148" w:type="dxa"/>
          </w:tcPr>
          <w:p w:rsidR="00360CFD" w:rsidRPr="00480AAD" w:rsidRDefault="00360CFD" w:rsidP="00360CFD">
            <w:pPr>
              <w:jc w:val="center"/>
              <w:rPr>
                <w:sz w:val="22"/>
                <w:szCs w:val="22"/>
                <w:rtl/>
              </w:rPr>
            </w:pPr>
            <w:r w:rsidRPr="00480AAD">
              <w:rPr>
                <w:b/>
                <w:bCs/>
                <w:sz w:val="22"/>
                <w:szCs w:val="22"/>
                <w:rtl/>
              </w:rPr>
              <w:t>הזמן שנותר לסיום</w:t>
            </w:r>
          </w:p>
        </w:tc>
      </w:tr>
      <w:tr w:rsidR="00360CFD" w:rsidRPr="00480AAD" w:rsidTr="00360CFD">
        <w:trPr>
          <w:trHeight w:val="79"/>
        </w:trPr>
        <w:tc>
          <w:tcPr>
            <w:tcW w:w="4148" w:type="dxa"/>
          </w:tcPr>
          <w:p w:rsidR="00360CFD" w:rsidRPr="00480AAD" w:rsidRDefault="00360CFD" w:rsidP="00360CFD">
            <w:pPr>
              <w:jc w:val="center"/>
              <w:rPr>
                <w:sz w:val="22"/>
                <w:szCs w:val="22"/>
              </w:rPr>
            </w:pPr>
            <w:r w:rsidRPr="00480AAD">
              <w:rPr>
                <w:sz w:val="22"/>
                <w:szCs w:val="22"/>
                <w:rtl/>
              </w:rPr>
              <w:t>מספר שיטות הערכה</w:t>
            </w:r>
          </w:p>
          <w:p w:rsidR="00360CFD" w:rsidRPr="00480AAD" w:rsidRDefault="00360CFD" w:rsidP="00360CFD">
            <w:pPr>
              <w:jc w:val="center"/>
              <w:rPr>
                <w:sz w:val="22"/>
                <w:szCs w:val="22"/>
                <w:rtl/>
              </w:rPr>
            </w:pPr>
          </w:p>
        </w:tc>
        <w:tc>
          <w:tcPr>
            <w:tcW w:w="4148" w:type="dxa"/>
          </w:tcPr>
          <w:p w:rsidR="00360CFD" w:rsidRPr="00480AAD" w:rsidRDefault="00360CFD" w:rsidP="00360CFD">
            <w:pPr>
              <w:jc w:val="center"/>
              <w:rPr>
                <w:sz w:val="22"/>
                <w:szCs w:val="22"/>
              </w:rPr>
            </w:pPr>
            <w:r w:rsidRPr="00480AAD">
              <w:rPr>
                <w:sz w:val="22"/>
                <w:szCs w:val="22"/>
                <w:rtl/>
              </w:rPr>
              <w:t>בהשוואה לאומדן המקורי של משך הזמן</w:t>
            </w:r>
          </w:p>
          <w:p w:rsidR="00360CFD" w:rsidRPr="00480AAD" w:rsidRDefault="00360CFD" w:rsidP="00360CFD">
            <w:pPr>
              <w:jc w:val="center"/>
              <w:rPr>
                <w:sz w:val="22"/>
                <w:szCs w:val="22"/>
                <w:rtl/>
              </w:rPr>
            </w:pPr>
          </w:p>
        </w:tc>
      </w:tr>
    </w:tbl>
    <w:p w:rsidR="00360CFD" w:rsidRPr="00480AAD" w:rsidRDefault="00360CFD" w:rsidP="00360CFD">
      <w:pPr>
        <w:pStyle w:val="3"/>
        <w:rPr>
          <w:sz w:val="22"/>
          <w:szCs w:val="22"/>
          <w:rtl/>
        </w:rPr>
      </w:pPr>
      <w:r w:rsidRPr="00480AAD">
        <w:rPr>
          <w:rFonts w:hint="cs"/>
          <w:sz w:val="22"/>
          <w:szCs w:val="22"/>
          <w:rtl/>
        </w:rPr>
        <w:t>הערכת חבילת עבודה בתהליך</w:t>
      </w:r>
    </w:p>
    <w:tbl>
      <w:tblPr>
        <w:tblStyle w:val="a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60CFD" w:rsidRPr="00480AAD" w:rsidTr="00D7667B">
        <w:tc>
          <w:tcPr>
            <w:tcW w:w="4148" w:type="dxa"/>
          </w:tcPr>
          <w:p w:rsidR="00360CFD" w:rsidRPr="00480AAD" w:rsidRDefault="00360CFD" w:rsidP="00360CFD">
            <w:pPr>
              <w:jc w:val="center"/>
              <w:rPr>
                <w:b/>
                <w:bCs/>
                <w:sz w:val="22"/>
                <w:szCs w:val="22"/>
                <w:rtl/>
              </w:rPr>
            </w:pPr>
            <w:r w:rsidRPr="00480AAD">
              <w:rPr>
                <w:rFonts w:hint="cs"/>
                <w:b/>
                <w:bCs/>
                <w:sz w:val="22"/>
                <w:szCs w:val="22"/>
                <w:rtl/>
              </w:rPr>
              <w:t>מבוסס משקלית על שלבי העבודה</w:t>
            </w:r>
          </w:p>
        </w:tc>
        <w:tc>
          <w:tcPr>
            <w:tcW w:w="4148" w:type="dxa"/>
          </w:tcPr>
          <w:p w:rsidR="00360CFD" w:rsidRPr="00480AAD" w:rsidRDefault="00360CFD" w:rsidP="00360CFD">
            <w:pPr>
              <w:jc w:val="center"/>
              <w:rPr>
                <w:b/>
                <w:bCs/>
                <w:sz w:val="22"/>
                <w:szCs w:val="22"/>
                <w:rtl/>
              </w:rPr>
            </w:pPr>
            <w:r w:rsidRPr="00480AAD">
              <w:rPr>
                <w:rFonts w:hint="cs"/>
                <w:b/>
                <w:bCs/>
                <w:sz w:val="22"/>
                <w:szCs w:val="22"/>
                <w:rtl/>
              </w:rPr>
              <w:t>מבוסס משקלית על התוצרים</w:t>
            </w:r>
          </w:p>
        </w:tc>
      </w:tr>
      <w:tr w:rsidR="00360CFD" w:rsidRPr="00480AAD" w:rsidTr="00D7667B">
        <w:tc>
          <w:tcPr>
            <w:tcW w:w="4148" w:type="dxa"/>
          </w:tcPr>
          <w:p w:rsidR="00360CFD" w:rsidRPr="00480AAD" w:rsidRDefault="00360CFD" w:rsidP="00360CFD">
            <w:pPr>
              <w:jc w:val="center"/>
              <w:rPr>
                <w:sz w:val="22"/>
                <w:szCs w:val="22"/>
                <w:u w:val="single"/>
                <w:rtl/>
              </w:rPr>
            </w:pPr>
            <w:r w:rsidRPr="00480AAD">
              <w:rPr>
                <w:rFonts w:hint="cs"/>
                <w:sz w:val="22"/>
                <w:szCs w:val="22"/>
                <w:u w:val="single"/>
                <w:rtl/>
              </w:rPr>
              <w:t>שלוש רמות</w:t>
            </w:r>
          </w:p>
          <w:p w:rsidR="00360CFD" w:rsidRPr="00480AAD" w:rsidRDefault="00360CFD" w:rsidP="00360CFD">
            <w:pPr>
              <w:jc w:val="center"/>
              <w:rPr>
                <w:sz w:val="22"/>
                <w:szCs w:val="22"/>
                <w:rtl/>
              </w:rPr>
            </w:pPr>
            <w:r w:rsidRPr="00480AAD">
              <w:rPr>
                <w:rFonts w:hint="cs"/>
                <w:sz w:val="22"/>
                <w:szCs w:val="22"/>
                <w:rtl/>
              </w:rPr>
              <w:t xml:space="preserve">לא התחיל </w:t>
            </w:r>
            <w:r w:rsidRPr="00480AAD">
              <w:rPr>
                <w:sz w:val="22"/>
                <w:szCs w:val="22"/>
                <w:rtl/>
              </w:rPr>
              <w:t>–</w:t>
            </w:r>
            <w:r w:rsidRPr="00480AAD">
              <w:rPr>
                <w:rFonts w:hint="cs"/>
                <w:sz w:val="22"/>
                <w:szCs w:val="22"/>
                <w:rtl/>
              </w:rPr>
              <w:t xml:space="preserve"> 0%</w:t>
            </w:r>
          </w:p>
          <w:p w:rsidR="00360CFD" w:rsidRPr="00480AAD" w:rsidRDefault="00360CFD" w:rsidP="00360CFD">
            <w:pPr>
              <w:jc w:val="center"/>
              <w:rPr>
                <w:sz w:val="22"/>
                <w:szCs w:val="22"/>
                <w:rtl/>
              </w:rPr>
            </w:pPr>
            <w:r w:rsidRPr="00480AAD">
              <w:rPr>
                <w:rFonts w:hint="cs"/>
                <w:sz w:val="22"/>
                <w:szCs w:val="22"/>
                <w:rtl/>
              </w:rPr>
              <w:t xml:space="preserve">בהתקדמות </w:t>
            </w:r>
            <w:r w:rsidRPr="00480AAD">
              <w:rPr>
                <w:sz w:val="22"/>
                <w:szCs w:val="22"/>
                <w:rtl/>
              </w:rPr>
              <w:t>–</w:t>
            </w:r>
            <w:r w:rsidRPr="00480AAD">
              <w:rPr>
                <w:rFonts w:hint="cs"/>
                <w:sz w:val="22"/>
                <w:szCs w:val="22"/>
                <w:rtl/>
              </w:rPr>
              <w:t xml:space="preserve"> 50%</w:t>
            </w:r>
          </w:p>
          <w:p w:rsidR="00360CFD" w:rsidRPr="00480AAD" w:rsidRDefault="00360CFD" w:rsidP="00360CFD">
            <w:pPr>
              <w:jc w:val="center"/>
              <w:rPr>
                <w:sz w:val="22"/>
                <w:szCs w:val="22"/>
                <w:rtl/>
              </w:rPr>
            </w:pPr>
            <w:r w:rsidRPr="00480AAD">
              <w:rPr>
                <w:rFonts w:hint="cs"/>
                <w:sz w:val="22"/>
                <w:szCs w:val="22"/>
                <w:rtl/>
              </w:rPr>
              <w:t xml:space="preserve">הושלם </w:t>
            </w:r>
            <w:r w:rsidRPr="00480AAD">
              <w:rPr>
                <w:sz w:val="22"/>
                <w:szCs w:val="22"/>
                <w:rtl/>
              </w:rPr>
              <w:t>–</w:t>
            </w:r>
            <w:r w:rsidRPr="00480AAD">
              <w:rPr>
                <w:rFonts w:hint="cs"/>
                <w:sz w:val="22"/>
                <w:szCs w:val="22"/>
                <w:rtl/>
              </w:rPr>
              <w:t xml:space="preserve"> 100%</w:t>
            </w:r>
          </w:p>
        </w:tc>
        <w:tc>
          <w:tcPr>
            <w:tcW w:w="4148" w:type="dxa"/>
          </w:tcPr>
          <w:p w:rsidR="00360CFD" w:rsidRPr="00480AAD" w:rsidRDefault="00360CFD" w:rsidP="00360CFD">
            <w:pPr>
              <w:jc w:val="center"/>
              <w:rPr>
                <w:sz w:val="22"/>
                <w:szCs w:val="22"/>
                <w:u w:val="single"/>
                <w:rtl/>
              </w:rPr>
            </w:pPr>
            <w:r w:rsidRPr="00480AAD">
              <w:rPr>
                <w:rFonts w:hint="cs"/>
                <w:sz w:val="22"/>
                <w:szCs w:val="22"/>
                <w:u w:val="single"/>
                <w:rtl/>
              </w:rPr>
              <w:t>בינארי</w:t>
            </w:r>
          </w:p>
          <w:p w:rsidR="00360CFD" w:rsidRPr="00480AAD" w:rsidRDefault="00360CFD" w:rsidP="00360CFD">
            <w:pPr>
              <w:jc w:val="center"/>
              <w:rPr>
                <w:sz w:val="22"/>
                <w:szCs w:val="22"/>
                <w:rtl/>
              </w:rPr>
            </w:pPr>
            <w:r w:rsidRPr="00480AAD">
              <w:rPr>
                <w:rFonts w:hint="cs"/>
                <w:sz w:val="22"/>
                <w:szCs w:val="22"/>
                <w:rtl/>
              </w:rPr>
              <w:t xml:space="preserve">לא הושלם </w:t>
            </w:r>
            <w:r w:rsidRPr="00480AAD">
              <w:rPr>
                <w:sz w:val="22"/>
                <w:szCs w:val="22"/>
                <w:rtl/>
              </w:rPr>
              <w:t>–</w:t>
            </w:r>
            <w:r w:rsidRPr="00480AAD">
              <w:rPr>
                <w:rFonts w:hint="cs"/>
                <w:sz w:val="22"/>
                <w:szCs w:val="22"/>
                <w:rtl/>
              </w:rPr>
              <w:t xml:space="preserve"> 0%</w:t>
            </w:r>
          </w:p>
          <w:p w:rsidR="00360CFD" w:rsidRPr="00480AAD" w:rsidRDefault="00360CFD" w:rsidP="00360CFD">
            <w:pPr>
              <w:jc w:val="center"/>
              <w:rPr>
                <w:sz w:val="22"/>
                <w:szCs w:val="22"/>
                <w:rtl/>
              </w:rPr>
            </w:pPr>
            <w:r w:rsidRPr="00480AAD">
              <w:rPr>
                <w:rFonts w:hint="cs"/>
                <w:sz w:val="22"/>
                <w:szCs w:val="22"/>
                <w:rtl/>
              </w:rPr>
              <w:t xml:space="preserve">הושלם </w:t>
            </w:r>
            <w:r w:rsidRPr="00480AAD">
              <w:rPr>
                <w:sz w:val="22"/>
                <w:szCs w:val="22"/>
                <w:rtl/>
              </w:rPr>
              <w:t>–</w:t>
            </w:r>
            <w:r w:rsidRPr="00480AAD">
              <w:rPr>
                <w:rFonts w:hint="cs"/>
                <w:sz w:val="22"/>
                <w:szCs w:val="22"/>
                <w:rtl/>
              </w:rPr>
              <w:t xml:space="preserve"> 100%</w:t>
            </w:r>
          </w:p>
        </w:tc>
      </w:tr>
      <w:tr w:rsidR="00360CFD" w:rsidRPr="00480AAD" w:rsidTr="00D7667B">
        <w:tc>
          <w:tcPr>
            <w:tcW w:w="4148" w:type="dxa"/>
          </w:tcPr>
          <w:p w:rsidR="00360CFD" w:rsidRPr="00480AAD" w:rsidRDefault="00360CFD" w:rsidP="00360CFD">
            <w:pPr>
              <w:jc w:val="center"/>
              <w:rPr>
                <w:sz w:val="22"/>
                <w:szCs w:val="22"/>
                <w:rtl/>
              </w:rPr>
            </w:pPr>
            <w:r w:rsidRPr="00480AAD">
              <w:rPr>
                <w:rFonts w:hint="cs"/>
                <w:sz w:val="22"/>
                <w:szCs w:val="22"/>
                <w:rtl/>
              </w:rPr>
              <w:t>מבוסס תפוקת</w:t>
            </w:r>
          </w:p>
        </w:tc>
        <w:tc>
          <w:tcPr>
            <w:tcW w:w="4148" w:type="dxa"/>
          </w:tcPr>
          <w:p w:rsidR="00360CFD" w:rsidRPr="00480AAD" w:rsidRDefault="00360CFD" w:rsidP="00360CFD">
            <w:pPr>
              <w:jc w:val="center"/>
              <w:rPr>
                <w:sz w:val="22"/>
                <w:szCs w:val="22"/>
                <w:rtl/>
              </w:rPr>
            </w:pPr>
            <w:r w:rsidRPr="00480AAD">
              <w:rPr>
                <w:rFonts w:hint="cs"/>
                <w:sz w:val="22"/>
                <w:szCs w:val="22"/>
                <w:rtl/>
              </w:rPr>
              <w:t>מבוסס תשומות</w:t>
            </w:r>
          </w:p>
        </w:tc>
      </w:tr>
    </w:tbl>
    <w:p w:rsidR="00817570" w:rsidRPr="00480AAD" w:rsidRDefault="00817570" w:rsidP="00360CFD">
      <w:pPr>
        <w:rPr>
          <w:sz w:val="22"/>
          <w:szCs w:val="22"/>
          <w:rtl/>
        </w:rPr>
      </w:pPr>
    </w:p>
    <w:p w:rsidR="00FF5F8F" w:rsidRPr="00480AAD" w:rsidRDefault="00FF5F8F" w:rsidP="00FF5F8F">
      <w:pPr>
        <w:pStyle w:val="3"/>
        <w:rPr>
          <w:sz w:val="22"/>
          <w:szCs w:val="22"/>
          <w:rtl/>
        </w:rPr>
      </w:pPr>
      <w:r w:rsidRPr="00480AAD">
        <w:rPr>
          <w:rFonts w:hint="cs"/>
          <w:sz w:val="22"/>
          <w:szCs w:val="22"/>
          <w:rtl/>
        </w:rPr>
        <w:t>סיכום</w:t>
      </w:r>
    </w:p>
    <w:p w:rsidR="00EB342F" w:rsidRPr="00480AAD" w:rsidRDefault="000D6AEE" w:rsidP="001D1C03">
      <w:pPr>
        <w:pStyle w:val="a3"/>
        <w:numPr>
          <w:ilvl w:val="0"/>
          <w:numId w:val="14"/>
        </w:numPr>
        <w:rPr>
          <w:sz w:val="22"/>
          <w:szCs w:val="22"/>
        </w:rPr>
      </w:pPr>
      <w:r w:rsidRPr="00480AAD">
        <w:rPr>
          <w:sz w:val="22"/>
          <w:szCs w:val="22"/>
          <w:rtl/>
        </w:rPr>
        <w:t>לוח הזמנים של הפרויקט חייב להיות ריאלי לפני תחילת ביצוע הפרויקט</w:t>
      </w:r>
    </w:p>
    <w:p w:rsidR="00EB342F" w:rsidRPr="00480AAD" w:rsidRDefault="000D6AEE" w:rsidP="001D1C03">
      <w:pPr>
        <w:pStyle w:val="a3"/>
        <w:numPr>
          <w:ilvl w:val="0"/>
          <w:numId w:val="14"/>
        </w:numPr>
        <w:rPr>
          <w:sz w:val="22"/>
          <w:szCs w:val="22"/>
        </w:rPr>
      </w:pPr>
      <w:r w:rsidRPr="00480AAD">
        <w:rPr>
          <w:sz w:val="22"/>
          <w:szCs w:val="22"/>
          <w:rtl/>
        </w:rPr>
        <w:t>תוכנית ניהול לוח זמנים דורשת מדידת התקדמות לאורך הדרך.</w:t>
      </w:r>
    </w:p>
    <w:p w:rsidR="00EB342F" w:rsidRPr="00480AAD" w:rsidRDefault="000D6AEE" w:rsidP="001D1C03">
      <w:pPr>
        <w:pStyle w:val="a3"/>
        <w:numPr>
          <w:ilvl w:val="0"/>
          <w:numId w:val="14"/>
        </w:numPr>
        <w:rPr>
          <w:sz w:val="22"/>
          <w:szCs w:val="22"/>
        </w:rPr>
      </w:pPr>
      <w:r w:rsidRPr="00480AAD">
        <w:rPr>
          <w:sz w:val="22"/>
          <w:szCs w:val="22"/>
          <w:rtl/>
        </w:rPr>
        <w:t>בדוק תמיד נתיב קריטי נוסף או יותר כאשר אתה עונה על שאלות שמשנות את הנתיב הקריטי.</w:t>
      </w:r>
    </w:p>
    <w:p w:rsidR="00EB342F" w:rsidRPr="00480AAD" w:rsidRDefault="000D6AEE" w:rsidP="001D1C03">
      <w:pPr>
        <w:pStyle w:val="a3"/>
        <w:numPr>
          <w:ilvl w:val="0"/>
          <w:numId w:val="14"/>
        </w:numPr>
        <w:rPr>
          <w:sz w:val="22"/>
          <w:szCs w:val="22"/>
        </w:rPr>
      </w:pPr>
      <w:r w:rsidRPr="00480AAD">
        <w:rPr>
          <w:sz w:val="22"/>
          <w:szCs w:val="22"/>
          <w:rtl/>
        </w:rPr>
        <w:t>מנהל הפרויקט צריך להקדיש יותר זמן ומאמץ לפקח ולבקר על פעילויות בנתיב הקריטי ובנתיב הקרוב לקריטי, כדי שלא יעכבו את סיום הפרויקט</w:t>
      </w:r>
    </w:p>
    <w:p w:rsidR="00C91F30" w:rsidRPr="00480AAD" w:rsidRDefault="000D6AEE" w:rsidP="001D1C03">
      <w:pPr>
        <w:pStyle w:val="a3"/>
        <w:numPr>
          <w:ilvl w:val="0"/>
          <w:numId w:val="14"/>
        </w:numPr>
        <w:rPr>
          <w:sz w:val="22"/>
          <w:szCs w:val="22"/>
        </w:rPr>
      </w:pPr>
      <w:r w:rsidRPr="00480AAD">
        <w:rPr>
          <w:sz w:val="22"/>
          <w:szCs w:val="22"/>
          <w:rtl/>
        </w:rPr>
        <w:t>הנתיב הקריטי הוא הנתיב עם המשך הארוך ביותר העובר דרך תרשים הרשת והוא קובע את הזמן הקצר ביותר הנדרש להשלמת הפרויקט</w:t>
      </w:r>
    </w:p>
    <w:p w:rsidR="00C91F30" w:rsidRPr="00480AAD" w:rsidRDefault="00C91F30">
      <w:pPr>
        <w:bidi w:val="0"/>
        <w:rPr>
          <w:sz w:val="22"/>
          <w:szCs w:val="22"/>
        </w:rPr>
      </w:pPr>
      <w:r w:rsidRPr="00480AAD">
        <w:rPr>
          <w:sz w:val="22"/>
          <w:szCs w:val="22"/>
        </w:rPr>
        <w:br w:type="page"/>
      </w:r>
    </w:p>
    <w:p w:rsidR="00C91F30" w:rsidRPr="00480AAD" w:rsidRDefault="00C91F30" w:rsidP="00C91F30">
      <w:pPr>
        <w:pStyle w:val="1"/>
        <w:bidi w:val="0"/>
        <w:jc w:val="right"/>
        <w:rPr>
          <w:rFonts w:eastAsia="Calibri"/>
          <w:sz w:val="22"/>
          <w:szCs w:val="22"/>
          <w:rtl/>
        </w:rPr>
      </w:pPr>
      <w:bookmarkStart w:id="4" w:name="_Toc515885184"/>
      <w:r w:rsidRPr="00480AAD">
        <w:rPr>
          <w:rFonts w:eastAsia="Calibri"/>
          <w:sz w:val="22"/>
          <w:szCs w:val="22"/>
          <w:rtl/>
        </w:rPr>
        <w:t>מצגת 4-ניהול העלות בפרויקט</w:t>
      </w:r>
      <w:bookmarkEnd w:id="4"/>
    </w:p>
    <w:p w:rsidR="00C91F30" w:rsidRPr="00480AAD" w:rsidRDefault="00C91F30" w:rsidP="00C91F30">
      <w:pPr>
        <w:tabs>
          <w:tab w:val="left" w:pos="8340"/>
        </w:tabs>
        <w:bidi w:val="0"/>
        <w:jc w:val="right"/>
        <w:rPr>
          <w:rFonts w:eastAsia="Calibri"/>
          <w:b/>
          <w:bCs/>
          <w:sz w:val="22"/>
          <w:szCs w:val="22"/>
          <w:u w:val="single"/>
        </w:rPr>
      </w:pPr>
      <w:r w:rsidRPr="00480AAD">
        <w:rPr>
          <w:rFonts w:eastAsia="Calibri"/>
          <w:b/>
          <w:bCs/>
          <w:sz w:val="22"/>
          <w:szCs w:val="22"/>
          <w:u w:val="single"/>
          <w:rtl/>
        </w:rPr>
        <w:br/>
        <w:t>מדוע משימות חורגות מהתקציב?</w:t>
      </w:r>
    </w:p>
    <w:p w:rsidR="00C91F30" w:rsidRPr="00480AAD" w:rsidRDefault="00C91F30" w:rsidP="001D1C03">
      <w:pPr>
        <w:numPr>
          <w:ilvl w:val="0"/>
          <w:numId w:val="21"/>
        </w:numPr>
        <w:tabs>
          <w:tab w:val="left" w:pos="8340"/>
        </w:tabs>
        <w:contextualSpacing/>
        <w:rPr>
          <w:rFonts w:eastAsia="Calibri"/>
          <w:sz w:val="22"/>
          <w:szCs w:val="22"/>
          <w:rtl/>
        </w:rPr>
      </w:pPr>
      <w:r w:rsidRPr="00480AAD">
        <w:rPr>
          <w:rFonts w:eastAsia="Calibri"/>
          <w:sz w:val="22"/>
          <w:szCs w:val="22"/>
          <w:rtl/>
        </w:rPr>
        <w:t>החסרות\הנחות לא נכונות\אילוצים נסתרים</w:t>
      </w:r>
    </w:p>
    <w:p w:rsidR="00C91F30" w:rsidRPr="00480AAD" w:rsidRDefault="00C91F30" w:rsidP="001D1C03">
      <w:pPr>
        <w:numPr>
          <w:ilvl w:val="0"/>
          <w:numId w:val="21"/>
        </w:numPr>
        <w:tabs>
          <w:tab w:val="left" w:pos="8340"/>
        </w:tabs>
        <w:contextualSpacing/>
        <w:rPr>
          <w:rFonts w:eastAsia="Calibri"/>
          <w:sz w:val="22"/>
          <w:szCs w:val="22"/>
          <w:rtl/>
        </w:rPr>
      </w:pPr>
      <w:r w:rsidRPr="00480AAD">
        <w:rPr>
          <w:rFonts w:eastAsia="Calibri"/>
          <w:sz w:val="22"/>
          <w:szCs w:val="22"/>
          <w:rtl/>
        </w:rPr>
        <w:t>אומדנים לא מספיקים-מפרטים שגויים-שגיאות תכנון-שינויים</w:t>
      </w:r>
    </w:p>
    <w:p w:rsidR="00C91F30" w:rsidRPr="00480AAD" w:rsidRDefault="00C91F30" w:rsidP="001D1C03">
      <w:pPr>
        <w:numPr>
          <w:ilvl w:val="0"/>
          <w:numId w:val="21"/>
        </w:numPr>
        <w:tabs>
          <w:tab w:val="left" w:pos="8340"/>
        </w:tabs>
        <w:contextualSpacing/>
        <w:rPr>
          <w:rFonts w:eastAsia="Calibri"/>
          <w:sz w:val="22"/>
          <w:szCs w:val="22"/>
          <w:rtl/>
        </w:rPr>
      </w:pPr>
      <w:r w:rsidRPr="00480AAD">
        <w:rPr>
          <w:rFonts w:eastAsia="Calibri"/>
          <w:sz w:val="22"/>
          <w:szCs w:val="22"/>
          <w:rtl/>
        </w:rPr>
        <w:t>.</w:t>
      </w:r>
      <w:r w:rsidRPr="00480AAD">
        <w:rPr>
          <w:rFonts w:eastAsia="Calibri"/>
          <w:sz w:val="22"/>
          <w:szCs w:val="22"/>
        </w:rPr>
        <w:t>COST PLUS</w:t>
      </w:r>
      <w:r w:rsidRPr="00480AAD">
        <w:rPr>
          <w:rFonts w:eastAsia="Calibri"/>
          <w:sz w:val="22"/>
          <w:szCs w:val="22"/>
          <w:rtl/>
        </w:rPr>
        <w:t xml:space="preserve">שינויי מחיר\הצעות מחיר בסגנון </w:t>
      </w:r>
    </w:p>
    <w:p w:rsidR="00C91F30" w:rsidRPr="00480AAD" w:rsidRDefault="00C91F30" w:rsidP="00C91F30">
      <w:pPr>
        <w:bidi w:val="0"/>
        <w:rPr>
          <w:rFonts w:eastAsia="Calibri"/>
          <w:sz w:val="22"/>
          <w:szCs w:val="22"/>
          <w:rtl/>
        </w:rPr>
      </w:pPr>
    </w:p>
    <w:p w:rsidR="00C91F30" w:rsidRPr="00480AAD" w:rsidRDefault="00C91F30" w:rsidP="00C91F30">
      <w:pPr>
        <w:bidi w:val="0"/>
        <w:jc w:val="right"/>
        <w:rPr>
          <w:rFonts w:eastAsia="Calibri"/>
          <w:b/>
          <w:bCs/>
          <w:sz w:val="22"/>
          <w:szCs w:val="22"/>
          <w:u w:val="single"/>
          <w:rtl/>
        </w:rPr>
      </w:pPr>
      <w:r w:rsidRPr="00480AAD">
        <w:rPr>
          <w:rFonts w:eastAsia="Calibri"/>
          <w:b/>
          <w:bCs/>
          <w:sz w:val="22"/>
          <w:szCs w:val="22"/>
          <w:u w:val="single"/>
          <w:rtl/>
        </w:rPr>
        <w:t>מה זה ניהול עלויות הפרויקט?</w:t>
      </w:r>
    </w:p>
    <w:p w:rsidR="00C91F30" w:rsidRPr="00480AAD" w:rsidRDefault="00C91F30" w:rsidP="00C91F30">
      <w:pPr>
        <w:bidi w:val="0"/>
        <w:jc w:val="right"/>
        <w:rPr>
          <w:rFonts w:eastAsia="Calibri"/>
          <w:sz w:val="22"/>
          <w:szCs w:val="22"/>
          <w:rtl/>
        </w:rPr>
      </w:pPr>
      <w:r w:rsidRPr="00480AAD">
        <w:rPr>
          <w:rFonts w:eastAsia="Calibri"/>
          <w:sz w:val="22"/>
          <w:szCs w:val="22"/>
          <w:rtl/>
        </w:rPr>
        <w:t>התהליכים הכרוכים בתכנון, אמידה, תקצוב, מימון, ניהול ושליטה בעלויות, כך שניתן יהיה להשלים את הפרויקט במסגרת התקציב והזמן המאושר.</w:t>
      </w:r>
    </w:p>
    <w:p w:rsidR="00C91F30" w:rsidRPr="00480AAD" w:rsidRDefault="00C91F30" w:rsidP="003B46FA">
      <w:pPr>
        <w:bidi w:val="0"/>
        <w:jc w:val="right"/>
        <w:rPr>
          <w:rFonts w:eastAsia="Calibri"/>
          <w:sz w:val="22"/>
          <w:szCs w:val="22"/>
        </w:rPr>
      </w:pPr>
      <w:r w:rsidRPr="00480AAD">
        <w:rPr>
          <w:rFonts w:eastAsia="Calibri"/>
          <w:sz w:val="22"/>
          <w:szCs w:val="22"/>
          <w:rtl/>
        </w:rPr>
        <w:t>עלות ניהול הפרויקט עוסקת בעיקר בעלות המשאבים ה</w:t>
      </w:r>
      <w:r w:rsidR="003B46FA">
        <w:rPr>
          <w:rFonts w:eastAsia="Calibri"/>
          <w:sz w:val="22"/>
          <w:szCs w:val="22"/>
          <w:rtl/>
        </w:rPr>
        <w:t>דרושים להשלמת פעילויות הפרויקט!</w:t>
      </w:r>
    </w:p>
    <w:p w:rsidR="00C91F30" w:rsidRPr="00480AAD" w:rsidRDefault="00C91F30" w:rsidP="00C91F30">
      <w:pPr>
        <w:bidi w:val="0"/>
        <w:jc w:val="right"/>
        <w:rPr>
          <w:rFonts w:eastAsia="Calibri"/>
          <w:b/>
          <w:bCs/>
          <w:sz w:val="22"/>
          <w:szCs w:val="22"/>
          <w:u w:val="single"/>
        </w:rPr>
      </w:pPr>
      <w:r w:rsidRPr="00480AAD">
        <w:rPr>
          <w:rFonts w:eastAsia="Calibri"/>
          <w:b/>
          <w:bCs/>
          <w:sz w:val="22"/>
          <w:szCs w:val="22"/>
          <w:u w:val="single"/>
          <w:rtl/>
        </w:rPr>
        <w:t>-עלות מחזור החיים</w:t>
      </w:r>
      <w:r w:rsidRPr="00480AAD">
        <w:rPr>
          <w:rFonts w:eastAsia="Calibri"/>
          <w:b/>
          <w:bCs/>
          <w:sz w:val="22"/>
          <w:szCs w:val="22"/>
          <w:u w:val="single"/>
        </w:rPr>
        <w:t>LCC - Life Cycle Cost</w:t>
      </w:r>
    </w:p>
    <w:p w:rsidR="00C91F30" w:rsidRPr="00480AAD" w:rsidRDefault="00C91F30" w:rsidP="00C91F30">
      <w:pPr>
        <w:rPr>
          <w:rFonts w:eastAsia="Calibri"/>
          <w:sz w:val="22"/>
          <w:szCs w:val="22"/>
        </w:rPr>
      </w:pPr>
      <w:r w:rsidRPr="00480AAD">
        <w:rPr>
          <w:rFonts w:eastAsia="Calibri"/>
          <w:sz w:val="22"/>
          <w:szCs w:val="22"/>
          <w:rtl/>
        </w:rPr>
        <w:t>סדרת השלבים שפרויקט עובר מרגע ייזומו ועד לסגירתו.</w:t>
      </w:r>
    </w:p>
    <w:p w:rsidR="00C91F30" w:rsidRPr="00480AAD" w:rsidRDefault="00C91F30" w:rsidP="001D1C03">
      <w:pPr>
        <w:numPr>
          <w:ilvl w:val="0"/>
          <w:numId w:val="20"/>
        </w:numPr>
        <w:contextualSpacing/>
        <w:rPr>
          <w:rFonts w:eastAsia="Calibri"/>
          <w:sz w:val="22"/>
          <w:szCs w:val="22"/>
        </w:rPr>
      </w:pPr>
      <w:r w:rsidRPr="00480AAD">
        <w:rPr>
          <w:rFonts w:eastAsia="Calibri"/>
          <w:sz w:val="22"/>
          <w:szCs w:val="22"/>
          <w:rtl/>
        </w:rPr>
        <w:t>צובר את סך העלויות בכל שלבי מחזור חיי המוצר.</w:t>
      </w:r>
    </w:p>
    <w:p w:rsidR="00C91F30" w:rsidRPr="00480AAD" w:rsidRDefault="00C91F30" w:rsidP="001D1C03">
      <w:pPr>
        <w:numPr>
          <w:ilvl w:val="0"/>
          <w:numId w:val="20"/>
        </w:numPr>
        <w:contextualSpacing/>
        <w:rPr>
          <w:rFonts w:eastAsia="Calibri"/>
          <w:sz w:val="22"/>
          <w:szCs w:val="22"/>
        </w:rPr>
      </w:pPr>
      <w:r w:rsidRPr="00480AAD">
        <w:rPr>
          <w:rFonts w:eastAsia="Calibri"/>
          <w:sz w:val="22"/>
          <w:szCs w:val="22"/>
          <w:rtl/>
        </w:rPr>
        <w:t>חשוב כאשר עלויות ראשוניות (מו"פ וייצור) הם קטנות יחסית לעלויות תפעול ותחזוקה</w:t>
      </w:r>
    </w:p>
    <w:p w:rsidR="00C91F30" w:rsidRDefault="00C91F30" w:rsidP="001D1C03">
      <w:pPr>
        <w:numPr>
          <w:ilvl w:val="0"/>
          <w:numId w:val="20"/>
        </w:numPr>
        <w:contextualSpacing/>
        <w:rPr>
          <w:rFonts w:eastAsia="Calibri"/>
          <w:sz w:val="22"/>
          <w:szCs w:val="22"/>
        </w:rPr>
      </w:pPr>
      <w:r w:rsidRPr="00480AAD">
        <w:rPr>
          <w:rFonts w:eastAsia="Calibri"/>
          <w:sz w:val="22"/>
          <w:szCs w:val="22"/>
          <w:rtl/>
        </w:rPr>
        <w:t>מאפשר ניתוח של היחסים בין המאפיינים הטכניים לבין עלות ומשך הפרויקט.</w:t>
      </w:r>
    </w:p>
    <w:p w:rsidR="004D2279" w:rsidRDefault="004D2279" w:rsidP="004D2279">
      <w:pPr>
        <w:contextualSpacing/>
        <w:rPr>
          <w:rFonts w:eastAsia="Calibri"/>
          <w:sz w:val="22"/>
          <w:szCs w:val="22"/>
          <w:rtl/>
        </w:rPr>
      </w:pPr>
    </w:p>
    <w:p w:rsidR="004D2279" w:rsidRDefault="004D2279" w:rsidP="004D2279">
      <w:pPr>
        <w:contextualSpacing/>
        <w:rPr>
          <w:rFonts w:eastAsia="Calibri"/>
          <w:sz w:val="22"/>
          <w:szCs w:val="22"/>
          <w:rtl/>
        </w:rPr>
      </w:pPr>
      <w:r>
        <w:rPr>
          <w:rFonts w:eastAsia="Calibri" w:hint="cs"/>
          <w:sz w:val="22"/>
          <w:szCs w:val="22"/>
          <w:rtl/>
        </w:rPr>
        <w:t>תכנון ניהול העלות:</w:t>
      </w:r>
    </w:p>
    <w:p w:rsidR="004D2279" w:rsidRDefault="004D2279" w:rsidP="004D2279">
      <w:pPr>
        <w:contextualSpacing/>
        <w:rPr>
          <w:rFonts w:eastAsia="Calibri"/>
          <w:sz w:val="22"/>
          <w:szCs w:val="22"/>
          <w:rtl/>
        </w:rPr>
      </w:pPr>
    </w:p>
    <w:tbl>
      <w:tblPr>
        <w:tblStyle w:val="a5"/>
        <w:tblW w:w="0" w:type="auto"/>
        <w:jc w:val="right"/>
        <w:tblLook w:val="0420" w:firstRow="1" w:lastRow="0" w:firstColumn="0" w:lastColumn="0" w:noHBand="0" w:noVBand="1"/>
      </w:tblPr>
      <w:tblGrid>
        <w:gridCol w:w="1951"/>
        <w:gridCol w:w="1927"/>
        <w:gridCol w:w="2724"/>
      </w:tblGrid>
      <w:tr w:rsidR="004D2279" w:rsidRPr="004D2279" w:rsidTr="004D2279">
        <w:trPr>
          <w:trHeight w:val="23"/>
          <w:jc w:val="right"/>
        </w:trPr>
        <w:tc>
          <w:tcPr>
            <w:tcW w:w="0" w:type="auto"/>
            <w:shd w:val="clear" w:color="auto" w:fill="D0CECE" w:themeFill="background2" w:themeFillShade="E6"/>
            <w:hideMark/>
          </w:tcPr>
          <w:p w:rsidR="004D2279" w:rsidRPr="004D2279" w:rsidRDefault="004D2279" w:rsidP="004D2279">
            <w:pPr>
              <w:spacing w:after="160" w:line="259" w:lineRule="auto"/>
              <w:contextualSpacing/>
              <w:rPr>
                <w:rFonts w:eastAsia="Calibri"/>
                <w:sz w:val="22"/>
                <w:szCs w:val="22"/>
              </w:rPr>
            </w:pPr>
            <w:r w:rsidRPr="004D2279">
              <w:rPr>
                <w:rFonts w:eastAsia="Calibri"/>
                <w:b/>
                <w:bCs/>
                <w:sz w:val="22"/>
                <w:szCs w:val="22"/>
                <w:rtl/>
              </w:rPr>
              <w:t>תפוקות</w:t>
            </w:r>
          </w:p>
        </w:tc>
        <w:tc>
          <w:tcPr>
            <w:tcW w:w="0" w:type="auto"/>
            <w:shd w:val="clear" w:color="auto" w:fill="D0CECE" w:themeFill="background2" w:themeFillShade="E6"/>
            <w:hideMark/>
          </w:tcPr>
          <w:p w:rsidR="004D2279" w:rsidRPr="004D2279" w:rsidRDefault="004D2279" w:rsidP="004D2279">
            <w:pPr>
              <w:spacing w:after="160" w:line="259" w:lineRule="auto"/>
              <w:contextualSpacing/>
              <w:rPr>
                <w:rFonts w:eastAsia="Calibri"/>
                <w:sz w:val="22"/>
                <w:szCs w:val="22"/>
                <w:rtl/>
              </w:rPr>
            </w:pPr>
            <w:r w:rsidRPr="004D2279">
              <w:rPr>
                <w:rFonts w:eastAsia="Calibri"/>
                <w:b/>
                <w:bCs/>
                <w:sz w:val="22"/>
                <w:szCs w:val="22"/>
                <w:rtl/>
              </w:rPr>
              <w:t>כלים &amp; שיטות</w:t>
            </w:r>
          </w:p>
        </w:tc>
        <w:tc>
          <w:tcPr>
            <w:tcW w:w="0" w:type="auto"/>
            <w:shd w:val="clear" w:color="auto" w:fill="D0CECE" w:themeFill="background2" w:themeFillShade="E6"/>
            <w:hideMark/>
          </w:tcPr>
          <w:p w:rsidR="004D2279" w:rsidRPr="004D2279" w:rsidRDefault="004D2279" w:rsidP="004D2279">
            <w:pPr>
              <w:spacing w:after="160" w:line="259" w:lineRule="auto"/>
              <w:contextualSpacing/>
              <w:rPr>
                <w:rFonts w:eastAsia="Calibri"/>
                <w:sz w:val="22"/>
                <w:szCs w:val="22"/>
                <w:rtl/>
              </w:rPr>
            </w:pPr>
            <w:r w:rsidRPr="004D2279">
              <w:rPr>
                <w:rFonts w:eastAsia="Calibri"/>
                <w:b/>
                <w:bCs/>
                <w:sz w:val="22"/>
                <w:szCs w:val="22"/>
                <w:rtl/>
              </w:rPr>
              <w:t>תשומות</w:t>
            </w:r>
          </w:p>
        </w:tc>
      </w:tr>
      <w:tr w:rsidR="004D2279" w:rsidRPr="004D2279" w:rsidTr="004D2279">
        <w:trPr>
          <w:trHeight w:val="25"/>
          <w:jc w:val="right"/>
        </w:trPr>
        <w:tc>
          <w:tcPr>
            <w:tcW w:w="0" w:type="auto"/>
            <w:hideMark/>
          </w:tcPr>
          <w:p w:rsidR="004D2279" w:rsidRPr="004D2279" w:rsidRDefault="004D2279" w:rsidP="004D2279">
            <w:pPr>
              <w:spacing w:after="160" w:line="259" w:lineRule="auto"/>
              <w:contextualSpacing/>
              <w:rPr>
                <w:rFonts w:eastAsia="Calibri"/>
                <w:sz w:val="22"/>
                <w:szCs w:val="22"/>
                <w:rtl/>
              </w:rPr>
            </w:pPr>
            <w:r w:rsidRPr="004D2279">
              <w:rPr>
                <w:rFonts w:eastAsia="Calibri"/>
                <w:sz w:val="22"/>
                <w:szCs w:val="22"/>
                <w:rtl/>
              </w:rPr>
              <w:t>1. תכנית ניהול עלויות</w:t>
            </w:r>
          </w:p>
        </w:tc>
        <w:tc>
          <w:tcPr>
            <w:tcW w:w="0" w:type="auto"/>
            <w:hideMark/>
          </w:tcPr>
          <w:p w:rsidR="004D2279" w:rsidRPr="004D2279" w:rsidRDefault="004D2279" w:rsidP="004D2279">
            <w:pPr>
              <w:spacing w:after="160" w:line="259" w:lineRule="auto"/>
              <w:contextualSpacing/>
              <w:rPr>
                <w:rFonts w:eastAsia="Calibri"/>
                <w:sz w:val="22"/>
                <w:szCs w:val="22"/>
                <w:rtl/>
              </w:rPr>
            </w:pPr>
            <w:r w:rsidRPr="004D2279">
              <w:rPr>
                <w:rFonts w:eastAsia="Calibri"/>
                <w:sz w:val="22"/>
                <w:szCs w:val="22"/>
                <w:rtl/>
              </w:rPr>
              <w:t>1. חוות דעת מומחים.</w:t>
            </w:r>
          </w:p>
        </w:tc>
        <w:tc>
          <w:tcPr>
            <w:tcW w:w="0" w:type="auto"/>
            <w:hideMark/>
          </w:tcPr>
          <w:p w:rsidR="004D2279" w:rsidRPr="004D2279" w:rsidRDefault="004D2279" w:rsidP="004D2279">
            <w:pPr>
              <w:spacing w:after="160" w:line="259" w:lineRule="auto"/>
              <w:contextualSpacing/>
              <w:rPr>
                <w:rFonts w:eastAsia="Calibri"/>
                <w:sz w:val="22"/>
                <w:szCs w:val="22"/>
                <w:rtl/>
              </w:rPr>
            </w:pPr>
            <w:r w:rsidRPr="004D2279">
              <w:rPr>
                <w:rFonts w:eastAsia="Calibri"/>
                <w:sz w:val="22"/>
                <w:szCs w:val="22"/>
                <w:rtl/>
              </w:rPr>
              <w:t>1. תכנית ניהול הפרויקט</w:t>
            </w:r>
          </w:p>
        </w:tc>
      </w:tr>
      <w:tr w:rsidR="004D2279" w:rsidRPr="004D2279" w:rsidTr="004D2279">
        <w:trPr>
          <w:trHeight w:val="25"/>
          <w:jc w:val="right"/>
        </w:trPr>
        <w:tc>
          <w:tcPr>
            <w:tcW w:w="0" w:type="auto"/>
            <w:hideMark/>
          </w:tcPr>
          <w:p w:rsidR="004D2279" w:rsidRPr="004D2279" w:rsidRDefault="004D2279" w:rsidP="004D2279">
            <w:pPr>
              <w:spacing w:after="160" w:line="259" w:lineRule="auto"/>
              <w:contextualSpacing/>
              <w:rPr>
                <w:rFonts w:eastAsia="Calibri"/>
                <w:sz w:val="22"/>
                <w:szCs w:val="22"/>
                <w:rtl/>
              </w:rPr>
            </w:pPr>
          </w:p>
        </w:tc>
        <w:tc>
          <w:tcPr>
            <w:tcW w:w="0" w:type="auto"/>
            <w:hideMark/>
          </w:tcPr>
          <w:p w:rsidR="004D2279" w:rsidRPr="004D2279" w:rsidRDefault="004D2279" w:rsidP="004D2279">
            <w:pPr>
              <w:spacing w:after="160" w:line="259" w:lineRule="auto"/>
              <w:contextualSpacing/>
              <w:rPr>
                <w:rFonts w:eastAsia="Calibri"/>
                <w:sz w:val="22"/>
                <w:szCs w:val="22"/>
              </w:rPr>
            </w:pPr>
            <w:r w:rsidRPr="004D2279">
              <w:rPr>
                <w:rFonts w:eastAsia="Calibri"/>
                <w:sz w:val="22"/>
                <w:szCs w:val="22"/>
                <w:rtl/>
              </w:rPr>
              <w:t>2. שיטות אנליטיות</w:t>
            </w:r>
          </w:p>
        </w:tc>
        <w:tc>
          <w:tcPr>
            <w:tcW w:w="0" w:type="auto"/>
            <w:hideMark/>
          </w:tcPr>
          <w:p w:rsidR="004D2279" w:rsidRPr="004D2279" w:rsidRDefault="004D2279" w:rsidP="004D2279">
            <w:pPr>
              <w:spacing w:after="160" w:line="259" w:lineRule="auto"/>
              <w:contextualSpacing/>
              <w:rPr>
                <w:rFonts w:eastAsia="Calibri"/>
                <w:sz w:val="22"/>
                <w:szCs w:val="22"/>
                <w:rtl/>
              </w:rPr>
            </w:pPr>
            <w:r w:rsidRPr="004D2279">
              <w:rPr>
                <w:rFonts w:eastAsia="Calibri"/>
                <w:sz w:val="22"/>
                <w:szCs w:val="22"/>
                <w:rtl/>
              </w:rPr>
              <w:t>2. מסמך ייזום הפרויקט</w:t>
            </w:r>
          </w:p>
        </w:tc>
      </w:tr>
      <w:tr w:rsidR="004D2279" w:rsidRPr="004D2279" w:rsidTr="004D2279">
        <w:trPr>
          <w:trHeight w:val="25"/>
          <w:jc w:val="right"/>
        </w:trPr>
        <w:tc>
          <w:tcPr>
            <w:tcW w:w="0" w:type="auto"/>
            <w:hideMark/>
          </w:tcPr>
          <w:p w:rsidR="004D2279" w:rsidRPr="004D2279" w:rsidRDefault="004D2279" w:rsidP="004D2279">
            <w:pPr>
              <w:spacing w:after="160" w:line="259" w:lineRule="auto"/>
              <w:contextualSpacing/>
              <w:rPr>
                <w:rFonts w:eastAsia="Calibri"/>
                <w:sz w:val="22"/>
                <w:szCs w:val="22"/>
                <w:rtl/>
              </w:rPr>
            </w:pPr>
          </w:p>
        </w:tc>
        <w:tc>
          <w:tcPr>
            <w:tcW w:w="0" w:type="auto"/>
            <w:hideMark/>
          </w:tcPr>
          <w:p w:rsidR="004D2279" w:rsidRPr="004D2279" w:rsidRDefault="004D2279" w:rsidP="004D2279">
            <w:pPr>
              <w:spacing w:after="160" w:line="259" w:lineRule="auto"/>
              <w:contextualSpacing/>
              <w:rPr>
                <w:rFonts w:eastAsia="Calibri"/>
                <w:sz w:val="22"/>
                <w:szCs w:val="22"/>
              </w:rPr>
            </w:pPr>
            <w:r w:rsidRPr="004D2279">
              <w:rPr>
                <w:rFonts w:eastAsia="Calibri"/>
                <w:sz w:val="22"/>
                <w:szCs w:val="22"/>
                <w:rtl/>
              </w:rPr>
              <w:t>3. פגישות</w:t>
            </w:r>
          </w:p>
        </w:tc>
        <w:tc>
          <w:tcPr>
            <w:tcW w:w="0" w:type="auto"/>
            <w:hideMark/>
          </w:tcPr>
          <w:p w:rsidR="004D2279" w:rsidRPr="004D2279" w:rsidRDefault="004D2279" w:rsidP="004D2279">
            <w:pPr>
              <w:spacing w:after="160" w:line="259" w:lineRule="auto"/>
              <w:contextualSpacing/>
              <w:rPr>
                <w:rFonts w:eastAsia="Calibri"/>
                <w:sz w:val="22"/>
                <w:szCs w:val="22"/>
                <w:rtl/>
              </w:rPr>
            </w:pPr>
            <w:r w:rsidRPr="004D2279">
              <w:rPr>
                <w:rFonts w:eastAsia="Calibri"/>
                <w:sz w:val="22"/>
                <w:szCs w:val="22"/>
                <w:rtl/>
              </w:rPr>
              <w:t>3. גורמים סביבתיים של הארגון</w:t>
            </w:r>
          </w:p>
        </w:tc>
      </w:tr>
      <w:tr w:rsidR="004D2279" w:rsidRPr="004D2279" w:rsidTr="004D2279">
        <w:trPr>
          <w:trHeight w:val="25"/>
          <w:jc w:val="right"/>
        </w:trPr>
        <w:tc>
          <w:tcPr>
            <w:tcW w:w="0" w:type="auto"/>
            <w:hideMark/>
          </w:tcPr>
          <w:p w:rsidR="004D2279" w:rsidRPr="004D2279" w:rsidRDefault="004D2279" w:rsidP="004D2279">
            <w:pPr>
              <w:spacing w:after="160" w:line="259" w:lineRule="auto"/>
              <w:contextualSpacing/>
              <w:rPr>
                <w:rFonts w:eastAsia="Calibri"/>
                <w:sz w:val="22"/>
                <w:szCs w:val="22"/>
                <w:rtl/>
              </w:rPr>
            </w:pPr>
          </w:p>
        </w:tc>
        <w:tc>
          <w:tcPr>
            <w:tcW w:w="0" w:type="auto"/>
            <w:hideMark/>
          </w:tcPr>
          <w:p w:rsidR="004D2279" w:rsidRPr="004D2279" w:rsidRDefault="004D2279" w:rsidP="004D2279">
            <w:pPr>
              <w:spacing w:after="160" w:line="259" w:lineRule="auto"/>
              <w:contextualSpacing/>
              <w:rPr>
                <w:rFonts w:eastAsia="Calibri"/>
                <w:sz w:val="22"/>
                <w:szCs w:val="22"/>
              </w:rPr>
            </w:pPr>
          </w:p>
        </w:tc>
        <w:tc>
          <w:tcPr>
            <w:tcW w:w="0" w:type="auto"/>
            <w:hideMark/>
          </w:tcPr>
          <w:p w:rsidR="004D2279" w:rsidRPr="004D2279" w:rsidRDefault="004D2279" w:rsidP="004D2279">
            <w:pPr>
              <w:spacing w:after="160" w:line="259" w:lineRule="auto"/>
              <w:contextualSpacing/>
              <w:rPr>
                <w:rFonts w:eastAsia="Calibri"/>
                <w:sz w:val="22"/>
                <w:szCs w:val="22"/>
              </w:rPr>
            </w:pPr>
            <w:r w:rsidRPr="004D2279">
              <w:rPr>
                <w:rFonts w:eastAsia="Calibri"/>
                <w:sz w:val="22"/>
                <w:szCs w:val="22"/>
                <w:rtl/>
              </w:rPr>
              <w:t>4. נכסי תהליכים ארגוניים.</w:t>
            </w:r>
          </w:p>
        </w:tc>
      </w:tr>
    </w:tbl>
    <w:p w:rsidR="004D2279" w:rsidRPr="00480AAD" w:rsidRDefault="004D2279" w:rsidP="004D2279">
      <w:pPr>
        <w:contextualSpacing/>
        <w:rPr>
          <w:rFonts w:eastAsia="Calibri"/>
          <w:sz w:val="22"/>
          <w:szCs w:val="22"/>
        </w:rPr>
      </w:pPr>
    </w:p>
    <w:p w:rsidR="00C91F30" w:rsidRPr="00480AAD" w:rsidRDefault="00C91F30" w:rsidP="00C91F30">
      <w:pPr>
        <w:bidi w:val="0"/>
        <w:jc w:val="right"/>
        <w:rPr>
          <w:rFonts w:eastAsia="Calibri"/>
          <w:b/>
          <w:bCs/>
          <w:sz w:val="22"/>
          <w:szCs w:val="22"/>
          <w:u w:val="single"/>
          <w:rtl/>
        </w:rPr>
      </w:pPr>
      <w:r w:rsidRPr="00480AAD">
        <w:rPr>
          <w:rFonts w:eastAsia="Calibri"/>
          <w:b/>
          <w:bCs/>
          <w:sz w:val="22"/>
          <w:szCs w:val="22"/>
          <w:u w:val="single"/>
          <w:rtl/>
        </w:rPr>
        <w:t>תכנית ניהול העלויות</w:t>
      </w:r>
    </w:p>
    <w:p w:rsidR="004D2279" w:rsidRDefault="004D2279" w:rsidP="001D1C03">
      <w:pPr>
        <w:numPr>
          <w:ilvl w:val="0"/>
          <w:numId w:val="22"/>
        </w:numPr>
        <w:contextualSpacing/>
        <w:rPr>
          <w:rFonts w:eastAsia="Calibri"/>
          <w:sz w:val="22"/>
          <w:szCs w:val="22"/>
          <w:rtl/>
        </w:rPr>
        <w:sectPr w:rsidR="004D2279"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D1C03">
      <w:pPr>
        <w:numPr>
          <w:ilvl w:val="0"/>
          <w:numId w:val="22"/>
        </w:numPr>
        <w:contextualSpacing/>
        <w:rPr>
          <w:rFonts w:eastAsia="Calibri"/>
          <w:sz w:val="22"/>
          <w:szCs w:val="22"/>
          <w:rtl/>
        </w:rPr>
      </w:pPr>
      <w:r w:rsidRPr="00480AAD">
        <w:rPr>
          <w:rFonts w:eastAsia="Calibri"/>
          <w:sz w:val="22"/>
          <w:szCs w:val="22"/>
          <w:rtl/>
        </w:rPr>
        <w:t>צפי בקרה</w:t>
      </w:r>
    </w:p>
    <w:p w:rsidR="00C91F30" w:rsidRPr="00480AAD" w:rsidRDefault="00C91F30" w:rsidP="001D1C03">
      <w:pPr>
        <w:numPr>
          <w:ilvl w:val="0"/>
          <w:numId w:val="22"/>
        </w:numPr>
        <w:contextualSpacing/>
        <w:rPr>
          <w:rFonts w:eastAsia="Calibri"/>
          <w:sz w:val="22"/>
          <w:szCs w:val="22"/>
          <w:rtl/>
        </w:rPr>
      </w:pPr>
      <w:r w:rsidRPr="00480AAD">
        <w:rPr>
          <w:rFonts w:eastAsia="Calibri"/>
          <w:sz w:val="22"/>
          <w:szCs w:val="22"/>
          <w:rtl/>
        </w:rPr>
        <w:t>כללי מדידת ביצועים</w:t>
      </w:r>
    </w:p>
    <w:p w:rsidR="00C91F30" w:rsidRPr="00480AAD" w:rsidRDefault="00C91F30" w:rsidP="001D1C03">
      <w:pPr>
        <w:numPr>
          <w:ilvl w:val="0"/>
          <w:numId w:val="22"/>
        </w:numPr>
        <w:contextualSpacing/>
        <w:rPr>
          <w:rFonts w:eastAsia="Calibri"/>
          <w:sz w:val="22"/>
          <w:szCs w:val="22"/>
          <w:rtl/>
        </w:rPr>
      </w:pPr>
      <w:r w:rsidRPr="00480AAD">
        <w:rPr>
          <w:rFonts w:eastAsia="Calibri"/>
          <w:sz w:val="22"/>
          <w:szCs w:val="22"/>
          <w:rtl/>
        </w:rPr>
        <w:t>פורמטים של דיווח</w:t>
      </w:r>
    </w:p>
    <w:p w:rsidR="00C91F30" w:rsidRPr="00480AAD" w:rsidRDefault="00C91F30" w:rsidP="001D1C03">
      <w:pPr>
        <w:numPr>
          <w:ilvl w:val="0"/>
          <w:numId w:val="22"/>
        </w:numPr>
        <w:contextualSpacing/>
        <w:rPr>
          <w:rFonts w:eastAsia="Calibri"/>
          <w:sz w:val="22"/>
          <w:szCs w:val="22"/>
          <w:rtl/>
        </w:rPr>
      </w:pPr>
      <w:r w:rsidRPr="00480AAD">
        <w:rPr>
          <w:rFonts w:eastAsia="Calibri"/>
          <w:sz w:val="22"/>
          <w:szCs w:val="22"/>
          <w:rtl/>
        </w:rPr>
        <w:t>תיאור תהליך</w:t>
      </w:r>
    </w:p>
    <w:p w:rsidR="00C91F30" w:rsidRPr="00480AAD" w:rsidRDefault="00C91F30" w:rsidP="001D1C03">
      <w:pPr>
        <w:numPr>
          <w:ilvl w:val="0"/>
          <w:numId w:val="22"/>
        </w:numPr>
        <w:contextualSpacing/>
        <w:rPr>
          <w:rFonts w:eastAsia="Calibri"/>
          <w:sz w:val="22"/>
          <w:szCs w:val="22"/>
          <w:rtl/>
        </w:rPr>
      </w:pPr>
      <w:r w:rsidRPr="00480AAD">
        <w:rPr>
          <w:rFonts w:eastAsia="Calibri"/>
          <w:sz w:val="22"/>
          <w:szCs w:val="22"/>
          <w:rtl/>
        </w:rPr>
        <w:t>יחידות המידה</w:t>
      </w:r>
    </w:p>
    <w:p w:rsidR="00C91F30" w:rsidRPr="00480AAD" w:rsidRDefault="00C91F30" w:rsidP="001D1C03">
      <w:pPr>
        <w:numPr>
          <w:ilvl w:val="0"/>
          <w:numId w:val="22"/>
        </w:numPr>
        <w:contextualSpacing/>
        <w:rPr>
          <w:rFonts w:eastAsia="Calibri"/>
          <w:sz w:val="22"/>
          <w:szCs w:val="22"/>
          <w:rtl/>
        </w:rPr>
      </w:pPr>
      <w:r w:rsidRPr="00480AAD">
        <w:rPr>
          <w:rFonts w:eastAsia="Calibri"/>
          <w:sz w:val="22"/>
          <w:szCs w:val="22"/>
          <w:rtl/>
        </w:rPr>
        <w:t>רמת הדייקנות</w:t>
      </w:r>
    </w:p>
    <w:p w:rsidR="00C91F30" w:rsidRPr="00480AAD" w:rsidRDefault="00C91F30" w:rsidP="001D1C03">
      <w:pPr>
        <w:numPr>
          <w:ilvl w:val="0"/>
          <w:numId w:val="22"/>
        </w:numPr>
        <w:contextualSpacing/>
        <w:rPr>
          <w:rFonts w:eastAsia="Calibri"/>
          <w:sz w:val="22"/>
          <w:szCs w:val="22"/>
          <w:rtl/>
        </w:rPr>
      </w:pPr>
      <w:r w:rsidRPr="00480AAD">
        <w:rPr>
          <w:rFonts w:eastAsia="Calibri"/>
          <w:sz w:val="22"/>
          <w:szCs w:val="22"/>
          <w:rtl/>
        </w:rPr>
        <w:t>רמת הדיוק</w:t>
      </w:r>
    </w:p>
    <w:p w:rsidR="00C91F30" w:rsidRPr="00480AAD" w:rsidRDefault="00C91F30" w:rsidP="001D1C03">
      <w:pPr>
        <w:numPr>
          <w:ilvl w:val="0"/>
          <w:numId w:val="22"/>
        </w:numPr>
        <w:contextualSpacing/>
        <w:rPr>
          <w:rFonts w:eastAsia="Calibri"/>
          <w:sz w:val="22"/>
          <w:szCs w:val="22"/>
          <w:rtl/>
        </w:rPr>
      </w:pPr>
      <w:r w:rsidRPr="00480AAD">
        <w:rPr>
          <w:rFonts w:eastAsia="Calibri"/>
          <w:sz w:val="22"/>
          <w:szCs w:val="22"/>
          <w:rtl/>
        </w:rPr>
        <w:t>קישור לנהלים ארגוניים</w:t>
      </w:r>
    </w:p>
    <w:p w:rsidR="00C91F30" w:rsidRPr="00480AAD" w:rsidRDefault="00C91F30" w:rsidP="001D1C03">
      <w:pPr>
        <w:numPr>
          <w:ilvl w:val="0"/>
          <w:numId w:val="22"/>
        </w:numPr>
        <w:contextualSpacing/>
        <w:rPr>
          <w:rFonts w:eastAsia="Calibri"/>
          <w:sz w:val="22"/>
          <w:szCs w:val="22"/>
          <w:rtl/>
        </w:rPr>
      </w:pPr>
      <w:r w:rsidRPr="00480AAD">
        <w:rPr>
          <w:rFonts w:eastAsia="Calibri"/>
          <w:sz w:val="22"/>
          <w:szCs w:val="22"/>
          <w:rtl/>
        </w:rPr>
        <w:t>תחזוקת מודל לוח הזמנים של הפרויקט</w:t>
      </w:r>
    </w:p>
    <w:p w:rsidR="004D2279" w:rsidRDefault="004D2279" w:rsidP="00C91F30">
      <w:pPr>
        <w:bidi w:val="0"/>
        <w:rPr>
          <w:rFonts w:eastAsia="Calibri"/>
          <w:sz w:val="22"/>
          <w:szCs w:val="22"/>
        </w:rPr>
        <w:sectPr w:rsidR="004D2279" w:rsidSect="004D2279">
          <w:type w:val="continuous"/>
          <w:pgSz w:w="11906" w:h="16838"/>
          <w:pgMar w:top="1440" w:right="1800" w:bottom="1440" w:left="1800" w:header="708" w:footer="708" w:gutter="0"/>
          <w:cols w:num="3" w:space="708"/>
          <w:bidi/>
          <w:rtlGutter/>
          <w:docGrid w:linePitch="360"/>
        </w:sectPr>
      </w:pPr>
    </w:p>
    <w:p w:rsidR="00C91F30" w:rsidRDefault="004D2279" w:rsidP="00C91F30">
      <w:pPr>
        <w:bidi w:val="0"/>
        <w:jc w:val="right"/>
        <w:rPr>
          <w:rFonts w:eastAsia="Calibri"/>
          <w:sz w:val="22"/>
          <w:szCs w:val="22"/>
          <w:rtl/>
        </w:rPr>
      </w:pPr>
      <w:r>
        <w:rPr>
          <w:rFonts w:eastAsia="Calibri" w:hint="cs"/>
          <w:sz w:val="22"/>
          <w:szCs w:val="22"/>
          <w:rtl/>
        </w:rPr>
        <w:t>אומדן עלויות:</w:t>
      </w:r>
    </w:p>
    <w:tbl>
      <w:tblPr>
        <w:tblStyle w:val="a5"/>
        <w:tblW w:w="0" w:type="auto"/>
        <w:tblLook w:val="0420" w:firstRow="1" w:lastRow="0" w:firstColumn="0" w:lastColumn="0" w:noHBand="0" w:noVBand="1"/>
      </w:tblPr>
      <w:tblGrid>
        <w:gridCol w:w="1976"/>
        <w:gridCol w:w="2839"/>
        <w:gridCol w:w="2496"/>
      </w:tblGrid>
      <w:tr w:rsidR="004D2279" w:rsidRPr="004D2279" w:rsidTr="004D2279">
        <w:trPr>
          <w:trHeight w:val="23"/>
        </w:trPr>
        <w:tc>
          <w:tcPr>
            <w:tcW w:w="0" w:type="auto"/>
            <w:shd w:val="clear" w:color="auto" w:fill="D0CECE" w:themeFill="background2" w:themeFillShade="E6"/>
            <w:hideMark/>
          </w:tcPr>
          <w:p w:rsidR="004D2279" w:rsidRPr="004D2279" w:rsidRDefault="004D2279" w:rsidP="004D2279">
            <w:pPr>
              <w:bidi w:val="0"/>
              <w:spacing w:after="160" w:line="259" w:lineRule="auto"/>
              <w:jc w:val="right"/>
              <w:rPr>
                <w:rFonts w:eastAsia="Calibri"/>
                <w:sz w:val="20"/>
                <w:szCs w:val="20"/>
              </w:rPr>
            </w:pPr>
            <w:r w:rsidRPr="004D2279">
              <w:rPr>
                <w:rFonts w:eastAsia="Calibri"/>
                <w:b/>
                <w:bCs/>
                <w:sz w:val="20"/>
                <w:szCs w:val="20"/>
                <w:rtl/>
              </w:rPr>
              <w:t>תפוקות</w:t>
            </w:r>
          </w:p>
        </w:tc>
        <w:tc>
          <w:tcPr>
            <w:tcW w:w="0" w:type="auto"/>
            <w:shd w:val="clear" w:color="auto" w:fill="D0CECE" w:themeFill="background2" w:themeFillShade="E6"/>
            <w:hideMark/>
          </w:tcPr>
          <w:p w:rsidR="004D2279" w:rsidRPr="004D2279" w:rsidRDefault="004D2279" w:rsidP="004D2279">
            <w:pPr>
              <w:bidi w:val="0"/>
              <w:spacing w:after="160" w:line="259" w:lineRule="auto"/>
              <w:jc w:val="right"/>
              <w:rPr>
                <w:rFonts w:eastAsia="Calibri"/>
                <w:sz w:val="20"/>
                <w:szCs w:val="20"/>
                <w:rtl/>
              </w:rPr>
            </w:pPr>
            <w:r w:rsidRPr="004D2279">
              <w:rPr>
                <w:rFonts w:eastAsia="Calibri"/>
                <w:b/>
                <w:bCs/>
                <w:sz w:val="20"/>
                <w:szCs w:val="20"/>
                <w:rtl/>
              </w:rPr>
              <w:t>כלים &amp; שיטות</w:t>
            </w:r>
          </w:p>
        </w:tc>
        <w:tc>
          <w:tcPr>
            <w:tcW w:w="0" w:type="auto"/>
            <w:shd w:val="clear" w:color="auto" w:fill="D0CECE" w:themeFill="background2" w:themeFillShade="E6"/>
            <w:hideMark/>
          </w:tcPr>
          <w:p w:rsidR="004D2279" w:rsidRPr="004D2279" w:rsidRDefault="004D2279" w:rsidP="004D2279">
            <w:pPr>
              <w:bidi w:val="0"/>
              <w:spacing w:after="160" w:line="259" w:lineRule="auto"/>
              <w:jc w:val="right"/>
              <w:rPr>
                <w:rFonts w:eastAsia="Calibri"/>
                <w:sz w:val="20"/>
                <w:szCs w:val="20"/>
                <w:rtl/>
              </w:rPr>
            </w:pPr>
            <w:r w:rsidRPr="004D2279">
              <w:rPr>
                <w:rFonts w:eastAsia="Calibri"/>
                <w:b/>
                <w:bCs/>
                <w:sz w:val="20"/>
                <w:szCs w:val="20"/>
                <w:rtl/>
              </w:rPr>
              <w:t>תשומות</w:t>
            </w:r>
          </w:p>
        </w:tc>
      </w:tr>
      <w:tr w:rsidR="004D2279" w:rsidRPr="004D2279" w:rsidTr="004D2279">
        <w:trPr>
          <w:trHeight w:val="25"/>
        </w:trPr>
        <w:tc>
          <w:tcPr>
            <w:tcW w:w="0" w:type="auto"/>
            <w:hideMark/>
          </w:tcPr>
          <w:p w:rsidR="004D2279" w:rsidRPr="004D2279" w:rsidRDefault="004D2279" w:rsidP="004D2279">
            <w:pPr>
              <w:bidi w:val="0"/>
              <w:spacing w:after="160" w:line="259" w:lineRule="auto"/>
              <w:jc w:val="right"/>
              <w:rPr>
                <w:rFonts w:eastAsia="Calibri"/>
                <w:sz w:val="20"/>
                <w:szCs w:val="20"/>
                <w:rtl/>
              </w:rPr>
            </w:pPr>
            <w:r w:rsidRPr="004D2279">
              <w:rPr>
                <w:rFonts w:eastAsia="Calibri"/>
                <w:sz w:val="20"/>
                <w:szCs w:val="20"/>
                <w:rtl/>
              </w:rPr>
              <w:t>1. אמידת עלות פעילויות</w:t>
            </w:r>
          </w:p>
        </w:tc>
        <w:tc>
          <w:tcPr>
            <w:tcW w:w="0" w:type="auto"/>
            <w:hideMark/>
          </w:tcPr>
          <w:p w:rsidR="004D2279" w:rsidRPr="004D2279" w:rsidRDefault="004D2279" w:rsidP="004D2279">
            <w:pPr>
              <w:bidi w:val="0"/>
              <w:spacing w:after="160" w:line="259" w:lineRule="auto"/>
              <w:jc w:val="right"/>
              <w:rPr>
                <w:rFonts w:eastAsia="Calibri"/>
                <w:sz w:val="20"/>
                <w:szCs w:val="20"/>
                <w:rtl/>
              </w:rPr>
            </w:pPr>
            <w:r w:rsidRPr="004D2279">
              <w:rPr>
                <w:rFonts w:eastAsia="Calibri"/>
                <w:sz w:val="20"/>
                <w:szCs w:val="20"/>
                <w:rtl/>
              </w:rPr>
              <w:t>1. חוות דעת מומחים</w:t>
            </w:r>
          </w:p>
        </w:tc>
        <w:tc>
          <w:tcPr>
            <w:tcW w:w="0" w:type="auto"/>
            <w:hideMark/>
          </w:tcPr>
          <w:p w:rsidR="004D2279" w:rsidRPr="004D2279" w:rsidRDefault="004D2279" w:rsidP="004D2279">
            <w:pPr>
              <w:bidi w:val="0"/>
              <w:spacing w:after="160" w:line="259" w:lineRule="auto"/>
              <w:jc w:val="right"/>
              <w:rPr>
                <w:rFonts w:eastAsia="Calibri"/>
                <w:sz w:val="20"/>
                <w:szCs w:val="20"/>
                <w:rtl/>
              </w:rPr>
            </w:pPr>
            <w:r w:rsidRPr="004D2279">
              <w:rPr>
                <w:rFonts w:eastAsia="Calibri"/>
                <w:sz w:val="20"/>
                <w:szCs w:val="20"/>
                <w:rtl/>
              </w:rPr>
              <w:t>1. תכנית ניהול העלויות</w:t>
            </w:r>
          </w:p>
        </w:tc>
      </w:tr>
      <w:tr w:rsidR="004D2279" w:rsidRPr="004D2279" w:rsidTr="004D2279">
        <w:trPr>
          <w:trHeight w:val="25"/>
        </w:trPr>
        <w:tc>
          <w:tcPr>
            <w:tcW w:w="0" w:type="auto"/>
            <w:hideMark/>
          </w:tcPr>
          <w:p w:rsidR="004D2279" w:rsidRPr="004D2279" w:rsidRDefault="004D2279" w:rsidP="004D2279">
            <w:pPr>
              <w:bidi w:val="0"/>
              <w:spacing w:after="160" w:line="259" w:lineRule="auto"/>
              <w:jc w:val="right"/>
              <w:rPr>
                <w:rFonts w:eastAsia="Calibri"/>
                <w:sz w:val="20"/>
                <w:szCs w:val="20"/>
                <w:rtl/>
              </w:rPr>
            </w:pPr>
            <w:r w:rsidRPr="004D2279">
              <w:rPr>
                <w:rFonts w:eastAsia="Calibri"/>
                <w:sz w:val="20"/>
                <w:szCs w:val="20"/>
                <w:rtl/>
              </w:rPr>
              <w:t>2. בסיס אומדנים</w:t>
            </w:r>
          </w:p>
        </w:tc>
        <w:tc>
          <w:tcPr>
            <w:tcW w:w="0" w:type="auto"/>
            <w:hideMark/>
          </w:tcPr>
          <w:p w:rsidR="004D2279" w:rsidRPr="004D2279" w:rsidRDefault="004D2279" w:rsidP="004D2279">
            <w:pPr>
              <w:bidi w:val="0"/>
              <w:spacing w:after="160" w:line="259" w:lineRule="auto"/>
              <w:jc w:val="right"/>
              <w:rPr>
                <w:rFonts w:eastAsia="Calibri"/>
                <w:sz w:val="20"/>
                <w:szCs w:val="20"/>
                <w:rtl/>
              </w:rPr>
            </w:pPr>
            <w:r w:rsidRPr="004D2279">
              <w:rPr>
                <w:rFonts w:eastAsia="Calibri"/>
                <w:sz w:val="20"/>
                <w:szCs w:val="20"/>
                <w:rtl/>
              </w:rPr>
              <w:t>2. אומדן על בסיס הקבלה (דמיון)</w:t>
            </w:r>
          </w:p>
        </w:tc>
        <w:tc>
          <w:tcPr>
            <w:tcW w:w="0" w:type="auto"/>
            <w:hideMark/>
          </w:tcPr>
          <w:p w:rsidR="004D2279" w:rsidRPr="004D2279" w:rsidRDefault="004D2279" w:rsidP="004D2279">
            <w:pPr>
              <w:bidi w:val="0"/>
              <w:spacing w:after="160" w:line="259" w:lineRule="auto"/>
              <w:jc w:val="right"/>
              <w:rPr>
                <w:rFonts w:eastAsia="Calibri"/>
                <w:sz w:val="20"/>
                <w:szCs w:val="20"/>
                <w:rtl/>
              </w:rPr>
            </w:pPr>
            <w:r w:rsidRPr="004D2279">
              <w:rPr>
                <w:rFonts w:eastAsia="Calibri"/>
                <w:sz w:val="20"/>
                <w:szCs w:val="20"/>
                <w:rtl/>
              </w:rPr>
              <w:t>2. תכנית ניהול משאבי אנוש</w:t>
            </w:r>
          </w:p>
        </w:tc>
      </w:tr>
      <w:tr w:rsidR="004D2279" w:rsidRPr="004D2279" w:rsidTr="004D2279">
        <w:trPr>
          <w:trHeight w:val="25"/>
        </w:trPr>
        <w:tc>
          <w:tcPr>
            <w:tcW w:w="0" w:type="auto"/>
            <w:hideMark/>
          </w:tcPr>
          <w:p w:rsidR="004D2279" w:rsidRPr="004D2279" w:rsidRDefault="004D2279" w:rsidP="004D2279">
            <w:pPr>
              <w:bidi w:val="0"/>
              <w:spacing w:after="160" w:line="259" w:lineRule="auto"/>
              <w:jc w:val="right"/>
              <w:rPr>
                <w:rFonts w:eastAsia="Calibri"/>
                <w:sz w:val="20"/>
                <w:szCs w:val="20"/>
                <w:rtl/>
              </w:rPr>
            </w:pPr>
            <w:r w:rsidRPr="004D2279">
              <w:rPr>
                <w:rFonts w:eastAsia="Calibri"/>
                <w:sz w:val="20"/>
                <w:szCs w:val="20"/>
                <w:rtl/>
              </w:rPr>
              <w:t>3. עדכון מסמך הפרויקט</w:t>
            </w:r>
          </w:p>
        </w:tc>
        <w:tc>
          <w:tcPr>
            <w:tcW w:w="0" w:type="auto"/>
            <w:hideMark/>
          </w:tcPr>
          <w:p w:rsidR="004D2279" w:rsidRPr="004D2279" w:rsidRDefault="004D2279" w:rsidP="004D2279">
            <w:pPr>
              <w:bidi w:val="0"/>
              <w:spacing w:after="160" w:line="259" w:lineRule="auto"/>
              <w:jc w:val="right"/>
              <w:rPr>
                <w:rFonts w:eastAsia="Calibri"/>
                <w:sz w:val="20"/>
                <w:szCs w:val="20"/>
                <w:rtl/>
              </w:rPr>
            </w:pPr>
            <w:r w:rsidRPr="004D2279">
              <w:rPr>
                <w:rFonts w:eastAsia="Calibri"/>
                <w:sz w:val="20"/>
                <w:szCs w:val="20"/>
                <w:rtl/>
              </w:rPr>
              <w:t>3. אמידה פרמטרית</w:t>
            </w:r>
          </w:p>
        </w:tc>
        <w:tc>
          <w:tcPr>
            <w:tcW w:w="0" w:type="auto"/>
            <w:hideMark/>
          </w:tcPr>
          <w:p w:rsidR="004D2279" w:rsidRPr="004D2279" w:rsidRDefault="004D2279" w:rsidP="004D2279">
            <w:pPr>
              <w:bidi w:val="0"/>
              <w:spacing w:after="160" w:line="259" w:lineRule="auto"/>
              <w:jc w:val="right"/>
              <w:rPr>
                <w:rFonts w:eastAsia="Calibri"/>
                <w:sz w:val="20"/>
                <w:szCs w:val="20"/>
                <w:rtl/>
              </w:rPr>
            </w:pPr>
            <w:r w:rsidRPr="004D2279">
              <w:rPr>
                <w:rFonts w:eastAsia="Calibri"/>
                <w:sz w:val="20"/>
                <w:szCs w:val="20"/>
                <w:rtl/>
              </w:rPr>
              <w:t>3. תכנית בסיס לתכולה</w:t>
            </w:r>
          </w:p>
        </w:tc>
      </w:tr>
      <w:tr w:rsidR="004D2279" w:rsidRPr="004D2279" w:rsidTr="004D2279">
        <w:trPr>
          <w:trHeight w:val="25"/>
        </w:trPr>
        <w:tc>
          <w:tcPr>
            <w:tcW w:w="0" w:type="auto"/>
            <w:hideMark/>
          </w:tcPr>
          <w:p w:rsidR="004D2279" w:rsidRPr="004D2279" w:rsidRDefault="004D2279" w:rsidP="004D2279">
            <w:pPr>
              <w:bidi w:val="0"/>
              <w:spacing w:after="160" w:line="259" w:lineRule="auto"/>
              <w:jc w:val="right"/>
              <w:rPr>
                <w:rFonts w:eastAsia="Calibri"/>
                <w:sz w:val="20"/>
                <w:szCs w:val="20"/>
                <w:rtl/>
              </w:rPr>
            </w:pPr>
          </w:p>
        </w:tc>
        <w:tc>
          <w:tcPr>
            <w:tcW w:w="0" w:type="auto"/>
            <w:hideMark/>
          </w:tcPr>
          <w:p w:rsidR="004D2279" w:rsidRPr="004D2279" w:rsidRDefault="004D2279" w:rsidP="004D2279">
            <w:pPr>
              <w:bidi w:val="0"/>
              <w:spacing w:after="160" w:line="259" w:lineRule="auto"/>
              <w:jc w:val="right"/>
              <w:rPr>
                <w:rFonts w:eastAsia="Calibri"/>
                <w:sz w:val="20"/>
                <w:szCs w:val="20"/>
              </w:rPr>
            </w:pPr>
            <w:r w:rsidRPr="004D2279">
              <w:rPr>
                <w:rFonts w:eastAsia="Calibri"/>
                <w:sz w:val="20"/>
                <w:szCs w:val="20"/>
                <w:rtl/>
              </w:rPr>
              <w:t>4. אמידה מלמטה למעלה</w:t>
            </w:r>
          </w:p>
        </w:tc>
        <w:tc>
          <w:tcPr>
            <w:tcW w:w="0" w:type="auto"/>
            <w:hideMark/>
          </w:tcPr>
          <w:p w:rsidR="004D2279" w:rsidRPr="004D2279" w:rsidRDefault="004D2279" w:rsidP="004D2279">
            <w:pPr>
              <w:bidi w:val="0"/>
              <w:spacing w:after="160" w:line="259" w:lineRule="auto"/>
              <w:jc w:val="right"/>
              <w:rPr>
                <w:rFonts w:eastAsia="Calibri"/>
                <w:sz w:val="20"/>
                <w:szCs w:val="20"/>
                <w:rtl/>
              </w:rPr>
            </w:pPr>
            <w:r w:rsidRPr="004D2279">
              <w:rPr>
                <w:rFonts w:eastAsia="Calibri"/>
                <w:sz w:val="20"/>
                <w:szCs w:val="20"/>
                <w:rtl/>
              </w:rPr>
              <w:t>4. לוח זמנים לפרויקט</w:t>
            </w:r>
          </w:p>
        </w:tc>
      </w:tr>
      <w:tr w:rsidR="004D2279" w:rsidRPr="004D2279" w:rsidTr="004D2279">
        <w:trPr>
          <w:trHeight w:val="25"/>
        </w:trPr>
        <w:tc>
          <w:tcPr>
            <w:tcW w:w="0" w:type="auto"/>
            <w:hideMark/>
          </w:tcPr>
          <w:p w:rsidR="004D2279" w:rsidRPr="004D2279" w:rsidRDefault="004D2279" w:rsidP="004D2279">
            <w:pPr>
              <w:bidi w:val="0"/>
              <w:spacing w:after="160" w:line="259" w:lineRule="auto"/>
              <w:jc w:val="right"/>
              <w:rPr>
                <w:rFonts w:eastAsia="Calibri"/>
                <w:sz w:val="20"/>
                <w:szCs w:val="20"/>
                <w:rtl/>
              </w:rPr>
            </w:pPr>
          </w:p>
        </w:tc>
        <w:tc>
          <w:tcPr>
            <w:tcW w:w="0" w:type="auto"/>
            <w:hideMark/>
          </w:tcPr>
          <w:p w:rsidR="004D2279" w:rsidRPr="004D2279" w:rsidRDefault="004D2279" w:rsidP="004D2279">
            <w:pPr>
              <w:bidi w:val="0"/>
              <w:spacing w:after="160" w:line="259" w:lineRule="auto"/>
              <w:jc w:val="right"/>
              <w:rPr>
                <w:rFonts w:eastAsia="Calibri"/>
                <w:sz w:val="20"/>
                <w:szCs w:val="20"/>
              </w:rPr>
            </w:pPr>
            <w:r w:rsidRPr="004D2279">
              <w:rPr>
                <w:rFonts w:eastAsia="Calibri"/>
                <w:sz w:val="20"/>
                <w:szCs w:val="20"/>
                <w:rtl/>
              </w:rPr>
              <w:t>5. אמידה תלת-נקודתית.</w:t>
            </w:r>
          </w:p>
        </w:tc>
        <w:tc>
          <w:tcPr>
            <w:tcW w:w="0" w:type="auto"/>
            <w:hideMark/>
          </w:tcPr>
          <w:p w:rsidR="004D2279" w:rsidRPr="004D2279" w:rsidRDefault="004D2279" w:rsidP="004D2279">
            <w:pPr>
              <w:bidi w:val="0"/>
              <w:spacing w:after="160" w:line="259" w:lineRule="auto"/>
              <w:jc w:val="right"/>
              <w:rPr>
                <w:rFonts w:eastAsia="Calibri"/>
                <w:sz w:val="20"/>
                <w:szCs w:val="20"/>
                <w:rtl/>
              </w:rPr>
            </w:pPr>
            <w:r w:rsidRPr="004D2279">
              <w:rPr>
                <w:rFonts w:eastAsia="Calibri"/>
                <w:sz w:val="20"/>
                <w:szCs w:val="20"/>
                <w:rtl/>
              </w:rPr>
              <w:t>5. רשימת סיכונים</w:t>
            </w:r>
          </w:p>
        </w:tc>
      </w:tr>
      <w:tr w:rsidR="004D2279" w:rsidRPr="004D2279" w:rsidTr="004D2279">
        <w:trPr>
          <w:trHeight w:val="25"/>
        </w:trPr>
        <w:tc>
          <w:tcPr>
            <w:tcW w:w="0" w:type="auto"/>
            <w:hideMark/>
          </w:tcPr>
          <w:p w:rsidR="004D2279" w:rsidRPr="004D2279" w:rsidRDefault="004D2279" w:rsidP="004D2279">
            <w:pPr>
              <w:bidi w:val="0"/>
              <w:spacing w:after="160" w:line="259" w:lineRule="auto"/>
              <w:jc w:val="right"/>
              <w:rPr>
                <w:rFonts w:eastAsia="Calibri"/>
                <w:sz w:val="20"/>
                <w:szCs w:val="20"/>
                <w:rtl/>
              </w:rPr>
            </w:pPr>
          </w:p>
        </w:tc>
        <w:tc>
          <w:tcPr>
            <w:tcW w:w="0" w:type="auto"/>
            <w:hideMark/>
          </w:tcPr>
          <w:p w:rsidR="004D2279" w:rsidRPr="004D2279" w:rsidRDefault="004D2279" w:rsidP="004D2279">
            <w:pPr>
              <w:bidi w:val="0"/>
              <w:spacing w:after="160" w:line="259" w:lineRule="auto"/>
              <w:jc w:val="right"/>
              <w:rPr>
                <w:rFonts w:eastAsia="Calibri"/>
                <w:sz w:val="20"/>
                <w:szCs w:val="20"/>
              </w:rPr>
            </w:pPr>
            <w:r w:rsidRPr="004D2279">
              <w:rPr>
                <w:rFonts w:eastAsia="Calibri"/>
                <w:sz w:val="20"/>
                <w:szCs w:val="20"/>
                <w:rtl/>
              </w:rPr>
              <w:t>6. ניתוח עתודות.</w:t>
            </w:r>
          </w:p>
        </w:tc>
        <w:tc>
          <w:tcPr>
            <w:tcW w:w="0" w:type="auto"/>
            <w:hideMark/>
          </w:tcPr>
          <w:p w:rsidR="004D2279" w:rsidRPr="004D2279" w:rsidRDefault="004D2279" w:rsidP="004D2279">
            <w:pPr>
              <w:bidi w:val="0"/>
              <w:spacing w:after="160" w:line="259" w:lineRule="auto"/>
              <w:jc w:val="right"/>
              <w:rPr>
                <w:rFonts w:eastAsia="Calibri"/>
                <w:sz w:val="20"/>
                <w:szCs w:val="20"/>
                <w:rtl/>
              </w:rPr>
            </w:pPr>
            <w:r w:rsidRPr="004D2279">
              <w:rPr>
                <w:rFonts w:eastAsia="Calibri"/>
                <w:sz w:val="20"/>
                <w:szCs w:val="20"/>
                <w:rtl/>
              </w:rPr>
              <w:t>6. גורמים סביבתיים של הארגון</w:t>
            </w:r>
          </w:p>
        </w:tc>
      </w:tr>
      <w:tr w:rsidR="004D2279" w:rsidRPr="004D2279" w:rsidTr="004D2279">
        <w:trPr>
          <w:trHeight w:val="25"/>
        </w:trPr>
        <w:tc>
          <w:tcPr>
            <w:tcW w:w="0" w:type="auto"/>
            <w:hideMark/>
          </w:tcPr>
          <w:p w:rsidR="004D2279" w:rsidRPr="004D2279" w:rsidRDefault="004D2279" w:rsidP="004D2279">
            <w:pPr>
              <w:bidi w:val="0"/>
              <w:spacing w:after="160" w:line="259" w:lineRule="auto"/>
              <w:jc w:val="right"/>
              <w:rPr>
                <w:rFonts w:eastAsia="Calibri"/>
                <w:sz w:val="20"/>
                <w:szCs w:val="20"/>
                <w:rtl/>
              </w:rPr>
            </w:pPr>
          </w:p>
        </w:tc>
        <w:tc>
          <w:tcPr>
            <w:tcW w:w="0" w:type="auto"/>
            <w:hideMark/>
          </w:tcPr>
          <w:p w:rsidR="004D2279" w:rsidRPr="004D2279" w:rsidRDefault="004D2279" w:rsidP="004D2279">
            <w:pPr>
              <w:bidi w:val="0"/>
              <w:spacing w:after="160" w:line="259" w:lineRule="auto"/>
              <w:jc w:val="right"/>
              <w:rPr>
                <w:rFonts w:eastAsia="Calibri"/>
                <w:sz w:val="20"/>
                <w:szCs w:val="20"/>
              </w:rPr>
            </w:pPr>
            <w:r w:rsidRPr="004D2279">
              <w:rPr>
                <w:rFonts w:eastAsia="Calibri"/>
                <w:sz w:val="20"/>
                <w:szCs w:val="20"/>
                <w:rtl/>
              </w:rPr>
              <w:t>7. עלות האיכות</w:t>
            </w:r>
          </w:p>
        </w:tc>
        <w:tc>
          <w:tcPr>
            <w:tcW w:w="0" w:type="auto"/>
            <w:hideMark/>
          </w:tcPr>
          <w:p w:rsidR="004D2279" w:rsidRPr="004D2279" w:rsidRDefault="004D2279" w:rsidP="004D2279">
            <w:pPr>
              <w:bidi w:val="0"/>
              <w:spacing w:after="160" w:line="259" w:lineRule="auto"/>
              <w:jc w:val="right"/>
              <w:rPr>
                <w:rFonts w:eastAsia="Calibri"/>
                <w:sz w:val="20"/>
                <w:szCs w:val="20"/>
                <w:rtl/>
              </w:rPr>
            </w:pPr>
            <w:r w:rsidRPr="004D2279">
              <w:rPr>
                <w:rFonts w:eastAsia="Calibri"/>
                <w:sz w:val="20"/>
                <w:szCs w:val="20"/>
                <w:rtl/>
              </w:rPr>
              <w:t>7. נכסי תהליך ארגוניים</w:t>
            </w:r>
          </w:p>
        </w:tc>
      </w:tr>
      <w:tr w:rsidR="004D2279" w:rsidRPr="004D2279" w:rsidTr="004D2279">
        <w:trPr>
          <w:trHeight w:val="25"/>
        </w:trPr>
        <w:tc>
          <w:tcPr>
            <w:tcW w:w="0" w:type="auto"/>
            <w:hideMark/>
          </w:tcPr>
          <w:p w:rsidR="004D2279" w:rsidRPr="004D2279" w:rsidRDefault="004D2279" w:rsidP="004D2279">
            <w:pPr>
              <w:bidi w:val="0"/>
              <w:spacing w:after="160" w:line="259" w:lineRule="auto"/>
              <w:jc w:val="right"/>
              <w:rPr>
                <w:rFonts w:eastAsia="Calibri"/>
                <w:sz w:val="20"/>
                <w:szCs w:val="20"/>
                <w:rtl/>
              </w:rPr>
            </w:pPr>
          </w:p>
        </w:tc>
        <w:tc>
          <w:tcPr>
            <w:tcW w:w="0" w:type="auto"/>
            <w:hideMark/>
          </w:tcPr>
          <w:p w:rsidR="004D2279" w:rsidRPr="004D2279" w:rsidRDefault="004D2279" w:rsidP="004D2279">
            <w:pPr>
              <w:bidi w:val="0"/>
              <w:spacing w:after="160" w:line="259" w:lineRule="auto"/>
              <w:jc w:val="right"/>
              <w:rPr>
                <w:rFonts w:eastAsia="Calibri"/>
                <w:sz w:val="20"/>
                <w:szCs w:val="20"/>
              </w:rPr>
            </w:pPr>
            <w:r w:rsidRPr="004D2279">
              <w:rPr>
                <w:rFonts w:eastAsia="Calibri"/>
                <w:sz w:val="20"/>
                <w:szCs w:val="20"/>
                <w:rtl/>
              </w:rPr>
              <w:t>8. תוכנה לניהול פרויקטים</w:t>
            </w:r>
          </w:p>
        </w:tc>
        <w:tc>
          <w:tcPr>
            <w:tcW w:w="0" w:type="auto"/>
            <w:hideMark/>
          </w:tcPr>
          <w:p w:rsidR="004D2279" w:rsidRPr="004D2279" w:rsidRDefault="004D2279" w:rsidP="004D2279">
            <w:pPr>
              <w:bidi w:val="0"/>
              <w:spacing w:after="160" w:line="259" w:lineRule="auto"/>
              <w:jc w:val="right"/>
              <w:rPr>
                <w:rFonts w:eastAsia="Calibri"/>
                <w:sz w:val="20"/>
                <w:szCs w:val="20"/>
                <w:rtl/>
              </w:rPr>
            </w:pPr>
          </w:p>
        </w:tc>
      </w:tr>
      <w:tr w:rsidR="004D2279" w:rsidRPr="004D2279" w:rsidTr="004D2279">
        <w:trPr>
          <w:trHeight w:val="25"/>
        </w:trPr>
        <w:tc>
          <w:tcPr>
            <w:tcW w:w="0" w:type="auto"/>
            <w:hideMark/>
          </w:tcPr>
          <w:p w:rsidR="004D2279" w:rsidRPr="004D2279" w:rsidRDefault="004D2279" w:rsidP="004D2279">
            <w:pPr>
              <w:bidi w:val="0"/>
              <w:spacing w:after="160" w:line="259" w:lineRule="auto"/>
              <w:jc w:val="right"/>
              <w:rPr>
                <w:rFonts w:eastAsia="Calibri"/>
                <w:sz w:val="20"/>
                <w:szCs w:val="20"/>
              </w:rPr>
            </w:pPr>
          </w:p>
        </w:tc>
        <w:tc>
          <w:tcPr>
            <w:tcW w:w="0" w:type="auto"/>
            <w:hideMark/>
          </w:tcPr>
          <w:p w:rsidR="004D2279" w:rsidRPr="004D2279" w:rsidRDefault="004D2279" w:rsidP="004D2279">
            <w:pPr>
              <w:bidi w:val="0"/>
              <w:spacing w:after="160" w:line="259" w:lineRule="auto"/>
              <w:jc w:val="right"/>
              <w:rPr>
                <w:rFonts w:eastAsia="Calibri"/>
                <w:sz w:val="20"/>
                <w:szCs w:val="20"/>
              </w:rPr>
            </w:pPr>
            <w:r w:rsidRPr="004D2279">
              <w:rPr>
                <w:rFonts w:eastAsia="Calibri"/>
                <w:sz w:val="20"/>
                <w:szCs w:val="20"/>
                <w:rtl/>
              </w:rPr>
              <w:t>9. ניתוח הצעות מחיר ספק</w:t>
            </w:r>
          </w:p>
        </w:tc>
        <w:tc>
          <w:tcPr>
            <w:tcW w:w="0" w:type="auto"/>
            <w:hideMark/>
          </w:tcPr>
          <w:p w:rsidR="004D2279" w:rsidRPr="004D2279" w:rsidRDefault="004D2279" w:rsidP="004D2279">
            <w:pPr>
              <w:bidi w:val="0"/>
              <w:spacing w:after="160" w:line="259" w:lineRule="auto"/>
              <w:jc w:val="right"/>
              <w:rPr>
                <w:rFonts w:eastAsia="Calibri"/>
                <w:sz w:val="20"/>
                <w:szCs w:val="20"/>
                <w:rtl/>
              </w:rPr>
            </w:pPr>
          </w:p>
        </w:tc>
      </w:tr>
      <w:tr w:rsidR="004D2279" w:rsidRPr="004D2279" w:rsidTr="004D2279">
        <w:trPr>
          <w:trHeight w:val="25"/>
        </w:trPr>
        <w:tc>
          <w:tcPr>
            <w:tcW w:w="0" w:type="auto"/>
            <w:hideMark/>
          </w:tcPr>
          <w:p w:rsidR="004D2279" w:rsidRPr="004D2279" w:rsidRDefault="004D2279" w:rsidP="004D2279">
            <w:pPr>
              <w:bidi w:val="0"/>
              <w:spacing w:after="160" w:line="259" w:lineRule="auto"/>
              <w:jc w:val="right"/>
              <w:rPr>
                <w:rFonts w:eastAsia="Calibri"/>
                <w:sz w:val="20"/>
                <w:szCs w:val="20"/>
              </w:rPr>
            </w:pPr>
          </w:p>
        </w:tc>
        <w:tc>
          <w:tcPr>
            <w:tcW w:w="0" w:type="auto"/>
            <w:hideMark/>
          </w:tcPr>
          <w:p w:rsidR="004D2279" w:rsidRPr="004D2279" w:rsidRDefault="004D2279" w:rsidP="004D2279">
            <w:pPr>
              <w:bidi w:val="0"/>
              <w:spacing w:after="160" w:line="259" w:lineRule="auto"/>
              <w:jc w:val="right"/>
              <w:rPr>
                <w:rFonts w:eastAsia="Calibri"/>
                <w:sz w:val="20"/>
                <w:szCs w:val="20"/>
              </w:rPr>
            </w:pPr>
            <w:r w:rsidRPr="004D2279">
              <w:rPr>
                <w:rFonts w:eastAsia="Calibri"/>
                <w:sz w:val="20"/>
                <w:szCs w:val="20"/>
                <w:rtl/>
              </w:rPr>
              <w:t>3. שיטות לקבלת החלטות קבוצתיות</w:t>
            </w:r>
          </w:p>
        </w:tc>
        <w:tc>
          <w:tcPr>
            <w:tcW w:w="0" w:type="auto"/>
            <w:hideMark/>
          </w:tcPr>
          <w:p w:rsidR="004D2279" w:rsidRPr="004D2279" w:rsidRDefault="004D2279" w:rsidP="004D2279">
            <w:pPr>
              <w:bidi w:val="0"/>
              <w:spacing w:after="160" w:line="259" w:lineRule="auto"/>
              <w:jc w:val="right"/>
              <w:rPr>
                <w:rFonts w:eastAsia="Calibri"/>
                <w:sz w:val="20"/>
                <w:szCs w:val="20"/>
                <w:rtl/>
              </w:rPr>
            </w:pPr>
          </w:p>
        </w:tc>
      </w:tr>
    </w:tbl>
    <w:p w:rsidR="00C91F30" w:rsidRPr="00480AAD" w:rsidRDefault="00C91F30" w:rsidP="00C91F30">
      <w:pPr>
        <w:bidi w:val="0"/>
        <w:jc w:val="right"/>
        <w:rPr>
          <w:rFonts w:eastAsia="Calibri"/>
          <w:b/>
          <w:bCs/>
          <w:sz w:val="22"/>
          <w:szCs w:val="22"/>
          <w:u w:val="single"/>
          <w:rtl/>
        </w:rPr>
      </w:pPr>
      <w:r w:rsidRPr="00480AAD">
        <w:rPr>
          <w:rFonts w:eastAsia="Calibri"/>
          <w:b/>
          <w:bCs/>
          <w:sz w:val="22"/>
          <w:szCs w:val="22"/>
          <w:u w:val="single"/>
          <w:rtl/>
        </w:rPr>
        <w:t>אומדן עלויות</w:t>
      </w:r>
    </w:p>
    <w:p w:rsidR="00C91F30" w:rsidRPr="00480AAD" w:rsidRDefault="00C91F30" w:rsidP="00C91F30">
      <w:pPr>
        <w:bidi w:val="0"/>
        <w:jc w:val="right"/>
        <w:rPr>
          <w:rFonts w:eastAsia="Calibri"/>
          <w:sz w:val="22"/>
          <w:szCs w:val="22"/>
        </w:rPr>
      </w:pPr>
      <w:r w:rsidRPr="00480AAD">
        <w:rPr>
          <w:rFonts w:eastAsia="Calibri"/>
          <w:sz w:val="22"/>
          <w:szCs w:val="22"/>
          <w:rtl/>
        </w:rPr>
        <w:t>הוא תהליך של פיתוח אומדן של משאבים מוניטריים הדרושים כדי להשלים את פעילות הפרויקט.</w:t>
      </w:r>
    </w:p>
    <w:p w:rsidR="00C91F30" w:rsidRPr="00480AAD" w:rsidRDefault="00C91F30" w:rsidP="001D1C03">
      <w:pPr>
        <w:numPr>
          <w:ilvl w:val="0"/>
          <w:numId w:val="23"/>
        </w:numPr>
        <w:contextualSpacing/>
        <w:rPr>
          <w:rFonts w:eastAsia="Calibri"/>
          <w:sz w:val="22"/>
          <w:szCs w:val="22"/>
        </w:rPr>
      </w:pPr>
      <w:r w:rsidRPr="00480AAD">
        <w:rPr>
          <w:rFonts w:eastAsia="Calibri"/>
          <w:sz w:val="22"/>
          <w:szCs w:val="22"/>
          <w:rtl/>
        </w:rPr>
        <w:t>הערכות כמותיות של העלויות האפשריות של המשאבים (כגון עבודה, חומרים, אספקה) הדרושים להשלמת פעילויות הפרויקט</w:t>
      </w:r>
    </w:p>
    <w:p w:rsidR="00C91F30" w:rsidRPr="00480AAD" w:rsidRDefault="00C91F30" w:rsidP="001D1C03">
      <w:pPr>
        <w:numPr>
          <w:ilvl w:val="0"/>
          <w:numId w:val="23"/>
        </w:numPr>
        <w:contextualSpacing/>
        <w:rPr>
          <w:rFonts w:eastAsia="Calibri"/>
          <w:sz w:val="22"/>
          <w:szCs w:val="22"/>
        </w:rPr>
      </w:pPr>
      <w:r w:rsidRPr="00480AAD">
        <w:rPr>
          <w:rFonts w:eastAsia="Calibri"/>
          <w:sz w:val="22"/>
          <w:szCs w:val="22"/>
          <w:rtl/>
        </w:rPr>
        <w:t>הוכנו והוצגו ברמות פירוט שונות</w:t>
      </w:r>
    </w:p>
    <w:p w:rsidR="00C91F30" w:rsidRPr="00480AAD" w:rsidRDefault="00C91F30" w:rsidP="001D1C03">
      <w:pPr>
        <w:numPr>
          <w:ilvl w:val="0"/>
          <w:numId w:val="23"/>
        </w:numPr>
        <w:contextualSpacing/>
        <w:rPr>
          <w:rFonts w:eastAsia="Calibri"/>
          <w:sz w:val="22"/>
          <w:szCs w:val="22"/>
        </w:rPr>
      </w:pPr>
      <w:r w:rsidRPr="00480AAD">
        <w:rPr>
          <w:rFonts w:eastAsia="Calibri"/>
          <w:sz w:val="22"/>
          <w:szCs w:val="22"/>
          <w:rtl/>
        </w:rPr>
        <w:t>מבוטא ביחידות של מטבע או יחידות חשבונאיות רלוונטיות (ימי אדם, שעות וכו ').</w:t>
      </w:r>
    </w:p>
    <w:p w:rsidR="00C91F30" w:rsidRPr="00480AAD" w:rsidRDefault="00C91F30" w:rsidP="001D1C03">
      <w:pPr>
        <w:numPr>
          <w:ilvl w:val="0"/>
          <w:numId w:val="23"/>
        </w:numPr>
        <w:contextualSpacing/>
        <w:rPr>
          <w:rFonts w:eastAsia="Calibri"/>
          <w:sz w:val="22"/>
          <w:szCs w:val="22"/>
        </w:rPr>
      </w:pPr>
      <w:r w:rsidRPr="00480AAD">
        <w:rPr>
          <w:rFonts w:eastAsia="Calibri"/>
          <w:sz w:val="22"/>
          <w:szCs w:val="22"/>
          <w:rtl/>
        </w:rPr>
        <w:t>מזוקק</w:t>
      </w:r>
      <w:r w:rsidRPr="00480AAD">
        <w:rPr>
          <w:rFonts w:eastAsia="Calibri"/>
          <w:sz w:val="22"/>
          <w:szCs w:val="22"/>
        </w:rPr>
        <w:t xml:space="preserve"> </w:t>
      </w:r>
      <w:r w:rsidRPr="00480AAD">
        <w:rPr>
          <w:rFonts w:eastAsia="Calibri"/>
          <w:sz w:val="22"/>
          <w:szCs w:val="22"/>
          <w:rtl/>
        </w:rPr>
        <w:t xml:space="preserve"> ומלוטש במהלך הפרויקט על מנת לשקף את הפרטים הנוספים הזמינים</w:t>
      </w:r>
    </w:p>
    <w:p w:rsidR="00C91F30" w:rsidRPr="00480AAD" w:rsidRDefault="00C91F30" w:rsidP="00C91F30">
      <w:pPr>
        <w:bidi w:val="0"/>
        <w:jc w:val="right"/>
        <w:rPr>
          <w:rFonts w:eastAsia="Calibri"/>
          <w:b/>
          <w:bCs/>
          <w:sz w:val="22"/>
          <w:szCs w:val="22"/>
          <w:u w:val="single"/>
          <w:rtl/>
        </w:rPr>
      </w:pPr>
      <w:r w:rsidRPr="00480AAD">
        <w:rPr>
          <w:rFonts w:eastAsia="Calibri"/>
          <w:b/>
          <w:bCs/>
          <w:sz w:val="22"/>
          <w:szCs w:val="22"/>
          <w:u w:val="single"/>
          <w:rtl/>
        </w:rPr>
        <w:t>אומדן עלויות הפרויקט</w:t>
      </w:r>
    </w:p>
    <w:p w:rsidR="00C91F30" w:rsidRPr="00480AAD" w:rsidRDefault="00C91F30" w:rsidP="001D1C03">
      <w:pPr>
        <w:numPr>
          <w:ilvl w:val="0"/>
          <w:numId w:val="25"/>
        </w:numPr>
        <w:contextualSpacing/>
        <w:rPr>
          <w:rFonts w:eastAsia="Calibri"/>
          <w:sz w:val="22"/>
          <w:szCs w:val="22"/>
        </w:rPr>
      </w:pPr>
      <w:r w:rsidRPr="00480AAD">
        <w:rPr>
          <w:rFonts w:eastAsia="Calibri"/>
          <w:sz w:val="22"/>
          <w:szCs w:val="22"/>
          <w:rtl/>
        </w:rPr>
        <w:t>מבחין בין הערכת עלות לבין תמחור</w:t>
      </w:r>
    </w:p>
    <w:p w:rsidR="00C91F30" w:rsidRPr="00480AAD" w:rsidRDefault="00C91F30" w:rsidP="001D1C03">
      <w:pPr>
        <w:numPr>
          <w:ilvl w:val="0"/>
          <w:numId w:val="24"/>
        </w:numPr>
        <w:contextualSpacing/>
        <w:rPr>
          <w:rFonts w:eastAsia="Calibri"/>
          <w:sz w:val="22"/>
          <w:szCs w:val="22"/>
        </w:rPr>
      </w:pPr>
      <w:r w:rsidRPr="00480AAD">
        <w:rPr>
          <w:rFonts w:eastAsia="Calibri"/>
          <w:sz w:val="22"/>
          <w:szCs w:val="22"/>
          <w:rtl/>
        </w:rPr>
        <w:t>בדרך כלל נעשה על ידי האחראי על חבילת העבודה בשיתוף עם מנהל הפרויקט יחד עם הגדרת הפעילות ותזמון</w:t>
      </w:r>
    </w:p>
    <w:p w:rsidR="00C91F30" w:rsidRPr="00480AAD" w:rsidRDefault="00C91F30" w:rsidP="001D1C03">
      <w:pPr>
        <w:numPr>
          <w:ilvl w:val="0"/>
          <w:numId w:val="24"/>
        </w:numPr>
        <w:contextualSpacing/>
        <w:rPr>
          <w:rFonts w:eastAsia="Calibri"/>
          <w:sz w:val="22"/>
          <w:szCs w:val="22"/>
        </w:rPr>
      </w:pPr>
      <w:r w:rsidRPr="00480AAD">
        <w:rPr>
          <w:rFonts w:eastAsia="Calibri"/>
          <w:sz w:val="22"/>
          <w:szCs w:val="22"/>
          <w:rtl/>
        </w:rPr>
        <w:t>כולל בחינת חלופות עלות שונות</w:t>
      </w:r>
    </w:p>
    <w:p w:rsidR="00C91F30" w:rsidRDefault="00C91F30" w:rsidP="001D1C03">
      <w:pPr>
        <w:numPr>
          <w:ilvl w:val="0"/>
          <w:numId w:val="24"/>
        </w:numPr>
        <w:contextualSpacing/>
        <w:rPr>
          <w:rFonts w:eastAsia="Calibri"/>
          <w:sz w:val="22"/>
          <w:szCs w:val="22"/>
        </w:rPr>
      </w:pPr>
      <w:r w:rsidRPr="00480AAD">
        <w:rPr>
          <w:rFonts w:eastAsia="Calibri"/>
          <w:sz w:val="22"/>
          <w:szCs w:val="22"/>
          <w:rtl/>
        </w:rPr>
        <w:t>מלמעלה למטה ולמטה למעלה, במקביל.</w:t>
      </w:r>
    </w:p>
    <w:p w:rsidR="004D2279" w:rsidRDefault="004D2279" w:rsidP="004D2279">
      <w:pPr>
        <w:ind w:left="720"/>
        <w:contextualSpacing/>
        <w:rPr>
          <w:rFonts w:eastAsia="Calibri"/>
          <w:sz w:val="22"/>
          <w:szCs w:val="22"/>
          <w:rtl/>
        </w:rPr>
      </w:pPr>
    </w:p>
    <w:p w:rsidR="004D2279" w:rsidRDefault="004D2279" w:rsidP="004D2279">
      <w:pPr>
        <w:ind w:left="720"/>
        <w:contextualSpacing/>
        <w:rPr>
          <w:rFonts w:eastAsia="Calibri"/>
          <w:sz w:val="22"/>
          <w:szCs w:val="22"/>
          <w:rtl/>
        </w:rPr>
      </w:pPr>
    </w:p>
    <w:p w:rsidR="004D2279" w:rsidRDefault="004D2279" w:rsidP="004D2279">
      <w:pPr>
        <w:contextualSpacing/>
        <w:rPr>
          <w:rFonts w:eastAsia="Calibri"/>
          <w:sz w:val="22"/>
          <w:szCs w:val="22"/>
          <w:rtl/>
        </w:rPr>
      </w:pPr>
      <w:r>
        <w:rPr>
          <w:rFonts w:eastAsia="Calibri" w:hint="cs"/>
          <w:sz w:val="22"/>
          <w:szCs w:val="22"/>
          <w:rtl/>
        </w:rPr>
        <w:t>דיוק אומדן העלויות</w:t>
      </w:r>
    </w:p>
    <w:tbl>
      <w:tblPr>
        <w:tblStyle w:val="a5"/>
        <w:tblW w:w="0" w:type="auto"/>
        <w:jc w:val="right"/>
        <w:tblLook w:val="04A0" w:firstRow="1" w:lastRow="0" w:firstColumn="1" w:lastColumn="0" w:noHBand="0" w:noVBand="1"/>
      </w:tblPr>
      <w:tblGrid>
        <w:gridCol w:w="1423"/>
        <w:gridCol w:w="1154"/>
        <w:gridCol w:w="2097"/>
        <w:gridCol w:w="314"/>
      </w:tblGrid>
      <w:tr w:rsidR="004D2279" w:rsidRPr="004D2279" w:rsidTr="004D2279">
        <w:trPr>
          <w:trHeight w:val="28"/>
          <w:jc w:val="right"/>
        </w:trPr>
        <w:tc>
          <w:tcPr>
            <w:tcW w:w="0" w:type="auto"/>
            <w:hideMark/>
          </w:tcPr>
          <w:p w:rsidR="004D2279" w:rsidRPr="004D2279" w:rsidRDefault="004D2279" w:rsidP="004D2279">
            <w:pPr>
              <w:spacing w:after="160" w:line="259" w:lineRule="auto"/>
              <w:contextualSpacing/>
              <w:jc w:val="both"/>
              <w:rPr>
                <w:rFonts w:eastAsia="Calibri"/>
                <w:sz w:val="22"/>
                <w:szCs w:val="22"/>
              </w:rPr>
            </w:pPr>
            <w:r w:rsidRPr="004D2279">
              <w:rPr>
                <w:rFonts w:eastAsia="Calibri"/>
                <w:b/>
                <w:bCs/>
                <w:sz w:val="22"/>
                <w:szCs w:val="22"/>
                <w:rtl/>
              </w:rPr>
              <w:t>טווח</w:t>
            </w:r>
          </w:p>
        </w:tc>
        <w:tc>
          <w:tcPr>
            <w:tcW w:w="0" w:type="auto"/>
            <w:hideMark/>
          </w:tcPr>
          <w:p w:rsidR="004D2279" w:rsidRPr="004D2279" w:rsidRDefault="004D2279" w:rsidP="004D2279">
            <w:pPr>
              <w:spacing w:after="160" w:line="259" w:lineRule="auto"/>
              <w:contextualSpacing/>
              <w:jc w:val="both"/>
              <w:rPr>
                <w:rFonts w:eastAsia="Calibri"/>
                <w:sz w:val="22"/>
                <w:szCs w:val="22"/>
                <w:rtl/>
              </w:rPr>
            </w:pPr>
            <w:r w:rsidRPr="004D2279">
              <w:rPr>
                <w:rFonts w:eastAsia="Calibri"/>
                <w:b/>
                <w:bCs/>
                <w:sz w:val="22"/>
                <w:szCs w:val="22"/>
                <w:rtl/>
              </w:rPr>
              <w:t>שלב</w:t>
            </w:r>
          </w:p>
        </w:tc>
        <w:tc>
          <w:tcPr>
            <w:tcW w:w="0" w:type="auto"/>
            <w:hideMark/>
          </w:tcPr>
          <w:p w:rsidR="004D2279" w:rsidRPr="004D2279" w:rsidRDefault="004D2279" w:rsidP="004D2279">
            <w:pPr>
              <w:spacing w:after="160" w:line="259" w:lineRule="auto"/>
              <w:contextualSpacing/>
              <w:jc w:val="both"/>
              <w:rPr>
                <w:rFonts w:eastAsia="Calibri"/>
                <w:sz w:val="22"/>
                <w:szCs w:val="22"/>
                <w:rtl/>
              </w:rPr>
            </w:pPr>
            <w:r w:rsidRPr="004D2279">
              <w:rPr>
                <w:rFonts w:eastAsia="Calibri"/>
                <w:b/>
                <w:bCs/>
                <w:sz w:val="22"/>
                <w:szCs w:val="22"/>
                <w:rtl/>
              </w:rPr>
              <w:t>רמה</w:t>
            </w:r>
          </w:p>
        </w:tc>
        <w:tc>
          <w:tcPr>
            <w:tcW w:w="0" w:type="auto"/>
            <w:hideMark/>
          </w:tcPr>
          <w:p w:rsidR="004D2279" w:rsidRPr="004D2279" w:rsidRDefault="004D2279" w:rsidP="004D2279">
            <w:pPr>
              <w:spacing w:after="160" w:line="259" w:lineRule="auto"/>
              <w:contextualSpacing/>
              <w:jc w:val="both"/>
              <w:rPr>
                <w:rFonts w:eastAsia="Calibri"/>
                <w:sz w:val="22"/>
                <w:szCs w:val="22"/>
                <w:rtl/>
              </w:rPr>
            </w:pPr>
            <w:r w:rsidRPr="004D2279">
              <w:rPr>
                <w:rFonts w:eastAsia="Calibri"/>
                <w:b/>
                <w:bCs/>
                <w:sz w:val="22"/>
                <w:szCs w:val="22"/>
              </w:rPr>
              <w:t>#</w:t>
            </w:r>
          </w:p>
        </w:tc>
      </w:tr>
      <w:tr w:rsidR="004D2279" w:rsidRPr="004D2279" w:rsidTr="004D2279">
        <w:trPr>
          <w:trHeight w:val="28"/>
          <w:jc w:val="right"/>
        </w:trPr>
        <w:tc>
          <w:tcPr>
            <w:tcW w:w="0" w:type="auto"/>
            <w:hideMark/>
          </w:tcPr>
          <w:p w:rsidR="004D2279" w:rsidRPr="004D2279" w:rsidRDefault="004D2279" w:rsidP="004D2279">
            <w:pPr>
              <w:spacing w:after="160" w:line="259" w:lineRule="auto"/>
              <w:contextualSpacing/>
              <w:jc w:val="both"/>
              <w:rPr>
                <w:rFonts w:eastAsia="Calibri"/>
                <w:sz w:val="22"/>
                <w:szCs w:val="22"/>
                <w:rtl/>
              </w:rPr>
            </w:pPr>
            <w:r w:rsidRPr="004D2279">
              <w:rPr>
                <w:rFonts w:eastAsia="Calibri"/>
                <w:b/>
                <w:bCs/>
                <w:sz w:val="22"/>
                <w:szCs w:val="22"/>
              </w:rPr>
              <w:t>-25%....+75%</w:t>
            </w:r>
          </w:p>
        </w:tc>
        <w:tc>
          <w:tcPr>
            <w:tcW w:w="0" w:type="auto"/>
            <w:hideMark/>
          </w:tcPr>
          <w:p w:rsidR="004D2279" w:rsidRPr="004D2279" w:rsidRDefault="004D2279" w:rsidP="004D2279">
            <w:pPr>
              <w:spacing w:after="160" w:line="259" w:lineRule="auto"/>
              <w:contextualSpacing/>
              <w:jc w:val="both"/>
              <w:rPr>
                <w:rFonts w:eastAsia="Calibri"/>
                <w:sz w:val="22"/>
                <w:szCs w:val="22"/>
                <w:rtl/>
              </w:rPr>
            </w:pPr>
            <w:r w:rsidRPr="004D2279">
              <w:rPr>
                <w:rFonts w:eastAsia="Calibri"/>
                <w:sz w:val="22"/>
                <w:szCs w:val="22"/>
                <w:rtl/>
              </w:rPr>
              <w:t>שלב הייזום</w:t>
            </w:r>
          </w:p>
        </w:tc>
        <w:tc>
          <w:tcPr>
            <w:tcW w:w="0" w:type="auto"/>
            <w:hideMark/>
          </w:tcPr>
          <w:p w:rsidR="004D2279" w:rsidRPr="004D2279" w:rsidRDefault="004D2279" w:rsidP="004D2279">
            <w:pPr>
              <w:spacing w:after="160" w:line="259" w:lineRule="auto"/>
              <w:contextualSpacing/>
              <w:jc w:val="both"/>
              <w:rPr>
                <w:rFonts w:eastAsia="Calibri"/>
                <w:sz w:val="22"/>
                <w:szCs w:val="22"/>
                <w:rtl/>
              </w:rPr>
            </w:pPr>
            <w:r w:rsidRPr="004D2279">
              <w:rPr>
                <w:rFonts w:eastAsia="Calibri"/>
                <w:sz w:val="22"/>
                <w:szCs w:val="22"/>
                <w:rtl/>
              </w:rPr>
              <w:t>אומדן גס על סדר הגודל</w:t>
            </w:r>
          </w:p>
        </w:tc>
        <w:tc>
          <w:tcPr>
            <w:tcW w:w="0" w:type="auto"/>
            <w:hideMark/>
          </w:tcPr>
          <w:p w:rsidR="004D2279" w:rsidRPr="004D2279" w:rsidRDefault="004D2279" w:rsidP="004D2279">
            <w:pPr>
              <w:spacing w:after="160" w:line="259" w:lineRule="auto"/>
              <w:contextualSpacing/>
              <w:jc w:val="both"/>
              <w:rPr>
                <w:rFonts w:eastAsia="Calibri"/>
                <w:sz w:val="22"/>
                <w:szCs w:val="22"/>
                <w:rtl/>
              </w:rPr>
            </w:pPr>
            <w:r w:rsidRPr="004D2279">
              <w:rPr>
                <w:rFonts w:eastAsia="Calibri"/>
                <w:sz w:val="22"/>
                <w:szCs w:val="22"/>
              </w:rPr>
              <w:t>1</w:t>
            </w:r>
          </w:p>
        </w:tc>
      </w:tr>
      <w:tr w:rsidR="004D2279" w:rsidRPr="004D2279" w:rsidTr="004D2279">
        <w:trPr>
          <w:trHeight w:val="28"/>
          <w:jc w:val="right"/>
        </w:trPr>
        <w:tc>
          <w:tcPr>
            <w:tcW w:w="0" w:type="auto"/>
            <w:hideMark/>
          </w:tcPr>
          <w:p w:rsidR="004D2279" w:rsidRPr="004D2279" w:rsidRDefault="004D2279" w:rsidP="004D2279">
            <w:pPr>
              <w:spacing w:after="160" w:line="259" w:lineRule="auto"/>
              <w:contextualSpacing/>
              <w:jc w:val="both"/>
              <w:rPr>
                <w:rFonts w:eastAsia="Calibri"/>
                <w:sz w:val="22"/>
                <w:szCs w:val="22"/>
                <w:rtl/>
              </w:rPr>
            </w:pPr>
            <w:r w:rsidRPr="004D2279">
              <w:rPr>
                <w:rFonts w:eastAsia="Calibri"/>
                <w:b/>
                <w:bCs/>
                <w:sz w:val="22"/>
                <w:szCs w:val="22"/>
              </w:rPr>
              <w:t>-10%....+25%</w:t>
            </w:r>
          </w:p>
        </w:tc>
        <w:tc>
          <w:tcPr>
            <w:tcW w:w="0" w:type="auto"/>
            <w:hideMark/>
          </w:tcPr>
          <w:p w:rsidR="004D2279" w:rsidRPr="004D2279" w:rsidRDefault="004D2279" w:rsidP="004D2279">
            <w:pPr>
              <w:spacing w:after="160" w:line="259" w:lineRule="auto"/>
              <w:contextualSpacing/>
              <w:jc w:val="both"/>
              <w:rPr>
                <w:rFonts w:eastAsia="Calibri"/>
                <w:sz w:val="22"/>
                <w:szCs w:val="22"/>
                <w:rtl/>
              </w:rPr>
            </w:pPr>
            <w:r w:rsidRPr="004D2279">
              <w:rPr>
                <w:rFonts w:eastAsia="Calibri"/>
                <w:sz w:val="22"/>
                <w:szCs w:val="22"/>
                <w:rtl/>
              </w:rPr>
              <w:t>שלב התכנון</w:t>
            </w:r>
          </w:p>
        </w:tc>
        <w:tc>
          <w:tcPr>
            <w:tcW w:w="0" w:type="auto"/>
            <w:hideMark/>
          </w:tcPr>
          <w:p w:rsidR="004D2279" w:rsidRPr="004D2279" w:rsidRDefault="004D2279" w:rsidP="004D2279">
            <w:pPr>
              <w:spacing w:after="160" w:line="259" w:lineRule="auto"/>
              <w:contextualSpacing/>
              <w:jc w:val="both"/>
              <w:rPr>
                <w:rFonts w:eastAsia="Calibri"/>
                <w:sz w:val="22"/>
                <w:szCs w:val="22"/>
                <w:rtl/>
              </w:rPr>
            </w:pPr>
            <w:r w:rsidRPr="004D2279">
              <w:rPr>
                <w:rFonts w:eastAsia="Calibri"/>
                <w:sz w:val="22"/>
                <w:szCs w:val="22"/>
                <w:rtl/>
              </w:rPr>
              <w:t>אומדן תקציב</w:t>
            </w:r>
          </w:p>
        </w:tc>
        <w:tc>
          <w:tcPr>
            <w:tcW w:w="0" w:type="auto"/>
            <w:hideMark/>
          </w:tcPr>
          <w:p w:rsidR="004D2279" w:rsidRPr="004D2279" w:rsidRDefault="004D2279" w:rsidP="004D2279">
            <w:pPr>
              <w:spacing w:after="160" w:line="259" w:lineRule="auto"/>
              <w:contextualSpacing/>
              <w:jc w:val="both"/>
              <w:rPr>
                <w:rFonts w:eastAsia="Calibri"/>
                <w:sz w:val="22"/>
                <w:szCs w:val="22"/>
                <w:rtl/>
              </w:rPr>
            </w:pPr>
            <w:r w:rsidRPr="004D2279">
              <w:rPr>
                <w:rFonts w:eastAsia="Calibri"/>
                <w:sz w:val="22"/>
                <w:szCs w:val="22"/>
              </w:rPr>
              <w:t>2</w:t>
            </w:r>
          </w:p>
        </w:tc>
      </w:tr>
      <w:tr w:rsidR="004D2279" w:rsidRPr="004D2279" w:rsidTr="004D2279">
        <w:trPr>
          <w:trHeight w:val="28"/>
          <w:jc w:val="right"/>
        </w:trPr>
        <w:tc>
          <w:tcPr>
            <w:tcW w:w="0" w:type="auto"/>
            <w:hideMark/>
          </w:tcPr>
          <w:p w:rsidR="004D2279" w:rsidRPr="004D2279" w:rsidRDefault="004D2279" w:rsidP="004D2279">
            <w:pPr>
              <w:spacing w:after="160" w:line="259" w:lineRule="auto"/>
              <w:contextualSpacing/>
              <w:jc w:val="both"/>
              <w:rPr>
                <w:rFonts w:eastAsia="Calibri"/>
                <w:sz w:val="22"/>
                <w:szCs w:val="22"/>
                <w:rtl/>
              </w:rPr>
            </w:pPr>
            <w:r w:rsidRPr="004D2279">
              <w:rPr>
                <w:rFonts w:eastAsia="Calibri"/>
                <w:b/>
                <w:bCs/>
                <w:sz w:val="22"/>
                <w:szCs w:val="22"/>
              </w:rPr>
              <w:t>-5%....+10%</w:t>
            </w:r>
          </w:p>
        </w:tc>
        <w:tc>
          <w:tcPr>
            <w:tcW w:w="0" w:type="auto"/>
            <w:hideMark/>
          </w:tcPr>
          <w:p w:rsidR="004D2279" w:rsidRPr="004D2279" w:rsidRDefault="004D2279" w:rsidP="004D2279">
            <w:pPr>
              <w:spacing w:after="160" w:line="259" w:lineRule="auto"/>
              <w:contextualSpacing/>
              <w:jc w:val="both"/>
              <w:rPr>
                <w:rFonts w:eastAsia="Calibri"/>
                <w:sz w:val="22"/>
                <w:szCs w:val="22"/>
                <w:rtl/>
              </w:rPr>
            </w:pPr>
            <w:r w:rsidRPr="004D2279">
              <w:rPr>
                <w:rFonts w:eastAsia="Calibri"/>
                <w:sz w:val="22"/>
                <w:szCs w:val="22"/>
                <w:rtl/>
              </w:rPr>
              <w:t>שלב התכנון</w:t>
            </w:r>
          </w:p>
        </w:tc>
        <w:tc>
          <w:tcPr>
            <w:tcW w:w="0" w:type="auto"/>
            <w:hideMark/>
          </w:tcPr>
          <w:p w:rsidR="004D2279" w:rsidRPr="004D2279" w:rsidRDefault="004D2279" w:rsidP="004D2279">
            <w:pPr>
              <w:spacing w:after="160" w:line="259" w:lineRule="auto"/>
              <w:contextualSpacing/>
              <w:jc w:val="both"/>
              <w:rPr>
                <w:rFonts w:eastAsia="Calibri"/>
                <w:sz w:val="22"/>
                <w:szCs w:val="22"/>
                <w:rtl/>
              </w:rPr>
            </w:pPr>
            <w:r w:rsidRPr="004D2279">
              <w:rPr>
                <w:rFonts w:eastAsia="Calibri"/>
                <w:sz w:val="22"/>
                <w:szCs w:val="22"/>
                <w:rtl/>
              </w:rPr>
              <w:t>אומדן סופי</w:t>
            </w:r>
          </w:p>
        </w:tc>
        <w:tc>
          <w:tcPr>
            <w:tcW w:w="0" w:type="auto"/>
            <w:hideMark/>
          </w:tcPr>
          <w:p w:rsidR="004D2279" w:rsidRPr="004D2279" w:rsidRDefault="004D2279" w:rsidP="004D2279">
            <w:pPr>
              <w:spacing w:after="160" w:line="259" w:lineRule="auto"/>
              <w:contextualSpacing/>
              <w:jc w:val="both"/>
              <w:rPr>
                <w:rFonts w:eastAsia="Calibri"/>
                <w:sz w:val="22"/>
                <w:szCs w:val="22"/>
                <w:rtl/>
              </w:rPr>
            </w:pPr>
            <w:r w:rsidRPr="004D2279">
              <w:rPr>
                <w:rFonts w:eastAsia="Calibri"/>
                <w:sz w:val="22"/>
                <w:szCs w:val="22"/>
              </w:rPr>
              <w:t>3</w:t>
            </w:r>
          </w:p>
        </w:tc>
      </w:tr>
    </w:tbl>
    <w:p w:rsidR="004D2279" w:rsidRDefault="004D2279" w:rsidP="004D2279">
      <w:pPr>
        <w:contextualSpacing/>
        <w:rPr>
          <w:rFonts w:eastAsia="Calibri"/>
          <w:sz w:val="22"/>
          <w:szCs w:val="22"/>
          <w:rtl/>
        </w:rPr>
      </w:pPr>
    </w:p>
    <w:p w:rsidR="004D2279" w:rsidRPr="004D2279" w:rsidRDefault="004D2279" w:rsidP="004D2279">
      <w:pPr>
        <w:contextualSpacing/>
        <w:rPr>
          <w:rFonts w:eastAsia="Calibri"/>
          <w:sz w:val="22"/>
          <w:szCs w:val="22"/>
        </w:rPr>
      </w:pPr>
      <w:r w:rsidRPr="004D2279">
        <w:rPr>
          <w:rFonts w:eastAsia="Calibri"/>
          <w:sz w:val="22"/>
          <w:szCs w:val="22"/>
          <w:rtl/>
        </w:rPr>
        <w:t>האומדן צריך לבוא עם אינדיקציה על הטווח של התוצאות האפשריות</w:t>
      </w:r>
    </w:p>
    <w:p w:rsidR="004D2279" w:rsidRPr="004D2279" w:rsidRDefault="00D15CF6" w:rsidP="004D2279">
      <w:pPr>
        <w:contextualSpacing/>
        <w:rPr>
          <w:rFonts w:eastAsia="Calibri"/>
          <w:sz w:val="22"/>
          <w:szCs w:val="22"/>
          <w:rtl/>
        </w:rPr>
      </w:pPr>
      <w:r w:rsidRPr="00480AAD">
        <w:rPr>
          <w:rFonts w:eastAsia="Calibri"/>
          <w:noProof/>
          <w:sz w:val="22"/>
          <w:szCs w:val="22"/>
        </w:rPr>
        <w:drawing>
          <wp:anchor distT="0" distB="0" distL="114300" distR="114300" simplePos="0" relativeHeight="251680768" behindDoc="0" locked="0" layoutInCell="1" allowOverlap="1" wp14:anchorId="5C37C43E" wp14:editId="62706672">
            <wp:simplePos x="0" y="0"/>
            <wp:positionH relativeFrom="margin">
              <wp:posOffset>2921000</wp:posOffset>
            </wp:positionH>
            <wp:positionV relativeFrom="paragraph">
              <wp:posOffset>92075</wp:posOffset>
            </wp:positionV>
            <wp:extent cx="2468880" cy="1818640"/>
            <wp:effectExtent l="0" t="0" r="7620" b="0"/>
            <wp:wrapSquare wrapText="bothSides"/>
            <wp:docPr id="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68880" cy="18186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51006" w:rsidRDefault="00C91F30" w:rsidP="00351006">
      <w:pPr>
        <w:tabs>
          <w:tab w:val="left" w:pos="7872"/>
        </w:tabs>
        <w:bidi w:val="0"/>
        <w:rPr>
          <w:rFonts w:eastAsia="Calibri"/>
          <w:b/>
          <w:bCs/>
          <w:sz w:val="22"/>
          <w:szCs w:val="22"/>
          <w:u w:val="single"/>
          <w:rtl/>
        </w:rPr>
      </w:pPr>
      <w:r w:rsidRPr="00480AAD">
        <w:rPr>
          <w:rFonts w:eastAsia="Calibri"/>
          <w:sz w:val="22"/>
          <w:szCs w:val="22"/>
        </w:rPr>
        <w:tab/>
      </w:r>
    </w:p>
    <w:p w:rsidR="00C91F30" w:rsidRPr="00351006" w:rsidRDefault="00C91F30" w:rsidP="00351006">
      <w:pPr>
        <w:tabs>
          <w:tab w:val="left" w:pos="7872"/>
        </w:tabs>
        <w:bidi w:val="0"/>
        <w:jc w:val="right"/>
        <w:rPr>
          <w:rFonts w:eastAsia="Calibri"/>
          <w:sz w:val="22"/>
          <w:szCs w:val="22"/>
        </w:rPr>
      </w:pPr>
      <w:r w:rsidRPr="00480AAD">
        <w:rPr>
          <w:rFonts w:eastAsia="Calibri"/>
          <w:b/>
          <w:bCs/>
          <w:sz w:val="22"/>
          <w:szCs w:val="22"/>
          <w:u w:val="single"/>
          <w:rtl/>
        </w:rPr>
        <w:t>עלות משתנה/עלות קב</w:t>
      </w:r>
      <w:r w:rsidR="00351006">
        <w:rPr>
          <w:rFonts w:eastAsia="Calibri"/>
          <w:b/>
          <w:bCs/>
          <w:sz w:val="22"/>
          <w:szCs w:val="22"/>
          <w:u w:val="single"/>
          <w:rtl/>
        </w:rPr>
        <w:t>ועה</w:t>
      </w:r>
      <w:r w:rsidR="00351006">
        <w:rPr>
          <w:rFonts w:eastAsia="Calibri" w:hint="cs"/>
          <w:b/>
          <w:bCs/>
          <w:sz w:val="22"/>
          <w:szCs w:val="22"/>
          <w:u w:val="single"/>
          <w:rtl/>
        </w:rPr>
        <w:t>):</w:t>
      </w:r>
    </w:p>
    <w:p w:rsidR="00D15CF6" w:rsidRDefault="00D15CF6" w:rsidP="00D15CF6">
      <w:pPr>
        <w:tabs>
          <w:tab w:val="left" w:pos="9912"/>
        </w:tabs>
        <w:rPr>
          <w:rFonts w:eastAsia="Calibri"/>
          <w:b/>
          <w:bCs/>
          <w:sz w:val="22"/>
          <w:szCs w:val="22"/>
          <w:u w:val="single"/>
          <w:rtl/>
        </w:rPr>
      </w:pPr>
      <w:r>
        <w:rPr>
          <w:rFonts w:eastAsia="Calibri"/>
          <w:b/>
          <w:bCs/>
          <w:sz w:val="22"/>
          <w:szCs w:val="22"/>
          <w:u w:val="single"/>
        </w:rPr>
        <w:t xml:space="preserve"> Variable cost</w:t>
      </w:r>
      <w:r>
        <w:rPr>
          <w:rFonts w:eastAsia="Calibri" w:hint="cs"/>
          <w:b/>
          <w:bCs/>
          <w:sz w:val="22"/>
          <w:szCs w:val="22"/>
          <w:u w:val="single"/>
          <w:rtl/>
        </w:rPr>
        <w:t xml:space="preserve">עלות משתנה - </w:t>
      </w:r>
      <w:r w:rsidRPr="00D15CF6">
        <w:rPr>
          <w:rFonts w:eastAsia="Calibri" w:hint="cs"/>
          <w:sz w:val="22"/>
          <w:szCs w:val="22"/>
          <w:rtl/>
        </w:rPr>
        <w:t>סך</w:t>
      </w:r>
      <w:r w:rsidRPr="00480AAD">
        <w:rPr>
          <w:rFonts w:eastAsia="Calibri"/>
          <w:sz w:val="22"/>
          <w:szCs w:val="22"/>
          <w:rtl/>
        </w:rPr>
        <w:t xml:space="preserve"> כל העלות משתנה כאשר הנפח משתנה. בניתוחינו נניח כי העלות המשתנה ליחידת נפח קבועה</w:t>
      </w:r>
    </w:p>
    <w:p w:rsidR="00C91F30" w:rsidRDefault="00D15CF6" w:rsidP="00D15CF6">
      <w:pPr>
        <w:tabs>
          <w:tab w:val="left" w:pos="9912"/>
        </w:tabs>
        <w:rPr>
          <w:rFonts w:eastAsia="Calibri"/>
          <w:b/>
          <w:bCs/>
          <w:sz w:val="22"/>
          <w:szCs w:val="22"/>
          <w:u w:val="single"/>
          <w:rtl/>
        </w:rPr>
      </w:pPr>
      <w:r>
        <w:rPr>
          <w:rFonts w:eastAsia="Calibri"/>
          <w:b/>
          <w:bCs/>
          <w:sz w:val="22"/>
          <w:szCs w:val="22"/>
          <w:u w:val="single"/>
        </w:rPr>
        <w:t>Fixed cost</w:t>
      </w:r>
      <w:r>
        <w:rPr>
          <w:rFonts w:eastAsia="Calibri" w:hint="cs"/>
          <w:b/>
          <w:bCs/>
          <w:sz w:val="22"/>
          <w:szCs w:val="22"/>
          <w:u w:val="single"/>
          <w:rtl/>
        </w:rPr>
        <w:t xml:space="preserve">- </w:t>
      </w:r>
      <w:r w:rsidRPr="00480AAD">
        <w:rPr>
          <w:rFonts w:eastAsia="Calibri" w:hint="cs"/>
          <w:sz w:val="22"/>
          <w:szCs w:val="22"/>
          <w:rtl/>
        </w:rPr>
        <w:t xml:space="preserve">סך כל העלות הקבועה, נשאר קבוע גם כאשר נפח הפעילות עולה </w:t>
      </w:r>
      <w:r w:rsidRPr="00480AAD">
        <w:rPr>
          <w:rFonts w:eastAsia="Calibri"/>
          <w:sz w:val="22"/>
          <w:szCs w:val="22"/>
          <w:rtl/>
        </w:rPr>
        <w:t>(</w:t>
      </w:r>
      <w:r w:rsidRPr="00480AAD">
        <w:rPr>
          <w:rFonts w:eastAsia="Calibri" w:hint="cs"/>
          <w:sz w:val="22"/>
          <w:szCs w:val="22"/>
          <w:rtl/>
        </w:rPr>
        <w:t>במסגרת נפח רלו</w:t>
      </w:r>
      <w:r>
        <w:rPr>
          <w:rFonts w:eastAsia="Calibri" w:hint="cs"/>
          <w:sz w:val="22"/>
          <w:szCs w:val="22"/>
          <w:rtl/>
        </w:rPr>
        <w:t>ו</w:t>
      </w:r>
      <w:r w:rsidRPr="00480AAD">
        <w:rPr>
          <w:rFonts w:eastAsia="Calibri" w:hint="cs"/>
          <w:sz w:val="22"/>
          <w:szCs w:val="22"/>
          <w:rtl/>
        </w:rPr>
        <w:t>נטי ומשך זמן רלוונטי)</w:t>
      </w:r>
      <w:r>
        <w:rPr>
          <w:rFonts w:eastAsia="Calibri" w:hint="cs"/>
          <w:b/>
          <w:bCs/>
          <w:sz w:val="22"/>
          <w:szCs w:val="22"/>
          <w:rtl/>
        </w:rPr>
        <w:t xml:space="preserve"> </w:t>
      </w:r>
      <w:r w:rsidR="00C91F30" w:rsidRPr="00480AAD">
        <w:rPr>
          <w:rFonts w:eastAsia="Calibri" w:hint="cs"/>
          <w:sz w:val="22"/>
          <w:szCs w:val="22"/>
          <w:rtl/>
        </w:rPr>
        <w:t>ככל שנפח הפעילות גדל, העלות הקבועה ליחידה יורדת.</w:t>
      </w:r>
    </w:p>
    <w:p w:rsidR="00D15CF6" w:rsidRPr="00D15CF6" w:rsidRDefault="00D15CF6" w:rsidP="00D15CF6">
      <w:pPr>
        <w:tabs>
          <w:tab w:val="left" w:pos="9912"/>
        </w:tabs>
        <w:rPr>
          <w:rFonts w:eastAsia="Calibri"/>
          <w:sz w:val="22"/>
          <w:szCs w:val="22"/>
          <w:rtl/>
        </w:rPr>
      </w:pPr>
      <w:r>
        <w:rPr>
          <w:rFonts w:eastAsia="Calibri"/>
          <w:b/>
          <w:bCs/>
          <w:sz w:val="22"/>
          <w:szCs w:val="22"/>
          <w:u w:val="single"/>
        </w:rPr>
        <w:t>Mixed cost</w:t>
      </w:r>
      <w:r>
        <w:rPr>
          <w:rFonts w:eastAsia="Calibri" w:hint="cs"/>
          <w:b/>
          <w:bCs/>
          <w:sz w:val="22"/>
          <w:szCs w:val="22"/>
          <w:u w:val="single"/>
          <w:rtl/>
        </w:rPr>
        <w:t xml:space="preserve"> </w:t>
      </w:r>
      <w:r>
        <w:rPr>
          <w:rFonts w:eastAsia="Calibri"/>
          <w:b/>
          <w:bCs/>
          <w:sz w:val="22"/>
          <w:szCs w:val="22"/>
          <w:u w:val="single"/>
          <w:rtl/>
        </w:rPr>
        <w:t>–</w:t>
      </w:r>
      <w:r>
        <w:rPr>
          <w:rFonts w:eastAsia="Calibri" w:hint="cs"/>
          <w:b/>
          <w:bCs/>
          <w:sz w:val="22"/>
          <w:szCs w:val="22"/>
          <w:u w:val="single"/>
          <w:rtl/>
        </w:rPr>
        <w:t xml:space="preserve"> עלות מעורבת - </w:t>
      </w:r>
      <w:r w:rsidRPr="00D15CF6">
        <w:rPr>
          <w:rFonts w:eastAsia="Calibri"/>
          <w:sz w:val="22"/>
          <w:szCs w:val="22"/>
          <w:rtl/>
        </w:rPr>
        <w:t>עלות הכוללת מרכיב קבוע ומרכיב משתנה. לדוגמה: חשבון טלפון, אשר מכיל דמי שימוש קבועים וחיוב לפי מספר השיחות.</w:t>
      </w:r>
    </w:p>
    <w:p w:rsidR="00C91F30" w:rsidRPr="00480AAD" w:rsidRDefault="00C91F30" w:rsidP="00D15CF6">
      <w:pPr>
        <w:bidi w:val="0"/>
        <w:jc w:val="right"/>
        <w:rPr>
          <w:rFonts w:eastAsia="Calibri"/>
          <w:b/>
          <w:bCs/>
          <w:sz w:val="22"/>
          <w:szCs w:val="22"/>
          <w:u w:val="single"/>
          <w:rtl/>
        </w:rPr>
      </w:pPr>
      <w:r w:rsidRPr="00480AAD">
        <w:rPr>
          <w:rFonts w:eastAsia="Calibri"/>
          <w:b/>
          <w:bCs/>
          <w:sz w:val="22"/>
          <w:szCs w:val="22"/>
          <w:u w:val="single"/>
          <w:rtl/>
        </w:rPr>
        <w:t>עלויות ישירות מול עקיפות</w:t>
      </w:r>
    </w:p>
    <w:p w:rsidR="00C91F30" w:rsidRPr="00480AAD" w:rsidRDefault="00C91F30" w:rsidP="00C91F30">
      <w:pPr>
        <w:bidi w:val="0"/>
        <w:jc w:val="right"/>
        <w:rPr>
          <w:rFonts w:eastAsia="Calibri"/>
          <w:sz w:val="22"/>
          <w:szCs w:val="22"/>
          <w:rtl/>
        </w:rPr>
      </w:pPr>
      <w:r w:rsidRPr="00480AAD">
        <w:rPr>
          <w:rFonts w:eastAsia="Calibri"/>
          <w:b/>
          <w:bCs/>
          <w:sz w:val="22"/>
          <w:szCs w:val="22"/>
          <w:u w:val="single"/>
          <w:rtl/>
        </w:rPr>
        <w:t>עלויות עקיפות</w:t>
      </w:r>
      <w:r w:rsidRPr="00480AAD">
        <w:rPr>
          <w:rFonts w:eastAsia="Calibri" w:hint="cs"/>
          <w:b/>
          <w:bCs/>
          <w:sz w:val="22"/>
          <w:szCs w:val="22"/>
          <w:u w:val="single"/>
          <w:rtl/>
        </w:rPr>
        <w:t>-</w:t>
      </w:r>
      <w:r w:rsidRPr="00480AAD">
        <w:rPr>
          <w:rFonts w:eastAsia="Calibri"/>
          <w:sz w:val="22"/>
          <w:szCs w:val="22"/>
          <w:rtl/>
        </w:rPr>
        <w:t>העלויות הן תקורה או עלויות שנגרמו לטובת יותר מפרויקט אחד</w:t>
      </w:r>
    </w:p>
    <w:p w:rsidR="00C91F30" w:rsidRPr="00480AAD" w:rsidRDefault="00C91F30" w:rsidP="00C91F30">
      <w:pPr>
        <w:bidi w:val="0"/>
        <w:jc w:val="right"/>
        <w:rPr>
          <w:rFonts w:eastAsia="Calibri"/>
          <w:sz w:val="22"/>
          <w:szCs w:val="22"/>
        </w:rPr>
      </w:pPr>
      <w:r w:rsidRPr="00480AAD">
        <w:rPr>
          <w:rFonts w:eastAsia="Calibri" w:hint="cs"/>
          <w:sz w:val="22"/>
          <w:szCs w:val="22"/>
          <w:rtl/>
        </w:rPr>
        <w:t>דוגמאות-מיסים , הטבות</w:t>
      </w:r>
      <w:r w:rsidR="00936814">
        <w:rPr>
          <w:rFonts w:eastAsia="Calibri" w:hint="cs"/>
          <w:sz w:val="22"/>
          <w:szCs w:val="22"/>
          <w:rtl/>
        </w:rPr>
        <w:t xml:space="preserve"> לעובדים, הוצאות ניקיון ותחזוקה</w:t>
      </w:r>
    </w:p>
    <w:p w:rsidR="00C91F30" w:rsidRPr="00480AAD" w:rsidRDefault="00C91F30" w:rsidP="00C91F30">
      <w:pPr>
        <w:bidi w:val="0"/>
        <w:jc w:val="right"/>
        <w:rPr>
          <w:rFonts w:eastAsia="Calibri"/>
          <w:b/>
          <w:bCs/>
          <w:sz w:val="22"/>
          <w:szCs w:val="22"/>
          <w:u w:val="single"/>
        </w:rPr>
      </w:pPr>
      <w:r w:rsidRPr="00480AAD">
        <w:rPr>
          <w:rFonts w:eastAsia="Calibri" w:hint="cs"/>
          <w:b/>
          <w:bCs/>
          <w:sz w:val="22"/>
          <w:szCs w:val="22"/>
          <w:u w:val="single"/>
          <w:rtl/>
        </w:rPr>
        <w:t>עלויות ישירות-</w:t>
      </w:r>
      <w:r w:rsidRPr="00480AAD">
        <w:rPr>
          <w:rFonts w:eastAsia="Calibri"/>
          <w:sz w:val="22"/>
          <w:szCs w:val="22"/>
          <w:rtl/>
        </w:rPr>
        <w:t>העלויות ניתנות לייחוס ישיר לעבודה על הפרויקט</w:t>
      </w:r>
    </w:p>
    <w:p w:rsidR="00C91F30" w:rsidRPr="00480AAD" w:rsidRDefault="00C91F30" w:rsidP="00C91F30">
      <w:pPr>
        <w:bidi w:val="0"/>
        <w:jc w:val="right"/>
        <w:rPr>
          <w:rFonts w:eastAsia="Calibri"/>
          <w:sz w:val="22"/>
          <w:szCs w:val="22"/>
        </w:rPr>
      </w:pPr>
      <w:r w:rsidRPr="00480AAD">
        <w:rPr>
          <w:rFonts w:eastAsia="Calibri" w:hint="cs"/>
          <w:sz w:val="22"/>
          <w:szCs w:val="22"/>
          <w:rtl/>
        </w:rPr>
        <w:t>דוגמאות-נסיעות הצוות, שכר הצוות</w:t>
      </w:r>
      <w:r w:rsidR="00C979ED">
        <w:rPr>
          <w:rFonts w:eastAsia="Calibri" w:hint="cs"/>
          <w:sz w:val="22"/>
          <w:szCs w:val="22"/>
          <w:rtl/>
        </w:rPr>
        <w:t xml:space="preserve"> </w:t>
      </w:r>
      <w:r w:rsidRPr="00480AAD">
        <w:rPr>
          <w:rFonts w:eastAsia="Calibri" w:hint="cs"/>
          <w:sz w:val="22"/>
          <w:szCs w:val="22"/>
          <w:rtl/>
        </w:rPr>
        <w:t>,הוקרה</w:t>
      </w:r>
      <w:r w:rsidR="00C979ED">
        <w:rPr>
          <w:rFonts w:eastAsia="Calibri" w:hint="cs"/>
          <w:sz w:val="22"/>
          <w:szCs w:val="22"/>
          <w:rtl/>
        </w:rPr>
        <w:t xml:space="preserve"> </w:t>
      </w:r>
      <w:r w:rsidRPr="00480AAD">
        <w:rPr>
          <w:rFonts w:eastAsia="Calibri" w:hint="cs"/>
          <w:sz w:val="22"/>
          <w:szCs w:val="22"/>
          <w:rtl/>
        </w:rPr>
        <w:t>,עלות חומרי הגלם לפרויקט</w:t>
      </w:r>
    </w:p>
    <w:p w:rsidR="00C91F30" w:rsidRPr="00480AAD" w:rsidRDefault="00C91F30" w:rsidP="00351006">
      <w:pPr>
        <w:bidi w:val="0"/>
        <w:jc w:val="right"/>
        <w:rPr>
          <w:rFonts w:eastAsia="Calibri"/>
          <w:b/>
          <w:bCs/>
          <w:sz w:val="22"/>
          <w:szCs w:val="22"/>
          <w:u w:val="single"/>
          <w:rtl/>
        </w:rPr>
      </w:pPr>
      <w:r w:rsidRPr="00480AAD">
        <w:rPr>
          <w:rFonts w:eastAsia="Calibri"/>
          <w:b/>
          <w:bCs/>
          <w:sz w:val="22"/>
          <w:szCs w:val="22"/>
          <w:u w:val="single"/>
          <w:rtl/>
        </w:rPr>
        <w:t>מושגים לאומדן המחיר</w:t>
      </w:r>
    </w:p>
    <w:p w:rsidR="00351006" w:rsidRDefault="00351006" w:rsidP="00C91F30">
      <w:pPr>
        <w:bidi w:val="0"/>
        <w:jc w:val="right"/>
        <w:rPr>
          <w:rFonts w:eastAsia="Calibri"/>
          <w:b/>
          <w:bCs/>
          <w:sz w:val="22"/>
          <w:szCs w:val="22"/>
          <w:rtl/>
        </w:rPr>
        <w:sectPr w:rsidR="00351006" w:rsidSect="000C0A21">
          <w:type w:val="continuous"/>
          <w:pgSz w:w="11906" w:h="16838"/>
          <w:pgMar w:top="1440" w:right="1800" w:bottom="1440" w:left="1800" w:header="708" w:footer="708" w:gutter="0"/>
          <w:cols w:space="708"/>
          <w:bidi/>
          <w:rtlGutter/>
          <w:docGrid w:linePitch="360"/>
        </w:sectPr>
      </w:pPr>
    </w:p>
    <w:p w:rsidR="00C91F30" w:rsidRPr="00480AAD" w:rsidRDefault="00C91F30" w:rsidP="00C91F30">
      <w:pPr>
        <w:bidi w:val="0"/>
        <w:jc w:val="right"/>
        <w:rPr>
          <w:rFonts w:eastAsia="Calibri"/>
          <w:b/>
          <w:bCs/>
          <w:sz w:val="22"/>
          <w:szCs w:val="22"/>
        </w:rPr>
      </w:pPr>
      <w:r w:rsidRPr="00480AAD">
        <w:rPr>
          <w:rFonts w:eastAsia="Calibri"/>
          <w:b/>
          <w:bCs/>
          <w:sz w:val="22"/>
          <w:szCs w:val="22"/>
          <w:rtl/>
        </w:rPr>
        <w:t>1. בצ"מ/עתודה</w:t>
      </w:r>
      <w:r w:rsidRPr="00480AAD">
        <w:rPr>
          <w:rFonts w:eastAsia="Calibri" w:hint="cs"/>
          <w:b/>
          <w:bCs/>
          <w:sz w:val="22"/>
          <w:szCs w:val="22"/>
          <w:rtl/>
        </w:rPr>
        <w:t>-</w:t>
      </w:r>
      <w:r w:rsidRPr="00480AAD">
        <w:rPr>
          <w:rFonts w:eastAsia="Calibri"/>
          <w:sz w:val="22"/>
          <w:szCs w:val="22"/>
          <w:rtl/>
        </w:rPr>
        <w:t>סכום המוחזק לטיפול בסיכונים אפשריים</w:t>
      </w:r>
    </w:p>
    <w:p w:rsidR="00C91F30" w:rsidRPr="00480AAD" w:rsidRDefault="00C91F30" w:rsidP="00C91F30">
      <w:pPr>
        <w:bidi w:val="0"/>
        <w:jc w:val="right"/>
        <w:rPr>
          <w:rFonts w:eastAsia="Calibri"/>
          <w:b/>
          <w:bCs/>
          <w:sz w:val="22"/>
          <w:szCs w:val="22"/>
        </w:rPr>
      </w:pPr>
      <w:r w:rsidRPr="00480AAD">
        <w:rPr>
          <w:rFonts w:eastAsia="Calibri"/>
          <w:b/>
          <w:bCs/>
          <w:sz w:val="22"/>
          <w:szCs w:val="22"/>
          <w:rtl/>
        </w:rPr>
        <w:t>2. עלות ההזדמנות</w:t>
      </w:r>
      <w:r w:rsidRPr="00480AAD">
        <w:rPr>
          <w:rFonts w:eastAsia="Calibri" w:hint="cs"/>
          <w:b/>
          <w:bCs/>
          <w:sz w:val="22"/>
          <w:szCs w:val="22"/>
          <w:rtl/>
        </w:rPr>
        <w:t>-</w:t>
      </w:r>
      <w:r w:rsidRPr="00480AAD">
        <w:rPr>
          <w:rFonts w:eastAsia="Calibri"/>
          <w:sz w:val="22"/>
          <w:szCs w:val="22"/>
          <w:rtl/>
        </w:rPr>
        <w:t>ההזדמנות שניתנה על ידי בחירת פרויקט אחד על פני אחר.</w:t>
      </w:r>
    </w:p>
    <w:p w:rsidR="00C91F30" w:rsidRPr="00480AAD" w:rsidRDefault="00C91F30" w:rsidP="00C91F30">
      <w:pPr>
        <w:bidi w:val="0"/>
        <w:jc w:val="right"/>
        <w:rPr>
          <w:rFonts w:eastAsia="Calibri"/>
          <w:b/>
          <w:bCs/>
          <w:sz w:val="22"/>
          <w:szCs w:val="22"/>
        </w:rPr>
      </w:pPr>
      <w:r w:rsidRPr="00480AAD">
        <w:rPr>
          <w:rFonts w:eastAsia="Calibri"/>
          <w:b/>
          <w:bCs/>
          <w:sz w:val="22"/>
          <w:szCs w:val="22"/>
          <w:rtl/>
        </w:rPr>
        <w:t>3. שכר הצוות</w:t>
      </w:r>
      <w:r w:rsidRPr="00480AAD">
        <w:rPr>
          <w:rFonts w:eastAsia="Calibri" w:hint="cs"/>
          <w:b/>
          <w:bCs/>
          <w:sz w:val="22"/>
          <w:szCs w:val="22"/>
          <w:rtl/>
        </w:rPr>
        <w:t>-</w:t>
      </w:r>
      <w:r w:rsidRPr="00480AAD">
        <w:rPr>
          <w:rFonts w:eastAsia="Calibri"/>
          <w:sz w:val="22"/>
          <w:szCs w:val="22"/>
          <w:rtl/>
        </w:rPr>
        <w:t>שכר, תשלומי</w:t>
      </w:r>
      <w:r w:rsidR="00425A6E">
        <w:rPr>
          <w:rFonts w:eastAsia="Calibri" w:hint="cs"/>
          <w:sz w:val="22"/>
          <w:szCs w:val="22"/>
          <w:rtl/>
        </w:rPr>
        <w:t>ם</w:t>
      </w:r>
    </w:p>
    <w:p w:rsidR="00C91F30" w:rsidRPr="00480AAD" w:rsidRDefault="00C91F30" w:rsidP="00C91F30">
      <w:pPr>
        <w:bidi w:val="0"/>
        <w:jc w:val="right"/>
        <w:rPr>
          <w:rFonts w:eastAsia="Calibri"/>
          <w:b/>
          <w:bCs/>
          <w:sz w:val="22"/>
          <w:szCs w:val="22"/>
        </w:rPr>
      </w:pPr>
      <w:r w:rsidRPr="00480AAD">
        <w:rPr>
          <w:rFonts w:eastAsia="Calibri"/>
          <w:b/>
          <w:bCs/>
          <w:sz w:val="22"/>
          <w:szCs w:val="22"/>
          <w:rtl/>
        </w:rPr>
        <w:t>4. הטבות</w:t>
      </w:r>
      <w:r w:rsidRPr="00480AAD">
        <w:rPr>
          <w:rFonts w:eastAsia="Calibri" w:hint="cs"/>
          <w:b/>
          <w:bCs/>
          <w:sz w:val="22"/>
          <w:szCs w:val="22"/>
          <w:rtl/>
        </w:rPr>
        <w:t>-</w:t>
      </w:r>
      <w:r w:rsidRPr="00480AAD">
        <w:rPr>
          <w:rFonts w:eastAsia="Calibri"/>
          <w:sz w:val="22"/>
          <w:szCs w:val="22"/>
          <w:rtl/>
        </w:rPr>
        <w:t>הטבה, בונוס לפרויקט</w:t>
      </w:r>
    </w:p>
    <w:p w:rsidR="00C91F30" w:rsidRPr="00480AAD" w:rsidRDefault="00C91F30" w:rsidP="00C91F30">
      <w:pPr>
        <w:bidi w:val="0"/>
        <w:jc w:val="right"/>
        <w:rPr>
          <w:rFonts w:eastAsia="Calibri"/>
          <w:b/>
          <w:bCs/>
          <w:sz w:val="22"/>
          <w:szCs w:val="22"/>
        </w:rPr>
      </w:pPr>
      <w:r w:rsidRPr="00480AAD">
        <w:rPr>
          <w:rFonts w:eastAsia="Calibri"/>
          <w:b/>
          <w:bCs/>
          <w:sz w:val="22"/>
          <w:szCs w:val="22"/>
          <w:rtl/>
        </w:rPr>
        <w:t>5. הטבות לעובדים</w:t>
      </w:r>
      <w:r w:rsidRPr="00480AAD">
        <w:rPr>
          <w:rFonts w:eastAsia="Calibri" w:hint="cs"/>
          <w:b/>
          <w:bCs/>
          <w:sz w:val="22"/>
          <w:szCs w:val="22"/>
          <w:rtl/>
        </w:rPr>
        <w:t>-</w:t>
      </w:r>
      <w:r w:rsidRPr="00480AAD">
        <w:rPr>
          <w:rFonts w:eastAsia="Calibri"/>
          <w:sz w:val="22"/>
          <w:szCs w:val="22"/>
          <w:rtl/>
        </w:rPr>
        <w:t>ההטבות "הסטנדרטיות" ניתנות באופן רשמי לכל העובדים, כגון הטבות לחינוך, ביטוח והשתתפות ברווחים</w:t>
      </w:r>
    </w:p>
    <w:p w:rsidR="00351006" w:rsidRDefault="00351006" w:rsidP="00C91F30">
      <w:pPr>
        <w:bidi w:val="0"/>
        <w:jc w:val="right"/>
        <w:rPr>
          <w:rFonts w:eastAsia="Calibri"/>
          <w:b/>
          <w:bCs/>
          <w:sz w:val="22"/>
          <w:szCs w:val="22"/>
          <w:u w:val="single"/>
          <w:rtl/>
        </w:rPr>
        <w:sectPr w:rsidR="00351006" w:rsidSect="00351006">
          <w:type w:val="continuous"/>
          <w:pgSz w:w="11906" w:h="16838"/>
          <w:pgMar w:top="1440" w:right="1800" w:bottom="1440" w:left="1800" w:header="708" w:footer="708" w:gutter="0"/>
          <w:cols w:num="2" w:space="708"/>
          <w:bidi/>
          <w:rtlGutter/>
          <w:docGrid w:linePitch="360"/>
        </w:sectPr>
      </w:pPr>
    </w:p>
    <w:p w:rsidR="00C91F30" w:rsidRPr="00480AAD" w:rsidRDefault="00C91F30" w:rsidP="00C91F30">
      <w:pPr>
        <w:bidi w:val="0"/>
        <w:jc w:val="right"/>
        <w:rPr>
          <w:rFonts w:eastAsia="Calibri"/>
          <w:b/>
          <w:bCs/>
          <w:sz w:val="22"/>
          <w:szCs w:val="22"/>
          <w:u w:val="single"/>
        </w:rPr>
      </w:pPr>
      <w:r w:rsidRPr="00480AAD">
        <w:rPr>
          <w:rFonts w:eastAsia="Calibri"/>
          <w:b/>
          <w:bCs/>
          <w:sz w:val="22"/>
          <w:szCs w:val="22"/>
          <w:u w:val="single"/>
          <w:rtl/>
        </w:rPr>
        <w:t>אומדן מלמטה-למעלה</w:t>
      </w:r>
    </w:p>
    <w:tbl>
      <w:tblPr>
        <w:tblStyle w:val="a5"/>
        <w:tblW w:w="0" w:type="auto"/>
        <w:tblLook w:val="0420" w:firstRow="1" w:lastRow="0" w:firstColumn="0" w:lastColumn="0" w:noHBand="0" w:noVBand="1"/>
      </w:tblPr>
      <w:tblGrid>
        <w:gridCol w:w="3601"/>
        <w:gridCol w:w="4695"/>
      </w:tblGrid>
      <w:tr w:rsidR="00351006" w:rsidRPr="00351006" w:rsidTr="00425A6E">
        <w:trPr>
          <w:trHeight w:val="50"/>
        </w:trPr>
        <w:tc>
          <w:tcPr>
            <w:tcW w:w="0" w:type="auto"/>
            <w:shd w:val="clear" w:color="auto" w:fill="E7E6E6" w:themeFill="background2"/>
            <w:hideMark/>
          </w:tcPr>
          <w:p w:rsidR="00351006" w:rsidRPr="00351006" w:rsidRDefault="00351006" w:rsidP="00D77DD3">
            <w:pPr>
              <w:bidi w:val="0"/>
              <w:spacing w:after="160"/>
              <w:jc w:val="center"/>
              <w:rPr>
                <w:rFonts w:eastAsia="Calibri"/>
                <w:sz w:val="22"/>
                <w:szCs w:val="22"/>
              </w:rPr>
            </w:pPr>
            <w:r w:rsidRPr="00351006">
              <w:rPr>
                <w:rFonts w:eastAsia="Calibri"/>
                <w:sz w:val="22"/>
                <w:szCs w:val="22"/>
                <w:rtl/>
              </w:rPr>
              <w:t>חסרונות</w:t>
            </w:r>
          </w:p>
        </w:tc>
        <w:tc>
          <w:tcPr>
            <w:tcW w:w="0" w:type="auto"/>
            <w:shd w:val="clear" w:color="auto" w:fill="E7E6E6" w:themeFill="background2"/>
            <w:hideMark/>
          </w:tcPr>
          <w:p w:rsidR="00351006" w:rsidRPr="00351006" w:rsidRDefault="00351006" w:rsidP="00D77DD3">
            <w:pPr>
              <w:bidi w:val="0"/>
              <w:spacing w:after="160"/>
              <w:jc w:val="center"/>
              <w:rPr>
                <w:rFonts w:eastAsia="Calibri"/>
                <w:sz w:val="22"/>
                <w:szCs w:val="22"/>
                <w:rtl/>
              </w:rPr>
            </w:pPr>
            <w:r w:rsidRPr="00351006">
              <w:rPr>
                <w:rFonts w:eastAsia="Calibri"/>
                <w:sz w:val="22"/>
                <w:szCs w:val="22"/>
                <w:rtl/>
              </w:rPr>
              <w:t>יתרונות</w:t>
            </w:r>
          </w:p>
        </w:tc>
      </w:tr>
      <w:tr w:rsidR="00351006" w:rsidRPr="00351006" w:rsidTr="00351006">
        <w:trPr>
          <w:trHeight w:val="77"/>
        </w:trPr>
        <w:tc>
          <w:tcPr>
            <w:tcW w:w="0" w:type="auto"/>
            <w:hideMark/>
          </w:tcPr>
          <w:p w:rsidR="00351006" w:rsidRPr="00351006" w:rsidRDefault="00351006" w:rsidP="00351006">
            <w:pPr>
              <w:bidi w:val="0"/>
              <w:spacing w:after="160"/>
              <w:jc w:val="right"/>
              <w:rPr>
                <w:rFonts w:eastAsia="Calibri"/>
                <w:sz w:val="22"/>
                <w:szCs w:val="22"/>
                <w:rtl/>
              </w:rPr>
            </w:pPr>
            <w:r w:rsidRPr="00351006">
              <w:rPr>
                <w:rFonts w:eastAsia="Calibri"/>
                <w:sz w:val="22"/>
                <w:szCs w:val="22"/>
                <w:rtl/>
              </w:rPr>
              <w:t>1. לוקח זמן והוצאות לעשות את צורת האומדן הזו.</w:t>
            </w:r>
          </w:p>
        </w:tc>
        <w:tc>
          <w:tcPr>
            <w:tcW w:w="0" w:type="auto"/>
            <w:hideMark/>
          </w:tcPr>
          <w:p w:rsidR="00351006" w:rsidRPr="00351006" w:rsidRDefault="00351006" w:rsidP="00351006">
            <w:pPr>
              <w:bidi w:val="0"/>
              <w:spacing w:after="160"/>
              <w:jc w:val="right"/>
              <w:rPr>
                <w:rFonts w:eastAsia="Calibri"/>
                <w:sz w:val="22"/>
                <w:szCs w:val="22"/>
                <w:rtl/>
              </w:rPr>
            </w:pPr>
            <w:r w:rsidRPr="00351006">
              <w:rPr>
                <w:rFonts w:eastAsia="Calibri"/>
                <w:sz w:val="22"/>
                <w:szCs w:val="22"/>
                <w:rtl/>
              </w:rPr>
              <w:t>1. מדויק יותר.</w:t>
            </w:r>
          </w:p>
        </w:tc>
      </w:tr>
      <w:tr w:rsidR="00351006" w:rsidRPr="00351006" w:rsidTr="00351006">
        <w:trPr>
          <w:trHeight w:val="18"/>
        </w:trPr>
        <w:tc>
          <w:tcPr>
            <w:tcW w:w="0" w:type="auto"/>
            <w:hideMark/>
          </w:tcPr>
          <w:p w:rsidR="00351006" w:rsidRPr="00351006" w:rsidRDefault="00351006" w:rsidP="00351006">
            <w:pPr>
              <w:bidi w:val="0"/>
              <w:spacing w:after="160"/>
              <w:jc w:val="right"/>
              <w:rPr>
                <w:rFonts w:eastAsia="Calibri"/>
                <w:sz w:val="22"/>
                <w:szCs w:val="22"/>
                <w:rtl/>
              </w:rPr>
            </w:pPr>
            <w:r w:rsidRPr="00351006">
              <w:rPr>
                <w:rFonts w:eastAsia="Calibri"/>
                <w:sz w:val="22"/>
                <w:szCs w:val="22"/>
                <w:rtl/>
              </w:rPr>
              <w:t>2. נטייה של הצוות להגזים בעלויות אם לא הודרכו על עתודות.</w:t>
            </w:r>
          </w:p>
        </w:tc>
        <w:tc>
          <w:tcPr>
            <w:tcW w:w="0" w:type="auto"/>
            <w:hideMark/>
          </w:tcPr>
          <w:p w:rsidR="00351006" w:rsidRPr="00351006" w:rsidRDefault="00351006" w:rsidP="00351006">
            <w:pPr>
              <w:bidi w:val="0"/>
              <w:spacing w:after="160"/>
              <w:jc w:val="right"/>
              <w:rPr>
                <w:rFonts w:eastAsia="Calibri"/>
                <w:sz w:val="22"/>
                <w:szCs w:val="22"/>
                <w:rtl/>
              </w:rPr>
            </w:pPr>
            <w:r w:rsidRPr="00351006">
              <w:rPr>
                <w:rFonts w:eastAsia="Calibri"/>
                <w:sz w:val="22"/>
                <w:szCs w:val="22"/>
                <w:rtl/>
              </w:rPr>
              <w:t>2. בסיס לתכולה</w:t>
            </w:r>
          </w:p>
        </w:tc>
      </w:tr>
      <w:tr w:rsidR="00351006" w:rsidRPr="00351006" w:rsidTr="00351006">
        <w:trPr>
          <w:trHeight w:val="18"/>
        </w:trPr>
        <w:tc>
          <w:tcPr>
            <w:tcW w:w="0" w:type="auto"/>
            <w:hideMark/>
          </w:tcPr>
          <w:p w:rsidR="00351006" w:rsidRPr="00351006" w:rsidRDefault="00351006" w:rsidP="00351006">
            <w:pPr>
              <w:bidi w:val="0"/>
              <w:spacing w:after="160"/>
              <w:jc w:val="right"/>
              <w:rPr>
                <w:rFonts w:eastAsia="Calibri"/>
                <w:sz w:val="22"/>
                <w:szCs w:val="22"/>
                <w:rtl/>
              </w:rPr>
            </w:pPr>
            <w:r w:rsidRPr="00351006">
              <w:rPr>
                <w:rFonts w:eastAsia="Calibri"/>
                <w:sz w:val="22"/>
                <w:szCs w:val="22"/>
                <w:rtl/>
              </w:rPr>
              <w:t>3. דורש שהפרויקט יוגדר ויובן היטב לפני תחילת העבודה</w:t>
            </w:r>
          </w:p>
        </w:tc>
        <w:tc>
          <w:tcPr>
            <w:tcW w:w="0" w:type="auto"/>
            <w:hideMark/>
          </w:tcPr>
          <w:p w:rsidR="00351006" w:rsidRPr="00351006" w:rsidRDefault="00351006" w:rsidP="00351006">
            <w:pPr>
              <w:bidi w:val="0"/>
              <w:spacing w:after="160"/>
              <w:jc w:val="right"/>
              <w:rPr>
                <w:rFonts w:eastAsia="Calibri"/>
                <w:sz w:val="22"/>
                <w:szCs w:val="22"/>
                <w:rtl/>
              </w:rPr>
            </w:pPr>
            <w:r w:rsidRPr="00351006">
              <w:rPr>
                <w:rFonts w:eastAsia="Calibri"/>
                <w:sz w:val="22"/>
                <w:szCs w:val="22"/>
                <w:rtl/>
              </w:rPr>
              <w:t>3. מרוויח את גיוס  ומחויבות הצוות כי הצוות יוצר הערכות שהם יכולים לחיות איתם</w:t>
            </w:r>
          </w:p>
        </w:tc>
      </w:tr>
      <w:tr w:rsidR="00351006" w:rsidRPr="00351006" w:rsidTr="00351006">
        <w:trPr>
          <w:trHeight w:val="18"/>
        </w:trPr>
        <w:tc>
          <w:tcPr>
            <w:tcW w:w="0" w:type="auto"/>
            <w:hideMark/>
          </w:tcPr>
          <w:p w:rsidR="00351006" w:rsidRPr="00351006" w:rsidRDefault="00351006" w:rsidP="00351006">
            <w:pPr>
              <w:bidi w:val="0"/>
              <w:spacing w:after="160"/>
              <w:jc w:val="right"/>
              <w:rPr>
                <w:rFonts w:eastAsia="Calibri"/>
                <w:sz w:val="22"/>
                <w:szCs w:val="22"/>
                <w:rtl/>
              </w:rPr>
            </w:pPr>
            <w:r w:rsidRPr="00351006">
              <w:rPr>
                <w:rFonts w:eastAsia="Calibri"/>
                <w:sz w:val="22"/>
                <w:szCs w:val="22"/>
                <w:rtl/>
              </w:rPr>
              <w:t>4. דורש זמן לפרק את הפרויקט לגורמים.</w:t>
            </w:r>
          </w:p>
        </w:tc>
        <w:tc>
          <w:tcPr>
            <w:tcW w:w="0" w:type="auto"/>
            <w:hideMark/>
          </w:tcPr>
          <w:p w:rsidR="00351006" w:rsidRPr="00351006" w:rsidRDefault="00351006" w:rsidP="00351006">
            <w:pPr>
              <w:bidi w:val="0"/>
              <w:spacing w:after="160"/>
              <w:jc w:val="right"/>
              <w:rPr>
                <w:rFonts w:eastAsia="Calibri"/>
                <w:sz w:val="22"/>
                <w:szCs w:val="22"/>
                <w:rtl/>
              </w:rPr>
            </w:pPr>
            <w:r w:rsidRPr="00351006">
              <w:rPr>
                <w:rFonts w:eastAsia="Calibri"/>
                <w:sz w:val="22"/>
                <w:szCs w:val="22"/>
                <w:rtl/>
              </w:rPr>
              <w:t>4. מתבסס על אבחון מפורט של הפרויקט</w:t>
            </w:r>
          </w:p>
        </w:tc>
      </w:tr>
      <w:tr w:rsidR="00351006" w:rsidRPr="00351006" w:rsidTr="00351006">
        <w:trPr>
          <w:trHeight w:val="18"/>
        </w:trPr>
        <w:tc>
          <w:tcPr>
            <w:tcW w:w="0" w:type="auto"/>
            <w:hideMark/>
          </w:tcPr>
          <w:p w:rsidR="00351006" w:rsidRPr="00351006" w:rsidRDefault="00351006" w:rsidP="00351006">
            <w:pPr>
              <w:bidi w:val="0"/>
              <w:spacing w:after="160"/>
              <w:jc w:val="right"/>
              <w:rPr>
                <w:rFonts w:eastAsia="Calibri"/>
                <w:sz w:val="22"/>
                <w:szCs w:val="22"/>
                <w:rtl/>
              </w:rPr>
            </w:pPr>
          </w:p>
        </w:tc>
        <w:tc>
          <w:tcPr>
            <w:tcW w:w="0" w:type="auto"/>
            <w:hideMark/>
          </w:tcPr>
          <w:p w:rsidR="00351006" w:rsidRPr="00351006" w:rsidRDefault="00351006" w:rsidP="00351006">
            <w:pPr>
              <w:bidi w:val="0"/>
              <w:spacing w:after="160"/>
              <w:jc w:val="right"/>
              <w:rPr>
                <w:rFonts w:eastAsia="Calibri"/>
                <w:sz w:val="22"/>
                <w:szCs w:val="22"/>
              </w:rPr>
            </w:pPr>
            <w:r w:rsidRPr="00351006">
              <w:rPr>
                <w:rFonts w:eastAsia="Calibri"/>
                <w:sz w:val="22"/>
                <w:szCs w:val="22"/>
                <w:rtl/>
              </w:rPr>
              <w:t>5. מספק בסיס לניטור ובקרת, ביצועים, מדדים וניהול</w:t>
            </w:r>
          </w:p>
        </w:tc>
      </w:tr>
    </w:tbl>
    <w:p w:rsidR="00351006" w:rsidRPr="00351006" w:rsidRDefault="00351006" w:rsidP="00351006">
      <w:pPr>
        <w:tabs>
          <w:tab w:val="left" w:pos="9888"/>
        </w:tabs>
        <w:bidi w:val="0"/>
        <w:jc w:val="right"/>
        <w:rPr>
          <w:rFonts w:eastAsia="Calibri"/>
          <w:b/>
          <w:bCs/>
          <w:sz w:val="22"/>
          <w:szCs w:val="22"/>
          <w:u w:val="single"/>
          <w:rtl/>
        </w:rPr>
      </w:pPr>
      <w:r>
        <w:rPr>
          <w:rFonts w:eastAsia="Calibri"/>
          <w:b/>
          <w:bCs/>
          <w:sz w:val="22"/>
          <w:szCs w:val="22"/>
          <w:u w:val="single"/>
          <w:rtl/>
        </w:rPr>
        <w:t>אומדן על בסיס הקבלה (דמיון</w:t>
      </w:r>
      <w:r>
        <w:rPr>
          <w:rFonts w:eastAsia="Calibri" w:hint="cs"/>
          <w:b/>
          <w:bCs/>
          <w:sz w:val="22"/>
          <w:szCs w:val="22"/>
          <w:u w:val="single"/>
          <w:rtl/>
        </w:rPr>
        <w:t>)</w:t>
      </w:r>
    </w:p>
    <w:tbl>
      <w:tblPr>
        <w:tblStyle w:val="a5"/>
        <w:tblpPr w:leftFromText="180" w:rightFromText="180" w:vertAnchor="text" w:horzAnchor="margin" w:tblpY="31"/>
        <w:tblW w:w="0" w:type="auto"/>
        <w:tblLook w:val="0420" w:firstRow="1" w:lastRow="0" w:firstColumn="0" w:lastColumn="0" w:noHBand="0" w:noVBand="1"/>
      </w:tblPr>
      <w:tblGrid>
        <w:gridCol w:w="3029"/>
        <w:gridCol w:w="5267"/>
      </w:tblGrid>
      <w:tr w:rsidR="00351006" w:rsidRPr="00351006" w:rsidTr="00351006">
        <w:trPr>
          <w:trHeight w:val="50"/>
        </w:trPr>
        <w:tc>
          <w:tcPr>
            <w:tcW w:w="3029" w:type="dxa"/>
            <w:hideMark/>
          </w:tcPr>
          <w:p w:rsidR="00351006" w:rsidRPr="00351006" w:rsidRDefault="00351006" w:rsidP="00351006">
            <w:pPr>
              <w:tabs>
                <w:tab w:val="left" w:pos="9888"/>
              </w:tabs>
              <w:bidi w:val="0"/>
              <w:spacing w:after="160"/>
              <w:jc w:val="right"/>
              <w:rPr>
                <w:rFonts w:eastAsia="Calibri"/>
                <w:sz w:val="22"/>
                <w:szCs w:val="22"/>
              </w:rPr>
            </w:pPr>
            <w:r w:rsidRPr="00351006">
              <w:rPr>
                <w:rFonts w:eastAsia="Calibri"/>
                <w:sz w:val="22"/>
                <w:szCs w:val="22"/>
                <w:rtl/>
              </w:rPr>
              <w:t>יתרונות</w:t>
            </w:r>
          </w:p>
        </w:tc>
        <w:tc>
          <w:tcPr>
            <w:tcW w:w="0" w:type="auto"/>
            <w:hideMark/>
          </w:tcPr>
          <w:p w:rsidR="00351006" w:rsidRPr="00351006" w:rsidRDefault="00351006" w:rsidP="00351006">
            <w:pPr>
              <w:tabs>
                <w:tab w:val="left" w:pos="9888"/>
              </w:tabs>
              <w:bidi w:val="0"/>
              <w:spacing w:after="160"/>
              <w:jc w:val="right"/>
              <w:rPr>
                <w:rFonts w:eastAsia="Calibri"/>
                <w:sz w:val="22"/>
                <w:szCs w:val="22"/>
                <w:rtl/>
              </w:rPr>
            </w:pPr>
            <w:r w:rsidRPr="00351006">
              <w:rPr>
                <w:rFonts w:eastAsia="Calibri"/>
                <w:sz w:val="22"/>
                <w:szCs w:val="22"/>
                <w:rtl/>
              </w:rPr>
              <w:t>חסרונות</w:t>
            </w:r>
          </w:p>
        </w:tc>
      </w:tr>
      <w:tr w:rsidR="00351006" w:rsidRPr="00351006" w:rsidTr="00351006">
        <w:trPr>
          <w:trHeight w:val="50"/>
        </w:trPr>
        <w:tc>
          <w:tcPr>
            <w:tcW w:w="3029" w:type="dxa"/>
            <w:hideMark/>
          </w:tcPr>
          <w:p w:rsidR="00351006" w:rsidRPr="00351006" w:rsidRDefault="00351006" w:rsidP="00351006">
            <w:pPr>
              <w:tabs>
                <w:tab w:val="left" w:pos="9888"/>
              </w:tabs>
              <w:bidi w:val="0"/>
              <w:spacing w:after="160"/>
              <w:jc w:val="right"/>
              <w:rPr>
                <w:rFonts w:eastAsia="Calibri"/>
                <w:sz w:val="22"/>
                <w:szCs w:val="22"/>
                <w:rtl/>
              </w:rPr>
            </w:pPr>
            <w:r w:rsidRPr="00351006">
              <w:rPr>
                <w:rFonts w:eastAsia="Calibri"/>
                <w:sz w:val="22"/>
                <w:szCs w:val="22"/>
                <w:rtl/>
              </w:rPr>
              <w:t>1. מהיר.</w:t>
            </w:r>
          </w:p>
        </w:tc>
        <w:tc>
          <w:tcPr>
            <w:tcW w:w="0" w:type="auto"/>
            <w:hideMark/>
          </w:tcPr>
          <w:p w:rsidR="00351006" w:rsidRPr="00351006" w:rsidRDefault="00351006" w:rsidP="00351006">
            <w:pPr>
              <w:tabs>
                <w:tab w:val="left" w:pos="9888"/>
              </w:tabs>
              <w:bidi w:val="0"/>
              <w:spacing w:after="160"/>
              <w:jc w:val="right"/>
              <w:rPr>
                <w:rFonts w:eastAsia="Calibri"/>
                <w:sz w:val="22"/>
                <w:szCs w:val="22"/>
                <w:rtl/>
              </w:rPr>
            </w:pPr>
            <w:r w:rsidRPr="00351006">
              <w:rPr>
                <w:rFonts w:eastAsia="Calibri"/>
                <w:sz w:val="22"/>
                <w:szCs w:val="22"/>
                <w:rtl/>
              </w:rPr>
              <w:t>1. פחות מדויק</w:t>
            </w:r>
          </w:p>
        </w:tc>
      </w:tr>
      <w:tr w:rsidR="00351006" w:rsidRPr="00351006" w:rsidTr="00351006">
        <w:trPr>
          <w:trHeight w:val="50"/>
        </w:trPr>
        <w:tc>
          <w:tcPr>
            <w:tcW w:w="3029" w:type="dxa"/>
            <w:hideMark/>
          </w:tcPr>
          <w:p w:rsidR="00351006" w:rsidRPr="00351006" w:rsidRDefault="00351006" w:rsidP="00351006">
            <w:pPr>
              <w:tabs>
                <w:tab w:val="left" w:pos="9888"/>
              </w:tabs>
              <w:bidi w:val="0"/>
              <w:spacing w:after="160"/>
              <w:jc w:val="right"/>
              <w:rPr>
                <w:rFonts w:eastAsia="Calibri"/>
                <w:sz w:val="22"/>
                <w:szCs w:val="22"/>
                <w:rtl/>
              </w:rPr>
            </w:pPr>
            <w:r w:rsidRPr="00351006">
              <w:rPr>
                <w:rFonts w:eastAsia="Calibri"/>
                <w:sz w:val="22"/>
                <w:szCs w:val="22"/>
                <w:rtl/>
              </w:rPr>
              <w:t>2. הפעילויות צריכות להיות מזוהות</w:t>
            </w:r>
          </w:p>
        </w:tc>
        <w:tc>
          <w:tcPr>
            <w:tcW w:w="0" w:type="auto"/>
            <w:hideMark/>
          </w:tcPr>
          <w:p w:rsidR="00351006" w:rsidRPr="00351006" w:rsidRDefault="00351006" w:rsidP="00351006">
            <w:pPr>
              <w:tabs>
                <w:tab w:val="left" w:pos="9888"/>
              </w:tabs>
              <w:bidi w:val="0"/>
              <w:spacing w:after="160"/>
              <w:jc w:val="right"/>
              <w:rPr>
                <w:rFonts w:eastAsia="Calibri"/>
                <w:sz w:val="22"/>
                <w:szCs w:val="22"/>
                <w:rtl/>
              </w:rPr>
            </w:pPr>
            <w:r w:rsidRPr="00351006">
              <w:rPr>
                <w:rFonts w:eastAsia="Calibri"/>
                <w:sz w:val="22"/>
                <w:szCs w:val="22"/>
                <w:rtl/>
              </w:rPr>
              <w:t>2. האומדן נעשה עם כמות מוגבלת של מידע על הפרטים והבנה על הפרויקט.</w:t>
            </w:r>
          </w:p>
        </w:tc>
      </w:tr>
      <w:tr w:rsidR="00351006" w:rsidRPr="00351006" w:rsidTr="00351006">
        <w:trPr>
          <w:trHeight w:val="50"/>
        </w:trPr>
        <w:tc>
          <w:tcPr>
            <w:tcW w:w="3029" w:type="dxa"/>
            <w:hideMark/>
          </w:tcPr>
          <w:p w:rsidR="00351006" w:rsidRPr="00351006" w:rsidRDefault="00351006" w:rsidP="00351006">
            <w:pPr>
              <w:tabs>
                <w:tab w:val="left" w:pos="9888"/>
              </w:tabs>
              <w:bidi w:val="0"/>
              <w:spacing w:after="160"/>
              <w:jc w:val="right"/>
              <w:rPr>
                <w:rFonts w:eastAsia="Calibri"/>
                <w:sz w:val="22"/>
                <w:szCs w:val="22"/>
                <w:rtl/>
              </w:rPr>
            </w:pPr>
            <w:r w:rsidRPr="00351006">
              <w:rPr>
                <w:rFonts w:eastAsia="Calibri"/>
                <w:sz w:val="22"/>
                <w:szCs w:val="22"/>
                <w:rtl/>
              </w:rPr>
              <w:t>3. יותר זול להוציא לפועל</w:t>
            </w:r>
          </w:p>
        </w:tc>
        <w:tc>
          <w:tcPr>
            <w:tcW w:w="0" w:type="auto"/>
            <w:hideMark/>
          </w:tcPr>
          <w:p w:rsidR="00351006" w:rsidRPr="00351006" w:rsidRDefault="00351006" w:rsidP="00351006">
            <w:pPr>
              <w:tabs>
                <w:tab w:val="left" w:pos="9888"/>
              </w:tabs>
              <w:bidi w:val="0"/>
              <w:spacing w:after="160"/>
              <w:jc w:val="right"/>
              <w:rPr>
                <w:rFonts w:eastAsia="Calibri"/>
                <w:sz w:val="22"/>
                <w:szCs w:val="22"/>
                <w:rtl/>
              </w:rPr>
            </w:pPr>
            <w:r w:rsidRPr="00351006">
              <w:rPr>
                <w:rFonts w:eastAsia="Calibri"/>
                <w:sz w:val="22"/>
                <w:szCs w:val="22"/>
                <w:rtl/>
              </w:rPr>
              <w:t>3. דורש ניסיון רב כדי להצליח.</w:t>
            </w:r>
          </w:p>
        </w:tc>
      </w:tr>
      <w:tr w:rsidR="00351006" w:rsidRPr="00351006" w:rsidTr="00D61B3D">
        <w:trPr>
          <w:trHeight w:val="50"/>
        </w:trPr>
        <w:tc>
          <w:tcPr>
            <w:tcW w:w="3029" w:type="dxa"/>
            <w:hideMark/>
          </w:tcPr>
          <w:p w:rsidR="00351006" w:rsidRPr="00351006" w:rsidRDefault="00351006" w:rsidP="00351006">
            <w:pPr>
              <w:tabs>
                <w:tab w:val="left" w:pos="9888"/>
              </w:tabs>
              <w:bidi w:val="0"/>
              <w:spacing w:after="160"/>
              <w:jc w:val="right"/>
              <w:rPr>
                <w:rFonts w:eastAsia="Calibri"/>
                <w:sz w:val="22"/>
                <w:szCs w:val="22"/>
                <w:rtl/>
              </w:rPr>
            </w:pPr>
            <w:r w:rsidRPr="00351006">
              <w:rPr>
                <w:rFonts w:eastAsia="Calibri"/>
                <w:sz w:val="22"/>
                <w:szCs w:val="22"/>
                <w:rtl/>
              </w:rPr>
              <w:t>4. מעניק למנהל הפרויקט מושג על רמת הציפיות של ההנהלה</w:t>
            </w:r>
          </w:p>
        </w:tc>
        <w:tc>
          <w:tcPr>
            <w:tcW w:w="0" w:type="auto"/>
          </w:tcPr>
          <w:p w:rsidR="00351006" w:rsidRPr="00351006" w:rsidRDefault="00D61B3D" w:rsidP="00D61B3D">
            <w:pPr>
              <w:tabs>
                <w:tab w:val="left" w:pos="9888"/>
              </w:tabs>
              <w:spacing w:after="160"/>
              <w:rPr>
                <w:rFonts w:eastAsia="Calibri"/>
                <w:sz w:val="22"/>
                <w:szCs w:val="22"/>
                <w:rtl/>
              </w:rPr>
            </w:pPr>
            <w:r>
              <w:rPr>
                <w:rFonts w:eastAsia="Calibri" w:hint="cs"/>
                <w:sz w:val="22"/>
                <w:szCs w:val="22"/>
                <w:rtl/>
              </w:rPr>
              <w:t xml:space="preserve">4. </w:t>
            </w:r>
            <w:r w:rsidRPr="00D61B3D">
              <w:rPr>
                <w:rFonts w:eastAsia="Calibri"/>
                <w:sz w:val="22"/>
                <w:szCs w:val="22"/>
                <w:rtl/>
              </w:rPr>
              <w:t>מאבקים פנימיים</w:t>
            </w:r>
            <w:r w:rsidRPr="00D61B3D">
              <w:rPr>
                <w:rFonts w:eastAsia="Calibri"/>
                <w:sz w:val="22"/>
                <w:szCs w:val="22"/>
              </w:rPr>
              <w:t xml:space="preserve"> </w:t>
            </w:r>
            <w:r w:rsidRPr="00D61B3D">
              <w:rPr>
                <w:rFonts w:eastAsia="Calibri"/>
                <w:sz w:val="22"/>
                <w:szCs w:val="22"/>
                <w:rtl/>
              </w:rPr>
              <w:t>ע"מ לקבל נתח גדול יותר של התקציב מבלי להיות מסוגל להצדיק את הצורך</w:t>
            </w:r>
          </w:p>
        </w:tc>
      </w:tr>
      <w:tr w:rsidR="00351006" w:rsidRPr="00351006" w:rsidTr="00351006">
        <w:trPr>
          <w:trHeight w:val="50"/>
        </w:trPr>
        <w:tc>
          <w:tcPr>
            <w:tcW w:w="3029" w:type="dxa"/>
            <w:hideMark/>
          </w:tcPr>
          <w:p w:rsidR="00351006" w:rsidRPr="00351006" w:rsidRDefault="00351006" w:rsidP="00351006">
            <w:pPr>
              <w:tabs>
                <w:tab w:val="left" w:pos="9888"/>
              </w:tabs>
              <w:bidi w:val="0"/>
              <w:spacing w:after="160"/>
              <w:jc w:val="right"/>
              <w:rPr>
                <w:rFonts w:eastAsia="Calibri"/>
                <w:sz w:val="22"/>
                <w:szCs w:val="22"/>
                <w:rtl/>
              </w:rPr>
            </w:pPr>
            <w:r w:rsidRPr="00351006">
              <w:rPr>
                <w:rFonts w:eastAsia="Calibri"/>
                <w:sz w:val="22"/>
                <w:szCs w:val="22"/>
                <w:rtl/>
              </w:rPr>
              <w:t>5. עלויות כלל הפרויקט תהינה מכוסות.</w:t>
            </w:r>
          </w:p>
        </w:tc>
        <w:tc>
          <w:tcPr>
            <w:tcW w:w="0" w:type="auto"/>
            <w:hideMark/>
          </w:tcPr>
          <w:p w:rsidR="00351006" w:rsidRPr="00351006" w:rsidRDefault="00351006" w:rsidP="00351006">
            <w:pPr>
              <w:tabs>
                <w:tab w:val="left" w:pos="9888"/>
              </w:tabs>
              <w:bidi w:val="0"/>
              <w:spacing w:after="160"/>
              <w:jc w:val="right"/>
              <w:rPr>
                <w:rFonts w:eastAsia="Calibri"/>
                <w:sz w:val="22"/>
                <w:szCs w:val="22"/>
                <w:rtl/>
              </w:rPr>
            </w:pPr>
            <w:r w:rsidRPr="00351006">
              <w:rPr>
                <w:rFonts w:eastAsia="Calibri"/>
                <w:sz w:val="22"/>
                <w:szCs w:val="22"/>
                <w:rtl/>
              </w:rPr>
              <w:t>5. מאד בעייתי בפרויקטים בהם גורם אי הוודאות הוא מרכזי.</w:t>
            </w:r>
          </w:p>
        </w:tc>
      </w:tr>
      <w:tr w:rsidR="00351006" w:rsidRPr="00351006" w:rsidTr="00351006">
        <w:trPr>
          <w:trHeight w:val="50"/>
        </w:trPr>
        <w:tc>
          <w:tcPr>
            <w:tcW w:w="3029" w:type="dxa"/>
            <w:hideMark/>
          </w:tcPr>
          <w:p w:rsidR="00351006" w:rsidRPr="00351006" w:rsidRDefault="00351006" w:rsidP="00351006">
            <w:pPr>
              <w:tabs>
                <w:tab w:val="left" w:pos="9888"/>
              </w:tabs>
              <w:bidi w:val="0"/>
              <w:spacing w:after="160"/>
              <w:jc w:val="right"/>
              <w:rPr>
                <w:rFonts w:eastAsia="Calibri"/>
                <w:sz w:val="22"/>
                <w:szCs w:val="22"/>
                <w:rtl/>
              </w:rPr>
            </w:pPr>
          </w:p>
        </w:tc>
        <w:tc>
          <w:tcPr>
            <w:tcW w:w="0" w:type="auto"/>
            <w:hideMark/>
          </w:tcPr>
          <w:p w:rsidR="00351006" w:rsidRPr="00351006" w:rsidRDefault="00351006" w:rsidP="00351006">
            <w:pPr>
              <w:tabs>
                <w:tab w:val="left" w:pos="9888"/>
              </w:tabs>
              <w:bidi w:val="0"/>
              <w:spacing w:after="160"/>
              <w:jc w:val="right"/>
              <w:rPr>
                <w:rFonts w:eastAsia="Calibri"/>
                <w:sz w:val="22"/>
                <w:szCs w:val="22"/>
              </w:rPr>
            </w:pPr>
            <w:r w:rsidRPr="00351006">
              <w:rPr>
                <w:rFonts w:eastAsia="Calibri"/>
                <w:sz w:val="22"/>
                <w:szCs w:val="22"/>
                <w:rtl/>
              </w:rPr>
              <w:t>6. לא לוקח בחשבון את השונות בין הפרויקטים.</w:t>
            </w:r>
          </w:p>
        </w:tc>
      </w:tr>
    </w:tbl>
    <w:p w:rsidR="00351006" w:rsidRPr="00351006" w:rsidRDefault="00351006" w:rsidP="00351006">
      <w:pPr>
        <w:tabs>
          <w:tab w:val="left" w:pos="9624"/>
          <w:tab w:val="left" w:pos="9708"/>
        </w:tabs>
        <w:bidi w:val="0"/>
        <w:jc w:val="right"/>
        <w:rPr>
          <w:rFonts w:eastAsia="Calibri"/>
          <w:b/>
          <w:bCs/>
          <w:sz w:val="22"/>
          <w:szCs w:val="22"/>
          <w:rtl/>
        </w:rPr>
      </w:pPr>
      <w:r w:rsidRPr="00351006">
        <w:rPr>
          <w:rFonts w:eastAsia="Calibri" w:hint="cs"/>
          <w:b/>
          <w:bCs/>
          <w:sz w:val="22"/>
          <w:szCs w:val="22"/>
          <w:rtl/>
        </w:rPr>
        <w:t>קביעת תקציב</w:t>
      </w:r>
    </w:p>
    <w:tbl>
      <w:tblPr>
        <w:tblStyle w:val="a5"/>
        <w:tblW w:w="0" w:type="auto"/>
        <w:jc w:val="center"/>
        <w:tblLook w:val="0420" w:firstRow="1" w:lastRow="0" w:firstColumn="0" w:lastColumn="0" w:noHBand="0" w:noVBand="1"/>
      </w:tblPr>
      <w:tblGrid>
        <w:gridCol w:w="2261"/>
        <w:gridCol w:w="2140"/>
        <w:gridCol w:w="2304"/>
      </w:tblGrid>
      <w:tr w:rsidR="00351006" w:rsidRPr="00351006" w:rsidTr="00351006">
        <w:trPr>
          <w:trHeight w:val="50"/>
          <w:jc w:val="center"/>
        </w:trPr>
        <w:tc>
          <w:tcPr>
            <w:tcW w:w="0" w:type="auto"/>
            <w:shd w:val="clear" w:color="auto" w:fill="D0CECE" w:themeFill="background2" w:themeFillShade="E6"/>
            <w:hideMark/>
          </w:tcPr>
          <w:p w:rsidR="00351006" w:rsidRPr="00351006" w:rsidRDefault="00351006" w:rsidP="00351006">
            <w:pPr>
              <w:tabs>
                <w:tab w:val="left" w:pos="9624"/>
                <w:tab w:val="left" w:pos="9708"/>
              </w:tabs>
              <w:spacing w:after="160" w:line="259" w:lineRule="auto"/>
              <w:jc w:val="both"/>
              <w:rPr>
                <w:rFonts w:eastAsia="Calibri"/>
                <w:sz w:val="22"/>
                <w:szCs w:val="22"/>
              </w:rPr>
            </w:pPr>
            <w:r w:rsidRPr="00351006">
              <w:rPr>
                <w:rFonts w:eastAsia="Calibri"/>
                <w:b/>
                <w:bCs/>
                <w:sz w:val="22"/>
                <w:szCs w:val="22"/>
                <w:rtl/>
              </w:rPr>
              <w:t>תשומות</w:t>
            </w:r>
          </w:p>
        </w:tc>
        <w:tc>
          <w:tcPr>
            <w:tcW w:w="0" w:type="auto"/>
            <w:shd w:val="clear" w:color="auto" w:fill="D0CECE" w:themeFill="background2" w:themeFillShade="E6"/>
            <w:hideMark/>
          </w:tcPr>
          <w:p w:rsidR="00351006" w:rsidRPr="00351006" w:rsidRDefault="00351006" w:rsidP="00351006">
            <w:pPr>
              <w:tabs>
                <w:tab w:val="left" w:pos="9624"/>
                <w:tab w:val="left" w:pos="9708"/>
              </w:tabs>
              <w:spacing w:after="160" w:line="259" w:lineRule="auto"/>
              <w:jc w:val="both"/>
              <w:rPr>
                <w:rFonts w:eastAsia="Calibri"/>
                <w:sz w:val="22"/>
                <w:szCs w:val="22"/>
                <w:rtl/>
              </w:rPr>
            </w:pPr>
            <w:r w:rsidRPr="00351006">
              <w:rPr>
                <w:rFonts w:eastAsia="Calibri"/>
                <w:b/>
                <w:bCs/>
                <w:sz w:val="22"/>
                <w:szCs w:val="22"/>
                <w:rtl/>
              </w:rPr>
              <w:t>כלים &amp; שיטות</w:t>
            </w:r>
          </w:p>
        </w:tc>
        <w:tc>
          <w:tcPr>
            <w:tcW w:w="0" w:type="auto"/>
            <w:shd w:val="clear" w:color="auto" w:fill="D0CECE" w:themeFill="background2" w:themeFillShade="E6"/>
            <w:hideMark/>
          </w:tcPr>
          <w:p w:rsidR="00351006" w:rsidRPr="00351006" w:rsidRDefault="00351006" w:rsidP="00351006">
            <w:pPr>
              <w:tabs>
                <w:tab w:val="left" w:pos="9624"/>
                <w:tab w:val="left" w:pos="9708"/>
              </w:tabs>
              <w:spacing w:after="160" w:line="259" w:lineRule="auto"/>
              <w:jc w:val="both"/>
              <w:rPr>
                <w:rFonts w:eastAsia="Calibri"/>
                <w:sz w:val="22"/>
                <w:szCs w:val="22"/>
                <w:rtl/>
              </w:rPr>
            </w:pPr>
            <w:r w:rsidRPr="00351006">
              <w:rPr>
                <w:rFonts w:eastAsia="Calibri"/>
                <w:b/>
                <w:bCs/>
                <w:sz w:val="22"/>
                <w:szCs w:val="22"/>
                <w:rtl/>
              </w:rPr>
              <w:t>תפוקות</w:t>
            </w:r>
          </w:p>
        </w:tc>
      </w:tr>
      <w:tr w:rsidR="00351006" w:rsidRPr="00351006" w:rsidTr="00351006">
        <w:trPr>
          <w:trHeight w:val="50"/>
          <w:jc w:val="center"/>
        </w:trPr>
        <w:tc>
          <w:tcPr>
            <w:tcW w:w="0" w:type="auto"/>
            <w:hideMark/>
          </w:tcPr>
          <w:p w:rsidR="00351006" w:rsidRPr="00351006" w:rsidRDefault="00351006" w:rsidP="00351006">
            <w:pPr>
              <w:tabs>
                <w:tab w:val="left" w:pos="9624"/>
                <w:tab w:val="left" w:pos="9708"/>
              </w:tabs>
              <w:spacing w:after="160" w:line="259" w:lineRule="auto"/>
              <w:jc w:val="both"/>
              <w:rPr>
                <w:rFonts w:eastAsia="Calibri"/>
                <w:sz w:val="22"/>
                <w:szCs w:val="22"/>
                <w:rtl/>
              </w:rPr>
            </w:pPr>
            <w:r w:rsidRPr="00351006">
              <w:rPr>
                <w:rFonts w:eastAsia="Calibri"/>
                <w:sz w:val="22"/>
                <w:szCs w:val="22"/>
                <w:rtl/>
              </w:rPr>
              <w:t>1. תכנית בסיס לעלויות</w:t>
            </w:r>
          </w:p>
        </w:tc>
        <w:tc>
          <w:tcPr>
            <w:tcW w:w="0" w:type="auto"/>
            <w:hideMark/>
          </w:tcPr>
          <w:p w:rsidR="00351006" w:rsidRPr="00351006" w:rsidRDefault="00351006" w:rsidP="00351006">
            <w:pPr>
              <w:tabs>
                <w:tab w:val="left" w:pos="9624"/>
                <w:tab w:val="left" w:pos="9708"/>
              </w:tabs>
              <w:spacing w:after="160" w:line="259" w:lineRule="auto"/>
              <w:jc w:val="both"/>
              <w:rPr>
                <w:rFonts w:eastAsia="Calibri"/>
                <w:sz w:val="22"/>
                <w:szCs w:val="22"/>
                <w:rtl/>
              </w:rPr>
            </w:pPr>
            <w:r w:rsidRPr="00351006">
              <w:rPr>
                <w:rFonts w:eastAsia="Calibri"/>
                <w:sz w:val="22"/>
                <w:szCs w:val="22"/>
                <w:rtl/>
              </w:rPr>
              <w:t>1. צבירת עלויות</w:t>
            </w:r>
          </w:p>
        </w:tc>
        <w:tc>
          <w:tcPr>
            <w:tcW w:w="0" w:type="auto"/>
            <w:hideMark/>
          </w:tcPr>
          <w:p w:rsidR="00351006" w:rsidRPr="00351006" w:rsidRDefault="00351006" w:rsidP="00351006">
            <w:pPr>
              <w:tabs>
                <w:tab w:val="left" w:pos="9624"/>
                <w:tab w:val="left" w:pos="9708"/>
              </w:tabs>
              <w:spacing w:after="160" w:line="259" w:lineRule="auto"/>
              <w:jc w:val="both"/>
              <w:rPr>
                <w:rFonts w:eastAsia="Calibri"/>
                <w:sz w:val="22"/>
                <w:szCs w:val="22"/>
                <w:rtl/>
              </w:rPr>
            </w:pPr>
            <w:r w:rsidRPr="00351006">
              <w:rPr>
                <w:rFonts w:eastAsia="Calibri"/>
                <w:sz w:val="22"/>
                <w:szCs w:val="22"/>
                <w:rtl/>
              </w:rPr>
              <w:t>1. תכנית ניהול עלויות</w:t>
            </w:r>
          </w:p>
        </w:tc>
      </w:tr>
      <w:tr w:rsidR="00351006" w:rsidRPr="00351006" w:rsidTr="00351006">
        <w:trPr>
          <w:trHeight w:val="50"/>
          <w:jc w:val="center"/>
        </w:trPr>
        <w:tc>
          <w:tcPr>
            <w:tcW w:w="0" w:type="auto"/>
            <w:hideMark/>
          </w:tcPr>
          <w:p w:rsidR="00351006" w:rsidRPr="00351006" w:rsidRDefault="00351006" w:rsidP="00351006">
            <w:pPr>
              <w:tabs>
                <w:tab w:val="left" w:pos="9624"/>
                <w:tab w:val="left" w:pos="9708"/>
              </w:tabs>
              <w:spacing w:after="160" w:line="259" w:lineRule="auto"/>
              <w:jc w:val="both"/>
              <w:rPr>
                <w:rFonts w:eastAsia="Calibri"/>
                <w:sz w:val="22"/>
                <w:szCs w:val="22"/>
                <w:rtl/>
              </w:rPr>
            </w:pPr>
            <w:r w:rsidRPr="00351006">
              <w:rPr>
                <w:rFonts w:eastAsia="Calibri"/>
                <w:sz w:val="22"/>
                <w:szCs w:val="22"/>
                <w:rtl/>
              </w:rPr>
              <w:t>3. דרישות מימון לפרויקט</w:t>
            </w:r>
          </w:p>
        </w:tc>
        <w:tc>
          <w:tcPr>
            <w:tcW w:w="0" w:type="auto"/>
            <w:hideMark/>
          </w:tcPr>
          <w:p w:rsidR="00351006" w:rsidRPr="00351006" w:rsidRDefault="00351006" w:rsidP="00351006">
            <w:pPr>
              <w:tabs>
                <w:tab w:val="left" w:pos="9624"/>
                <w:tab w:val="left" w:pos="9708"/>
              </w:tabs>
              <w:spacing w:after="160" w:line="259" w:lineRule="auto"/>
              <w:jc w:val="both"/>
              <w:rPr>
                <w:rFonts w:eastAsia="Calibri"/>
                <w:sz w:val="22"/>
                <w:szCs w:val="22"/>
                <w:rtl/>
              </w:rPr>
            </w:pPr>
            <w:r w:rsidRPr="00351006">
              <w:rPr>
                <w:rFonts w:eastAsia="Calibri"/>
                <w:sz w:val="22"/>
                <w:szCs w:val="22"/>
                <w:rtl/>
              </w:rPr>
              <w:t>2. ניתוח עתודות</w:t>
            </w:r>
          </w:p>
        </w:tc>
        <w:tc>
          <w:tcPr>
            <w:tcW w:w="0" w:type="auto"/>
            <w:hideMark/>
          </w:tcPr>
          <w:p w:rsidR="00351006" w:rsidRPr="00351006" w:rsidRDefault="00351006" w:rsidP="00351006">
            <w:pPr>
              <w:tabs>
                <w:tab w:val="left" w:pos="9624"/>
                <w:tab w:val="left" w:pos="9708"/>
              </w:tabs>
              <w:spacing w:after="160" w:line="259" w:lineRule="auto"/>
              <w:jc w:val="both"/>
              <w:rPr>
                <w:rFonts w:eastAsia="Calibri"/>
                <w:sz w:val="22"/>
                <w:szCs w:val="22"/>
                <w:rtl/>
              </w:rPr>
            </w:pPr>
            <w:r w:rsidRPr="00351006">
              <w:rPr>
                <w:rFonts w:eastAsia="Calibri"/>
                <w:sz w:val="22"/>
                <w:szCs w:val="22"/>
                <w:rtl/>
              </w:rPr>
              <w:t>2. תכנית בסיס לתכולה</w:t>
            </w:r>
          </w:p>
        </w:tc>
      </w:tr>
      <w:tr w:rsidR="00351006" w:rsidRPr="00351006" w:rsidTr="00351006">
        <w:trPr>
          <w:trHeight w:val="50"/>
          <w:jc w:val="center"/>
        </w:trPr>
        <w:tc>
          <w:tcPr>
            <w:tcW w:w="0" w:type="auto"/>
            <w:hideMark/>
          </w:tcPr>
          <w:p w:rsidR="00351006" w:rsidRPr="00351006" w:rsidRDefault="00351006" w:rsidP="00351006">
            <w:pPr>
              <w:tabs>
                <w:tab w:val="left" w:pos="9624"/>
                <w:tab w:val="left" w:pos="9708"/>
              </w:tabs>
              <w:spacing w:after="160" w:line="259" w:lineRule="auto"/>
              <w:jc w:val="both"/>
              <w:rPr>
                <w:rFonts w:eastAsia="Calibri"/>
                <w:sz w:val="22"/>
                <w:szCs w:val="22"/>
                <w:rtl/>
              </w:rPr>
            </w:pPr>
            <w:r w:rsidRPr="00351006">
              <w:rPr>
                <w:rFonts w:eastAsia="Calibri"/>
                <w:sz w:val="22"/>
                <w:szCs w:val="22"/>
                <w:rtl/>
              </w:rPr>
              <w:t>3. עדכון מסמך הפרויקט</w:t>
            </w:r>
          </w:p>
        </w:tc>
        <w:tc>
          <w:tcPr>
            <w:tcW w:w="0" w:type="auto"/>
            <w:hideMark/>
          </w:tcPr>
          <w:p w:rsidR="00351006" w:rsidRPr="00351006" w:rsidRDefault="00351006" w:rsidP="00351006">
            <w:pPr>
              <w:tabs>
                <w:tab w:val="left" w:pos="9624"/>
                <w:tab w:val="left" w:pos="9708"/>
              </w:tabs>
              <w:spacing w:after="160" w:line="259" w:lineRule="auto"/>
              <w:jc w:val="both"/>
              <w:rPr>
                <w:rFonts w:eastAsia="Calibri"/>
                <w:sz w:val="22"/>
                <w:szCs w:val="22"/>
                <w:rtl/>
              </w:rPr>
            </w:pPr>
            <w:r w:rsidRPr="00351006">
              <w:rPr>
                <w:rFonts w:eastAsia="Calibri"/>
                <w:sz w:val="22"/>
                <w:szCs w:val="22"/>
                <w:rtl/>
              </w:rPr>
              <w:t>3. חוות דעת מומחים</w:t>
            </w:r>
          </w:p>
        </w:tc>
        <w:tc>
          <w:tcPr>
            <w:tcW w:w="0" w:type="auto"/>
            <w:hideMark/>
          </w:tcPr>
          <w:p w:rsidR="00351006" w:rsidRPr="00351006" w:rsidRDefault="00351006" w:rsidP="00351006">
            <w:pPr>
              <w:tabs>
                <w:tab w:val="left" w:pos="9624"/>
                <w:tab w:val="left" w:pos="9708"/>
              </w:tabs>
              <w:spacing w:after="160" w:line="259" w:lineRule="auto"/>
              <w:jc w:val="both"/>
              <w:rPr>
                <w:rFonts w:eastAsia="Calibri"/>
                <w:sz w:val="22"/>
                <w:szCs w:val="22"/>
                <w:rtl/>
              </w:rPr>
            </w:pPr>
            <w:r w:rsidRPr="00351006">
              <w:rPr>
                <w:rFonts w:eastAsia="Calibri"/>
                <w:sz w:val="22"/>
                <w:szCs w:val="22"/>
                <w:rtl/>
              </w:rPr>
              <w:t>3. אומדן עלות פעילויות</w:t>
            </w:r>
          </w:p>
        </w:tc>
      </w:tr>
      <w:tr w:rsidR="00351006" w:rsidRPr="00351006" w:rsidTr="00351006">
        <w:trPr>
          <w:trHeight w:val="50"/>
          <w:jc w:val="center"/>
        </w:trPr>
        <w:tc>
          <w:tcPr>
            <w:tcW w:w="0" w:type="auto"/>
            <w:hideMark/>
          </w:tcPr>
          <w:p w:rsidR="00351006" w:rsidRPr="00351006" w:rsidRDefault="00351006" w:rsidP="00351006">
            <w:pPr>
              <w:tabs>
                <w:tab w:val="left" w:pos="9624"/>
                <w:tab w:val="left" w:pos="9708"/>
              </w:tabs>
              <w:spacing w:after="160" w:line="259" w:lineRule="auto"/>
              <w:jc w:val="both"/>
              <w:rPr>
                <w:rFonts w:eastAsia="Calibri"/>
                <w:sz w:val="22"/>
                <w:szCs w:val="22"/>
                <w:rtl/>
              </w:rPr>
            </w:pPr>
          </w:p>
        </w:tc>
        <w:tc>
          <w:tcPr>
            <w:tcW w:w="0" w:type="auto"/>
            <w:hideMark/>
          </w:tcPr>
          <w:p w:rsidR="00351006" w:rsidRPr="00351006" w:rsidRDefault="00351006" w:rsidP="00351006">
            <w:pPr>
              <w:tabs>
                <w:tab w:val="left" w:pos="9624"/>
                <w:tab w:val="left" w:pos="9708"/>
              </w:tabs>
              <w:spacing w:after="160" w:line="259" w:lineRule="auto"/>
              <w:jc w:val="both"/>
              <w:rPr>
                <w:rFonts w:eastAsia="Calibri"/>
                <w:sz w:val="22"/>
                <w:szCs w:val="22"/>
              </w:rPr>
            </w:pPr>
            <w:r w:rsidRPr="00351006">
              <w:rPr>
                <w:rFonts w:eastAsia="Calibri"/>
                <w:sz w:val="22"/>
                <w:szCs w:val="22"/>
                <w:rtl/>
              </w:rPr>
              <w:t>4. יחסים היסטוריים</w:t>
            </w:r>
          </w:p>
        </w:tc>
        <w:tc>
          <w:tcPr>
            <w:tcW w:w="0" w:type="auto"/>
            <w:hideMark/>
          </w:tcPr>
          <w:p w:rsidR="00351006" w:rsidRPr="00351006" w:rsidRDefault="00351006" w:rsidP="00351006">
            <w:pPr>
              <w:tabs>
                <w:tab w:val="left" w:pos="9624"/>
                <w:tab w:val="left" w:pos="9708"/>
              </w:tabs>
              <w:spacing w:after="160" w:line="259" w:lineRule="auto"/>
              <w:jc w:val="both"/>
              <w:rPr>
                <w:rFonts w:eastAsia="Calibri"/>
                <w:sz w:val="22"/>
                <w:szCs w:val="22"/>
                <w:rtl/>
              </w:rPr>
            </w:pPr>
            <w:r w:rsidRPr="00351006">
              <w:rPr>
                <w:rFonts w:eastAsia="Calibri"/>
                <w:sz w:val="22"/>
                <w:szCs w:val="22"/>
                <w:rtl/>
              </w:rPr>
              <w:t>4. בסיס האומדנים</w:t>
            </w:r>
          </w:p>
        </w:tc>
      </w:tr>
      <w:tr w:rsidR="00351006" w:rsidRPr="00351006" w:rsidTr="00351006">
        <w:trPr>
          <w:trHeight w:val="50"/>
          <w:jc w:val="center"/>
        </w:trPr>
        <w:tc>
          <w:tcPr>
            <w:tcW w:w="0" w:type="auto"/>
            <w:hideMark/>
          </w:tcPr>
          <w:p w:rsidR="00351006" w:rsidRPr="00351006" w:rsidRDefault="00351006" w:rsidP="00351006">
            <w:pPr>
              <w:tabs>
                <w:tab w:val="left" w:pos="9624"/>
                <w:tab w:val="left" w:pos="9708"/>
              </w:tabs>
              <w:spacing w:after="160" w:line="259" w:lineRule="auto"/>
              <w:jc w:val="both"/>
              <w:rPr>
                <w:rFonts w:eastAsia="Calibri"/>
                <w:sz w:val="22"/>
                <w:szCs w:val="22"/>
                <w:rtl/>
              </w:rPr>
            </w:pPr>
          </w:p>
        </w:tc>
        <w:tc>
          <w:tcPr>
            <w:tcW w:w="0" w:type="auto"/>
            <w:hideMark/>
          </w:tcPr>
          <w:p w:rsidR="00351006" w:rsidRPr="00351006" w:rsidRDefault="00351006" w:rsidP="00351006">
            <w:pPr>
              <w:tabs>
                <w:tab w:val="left" w:pos="9624"/>
                <w:tab w:val="left" w:pos="9708"/>
              </w:tabs>
              <w:spacing w:after="160" w:line="259" w:lineRule="auto"/>
              <w:jc w:val="both"/>
              <w:rPr>
                <w:rFonts w:eastAsia="Calibri"/>
                <w:sz w:val="22"/>
                <w:szCs w:val="22"/>
              </w:rPr>
            </w:pPr>
            <w:r w:rsidRPr="00351006">
              <w:rPr>
                <w:rFonts w:eastAsia="Calibri"/>
                <w:sz w:val="22"/>
                <w:szCs w:val="22"/>
                <w:rtl/>
              </w:rPr>
              <w:t>5. התאמת גבולות מימון</w:t>
            </w:r>
          </w:p>
        </w:tc>
        <w:tc>
          <w:tcPr>
            <w:tcW w:w="0" w:type="auto"/>
            <w:hideMark/>
          </w:tcPr>
          <w:p w:rsidR="00351006" w:rsidRPr="00351006" w:rsidRDefault="00351006" w:rsidP="00351006">
            <w:pPr>
              <w:tabs>
                <w:tab w:val="left" w:pos="9624"/>
                <w:tab w:val="left" w:pos="9708"/>
              </w:tabs>
              <w:spacing w:after="160" w:line="259" w:lineRule="auto"/>
              <w:jc w:val="both"/>
              <w:rPr>
                <w:rFonts w:eastAsia="Calibri"/>
                <w:sz w:val="22"/>
                <w:szCs w:val="22"/>
                <w:rtl/>
              </w:rPr>
            </w:pPr>
            <w:r w:rsidRPr="00351006">
              <w:rPr>
                <w:rFonts w:eastAsia="Calibri"/>
                <w:sz w:val="22"/>
                <w:szCs w:val="22"/>
                <w:rtl/>
              </w:rPr>
              <w:t>5. לוח זמנים לפרויקט</w:t>
            </w:r>
          </w:p>
        </w:tc>
      </w:tr>
      <w:tr w:rsidR="00351006" w:rsidRPr="00351006" w:rsidTr="00351006">
        <w:trPr>
          <w:trHeight w:val="50"/>
          <w:jc w:val="center"/>
        </w:trPr>
        <w:tc>
          <w:tcPr>
            <w:tcW w:w="0" w:type="auto"/>
            <w:hideMark/>
          </w:tcPr>
          <w:p w:rsidR="00351006" w:rsidRPr="00351006" w:rsidRDefault="00351006" w:rsidP="00351006">
            <w:pPr>
              <w:tabs>
                <w:tab w:val="left" w:pos="9624"/>
                <w:tab w:val="left" w:pos="9708"/>
              </w:tabs>
              <w:spacing w:after="160" w:line="259" w:lineRule="auto"/>
              <w:jc w:val="both"/>
              <w:rPr>
                <w:rFonts w:eastAsia="Calibri"/>
                <w:sz w:val="22"/>
                <w:szCs w:val="22"/>
                <w:rtl/>
              </w:rPr>
            </w:pPr>
          </w:p>
        </w:tc>
        <w:tc>
          <w:tcPr>
            <w:tcW w:w="0" w:type="auto"/>
            <w:hideMark/>
          </w:tcPr>
          <w:p w:rsidR="00351006" w:rsidRPr="00351006" w:rsidRDefault="00351006" w:rsidP="00351006">
            <w:pPr>
              <w:tabs>
                <w:tab w:val="left" w:pos="9624"/>
                <w:tab w:val="left" w:pos="9708"/>
              </w:tabs>
              <w:spacing w:after="160" w:line="259" w:lineRule="auto"/>
              <w:jc w:val="both"/>
              <w:rPr>
                <w:rFonts w:eastAsia="Calibri"/>
                <w:sz w:val="22"/>
                <w:szCs w:val="22"/>
              </w:rPr>
            </w:pPr>
          </w:p>
        </w:tc>
        <w:tc>
          <w:tcPr>
            <w:tcW w:w="0" w:type="auto"/>
            <w:hideMark/>
          </w:tcPr>
          <w:p w:rsidR="00351006" w:rsidRPr="00351006" w:rsidRDefault="00351006" w:rsidP="00351006">
            <w:pPr>
              <w:tabs>
                <w:tab w:val="left" w:pos="9624"/>
                <w:tab w:val="left" w:pos="9708"/>
              </w:tabs>
              <w:spacing w:after="160" w:line="259" w:lineRule="auto"/>
              <w:jc w:val="both"/>
              <w:rPr>
                <w:rFonts w:eastAsia="Calibri"/>
                <w:sz w:val="22"/>
                <w:szCs w:val="22"/>
              </w:rPr>
            </w:pPr>
            <w:r w:rsidRPr="00351006">
              <w:rPr>
                <w:rFonts w:eastAsia="Calibri"/>
                <w:sz w:val="22"/>
                <w:szCs w:val="22"/>
                <w:rtl/>
              </w:rPr>
              <w:t>6. לוחות שנה למשאבים</w:t>
            </w:r>
          </w:p>
        </w:tc>
      </w:tr>
      <w:tr w:rsidR="00351006" w:rsidRPr="00351006" w:rsidTr="00351006">
        <w:trPr>
          <w:trHeight w:val="50"/>
          <w:jc w:val="center"/>
        </w:trPr>
        <w:tc>
          <w:tcPr>
            <w:tcW w:w="0" w:type="auto"/>
            <w:hideMark/>
          </w:tcPr>
          <w:p w:rsidR="00351006" w:rsidRPr="00351006" w:rsidRDefault="00351006" w:rsidP="00351006">
            <w:pPr>
              <w:tabs>
                <w:tab w:val="left" w:pos="9624"/>
                <w:tab w:val="left" w:pos="9708"/>
              </w:tabs>
              <w:spacing w:after="160" w:line="259" w:lineRule="auto"/>
              <w:jc w:val="both"/>
              <w:rPr>
                <w:rFonts w:eastAsia="Calibri"/>
                <w:sz w:val="22"/>
                <w:szCs w:val="22"/>
                <w:rtl/>
              </w:rPr>
            </w:pPr>
          </w:p>
        </w:tc>
        <w:tc>
          <w:tcPr>
            <w:tcW w:w="0" w:type="auto"/>
            <w:hideMark/>
          </w:tcPr>
          <w:p w:rsidR="00351006" w:rsidRPr="00351006" w:rsidRDefault="00351006" w:rsidP="00351006">
            <w:pPr>
              <w:tabs>
                <w:tab w:val="left" w:pos="9624"/>
                <w:tab w:val="left" w:pos="9708"/>
              </w:tabs>
              <w:spacing w:after="160" w:line="259" w:lineRule="auto"/>
              <w:jc w:val="both"/>
              <w:rPr>
                <w:rFonts w:eastAsia="Calibri"/>
                <w:sz w:val="22"/>
                <w:szCs w:val="22"/>
              </w:rPr>
            </w:pPr>
          </w:p>
        </w:tc>
        <w:tc>
          <w:tcPr>
            <w:tcW w:w="0" w:type="auto"/>
            <w:hideMark/>
          </w:tcPr>
          <w:p w:rsidR="00351006" w:rsidRPr="00351006" w:rsidRDefault="00351006" w:rsidP="00351006">
            <w:pPr>
              <w:tabs>
                <w:tab w:val="left" w:pos="9624"/>
                <w:tab w:val="left" w:pos="9708"/>
              </w:tabs>
              <w:spacing w:after="160" w:line="259" w:lineRule="auto"/>
              <w:jc w:val="both"/>
              <w:rPr>
                <w:rFonts w:eastAsia="Calibri"/>
                <w:sz w:val="22"/>
                <w:szCs w:val="22"/>
              </w:rPr>
            </w:pPr>
            <w:r w:rsidRPr="00351006">
              <w:rPr>
                <w:rFonts w:eastAsia="Calibri"/>
                <w:sz w:val="22"/>
                <w:szCs w:val="22"/>
                <w:rtl/>
              </w:rPr>
              <w:t>7. רשימת סיכונים</w:t>
            </w:r>
          </w:p>
        </w:tc>
      </w:tr>
      <w:tr w:rsidR="00351006" w:rsidRPr="00351006" w:rsidTr="00351006">
        <w:trPr>
          <w:trHeight w:val="50"/>
          <w:jc w:val="center"/>
        </w:trPr>
        <w:tc>
          <w:tcPr>
            <w:tcW w:w="0" w:type="auto"/>
            <w:hideMark/>
          </w:tcPr>
          <w:p w:rsidR="00351006" w:rsidRPr="00351006" w:rsidRDefault="00351006" w:rsidP="00351006">
            <w:pPr>
              <w:tabs>
                <w:tab w:val="left" w:pos="9624"/>
                <w:tab w:val="left" w:pos="9708"/>
              </w:tabs>
              <w:spacing w:after="160" w:line="259" w:lineRule="auto"/>
              <w:jc w:val="both"/>
              <w:rPr>
                <w:rFonts w:eastAsia="Calibri"/>
                <w:sz w:val="22"/>
                <w:szCs w:val="22"/>
                <w:rtl/>
              </w:rPr>
            </w:pPr>
          </w:p>
        </w:tc>
        <w:tc>
          <w:tcPr>
            <w:tcW w:w="0" w:type="auto"/>
            <w:hideMark/>
          </w:tcPr>
          <w:p w:rsidR="00351006" w:rsidRPr="00351006" w:rsidRDefault="00351006" w:rsidP="00351006">
            <w:pPr>
              <w:tabs>
                <w:tab w:val="left" w:pos="9624"/>
                <w:tab w:val="left" w:pos="9708"/>
              </w:tabs>
              <w:spacing w:after="160" w:line="259" w:lineRule="auto"/>
              <w:jc w:val="both"/>
              <w:rPr>
                <w:rFonts w:eastAsia="Calibri"/>
                <w:sz w:val="22"/>
                <w:szCs w:val="22"/>
              </w:rPr>
            </w:pPr>
          </w:p>
        </w:tc>
        <w:tc>
          <w:tcPr>
            <w:tcW w:w="0" w:type="auto"/>
            <w:hideMark/>
          </w:tcPr>
          <w:p w:rsidR="00351006" w:rsidRPr="00351006" w:rsidRDefault="00351006" w:rsidP="00351006">
            <w:pPr>
              <w:tabs>
                <w:tab w:val="left" w:pos="9624"/>
                <w:tab w:val="left" w:pos="9708"/>
              </w:tabs>
              <w:spacing w:after="160" w:line="259" w:lineRule="auto"/>
              <w:jc w:val="both"/>
              <w:rPr>
                <w:rFonts w:eastAsia="Calibri"/>
                <w:sz w:val="22"/>
                <w:szCs w:val="22"/>
              </w:rPr>
            </w:pPr>
            <w:r w:rsidRPr="00351006">
              <w:rPr>
                <w:rFonts w:eastAsia="Calibri"/>
                <w:sz w:val="22"/>
                <w:szCs w:val="22"/>
                <w:rtl/>
              </w:rPr>
              <w:t>8. הסכמים</w:t>
            </w:r>
          </w:p>
        </w:tc>
      </w:tr>
      <w:tr w:rsidR="00351006" w:rsidRPr="00351006" w:rsidTr="00351006">
        <w:trPr>
          <w:trHeight w:val="50"/>
          <w:jc w:val="center"/>
        </w:trPr>
        <w:tc>
          <w:tcPr>
            <w:tcW w:w="0" w:type="auto"/>
            <w:hideMark/>
          </w:tcPr>
          <w:p w:rsidR="00351006" w:rsidRPr="00351006" w:rsidRDefault="00351006" w:rsidP="00351006">
            <w:pPr>
              <w:tabs>
                <w:tab w:val="left" w:pos="9624"/>
                <w:tab w:val="left" w:pos="9708"/>
              </w:tabs>
              <w:spacing w:after="160" w:line="259" w:lineRule="auto"/>
              <w:jc w:val="both"/>
              <w:rPr>
                <w:rFonts w:eastAsia="Calibri"/>
                <w:sz w:val="22"/>
                <w:szCs w:val="22"/>
                <w:rtl/>
              </w:rPr>
            </w:pPr>
          </w:p>
        </w:tc>
        <w:tc>
          <w:tcPr>
            <w:tcW w:w="0" w:type="auto"/>
            <w:hideMark/>
          </w:tcPr>
          <w:p w:rsidR="00351006" w:rsidRPr="00351006" w:rsidRDefault="00351006" w:rsidP="00351006">
            <w:pPr>
              <w:tabs>
                <w:tab w:val="left" w:pos="9624"/>
                <w:tab w:val="left" w:pos="9708"/>
              </w:tabs>
              <w:spacing w:after="160" w:line="259" w:lineRule="auto"/>
              <w:jc w:val="both"/>
              <w:rPr>
                <w:rFonts w:eastAsia="Calibri"/>
                <w:sz w:val="22"/>
                <w:szCs w:val="22"/>
              </w:rPr>
            </w:pPr>
          </w:p>
        </w:tc>
        <w:tc>
          <w:tcPr>
            <w:tcW w:w="0" w:type="auto"/>
            <w:hideMark/>
          </w:tcPr>
          <w:p w:rsidR="00351006" w:rsidRPr="00351006" w:rsidRDefault="00351006" w:rsidP="00351006">
            <w:pPr>
              <w:tabs>
                <w:tab w:val="left" w:pos="9624"/>
                <w:tab w:val="left" w:pos="9708"/>
              </w:tabs>
              <w:spacing w:after="160" w:line="259" w:lineRule="auto"/>
              <w:jc w:val="both"/>
              <w:rPr>
                <w:rFonts w:eastAsia="Calibri"/>
                <w:sz w:val="22"/>
                <w:szCs w:val="22"/>
              </w:rPr>
            </w:pPr>
            <w:r w:rsidRPr="00351006">
              <w:rPr>
                <w:rFonts w:eastAsia="Calibri"/>
                <w:sz w:val="22"/>
                <w:szCs w:val="22"/>
                <w:rtl/>
              </w:rPr>
              <w:t>9. נכסי תהליכים ארגוניים</w:t>
            </w:r>
          </w:p>
        </w:tc>
      </w:tr>
    </w:tbl>
    <w:p w:rsidR="00C91F30" w:rsidRDefault="00C91F30" w:rsidP="00351006">
      <w:pPr>
        <w:tabs>
          <w:tab w:val="left" w:pos="9624"/>
          <w:tab w:val="left" w:pos="9708"/>
        </w:tabs>
        <w:jc w:val="both"/>
        <w:rPr>
          <w:rFonts w:eastAsia="Calibri"/>
          <w:sz w:val="22"/>
          <w:szCs w:val="22"/>
          <w:rtl/>
        </w:rPr>
      </w:pPr>
    </w:p>
    <w:p w:rsidR="00351006" w:rsidRPr="00480AAD" w:rsidRDefault="00351006" w:rsidP="00351006">
      <w:pPr>
        <w:tabs>
          <w:tab w:val="left" w:pos="9624"/>
          <w:tab w:val="left" w:pos="9708"/>
        </w:tabs>
        <w:jc w:val="both"/>
        <w:rPr>
          <w:rFonts w:eastAsia="Calibri"/>
          <w:sz w:val="22"/>
          <w:szCs w:val="22"/>
          <w:rtl/>
        </w:rPr>
      </w:pPr>
    </w:p>
    <w:p w:rsidR="00C91F30" w:rsidRPr="00480AAD" w:rsidRDefault="00C91F30" w:rsidP="00351006">
      <w:pPr>
        <w:bidi w:val="0"/>
        <w:jc w:val="right"/>
        <w:rPr>
          <w:rFonts w:eastAsia="Calibri"/>
          <w:sz w:val="22"/>
          <w:szCs w:val="22"/>
        </w:rPr>
      </w:pPr>
      <w:r w:rsidRPr="00480AAD">
        <w:rPr>
          <w:rFonts w:eastAsia="Calibri" w:hint="cs"/>
          <w:sz w:val="22"/>
          <w:szCs w:val="22"/>
          <w:rtl/>
        </w:rPr>
        <w:t>-היא שיטה של הקצאת העלות של נכס מוחשי על פני אורך החיים השימושיים שלה.</w:t>
      </w:r>
      <w:r w:rsidRPr="00480AAD">
        <w:rPr>
          <w:rFonts w:eastAsia="Calibri"/>
          <w:b/>
          <w:bCs/>
          <w:sz w:val="22"/>
          <w:szCs w:val="22"/>
          <w:u w:val="single"/>
        </w:rPr>
        <w:t>Depreciation-</w:t>
      </w:r>
      <w:r w:rsidRPr="00480AAD">
        <w:rPr>
          <w:rFonts w:eastAsia="Calibri" w:hint="cs"/>
          <w:b/>
          <w:bCs/>
          <w:sz w:val="22"/>
          <w:szCs w:val="22"/>
          <w:u w:val="single"/>
          <w:rtl/>
        </w:rPr>
        <w:t>פחת</w:t>
      </w:r>
    </w:p>
    <w:p w:rsidR="00C91F30" w:rsidRDefault="00C91F30" w:rsidP="00C91F30">
      <w:pPr>
        <w:tabs>
          <w:tab w:val="left" w:pos="9540"/>
        </w:tabs>
        <w:bidi w:val="0"/>
        <w:jc w:val="right"/>
        <w:rPr>
          <w:rFonts w:eastAsia="Calibri"/>
          <w:b/>
          <w:bCs/>
          <w:sz w:val="22"/>
          <w:szCs w:val="22"/>
          <w:u w:val="single"/>
        </w:rPr>
      </w:pPr>
      <w:r w:rsidRPr="00480AAD">
        <w:rPr>
          <w:rFonts w:eastAsia="Calibri"/>
          <w:b/>
          <w:bCs/>
          <w:sz w:val="22"/>
          <w:szCs w:val="22"/>
          <w:u w:val="single"/>
          <w:rtl/>
        </w:rPr>
        <w:t xml:space="preserve">- </w:t>
      </w:r>
      <w:r w:rsidRPr="00480AAD">
        <w:rPr>
          <w:rFonts w:eastAsia="Calibri"/>
          <w:b/>
          <w:bCs/>
          <w:sz w:val="22"/>
          <w:szCs w:val="22"/>
          <w:u w:val="single"/>
        </w:rPr>
        <w:t>Depreciation Methods</w:t>
      </w:r>
      <w:r w:rsidRPr="00480AAD">
        <w:rPr>
          <w:rFonts w:eastAsia="Calibri" w:hint="cs"/>
          <w:b/>
          <w:bCs/>
          <w:sz w:val="22"/>
          <w:szCs w:val="22"/>
          <w:u w:val="single"/>
          <w:rtl/>
        </w:rPr>
        <w:t>שיטות פחת-</w:t>
      </w:r>
    </w:p>
    <w:tbl>
      <w:tblPr>
        <w:tblStyle w:val="a5"/>
        <w:tblW w:w="0" w:type="auto"/>
        <w:tblLook w:val="04A0" w:firstRow="1" w:lastRow="0" w:firstColumn="1" w:lastColumn="0" w:noHBand="0" w:noVBand="1"/>
      </w:tblPr>
      <w:tblGrid>
        <w:gridCol w:w="2765"/>
        <w:gridCol w:w="5531"/>
      </w:tblGrid>
      <w:tr w:rsidR="009E7927" w:rsidTr="009E7927">
        <w:tc>
          <w:tcPr>
            <w:tcW w:w="2765" w:type="dxa"/>
            <w:vAlign w:val="center"/>
          </w:tcPr>
          <w:p w:rsidR="009E7927" w:rsidRPr="009E7927" w:rsidRDefault="009E7927" w:rsidP="009E7927">
            <w:pPr>
              <w:tabs>
                <w:tab w:val="left" w:pos="9540"/>
              </w:tabs>
              <w:bidi w:val="0"/>
              <w:jc w:val="center"/>
              <w:rPr>
                <w:rFonts w:eastAsia="Calibri"/>
                <w:b/>
                <w:bCs/>
                <w:sz w:val="22"/>
                <w:szCs w:val="22"/>
              </w:rPr>
            </w:pPr>
            <w:r w:rsidRPr="009E7927">
              <w:rPr>
                <w:rFonts w:eastAsia="Calibri"/>
                <w:b/>
                <w:bCs/>
                <w:sz w:val="22"/>
                <w:szCs w:val="22"/>
                <w:rtl/>
              </w:rPr>
              <w:t>שיטת הפחת הלינארי</w:t>
            </w:r>
          </w:p>
        </w:tc>
        <w:tc>
          <w:tcPr>
            <w:tcW w:w="5531" w:type="dxa"/>
            <w:vAlign w:val="center"/>
          </w:tcPr>
          <w:p w:rsidR="009E7927" w:rsidRDefault="009E7927" w:rsidP="009E7927">
            <w:pPr>
              <w:tabs>
                <w:tab w:val="left" w:pos="9540"/>
              </w:tabs>
              <w:jc w:val="center"/>
              <w:rPr>
                <w:rFonts w:eastAsia="Calibri"/>
                <w:sz w:val="22"/>
                <w:szCs w:val="22"/>
                <w:rtl/>
              </w:rPr>
            </w:pPr>
          </w:p>
          <w:p w:rsidR="009E7927" w:rsidRPr="009E7927" w:rsidRDefault="009E7927" w:rsidP="009E7927">
            <w:pPr>
              <w:tabs>
                <w:tab w:val="left" w:pos="9540"/>
              </w:tabs>
              <w:jc w:val="center"/>
              <w:rPr>
                <w:rFonts w:eastAsia="Calibri"/>
                <w:sz w:val="22"/>
                <w:szCs w:val="22"/>
                <w:rtl/>
              </w:rPr>
            </w:pPr>
            <w:r w:rsidRPr="009E7927">
              <w:rPr>
                <w:rFonts w:eastAsia="Calibri"/>
                <w:sz w:val="22"/>
                <w:szCs w:val="22"/>
                <w:rtl/>
              </w:rPr>
              <w:t>(</w:t>
            </w:r>
            <w:r w:rsidRPr="009E7927">
              <w:rPr>
                <w:rFonts w:eastAsia="Calibri"/>
                <w:sz w:val="22"/>
                <w:szCs w:val="22"/>
              </w:rPr>
              <w:t>Total Acquisition Cost - Salvage Value</w:t>
            </w:r>
            <w:r w:rsidRPr="009E7927">
              <w:rPr>
                <w:rFonts w:eastAsia="Calibri"/>
                <w:sz w:val="22"/>
                <w:szCs w:val="22"/>
                <w:rtl/>
              </w:rPr>
              <w:t>)</w:t>
            </w:r>
          </w:p>
          <w:p w:rsidR="009E7927" w:rsidRPr="009E7927" w:rsidRDefault="009E7927" w:rsidP="009E7927">
            <w:pPr>
              <w:tabs>
                <w:tab w:val="left" w:pos="9540"/>
              </w:tabs>
              <w:jc w:val="center"/>
              <w:rPr>
                <w:rFonts w:eastAsia="Calibri"/>
                <w:sz w:val="22"/>
                <w:szCs w:val="22"/>
              </w:rPr>
            </w:pPr>
            <w:r w:rsidRPr="009E7927">
              <w:rPr>
                <w:rFonts w:eastAsia="Calibri"/>
                <w:sz w:val="22"/>
                <w:szCs w:val="22"/>
                <w:rtl/>
              </w:rPr>
              <w:t>_________________</w:t>
            </w:r>
          </w:p>
          <w:p w:rsidR="009E7927" w:rsidRPr="009E7927" w:rsidRDefault="009E7927" w:rsidP="009E7927">
            <w:pPr>
              <w:tabs>
                <w:tab w:val="left" w:pos="9540"/>
              </w:tabs>
              <w:bidi w:val="0"/>
              <w:jc w:val="center"/>
              <w:rPr>
                <w:rFonts w:eastAsia="Calibri"/>
                <w:sz w:val="22"/>
                <w:szCs w:val="22"/>
              </w:rPr>
            </w:pPr>
            <w:r w:rsidRPr="009E7927">
              <w:rPr>
                <w:rFonts w:eastAsia="Calibri"/>
                <w:sz w:val="22"/>
                <w:szCs w:val="22"/>
              </w:rPr>
              <w:t>Years of Useful Life</w:t>
            </w:r>
          </w:p>
        </w:tc>
      </w:tr>
      <w:tr w:rsidR="009E7927" w:rsidTr="009E7927">
        <w:tc>
          <w:tcPr>
            <w:tcW w:w="2765" w:type="dxa"/>
            <w:vAlign w:val="center"/>
          </w:tcPr>
          <w:p w:rsidR="009E7927" w:rsidRPr="009E7927" w:rsidRDefault="009E7927" w:rsidP="009E7927">
            <w:pPr>
              <w:tabs>
                <w:tab w:val="left" w:pos="9540"/>
              </w:tabs>
              <w:bidi w:val="0"/>
              <w:jc w:val="center"/>
              <w:rPr>
                <w:rFonts w:eastAsia="Calibri"/>
                <w:b/>
                <w:bCs/>
                <w:sz w:val="22"/>
                <w:szCs w:val="22"/>
              </w:rPr>
            </w:pPr>
            <w:r w:rsidRPr="009E7927">
              <w:rPr>
                <w:rFonts w:eastAsia="Calibri"/>
                <w:b/>
                <w:bCs/>
                <w:sz w:val="22"/>
                <w:szCs w:val="22"/>
                <w:rtl/>
              </w:rPr>
              <w:t>שיטת היתרה הפוחתת לפחת</w:t>
            </w:r>
          </w:p>
        </w:tc>
        <w:tc>
          <w:tcPr>
            <w:tcW w:w="5531" w:type="dxa"/>
            <w:vAlign w:val="center"/>
          </w:tcPr>
          <w:p w:rsidR="009E7927" w:rsidRDefault="009E7927" w:rsidP="009E7927">
            <w:pPr>
              <w:tabs>
                <w:tab w:val="left" w:pos="9540"/>
              </w:tabs>
              <w:bidi w:val="0"/>
              <w:jc w:val="center"/>
              <w:rPr>
                <w:rFonts w:eastAsia="Calibri"/>
                <w:sz w:val="22"/>
                <w:szCs w:val="22"/>
              </w:rPr>
            </w:pPr>
          </w:p>
          <w:p w:rsidR="009E7927" w:rsidRPr="009E7927" w:rsidRDefault="009E7927" w:rsidP="009E7927">
            <w:pPr>
              <w:tabs>
                <w:tab w:val="left" w:pos="9540"/>
              </w:tabs>
              <w:bidi w:val="0"/>
              <w:jc w:val="center"/>
              <w:rPr>
                <w:rFonts w:eastAsia="Calibri"/>
                <w:sz w:val="22"/>
                <w:szCs w:val="22"/>
              </w:rPr>
            </w:pPr>
            <w:r w:rsidRPr="009E7927">
              <w:rPr>
                <w:rFonts w:eastAsia="Calibri"/>
                <w:sz w:val="22"/>
                <w:szCs w:val="22"/>
              </w:rPr>
              <w:t>fixed depreciation rate * Book value at the beginning of the year</w:t>
            </w:r>
          </w:p>
        </w:tc>
      </w:tr>
      <w:tr w:rsidR="009E7927" w:rsidTr="009E7927">
        <w:tc>
          <w:tcPr>
            <w:tcW w:w="2765" w:type="dxa"/>
            <w:vAlign w:val="center"/>
          </w:tcPr>
          <w:p w:rsidR="009E7927" w:rsidRPr="009E7927" w:rsidRDefault="009E7927" w:rsidP="009E7927">
            <w:pPr>
              <w:tabs>
                <w:tab w:val="left" w:pos="9540"/>
              </w:tabs>
              <w:bidi w:val="0"/>
              <w:jc w:val="center"/>
              <w:rPr>
                <w:rFonts w:eastAsia="Calibri"/>
                <w:b/>
                <w:bCs/>
                <w:sz w:val="22"/>
                <w:szCs w:val="22"/>
              </w:rPr>
            </w:pPr>
          </w:p>
          <w:p w:rsidR="009E7927" w:rsidRPr="009E7927" w:rsidRDefault="009E7927" w:rsidP="009E7927">
            <w:pPr>
              <w:bidi w:val="0"/>
              <w:jc w:val="center"/>
              <w:rPr>
                <w:rFonts w:eastAsia="Calibri"/>
                <w:b/>
                <w:bCs/>
                <w:sz w:val="22"/>
                <w:szCs w:val="22"/>
              </w:rPr>
            </w:pPr>
            <w:r w:rsidRPr="009E7927">
              <w:rPr>
                <w:rFonts w:eastAsia="Calibri"/>
                <w:b/>
                <w:bCs/>
                <w:sz w:val="22"/>
                <w:szCs w:val="22"/>
                <w:rtl/>
              </w:rPr>
              <w:t>סך כל השנים</w:t>
            </w:r>
          </w:p>
          <w:p w:rsidR="009E7927" w:rsidRPr="009E7927" w:rsidRDefault="009E7927" w:rsidP="009E7927">
            <w:pPr>
              <w:bidi w:val="0"/>
              <w:jc w:val="center"/>
              <w:rPr>
                <w:rFonts w:eastAsia="Calibri"/>
                <w:b/>
                <w:bCs/>
                <w:sz w:val="22"/>
                <w:szCs w:val="22"/>
              </w:rPr>
            </w:pPr>
          </w:p>
        </w:tc>
        <w:tc>
          <w:tcPr>
            <w:tcW w:w="5531" w:type="dxa"/>
            <w:vAlign w:val="center"/>
          </w:tcPr>
          <w:p w:rsidR="009E7927" w:rsidRDefault="009E7927" w:rsidP="009E7927">
            <w:pPr>
              <w:tabs>
                <w:tab w:val="left" w:pos="9540"/>
              </w:tabs>
              <w:jc w:val="center"/>
              <w:rPr>
                <w:rFonts w:eastAsia="Calibri"/>
                <w:sz w:val="22"/>
                <w:szCs w:val="22"/>
                <w:rtl/>
              </w:rPr>
            </w:pPr>
          </w:p>
          <w:p w:rsidR="009E7927" w:rsidRPr="009E7927" w:rsidRDefault="009E7927" w:rsidP="009E7927">
            <w:pPr>
              <w:tabs>
                <w:tab w:val="left" w:pos="9540"/>
              </w:tabs>
              <w:jc w:val="center"/>
              <w:rPr>
                <w:rFonts w:eastAsia="Calibri"/>
                <w:sz w:val="22"/>
                <w:szCs w:val="22"/>
              </w:rPr>
            </w:pPr>
            <w:r w:rsidRPr="009E7927">
              <w:rPr>
                <w:rFonts w:eastAsia="Calibri"/>
                <w:sz w:val="22"/>
                <w:szCs w:val="22"/>
              </w:rPr>
              <w:t>(Total Acquisition Cost - Salvage Value) ×Remaining Useful Life</w:t>
            </w:r>
          </w:p>
          <w:p w:rsidR="009E7927" w:rsidRPr="009E7927" w:rsidRDefault="009E7927" w:rsidP="009E7927">
            <w:pPr>
              <w:tabs>
                <w:tab w:val="left" w:pos="9540"/>
              </w:tabs>
              <w:jc w:val="center"/>
              <w:rPr>
                <w:rFonts w:eastAsia="Calibri"/>
                <w:sz w:val="22"/>
                <w:szCs w:val="22"/>
              </w:rPr>
            </w:pPr>
            <w:r w:rsidRPr="009E7927">
              <w:rPr>
                <w:rFonts w:eastAsia="Calibri"/>
                <w:sz w:val="22"/>
                <w:szCs w:val="22"/>
                <w:rtl/>
              </w:rPr>
              <w:t>____________________________</w:t>
            </w:r>
          </w:p>
          <w:p w:rsidR="009E7927" w:rsidRPr="009E7927" w:rsidRDefault="009E7927" w:rsidP="009E7927">
            <w:pPr>
              <w:tabs>
                <w:tab w:val="left" w:pos="9540"/>
              </w:tabs>
              <w:bidi w:val="0"/>
              <w:jc w:val="center"/>
              <w:rPr>
                <w:rFonts w:eastAsia="Calibri"/>
                <w:sz w:val="22"/>
                <w:szCs w:val="22"/>
              </w:rPr>
            </w:pPr>
            <w:r w:rsidRPr="009E7927">
              <w:rPr>
                <w:rFonts w:eastAsia="Calibri"/>
                <w:sz w:val="22"/>
                <w:szCs w:val="22"/>
              </w:rPr>
              <w:t>Sum of the Years' Digits</w:t>
            </w:r>
          </w:p>
        </w:tc>
      </w:tr>
    </w:tbl>
    <w:p w:rsidR="00351006" w:rsidRDefault="00351006" w:rsidP="00351006">
      <w:pPr>
        <w:bidi w:val="0"/>
        <w:jc w:val="right"/>
        <w:rPr>
          <w:rFonts w:eastAsia="Calibri"/>
          <w:sz w:val="22"/>
          <w:szCs w:val="22"/>
        </w:rPr>
      </w:pPr>
    </w:p>
    <w:p w:rsidR="00C91F30" w:rsidRPr="00480AAD" w:rsidRDefault="00C91F30" w:rsidP="00351006">
      <w:pPr>
        <w:bidi w:val="0"/>
        <w:jc w:val="right"/>
        <w:rPr>
          <w:rFonts w:eastAsia="Calibri"/>
          <w:sz w:val="22"/>
          <w:szCs w:val="22"/>
          <w:rtl/>
        </w:rPr>
      </w:pPr>
      <w:r w:rsidRPr="00480AAD">
        <w:rPr>
          <w:rFonts w:eastAsia="Calibri"/>
          <w:sz w:val="22"/>
          <w:szCs w:val="22"/>
        </w:rPr>
        <w:t>Total acquisition cost-</w:t>
      </w:r>
      <w:r w:rsidRPr="00480AAD">
        <w:rPr>
          <w:rFonts w:eastAsia="Calibri" w:hint="cs"/>
          <w:sz w:val="22"/>
          <w:szCs w:val="22"/>
          <w:rtl/>
        </w:rPr>
        <w:t>סך עלות הרכישה</w:t>
      </w:r>
    </w:p>
    <w:p w:rsidR="00C91F30" w:rsidRPr="00480AAD" w:rsidRDefault="00C91F30" w:rsidP="00C91F30">
      <w:pPr>
        <w:bidi w:val="0"/>
        <w:jc w:val="right"/>
        <w:rPr>
          <w:rFonts w:eastAsia="Calibri"/>
          <w:sz w:val="22"/>
          <w:szCs w:val="22"/>
          <w:rtl/>
        </w:rPr>
      </w:pPr>
      <w:r w:rsidRPr="00480AAD">
        <w:rPr>
          <w:rFonts w:eastAsia="Calibri" w:hint="cs"/>
          <w:sz w:val="22"/>
          <w:szCs w:val="22"/>
          <w:rtl/>
        </w:rPr>
        <w:t xml:space="preserve">-הוא מושג המציין את הערך של נכס קבוע בתום חיוו השימושיים. זהו ערך שהחברה מעריכה כי </w:t>
      </w:r>
      <w:r w:rsidRPr="00480AAD">
        <w:rPr>
          <w:rFonts w:eastAsia="Calibri"/>
          <w:sz w:val="22"/>
          <w:szCs w:val="22"/>
        </w:rPr>
        <w:t>Salvage value-</w:t>
      </w:r>
      <w:r w:rsidRPr="00480AAD">
        <w:rPr>
          <w:rFonts w:eastAsia="Calibri" w:hint="cs"/>
          <w:sz w:val="22"/>
          <w:szCs w:val="22"/>
          <w:rtl/>
        </w:rPr>
        <w:t>ערך גרט</w:t>
      </w:r>
    </w:p>
    <w:p w:rsidR="00C91F30" w:rsidRPr="00480AAD" w:rsidRDefault="00C91F30" w:rsidP="00C91F30">
      <w:pPr>
        <w:bidi w:val="0"/>
        <w:jc w:val="right"/>
        <w:rPr>
          <w:rFonts w:eastAsia="Calibri"/>
          <w:sz w:val="22"/>
          <w:szCs w:val="22"/>
          <w:rtl/>
        </w:rPr>
      </w:pPr>
      <w:r w:rsidRPr="00480AAD">
        <w:rPr>
          <w:rFonts w:eastAsia="Calibri" w:hint="cs"/>
          <w:sz w:val="22"/>
          <w:szCs w:val="22"/>
          <w:rtl/>
        </w:rPr>
        <w:t>תוכל לקבל תמורת הנכס לאחר שתפסיק להשתמש בו.</w:t>
      </w:r>
    </w:p>
    <w:p w:rsidR="00C91F30" w:rsidRPr="00480AAD" w:rsidRDefault="00C91F30" w:rsidP="00C91F30">
      <w:pPr>
        <w:bidi w:val="0"/>
        <w:jc w:val="right"/>
        <w:rPr>
          <w:rFonts w:eastAsia="Calibri"/>
          <w:sz w:val="22"/>
          <w:szCs w:val="22"/>
          <w:rtl/>
        </w:rPr>
      </w:pPr>
      <w:r w:rsidRPr="00480AAD">
        <w:rPr>
          <w:rFonts w:eastAsia="Calibri"/>
          <w:sz w:val="22"/>
          <w:szCs w:val="22"/>
        </w:rPr>
        <w:t>Fixed depreciation rate-</w:t>
      </w:r>
      <w:r w:rsidRPr="00480AAD">
        <w:rPr>
          <w:rFonts w:eastAsia="Calibri" w:hint="cs"/>
          <w:sz w:val="22"/>
          <w:szCs w:val="22"/>
          <w:rtl/>
        </w:rPr>
        <w:t>פחת קבוע</w:t>
      </w:r>
    </w:p>
    <w:p w:rsidR="00C91F30" w:rsidRPr="00480AAD" w:rsidRDefault="00C91F30" w:rsidP="00C91F30">
      <w:pPr>
        <w:bidi w:val="0"/>
        <w:jc w:val="right"/>
        <w:rPr>
          <w:rFonts w:eastAsia="Calibri"/>
          <w:sz w:val="22"/>
          <w:szCs w:val="22"/>
          <w:rtl/>
        </w:rPr>
      </w:pPr>
      <w:r w:rsidRPr="00480AAD">
        <w:rPr>
          <w:rFonts w:eastAsia="Calibri"/>
          <w:sz w:val="22"/>
          <w:szCs w:val="22"/>
        </w:rPr>
        <w:t>Book value at the beginning of the year-</w:t>
      </w:r>
      <w:r w:rsidRPr="00480AAD">
        <w:rPr>
          <w:rFonts w:eastAsia="Calibri" w:hint="cs"/>
          <w:sz w:val="22"/>
          <w:szCs w:val="22"/>
          <w:rtl/>
        </w:rPr>
        <w:t xml:space="preserve">הערך של הנכס בתחילת שנה </w:t>
      </w:r>
    </w:p>
    <w:p w:rsidR="00C91F30" w:rsidRPr="00480AAD" w:rsidRDefault="00C91F30" w:rsidP="00C91F30">
      <w:pPr>
        <w:bidi w:val="0"/>
        <w:jc w:val="right"/>
        <w:rPr>
          <w:rFonts w:eastAsia="Calibri"/>
          <w:sz w:val="22"/>
          <w:szCs w:val="22"/>
          <w:rtl/>
        </w:rPr>
      </w:pPr>
      <w:r w:rsidRPr="00480AAD">
        <w:rPr>
          <w:rFonts w:eastAsia="Calibri"/>
          <w:sz w:val="22"/>
          <w:szCs w:val="22"/>
        </w:rPr>
        <w:t>Remaining useful life-</w:t>
      </w:r>
      <w:r w:rsidRPr="00480AAD">
        <w:rPr>
          <w:rFonts w:eastAsia="Calibri" w:hint="cs"/>
          <w:sz w:val="22"/>
          <w:szCs w:val="22"/>
          <w:rtl/>
        </w:rPr>
        <w:t xml:space="preserve">השנים שנותרו לשימוש </w:t>
      </w:r>
    </w:p>
    <w:p w:rsidR="00C91F30" w:rsidRPr="00480AAD" w:rsidRDefault="00C91F30" w:rsidP="00C91F30">
      <w:pPr>
        <w:bidi w:val="0"/>
        <w:jc w:val="right"/>
        <w:rPr>
          <w:rFonts w:eastAsia="Calibri"/>
          <w:sz w:val="22"/>
          <w:szCs w:val="22"/>
          <w:rtl/>
        </w:rPr>
      </w:pPr>
      <w:r w:rsidRPr="00480AAD">
        <w:rPr>
          <w:rFonts w:eastAsia="Calibri" w:hint="cs"/>
          <w:sz w:val="22"/>
          <w:szCs w:val="22"/>
          <w:rtl/>
        </w:rPr>
        <w:t xml:space="preserve">-סיכום ספרות השנים שנותרו לנכס מחולק בסכום ספרות השנים שהנכס </w:t>
      </w:r>
    </w:p>
    <w:p w:rsidR="00C91F30" w:rsidRPr="00480AAD" w:rsidRDefault="00C91F30" w:rsidP="00C91F30">
      <w:pPr>
        <w:bidi w:val="0"/>
        <w:jc w:val="right"/>
        <w:rPr>
          <w:rFonts w:eastAsia="Calibri"/>
          <w:sz w:val="22"/>
          <w:szCs w:val="22"/>
        </w:rPr>
      </w:pPr>
      <w:r w:rsidRPr="00480AAD">
        <w:rPr>
          <w:rFonts w:eastAsia="Calibri" w:hint="cs"/>
          <w:sz w:val="22"/>
          <w:szCs w:val="22"/>
          <w:rtl/>
        </w:rPr>
        <w:t>-סיכום ספרות השנים לנכס מחולק בסכום ספרות השנים שהנכס</w:t>
      </w:r>
      <w:r w:rsidRPr="00480AAD">
        <w:rPr>
          <w:rFonts w:eastAsia="Calibri"/>
          <w:sz w:val="22"/>
          <w:szCs w:val="22"/>
        </w:rPr>
        <w:t>Sum of the years digits</w:t>
      </w:r>
      <w:r w:rsidRPr="00480AAD">
        <w:rPr>
          <w:rFonts w:eastAsia="Calibri" w:hint="cs"/>
          <w:sz w:val="22"/>
          <w:szCs w:val="22"/>
          <w:rtl/>
        </w:rPr>
        <w:t>סכום ספרות השנים-</w:t>
      </w:r>
    </w:p>
    <w:p w:rsidR="00C91F30" w:rsidRPr="00480AAD" w:rsidRDefault="00C91F30" w:rsidP="00C91F30">
      <w:pPr>
        <w:bidi w:val="0"/>
        <w:jc w:val="right"/>
        <w:rPr>
          <w:rFonts w:eastAsia="Calibri"/>
          <w:sz w:val="22"/>
          <w:szCs w:val="22"/>
        </w:rPr>
      </w:pPr>
      <w:r w:rsidRPr="00480AAD">
        <w:rPr>
          <w:rFonts w:eastAsia="Calibri" w:hint="cs"/>
          <w:sz w:val="22"/>
          <w:szCs w:val="22"/>
          <w:rtl/>
        </w:rPr>
        <w:t>מיועד לשימוש.</w:t>
      </w:r>
    </w:p>
    <w:p w:rsidR="00C91F30" w:rsidRPr="00480AAD" w:rsidRDefault="00D61B3D" w:rsidP="00C91F30">
      <w:pPr>
        <w:tabs>
          <w:tab w:val="left" w:pos="9576"/>
        </w:tabs>
        <w:bidi w:val="0"/>
        <w:jc w:val="right"/>
        <w:rPr>
          <w:rFonts w:eastAsia="Calibri"/>
          <w:b/>
          <w:bCs/>
          <w:sz w:val="22"/>
          <w:szCs w:val="22"/>
          <w:u w:val="single"/>
          <w:rtl/>
        </w:rPr>
      </w:pPr>
      <w:r w:rsidRPr="00480AAD">
        <w:rPr>
          <w:rFonts w:ascii="Calibri" w:eastAsia="Calibri" w:hAnsi="Calibri" w:cs="Arial"/>
          <w:noProof/>
          <w:sz w:val="22"/>
          <w:szCs w:val="22"/>
        </w:rPr>
        <w:drawing>
          <wp:anchor distT="0" distB="0" distL="114300" distR="114300" simplePos="0" relativeHeight="251684864" behindDoc="0" locked="0" layoutInCell="1" allowOverlap="1" wp14:anchorId="4E0DB7C4" wp14:editId="7F4FC546">
            <wp:simplePos x="0" y="0"/>
            <wp:positionH relativeFrom="margin">
              <wp:posOffset>1119835</wp:posOffset>
            </wp:positionH>
            <wp:positionV relativeFrom="paragraph">
              <wp:posOffset>181178</wp:posOffset>
            </wp:positionV>
            <wp:extent cx="3398520" cy="2578100"/>
            <wp:effectExtent l="0" t="0" r="0" b="0"/>
            <wp:wrapSquare wrapText="bothSides"/>
            <wp:docPr id="1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398520" cy="2578100"/>
                    </a:xfrm>
                    <a:prstGeom prst="rect">
                      <a:avLst/>
                    </a:prstGeom>
                  </pic:spPr>
                </pic:pic>
              </a:graphicData>
            </a:graphic>
            <wp14:sizeRelH relativeFrom="margin">
              <wp14:pctWidth>0</wp14:pctWidth>
            </wp14:sizeRelH>
            <wp14:sizeRelV relativeFrom="margin">
              <wp14:pctHeight>0</wp14:pctHeight>
            </wp14:sizeRelV>
          </wp:anchor>
        </w:drawing>
      </w:r>
      <w:r w:rsidR="00C91F30" w:rsidRPr="00480AAD">
        <w:rPr>
          <w:rFonts w:eastAsia="Calibri" w:hint="cs"/>
          <w:b/>
          <w:bCs/>
          <w:sz w:val="22"/>
          <w:szCs w:val="22"/>
          <w:u w:val="single"/>
          <w:rtl/>
        </w:rPr>
        <w:t>דוגמא:</w:t>
      </w:r>
    </w:p>
    <w:p w:rsidR="00C91F30" w:rsidRPr="00480AAD" w:rsidRDefault="00C91F30" w:rsidP="00C91F30">
      <w:pPr>
        <w:tabs>
          <w:tab w:val="left" w:pos="9576"/>
        </w:tabs>
        <w:bidi w:val="0"/>
        <w:jc w:val="right"/>
        <w:rPr>
          <w:rFonts w:eastAsia="Calibri"/>
          <w:b/>
          <w:bCs/>
          <w:sz w:val="22"/>
          <w:szCs w:val="22"/>
          <w:u w:val="single"/>
        </w:rPr>
      </w:pPr>
    </w:p>
    <w:p w:rsidR="00C91F30" w:rsidRPr="00480AAD" w:rsidRDefault="00C91F30" w:rsidP="00C91F30">
      <w:pPr>
        <w:bidi w:val="0"/>
        <w:rPr>
          <w:rFonts w:eastAsia="Calibri"/>
          <w:sz w:val="22"/>
          <w:szCs w:val="22"/>
        </w:rPr>
      </w:pPr>
    </w:p>
    <w:p w:rsidR="00C91F30" w:rsidRPr="00480AAD" w:rsidRDefault="00C91F30" w:rsidP="00C91F30">
      <w:pPr>
        <w:bidi w:val="0"/>
        <w:rPr>
          <w:rFonts w:eastAsia="Calibri"/>
          <w:sz w:val="22"/>
          <w:szCs w:val="22"/>
        </w:rPr>
      </w:pPr>
    </w:p>
    <w:p w:rsidR="00C91F30" w:rsidRPr="00480AAD" w:rsidRDefault="00C91F30" w:rsidP="00C91F30">
      <w:pPr>
        <w:bidi w:val="0"/>
        <w:rPr>
          <w:rFonts w:eastAsia="Calibri"/>
          <w:sz w:val="22"/>
          <w:szCs w:val="22"/>
        </w:rPr>
      </w:pPr>
    </w:p>
    <w:p w:rsidR="00C91F30" w:rsidRPr="00480AAD" w:rsidRDefault="00C91F30" w:rsidP="00C91F30">
      <w:pPr>
        <w:bidi w:val="0"/>
        <w:rPr>
          <w:rFonts w:eastAsia="Calibri"/>
          <w:sz w:val="22"/>
          <w:szCs w:val="22"/>
        </w:rPr>
      </w:pPr>
    </w:p>
    <w:p w:rsidR="00C91F30" w:rsidRPr="00480AAD" w:rsidRDefault="00C91F30" w:rsidP="00C91F30">
      <w:pPr>
        <w:bidi w:val="0"/>
        <w:rPr>
          <w:rFonts w:eastAsia="Calibri"/>
          <w:sz w:val="22"/>
          <w:szCs w:val="22"/>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D61B3D" w:rsidRDefault="00D61B3D" w:rsidP="00C91F30">
      <w:pPr>
        <w:bidi w:val="0"/>
        <w:jc w:val="right"/>
        <w:rPr>
          <w:rFonts w:eastAsia="Calibri"/>
          <w:b/>
          <w:bCs/>
          <w:sz w:val="22"/>
          <w:szCs w:val="22"/>
          <w:u w:val="single"/>
          <w:rtl/>
        </w:rPr>
      </w:pPr>
    </w:p>
    <w:p w:rsidR="00D61B3D" w:rsidRDefault="00D61B3D" w:rsidP="00D61B3D">
      <w:pPr>
        <w:bidi w:val="0"/>
        <w:jc w:val="right"/>
        <w:rPr>
          <w:rFonts w:eastAsia="Calibri"/>
          <w:b/>
          <w:bCs/>
          <w:sz w:val="22"/>
          <w:szCs w:val="22"/>
          <w:u w:val="single"/>
          <w:rtl/>
        </w:rPr>
      </w:pPr>
    </w:p>
    <w:p w:rsidR="00D61B3D" w:rsidRDefault="00D61B3D" w:rsidP="00D61B3D">
      <w:pPr>
        <w:bidi w:val="0"/>
        <w:jc w:val="right"/>
        <w:rPr>
          <w:rFonts w:eastAsia="Calibri"/>
          <w:b/>
          <w:bCs/>
          <w:sz w:val="22"/>
          <w:szCs w:val="22"/>
          <w:u w:val="single"/>
          <w:rtl/>
        </w:rPr>
      </w:pPr>
    </w:p>
    <w:p w:rsidR="00D61B3D" w:rsidRDefault="00D61B3D" w:rsidP="00D61B3D">
      <w:pPr>
        <w:bidi w:val="0"/>
        <w:jc w:val="right"/>
        <w:rPr>
          <w:rFonts w:eastAsia="Calibri"/>
          <w:b/>
          <w:bCs/>
          <w:sz w:val="22"/>
          <w:szCs w:val="22"/>
          <w:u w:val="single"/>
          <w:rtl/>
        </w:rPr>
      </w:pPr>
    </w:p>
    <w:p w:rsidR="00D61B3D" w:rsidRDefault="00D61B3D" w:rsidP="00D61B3D">
      <w:pPr>
        <w:bidi w:val="0"/>
        <w:jc w:val="right"/>
        <w:rPr>
          <w:rFonts w:eastAsia="Calibri"/>
          <w:b/>
          <w:bCs/>
          <w:sz w:val="22"/>
          <w:szCs w:val="22"/>
          <w:u w:val="single"/>
          <w:rtl/>
        </w:rPr>
      </w:pPr>
    </w:p>
    <w:p w:rsidR="00C91F30" w:rsidRPr="00480AAD" w:rsidRDefault="00C91F30" w:rsidP="00D61B3D">
      <w:pPr>
        <w:bidi w:val="0"/>
        <w:jc w:val="right"/>
        <w:rPr>
          <w:rFonts w:eastAsia="Calibri"/>
          <w:b/>
          <w:bCs/>
          <w:sz w:val="22"/>
          <w:szCs w:val="22"/>
          <w:u w:val="single"/>
        </w:rPr>
      </w:pPr>
      <w:r w:rsidRPr="00480AAD">
        <w:rPr>
          <w:rFonts w:eastAsia="Calibri" w:hint="cs"/>
          <w:b/>
          <w:bCs/>
          <w:sz w:val="22"/>
          <w:szCs w:val="22"/>
          <w:u w:val="single"/>
          <w:rtl/>
        </w:rPr>
        <w:t>פחת-דוגמאות</w:t>
      </w:r>
    </w:p>
    <w:p w:rsidR="00C91F30" w:rsidRPr="00480AAD" w:rsidRDefault="00C91F30" w:rsidP="00C91F30">
      <w:pPr>
        <w:bidi w:val="0"/>
        <w:jc w:val="right"/>
        <w:rPr>
          <w:rFonts w:eastAsia="Calibri"/>
          <w:b/>
          <w:bCs/>
          <w:sz w:val="22"/>
          <w:szCs w:val="22"/>
        </w:rPr>
      </w:pPr>
      <w:r w:rsidRPr="00480AAD">
        <w:rPr>
          <w:rFonts w:eastAsia="Calibri"/>
          <w:b/>
          <w:bCs/>
          <w:sz w:val="22"/>
          <w:szCs w:val="22"/>
        </w:rPr>
        <w:t>Straight line depreciation method</w:t>
      </w:r>
      <w:r w:rsidRPr="00480AAD">
        <w:rPr>
          <w:rFonts w:eastAsia="Calibri" w:hint="cs"/>
          <w:b/>
          <w:bCs/>
          <w:sz w:val="22"/>
          <w:szCs w:val="22"/>
          <w:rtl/>
        </w:rPr>
        <w:t>דוגמא מספר 1-קו ישר מותאם-</w:t>
      </w:r>
    </w:p>
    <w:p w:rsidR="00D61B3D" w:rsidRPr="009E7927" w:rsidRDefault="00C91F30" w:rsidP="00D61B3D">
      <w:pPr>
        <w:tabs>
          <w:tab w:val="left" w:pos="9540"/>
        </w:tabs>
        <w:bidi w:val="0"/>
        <w:jc w:val="right"/>
        <w:rPr>
          <w:rFonts w:eastAsia="Calibri"/>
          <w:b/>
          <w:bCs/>
          <w:sz w:val="22"/>
          <w:szCs w:val="22"/>
        </w:rPr>
      </w:pPr>
      <w:r w:rsidRPr="00480AAD">
        <w:rPr>
          <w:rFonts w:eastAsia="Calibri" w:hint="cs"/>
          <w:sz w:val="22"/>
          <w:szCs w:val="22"/>
          <w:rtl/>
        </w:rPr>
        <w:t>פחת באחוז קבוע מראש כששווי הנכס מותאם למדד כלשהו.</w:t>
      </w:r>
      <w:r w:rsidR="00D61B3D">
        <w:rPr>
          <w:rFonts w:eastAsia="Calibri" w:hint="cs"/>
          <w:sz w:val="22"/>
          <w:szCs w:val="22"/>
          <w:rtl/>
        </w:rPr>
        <w:t xml:space="preserve"> </w:t>
      </w:r>
      <w:r w:rsidR="00D61B3D" w:rsidRPr="009E7927">
        <w:rPr>
          <w:rFonts w:eastAsia="Calibri"/>
          <w:b/>
          <w:bCs/>
          <w:sz w:val="22"/>
          <w:szCs w:val="22"/>
          <w:rtl/>
        </w:rPr>
        <w:t>שיטת הפחת הלינארי</w:t>
      </w:r>
    </w:p>
    <w:p w:rsidR="00C91F30" w:rsidRPr="00480AAD" w:rsidRDefault="00D61B3D" w:rsidP="00C91F30">
      <w:pPr>
        <w:bidi w:val="0"/>
        <w:jc w:val="right"/>
        <w:rPr>
          <w:rFonts w:eastAsia="Calibri"/>
          <w:sz w:val="22"/>
          <w:szCs w:val="22"/>
          <w:rtl/>
        </w:rPr>
      </w:pPr>
      <w:r w:rsidRPr="00480AAD">
        <w:rPr>
          <w:rFonts w:ascii="Calibri" w:eastAsia="Calibri" w:hAnsi="Calibri" w:cs="Arial"/>
          <w:noProof/>
          <w:sz w:val="22"/>
          <w:szCs w:val="22"/>
        </w:rPr>
        <w:drawing>
          <wp:anchor distT="0" distB="0" distL="114300" distR="114300" simplePos="0" relativeHeight="251828224" behindDoc="1" locked="0" layoutInCell="1" allowOverlap="1">
            <wp:simplePos x="0" y="0"/>
            <wp:positionH relativeFrom="margin">
              <wp:posOffset>510210</wp:posOffset>
            </wp:positionH>
            <wp:positionV relativeFrom="paragraph">
              <wp:posOffset>61595</wp:posOffset>
            </wp:positionV>
            <wp:extent cx="4318635" cy="2469515"/>
            <wp:effectExtent l="0" t="0" r="5715" b="6985"/>
            <wp:wrapTight wrapText="bothSides">
              <wp:wrapPolygon edited="0">
                <wp:start x="0" y="0"/>
                <wp:lineTo x="0" y="21494"/>
                <wp:lineTo x="21533" y="21494"/>
                <wp:lineTo x="21533" y="0"/>
                <wp:lineTo x="0" y="0"/>
              </wp:wrapPolygon>
            </wp:wrapTight>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318635" cy="2469515"/>
                    </a:xfrm>
                    <a:prstGeom prst="rect">
                      <a:avLst/>
                    </a:prstGeom>
                  </pic:spPr>
                </pic:pic>
              </a:graphicData>
            </a:graphic>
            <wp14:sizeRelH relativeFrom="margin">
              <wp14:pctWidth>0</wp14:pctWidth>
            </wp14:sizeRelH>
            <wp14:sizeRelV relativeFrom="margin">
              <wp14:pctHeight>0</wp14:pctHeight>
            </wp14:sizeRelV>
          </wp:anchor>
        </w:drawing>
      </w:r>
    </w:p>
    <w:p w:rsidR="00C91F30" w:rsidRPr="00480AAD" w:rsidRDefault="00C91F30" w:rsidP="00C91F30">
      <w:pPr>
        <w:bidi w:val="0"/>
        <w:jc w:val="right"/>
        <w:rPr>
          <w:rFonts w:eastAsia="Calibri"/>
          <w:sz w:val="22"/>
          <w:szCs w:val="22"/>
          <w:rtl/>
        </w:rPr>
      </w:pPr>
    </w:p>
    <w:p w:rsidR="00C91F30" w:rsidRPr="00480AAD" w:rsidRDefault="00C91F30" w:rsidP="00C91F30">
      <w:pPr>
        <w:bidi w:val="0"/>
        <w:jc w:val="right"/>
        <w:rPr>
          <w:rFonts w:eastAsia="Calibri"/>
          <w:sz w:val="22"/>
          <w:szCs w:val="22"/>
          <w:rtl/>
        </w:rPr>
      </w:pPr>
    </w:p>
    <w:p w:rsidR="00D61B3D" w:rsidRDefault="00D61B3D" w:rsidP="00C91F30">
      <w:pPr>
        <w:bidi w:val="0"/>
        <w:jc w:val="right"/>
        <w:rPr>
          <w:rFonts w:eastAsia="Calibri"/>
          <w:b/>
          <w:bCs/>
          <w:sz w:val="22"/>
          <w:szCs w:val="22"/>
        </w:rPr>
      </w:pPr>
    </w:p>
    <w:p w:rsidR="00D61B3D" w:rsidRDefault="00D61B3D" w:rsidP="00D61B3D">
      <w:pPr>
        <w:bidi w:val="0"/>
        <w:jc w:val="right"/>
        <w:rPr>
          <w:rFonts w:eastAsia="Calibri"/>
          <w:b/>
          <w:bCs/>
          <w:sz w:val="22"/>
          <w:szCs w:val="22"/>
        </w:rPr>
      </w:pPr>
    </w:p>
    <w:p w:rsidR="00D61B3D" w:rsidRDefault="00D61B3D" w:rsidP="00D61B3D">
      <w:pPr>
        <w:bidi w:val="0"/>
        <w:jc w:val="right"/>
        <w:rPr>
          <w:rFonts w:eastAsia="Calibri"/>
          <w:b/>
          <w:bCs/>
          <w:sz w:val="22"/>
          <w:szCs w:val="22"/>
        </w:rPr>
      </w:pPr>
    </w:p>
    <w:p w:rsidR="00D61B3D" w:rsidRDefault="00D61B3D" w:rsidP="003576FA">
      <w:pPr>
        <w:bidi w:val="0"/>
        <w:rPr>
          <w:rFonts w:eastAsia="Calibri"/>
          <w:b/>
          <w:bCs/>
          <w:sz w:val="22"/>
          <w:szCs w:val="22"/>
        </w:rPr>
      </w:pPr>
    </w:p>
    <w:p w:rsidR="00D61B3D" w:rsidRDefault="00D61B3D" w:rsidP="00D61B3D">
      <w:pPr>
        <w:bidi w:val="0"/>
        <w:jc w:val="right"/>
        <w:rPr>
          <w:rFonts w:eastAsia="Calibri"/>
          <w:b/>
          <w:bCs/>
          <w:sz w:val="22"/>
          <w:szCs w:val="22"/>
        </w:rPr>
      </w:pPr>
    </w:p>
    <w:p w:rsidR="00C91F30" w:rsidRPr="00480AAD" w:rsidRDefault="00C91F30" w:rsidP="00D61B3D">
      <w:pPr>
        <w:tabs>
          <w:tab w:val="left" w:pos="9540"/>
        </w:tabs>
        <w:bidi w:val="0"/>
        <w:jc w:val="right"/>
        <w:rPr>
          <w:rFonts w:eastAsia="Calibri"/>
          <w:b/>
          <w:bCs/>
          <w:sz w:val="22"/>
          <w:szCs w:val="22"/>
        </w:rPr>
      </w:pPr>
      <w:r w:rsidRPr="00480AAD">
        <w:rPr>
          <w:rFonts w:eastAsia="Calibri"/>
          <w:b/>
          <w:bCs/>
          <w:sz w:val="22"/>
          <w:szCs w:val="22"/>
        </w:rPr>
        <w:t>Declining balance depreciation method fix rate</w:t>
      </w:r>
      <w:r w:rsidRPr="00480AAD">
        <w:rPr>
          <w:rFonts w:eastAsia="Calibri" w:hint="cs"/>
          <w:b/>
          <w:bCs/>
          <w:sz w:val="22"/>
          <w:szCs w:val="22"/>
          <w:rtl/>
        </w:rPr>
        <w:t>דוגמא מספר 2-שיטת אחוז קבוע מהיתרה הפוחתת-</w:t>
      </w:r>
      <w:r w:rsidR="00D61B3D">
        <w:rPr>
          <w:rFonts w:eastAsia="Calibri" w:hint="cs"/>
          <w:b/>
          <w:bCs/>
          <w:sz w:val="22"/>
          <w:szCs w:val="22"/>
          <w:rtl/>
        </w:rPr>
        <w:t xml:space="preserve"> </w:t>
      </w:r>
      <w:r w:rsidR="00D61B3D" w:rsidRPr="009E7927">
        <w:rPr>
          <w:rFonts w:eastAsia="Calibri"/>
          <w:b/>
          <w:bCs/>
          <w:sz w:val="22"/>
          <w:szCs w:val="22"/>
          <w:rtl/>
        </w:rPr>
        <w:t>שיטת היתרה הפוחתת לפחת</w:t>
      </w:r>
    </w:p>
    <w:p w:rsidR="00C91F30" w:rsidRPr="00480AAD" w:rsidRDefault="00C91F30" w:rsidP="00C91F30">
      <w:pPr>
        <w:bidi w:val="0"/>
        <w:jc w:val="right"/>
        <w:rPr>
          <w:rFonts w:eastAsia="Calibri"/>
          <w:color w:val="000000"/>
          <w:sz w:val="22"/>
          <w:szCs w:val="22"/>
          <w:rtl/>
        </w:rPr>
      </w:pPr>
      <w:r w:rsidRPr="00480AAD">
        <w:rPr>
          <w:rFonts w:eastAsia="Calibri"/>
          <w:color w:val="000000"/>
          <w:sz w:val="22"/>
          <w:szCs w:val="22"/>
          <w:shd w:val="clear" w:color="auto" w:fill="F2EDE4"/>
          <w:rtl/>
        </w:rPr>
        <w:t>בשיטה זו, הפחת מחושב מהעלות (כולל השייר/גרט) ולא מבסיס הפחת (כמו ביתר השיטות)</w:t>
      </w:r>
      <w:r w:rsidRPr="00480AAD">
        <w:rPr>
          <w:rFonts w:eastAsia="Calibri"/>
          <w:color w:val="000000"/>
          <w:sz w:val="22"/>
          <w:szCs w:val="22"/>
          <w:shd w:val="clear" w:color="auto" w:fill="F2EDE4"/>
        </w:rPr>
        <w:t>.</w:t>
      </w:r>
      <w:r w:rsidRPr="00480AAD">
        <w:rPr>
          <w:rFonts w:eastAsia="Calibri"/>
          <w:color w:val="000000"/>
          <w:sz w:val="22"/>
          <w:szCs w:val="22"/>
        </w:rPr>
        <w:br/>
      </w:r>
      <w:r w:rsidRPr="00480AAD">
        <w:rPr>
          <w:rFonts w:eastAsia="Calibri"/>
          <w:color w:val="000000"/>
          <w:sz w:val="22"/>
          <w:szCs w:val="22"/>
          <w:shd w:val="clear" w:color="auto" w:fill="F2EDE4"/>
          <w:rtl/>
        </w:rPr>
        <w:t>הפחת מחושב מהעלות המופחתת לסוף שנה קודמת</w:t>
      </w:r>
      <w:r w:rsidRPr="00480AAD">
        <w:rPr>
          <w:rFonts w:eastAsia="Calibri"/>
          <w:color w:val="000000"/>
          <w:sz w:val="22"/>
          <w:szCs w:val="22"/>
          <w:shd w:val="clear" w:color="auto" w:fill="F2EDE4"/>
        </w:rPr>
        <w:t>.</w:t>
      </w:r>
    </w:p>
    <w:p w:rsidR="00C91F30" w:rsidRPr="00480AAD" w:rsidRDefault="003576FA" w:rsidP="00C91F30">
      <w:pPr>
        <w:tabs>
          <w:tab w:val="left" w:pos="9912"/>
        </w:tabs>
        <w:bidi w:val="0"/>
        <w:rPr>
          <w:rFonts w:eastAsia="Calibri"/>
          <w:sz w:val="22"/>
          <w:szCs w:val="22"/>
          <w:rtl/>
        </w:rPr>
      </w:pPr>
      <w:r w:rsidRPr="00480AAD">
        <w:rPr>
          <w:rFonts w:ascii="Calibri" w:eastAsia="Calibri" w:hAnsi="Calibri" w:cs="Arial"/>
          <w:noProof/>
          <w:sz w:val="22"/>
          <w:szCs w:val="22"/>
        </w:rPr>
        <w:drawing>
          <wp:anchor distT="0" distB="0" distL="114300" distR="114300" simplePos="0" relativeHeight="251685888" behindDoc="0" locked="0" layoutInCell="1" allowOverlap="1" wp14:anchorId="77056673" wp14:editId="2538378D">
            <wp:simplePos x="0" y="0"/>
            <wp:positionH relativeFrom="column">
              <wp:posOffset>956310</wp:posOffset>
            </wp:positionH>
            <wp:positionV relativeFrom="paragraph">
              <wp:posOffset>635</wp:posOffset>
            </wp:positionV>
            <wp:extent cx="4121150" cy="2571750"/>
            <wp:effectExtent l="0" t="0" r="0" b="0"/>
            <wp:wrapSquare wrapText="bothSides"/>
            <wp:docPr id="1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21150" cy="2571750"/>
                    </a:xfrm>
                    <a:prstGeom prst="rect">
                      <a:avLst/>
                    </a:prstGeom>
                  </pic:spPr>
                </pic:pic>
              </a:graphicData>
            </a:graphic>
            <wp14:sizeRelH relativeFrom="margin">
              <wp14:pctWidth>0</wp14:pctWidth>
            </wp14:sizeRelH>
            <wp14:sizeRelV relativeFrom="margin">
              <wp14:pctHeight>0</wp14:pctHeight>
            </wp14:sizeRelV>
          </wp:anchor>
        </w:drawing>
      </w:r>
    </w:p>
    <w:p w:rsidR="003576FA" w:rsidRDefault="003576FA" w:rsidP="00C91F30">
      <w:pPr>
        <w:bidi w:val="0"/>
        <w:jc w:val="right"/>
        <w:rPr>
          <w:rFonts w:eastAsia="Calibri"/>
          <w:b/>
          <w:bCs/>
          <w:sz w:val="22"/>
          <w:szCs w:val="22"/>
        </w:rPr>
      </w:pPr>
    </w:p>
    <w:p w:rsidR="003576FA" w:rsidRDefault="003576FA" w:rsidP="003576FA">
      <w:pPr>
        <w:bidi w:val="0"/>
        <w:jc w:val="right"/>
        <w:rPr>
          <w:rFonts w:eastAsia="Calibri"/>
          <w:b/>
          <w:bCs/>
          <w:sz w:val="22"/>
          <w:szCs w:val="22"/>
        </w:rPr>
      </w:pPr>
    </w:p>
    <w:p w:rsidR="003576FA" w:rsidRDefault="003576FA" w:rsidP="003576FA">
      <w:pPr>
        <w:bidi w:val="0"/>
        <w:jc w:val="right"/>
        <w:rPr>
          <w:rFonts w:eastAsia="Calibri"/>
          <w:b/>
          <w:bCs/>
          <w:sz w:val="22"/>
          <w:szCs w:val="22"/>
        </w:rPr>
      </w:pPr>
    </w:p>
    <w:p w:rsidR="003576FA" w:rsidRDefault="003576FA" w:rsidP="003576FA">
      <w:pPr>
        <w:bidi w:val="0"/>
        <w:jc w:val="right"/>
        <w:rPr>
          <w:rFonts w:eastAsia="Calibri"/>
          <w:b/>
          <w:bCs/>
          <w:sz w:val="22"/>
          <w:szCs w:val="22"/>
        </w:rPr>
      </w:pPr>
    </w:p>
    <w:p w:rsidR="003576FA" w:rsidRDefault="003576FA" w:rsidP="003576FA">
      <w:pPr>
        <w:bidi w:val="0"/>
        <w:jc w:val="right"/>
        <w:rPr>
          <w:rFonts w:eastAsia="Calibri"/>
          <w:b/>
          <w:bCs/>
          <w:sz w:val="22"/>
          <w:szCs w:val="22"/>
        </w:rPr>
      </w:pPr>
    </w:p>
    <w:p w:rsidR="003576FA" w:rsidRDefault="003576FA" w:rsidP="003576FA">
      <w:pPr>
        <w:bidi w:val="0"/>
        <w:jc w:val="right"/>
        <w:rPr>
          <w:rFonts w:eastAsia="Calibri"/>
          <w:b/>
          <w:bCs/>
          <w:sz w:val="22"/>
          <w:szCs w:val="22"/>
        </w:rPr>
      </w:pPr>
    </w:p>
    <w:p w:rsidR="003576FA" w:rsidRDefault="003576FA" w:rsidP="003576FA">
      <w:pPr>
        <w:bidi w:val="0"/>
        <w:jc w:val="right"/>
        <w:rPr>
          <w:rFonts w:eastAsia="Calibri"/>
          <w:b/>
          <w:bCs/>
          <w:sz w:val="22"/>
          <w:szCs w:val="22"/>
        </w:rPr>
      </w:pPr>
    </w:p>
    <w:p w:rsidR="003576FA" w:rsidRDefault="003576FA" w:rsidP="003576FA">
      <w:pPr>
        <w:bidi w:val="0"/>
        <w:jc w:val="right"/>
        <w:rPr>
          <w:rFonts w:eastAsia="Calibri"/>
          <w:b/>
          <w:bCs/>
          <w:sz w:val="22"/>
          <w:szCs w:val="22"/>
        </w:rPr>
      </w:pPr>
    </w:p>
    <w:p w:rsidR="003576FA" w:rsidRDefault="003576FA" w:rsidP="003576FA">
      <w:pPr>
        <w:bidi w:val="0"/>
        <w:jc w:val="right"/>
        <w:rPr>
          <w:rFonts w:eastAsia="Calibri"/>
          <w:b/>
          <w:bCs/>
          <w:sz w:val="22"/>
          <w:szCs w:val="22"/>
        </w:rPr>
      </w:pPr>
    </w:p>
    <w:p w:rsidR="003576FA" w:rsidRDefault="003576FA" w:rsidP="003576FA">
      <w:pPr>
        <w:bidi w:val="0"/>
        <w:jc w:val="right"/>
        <w:rPr>
          <w:rFonts w:eastAsia="Calibri"/>
          <w:b/>
          <w:bCs/>
          <w:sz w:val="22"/>
          <w:szCs w:val="22"/>
        </w:rPr>
      </w:pPr>
    </w:p>
    <w:p w:rsidR="00C91F30" w:rsidRPr="00480AAD" w:rsidRDefault="00C91F30" w:rsidP="003576FA">
      <w:pPr>
        <w:bidi w:val="0"/>
        <w:jc w:val="right"/>
        <w:rPr>
          <w:rFonts w:eastAsia="Calibri"/>
          <w:b/>
          <w:bCs/>
          <w:sz w:val="22"/>
          <w:szCs w:val="22"/>
          <w:rtl/>
        </w:rPr>
      </w:pPr>
      <w:r w:rsidRPr="00480AAD">
        <w:rPr>
          <w:rFonts w:eastAsia="Calibri"/>
          <w:b/>
          <w:bCs/>
          <w:sz w:val="22"/>
          <w:szCs w:val="22"/>
        </w:rPr>
        <w:t xml:space="preserve">Sum of the years digits </w:t>
      </w:r>
      <w:r w:rsidRPr="00480AAD">
        <w:rPr>
          <w:rFonts w:eastAsia="Calibri" w:hint="cs"/>
          <w:b/>
          <w:bCs/>
          <w:sz w:val="22"/>
          <w:szCs w:val="22"/>
          <w:rtl/>
        </w:rPr>
        <w:t>דוגמא 3-סכום ספרות השנים יורד\עולה-</w:t>
      </w:r>
    </w:p>
    <w:p w:rsidR="00C91F30" w:rsidRPr="00480AAD" w:rsidRDefault="00C91F30" w:rsidP="00C91F30">
      <w:pPr>
        <w:bidi w:val="0"/>
        <w:jc w:val="right"/>
        <w:rPr>
          <w:rFonts w:eastAsia="Calibri"/>
          <w:sz w:val="22"/>
          <w:szCs w:val="22"/>
          <w:rtl/>
        </w:rPr>
      </w:pPr>
      <w:r w:rsidRPr="00480AAD">
        <w:rPr>
          <w:rFonts w:eastAsia="Calibri"/>
          <w:color w:val="000000"/>
          <w:sz w:val="22"/>
          <w:szCs w:val="22"/>
          <w:shd w:val="clear" w:color="auto" w:fill="F2EDE4"/>
          <w:rtl/>
        </w:rPr>
        <w:t>לכל שנת פחת יינתן משקל יחסי/ חלק פחת שונה</w:t>
      </w:r>
      <w:r w:rsidRPr="00480AAD">
        <w:rPr>
          <w:rFonts w:eastAsia="Calibri"/>
          <w:color w:val="000000"/>
          <w:sz w:val="22"/>
          <w:szCs w:val="22"/>
          <w:shd w:val="clear" w:color="auto" w:fill="F2EDE4"/>
        </w:rPr>
        <w:t>.</w:t>
      </w:r>
      <w:r w:rsidRPr="00480AAD">
        <w:rPr>
          <w:rFonts w:eastAsia="Calibri"/>
          <w:color w:val="000000"/>
          <w:sz w:val="22"/>
          <w:szCs w:val="22"/>
        </w:rPr>
        <w:br/>
      </w:r>
      <w:r w:rsidRPr="00480AAD">
        <w:rPr>
          <w:rFonts w:eastAsia="Calibri"/>
          <w:color w:val="000000"/>
          <w:sz w:val="22"/>
          <w:szCs w:val="22"/>
          <w:shd w:val="clear" w:color="auto" w:fill="F2EDE4"/>
          <w:rtl/>
        </w:rPr>
        <w:t>בשיטת סיכום ספרות יורד</w:t>
      </w:r>
      <w:r w:rsidRPr="00480AAD">
        <w:rPr>
          <w:rFonts w:eastAsia="Calibri"/>
          <w:color w:val="000000"/>
          <w:sz w:val="22"/>
          <w:szCs w:val="22"/>
          <w:shd w:val="clear" w:color="auto" w:fill="F2EDE4"/>
        </w:rPr>
        <w:t>, </w:t>
      </w:r>
      <w:r w:rsidRPr="00480AAD">
        <w:rPr>
          <w:rFonts w:eastAsia="Calibri"/>
          <w:b/>
          <w:bCs/>
          <w:color w:val="000000"/>
          <w:sz w:val="22"/>
          <w:szCs w:val="22"/>
          <w:shd w:val="clear" w:color="auto" w:fill="F2EDE4"/>
          <w:rtl/>
        </w:rPr>
        <w:t>בשנה הראשונה</w:t>
      </w:r>
      <w:r w:rsidRPr="00480AAD">
        <w:rPr>
          <w:rFonts w:eastAsia="Calibri"/>
          <w:color w:val="000000"/>
          <w:sz w:val="22"/>
          <w:szCs w:val="22"/>
          <w:shd w:val="clear" w:color="auto" w:fill="F2EDE4"/>
          <w:rtl/>
        </w:rPr>
        <w:t> (12 חודשים ראשונים), במונה של המשקל היחסי  יהיה אורך החיים הכלכלי ובכל שנה המונה יקטן באחד</w:t>
      </w:r>
      <w:r w:rsidRPr="00480AAD">
        <w:rPr>
          <w:rFonts w:eastAsia="Calibri"/>
          <w:color w:val="000000"/>
          <w:sz w:val="22"/>
          <w:szCs w:val="22"/>
          <w:shd w:val="clear" w:color="auto" w:fill="F2EDE4"/>
        </w:rPr>
        <w:t>.</w:t>
      </w:r>
      <w:r w:rsidRPr="00480AAD">
        <w:rPr>
          <w:rFonts w:eastAsia="Calibri"/>
          <w:color w:val="000000"/>
          <w:sz w:val="22"/>
          <w:szCs w:val="22"/>
        </w:rPr>
        <w:br/>
      </w:r>
      <w:r w:rsidRPr="00480AAD">
        <w:rPr>
          <w:rFonts w:eastAsia="Calibri"/>
          <w:color w:val="000000"/>
          <w:sz w:val="22"/>
          <w:szCs w:val="22"/>
          <w:shd w:val="clear" w:color="auto" w:fill="F2EDE4"/>
          <w:rtl/>
        </w:rPr>
        <w:t>בשיטה זו הפחת בשנה הראשונה יהיה גדול וילך ויקטן עם השנים</w:t>
      </w:r>
      <w:r w:rsidRPr="00480AAD">
        <w:rPr>
          <w:rFonts w:eastAsia="Calibri"/>
          <w:color w:val="000000"/>
          <w:sz w:val="22"/>
          <w:szCs w:val="22"/>
          <w:shd w:val="clear" w:color="auto" w:fill="F2EDE4"/>
        </w:rPr>
        <w:t>.</w:t>
      </w:r>
      <w:r w:rsidRPr="00480AAD">
        <w:rPr>
          <w:rFonts w:eastAsia="Calibri"/>
          <w:color w:val="000000"/>
          <w:sz w:val="22"/>
          <w:szCs w:val="22"/>
        </w:rPr>
        <w:br/>
      </w:r>
      <w:r w:rsidRPr="00480AAD">
        <w:rPr>
          <w:rFonts w:eastAsia="Calibri"/>
          <w:color w:val="000000"/>
          <w:sz w:val="22"/>
          <w:szCs w:val="22"/>
          <w:shd w:val="clear" w:color="auto" w:fill="F2EDE4"/>
        </w:rPr>
        <w:t> </w:t>
      </w:r>
      <w:r w:rsidRPr="00480AAD">
        <w:rPr>
          <w:rFonts w:eastAsia="Calibri"/>
          <w:color w:val="000000"/>
          <w:sz w:val="22"/>
          <w:szCs w:val="22"/>
        </w:rPr>
        <w:br/>
      </w:r>
      <w:r w:rsidRPr="00480AAD">
        <w:rPr>
          <w:rFonts w:eastAsia="Calibri"/>
          <w:color w:val="000000"/>
          <w:sz w:val="22"/>
          <w:szCs w:val="22"/>
          <w:shd w:val="clear" w:color="auto" w:fill="F2EDE4"/>
          <w:rtl/>
        </w:rPr>
        <w:t>בשיטת סיכום ספרות עולה</w:t>
      </w:r>
      <w:r w:rsidRPr="00480AAD">
        <w:rPr>
          <w:rFonts w:eastAsia="Calibri"/>
          <w:color w:val="000000"/>
          <w:sz w:val="22"/>
          <w:szCs w:val="22"/>
          <w:shd w:val="clear" w:color="auto" w:fill="F2EDE4"/>
        </w:rPr>
        <w:t>- </w:t>
      </w:r>
      <w:r w:rsidRPr="00480AAD">
        <w:rPr>
          <w:rFonts w:eastAsia="Calibri"/>
          <w:b/>
          <w:bCs/>
          <w:color w:val="000000"/>
          <w:sz w:val="22"/>
          <w:szCs w:val="22"/>
          <w:shd w:val="clear" w:color="auto" w:fill="F2EDE4"/>
          <w:rtl/>
        </w:rPr>
        <w:t>בשנה הראשונה</w:t>
      </w:r>
      <w:r w:rsidRPr="00480AAD">
        <w:rPr>
          <w:rFonts w:eastAsia="Calibri"/>
          <w:color w:val="000000"/>
          <w:sz w:val="22"/>
          <w:szCs w:val="22"/>
          <w:shd w:val="clear" w:color="auto" w:fill="F2EDE4"/>
          <w:rtl/>
        </w:rPr>
        <w:t> (12 חודשים ראשונים), במונה של המשקל היחסי  יהיה 1. בשנה השנייה 2, וכך הלאה בכל שנה גדל באחד, בשנה האחרונה המונה יהיה אורך החיים הכלכלי בשנים</w:t>
      </w:r>
      <w:r w:rsidRPr="00480AAD">
        <w:rPr>
          <w:rFonts w:ascii="Arial" w:eastAsia="Calibri" w:hAnsi="Arial" w:cs="Arial"/>
          <w:color w:val="914E3B"/>
          <w:sz w:val="22"/>
          <w:szCs w:val="22"/>
          <w:shd w:val="clear" w:color="auto" w:fill="F2EDE4"/>
        </w:rPr>
        <w:t>.</w:t>
      </w:r>
    </w:p>
    <w:p w:rsidR="004A7557" w:rsidRDefault="004A7557" w:rsidP="00C91F30">
      <w:pPr>
        <w:bidi w:val="0"/>
        <w:rPr>
          <w:rFonts w:ascii="Calibri" w:eastAsia="Calibri" w:hAnsi="Calibri" w:cs="Arial"/>
          <w:noProof/>
          <w:sz w:val="22"/>
          <w:szCs w:val="22"/>
        </w:rPr>
      </w:pPr>
    </w:p>
    <w:p w:rsidR="00C91F30" w:rsidRPr="00480AAD" w:rsidRDefault="00C91F30" w:rsidP="004A7557">
      <w:pPr>
        <w:bidi w:val="0"/>
        <w:rPr>
          <w:rFonts w:eastAsia="Calibri"/>
          <w:sz w:val="22"/>
          <w:szCs w:val="22"/>
          <w:rtl/>
        </w:rPr>
      </w:pPr>
      <w:r w:rsidRPr="00480AAD">
        <w:rPr>
          <w:rFonts w:ascii="Calibri" w:eastAsia="Calibri" w:hAnsi="Calibri" w:cs="Arial"/>
          <w:noProof/>
          <w:sz w:val="22"/>
          <w:szCs w:val="22"/>
        </w:rPr>
        <w:drawing>
          <wp:anchor distT="0" distB="0" distL="114300" distR="114300" simplePos="0" relativeHeight="251686912" behindDoc="0" locked="0" layoutInCell="1" allowOverlap="1" wp14:anchorId="78B7D3BE" wp14:editId="3F4310B7">
            <wp:simplePos x="0" y="0"/>
            <wp:positionH relativeFrom="margin">
              <wp:posOffset>838835</wp:posOffset>
            </wp:positionH>
            <wp:positionV relativeFrom="paragraph">
              <wp:posOffset>0</wp:posOffset>
            </wp:positionV>
            <wp:extent cx="3968115" cy="2099310"/>
            <wp:effectExtent l="0" t="0" r="0" b="0"/>
            <wp:wrapSquare wrapText="bothSides"/>
            <wp:docPr id="1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b="10594"/>
                    <a:stretch/>
                  </pic:blipFill>
                  <pic:spPr bwMode="auto">
                    <a:xfrm>
                      <a:off x="0" y="0"/>
                      <a:ext cx="3968115" cy="2099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91F30" w:rsidRPr="00480AAD" w:rsidRDefault="00C91F30" w:rsidP="00C91F30">
      <w:pPr>
        <w:bidi w:val="0"/>
        <w:jc w:val="right"/>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4A7557" w:rsidRDefault="004A7557" w:rsidP="004A7557">
      <w:pPr>
        <w:tabs>
          <w:tab w:val="left" w:pos="9972"/>
        </w:tabs>
        <w:bidi w:val="0"/>
        <w:jc w:val="right"/>
        <w:rPr>
          <w:rFonts w:eastAsia="Calibri"/>
          <w:b/>
          <w:bCs/>
          <w:sz w:val="22"/>
          <w:szCs w:val="22"/>
          <w:u w:val="single"/>
        </w:rPr>
      </w:pPr>
    </w:p>
    <w:p w:rsidR="00C91F30" w:rsidRDefault="00C91F30" w:rsidP="004A7557">
      <w:pPr>
        <w:tabs>
          <w:tab w:val="left" w:pos="9972"/>
        </w:tabs>
        <w:bidi w:val="0"/>
        <w:jc w:val="right"/>
        <w:rPr>
          <w:rFonts w:eastAsia="Calibri"/>
          <w:b/>
          <w:bCs/>
          <w:sz w:val="22"/>
          <w:szCs w:val="22"/>
          <w:u w:val="single"/>
        </w:rPr>
      </w:pPr>
      <w:r w:rsidRPr="00480AAD">
        <w:rPr>
          <w:rFonts w:eastAsia="Calibri"/>
          <w:b/>
          <w:bCs/>
          <w:sz w:val="22"/>
          <w:szCs w:val="22"/>
          <w:u w:val="single"/>
        </w:rPr>
        <w:t>Budgeting terminology</w:t>
      </w:r>
      <w:r w:rsidRPr="00480AAD">
        <w:rPr>
          <w:rFonts w:eastAsia="Calibri" w:hint="cs"/>
          <w:b/>
          <w:bCs/>
          <w:sz w:val="22"/>
          <w:szCs w:val="22"/>
          <w:u w:val="single"/>
          <w:rtl/>
        </w:rPr>
        <w:t>מינוחי תקציב-</w:t>
      </w:r>
    </w:p>
    <w:tbl>
      <w:tblPr>
        <w:tblStyle w:val="a5"/>
        <w:tblW w:w="0" w:type="auto"/>
        <w:tblLook w:val="04A0" w:firstRow="1" w:lastRow="0" w:firstColumn="1" w:lastColumn="0" w:noHBand="0" w:noVBand="1"/>
      </w:tblPr>
      <w:tblGrid>
        <w:gridCol w:w="4148"/>
        <w:gridCol w:w="4148"/>
      </w:tblGrid>
      <w:tr w:rsidR="00DC4272" w:rsidTr="00AD2569">
        <w:tc>
          <w:tcPr>
            <w:tcW w:w="4148" w:type="dxa"/>
            <w:vAlign w:val="center"/>
          </w:tcPr>
          <w:p w:rsidR="00DC4272" w:rsidRPr="00A509DB" w:rsidRDefault="00A509DB" w:rsidP="00AD2569">
            <w:pPr>
              <w:tabs>
                <w:tab w:val="left" w:pos="9972"/>
              </w:tabs>
              <w:bidi w:val="0"/>
              <w:jc w:val="center"/>
              <w:rPr>
                <w:rFonts w:eastAsia="Calibri"/>
                <w:sz w:val="22"/>
                <w:szCs w:val="22"/>
              </w:rPr>
            </w:pPr>
            <w:r w:rsidRPr="00A509DB">
              <w:rPr>
                <w:rFonts w:eastAsia="Calibri"/>
                <w:sz w:val="22"/>
                <w:szCs w:val="22"/>
                <w:rtl/>
              </w:rPr>
              <w:t>הוא הערך הנוכחי של סכום עתידי של כסף או זרם של תזרים מזומנים עם שיעור תשואה מוגדר.</w:t>
            </w:r>
          </w:p>
        </w:tc>
        <w:tc>
          <w:tcPr>
            <w:tcW w:w="4148" w:type="dxa"/>
            <w:vAlign w:val="center"/>
          </w:tcPr>
          <w:p w:rsidR="00DC4272" w:rsidRPr="00DC4272" w:rsidRDefault="00DC4272" w:rsidP="00AD2569">
            <w:pPr>
              <w:tabs>
                <w:tab w:val="left" w:pos="9972"/>
              </w:tabs>
              <w:jc w:val="center"/>
              <w:rPr>
                <w:rFonts w:eastAsia="Calibri"/>
                <w:b/>
                <w:bCs/>
                <w:sz w:val="22"/>
                <w:szCs w:val="22"/>
              </w:rPr>
            </w:pPr>
            <w:r w:rsidRPr="00DC4272">
              <w:rPr>
                <w:rFonts w:eastAsia="Calibri"/>
                <w:b/>
                <w:bCs/>
                <w:sz w:val="22"/>
                <w:szCs w:val="22"/>
                <w:rtl/>
              </w:rPr>
              <w:t>ערך נוכחי-</w:t>
            </w:r>
            <w:r w:rsidRPr="00DC4272">
              <w:rPr>
                <w:rFonts w:eastAsia="Calibri"/>
                <w:b/>
                <w:bCs/>
                <w:sz w:val="22"/>
                <w:szCs w:val="22"/>
                <w:lang w:val="en-GB"/>
              </w:rPr>
              <w:t>Present Value - PV</w:t>
            </w:r>
          </w:p>
          <w:p w:rsidR="00DC4272" w:rsidRPr="00DC4272" w:rsidRDefault="00DC4272" w:rsidP="00AD2569">
            <w:pPr>
              <w:tabs>
                <w:tab w:val="left" w:pos="9972"/>
              </w:tabs>
              <w:jc w:val="center"/>
              <w:rPr>
                <w:rFonts w:eastAsia="Calibri"/>
                <w:b/>
                <w:bCs/>
                <w:sz w:val="22"/>
                <w:szCs w:val="22"/>
              </w:rPr>
            </w:pPr>
          </w:p>
        </w:tc>
      </w:tr>
      <w:tr w:rsidR="00DC4272" w:rsidTr="00AD2569">
        <w:tc>
          <w:tcPr>
            <w:tcW w:w="4148" w:type="dxa"/>
            <w:vAlign w:val="center"/>
          </w:tcPr>
          <w:p w:rsidR="00DC4272" w:rsidRPr="00A509DB" w:rsidRDefault="00A509DB" w:rsidP="00AD2569">
            <w:pPr>
              <w:tabs>
                <w:tab w:val="left" w:pos="9972"/>
              </w:tabs>
              <w:bidi w:val="0"/>
              <w:jc w:val="center"/>
              <w:rPr>
                <w:rFonts w:eastAsia="Calibri"/>
                <w:sz w:val="22"/>
                <w:szCs w:val="22"/>
              </w:rPr>
            </w:pPr>
            <w:r w:rsidRPr="00A509DB">
              <w:rPr>
                <w:rFonts w:eastAsia="Calibri"/>
                <w:sz w:val="22"/>
                <w:szCs w:val="22"/>
                <w:rtl/>
              </w:rPr>
              <w:t>הוא שווי של נכס או מזומן במועד מסוים בעתיד, שהוא שווה ערך לסכום מסוים היום</w:t>
            </w:r>
          </w:p>
        </w:tc>
        <w:tc>
          <w:tcPr>
            <w:tcW w:w="4148" w:type="dxa"/>
            <w:vAlign w:val="center"/>
          </w:tcPr>
          <w:p w:rsidR="00DC4272" w:rsidRPr="00DC4272" w:rsidRDefault="00DC4272" w:rsidP="00AD2569">
            <w:pPr>
              <w:tabs>
                <w:tab w:val="left" w:pos="3145"/>
                <w:tab w:val="left" w:pos="9972"/>
              </w:tabs>
              <w:jc w:val="center"/>
              <w:rPr>
                <w:rFonts w:eastAsia="Calibri"/>
                <w:b/>
                <w:bCs/>
                <w:sz w:val="22"/>
                <w:szCs w:val="22"/>
              </w:rPr>
            </w:pPr>
            <w:r w:rsidRPr="00DC4272">
              <w:rPr>
                <w:rFonts w:eastAsia="Calibri"/>
                <w:b/>
                <w:bCs/>
                <w:sz w:val="22"/>
                <w:szCs w:val="22"/>
                <w:rtl/>
              </w:rPr>
              <w:t xml:space="preserve">ערך עתידי - </w:t>
            </w:r>
            <w:r w:rsidRPr="00DC4272">
              <w:rPr>
                <w:rFonts w:eastAsia="Calibri"/>
                <w:b/>
                <w:bCs/>
                <w:sz w:val="22"/>
                <w:szCs w:val="22"/>
                <w:lang w:val="en-GB"/>
              </w:rPr>
              <w:t>Future Value - FV</w:t>
            </w:r>
          </w:p>
          <w:p w:rsidR="00DC4272" w:rsidRPr="00DC4272" w:rsidRDefault="00DC4272" w:rsidP="00AD2569">
            <w:pPr>
              <w:tabs>
                <w:tab w:val="left" w:pos="3145"/>
                <w:tab w:val="left" w:pos="9972"/>
              </w:tabs>
              <w:jc w:val="center"/>
              <w:rPr>
                <w:rFonts w:eastAsia="Calibri"/>
                <w:b/>
                <w:bCs/>
                <w:sz w:val="22"/>
                <w:szCs w:val="22"/>
              </w:rPr>
            </w:pPr>
          </w:p>
        </w:tc>
      </w:tr>
      <w:tr w:rsidR="00DC4272" w:rsidTr="00AD2569">
        <w:tc>
          <w:tcPr>
            <w:tcW w:w="4148" w:type="dxa"/>
            <w:vAlign w:val="center"/>
          </w:tcPr>
          <w:p w:rsidR="00DC4272" w:rsidRPr="00A509DB" w:rsidRDefault="00A509DB" w:rsidP="00AD2569">
            <w:pPr>
              <w:tabs>
                <w:tab w:val="left" w:pos="9972"/>
              </w:tabs>
              <w:bidi w:val="0"/>
              <w:jc w:val="center"/>
              <w:rPr>
                <w:rFonts w:eastAsia="Calibri"/>
                <w:sz w:val="22"/>
                <w:szCs w:val="22"/>
              </w:rPr>
            </w:pPr>
            <w:r w:rsidRPr="00A509DB">
              <w:rPr>
                <w:rFonts w:eastAsia="Calibri"/>
                <w:sz w:val="22"/>
                <w:szCs w:val="22"/>
                <w:rtl/>
              </w:rPr>
              <w:t>הוא שווי של נכס או מזומן במועד מסוים בעתיד, שהוא שווה ערך לסכום מסוים היום</w:t>
            </w:r>
          </w:p>
        </w:tc>
        <w:tc>
          <w:tcPr>
            <w:tcW w:w="4148" w:type="dxa"/>
            <w:vAlign w:val="center"/>
          </w:tcPr>
          <w:p w:rsidR="00DC4272" w:rsidRPr="00DC4272" w:rsidRDefault="00DC4272" w:rsidP="00AD2569">
            <w:pPr>
              <w:tabs>
                <w:tab w:val="left" w:pos="9972"/>
              </w:tabs>
              <w:bidi w:val="0"/>
              <w:jc w:val="center"/>
              <w:rPr>
                <w:rFonts w:eastAsia="Calibri"/>
                <w:b/>
                <w:bCs/>
                <w:sz w:val="22"/>
                <w:szCs w:val="22"/>
              </w:rPr>
            </w:pPr>
            <w:r w:rsidRPr="00DC4272">
              <w:rPr>
                <w:rFonts w:eastAsia="Calibri"/>
                <w:b/>
                <w:bCs/>
                <w:sz w:val="22"/>
                <w:szCs w:val="22"/>
              </w:rPr>
              <w:t>Net Present Value - NPV</w:t>
            </w:r>
          </w:p>
          <w:p w:rsidR="00DC4272" w:rsidRPr="00DC4272" w:rsidRDefault="00DC4272" w:rsidP="00AD2569">
            <w:pPr>
              <w:tabs>
                <w:tab w:val="left" w:pos="9972"/>
              </w:tabs>
              <w:bidi w:val="0"/>
              <w:jc w:val="center"/>
              <w:rPr>
                <w:rFonts w:eastAsia="Calibri"/>
                <w:b/>
                <w:bCs/>
                <w:sz w:val="22"/>
                <w:szCs w:val="22"/>
              </w:rPr>
            </w:pPr>
          </w:p>
        </w:tc>
      </w:tr>
      <w:tr w:rsidR="00DC4272" w:rsidTr="00AD2569">
        <w:tc>
          <w:tcPr>
            <w:tcW w:w="4148" w:type="dxa"/>
            <w:vAlign w:val="center"/>
          </w:tcPr>
          <w:p w:rsidR="00DC4272" w:rsidRPr="00A509DB" w:rsidRDefault="00A509DB" w:rsidP="00AD2569">
            <w:pPr>
              <w:tabs>
                <w:tab w:val="left" w:pos="9972"/>
              </w:tabs>
              <w:bidi w:val="0"/>
              <w:jc w:val="center"/>
              <w:rPr>
                <w:rFonts w:eastAsia="Calibri"/>
                <w:sz w:val="22"/>
                <w:szCs w:val="22"/>
                <w:rtl/>
              </w:rPr>
            </w:pPr>
            <w:r w:rsidRPr="00A509DB">
              <w:rPr>
                <w:rFonts w:eastAsia="Calibri"/>
                <w:sz w:val="22"/>
                <w:szCs w:val="22"/>
                <w:rtl/>
              </w:rPr>
              <w:t>הוא מדד למדידת הרווחיות של השקעות פוטנציאליות.</w:t>
            </w:r>
          </w:p>
        </w:tc>
        <w:tc>
          <w:tcPr>
            <w:tcW w:w="4148" w:type="dxa"/>
            <w:vAlign w:val="center"/>
          </w:tcPr>
          <w:p w:rsidR="00DC4272" w:rsidRPr="00DC4272" w:rsidRDefault="00DC4272" w:rsidP="00AD2569">
            <w:pPr>
              <w:tabs>
                <w:tab w:val="left" w:pos="9972"/>
              </w:tabs>
              <w:bidi w:val="0"/>
              <w:jc w:val="center"/>
              <w:rPr>
                <w:rFonts w:eastAsia="Calibri"/>
                <w:b/>
                <w:bCs/>
                <w:sz w:val="22"/>
                <w:szCs w:val="22"/>
              </w:rPr>
            </w:pPr>
            <w:r w:rsidRPr="00DC4272">
              <w:rPr>
                <w:rFonts w:eastAsia="Calibri"/>
                <w:b/>
                <w:bCs/>
                <w:sz w:val="22"/>
                <w:szCs w:val="22"/>
              </w:rPr>
              <w:t>Internal Rate of Return  - IRR</w:t>
            </w:r>
          </w:p>
          <w:p w:rsidR="00DC4272" w:rsidRPr="00DC4272" w:rsidRDefault="00DC4272" w:rsidP="00AD2569">
            <w:pPr>
              <w:tabs>
                <w:tab w:val="left" w:pos="9972"/>
              </w:tabs>
              <w:bidi w:val="0"/>
              <w:jc w:val="center"/>
              <w:rPr>
                <w:rFonts w:eastAsia="Calibri"/>
                <w:b/>
                <w:bCs/>
                <w:sz w:val="22"/>
                <w:szCs w:val="22"/>
              </w:rPr>
            </w:pPr>
          </w:p>
        </w:tc>
      </w:tr>
      <w:tr w:rsidR="00DC4272" w:rsidTr="00AD2569">
        <w:tc>
          <w:tcPr>
            <w:tcW w:w="4148" w:type="dxa"/>
            <w:vAlign w:val="center"/>
          </w:tcPr>
          <w:p w:rsidR="00DC4272" w:rsidRPr="00A509DB" w:rsidRDefault="00A509DB" w:rsidP="00AD2569">
            <w:pPr>
              <w:tabs>
                <w:tab w:val="left" w:pos="9972"/>
              </w:tabs>
              <w:bidi w:val="0"/>
              <w:jc w:val="center"/>
              <w:rPr>
                <w:rFonts w:eastAsia="Calibri"/>
                <w:sz w:val="22"/>
                <w:szCs w:val="22"/>
              </w:rPr>
            </w:pPr>
            <w:r w:rsidRPr="00A509DB">
              <w:rPr>
                <w:rFonts w:eastAsia="Calibri"/>
                <w:sz w:val="22"/>
                <w:szCs w:val="22"/>
                <w:rtl/>
              </w:rPr>
              <w:t>הוא משך הזמן הדרוש כדי להחזיר את עלות ההשקעה.</w:t>
            </w:r>
          </w:p>
        </w:tc>
        <w:tc>
          <w:tcPr>
            <w:tcW w:w="4148" w:type="dxa"/>
            <w:vAlign w:val="center"/>
          </w:tcPr>
          <w:p w:rsidR="00DC4272" w:rsidRDefault="00DC4272" w:rsidP="00AD2569">
            <w:pPr>
              <w:tabs>
                <w:tab w:val="left" w:pos="9972"/>
              </w:tabs>
              <w:bidi w:val="0"/>
              <w:jc w:val="center"/>
              <w:rPr>
                <w:rFonts w:eastAsia="Calibri"/>
                <w:b/>
                <w:bCs/>
                <w:sz w:val="22"/>
                <w:szCs w:val="22"/>
              </w:rPr>
            </w:pPr>
            <w:r w:rsidRPr="00DC4272">
              <w:rPr>
                <w:rFonts w:eastAsia="Calibri"/>
                <w:b/>
                <w:bCs/>
                <w:sz w:val="22"/>
                <w:szCs w:val="22"/>
              </w:rPr>
              <w:t>Internal Rate of Return  - IRR</w:t>
            </w:r>
          </w:p>
          <w:p w:rsidR="00A509DB" w:rsidRPr="00DC4272" w:rsidRDefault="00A509DB" w:rsidP="00AD2569">
            <w:pPr>
              <w:tabs>
                <w:tab w:val="left" w:pos="9972"/>
              </w:tabs>
              <w:bidi w:val="0"/>
              <w:jc w:val="center"/>
              <w:rPr>
                <w:rFonts w:eastAsia="Calibri"/>
                <w:b/>
                <w:bCs/>
                <w:sz w:val="22"/>
                <w:szCs w:val="22"/>
              </w:rPr>
            </w:pPr>
          </w:p>
        </w:tc>
      </w:tr>
    </w:tbl>
    <w:p w:rsidR="00C91F30" w:rsidRDefault="00C91F30" w:rsidP="00AD2569">
      <w:pPr>
        <w:bidi w:val="0"/>
        <w:jc w:val="right"/>
        <w:rPr>
          <w:rFonts w:eastAsia="Calibri"/>
          <w:b/>
          <w:bCs/>
          <w:sz w:val="22"/>
          <w:szCs w:val="22"/>
          <w:u w:val="single"/>
          <w:rtl/>
        </w:rPr>
      </w:pPr>
      <w:r w:rsidRPr="00480AAD">
        <w:rPr>
          <w:rFonts w:eastAsia="Calibri" w:hint="cs"/>
          <w:b/>
          <w:bCs/>
          <w:sz w:val="22"/>
          <w:szCs w:val="22"/>
          <w:u w:val="single"/>
          <w:rtl/>
        </w:rPr>
        <w:t xml:space="preserve">נוסחאות </w:t>
      </w:r>
      <w:r w:rsidR="00DC4272" w:rsidRPr="00480AAD">
        <w:rPr>
          <w:rFonts w:eastAsia="Calibri" w:hint="cs"/>
          <w:b/>
          <w:bCs/>
          <w:sz w:val="22"/>
          <w:szCs w:val="22"/>
          <w:u w:val="single"/>
          <w:rtl/>
        </w:rPr>
        <w:t>עיקריו</w:t>
      </w:r>
      <w:r w:rsidR="00AD2569">
        <w:rPr>
          <w:rFonts w:eastAsia="Calibri" w:hint="cs"/>
          <w:b/>
          <w:bCs/>
          <w:sz w:val="22"/>
          <w:szCs w:val="22"/>
          <w:u w:val="single"/>
          <w:rtl/>
        </w:rPr>
        <w:t>ת</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21707" w:rsidTr="00321707">
        <w:tc>
          <w:tcPr>
            <w:tcW w:w="4148" w:type="dxa"/>
          </w:tcPr>
          <w:p w:rsidR="00321707" w:rsidRDefault="00321707" w:rsidP="00321707">
            <w:pPr>
              <w:bidi w:val="0"/>
              <w:jc w:val="center"/>
              <w:rPr>
                <w:rFonts w:eastAsia="Calibri"/>
                <w:b/>
                <w:bCs/>
                <w:sz w:val="22"/>
                <w:szCs w:val="22"/>
                <w:u w:val="single"/>
              </w:rPr>
            </w:pPr>
            <w:r>
              <w:rPr>
                <w:noProof/>
              </w:rPr>
              <w:drawing>
                <wp:inline distT="0" distB="0" distL="0" distR="0" wp14:anchorId="5A2FE945" wp14:editId="6E050169">
                  <wp:extent cx="1471574" cy="702342"/>
                  <wp:effectExtent l="0" t="0" r="0" b="254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478456" cy="705627"/>
                          </a:xfrm>
                          <a:prstGeom prst="rect">
                            <a:avLst/>
                          </a:prstGeom>
                        </pic:spPr>
                      </pic:pic>
                    </a:graphicData>
                  </a:graphic>
                </wp:inline>
              </w:drawing>
            </w:r>
          </w:p>
        </w:tc>
        <w:tc>
          <w:tcPr>
            <w:tcW w:w="4148" w:type="dxa"/>
          </w:tcPr>
          <w:p w:rsidR="00321707" w:rsidRDefault="00321707" w:rsidP="00321707">
            <w:pPr>
              <w:bidi w:val="0"/>
              <w:jc w:val="center"/>
              <w:rPr>
                <w:rFonts w:eastAsia="Calibri"/>
                <w:b/>
                <w:bCs/>
                <w:sz w:val="22"/>
                <w:szCs w:val="22"/>
                <w:u w:val="single"/>
              </w:rPr>
            </w:pPr>
            <w:r>
              <w:rPr>
                <w:noProof/>
              </w:rPr>
              <w:drawing>
                <wp:inline distT="0" distB="0" distL="0" distR="0" wp14:anchorId="536410BA" wp14:editId="5156296E">
                  <wp:extent cx="1440790" cy="670135"/>
                  <wp:effectExtent l="0" t="0" r="762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49601" cy="674233"/>
                          </a:xfrm>
                          <a:prstGeom prst="rect">
                            <a:avLst/>
                          </a:prstGeom>
                        </pic:spPr>
                      </pic:pic>
                    </a:graphicData>
                  </a:graphic>
                </wp:inline>
              </w:drawing>
            </w:r>
          </w:p>
        </w:tc>
      </w:tr>
      <w:tr w:rsidR="00321707" w:rsidTr="00321707">
        <w:tc>
          <w:tcPr>
            <w:tcW w:w="4148" w:type="dxa"/>
          </w:tcPr>
          <w:p w:rsidR="00321707" w:rsidRDefault="00321707" w:rsidP="00321707">
            <w:pPr>
              <w:bidi w:val="0"/>
              <w:jc w:val="center"/>
              <w:rPr>
                <w:rFonts w:eastAsia="Calibri"/>
                <w:b/>
                <w:bCs/>
                <w:sz w:val="22"/>
                <w:szCs w:val="22"/>
                <w:u w:val="single"/>
              </w:rPr>
            </w:pPr>
            <w:r>
              <w:rPr>
                <w:noProof/>
              </w:rPr>
              <w:drawing>
                <wp:inline distT="0" distB="0" distL="0" distR="0" wp14:anchorId="07E6BE4C" wp14:editId="495864A5">
                  <wp:extent cx="1476832" cy="878116"/>
                  <wp:effectExtent l="0" t="0" r="0" b="0"/>
                  <wp:docPr id="161796" name="תמונה 16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80257" cy="880152"/>
                          </a:xfrm>
                          <a:prstGeom prst="rect">
                            <a:avLst/>
                          </a:prstGeom>
                        </pic:spPr>
                      </pic:pic>
                    </a:graphicData>
                  </a:graphic>
                </wp:inline>
              </w:drawing>
            </w:r>
          </w:p>
        </w:tc>
        <w:tc>
          <w:tcPr>
            <w:tcW w:w="4148" w:type="dxa"/>
          </w:tcPr>
          <w:p w:rsidR="00321707" w:rsidRDefault="00321707" w:rsidP="00321707">
            <w:pPr>
              <w:bidi w:val="0"/>
              <w:jc w:val="center"/>
              <w:rPr>
                <w:rFonts w:eastAsia="Calibri"/>
                <w:b/>
                <w:bCs/>
                <w:sz w:val="22"/>
                <w:szCs w:val="22"/>
                <w:u w:val="single"/>
              </w:rPr>
            </w:pPr>
            <w:r>
              <w:rPr>
                <w:noProof/>
              </w:rPr>
              <w:drawing>
                <wp:inline distT="0" distB="0" distL="0" distR="0" wp14:anchorId="6C12F9F1" wp14:editId="0EEAEE8B">
                  <wp:extent cx="1381049" cy="815407"/>
                  <wp:effectExtent l="0" t="0" r="0" b="3810"/>
                  <wp:docPr id="161795" name="תמונה 16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84753" cy="817594"/>
                          </a:xfrm>
                          <a:prstGeom prst="rect">
                            <a:avLst/>
                          </a:prstGeom>
                        </pic:spPr>
                      </pic:pic>
                    </a:graphicData>
                  </a:graphic>
                </wp:inline>
              </w:drawing>
            </w:r>
          </w:p>
        </w:tc>
      </w:tr>
    </w:tbl>
    <w:p w:rsidR="004A7557" w:rsidRDefault="004A7557" w:rsidP="004A7557">
      <w:pPr>
        <w:tabs>
          <w:tab w:val="left" w:pos="6405"/>
        </w:tabs>
        <w:rPr>
          <w:rFonts w:eastAsia="Calibri"/>
          <w:sz w:val="22"/>
          <w:szCs w:val="22"/>
        </w:rPr>
      </w:pPr>
      <w:r>
        <w:rPr>
          <w:rFonts w:eastAsia="Calibri"/>
          <w:sz w:val="22"/>
          <w:szCs w:val="22"/>
        </w:rPr>
        <w:tab/>
      </w:r>
    </w:p>
    <w:p w:rsidR="00C91F30" w:rsidRPr="00480AAD" w:rsidRDefault="00321707" w:rsidP="004A7557">
      <w:pPr>
        <w:tabs>
          <w:tab w:val="left" w:pos="6405"/>
        </w:tabs>
        <w:rPr>
          <w:rFonts w:eastAsia="Calibri"/>
          <w:b/>
          <w:bCs/>
          <w:sz w:val="22"/>
          <w:szCs w:val="22"/>
          <w:u w:val="single"/>
          <w:rtl/>
        </w:rPr>
      </w:pPr>
      <w:r w:rsidRPr="00480AAD">
        <w:rPr>
          <w:rFonts w:eastAsia="Calibri"/>
          <w:noProof/>
          <w:sz w:val="22"/>
          <w:szCs w:val="22"/>
        </w:rPr>
        <w:drawing>
          <wp:anchor distT="0" distB="0" distL="114300" distR="114300" simplePos="0" relativeHeight="251689984" behindDoc="1" locked="0" layoutInCell="1" allowOverlap="1" wp14:anchorId="20C352C3" wp14:editId="004ACEAC">
            <wp:simplePos x="0" y="0"/>
            <wp:positionH relativeFrom="margin">
              <wp:posOffset>-38100</wp:posOffset>
            </wp:positionH>
            <wp:positionV relativeFrom="paragraph">
              <wp:posOffset>194310</wp:posOffset>
            </wp:positionV>
            <wp:extent cx="1776095" cy="967740"/>
            <wp:effectExtent l="0" t="0" r="0" b="3810"/>
            <wp:wrapTight wrapText="bothSides">
              <wp:wrapPolygon edited="0">
                <wp:start x="0" y="0"/>
                <wp:lineTo x="0" y="21260"/>
                <wp:lineTo x="21314" y="21260"/>
                <wp:lineTo x="21314" y="0"/>
                <wp:lineTo x="0" y="0"/>
              </wp:wrapPolygon>
            </wp:wrapTight>
            <wp:docPr id="116" name="תמונה 4">
              <a:extLst xmlns:a="http://schemas.openxmlformats.org/drawingml/2006/main">
                <a:ext uri="{FF2B5EF4-FFF2-40B4-BE49-F238E27FC236}">
                  <a16:creationId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082F842B-33D0-4318-9926-F5A5C1198E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082F842B-33D0-4318-9926-F5A5C1198E54}"/>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776095" cy="967740"/>
                    </a:xfrm>
                    <a:prstGeom prst="rect">
                      <a:avLst/>
                    </a:prstGeom>
                  </pic:spPr>
                </pic:pic>
              </a:graphicData>
            </a:graphic>
          </wp:anchor>
        </w:drawing>
      </w:r>
      <w:r w:rsidR="00C91F30" w:rsidRPr="00480AAD">
        <w:rPr>
          <w:rFonts w:eastAsia="Calibri" w:hint="cs"/>
          <w:b/>
          <w:bCs/>
          <w:sz w:val="22"/>
          <w:szCs w:val="22"/>
          <w:u w:val="single"/>
          <w:rtl/>
        </w:rPr>
        <w:t>ערך נוכחי</w:t>
      </w:r>
      <w:r w:rsidR="00C91F30" w:rsidRPr="00480AAD">
        <w:rPr>
          <w:rFonts w:eastAsia="Calibri"/>
          <w:b/>
          <w:bCs/>
          <w:sz w:val="22"/>
          <w:szCs w:val="22"/>
          <w:u w:val="single"/>
        </w:rPr>
        <w:t>-Present Value Interest Factor - PVIF</w:t>
      </w:r>
    </w:p>
    <w:p w:rsidR="001A1C96" w:rsidRPr="00480AAD" w:rsidRDefault="00C91F30" w:rsidP="001A1C96">
      <w:pPr>
        <w:bidi w:val="0"/>
        <w:jc w:val="right"/>
        <w:rPr>
          <w:rFonts w:eastAsia="Calibri"/>
          <w:sz w:val="22"/>
          <w:szCs w:val="22"/>
          <w:rtl/>
        </w:rPr>
      </w:pPr>
      <w:r w:rsidRPr="00480AAD">
        <w:rPr>
          <w:rFonts w:eastAsia="Calibri" w:hint="cs"/>
          <w:sz w:val="22"/>
          <w:szCs w:val="22"/>
          <w:rtl/>
        </w:rPr>
        <w:t>הוא גורם שניתן להשתמש בו כדי לפשט את החישוב למציאת הערך הנוכחי של סדרה של ערכים.</w:t>
      </w:r>
    </w:p>
    <w:p w:rsidR="00C91F30" w:rsidRPr="00480AAD" w:rsidRDefault="00C91F30" w:rsidP="001A1C96">
      <w:pPr>
        <w:bidi w:val="0"/>
        <w:jc w:val="right"/>
        <w:rPr>
          <w:rFonts w:eastAsia="Calibri"/>
          <w:sz w:val="22"/>
          <w:szCs w:val="22"/>
        </w:rPr>
      </w:pPr>
      <w:r w:rsidRPr="00480AAD">
        <w:rPr>
          <w:rFonts w:eastAsia="Calibri"/>
          <w:sz w:val="22"/>
          <w:szCs w:val="22"/>
        </w:rPr>
        <w:t>r</w:t>
      </w:r>
      <w:r w:rsidRPr="00480AAD">
        <w:rPr>
          <w:rFonts w:eastAsia="Calibri" w:hint="cs"/>
          <w:sz w:val="22"/>
          <w:szCs w:val="22"/>
          <w:rtl/>
        </w:rPr>
        <w:t xml:space="preserve"> </w:t>
      </w:r>
      <w:r w:rsidRPr="00480AAD">
        <w:rPr>
          <w:rFonts w:eastAsia="Calibri"/>
          <w:sz w:val="22"/>
          <w:szCs w:val="22"/>
        </w:rPr>
        <w:t>-</w:t>
      </w:r>
      <w:r w:rsidRPr="00480AAD">
        <w:rPr>
          <w:rFonts w:eastAsia="Calibri" w:hint="cs"/>
          <w:sz w:val="22"/>
          <w:szCs w:val="22"/>
          <w:rtl/>
        </w:rPr>
        <w:t>ריבית</w:t>
      </w:r>
    </w:p>
    <w:p w:rsidR="00C91F30" w:rsidRDefault="00C91F30" w:rsidP="00C91F30">
      <w:pPr>
        <w:bidi w:val="0"/>
        <w:jc w:val="right"/>
        <w:rPr>
          <w:rFonts w:eastAsia="Calibri"/>
          <w:sz w:val="22"/>
          <w:szCs w:val="22"/>
        </w:rPr>
      </w:pPr>
      <w:r w:rsidRPr="00480AAD">
        <w:rPr>
          <w:rFonts w:eastAsia="Calibri"/>
          <w:sz w:val="22"/>
          <w:szCs w:val="22"/>
        </w:rPr>
        <w:t>T</w:t>
      </w:r>
      <w:r w:rsidRPr="00480AAD">
        <w:rPr>
          <w:rFonts w:eastAsia="Calibri" w:hint="cs"/>
          <w:sz w:val="22"/>
          <w:szCs w:val="22"/>
          <w:rtl/>
        </w:rPr>
        <w:t xml:space="preserve"> </w:t>
      </w:r>
      <w:r w:rsidRPr="00480AAD">
        <w:rPr>
          <w:rFonts w:eastAsia="Calibri"/>
          <w:sz w:val="22"/>
          <w:szCs w:val="22"/>
        </w:rPr>
        <w:t>-</w:t>
      </w:r>
      <w:r w:rsidRPr="00480AAD">
        <w:rPr>
          <w:rFonts w:eastAsia="Calibri" w:hint="cs"/>
          <w:sz w:val="22"/>
          <w:szCs w:val="22"/>
          <w:rtl/>
        </w:rPr>
        <w:t>מספר תקופות</w:t>
      </w:r>
    </w:p>
    <w:tbl>
      <w:tblPr>
        <w:tblStyle w:val="a5"/>
        <w:tblW w:w="3508" w:type="dxa"/>
        <w:tblInd w:w="4790" w:type="dxa"/>
        <w:tblLook w:val="0600" w:firstRow="0" w:lastRow="0" w:firstColumn="0" w:lastColumn="0" w:noHBand="1" w:noVBand="1"/>
      </w:tblPr>
      <w:tblGrid>
        <w:gridCol w:w="840"/>
        <w:gridCol w:w="667"/>
        <w:gridCol w:w="667"/>
        <w:gridCol w:w="667"/>
        <w:gridCol w:w="667"/>
      </w:tblGrid>
      <w:tr w:rsidR="0028669E" w:rsidRPr="0028669E" w:rsidTr="008A3AAF">
        <w:trPr>
          <w:trHeight w:val="70"/>
        </w:trPr>
        <w:tc>
          <w:tcPr>
            <w:tcW w:w="0" w:type="auto"/>
            <w:shd w:val="clear" w:color="auto" w:fill="E7E6E6" w:themeFill="background2"/>
            <w:hideMark/>
          </w:tcPr>
          <w:p w:rsidR="0028669E" w:rsidRPr="0028669E" w:rsidRDefault="0028669E" w:rsidP="0028669E">
            <w:pPr>
              <w:bidi w:val="0"/>
              <w:spacing w:after="160" w:line="259" w:lineRule="auto"/>
              <w:jc w:val="right"/>
              <w:rPr>
                <w:rFonts w:eastAsia="Calibri"/>
                <w:b/>
                <w:bCs/>
                <w:sz w:val="22"/>
                <w:szCs w:val="22"/>
              </w:rPr>
            </w:pPr>
            <w:r w:rsidRPr="0028669E">
              <w:rPr>
                <w:rFonts w:eastAsia="Calibri"/>
                <w:b/>
                <w:bCs/>
                <w:sz w:val="22"/>
                <w:szCs w:val="22"/>
                <w:lang w:val="en-GB"/>
              </w:rPr>
              <w:t>Period</w:t>
            </w:r>
          </w:p>
        </w:tc>
        <w:tc>
          <w:tcPr>
            <w:tcW w:w="0" w:type="auto"/>
            <w:shd w:val="clear" w:color="auto" w:fill="E7E6E6" w:themeFill="background2"/>
            <w:hideMark/>
          </w:tcPr>
          <w:p w:rsidR="0028669E" w:rsidRPr="0028669E" w:rsidRDefault="0028669E" w:rsidP="0028669E">
            <w:pPr>
              <w:bidi w:val="0"/>
              <w:spacing w:after="160" w:line="259" w:lineRule="auto"/>
              <w:jc w:val="right"/>
              <w:rPr>
                <w:rFonts w:eastAsia="Calibri"/>
                <w:b/>
                <w:bCs/>
                <w:sz w:val="22"/>
                <w:szCs w:val="22"/>
                <w:rtl/>
              </w:rPr>
            </w:pPr>
            <w:r w:rsidRPr="0028669E">
              <w:rPr>
                <w:rFonts w:eastAsia="Calibri"/>
                <w:b/>
                <w:bCs/>
                <w:sz w:val="22"/>
                <w:szCs w:val="22"/>
                <w:lang w:val="ru-RU"/>
              </w:rPr>
              <w:t>5%</w:t>
            </w:r>
          </w:p>
        </w:tc>
        <w:tc>
          <w:tcPr>
            <w:tcW w:w="0" w:type="auto"/>
            <w:shd w:val="clear" w:color="auto" w:fill="E7E6E6" w:themeFill="background2"/>
            <w:hideMark/>
          </w:tcPr>
          <w:p w:rsidR="0028669E" w:rsidRPr="0028669E" w:rsidRDefault="0028669E" w:rsidP="0028669E">
            <w:pPr>
              <w:bidi w:val="0"/>
              <w:spacing w:after="160" w:line="259" w:lineRule="auto"/>
              <w:jc w:val="right"/>
              <w:rPr>
                <w:rFonts w:eastAsia="Calibri"/>
                <w:b/>
                <w:bCs/>
                <w:sz w:val="22"/>
                <w:szCs w:val="22"/>
                <w:rtl/>
              </w:rPr>
            </w:pPr>
            <w:r w:rsidRPr="0028669E">
              <w:rPr>
                <w:rFonts w:eastAsia="Calibri"/>
                <w:b/>
                <w:bCs/>
                <w:sz w:val="22"/>
                <w:szCs w:val="22"/>
                <w:lang w:val="ru-RU"/>
              </w:rPr>
              <w:t>7%</w:t>
            </w:r>
          </w:p>
        </w:tc>
        <w:tc>
          <w:tcPr>
            <w:tcW w:w="0" w:type="auto"/>
            <w:shd w:val="clear" w:color="auto" w:fill="E7E6E6" w:themeFill="background2"/>
            <w:hideMark/>
          </w:tcPr>
          <w:p w:rsidR="0028669E" w:rsidRPr="0028669E" w:rsidRDefault="0028669E" w:rsidP="0028669E">
            <w:pPr>
              <w:bidi w:val="0"/>
              <w:spacing w:after="160" w:line="259" w:lineRule="auto"/>
              <w:jc w:val="right"/>
              <w:rPr>
                <w:rFonts w:eastAsia="Calibri"/>
                <w:b/>
                <w:bCs/>
                <w:sz w:val="22"/>
                <w:szCs w:val="22"/>
                <w:rtl/>
              </w:rPr>
            </w:pPr>
            <w:r w:rsidRPr="0028669E">
              <w:rPr>
                <w:rFonts w:eastAsia="Calibri"/>
                <w:b/>
                <w:bCs/>
                <w:sz w:val="22"/>
                <w:szCs w:val="22"/>
                <w:lang w:val="ru-RU"/>
              </w:rPr>
              <w:t>8%</w:t>
            </w:r>
          </w:p>
        </w:tc>
        <w:tc>
          <w:tcPr>
            <w:tcW w:w="0" w:type="auto"/>
            <w:shd w:val="clear" w:color="auto" w:fill="E7E6E6" w:themeFill="background2"/>
            <w:hideMark/>
          </w:tcPr>
          <w:p w:rsidR="0028669E" w:rsidRPr="0028669E" w:rsidRDefault="0028669E" w:rsidP="0028669E">
            <w:pPr>
              <w:bidi w:val="0"/>
              <w:spacing w:after="160" w:line="259" w:lineRule="auto"/>
              <w:jc w:val="right"/>
              <w:rPr>
                <w:rFonts w:eastAsia="Calibri"/>
                <w:b/>
                <w:bCs/>
                <w:sz w:val="22"/>
                <w:szCs w:val="22"/>
                <w:rtl/>
              </w:rPr>
            </w:pPr>
            <w:r w:rsidRPr="0028669E">
              <w:rPr>
                <w:rFonts w:eastAsia="Calibri"/>
                <w:b/>
                <w:bCs/>
                <w:sz w:val="22"/>
                <w:szCs w:val="22"/>
                <w:lang w:val="ru-RU"/>
              </w:rPr>
              <w:t>12%</w:t>
            </w:r>
          </w:p>
        </w:tc>
      </w:tr>
      <w:tr w:rsidR="0028669E" w:rsidRPr="0028669E" w:rsidTr="008A3AAF">
        <w:trPr>
          <w:trHeight w:val="70"/>
        </w:trPr>
        <w:tc>
          <w:tcPr>
            <w:tcW w:w="0" w:type="auto"/>
            <w:shd w:val="clear" w:color="auto" w:fill="E7E6E6" w:themeFill="background2"/>
            <w:hideMark/>
          </w:tcPr>
          <w:p w:rsidR="0028669E" w:rsidRPr="0028669E" w:rsidRDefault="0028669E" w:rsidP="0028669E">
            <w:pPr>
              <w:bidi w:val="0"/>
              <w:spacing w:after="160" w:line="259" w:lineRule="auto"/>
              <w:jc w:val="right"/>
              <w:rPr>
                <w:rFonts w:eastAsia="Calibri"/>
                <w:b/>
                <w:bCs/>
                <w:sz w:val="22"/>
                <w:szCs w:val="22"/>
                <w:rtl/>
              </w:rPr>
            </w:pPr>
            <w:r w:rsidRPr="0028669E">
              <w:rPr>
                <w:rFonts w:eastAsia="Calibri"/>
                <w:b/>
                <w:bCs/>
                <w:sz w:val="22"/>
                <w:szCs w:val="22"/>
                <w:lang w:val="ru-RU"/>
              </w:rPr>
              <w:t>1</w:t>
            </w:r>
          </w:p>
        </w:tc>
        <w:tc>
          <w:tcPr>
            <w:tcW w:w="0" w:type="auto"/>
            <w:hideMark/>
          </w:tcPr>
          <w:p w:rsidR="0028669E" w:rsidRPr="0028669E" w:rsidRDefault="0028669E" w:rsidP="0028669E">
            <w:pPr>
              <w:bidi w:val="0"/>
              <w:spacing w:after="160" w:line="259" w:lineRule="auto"/>
              <w:jc w:val="right"/>
              <w:rPr>
                <w:rFonts w:eastAsia="Calibri"/>
                <w:b/>
                <w:bCs/>
                <w:sz w:val="22"/>
                <w:szCs w:val="22"/>
                <w:rtl/>
              </w:rPr>
            </w:pPr>
            <w:r w:rsidRPr="0028669E">
              <w:rPr>
                <w:rFonts w:eastAsia="Calibri"/>
                <w:b/>
                <w:bCs/>
                <w:sz w:val="22"/>
                <w:szCs w:val="22"/>
                <w:lang w:val="ru-RU"/>
              </w:rPr>
              <w:t>0</w:t>
            </w:r>
            <w:r w:rsidRPr="0028669E">
              <w:rPr>
                <w:rFonts w:eastAsia="Calibri"/>
                <w:b/>
                <w:bCs/>
                <w:sz w:val="22"/>
                <w:szCs w:val="22"/>
              </w:rPr>
              <w:t>.</w:t>
            </w:r>
            <w:r w:rsidRPr="0028669E">
              <w:rPr>
                <w:rFonts w:eastAsia="Calibri"/>
                <w:b/>
                <w:bCs/>
                <w:sz w:val="22"/>
                <w:szCs w:val="22"/>
                <w:lang w:val="ru-RU"/>
              </w:rPr>
              <w:t xml:space="preserve">952 </w:t>
            </w:r>
          </w:p>
        </w:tc>
        <w:tc>
          <w:tcPr>
            <w:tcW w:w="0" w:type="auto"/>
            <w:hideMark/>
          </w:tcPr>
          <w:p w:rsidR="0028669E" w:rsidRPr="0028669E" w:rsidRDefault="0028669E" w:rsidP="0028669E">
            <w:pPr>
              <w:bidi w:val="0"/>
              <w:spacing w:after="160" w:line="259" w:lineRule="auto"/>
              <w:jc w:val="right"/>
              <w:rPr>
                <w:rFonts w:eastAsia="Calibri"/>
                <w:b/>
                <w:bCs/>
                <w:sz w:val="22"/>
                <w:szCs w:val="22"/>
                <w:rtl/>
              </w:rPr>
            </w:pPr>
            <w:r w:rsidRPr="0028669E">
              <w:rPr>
                <w:rFonts w:eastAsia="Calibri"/>
                <w:b/>
                <w:bCs/>
                <w:sz w:val="22"/>
                <w:szCs w:val="22"/>
                <w:lang w:val="ru-RU"/>
              </w:rPr>
              <w:t xml:space="preserve">0.935 </w:t>
            </w:r>
          </w:p>
        </w:tc>
        <w:tc>
          <w:tcPr>
            <w:tcW w:w="0" w:type="auto"/>
            <w:hideMark/>
          </w:tcPr>
          <w:p w:rsidR="0028669E" w:rsidRPr="0028669E" w:rsidRDefault="0028669E" w:rsidP="0028669E">
            <w:pPr>
              <w:bidi w:val="0"/>
              <w:spacing w:after="160" w:line="259" w:lineRule="auto"/>
              <w:jc w:val="right"/>
              <w:rPr>
                <w:rFonts w:eastAsia="Calibri"/>
                <w:b/>
                <w:bCs/>
                <w:sz w:val="22"/>
                <w:szCs w:val="22"/>
                <w:rtl/>
              </w:rPr>
            </w:pPr>
            <w:r w:rsidRPr="0028669E">
              <w:rPr>
                <w:rFonts w:eastAsia="Calibri"/>
                <w:b/>
                <w:bCs/>
                <w:sz w:val="22"/>
                <w:szCs w:val="22"/>
                <w:lang w:val="ru-RU"/>
              </w:rPr>
              <w:t xml:space="preserve">0.926 </w:t>
            </w:r>
          </w:p>
        </w:tc>
        <w:tc>
          <w:tcPr>
            <w:tcW w:w="0" w:type="auto"/>
            <w:hideMark/>
          </w:tcPr>
          <w:p w:rsidR="0028669E" w:rsidRPr="0028669E" w:rsidRDefault="0028669E" w:rsidP="0028669E">
            <w:pPr>
              <w:bidi w:val="0"/>
              <w:spacing w:after="160" w:line="259" w:lineRule="auto"/>
              <w:jc w:val="right"/>
              <w:rPr>
                <w:rFonts w:eastAsia="Calibri"/>
                <w:b/>
                <w:bCs/>
                <w:sz w:val="22"/>
                <w:szCs w:val="22"/>
                <w:rtl/>
              </w:rPr>
            </w:pPr>
            <w:r w:rsidRPr="0028669E">
              <w:rPr>
                <w:rFonts w:eastAsia="Calibri"/>
                <w:b/>
                <w:bCs/>
                <w:sz w:val="22"/>
                <w:szCs w:val="22"/>
                <w:lang w:val="ru-RU"/>
              </w:rPr>
              <w:t xml:space="preserve">0.893 </w:t>
            </w:r>
          </w:p>
        </w:tc>
      </w:tr>
      <w:tr w:rsidR="0028669E" w:rsidRPr="0028669E" w:rsidTr="008A3AAF">
        <w:trPr>
          <w:trHeight w:val="70"/>
        </w:trPr>
        <w:tc>
          <w:tcPr>
            <w:tcW w:w="0" w:type="auto"/>
            <w:shd w:val="clear" w:color="auto" w:fill="E7E6E6" w:themeFill="background2"/>
            <w:hideMark/>
          </w:tcPr>
          <w:p w:rsidR="0028669E" w:rsidRPr="0028669E" w:rsidRDefault="0028669E" w:rsidP="0028669E">
            <w:pPr>
              <w:bidi w:val="0"/>
              <w:spacing w:after="160" w:line="259" w:lineRule="auto"/>
              <w:jc w:val="right"/>
              <w:rPr>
                <w:rFonts w:eastAsia="Calibri"/>
                <w:b/>
                <w:bCs/>
                <w:sz w:val="22"/>
                <w:szCs w:val="22"/>
                <w:rtl/>
              </w:rPr>
            </w:pPr>
            <w:r w:rsidRPr="0028669E">
              <w:rPr>
                <w:rFonts w:eastAsia="Calibri"/>
                <w:b/>
                <w:bCs/>
                <w:sz w:val="22"/>
                <w:szCs w:val="22"/>
                <w:lang w:val="ru-RU"/>
              </w:rPr>
              <w:t>2</w:t>
            </w:r>
          </w:p>
        </w:tc>
        <w:tc>
          <w:tcPr>
            <w:tcW w:w="0" w:type="auto"/>
            <w:hideMark/>
          </w:tcPr>
          <w:p w:rsidR="0028669E" w:rsidRPr="0028669E" w:rsidRDefault="0028669E" w:rsidP="0028669E">
            <w:pPr>
              <w:bidi w:val="0"/>
              <w:spacing w:after="160" w:line="259" w:lineRule="auto"/>
              <w:jc w:val="right"/>
              <w:rPr>
                <w:rFonts w:eastAsia="Calibri"/>
                <w:b/>
                <w:bCs/>
                <w:sz w:val="22"/>
                <w:szCs w:val="22"/>
                <w:rtl/>
              </w:rPr>
            </w:pPr>
            <w:r w:rsidRPr="0028669E">
              <w:rPr>
                <w:rFonts w:eastAsia="Calibri"/>
                <w:b/>
                <w:bCs/>
                <w:sz w:val="22"/>
                <w:szCs w:val="22"/>
                <w:lang w:val="ru-RU"/>
              </w:rPr>
              <w:t xml:space="preserve">0.907 </w:t>
            </w:r>
          </w:p>
        </w:tc>
        <w:tc>
          <w:tcPr>
            <w:tcW w:w="0" w:type="auto"/>
            <w:hideMark/>
          </w:tcPr>
          <w:p w:rsidR="0028669E" w:rsidRPr="0028669E" w:rsidRDefault="0028669E" w:rsidP="0028669E">
            <w:pPr>
              <w:bidi w:val="0"/>
              <w:spacing w:after="160" w:line="259" w:lineRule="auto"/>
              <w:jc w:val="right"/>
              <w:rPr>
                <w:rFonts w:eastAsia="Calibri"/>
                <w:b/>
                <w:bCs/>
                <w:sz w:val="22"/>
                <w:szCs w:val="22"/>
                <w:rtl/>
              </w:rPr>
            </w:pPr>
            <w:r w:rsidRPr="0028669E">
              <w:rPr>
                <w:rFonts w:eastAsia="Calibri"/>
                <w:b/>
                <w:bCs/>
                <w:sz w:val="22"/>
                <w:szCs w:val="22"/>
                <w:lang w:val="ru-RU"/>
              </w:rPr>
              <w:t xml:space="preserve">0.873 </w:t>
            </w:r>
          </w:p>
        </w:tc>
        <w:tc>
          <w:tcPr>
            <w:tcW w:w="0" w:type="auto"/>
            <w:hideMark/>
          </w:tcPr>
          <w:p w:rsidR="0028669E" w:rsidRPr="0028669E" w:rsidRDefault="0028669E" w:rsidP="0028669E">
            <w:pPr>
              <w:bidi w:val="0"/>
              <w:spacing w:after="160" w:line="259" w:lineRule="auto"/>
              <w:jc w:val="right"/>
              <w:rPr>
                <w:rFonts w:eastAsia="Calibri"/>
                <w:b/>
                <w:bCs/>
                <w:sz w:val="22"/>
                <w:szCs w:val="22"/>
                <w:rtl/>
              </w:rPr>
            </w:pPr>
            <w:r w:rsidRPr="0028669E">
              <w:rPr>
                <w:rFonts w:eastAsia="Calibri"/>
                <w:b/>
                <w:bCs/>
                <w:sz w:val="22"/>
                <w:szCs w:val="22"/>
                <w:lang w:val="ru-RU"/>
              </w:rPr>
              <w:t xml:space="preserve">0.857 </w:t>
            </w:r>
          </w:p>
        </w:tc>
        <w:tc>
          <w:tcPr>
            <w:tcW w:w="0" w:type="auto"/>
            <w:hideMark/>
          </w:tcPr>
          <w:p w:rsidR="0028669E" w:rsidRPr="0028669E" w:rsidRDefault="0028669E" w:rsidP="0028669E">
            <w:pPr>
              <w:bidi w:val="0"/>
              <w:spacing w:after="160" w:line="259" w:lineRule="auto"/>
              <w:jc w:val="right"/>
              <w:rPr>
                <w:rFonts w:eastAsia="Calibri"/>
                <w:b/>
                <w:bCs/>
                <w:sz w:val="22"/>
                <w:szCs w:val="22"/>
                <w:rtl/>
              </w:rPr>
            </w:pPr>
            <w:r w:rsidRPr="0028669E">
              <w:rPr>
                <w:rFonts w:eastAsia="Calibri"/>
                <w:b/>
                <w:bCs/>
                <w:sz w:val="22"/>
                <w:szCs w:val="22"/>
                <w:lang w:val="ru-RU"/>
              </w:rPr>
              <w:t xml:space="preserve">0.797 </w:t>
            </w:r>
          </w:p>
        </w:tc>
      </w:tr>
      <w:tr w:rsidR="0028669E" w:rsidRPr="0028669E" w:rsidTr="008A3AAF">
        <w:trPr>
          <w:trHeight w:val="70"/>
        </w:trPr>
        <w:tc>
          <w:tcPr>
            <w:tcW w:w="0" w:type="auto"/>
            <w:shd w:val="clear" w:color="auto" w:fill="E7E6E6" w:themeFill="background2"/>
            <w:hideMark/>
          </w:tcPr>
          <w:p w:rsidR="0028669E" w:rsidRPr="0028669E" w:rsidRDefault="0028669E" w:rsidP="0028669E">
            <w:pPr>
              <w:bidi w:val="0"/>
              <w:spacing w:after="160" w:line="259" w:lineRule="auto"/>
              <w:jc w:val="right"/>
              <w:rPr>
                <w:rFonts w:eastAsia="Calibri"/>
                <w:b/>
                <w:bCs/>
                <w:sz w:val="22"/>
                <w:szCs w:val="22"/>
                <w:rtl/>
              </w:rPr>
            </w:pPr>
            <w:r w:rsidRPr="0028669E">
              <w:rPr>
                <w:rFonts w:eastAsia="Calibri"/>
                <w:b/>
                <w:bCs/>
                <w:sz w:val="22"/>
                <w:szCs w:val="22"/>
                <w:lang w:val="ru-RU"/>
              </w:rPr>
              <w:t>3</w:t>
            </w:r>
          </w:p>
        </w:tc>
        <w:tc>
          <w:tcPr>
            <w:tcW w:w="0" w:type="auto"/>
            <w:hideMark/>
          </w:tcPr>
          <w:p w:rsidR="0028669E" w:rsidRPr="0028669E" w:rsidRDefault="0028669E" w:rsidP="0028669E">
            <w:pPr>
              <w:bidi w:val="0"/>
              <w:spacing w:after="160" w:line="259" w:lineRule="auto"/>
              <w:jc w:val="right"/>
              <w:rPr>
                <w:rFonts w:eastAsia="Calibri"/>
                <w:b/>
                <w:bCs/>
                <w:sz w:val="22"/>
                <w:szCs w:val="22"/>
                <w:rtl/>
              </w:rPr>
            </w:pPr>
            <w:r w:rsidRPr="0028669E">
              <w:rPr>
                <w:rFonts w:eastAsia="Calibri"/>
                <w:b/>
                <w:bCs/>
                <w:sz w:val="22"/>
                <w:szCs w:val="22"/>
                <w:lang w:val="ru-RU"/>
              </w:rPr>
              <w:t xml:space="preserve">0.864 </w:t>
            </w:r>
          </w:p>
        </w:tc>
        <w:tc>
          <w:tcPr>
            <w:tcW w:w="0" w:type="auto"/>
            <w:hideMark/>
          </w:tcPr>
          <w:p w:rsidR="0028669E" w:rsidRPr="0028669E" w:rsidRDefault="0028669E" w:rsidP="0028669E">
            <w:pPr>
              <w:bidi w:val="0"/>
              <w:spacing w:after="160" w:line="259" w:lineRule="auto"/>
              <w:jc w:val="right"/>
              <w:rPr>
                <w:rFonts w:eastAsia="Calibri"/>
                <w:b/>
                <w:bCs/>
                <w:sz w:val="22"/>
                <w:szCs w:val="22"/>
                <w:rtl/>
              </w:rPr>
            </w:pPr>
            <w:r w:rsidRPr="0028669E">
              <w:rPr>
                <w:rFonts w:eastAsia="Calibri"/>
                <w:b/>
                <w:bCs/>
                <w:sz w:val="22"/>
                <w:szCs w:val="22"/>
                <w:lang w:val="ru-RU"/>
              </w:rPr>
              <w:t xml:space="preserve">0.816 </w:t>
            </w:r>
          </w:p>
        </w:tc>
        <w:tc>
          <w:tcPr>
            <w:tcW w:w="0" w:type="auto"/>
            <w:hideMark/>
          </w:tcPr>
          <w:p w:rsidR="0028669E" w:rsidRPr="0028669E" w:rsidRDefault="0028669E" w:rsidP="0028669E">
            <w:pPr>
              <w:bidi w:val="0"/>
              <w:spacing w:after="160" w:line="259" w:lineRule="auto"/>
              <w:jc w:val="right"/>
              <w:rPr>
                <w:rFonts w:eastAsia="Calibri"/>
                <w:b/>
                <w:bCs/>
                <w:sz w:val="22"/>
                <w:szCs w:val="22"/>
                <w:rtl/>
              </w:rPr>
            </w:pPr>
            <w:r w:rsidRPr="0028669E">
              <w:rPr>
                <w:rFonts w:eastAsia="Calibri"/>
                <w:b/>
                <w:bCs/>
                <w:sz w:val="22"/>
                <w:szCs w:val="22"/>
                <w:lang w:val="ru-RU"/>
              </w:rPr>
              <w:t xml:space="preserve">0.794 </w:t>
            </w:r>
          </w:p>
        </w:tc>
        <w:tc>
          <w:tcPr>
            <w:tcW w:w="0" w:type="auto"/>
            <w:hideMark/>
          </w:tcPr>
          <w:p w:rsidR="0028669E" w:rsidRPr="0028669E" w:rsidRDefault="0028669E" w:rsidP="0028669E">
            <w:pPr>
              <w:bidi w:val="0"/>
              <w:spacing w:after="160" w:line="259" w:lineRule="auto"/>
              <w:jc w:val="right"/>
              <w:rPr>
                <w:rFonts w:eastAsia="Calibri"/>
                <w:b/>
                <w:bCs/>
                <w:sz w:val="22"/>
                <w:szCs w:val="22"/>
                <w:rtl/>
              </w:rPr>
            </w:pPr>
            <w:r w:rsidRPr="0028669E">
              <w:rPr>
                <w:rFonts w:eastAsia="Calibri"/>
                <w:b/>
                <w:bCs/>
                <w:sz w:val="22"/>
                <w:szCs w:val="22"/>
                <w:lang w:val="ru-RU"/>
              </w:rPr>
              <w:t xml:space="preserve">0.712 </w:t>
            </w:r>
          </w:p>
        </w:tc>
      </w:tr>
      <w:tr w:rsidR="0028669E" w:rsidRPr="0028669E" w:rsidTr="008A3AAF">
        <w:trPr>
          <w:trHeight w:val="70"/>
        </w:trPr>
        <w:tc>
          <w:tcPr>
            <w:tcW w:w="0" w:type="auto"/>
            <w:shd w:val="clear" w:color="auto" w:fill="E7E6E6" w:themeFill="background2"/>
            <w:hideMark/>
          </w:tcPr>
          <w:p w:rsidR="0028669E" w:rsidRPr="0028669E" w:rsidRDefault="0028669E" w:rsidP="0028669E">
            <w:pPr>
              <w:bidi w:val="0"/>
              <w:spacing w:after="160" w:line="259" w:lineRule="auto"/>
              <w:jc w:val="right"/>
              <w:rPr>
                <w:rFonts w:eastAsia="Calibri"/>
                <w:b/>
                <w:bCs/>
                <w:sz w:val="22"/>
                <w:szCs w:val="22"/>
                <w:rtl/>
              </w:rPr>
            </w:pPr>
            <w:r w:rsidRPr="0028669E">
              <w:rPr>
                <w:rFonts w:eastAsia="Calibri"/>
                <w:b/>
                <w:bCs/>
                <w:sz w:val="22"/>
                <w:szCs w:val="22"/>
                <w:lang w:val="ru-RU"/>
              </w:rPr>
              <w:t>4</w:t>
            </w:r>
          </w:p>
        </w:tc>
        <w:tc>
          <w:tcPr>
            <w:tcW w:w="0" w:type="auto"/>
            <w:hideMark/>
          </w:tcPr>
          <w:p w:rsidR="0028669E" w:rsidRPr="0028669E" w:rsidRDefault="0028669E" w:rsidP="0028669E">
            <w:pPr>
              <w:bidi w:val="0"/>
              <w:spacing w:after="160" w:line="259" w:lineRule="auto"/>
              <w:jc w:val="right"/>
              <w:rPr>
                <w:rFonts w:eastAsia="Calibri"/>
                <w:b/>
                <w:bCs/>
                <w:sz w:val="22"/>
                <w:szCs w:val="22"/>
                <w:rtl/>
              </w:rPr>
            </w:pPr>
            <w:r w:rsidRPr="0028669E">
              <w:rPr>
                <w:rFonts w:eastAsia="Calibri"/>
                <w:b/>
                <w:bCs/>
                <w:sz w:val="22"/>
                <w:szCs w:val="22"/>
                <w:lang w:val="ru-RU"/>
              </w:rPr>
              <w:t xml:space="preserve">0.823 </w:t>
            </w:r>
          </w:p>
        </w:tc>
        <w:tc>
          <w:tcPr>
            <w:tcW w:w="0" w:type="auto"/>
            <w:hideMark/>
          </w:tcPr>
          <w:p w:rsidR="0028669E" w:rsidRPr="0028669E" w:rsidRDefault="0028669E" w:rsidP="0028669E">
            <w:pPr>
              <w:bidi w:val="0"/>
              <w:spacing w:after="160" w:line="259" w:lineRule="auto"/>
              <w:jc w:val="right"/>
              <w:rPr>
                <w:rFonts w:eastAsia="Calibri"/>
                <w:b/>
                <w:bCs/>
                <w:sz w:val="22"/>
                <w:szCs w:val="22"/>
                <w:rtl/>
              </w:rPr>
            </w:pPr>
            <w:r w:rsidRPr="0028669E">
              <w:rPr>
                <w:rFonts w:eastAsia="Calibri"/>
                <w:b/>
                <w:bCs/>
                <w:sz w:val="22"/>
                <w:szCs w:val="22"/>
                <w:lang w:val="ru-RU"/>
              </w:rPr>
              <w:t xml:space="preserve">0.763 </w:t>
            </w:r>
          </w:p>
        </w:tc>
        <w:tc>
          <w:tcPr>
            <w:tcW w:w="0" w:type="auto"/>
            <w:hideMark/>
          </w:tcPr>
          <w:p w:rsidR="0028669E" w:rsidRPr="0028669E" w:rsidRDefault="0028669E" w:rsidP="0028669E">
            <w:pPr>
              <w:bidi w:val="0"/>
              <w:spacing w:after="160" w:line="259" w:lineRule="auto"/>
              <w:jc w:val="right"/>
              <w:rPr>
                <w:rFonts w:eastAsia="Calibri"/>
                <w:b/>
                <w:bCs/>
                <w:sz w:val="22"/>
                <w:szCs w:val="22"/>
                <w:rtl/>
              </w:rPr>
            </w:pPr>
            <w:r w:rsidRPr="0028669E">
              <w:rPr>
                <w:rFonts w:eastAsia="Calibri"/>
                <w:b/>
                <w:bCs/>
                <w:sz w:val="22"/>
                <w:szCs w:val="22"/>
                <w:lang w:val="ru-RU"/>
              </w:rPr>
              <w:t xml:space="preserve">0.735 </w:t>
            </w:r>
          </w:p>
        </w:tc>
        <w:tc>
          <w:tcPr>
            <w:tcW w:w="0" w:type="auto"/>
            <w:hideMark/>
          </w:tcPr>
          <w:p w:rsidR="0028669E" w:rsidRPr="0028669E" w:rsidRDefault="0028669E" w:rsidP="0028669E">
            <w:pPr>
              <w:bidi w:val="0"/>
              <w:spacing w:after="160" w:line="259" w:lineRule="auto"/>
              <w:jc w:val="right"/>
              <w:rPr>
                <w:rFonts w:eastAsia="Calibri"/>
                <w:b/>
                <w:bCs/>
                <w:sz w:val="22"/>
                <w:szCs w:val="22"/>
                <w:rtl/>
              </w:rPr>
            </w:pPr>
            <w:r w:rsidRPr="0028669E">
              <w:rPr>
                <w:rFonts w:eastAsia="Calibri"/>
                <w:b/>
                <w:bCs/>
                <w:sz w:val="22"/>
                <w:szCs w:val="22"/>
                <w:lang w:val="ru-RU"/>
              </w:rPr>
              <w:t xml:space="preserve">0.636 </w:t>
            </w:r>
          </w:p>
        </w:tc>
      </w:tr>
      <w:tr w:rsidR="0028669E" w:rsidRPr="0028669E" w:rsidTr="008A3AAF">
        <w:trPr>
          <w:trHeight w:val="70"/>
        </w:trPr>
        <w:tc>
          <w:tcPr>
            <w:tcW w:w="0" w:type="auto"/>
            <w:shd w:val="clear" w:color="auto" w:fill="E7E6E6" w:themeFill="background2"/>
            <w:hideMark/>
          </w:tcPr>
          <w:p w:rsidR="0028669E" w:rsidRPr="0028669E" w:rsidRDefault="0028669E" w:rsidP="0028669E">
            <w:pPr>
              <w:bidi w:val="0"/>
              <w:spacing w:after="160" w:line="259" w:lineRule="auto"/>
              <w:jc w:val="right"/>
              <w:rPr>
                <w:rFonts w:eastAsia="Calibri"/>
                <w:b/>
                <w:bCs/>
                <w:sz w:val="22"/>
                <w:szCs w:val="22"/>
                <w:rtl/>
              </w:rPr>
            </w:pPr>
            <w:r w:rsidRPr="0028669E">
              <w:rPr>
                <w:rFonts w:eastAsia="Calibri"/>
                <w:b/>
                <w:bCs/>
                <w:sz w:val="22"/>
                <w:szCs w:val="22"/>
                <w:lang w:val="ru-RU"/>
              </w:rPr>
              <w:t>5</w:t>
            </w:r>
          </w:p>
        </w:tc>
        <w:tc>
          <w:tcPr>
            <w:tcW w:w="0" w:type="auto"/>
            <w:hideMark/>
          </w:tcPr>
          <w:p w:rsidR="0028669E" w:rsidRPr="0028669E" w:rsidRDefault="0028669E" w:rsidP="0028669E">
            <w:pPr>
              <w:bidi w:val="0"/>
              <w:spacing w:after="160" w:line="259" w:lineRule="auto"/>
              <w:jc w:val="right"/>
              <w:rPr>
                <w:rFonts w:eastAsia="Calibri"/>
                <w:b/>
                <w:bCs/>
                <w:sz w:val="22"/>
                <w:szCs w:val="22"/>
                <w:rtl/>
              </w:rPr>
            </w:pPr>
            <w:r w:rsidRPr="0028669E">
              <w:rPr>
                <w:rFonts w:eastAsia="Calibri"/>
                <w:b/>
                <w:bCs/>
                <w:sz w:val="22"/>
                <w:szCs w:val="22"/>
                <w:lang w:val="ru-RU"/>
              </w:rPr>
              <w:t xml:space="preserve">0.784 </w:t>
            </w:r>
          </w:p>
        </w:tc>
        <w:tc>
          <w:tcPr>
            <w:tcW w:w="0" w:type="auto"/>
            <w:hideMark/>
          </w:tcPr>
          <w:p w:rsidR="0028669E" w:rsidRPr="0028669E" w:rsidRDefault="0028669E" w:rsidP="0028669E">
            <w:pPr>
              <w:bidi w:val="0"/>
              <w:spacing w:after="160" w:line="259" w:lineRule="auto"/>
              <w:jc w:val="right"/>
              <w:rPr>
                <w:rFonts w:eastAsia="Calibri"/>
                <w:b/>
                <w:bCs/>
                <w:sz w:val="22"/>
                <w:szCs w:val="22"/>
                <w:rtl/>
              </w:rPr>
            </w:pPr>
            <w:r w:rsidRPr="0028669E">
              <w:rPr>
                <w:rFonts w:eastAsia="Calibri"/>
                <w:b/>
                <w:bCs/>
                <w:sz w:val="22"/>
                <w:szCs w:val="22"/>
                <w:lang w:val="ru-RU"/>
              </w:rPr>
              <w:t xml:space="preserve">0.713 </w:t>
            </w:r>
          </w:p>
        </w:tc>
        <w:tc>
          <w:tcPr>
            <w:tcW w:w="0" w:type="auto"/>
            <w:hideMark/>
          </w:tcPr>
          <w:p w:rsidR="0028669E" w:rsidRPr="0028669E" w:rsidRDefault="0028669E" w:rsidP="0028669E">
            <w:pPr>
              <w:bidi w:val="0"/>
              <w:spacing w:after="160" w:line="259" w:lineRule="auto"/>
              <w:jc w:val="right"/>
              <w:rPr>
                <w:rFonts w:eastAsia="Calibri"/>
                <w:b/>
                <w:bCs/>
                <w:sz w:val="22"/>
                <w:szCs w:val="22"/>
                <w:rtl/>
              </w:rPr>
            </w:pPr>
            <w:r w:rsidRPr="0028669E">
              <w:rPr>
                <w:rFonts w:eastAsia="Calibri"/>
                <w:b/>
                <w:bCs/>
                <w:sz w:val="22"/>
                <w:szCs w:val="22"/>
                <w:lang w:val="ru-RU"/>
              </w:rPr>
              <w:t xml:space="preserve">0.681 </w:t>
            </w:r>
          </w:p>
        </w:tc>
        <w:tc>
          <w:tcPr>
            <w:tcW w:w="0" w:type="auto"/>
            <w:hideMark/>
          </w:tcPr>
          <w:p w:rsidR="0028669E" w:rsidRPr="0028669E" w:rsidRDefault="0028669E" w:rsidP="0028669E">
            <w:pPr>
              <w:bidi w:val="0"/>
              <w:spacing w:after="160" w:line="259" w:lineRule="auto"/>
              <w:jc w:val="right"/>
              <w:rPr>
                <w:rFonts w:eastAsia="Calibri"/>
                <w:b/>
                <w:bCs/>
                <w:sz w:val="22"/>
                <w:szCs w:val="22"/>
                <w:rtl/>
              </w:rPr>
            </w:pPr>
            <w:r w:rsidRPr="0028669E">
              <w:rPr>
                <w:rFonts w:eastAsia="Calibri"/>
                <w:b/>
                <w:bCs/>
                <w:sz w:val="22"/>
                <w:szCs w:val="22"/>
                <w:lang w:val="ru-RU"/>
              </w:rPr>
              <w:t xml:space="preserve">0.567 </w:t>
            </w:r>
          </w:p>
        </w:tc>
      </w:tr>
    </w:tbl>
    <w:p w:rsidR="0028669E" w:rsidRDefault="0028669E" w:rsidP="0028669E">
      <w:pPr>
        <w:bidi w:val="0"/>
        <w:jc w:val="right"/>
        <w:rPr>
          <w:rFonts w:eastAsia="Calibri"/>
          <w:sz w:val="22"/>
          <w:szCs w:val="22"/>
        </w:rPr>
      </w:pPr>
    </w:p>
    <w:p w:rsidR="00C91F30" w:rsidRDefault="00C91F30" w:rsidP="00321707">
      <w:pPr>
        <w:bidi w:val="0"/>
        <w:jc w:val="right"/>
        <w:rPr>
          <w:rFonts w:eastAsia="Calibri"/>
          <w:b/>
          <w:bCs/>
          <w:sz w:val="22"/>
          <w:szCs w:val="22"/>
        </w:rPr>
      </w:pPr>
      <w:r w:rsidRPr="00480AAD">
        <w:rPr>
          <w:rFonts w:eastAsia="Calibri"/>
          <w:b/>
          <w:bCs/>
          <w:sz w:val="22"/>
          <w:szCs w:val="22"/>
        </w:rPr>
        <w:t>Calculate pv</w:t>
      </w:r>
      <w:r w:rsidRPr="00480AAD">
        <w:rPr>
          <w:rFonts w:eastAsia="Calibri" w:hint="cs"/>
          <w:b/>
          <w:bCs/>
          <w:sz w:val="22"/>
          <w:szCs w:val="22"/>
          <w:rtl/>
        </w:rPr>
        <w:t>דוגמא 1-חישוב ערך נוכחי</w:t>
      </w:r>
      <w:r w:rsidRPr="00480AAD">
        <w:rPr>
          <w:rFonts w:eastAsia="Calibri"/>
          <w:b/>
          <w:bCs/>
          <w:sz w:val="22"/>
          <w:szCs w:val="22"/>
        </w:rPr>
        <w:t xml:space="preserve"> </w:t>
      </w:r>
      <w:r w:rsidRPr="00480AAD">
        <w:rPr>
          <w:rFonts w:eastAsia="Calibri" w:hint="cs"/>
          <w:b/>
          <w:bCs/>
          <w:sz w:val="22"/>
          <w:szCs w:val="22"/>
          <w:rtl/>
        </w:rPr>
        <w:t xml:space="preserve"> </w:t>
      </w:r>
    </w:p>
    <w:p w:rsidR="0028669E" w:rsidRDefault="0028669E" w:rsidP="0028669E">
      <w:pPr>
        <w:bidi w:val="0"/>
        <w:jc w:val="right"/>
        <w:rPr>
          <w:rFonts w:eastAsia="Calibri"/>
          <w:b/>
          <w:bCs/>
          <w:sz w:val="22"/>
          <w:szCs w:val="22"/>
        </w:rPr>
      </w:pPr>
      <w:r>
        <w:rPr>
          <w:noProof/>
        </w:rPr>
        <w:drawing>
          <wp:inline distT="0" distB="0" distL="0" distR="0" wp14:anchorId="648245E7" wp14:editId="46F8D5AC">
            <wp:extent cx="4000500" cy="2028825"/>
            <wp:effectExtent l="0" t="0" r="0" b="9525"/>
            <wp:docPr id="161797" name="תמונה 16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00500" cy="2028825"/>
                    </a:xfrm>
                    <a:prstGeom prst="rect">
                      <a:avLst/>
                    </a:prstGeom>
                  </pic:spPr>
                </pic:pic>
              </a:graphicData>
            </a:graphic>
          </wp:inline>
        </w:drawing>
      </w:r>
    </w:p>
    <w:p w:rsidR="00C91F30" w:rsidRPr="00480AAD" w:rsidRDefault="00C91F30" w:rsidP="0028669E">
      <w:pPr>
        <w:bidi w:val="0"/>
        <w:rPr>
          <w:rFonts w:eastAsia="Calibri"/>
          <w:sz w:val="22"/>
          <w:szCs w:val="22"/>
        </w:rPr>
      </w:pPr>
    </w:p>
    <w:p w:rsidR="00C91F30" w:rsidRPr="00480AAD" w:rsidRDefault="00C91F30" w:rsidP="00C91F30">
      <w:pPr>
        <w:bidi w:val="0"/>
        <w:jc w:val="right"/>
        <w:rPr>
          <w:rFonts w:eastAsia="Calibri"/>
          <w:b/>
          <w:bCs/>
          <w:sz w:val="22"/>
          <w:szCs w:val="22"/>
        </w:rPr>
      </w:pPr>
      <w:r w:rsidRPr="00480AAD">
        <w:rPr>
          <w:rFonts w:eastAsia="Calibri"/>
          <w:b/>
          <w:bCs/>
          <w:sz w:val="22"/>
          <w:szCs w:val="22"/>
        </w:rPr>
        <w:t xml:space="preserve">Calculate fv </w:t>
      </w:r>
      <w:r w:rsidRPr="00480AAD">
        <w:rPr>
          <w:rFonts w:eastAsia="Calibri" w:hint="cs"/>
          <w:b/>
          <w:bCs/>
          <w:sz w:val="22"/>
          <w:szCs w:val="22"/>
          <w:rtl/>
        </w:rPr>
        <w:t xml:space="preserve">דוגמא 2 </w:t>
      </w:r>
      <w:r w:rsidRPr="00480AAD">
        <w:rPr>
          <w:rFonts w:eastAsia="Calibri"/>
          <w:b/>
          <w:bCs/>
          <w:sz w:val="22"/>
          <w:szCs w:val="22"/>
          <w:rtl/>
        </w:rPr>
        <w:t>–</w:t>
      </w:r>
      <w:r w:rsidRPr="00480AAD">
        <w:rPr>
          <w:rFonts w:eastAsia="Calibri" w:hint="cs"/>
          <w:b/>
          <w:bCs/>
          <w:sz w:val="22"/>
          <w:szCs w:val="22"/>
          <w:rtl/>
        </w:rPr>
        <w:t>חישוב ערך עתידי-</w:t>
      </w:r>
    </w:p>
    <w:p w:rsidR="00C91F30" w:rsidRPr="00480AAD" w:rsidRDefault="0028669E" w:rsidP="00C91F30">
      <w:pPr>
        <w:bidi w:val="0"/>
        <w:jc w:val="right"/>
        <w:rPr>
          <w:rFonts w:eastAsia="Calibri"/>
          <w:sz w:val="22"/>
          <w:szCs w:val="22"/>
          <w:rtl/>
        </w:rPr>
      </w:pPr>
      <w:r>
        <w:rPr>
          <w:noProof/>
        </w:rPr>
        <w:drawing>
          <wp:inline distT="0" distB="0" distL="0" distR="0" wp14:anchorId="766AACE4" wp14:editId="7701B394">
            <wp:extent cx="4352925" cy="1857375"/>
            <wp:effectExtent l="0" t="0" r="9525" b="9525"/>
            <wp:docPr id="161798" name="תמונה 16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52925" cy="1857375"/>
                    </a:xfrm>
                    <a:prstGeom prst="rect">
                      <a:avLst/>
                    </a:prstGeom>
                  </pic:spPr>
                </pic:pic>
              </a:graphicData>
            </a:graphic>
          </wp:inline>
        </w:drawing>
      </w:r>
    </w:p>
    <w:p w:rsidR="00C91F30" w:rsidRPr="00480AAD" w:rsidRDefault="00C91F30" w:rsidP="001A1C96">
      <w:pPr>
        <w:tabs>
          <w:tab w:val="left" w:pos="9828"/>
          <w:tab w:val="right" w:pos="10800"/>
        </w:tabs>
        <w:bidi w:val="0"/>
        <w:jc w:val="right"/>
        <w:rPr>
          <w:rFonts w:eastAsia="Calibri"/>
          <w:sz w:val="22"/>
          <w:szCs w:val="22"/>
          <w:rtl/>
        </w:rPr>
      </w:pPr>
    </w:p>
    <w:p w:rsidR="00C91F30" w:rsidRDefault="00C91F30" w:rsidP="008A3AAF">
      <w:pPr>
        <w:bidi w:val="0"/>
        <w:jc w:val="right"/>
        <w:rPr>
          <w:rFonts w:eastAsia="Calibri"/>
          <w:b/>
          <w:bCs/>
          <w:sz w:val="22"/>
          <w:szCs w:val="22"/>
        </w:rPr>
      </w:pPr>
      <w:r w:rsidRPr="00480AAD">
        <w:rPr>
          <w:rFonts w:eastAsia="Calibri"/>
          <w:b/>
          <w:bCs/>
          <w:sz w:val="22"/>
          <w:szCs w:val="22"/>
        </w:rPr>
        <w:t>Net present value</w:t>
      </w:r>
      <w:r w:rsidRPr="00480AAD">
        <w:rPr>
          <w:rFonts w:eastAsia="Calibri" w:hint="cs"/>
          <w:b/>
          <w:bCs/>
          <w:sz w:val="22"/>
          <w:szCs w:val="22"/>
          <w:rtl/>
        </w:rPr>
        <w:t>דוגמא 3- חישוב ערך נוכחי נקי-</w:t>
      </w:r>
    </w:p>
    <w:p w:rsidR="0028669E" w:rsidRDefault="0028669E" w:rsidP="0028669E">
      <w:pPr>
        <w:bidi w:val="0"/>
        <w:jc w:val="right"/>
        <w:rPr>
          <w:rFonts w:eastAsia="Calibri"/>
          <w:b/>
          <w:bCs/>
          <w:sz w:val="22"/>
          <w:szCs w:val="22"/>
        </w:rPr>
      </w:pPr>
      <w:r>
        <w:rPr>
          <w:noProof/>
        </w:rPr>
        <w:drawing>
          <wp:inline distT="0" distB="0" distL="0" distR="0" wp14:anchorId="19AE43E5" wp14:editId="3D50463A">
            <wp:extent cx="4429125" cy="2276475"/>
            <wp:effectExtent l="0" t="0" r="9525" b="9525"/>
            <wp:docPr id="161799" name="תמונה 16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29125" cy="2276475"/>
                    </a:xfrm>
                    <a:prstGeom prst="rect">
                      <a:avLst/>
                    </a:prstGeom>
                  </pic:spPr>
                </pic:pic>
              </a:graphicData>
            </a:graphic>
          </wp:inline>
        </w:drawing>
      </w:r>
    </w:p>
    <w:p w:rsidR="00C91F30" w:rsidRPr="0028669E" w:rsidRDefault="0028669E" w:rsidP="0028669E">
      <w:pPr>
        <w:bidi w:val="0"/>
        <w:jc w:val="right"/>
        <w:rPr>
          <w:rFonts w:eastAsia="Calibri"/>
          <w:b/>
          <w:bCs/>
          <w:sz w:val="22"/>
          <w:szCs w:val="22"/>
        </w:rPr>
      </w:pPr>
      <w:r w:rsidRPr="00480AAD">
        <w:rPr>
          <w:rFonts w:ascii="Calibri" w:eastAsia="Calibri" w:hAnsi="Calibri" w:cs="Arial"/>
          <w:noProof/>
          <w:sz w:val="22"/>
          <w:szCs w:val="22"/>
        </w:rPr>
        <w:drawing>
          <wp:anchor distT="0" distB="0" distL="114300" distR="114300" simplePos="0" relativeHeight="251694080" behindDoc="0" locked="0" layoutInCell="1" allowOverlap="1" wp14:anchorId="1FAF2665" wp14:editId="1D60A54B">
            <wp:simplePos x="0" y="0"/>
            <wp:positionH relativeFrom="margin">
              <wp:posOffset>2695575</wp:posOffset>
            </wp:positionH>
            <wp:positionV relativeFrom="paragraph">
              <wp:posOffset>236855</wp:posOffset>
            </wp:positionV>
            <wp:extent cx="2771775" cy="2537460"/>
            <wp:effectExtent l="0" t="0" r="9525" b="0"/>
            <wp:wrapSquare wrapText="bothSides"/>
            <wp:docPr id="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71775" cy="2537460"/>
                    </a:xfrm>
                    <a:prstGeom prst="rect">
                      <a:avLst/>
                    </a:prstGeom>
                  </pic:spPr>
                </pic:pic>
              </a:graphicData>
            </a:graphic>
            <wp14:sizeRelH relativeFrom="margin">
              <wp14:pctWidth>0</wp14:pctWidth>
            </wp14:sizeRelH>
            <wp14:sizeRelV relativeFrom="margin">
              <wp14:pctHeight>0</wp14:pctHeight>
            </wp14:sizeRelV>
          </wp:anchor>
        </w:drawing>
      </w:r>
      <w:r>
        <w:rPr>
          <w:rFonts w:eastAsia="Calibri" w:hint="cs"/>
          <w:b/>
          <w:bCs/>
          <w:sz w:val="22"/>
          <w:szCs w:val="22"/>
          <w:u w:val="single"/>
          <w:rtl/>
        </w:rPr>
        <w:t>בניית התקציב</w:t>
      </w:r>
    </w:p>
    <w:p w:rsidR="00C91F30" w:rsidRPr="00480AAD" w:rsidRDefault="00C91F30" w:rsidP="00C91F30">
      <w:pPr>
        <w:bidi w:val="0"/>
        <w:jc w:val="right"/>
        <w:rPr>
          <w:rFonts w:eastAsia="Calibri"/>
          <w:b/>
          <w:bCs/>
          <w:sz w:val="22"/>
          <w:szCs w:val="22"/>
          <w:u w:val="single"/>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1A1C96" w:rsidRPr="00480AAD" w:rsidRDefault="001A1C96" w:rsidP="001A1C96">
      <w:pPr>
        <w:bidi w:val="0"/>
        <w:jc w:val="right"/>
        <w:rPr>
          <w:rFonts w:eastAsia="Calibri"/>
          <w:b/>
          <w:bCs/>
          <w:sz w:val="22"/>
          <w:szCs w:val="22"/>
          <w:u w:val="single"/>
          <w:rtl/>
        </w:rPr>
      </w:pPr>
    </w:p>
    <w:p w:rsidR="0028669E" w:rsidRDefault="0028669E" w:rsidP="0028669E">
      <w:pPr>
        <w:bidi w:val="0"/>
        <w:jc w:val="right"/>
        <w:rPr>
          <w:rFonts w:eastAsia="Calibri"/>
          <w:b/>
          <w:bCs/>
          <w:sz w:val="22"/>
          <w:szCs w:val="22"/>
          <w:u w:val="single"/>
        </w:rPr>
      </w:pPr>
    </w:p>
    <w:p w:rsidR="00C91F30" w:rsidRDefault="00C91F30" w:rsidP="0028669E">
      <w:pPr>
        <w:bidi w:val="0"/>
        <w:jc w:val="right"/>
        <w:rPr>
          <w:rFonts w:eastAsia="Calibri"/>
          <w:b/>
          <w:bCs/>
          <w:sz w:val="22"/>
          <w:szCs w:val="22"/>
          <w:u w:val="single"/>
        </w:rPr>
      </w:pPr>
      <w:r w:rsidRPr="00480AAD">
        <w:rPr>
          <w:rFonts w:eastAsia="Calibri" w:hint="cs"/>
          <w:b/>
          <w:bCs/>
          <w:sz w:val="22"/>
          <w:szCs w:val="22"/>
          <w:u w:val="single"/>
          <w:rtl/>
        </w:rPr>
        <w:t>בקרת עלויות</w:t>
      </w:r>
    </w:p>
    <w:tbl>
      <w:tblPr>
        <w:tblStyle w:val="a5"/>
        <w:tblW w:w="0" w:type="auto"/>
        <w:tblLook w:val="0420" w:firstRow="1" w:lastRow="0" w:firstColumn="0" w:lastColumn="0" w:noHBand="0" w:noVBand="1"/>
      </w:tblPr>
      <w:tblGrid>
        <w:gridCol w:w="2870"/>
        <w:gridCol w:w="2878"/>
        <w:gridCol w:w="2304"/>
      </w:tblGrid>
      <w:tr w:rsidR="0028669E" w:rsidRPr="00B10F06" w:rsidTr="00B10F06">
        <w:trPr>
          <w:trHeight w:val="70"/>
        </w:trPr>
        <w:tc>
          <w:tcPr>
            <w:tcW w:w="0" w:type="auto"/>
            <w:shd w:val="clear" w:color="auto" w:fill="D0CECE" w:themeFill="background2" w:themeFillShade="E6"/>
            <w:hideMark/>
          </w:tcPr>
          <w:p w:rsidR="0028669E" w:rsidRPr="00B10F06" w:rsidRDefault="0028669E" w:rsidP="0028669E">
            <w:pPr>
              <w:bidi w:val="0"/>
              <w:spacing w:after="160" w:line="259" w:lineRule="auto"/>
              <w:jc w:val="right"/>
              <w:rPr>
                <w:rFonts w:eastAsia="Calibri"/>
                <w:b/>
                <w:bCs/>
                <w:sz w:val="22"/>
                <w:szCs w:val="22"/>
              </w:rPr>
            </w:pPr>
            <w:r w:rsidRPr="00B10F06">
              <w:rPr>
                <w:rFonts w:eastAsia="Calibri"/>
                <w:b/>
                <w:bCs/>
                <w:sz w:val="22"/>
                <w:szCs w:val="22"/>
                <w:rtl/>
              </w:rPr>
              <w:t>תפוקות</w:t>
            </w:r>
          </w:p>
        </w:tc>
        <w:tc>
          <w:tcPr>
            <w:tcW w:w="0" w:type="auto"/>
            <w:shd w:val="clear" w:color="auto" w:fill="D0CECE" w:themeFill="background2" w:themeFillShade="E6"/>
            <w:hideMark/>
          </w:tcPr>
          <w:p w:rsidR="0028669E" w:rsidRPr="00B10F06" w:rsidRDefault="0028669E" w:rsidP="0028669E">
            <w:pPr>
              <w:bidi w:val="0"/>
              <w:spacing w:after="160" w:line="259" w:lineRule="auto"/>
              <w:jc w:val="right"/>
              <w:rPr>
                <w:rFonts w:eastAsia="Calibri"/>
                <w:b/>
                <w:bCs/>
                <w:sz w:val="22"/>
                <w:szCs w:val="22"/>
                <w:rtl/>
              </w:rPr>
            </w:pPr>
            <w:r w:rsidRPr="00B10F06">
              <w:rPr>
                <w:rFonts w:eastAsia="Calibri"/>
                <w:b/>
                <w:bCs/>
                <w:sz w:val="22"/>
                <w:szCs w:val="22"/>
                <w:rtl/>
              </w:rPr>
              <w:t>כלים &amp; שיטות</w:t>
            </w:r>
          </w:p>
        </w:tc>
        <w:tc>
          <w:tcPr>
            <w:tcW w:w="0" w:type="auto"/>
            <w:shd w:val="clear" w:color="auto" w:fill="D0CECE" w:themeFill="background2" w:themeFillShade="E6"/>
            <w:hideMark/>
          </w:tcPr>
          <w:p w:rsidR="0028669E" w:rsidRPr="00B10F06" w:rsidRDefault="0028669E" w:rsidP="0028669E">
            <w:pPr>
              <w:bidi w:val="0"/>
              <w:spacing w:after="160" w:line="259" w:lineRule="auto"/>
              <w:jc w:val="right"/>
              <w:rPr>
                <w:rFonts w:eastAsia="Calibri"/>
                <w:b/>
                <w:bCs/>
                <w:sz w:val="22"/>
                <w:szCs w:val="22"/>
                <w:rtl/>
              </w:rPr>
            </w:pPr>
            <w:r w:rsidRPr="00B10F06">
              <w:rPr>
                <w:rFonts w:eastAsia="Calibri"/>
                <w:b/>
                <w:bCs/>
                <w:sz w:val="22"/>
                <w:szCs w:val="22"/>
                <w:rtl/>
              </w:rPr>
              <w:t>תשומות</w:t>
            </w:r>
          </w:p>
        </w:tc>
      </w:tr>
      <w:tr w:rsidR="0028669E" w:rsidRPr="00B10F06" w:rsidTr="00B10F06">
        <w:trPr>
          <w:trHeight w:val="70"/>
        </w:trPr>
        <w:tc>
          <w:tcPr>
            <w:tcW w:w="0" w:type="auto"/>
            <w:hideMark/>
          </w:tcPr>
          <w:p w:rsidR="0028669E" w:rsidRPr="00B10F06" w:rsidRDefault="0028669E" w:rsidP="0028669E">
            <w:pPr>
              <w:bidi w:val="0"/>
              <w:spacing w:after="160" w:line="259" w:lineRule="auto"/>
              <w:jc w:val="right"/>
              <w:rPr>
                <w:rFonts w:eastAsia="Calibri"/>
                <w:sz w:val="22"/>
                <w:szCs w:val="22"/>
                <w:rtl/>
              </w:rPr>
            </w:pPr>
            <w:r w:rsidRPr="00B10F06">
              <w:rPr>
                <w:rFonts w:eastAsia="Calibri"/>
                <w:sz w:val="22"/>
                <w:szCs w:val="22"/>
                <w:rtl/>
              </w:rPr>
              <w:t>1. מידע על ביצוע העבודה</w:t>
            </w:r>
          </w:p>
        </w:tc>
        <w:tc>
          <w:tcPr>
            <w:tcW w:w="0" w:type="auto"/>
            <w:hideMark/>
          </w:tcPr>
          <w:p w:rsidR="0028669E" w:rsidRPr="00B10F06" w:rsidRDefault="00B10F06" w:rsidP="00B10F06">
            <w:pPr>
              <w:bidi w:val="0"/>
              <w:spacing w:after="160" w:line="259" w:lineRule="auto"/>
              <w:jc w:val="right"/>
              <w:rPr>
                <w:rFonts w:eastAsia="Calibri"/>
                <w:sz w:val="22"/>
                <w:szCs w:val="22"/>
                <w:rtl/>
              </w:rPr>
            </w:pPr>
            <w:r w:rsidRPr="00B10F06">
              <w:rPr>
                <w:rFonts w:eastAsia="Calibri"/>
                <w:sz w:val="22"/>
                <w:szCs w:val="22"/>
              </w:rPr>
              <w:t>EVM</w:t>
            </w:r>
            <w:r w:rsidRPr="00B10F06">
              <w:rPr>
                <w:rFonts w:eastAsia="Calibri"/>
                <w:sz w:val="22"/>
                <w:szCs w:val="22"/>
                <w:rtl/>
              </w:rPr>
              <w:t xml:space="preserve"> </w:t>
            </w:r>
            <w:r>
              <w:rPr>
                <w:rFonts w:eastAsia="Calibri"/>
                <w:sz w:val="22"/>
                <w:szCs w:val="22"/>
              </w:rPr>
              <w:t xml:space="preserve"> </w:t>
            </w:r>
            <w:r w:rsidR="0028669E" w:rsidRPr="00B10F06">
              <w:rPr>
                <w:rFonts w:eastAsia="Calibri"/>
                <w:sz w:val="22"/>
                <w:szCs w:val="22"/>
                <w:rtl/>
              </w:rPr>
              <w:t xml:space="preserve">1. ניהול ערך מזוכה </w:t>
            </w:r>
            <w:r>
              <w:rPr>
                <w:rFonts w:eastAsia="Calibri"/>
                <w:sz w:val="22"/>
                <w:szCs w:val="22"/>
              </w:rPr>
              <w:t xml:space="preserve">  </w:t>
            </w:r>
          </w:p>
        </w:tc>
        <w:tc>
          <w:tcPr>
            <w:tcW w:w="0" w:type="auto"/>
            <w:hideMark/>
          </w:tcPr>
          <w:p w:rsidR="0028669E" w:rsidRPr="00B10F06" w:rsidRDefault="0028669E" w:rsidP="0028669E">
            <w:pPr>
              <w:bidi w:val="0"/>
              <w:spacing w:after="160" w:line="259" w:lineRule="auto"/>
              <w:jc w:val="right"/>
              <w:rPr>
                <w:rFonts w:eastAsia="Calibri"/>
                <w:sz w:val="22"/>
                <w:szCs w:val="22"/>
                <w:rtl/>
              </w:rPr>
            </w:pPr>
            <w:r w:rsidRPr="00B10F06">
              <w:rPr>
                <w:rFonts w:eastAsia="Calibri"/>
                <w:sz w:val="22"/>
                <w:szCs w:val="22"/>
                <w:rtl/>
              </w:rPr>
              <w:t>1. תכנית ניהול הפרויקט</w:t>
            </w:r>
          </w:p>
        </w:tc>
      </w:tr>
      <w:tr w:rsidR="0028669E" w:rsidRPr="00B10F06" w:rsidTr="00B10F06">
        <w:trPr>
          <w:trHeight w:val="70"/>
        </w:trPr>
        <w:tc>
          <w:tcPr>
            <w:tcW w:w="0" w:type="auto"/>
            <w:hideMark/>
          </w:tcPr>
          <w:p w:rsidR="0028669E" w:rsidRPr="00B10F06" w:rsidRDefault="0028669E" w:rsidP="0028669E">
            <w:pPr>
              <w:bidi w:val="0"/>
              <w:spacing w:after="160" w:line="259" w:lineRule="auto"/>
              <w:jc w:val="right"/>
              <w:rPr>
                <w:rFonts w:eastAsia="Calibri"/>
                <w:sz w:val="22"/>
                <w:szCs w:val="22"/>
                <w:rtl/>
              </w:rPr>
            </w:pPr>
            <w:r w:rsidRPr="00B10F06">
              <w:rPr>
                <w:rFonts w:eastAsia="Calibri"/>
                <w:sz w:val="22"/>
                <w:szCs w:val="22"/>
                <w:rtl/>
              </w:rPr>
              <w:t>2. תחזית עלויות.</w:t>
            </w:r>
          </w:p>
        </w:tc>
        <w:tc>
          <w:tcPr>
            <w:tcW w:w="0" w:type="auto"/>
            <w:hideMark/>
          </w:tcPr>
          <w:p w:rsidR="0028669E" w:rsidRPr="00B10F06" w:rsidRDefault="0028669E" w:rsidP="0028669E">
            <w:pPr>
              <w:bidi w:val="0"/>
              <w:spacing w:after="160" w:line="259" w:lineRule="auto"/>
              <w:jc w:val="right"/>
              <w:rPr>
                <w:rFonts w:eastAsia="Calibri"/>
                <w:sz w:val="22"/>
                <w:szCs w:val="22"/>
                <w:rtl/>
              </w:rPr>
            </w:pPr>
            <w:r w:rsidRPr="00B10F06">
              <w:rPr>
                <w:rFonts w:eastAsia="Calibri"/>
                <w:sz w:val="22"/>
                <w:szCs w:val="22"/>
                <w:rtl/>
              </w:rPr>
              <w:t>2. חיזוי</w:t>
            </w:r>
          </w:p>
        </w:tc>
        <w:tc>
          <w:tcPr>
            <w:tcW w:w="0" w:type="auto"/>
            <w:hideMark/>
          </w:tcPr>
          <w:p w:rsidR="0028669E" w:rsidRPr="00B10F06" w:rsidRDefault="0028669E" w:rsidP="0028669E">
            <w:pPr>
              <w:bidi w:val="0"/>
              <w:spacing w:after="160" w:line="259" w:lineRule="auto"/>
              <w:jc w:val="right"/>
              <w:rPr>
                <w:rFonts w:eastAsia="Calibri"/>
                <w:sz w:val="22"/>
                <w:szCs w:val="22"/>
                <w:rtl/>
              </w:rPr>
            </w:pPr>
            <w:r w:rsidRPr="00B10F06">
              <w:rPr>
                <w:rFonts w:eastAsia="Calibri"/>
                <w:sz w:val="22"/>
                <w:szCs w:val="22"/>
                <w:rtl/>
              </w:rPr>
              <w:t>2. דרישות מימון לפרויקט</w:t>
            </w:r>
          </w:p>
        </w:tc>
      </w:tr>
      <w:tr w:rsidR="0028669E" w:rsidRPr="00B10F06" w:rsidTr="00B10F06">
        <w:trPr>
          <w:trHeight w:val="70"/>
        </w:trPr>
        <w:tc>
          <w:tcPr>
            <w:tcW w:w="0" w:type="auto"/>
            <w:hideMark/>
          </w:tcPr>
          <w:p w:rsidR="0028669E" w:rsidRPr="00B10F06" w:rsidRDefault="0028669E" w:rsidP="0028669E">
            <w:pPr>
              <w:bidi w:val="0"/>
              <w:spacing w:after="160" w:line="259" w:lineRule="auto"/>
              <w:jc w:val="right"/>
              <w:rPr>
                <w:rFonts w:eastAsia="Calibri"/>
                <w:sz w:val="22"/>
                <w:szCs w:val="22"/>
                <w:rtl/>
              </w:rPr>
            </w:pPr>
            <w:r w:rsidRPr="00B10F06">
              <w:rPr>
                <w:rFonts w:eastAsia="Calibri"/>
                <w:sz w:val="22"/>
                <w:szCs w:val="22"/>
                <w:rtl/>
              </w:rPr>
              <w:t>3. בקשות לשינוי</w:t>
            </w:r>
          </w:p>
        </w:tc>
        <w:tc>
          <w:tcPr>
            <w:tcW w:w="0" w:type="auto"/>
            <w:hideMark/>
          </w:tcPr>
          <w:p w:rsidR="0028669E" w:rsidRPr="00B10F06" w:rsidRDefault="00C36FBC" w:rsidP="00C36FBC">
            <w:pPr>
              <w:bidi w:val="0"/>
              <w:spacing w:after="160" w:line="259" w:lineRule="auto"/>
              <w:jc w:val="right"/>
              <w:rPr>
                <w:rFonts w:eastAsia="Calibri"/>
                <w:sz w:val="22"/>
                <w:szCs w:val="22"/>
                <w:rtl/>
              </w:rPr>
            </w:pPr>
            <w:r w:rsidRPr="00B10F06">
              <w:rPr>
                <w:rFonts w:eastAsia="Calibri"/>
                <w:sz w:val="22"/>
                <w:szCs w:val="22"/>
              </w:rPr>
              <w:t>(TCPI)</w:t>
            </w:r>
            <w:r w:rsidR="0028669E" w:rsidRPr="00B10F06">
              <w:rPr>
                <w:rFonts w:eastAsia="Calibri"/>
                <w:sz w:val="22"/>
                <w:szCs w:val="22"/>
                <w:rtl/>
              </w:rPr>
              <w:t xml:space="preserve">3. מדד ביצוע עד להשלמה </w:t>
            </w:r>
            <w:r w:rsidR="0028669E" w:rsidRPr="00B10F06">
              <w:rPr>
                <w:rFonts w:eastAsia="Calibri"/>
                <w:sz w:val="22"/>
                <w:szCs w:val="22"/>
              </w:rPr>
              <w:t xml:space="preserve"> </w:t>
            </w:r>
          </w:p>
        </w:tc>
        <w:tc>
          <w:tcPr>
            <w:tcW w:w="0" w:type="auto"/>
            <w:hideMark/>
          </w:tcPr>
          <w:p w:rsidR="0028669E" w:rsidRPr="00B10F06" w:rsidRDefault="0028669E" w:rsidP="0028669E">
            <w:pPr>
              <w:bidi w:val="0"/>
              <w:spacing w:after="160" w:line="259" w:lineRule="auto"/>
              <w:jc w:val="right"/>
              <w:rPr>
                <w:rFonts w:eastAsia="Calibri"/>
                <w:sz w:val="22"/>
                <w:szCs w:val="22"/>
                <w:rtl/>
              </w:rPr>
            </w:pPr>
            <w:r w:rsidRPr="00B10F06">
              <w:rPr>
                <w:rFonts w:eastAsia="Calibri"/>
                <w:sz w:val="22"/>
                <w:szCs w:val="22"/>
                <w:rtl/>
              </w:rPr>
              <w:t>3. נתוני ביצוע העבודה</w:t>
            </w:r>
          </w:p>
        </w:tc>
      </w:tr>
      <w:tr w:rsidR="0028669E" w:rsidRPr="00B10F06" w:rsidTr="00B10F06">
        <w:trPr>
          <w:trHeight w:val="70"/>
        </w:trPr>
        <w:tc>
          <w:tcPr>
            <w:tcW w:w="0" w:type="auto"/>
            <w:hideMark/>
          </w:tcPr>
          <w:p w:rsidR="0028669E" w:rsidRPr="00B10F06" w:rsidRDefault="0028669E" w:rsidP="0028669E">
            <w:pPr>
              <w:bidi w:val="0"/>
              <w:spacing w:after="160" w:line="259" w:lineRule="auto"/>
              <w:jc w:val="right"/>
              <w:rPr>
                <w:rFonts w:eastAsia="Calibri"/>
                <w:sz w:val="22"/>
                <w:szCs w:val="22"/>
                <w:rtl/>
              </w:rPr>
            </w:pPr>
            <w:r w:rsidRPr="00B10F06">
              <w:rPr>
                <w:rFonts w:eastAsia="Calibri"/>
                <w:sz w:val="22"/>
                <w:szCs w:val="22"/>
                <w:rtl/>
              </w:rPr>
              <w:t>4. עדכונים לתוכנית ניהול פרויקט</w:t>
            </w:r>
          </w:p>
        </w:tc>
        <w:tc>
          <w:tcPr>
            <w:tcW w:w="0" w:type="auto"/>
            <w:hideMark/>
          </w:tcPr>
          <w:p w:rsidR="0028669E" w:rsidRPr="00B10F06" w:rsidRDefault="0028669E" w:rsidP="0028669E">
            <w:pPr>
              <w:bidi w:val="0"/>
              <w:spacing w:after="160" w:line="259" w:lineRule="auto"/>
              <w:jc w:val="right"/>
              <w:rPr>
                <w:rFonts w:eastAsia="Calibri"/>
                <w:sz w:val="22"/>
                <w:szCs w:val="22"/>
                <w:rtl/>
              </w:rPr>
            </w:pPr>
            <w:r w:rsidRPr="00B10F06">
              <w:rPr>
                <w:rFonts w:eastAsia="Calibri"/>
                <w:sz w:val="22"/>
                <w:szCs w:val="22"/>
                <w:rtl/>
              </w:rPr>
              <w:t>4. סקירת ביצוע</w:t>
            </w:r>
          </w:p>
        </w:tc>
        <w:tc>
          <w:tcPr>
            <w:tcW w:w="0" w:type="auto"/>
            <w:hideMark/>
          </w:tcPr>
          <w:p w:rsidR="0028669E" w:rsidRPr="00B10F06" w:rsidRDefault="0028669E" w:rsidP="0028669E">
            <w:pPr>
              <w:bidi w:val="0"/>
              <w:spacing w:after="160" w:line="259" w:lineRule="auto"/>
              <w:jc w:val="right"/>
              <w:rPr>
                <w:rFonts w:eastAsia="Calibri"/>
                <w:sz w:val="22"/>
                <w:szCs w:val="22"/>
                <w:rtl/>
              </w:rPr>
            </w:pPr>
            <w:r w:rsidRPr="00B10F06">
              <w:rPr>
                <w:rFonts w:eastAsia="Calibri"/>
                <w:sz w:val="22"/>
                <w:szCs w:val="22"/>
                <w:rtl/>
              </w:rPr>
              <w:t>4. נכסי תהליכים ארגוניים</w:t>
            </w:r>
          </w:p>
        </w:tc>
      </w:tr>
      <w:tr w:rsidR="0028669E" w:rsidRPr="00B10F06" w:rsidTr="00B10F06">
        <w:trPr>
          <w:trHeight w:val="70"/>
        </w:trPr>
        <w:tc>
          <w:tcPr>
            <w:tcW w:w="0" w:type="auto"/>
            <w:hideMark/>
          </w:tcPr>
          <w:p w:rsidR="0028669E" w:rsidRPr="00B10F06" w:rsidRDefault="0028669E" w:rsidP="0028669E">
            <w:pPr>
              <w:bidi w:val="0"/>
              <w:spacing w:after="160" w:line="259" w:lineRule="auto"/>
              <w:jc w:val="right"/>
              <w:rPr>
                <w:rFonts w:eastAsia="Calibri"/>
                <w:sz w:val="22"/>
                <w:szCs w:val="22"/>
                <w:rtl/>
              </w:rPr>
            </w:pPr>
            <w:r w:rsidRPr="00B10F06">
              <w:rPr>
                <w:rFonts w:eastAsia="Calibri"/>
                <w:sz w:val="22"/>
                <w:szCs w:val="22"/>
                <w:rtl/>
              </w:rPr>
              <w:t>5. עדכון מסמך הפרויקט</w:t>
            </w:r>
          </w:p>
        </w:tc>
        <w:tc>
          <w:tcPr>
            <w:tcW w:w="0" w:type="auto"/>
            <w:hideMark/>
          </w:tcPr>
          <w:p w:rsidR="0028669E" w:rsidRPr="00B10F06" w:rsidRDefault="0028669E" w:rsidP="0028669E">
            <w:pPr>
              <w:bidi w:val="0"/>
              <w:spacing w:after="160" w:line="259" w:lineRule="auto"/>
              <w:jc w:val="right"/>
              <w:rPr>
                <w:rFonts w:eastAsia="Calibri"/>
                <w:sz w:val="22"/>
                <w:szCs w:val="22"/>
                <w:rtl/>
              </w:rPr>
            </w:pPr>
            <w:r w:rsidRPr="00B10F06">
              <w:rPr>
                <w:rFonts w:eastAsia="Calibri"/>
                <w:sz w:val="22"/>
                <w:szCs w:val="22"/>
                <w:rtl/>
              </w:rPr>
              <w:t>5. תוכנה לניהול פרויקטים</w:t>
            </w:r>
          </w:p>
        </w:tc>
        <w:tc>
          <w:tcPr>
            <w:tcW w:w="0" w:type="auto"/>
            <w:hideMark/>
          </w:tcPr>
          <w:p w:rsidR="0028669E" w:rsidRPr="00B10F06" w:rsidRDefault="0028669E" w:rsidP="0028669E">
            <w:pPr>
              <w:bidi w:val="0"/>
              <w:spacing w:after="160" w:line="259" w:lineRule="auto"/>
              <w:jc w:val="right"/>
              <w:rPr>
                <w:rFonts w:eastAsia="Calibri"/>
                <w:sz w:val="22"/>
                <w:szCs w:val="22"/>
                <w:rtl/>
              </w:rPr>
            </w:pPr>
          </w:p>
        </w:tc>
      </w:tr>
      <w:tr w:rsidR="0028669E" w:rsidRPr="00B10F06" w:rsidTr="00B10F06">
        <w:trPr>
          <w:trHeight w:val="70"/>
        </w:trPr>
        <w:tc>
          <w:tcPr>
            <w:tcW w:w="0" w:type="auto"/>
            <w:hideMark/>
          </w:tcPr>
          <w:p w:rsidR="0028669E" w:rsidRPr="00B10F06" w:rsidRDefault="0028669E" w:rsidP="0028669E">
            <w:pPr>
              <w:bidi w:val="0"/>
              <w:spacing w:after="160" w:line="259" w:lineRule="auto"/>
              <w:jc w:val="right"/>
              <w:rPr>
                <w:rFonts w:eastAsia="Calibri"/>
                <w:sz w:val="22"/>
                <w:szCs w:val="22"/>
              </w:rPr>
            </w:pPr>
            <w:r w:rsidRPr="00B10F06">
              <w:rPr>
                <w:rFonts w:eastAsia="Calibri"/>
                <w:sz w:val="22"/>
                <w:szCs w:val="22"/>
                <w:rtl/>
              </w:rPr>
              <w:t>6. עדכון נכסי תהליכים ארגוניים</w:t>
            </w:r>
          </w:p>
        </w:tc>
        <w:tc>
          <w:tcPr>
            <w:tcW w:w="0" w:type="auto"/>
            <w:hideMark/>
          </w:tcPr>
          <w:p w:rsidR="0028669E" w:rsidRPr="00B10F06" w:rsidRDefault="0028669E" w:rsidP="0028669E">
            <w:pPr>
              <w:bidi w:val="0"/>
              <w:spacing w:after="160" w:line="259" w:lineRule="auto"/>
              <w:jc w:val="right"/>
              <w:rPr>
                <w:rFonts w:eastAsia="Calibri"/>
                <w:sz w:val="22"/>
                <w:szCs w:val="22"/>
                <w:rtl/>
              </w:rPr>
            </w:pPr>
            <w:r w:rsidRPr="00B10F06">
              <w:rPr>
                <w:rFonts w:eastAsia="Calibri"/>
                <w:sz w:val="22"/>
                <w:szCs w:val="22"/>
                <w:rtl/>
              </w:rPr>
              <w:t>6. ניתוח עתודות</w:t>
            </w:r>
          </w:p>
        </w:tc>
        <w:tc>
          <w:tcPr>
            <w:tcW w:w="0" w:type="auto"/>
            <w:hideMark/>
          </w:tcPr>
          <w:p w:rsidR="0028669E" w:rsidRPr="00B10F06" w:rsidRDefault="0028669E" w:rsidP="0028669E">
            <w:pPr>
              <w:bidi w:val="0"/>
              <w:spacing w:after="160" w:line="259" w:lineRule="auto"/>
              <w:jc w:val="right"/>
              <w:rPr>
                <w:rFonts w:eastAsia="Calibri"/>
                <w:sz w:val="22"/>
                <w:szCs w:val="22"/>
                <w:rtl/>
              </w:rPr>
            </w:pPr>
          </w:p>
        </w:tc>
      </w:tr>
    </w:tbl>
    <w:p w:rsidR="0028669E" w:rsidRPr="00480AAD" w:rsidRDefault="0028669E" w:rsidP="0028669E">
      <w:pPr>
        <w:bidi w:val="0"/>
        <w:jc w:val="right"/>
        <w:rPr>
          <w:rFonts w:eastAsia="Calibri"/>
          <w:b/>
          <w:bCs/>
          <w:sz w:val="22"/>
          <w:szCs w:val="22"/>
          <w:u w:val="single"/>
        </w:rPr>
      </w:pPr>
    </w:p>
    <w:p w:rsidR="00C91F30" w:rsidRPr="00480AAD" w:rsidRDefault="00C91F30" w:rsidP="00521F33">
      <w:pPr>
        <w:tabs>
          <w:tab w:val="left" w:pos="9912"/>
        </w:tabs>
        <w:spacing w:line="276" w:lineRule="auto"/>
        <w:rPr>
          <w:rFonts w:eastAsia="Calibri"/>
          <w:b/>
          <w:bCs/>
          <w:sz w:val="22"/>
          <w:szCs w:val="22"/>
          <w:u w:val="single"/>
        </w:rPr>
      </w:pPr>
      <w:r w:rsidRPr="00480AAD">
        <w:rPr>
          <w:rFonts w:eastAsia="Calibri"/>
          <w:b/>
          <w:bCs/>
          <w:sz w:val="22"/>
          <w:szCs w:val="22"/>
          <w:u w:val="single"/>
        </w:rPr>
        <w:t xml:space="preserve">Earned value management </w:t>
      </w:r>
      <w:r w:rsidRPr="00480AAD">
        <w:rPr>
          <w:rFonts w:eastAsia="Calibri" w:hint="cs"/>
          <w:b/>
          <w:bCs/>
          <w:sz w:val="22"/>
          <w:szCs w:val="22"/>
          <w:u w:val="single"/>
          <w:rtl/>
        </w:rPr>
        <w:t>ניהול ערך מזוכה-</w:t>
      </w:r>
    </w:p>
    <w:p w:rsidR="00C91F30" w:rsidRDefault="00C91F30" w:rsidP="00521F33">
      <w:pPr>
        <w:spacing w:line="276" w:lineRule="auto"/>
        <w:rPr>
          <w:rFonts w:eastAsia="Calibri"/>
          <w:sz w:val="22"/>
          <w:szCs w:val="22"/>
          <w:rtl/>
        </w:rPr>
      </w:pPr>
      <w:r w:rsidRPr="00480AAD">
        <w:rPr>
          <w:rFonts w:eastAsia="Calibri"/>
          <w:color w:val="000000"/>
          <w:sz w:val="22"/>
          <w:szCs w:val="22"/>
          <w:rtl/>
        </w:rPr>
        <w:t>שיטה אינטגרטיבית המשלבת תכולה, זמן ותקציב, שנועדה למדוד את התקדמות הפרויקט. השיטה מספקת מידע כמותי כספי על התקדמות הפרויקט על ידי מדידת כמה "ערך" של עבודה הופק בהינתן עלות מסוימת ובנקודת זמן ספציפית תוך שימוש ב-3 מדדים: עלות מתוכננת</w:t>
      </w:r>
      <w:r w:rsidRPr="00480AAD">
        <w:rPr>
          <w:rFonts w:eastAsia="Calibri"/>
          <w:color w:val="000000"/>
          <w:sz w:val="22"/>
          <w:szCs w:val="22"/>
        </w:rPr>
        <w:t xml:space="preserve"> (Planned Value), </w:t>
      </w:r>
      <w:r w:rsidRPr="00480AAD">
        <w:rPr>
          <w:rFonts w:eastAsia="Calibri"/>
          <w:color w:val="000000"/>
          <w:sz w:val="22"/>
          <w:szCs w:val="22"/>
          <w:rtl/>
        </w:rPr>
        <w:t>עלות בפועל</w:t>
      </w:r>
      <w:r w:rsidRPr="00480AAD">
        <w:rPr>
          <w:rFonts w:eastAsia="Calibri"/>
          <w:color w:val="000000"/>
          <w:sz w:val="22"/>
          <w:szCs w:val="22"/>
        </w:rPr>
        <w:t xml:space="preserve"> (Actual Cost) </w:t>
      </w:r>
      <w:r w:rsidRPr="00480AAD">
        <w:rPr>
          <w:rFonts w:eastAsia="Calibri"/>
          <w:color w:val="000000"/>
          <w:sz w:val="22"/>
          <w:szCs w:val="22"/>
          <w:rtl/>
        </w:rPr>
        <w:t>וערך מזוכה</w:t>
      </w:r>
      <w:r w:rsidRPr="00480AAD">
        <w:rPr>
          <w:rFonts w:eastAsia="Calibri"/>
          <w:color w:val="000000"/>
          <w:sz w:val="22"/>
          <w:szCs w:val="22"/>
        </w:rPr>
        <w:t xml:space="preserve"> (Earned Value). </w:t>
      </w:r>
      <w:r w:rsidRPr="00480AAD">
        <w:rPr>
          <w:rFonts w:eastAsia="Calibri"/>
          <w:color w:val="000000"/>
          <w:sz w:val="22"/>
          <w:szCs w:val="22"/>
          <w:rtl/>
        </w:rPr>
        <w:t>ניתוח פרויקט לפי שיטת הערך המזוכה מספק את האמצעים לחזות את העתיד על ידי אינדיקטורים של ביצוע שמעידים על בעיות בפרויקט ומאפשרים למנהל הפרויקט לנקוט בפעולות מתקנות לפני שלא יהיה ניתן להתגבר עליהם</w:t>
      </w:r>
      <w:r w:rsidRPr="00480AAD">
        <w:rPr>
          <w:rFonts w:ascii="Arial" w:eastAsia="Calibri" w:hAnsi="Arial" w:cs="Arial"/>
          <w:color w:val="0C3C60"/>
          <w:sz w:val="22"/>
          <w:szCs w:val="22"/>
        </w:rPr>
        <w:t>.</w:t>
      </w:r>
    </w:p>
    <w:tbl>
      <w:tblPr>
        <w:tblStyle w:val="a5"/>
        <w:bidiVisual/>
        <w:tblW w:w="0" w:type="auto"/>
        <w:tblLook w:val="04A0" w:firstRow="1" w:lastRow="0" w:firstColumn="1" w:lastColumn="0" w:noHBand="0" w:noVBand="1"/>
      </w:tblPr>
      <w:tblGrid>
        <w:gridCol w:w="3334"/>
        <w:gridCol w:w="4962"/>
      </w:tblGrid>
      <w:tr w:rsidR="00521F33" w:rsidTr="00521F33">
        <w:tc>
          <w:tcPr>
            <w:tcW w:w="3334" w:type="dxa"/>
          </w:tcPr>
          <w:p w:rsidR="00521F33" w:rsidRDefault="00521F33" w:rsidP="00521F33">
            <w:pPr>
              <w:spacing w:line="276" w:lineRule="auto"/>
              <w:jc w:val="center"/>
              <w:rPr>
                <w:rFonts w:eastAsia="Calibri"/>
                <w:sz w:val="22"/>
                <w:szCs w:val="22"/>
                <w:rtl/>
              </w:rPr>
            </w:pPr>
            <w:r w:rsidRPr="00521F33">
              <w:rPr>
                <w:rFonts w:eastAsia="Calibri"/>
                <w:sz w:val="22"/>
                <w:szCs w:val="22"/>
                <w:rtl/>
              </w:rPr>
              <w:t>אומדן להשלמה-</w:t>
            </w:r>
            <w:r w:rsidRPr="00521F33">
              <w:rPr>
                <w:rFonts w:eastAsia="Calibri"/>
                <w:sz w:val="22"/>
                <w:szCs w:val="22"/>
              </w:rPr>
              <w:t>ETC-Estimate to Complete</w:t>
            </w:r>
          </w:p>
        </w:tc>
        <w:tc>
          <w:tcPr>
            <w:tcW w:w="4962" w:type="dxa"/>
          </w:tcPr>
          <w:p w:rsidR="00521F33" w:rsidRPr="00521F33" w:rsidRDefault="00521F33" w:rsidP="00521F33">
            <w:pPr>
              <w:spacing w:line="276" w:lineRule="auto"/>
              <w:rPr>
                <w:rFonts w:eastAsia="Calibri"/>
                <w:sz w:val="22"/>
                <w:szCs w:val="22"/>
                <w:rtl/>
              </w:rPr>
            </w:pPr>
            <w:r w:rsidRPr="00521F33">
              <w:rPr>
                <w:rFonts w:eastAsia="Calibri"/>
                <w:sz w:val="22"/>
                <w:szCs w:val="22"/>
                <w:rtl/>
              </w:rPr>
              <w:t>העלות הצפויה לסיים את כל עבודת הנותרות בפרויקט</w:t>
            </w:r>
          </w:p>
        </w:tc>
      </w:tr>
      <w:tr w:rsidR="00521F33" w:rsidTr="00521F33">
        <w:tc>
          <w:tcPr>
            <w:tcW w:w="3334" w:type="dxa"/>
          </w:tcPr>
          <w:p w:rsidR="00521F33" w:rsidRPr="00521F33" w:rsidRDefault="00521F33" w:rsidP="00521F33">
            <w:pPr>
              <w:spacing w:line="276" w:lineRule="auto"/>
              <w:jc w:val="center"/>
              <w:rPr>
                <w:rFonts w:eastAsia="Calibri"/>
                <w:sz w:val="22"/>
                <w:szCs w:val="22"/>
                <w:rtl/>
              </w:rPr>
            </w:pPr>
            <w:r w:rsidRPr="00521F33">
              <w:rPr>
                <w:rFonts w:eastAsia="Calibri"/>
                <w:sz w:val="22"/>
                <w:szCs w:val="22"/>
                <w:rtl/>
              </w:rPr>
              <w:t>תקציב בסיום-</w:t>
            </w:r>
            <w:r w:rsidRPr="00521F33">
              <w:rPr>
                <w:rFonts w:eastAsia="Calibri"/>
                <w:sz w:val="22"/>
                <w:szCs w:val="22"/>
              </w:rPr>
              <w:t>BAC</w:t>
            </w:r>
            <w:r w:rsidRPr="00521F33">
              <w:rPr>
                <w:rFonts w:eastAsia="Calibri"/>
                <w:sz w:val="22"/>
                <w:szCs w:val="22"/>
                <w:rtl/>
              </w:rPr>
              <w:t>-</w:t>
            </w:r>
            <w:r w:rsidRPr="00521F33">
              <w:rPr>
                <w:rFonts w:eastAsia="Calibri"/>
                <w:sz w:val="22"/>
                <w:szCs w:val="22"/>
              </w:rPr>
              <w:t>Budget at Completion</w:t>
            </w:r>
          </w:p>
        </w:tc>
        <w:tc>
          <w:tcPr>
            <w:tcW w:w="4962" w:type="dxa"/>
          </w:tcPr>
          <w:p w:rsidR="00521F33" w:rsidRPr="00521F33" w:rsidRDefault="00521F33" w:rsidP="00521F33">
            <w:pPr>
              <w:spacing w:line="276" w:lineRule="auto"/>
              <w:rPr>
                <w:rFonts w:eastAsia="Calibri"/>
                <w:sz w:val="22"/>
                <w:szCs w:val="22"/>
                <w:rtl/>
              </w:rPr>
            </w:pPr>
            <w:r w:rsidRPr="00521F33">
              <w:rPr>
                <w:rFonts w:eastAsia="Calibri"/>
                <w:sz w:val="22"/>
                <w:szCs w:val="22"/>
                <w:rtl/>
              </w:rPr>
              <w:t>סכום כל התקציבים שהוקמו עבור העבודה שיש לבצע</w:t>
            </w:r>
          </w:p>
        </w:tc>
      </w:tr>
      <w:tr w:rsidR="00521F33" w:rsidTr="00521F33">
        <w:tc>
          <w:tcPr>
            <w:tcW w:w="3334" w:type="dxa"/>
          </w:tcPr>
          <w:p w:rsidR="00521F33" w:rsidRPr="00521F33" w:rsidRDefault="00521F33" w:rsidP="00521F33">
            <w:pPr>
              <w:spacing w:line="276" w:lineRule="auto"/>
              <w:jc w:val="center"/>
              <w:rPr>
                <w:rFonts w:eastAsia="Calibri"/>
                <w:sz w:val="22"/>
                <w:szCs w:val="22"/>
                <w:rtl/>
              </w:rPr>
            </w:pPr>
            <w:r w:rsidRPr="00521F33">
              <w:rPr>
                <w:rFonts w:eastAsia="Calibri"/>
                <w:sz w:val="22"/>
                <w:szCs w:val="22"/>
                <w:rtl/>
              </w:rPr>
              <w:t>אומדן בנקודת הסיום-</w:t>
            </w:r>
            <w:r w:rsidRPr="00521F33">
              <w:rPr>
                <w:rFonts w:eastAsia="Calibri"/>
                <w:sz w:val="22"/>
                <w:szCs w:val="22"/>
              </w:rPr>
              <w:t>EAC</w:t>
            </w:r>
            <w:r w:rsidRPr="00521F33">
              <w:rPr>
                <w:rFonts w:eastAsia="Calibri"/>
                <w:sz w:val="22"/>
                <w:szCs w:val="22"/>
                <w:rtl/>
              </w:rPr>
              <w:t>-</w:t>
            </w:r>
            <w:r w:rsidRPr="00521F33">
              <w:rPr>
                <w:rFonts w:eastAsia="Calibri"/>
                <w:sz w:val="22"/>
                <w:szCs w:val="22"/>
              </w:rPr>
              <w:t>Estimate at Completion</w:t>
            </w:r>
          </w:p>
        </w:tc>
        <w:tc>
          <w:tcPr>
            <w:tcW w:w="4962" w:type="dxa"/>
          </w:tcPr>
          <w:p w:rsidR="00521F33" w:rsidRPr="00521F33" w:rsidRDefault="00521F33" w:rsidP="00521F33">
            <w:pPr>
              <w:spacing w:line="276" w:lineRule="auto"/>
              <w:rPr>
                <w:rFonts w:eastAsia="Calibri"/>
                <w:sz w:val="22"/>
                <w:szCs w:val="22"/>
                <w:rtl/>
              </w:rPr>
            </w:pPr>
            <w:r w:rsidRPr="00521F33">
              <w:rPr>
                <w:rFonts w:eastAsia="Calibri"/>
                <w:sz w:val="22"/>
                <w:szCs w:val="22"/>
                <w:rtl/>
              </w:rPr>
              <w:t>אומדן עלויות של כל העבודה, עד וכולל סיום הפרויקט</w:t>
            </w:r>
          </w:p>
        </w:tc>
      </w:tr>
      <w:tr w:rsidR="00521F33" w:rsidTr="00521F33">
        <w:tc>
          <w:tcPr>
            <w:tcW w:w="3334" w:type="dxa"/>
          </w:tcPr>
          <w:p w:rsidR="00521F33" w:rsidRPr="00521F33" w:rsidRDefault="00521F33" w:rsidP="00521F33">
            <w:pPr>
              <w:spacing w:line="276" w:lineRule="auto"/>
              <w:jc w:val="center"/>
              <w:rPr>
                <w:rFonts w:eastAsia="Calibri"/>
                <w:sz w:val="22"/>
                <w:szCs w:val="22"/>
                <w:rtl/>
              </w:rPr>
            </w:pPr>
            <w:r w:rsidRPr="00521F33">
              <w:rPr>
                <w:rFonts w:eastAsia="Calibri"/>
                <w:sz w:val="22"/>
                <w:szCs w:val="22"/>
                <w:rtl/>
              </w:rPr>
              <w:t>ערך מתוכנן-</w:t>
            </w:r>
            <w:r w:rsidRPr="00521F33">
              <w:rPr>
                <w:rFonts w:eastAsia="Calibri"/>
                <w:sz w:val="22"/>
                <w:szCs w:val="22"/>
              </w:rPr>
              <w:t>PV</w:t>
            </w:r>
            <w:r w:rsidRPr="00521F33">
              <w:rPr>
                <w:rFonts w:eastAsia="Calibri"/>
                <w:sz w:val="22"/>
                <w:szCs w:val="22"/>
                <w:rtl/>
              </w:rPr>
              <w:t xml:space="preserve">- </w:t>
            </w:r>
            <w:r w:rsidRPr="00521F33">
              <w:rPr>
                <w:rFonts w:eastAsia="Calibri"/>
                <w:sz w:val="22"/>
                <w:szCs w:val="22"/>
              </w:rPr>
              <w:t>Planned Value</w:t>
            </w:r>
          </w:p>
        </w:tc>
        <w:tc>
          <w:tcPr>
            <w:tcW w:w="4962" w:type="dxa"/>
          </w:tcPr>
          <w:p w:rsidR="00941C05" w:rsidRDefault="00521F33" w:rsidP="00941C05">
            <w:pPr>
              <w:spacing w:line="276" w:lineRule="auto"/>
              <w:rPr>
                <w:rFonts w:eastAsia="Calibri"/>
                <w:sz w:val="22"/>
                <w:szCs w:val="22"/>
                <w:rtl/>
              </w:rPr>
            </w:pPr>
            <w:r w:rsidRPr="00521F33">
              <w:rPr>
                <w:rFonts w:eastAsia="Calibri"/>
                <w:sz w:val="22"/>
                <w:szCs w:val="22"/>
                <w:rtl/>
              </w:rPr>
              <w:t>הערך של העבודה המתוכננת</w:t>
            </w:r>
            <w:r w:rsidR="00941C05">
              <w:rPr>
                <w:rFonts w:eastAsia="Calibri" w:hint="cs"/>
                <w:sz w:val="22"/>
                <w:szCs w:val="22"/>
                <w:rtl/>
              </w:rPr>
              <w:t xml:space="preserve"> </w:t>
            </w:r>
          </w:p>
          <w:p w:rsidR="00521F33" w:rsidRPr="00521F33" w:rsidRDefault="00521F33" w:rsidP="00941C05">
            <w:pPr>
              <w:spacing w:line="276" w:lineRule="auto"/>
              <w:rPr>
                <w:rFonts w:eastAsia="Calibri"/>
                <w:sz w:val="22"/>
                <w:szCs w:val="22"/>
                <w:rtl/>
              </w:rPr>
            </w:pPr>
            <w:r w:rsidRPr="00521F33">
              <w:rPr>
                <w:rFonts w:eastAsia="Calibri"/>
                <w:sz w:val="22"/>
                <w:szCs w:val="22"/>
                <w:rtl/>
              </w:rPr>
              <w:t>* עלות תקציבית של עבודה המתוכננת</w:t>
            </w:r>
          </w:p>
        </w:tc>
      </w:tr>
      <w:tr w:rsidR="00521F33" w:rsidTr="00521F33">
        <w:tc>
          <w:tcPr>
            <w:tcW w:w="3334" w:type="dxa"/>
          </w:tcPr>
          <w:p w:rsidR="00521F33" w:rsidRPr="00521F33" w:rsidRDefault="00521F33" w:rsidP="00521F33">
            <w:pPr>
              <w:spacing w:line="276" w:lineRule="auto"/>
              <w:jc w:val="center"/>
              <w:rPr>
                <w:rFonts w:eastAsia="Calibri"/>
                <w:sz w:val="22"/>
                <w:szCs w:val="22"/>
                <w:rtl/>
              </w:rPr>
            </w:pPr>
            <w:r w:rsidRPr="00521F33">
              <w:rPr>
                <w:rFonts w:eastAsia="Calibri"/>
                <w:sz w:val="22"/>
                <w:szCs w:val="22"/>
                <w:rtl/>
              </w:rPr>
              <w:t>עלות בפועל-</w:t>
            </w:r>
            <w:r w:rsidRPr="00521F33">
              <w:rPr>
                <w:rFonts w:eastAsia="Calibri"/>
                <w:sz w:val="22"/>
                <w:szCs w:val="22"/>
              </w:rPr>
              <w:t>AC</w:t>
            </w:r>
            <w:r w:rsidRPr="00521F33">
              <w:rPr>
                <w:rFonts w:eastAsia="Calibri"/>
                <w:sz w:val="22"/>
                <w:szCs w:val="22"/>
                <w:rtl/>
              </w:rPr>
              <w:t>-</w:t>
            </w:r>
            <w:r w:rsidRPr="00521F33">
              <w:rPr>
                <w:rFonts w:eastAsia="Calibri"/>
                <w:sz w:val="22"/>
                <w:szCs w:val="22"/>
              </w:rPr>
              <w:t>Actual Cost</w:t>
            </w:r>
          </w:p>
        </w:tc>
        <w:tc>
          <w:tcPr>
            <w:tcW w:w="4962" w:type="dxa"/>
          </w:tcPr>
          <w:p w:rsidR="00521F33" w:rsidRPr="00521F33" w:rsidRDefault="00521F33" w:rsidP="00521F33">
            <w:pPr>
              <w:spacing w:line="276" w:lineRule="auto"/>
              <w:rPr>
                <w:rFonts w:eastAsia="Calibri"/>
                <w:sz w:val="22"/>
                <w:szCs w:val="22"/>
              </w:rPr>
            </w:pPr>
            <w:r w:rsidRPr="00521F33">
              <w:rPr>
                <w:rFonts w:eastAsia="Calibri"/>
                <w:sz w:val="22"/>
                <w:szCs w:val="22"/>
                <w:rtl/>
              </w:rPr>
              <w:t xml:space="preserve">העלות בפועל שנגרמו בביצוע העבודה </w:t>
            </w:r>
          </w:p>
          <w:p w:rsidR="00521F33" w:rsidRPr="00521F33" w:rsidRDefault="00521F33" w:rsidP="00521F33">
            <w:pPr>
              <w:spacing w:line="276" w:lineRule="auto"/>
              <w:rPr>
                <w:rFonts w:eastAsia="Calibri"/>
                <w:sz w:val="22"/>
                <w:szCs w:val="22"/>
                <w:rtl/>
              </w:rPr>
            </w:pPr>
            <w:r w:rsidRPr="00521F33">
              <w:rPr>
                <w:rFonts w:eastAsia="Calibri"/>
                <w:sz w:val="22"/>
                <w:szCs w:val="22"/>
                <w:rtl/>
              </w:rPr>
              <w:t>* עלות ביצוע העבודה בפועל.</w:t>
            </w:r>
          </w:p>
        </w:tc>
      </w:tr>
      <w:tr w:rsidR="00521F33" w:rsidTr="00521F33">
        <w:tc>
          <w:tcPr>
            <w:tcW w:w="3334" w:type="dxa"/>
          </w:tcPr>
          <w:p w:rsidR="00521F33" w:rsidRPr="00521F33" w:rsidRDefault="00521F33" w:rsidP="00521F33">
            <w:pPr>
              <w:spacing w:line="276" w:lineRule="auto"/>
              <w:jc w:val="center"/>
              <w:rPr>
                <w:rFonts w:eastAsia="Calibri"/>
                <w:sz w:val="22"/>
                <w:szCs w:val="22"/>
                <w:rtl/>
              </w:rPr>
            </w:pPr>
            <w:r w:rsidRPr="00521F33">
              <w:rPr>
                <w:rFonts w:eastAsia="Calibri"/>
                <w:sz w:val="22"/>
                <w:szCs w:val="22"/>
                <w:rtl/>
              </w:rPr>
              <w:t>ערך מזוכה-</w:t>
            </w:r>
            <w:r w:rsidRPr="00521F33">
              <w:rPr>
                <w:rFonts w:eastAsia="Calibri"/>
                <w:sz w:val="22"/>
                <w:szCs w:val="22"/>
              </w:rPr>
              <w:t>EV</w:t>
            </w:r>
            <w:r w:rsidRPr="00521F33">
              <w:rPr>
                <w:rFonts w:eastAsia="Calibri"/>
                <w:sz w:val="22"/>
                <w:szCs w:val="22"/>
                <w:rtl/>
              </w:rPr>
              <w:t>-</w:t>
            </w:r>
            <w:r w:rsidRPr="00521F33">
              <w:rPr>
                <w:rFonts w:eastAsia="Calibri"/>
                <w:sz w:val="22"/>
                <w:szCs w:val="22"/>
              </w:rPr>
              <w:t>Earned Value</w:t>
            </w:r>
          </w:p>
        </w:tc>
        <w:tc>
          <w:tcPr>
            <w:tcW w:w="4962" w:type="dxa"/>
          </w:tcPr>
          <w:p w:rsidR="00521F33" w:rsidRPr="00521F33" w:rsidRDefault="00521F33" w:rsidP="00521F33">
            <w:pPr>
              <w:spacing w:line="276" w:lineRule="auto"/>
              <w:rPr>
                <w:rFonts w:eastAsia="Calibri"/>
                <w:sz w:val="22"/>
                <w:szCs w:val="22"/>
                <w:rtl/>
              </w:rPr>
            </w:pPr>
            <w:r w:rsidRPr="00521F33">
              <w:rPr>
                <w:rFonts w:eastAsia="Calibri"/>
                <w:sz w:val="22"/>
                <w:szCs w:val="22"/>
                <w:rtl/>
              </w:rPr>
              <w:t>הערך הכספי של העבודה שהושלמה למעשה, נקרא גם הערך המזוכה * עלות מתוקצבת עבור עבודה שבוצעה</w:t>
            </w:r>
          </w:p>
          <w:p w:rsidR="00521F33" w:rsidRPr="00521F33" w:rsidRDefault="00521F33" w:rsidP="00521F33">
            <w:pPr>
              <w:spacing w:line="276" w:lineRule="auto"/>
              <w:rPr>
                <w:rFonts w:eastAsia="Calibri"/>
                <w:sz w:val="22"/>
                <w:szCs w:val="22"/>
                <w:rtl/>
              </w:rPr>
            </w:pPr>
          </w:p>
        </w:tc>
      </w:tr>
    </w:tbl>
    <w:p w:rsidR="00C91F30" w:rsidRDefault="00C91F30" w:rsidP="00521F33">
      <w:pPr>
        <w:tabs>
          <w:tab w:val="left" w:pos="7860"/>
        </w:tabs>
        <w:rPr>
          <w:rFonts w:eastAsia="Calibri"/>
          <w:color w:val="000000"/>
          <w:sz w:val="22"/>
          <w:szCs w:val="22"/>
        </w:rPr>
      </w:pPr>
    </w:p>
    <w:tbl>
      <w:tblPr>
        <w:tblStyle w:val="a5"/>
        <w:tblW w:w="0" w:type="auto"/>
        <w:tblLook w:val="04A0" w:firstRow="1" w:lastRow="0" w:firstColumn="1" w:lastColumn="0" w:noHBand="0" w:noVBand="1"/>
      </w:tblPr>
      <w:tblGrid>
        <w:gridCol w:w="314"/>
        <w:gridCol w:w="3492"/>
        <w:gridCol w:w="2526"/>
        <w:gridCol w:w="1964"/>
      </w:tblGrid>
      <w:tr w:rsidR="0006005C" w:rsidRPr="0006005C" w:rsidTr="0006005C">
        <w:trPr>
          <w:trHeight w:val="45"/>
        </w:trPr>
        <w:tc>
          <w:tcPr>
            <w:tcW w:w="0" w:type="auto"/>
            <w:shd w:val="clear" w:color="auto" w:fill="D0CECE" w:themeFill="background2" w:themeFillShade="E6"/>
            <w:hideMark/>
          </w:tcPr>
          <w:p w:rsidR="0006005C" w:rsidRPr="0006005C" w:rsidRDefault="0006005C" w:rsidP="0006005C">
            <w:pPr>
              <w:tabs>
                <w:tab w:val="left" w:pos="7860"/>
              </w:tabs>
              <w:bidi w:val="0"/>
              <w:spacing w:after="160" w:line="259" w:lineRule="auto"/>
              <w:rPr>
                <w:rFonts w:eastAsia="Calibri"/>
                <w:color w:val="000000"/>
                <w:sz w:val="22"/>
                <w:szCs w:val="22"/>
              </w:rPr>
            </w:pPr>
          </w:p>
        </w:tc>
        <w:tc>
          <w:tcPr>
            <w:tcW w:w="0" w:type="auto"/>
            <w:shd w:val="clear" w:color="auto" w:fill="D0CECE" w:themeFill="background2" w:themeFillShade="E6"/>
            <w:hideMark/>
          </w:tcPr>
          <w:p w:rsidR="0006005C" w:rsidRPr="0006005C" w:rsidRDefault="0006005C" w:rsidP="0006005C">
            <w:pPr>
              <w:tabs>
                <w:tab w:val="left" w:pos="7860"/>
              </w:tabs>
              <w:bidi w:val="0"/>
              <w:spacing w:after="160" w:line="259" w:lineRule="auto"/>
              <w:jc w:val="center"/>
              <w:rPr>
                <w:rFonts w:eastAsia="Calibri"/>
                <w:color w:val="000000"/>
                <w:sz w:val="22"/>
                <w:szCs w:val="22"/>
                <w:rtl/>
              </w:rPr>
            </w:pPr>
            <w:r w:rsidRPr="0006005C">
              <w:rPr>
                <w:rFonts w:eastAsia="Calibri"/>
                <w:b/>
                <w:bCs/>
                <w:color w:val="000000"/>
                <w:sz w:val="22"/>
                <w:szCs w:val="22"/>
              </w:rPr>
              <w:t>Project Management Question</w:t>
            </w:r>
          </w:p>
        </w:tc>
        <w:tc>
          <w:tcPr>
            <w:tcW w:w="0" w:type="auto"/>
            <w:shd w:val="clear" w:color="auto" w:fill="D0CECE" w:themeFill="background2" w:themeFillShade="E6"/>
            <w:hideMark/>
          </w:tcPr>
          <w:p w:rsidR="0006005C" w:rsidRPr="0006005C" w:rsidRDefault="0006005C" w:rsidP="0006005C">
            <w:pPr>
              <w:tabs>
                <w:tab w:val="left" w:pos="7860"/>
              </w:tabs>
              <w:bidi w:val="0"/>
              <w:spacing w:after="160" w:line="259" w:lineRule="auto"/>
              <w:jc w:val="center"/>
              <w:rPr>
                <w:rFonts w:eastAsia="Calibri"/>
                <w:color w:val="000000"/>
                <w:sz w:val="22"/>
                <w:szCs w:val="22"/>
                <w:rtl/>
              </w:rPr>
            </w:pPr>
            <w:r w:rsidRPr="0006005C">
              <w:rPr>
                <w:rFonts w:eastAsia="Calibri"/>
                <w:b/>
                <w:bCs/>
                <w:color w:val="000000"/>
                <w:sz w:val="22"/>
                <w:szCs w:val="22"/>
              </w:rPr>
              <w:t>EVM Performance Measures</w:t>
            </w:r>
          </w:p>
        </w:tc>
        <w:tc>
          <w:tcPr>
            <w:tcW w:w="0" w:type="auto"/>
            <w:shd w:val="clear" w:color="auto" w:fill="D0CECE" w:themeFill="background2" w:themeFillShade="E6"/>
            <w:hideMark/>
          </w:tcPr>
          <w:p w:rsidR="0006005C" w:rsidRPr="0006005C" w:rsidRDefault="0006005C" w:rsidP="0006005C">
            <w:pPr>
              <w:tabs>
                <w:tab w:val="left" w:pos="7860"/>
              </w:tabs>
              <w:bidi w:val="0"/>
              <w:spacing w:after="160" w:line="259" w:lineRule="auto"/>
              <w:jc w:val="center"/>
              <w:rPr>
                <w:rFonts w:eastAsia="Calibri"/>
                <w:color w:val="000000"/>
                <w:sz w:val="22"/>
                <w:szCs w:val="22"/>
                <w:rtl/>
              </w:rPr>
            </w:pPr>
            <w:r w:rsidRPr="0006005C">
              <w:rPr>
                <w:rFonts w:eastAsia="Calibri"/>
                <w:b/>
                <w:bCs/>
                <w:color w:val="000000"/>
                <w:sz w:val="22"/>
                <w:szCs w:val="22"/>
              </w:rPr>
              <w:t>Formula</w:t>
            </w:r>
          </w:p>
        </w:tc>
      </w:tr>
      <w:tr w:rsidR="0006005C" w:rsidRPr="0006005C" w:rsidTr="0006005C">
        <w:trPr>
          <w:trHeight w:val="45"/>
        </w:trPr>
        <w:tc>
          <w:tcPr>
            <w:tcW w:w="0" w:type="auto"/>
            <w:hideMark/>
          </w:tcPr>
          <w:p w:rsidR="0006005C" w:rsidRPr="0006005C" w:rsidRDefault="0006005C" w:rsidP="0006005C">
            <w:pPr>
              <w:tabs>
                <w:tab w:val="left" w:pos="7860"/>
              </w:tabs>
              <w:bidi w:val="0"/>
              <w:spacing w:after="160" w:line="259" w:lineRule="auto"/>
              <w:jc w:val="center"/>
              <w:rPr>
                <w:rFonts w:eastAsia="Calibri"/>
                <w:color w:val="000000"/>
                <w:sz w:val="22"/>
                <w:szCs w:val="22"/>
                <w:rtl/>
              </w:rPr>
            </w:pPr>
            <w:r w:rsidRPr="0006005C">
              <w:rPr>
                <w:rFonts w:eastAsia="Calibri"/>
                <w:b/>
                <w:bCs/>
                <w:color w:val="000000"/>
                <w:sz w:val="22"/>
                <w:szCs w:val="22"/>
              </w:rPr>
              <w:t>1</w:t>
            </w:r>
          </w:p>
        </w:tc>
        <w:tc>
          <w:tcPr>
            <w:tcW w:w="0" w:type="auto"/>
            <w:hideMark/>
          </w:tcPr>
          <w:p w:rsidR="0006005C" w:rsidRPr="0006005C" w:rsidRDefault="0006005C" w:rsidP="0006005C">
            <w:pPr>
              <w:tabs>
                <w:tab w:val="left" w:pos="7860"/>
              </w:tabs>
              <w:bidi w:val="0"/>
              <w:spacing w:after="160" w:line="259" w:lineRule="auto"/>
              <w:jc w:val="center"/>
              <w:rPr>
                <w:rFonts w:eastAsia="Calibri"/>
                <w:color w:val="000000"/>
                <w:sz w:val="22"/>
                <w:szCs w:val="22"/>
                <w:rtl/>
              </w:rPr>
            </w:pPr>
            <w:r w:rsidRPr="0006005C">
              <w:rPr>
                <w:rFonts w:eastAsia="Calibri"/>
                <w:color w:val="000000"/>
                <w:sz w:val="22"/>
                <w:szCs w:val="22"/>
              </w:rPr>
              <w:t>Are we ahead or behind schedule?</w:t>
            </w:r>
          </w:p>
        </w:tc>
        <w:tc>
          <w:tcPr>
            <w:tcW w:w="0" w:type="auto"/>
            <w:hideMark/>
          </w:tcPr>
          <w:p w:rsidR="0006005C" w:rsidRPr="0006005C" w:rsidRDefault="0006005C" w:rsidP="0006005C">
            <w:pPr>
              <w:tabs>
                <w:tab w:val="left" w:pos="7860"/>
              </w:tabs>
              <w:bidi w:val="0"/>
              <w:spacing w:after="160" w:line="259" w:lineRule="auto"/>
              <w:jc w:val="center"/>
              <w:rPr>
                <w:rFonts w:eastAsia="Calibri"/>
                <w:color w:val="000000"/>
                <w:sz w:val="22"/>
                <w:szCs w:val="22"/>
                <w:rtl/>
              </w:rPr>
            </w:pPr>
            <w:r w:rsidRPr="0006005C">
              <w:rPr>
                <w:rFonts w:eastAsia="Calibri"/>
                <w:color w:val="000000"/>
                <w:sz w:val="22"/>
                <w:szCs w:val="22"/>
              </w:rPr>
              <w:t>Schedule Variance – SV</w:t>
            </w:r>
          </w:p>
        </w:tc>
        <w:tc>
          <w:tcPr>
            <w:tcW w:w="0" w:type="auto"/>
            <w:hideMark/>
          </w:tcPr>
          <w:p w:rsidR="0006005C" w:rsidRPr="0006005C" w:rsidRDefault="0006005C" w:rsidP="0006005C">
            <w:pPr>
              <w:tabs>
                <w:tab w:val="left" w:pos="7860"/>
              </w:tabs>
              <w:bidi w:val="0"/>
              <w:spacing w:after="160" w:line="259" w:lineRule="auto"/>
              <w:jc w:val="center"/>
              <w:rPr>
                <w:rFonts w:eastAsia="Calibri"/>
                <w:color w:val="000000"/>
                <w:sz w:val="22"/>
                <w:szCs w:val="22"/>
                <w:rtl/>
              </w:rPr>
            </w:pPr>
            <w:r w:rsidRPr="0006005C">
              <w:rPr>
                <w:rFonts w:eastAsia="Calibri"/>
                <w:color w:val="000000"/>
                <w:sz w:val="22"/>
                <w:szCs w:val="22"/>
              </w:rPr>
              <w:t>SV = EV - PV</w:t>
            </w:r>
          </w:p>
          <w:p w:rsidR="0006005C" w:rsidRPr="0006005C" w:rsidRDefault="0006005C" w:rsidP="0006005C">
            <w:pPr>
              <w:tabs>
                <w:tab w:val="left" w:pos="7860"/>
              </w:tabs>
              <w:bidi w:val="0"/>
              <w:spacing w:after="160" w:line="259" w:lineRule="auto"/>
              <w:jc w:val="center"/>
              <w:rPr>
                <w:rFonts w:eastAsia="Calibri"/>
                <w:color w:val="000000"/>
                <w:sz w:val="22"/>
                <w:szCs w:val="22"/>
                <w:rtl/>
              </w:rPr>
            </w:pPr>
          </w:p>
        </w:tc>
      </w:tr>
      <w:tr w:rsidR="0006005C" w:rsidRPr="0006005C" w:rsidTr="00C96528">
        <w:trPr>
          <w:trHeight w:val="56"/>
        </w:trPr>
        <w:tc>
          <w:tcPr>
            <w:tcW w:w="0" w:type="auto"/>
            <w:hideMark/>
          </w:tcPr>
          <w:p w:rsidR="0006005C" w:rsidRPr="0006005C" w:rsidRDefault="0006005C" w:rsidP="0006005C">
            <w:pPr>
              <w:tabs>
                <w:tab w:val="left" w:pos="7860"/>
              </w:tabs>
              <w:bidi w:val="0"/>
              <w:spacing w:after="160" w:line="259" w:lineRule="auto"/>
              <w:jc w:val="center"/>
              <w:rPr>
                <w:rFonts w:eastAsia="Calibri"/>
                <w:color w:val="000000"/>
                <w:sz w:val="22"/>
                <w:szCs w:val="22"/>
                <w:rtl/>
              </w:rPr>
            </w:pPr>
            <w:r w:rsidRPr="0006005C">
              <w:rPr>
                <w:rFonts w:eastAsia="Calibri"/>
                <w:b/>
                <w:bCs/>
                <w:color w:val="000000"/>
                <w:sz w:val="22"/>
                <w:szCs w:val="22"/>
              </w:rPr>
              <w:t>2</w:t>
            </w:r>
          </w:p>
        </w:tc>
        <w:tc>
          <w:tcPr>
            <w:tcW w:w="0" w:type="auto"/>
            <w:hideMark/>
          </w:tcPr>
          <w:p w:rsidR="0006005C" w:rsidRPr="0006005C" w:rsidRDefault="0006005C" w:rsidP="0006005C">
            <w:pPr>
              <w:tabs>
                <w:tab w:val="left" w:pos="7860"/>
              </w:tabs>
              <w:bidi w:val="0"/>
              <w:spacing w:after="160" w:line="259" w:lineRule="auto"/>
              <w:jc w:val="center"/>
              <w:rPr>
                <w:rFonts w:eastAsia="Calibri"/>
                <w:color w:val="000000"/>
                <w:sz w:val="22"/>
                <w:szCs w:val="22"/>
                <w:rtl/>
              </w:rPr>
            </w:pPr>
            <w:r w:rsidRPr="0006005C">
              <w:rPr>
                <w:rFonts w:eastAsia="Calibri"/>
                <w:color w:val="000000"/>
                <w:sz w:val="22"/>
                <w:szCs w:val="22"/>
              </w:rPr>
              <w:t>How efficiently are we using time?</w:t>
            </w:r>
          </w:p>
        </w:tc>
        <w:tc>
          <w:tcPr>
            <w:tcW w:w="0" w:type="auto"/>
            <w:hideMark/>
          </w:tcPr>
          <w:p w:rsidR="0006005C" w:rsidRPr="0006005C" w:rsidRDefault="0006005C" w:rsidP="0006005C">
            <w:pPr>
              <w:tabs>
                <w:tab w:val="left" w:pos="7860"/>
              </w:tabs>
              <w:bidi w:val="0"/>
              <w:spacing w:after="160" w:line="259" w:lineRule="auto"/>
              <w:jc w:val="center"/>
              <w:rPr>
                <w:rFonts w:eastAsia="Calibri"/>
                <w:color w:val="000000"/>
                <w:sz w:val="22"/>
                <w:szCs w:val="22"/>
                <w:rtl/>
              </w:rPr>
            </w:pPr>
            <w:r w:rsidRPr="0006005C">
              <w:rPr>
                <w:rFonts w:eastAsia="Calibri"/>
                <w:color w:val="000000"/>
                <w:sz w:val="22"/>
                <w:szCs w:val="22"/>
              </w:rPr>
              <w:t>Schedule Performance Index – SPI</w:t>
            </w:r>
          </w:p>
        </w:tc>
        <w:tc>
          <w:tcPr>
            <w:tcW w:w="0" w:type="auto"/>
            <w:hideMark/>
          </w:tcPr>
          <w:p w:rsidR="0006005C" w:rsidRPr="0006005C" w:rsidRDefault="0006005C" w:rsidP="0006005C">
            <w:pPr>
              <w:tabs>
                <w:tab w:val="left" w:pos="7860"/>
              </w:tabs>
              <w:bidi w:val="0"/>
              <w:spacing w:after="160" w:line="259" w:lineRule="auto"/>
              <w:jc w:val="center"/>
              <w:rPr>
                <w:rFonts w:eastAsia="Calibri"/>
                <w:color w:val="000000"/>
                <w:sz w:val="22"/>
                <w:szCs w:val="22"/>
                <w:rtl/>
              </w:rPr>
            </w:pPr>
            <w:r w:rsidRPr="0006005C">
              <w:rPr>
                <w:rFonts w:eastAsia="Calibri"/>
                <w:color w:val="000000"/>
                <w:sz w:val="22"/>
                <w:szCs w:val="22"/>
              </w:rPr>
              <w:t>SPI = EV/PV</w:t>
            </w:r>
          </w:p>
          <w:p w:rsidR="0006005C" w:rsidRPr="0006005C" w:rsidRDefault="0006005C" w:rsidP="0006005C">
            <w:pPr>
              <w:tabs>
                <w:tab w:val="left" w:pos="7860"/>
              </w:tabs>
              <w:bidi w:val="0"/>
              <w:spacing w:after="160" w:line="259" w:lineRule="auto"/>
              <w:jc w:val="center"/>
              <w:rPr>
                <w:rFonts w:eastAsia="Calibri"/>
                <w:color w:val="000000"/>
                <w:sz w:val="22"/>
                <w:szCs w:val="22"/>
                <w:rtl/>
              </w:rPr>
            </w:pPr>
          </w:p>
        </w:tc>
      </w:tr>
      <w:tr w:rsidR="0006005C" w:rsidRPr="0006005C" w:rsidTr="0006005C">
        <w:trPr>
          <w:trHeight w:val="45"/>
        </w:trPr>
        <w:tc>
          <w:tcPr>
            <w:tcW w:w="0" w:type="auto"/>
            <w:hideMark/>
          </w:tcPr>
          <w:p w:rsidR="0006005C" w:rsidRPr="0006005C" w:rsidRDefault="0006005C" w:rsidP="0006005C">
            <w:pPr>
              <w:tabs>
                <w:tab w:val="left" w:pos="7860"/>
              </w:tabs>
              <w:bidi w:val="0"/>
              <w:spacing w:after="160" w:line="259" w:lineRule="auto"/>
              <w:jc w:val="center"/>
              <w:rPr>
                <w:rFonts w:eastAsia="Calibri"/>
                <w:color w:val="000000"/>
                <w:sz w:val="22"/>
                <w:szCs w:val="22"/>
                <w:rtl/>
              </w:rPr>
            </w:pPr>
            <w:r w:rsidRPr="0006005C">
              <w:rPr>
                <w:rFonts w:eastAsia="Calibri"/>
                <w:b/>
                <w:bCs/>
                <w:color w:val="000000"/>
                <w:sz w:val="22"/>
                <w:szCs w:val="22"/>
              </w:rPr>
              <w:t>3</w:t>
            </w:r>
          </w:p>
        </w:tc>
        <w:tc>
          <w:tcPr>
            <w:tcW w:w="0" w:type="auto"/>
            <w:hideMark/>
          </w:tcPr>
          <w:p w:rsidR="0006005C" w:rsidRPr="0006005C" w:rsidRDefault="0006005C" w:rsidP="0006005C">
            <w:pPr>
              <w:tabs>
                <w:tab w:val="left" w:pos="7860"/>
              </w:tabs>
              <w:bidi w:val="0"/>
              <w:spacing w:after="160" w:line="259" w:lineRule="auto"/>
              <w:jc w:val="center"/>
              <w:rPr>
                <w:rFonts w:eastAsia="Calibri"/>
                <w:color w:val="000000"/>
                <w:sz w:val="22"/>
                <w:szCs w:val="22"/>
                <w:rtl/>
              </w:rPr>
            </w:pPr>
            <w:r w:rsidRPr="0006005C">
              <w:rPr>
                <w:rFonts w:eastAsia="Calibri"/>
                <w:color w:val="000000"/>
                <w:sz w:val="22"/>
                <w:szCs w:val="22"/>
              </w:rPr>
              <w:t>Are we under or over budget?</w:t>
            </w:r>
          </w:p>
        </w:tc>
        <w:tc>
          <w:tcPr>
            <w:tcW w:w="0" w:type="auto"/>
            <w:hideMark/>
          </w:tcPr>
          <w:p w:rsidR="0006005C" w:rsidRPr="0006005C" w:rsidRDefault="0006005C" w:rsidP="0006005C">
            <w:pPr>
              <w:tabs>
                <w:tab w:val="left" w:pos="7860"/>
              </w:tabs>
              <w:bidi w:val="0"/>
              <w:spacing w:after="160" w:line="259" w:lineRule="auto"/>
              <w:jc w:val="center"/>
              <w:rPr>
                <w:rFonts w:eastAsia="Calibri"/>
                <w:color w:val="000000"/>
                <w:sz w:val="22"/>
                <w:szCs w:val="22"/>
                <w:rtl/>
              </w:rPr>
            </w:pPr>
            <w:r w:rsidRPr="0006005C">
              <w:rPr>
                <w:rFonts w:eastAsia="Calibri"/>
                <w:color w:val="000000"/>
                <w:sz w:val="22"/>
                <w:szCs w:val="22"/>
              </w:rPr>
              <w:t>Cost Variance – CV</w:t>
            </w:r>
          </w:p>
        </w:tc>
        <w:tc>
          <w:tcPr>
            <w:tcW w:w="0" w:type="auto"/>
            <w:hideMark/>
          </w:tcPr>
          <w:p w:rsidR="0006005C" w:rsidRPr="0006005C" w:rsidRDefault="0006005C" w:rsidP="0006005C">
            <w:pPr>
              <w:tabs>
                <w:tab w:val="left" w:pos="7860"/>
              </w:tabs>
              <w:bidi w:val="0"/>
              <w:spacing w:after="160" w:line="259" w:lineRule="auto"/>
              <w:jc w:val="center"/>
              <w:rPr>
                <w:rFonts w:eastAsia="Calibri"/>
                <w:color w:val="000000"/>
                <w:sz w:val="22"/>
                <w:szCs w:val="22"/>
                <w:rtl/>
              </w:rPr>
            </w:pPr>
            <w:r w:rsidRPr="0006005C">
              <w:rPr>
                <w:rFonts w:eastAsia="Calibri"/>
                <w:color w:val="000000"/>
                <w:sz w:val="22"/>
                <w:szCs w:val="22"/>
              </w:rPr>
              <w:t>CV=EV - AC</w:t>
            </w:r>
          </w:p>
        </w:tc>
      </w:tr>
      <w:tr w:rsidR="0006005C" w:rsidRPr="0006005C" w:rsidTr="0006005C">
        <w:trPr>
          <w:trHeight w:val="45"/>
        </w:trPr>
        <w:tc>
          <w:tcPr>
            <w:tcW w:w="0" w:type="auto"/>
            <w:hideMark/>
          </w:tcPr>
          <w:p w:rsidR="0006005C" w:rsidRPr="0006005C" w:rsidRDefault="0006005C" w:rsidP="0006005C">
            <w:pPr>
              <w:tabs>
                <w:tab w:val="left" w:pos="7860"/>
              </w:tabs>
              <w:bidi w:val="0"/>
              <w:spacing w:after="160" w:line="259" w:lineRule="auto"/>
              <w:jc w:val="center"/>
              <w:rPr>
                <w:rFonts w:eastAsia="Calibri"/>
                <w:color w:val="000000"/>
                <w:sz w:val="22"/>
                <w:szCs w:val="22"/>
                <w:rtl/>
              </w:rPr>
            </w:pPr>
            <w:r w:rsidRPr="0006005C">
              <w:rPr>
                <w:rFonts w:eastAsia="Calibri"/>
                <w:b/>
                <w:bCs/>
                <w:color w:val="000000"/>
                <w:sz w:val="22"/>
                <w:szCs w:val="22"/>
              </w:rPr>
              <w:t>4</w:t>
            </w:r>
          </w:p>
        </w:tc>
        <w:tc>
          <w:tcPr>
            <w:tcW w:w="0" w:type="auto"/>
            <w:hideMark/>
          </w:tcPr>
          <w:p w:rsidR="0006005C" w:rsidRPr="0006005C" w:rsidRDefault="0006005C" w:rsidP="0006005C">
            <w:pPr>
              <w:tabs>
                <w:tab w:val="left" w:pos="7860"/>
              </w:tabs>
              <w:bidi w:val="0"/>
              <w:spacing w:after="160" w:line="259" w:lineRule="auto"/>
              <w:jc w:val="center"/>
              <w:rPr>
                <w:rFonts w:eastAsia="Calibri"/>
                <w:color w:val="000000"/>
                <w:sz w:val="22"/>
                <w:szCs w:val="22"/>
                <w:rtl/>
              </w:rPr>
            </w:pPr>
            <w:r w:rsidRPr="0006005C">
              <w:rPr>
                <w:rFonts w:eastAsia="Calibri"/>
                <w:color w:val="000000"/>
                <w:sz w:val="22"/>
                <w:szCs w:val="22"/>
              </w:rPr>
              <w:t>How efficiently are we using our resources?</w:t>
            </w:r>
          </w:p>
        </w:tc>
        <w:tc>
          <w:tcPr>
            <w:tcW w:w="0" w:type="auto"/>
            <w:hideMark/>
          </w:tcPr>
          <w:p w:rsidR="0006005C" w:rsidRPr="0006005C" w:rsidRDefault="0006005C" w:rsidP="0006005C">
            <w:pPr>
              <w:tabs>
                <w:tab w:val="left" w:pos="7860"/>
              </w:tabs>
              <w:bidi w:val="0"/>
              <w:spacing w:after="160" w:line="259" w:lineRule="auto"/>
              <w:jc w:val="center"/>
              <w:rPr>
                <w:rFonts w:eastAsia="Calibri"/>
                <w:color w:val="000000"/>
                <w:sz w:val="22"/>
                <w:szCs w:val="22"/>
                <w:rtl/>
              </w:rPr>
            </w:pPr>
            <w:r w:rsidRPr="0006005C">
              <w:rPr>
                <w:rFonts w:eastAsia="Calibri"/>
                <w:color w:val="000000"/>
                <w:sz w:val="22"/>
                <w:szCs w:val="22"/>
              </w:rPr>
              <w:t>Cost Performance Index – CPI</w:t>
            </w:r>
          </w:p>
        </w:tc>
        <w:tc>
          <w:tcPr>
            <w:tcW w:w="0" w:type="auto"/>
            <w:hideMark/>
          </w:tcPr>
          <w:p w:rsidR="0006005C" w:rsidRPr="0006005C" w:rsidRDefault="0006005C" w:rsidP="0006005C">
            <w:pPr>
              <w:tabs>
                <w:tab w:val="left" w:pos="7860"/>
              </w:tabs>
              <w:bidi w:val="0"/>
              <w:spacing w:after="160" w:line="259" w:lineRule="auto"/>
              <w:jc w:val="center"/>
              <w:rPr>
                <w:rFonts w:eastAsia="Calibri"/>
                <w:color w:val="000000"/>
                <w:sz w:val="22"/>
                <w:szCs w:val="22"/>
                <w:rtl/>
              </w:rPr>
            </w:pPr>
            <w:r w:rsidRPr="0006005C">
              <w:rPr>
                <w:rFonts w:eastAsia="Calibri"/>
                <w:color w:val="000000"/>
                <w:sz w:val="22"/>
                <w:szCs w:val="22"/>
              </w:rPr>
              <w:t>CPI=EV/AC</w:t>
            </w:r>
          </w:p>
        </w:tc>
      </w:tr>
      <w:tr w:rsidR="0006005C" w:rsidRPr="0006005C" w:rsidTr="0006005C">
        <w:trPr>
          <w:trHeight w:val="45"/>
        </w:trPr>
        <w:tc>
          <w:tcPr>
            <w:tcW w:w="0" w:type="auto"/>
            <w:hideMark/>
          </w:tcPr>
          <w:p w:rsidR="0006005C" w:rsidRPr="0006005C" w:rsidRDefault="0006005C" w:rsidP="0006005C">
            <w:pPr>
              <w:tabs>
                <w:tab w:val="left" w:pos="7860"/>
              </w:tabs>
              <w:bidi w:val="0"/>
              <w:spacing w:after="160" w:line="259" w:lineRule="auto"/>
              <w:jc w:val="center"/>
              <w:rPr>
                <w:rFonts w:eastAsia="Calibri"/>
                <w:color w:val="000000"/>
                <w:sz w:val="22"/>
                <w:szCs w:val="22"/>
                <w:rtl/>
              </w:rPr>
            </w:pPr>
            <w:r w:rsidRPr="0006005C">
              <w:rPr>
                <w:rFonts w:eastAsia="Calibri"/>
                <w:b/>
                <w:bCs/>
                <w:color w:val="000000"/>
                <w:sz w:val="22"/>
                <w:szCs w:val="22"/>
              </w:rPr>
              <w:t>5</w:t>
            </w:r>
          </w:p>
        </w:tc>
        <w:tc>
          <w:tcPr>
            <w:tcW w:w="0" w:type="auto"/>
            <w:hideMark/>
          </w:tcPr>
          <w:p w:rsidR="0006005C" w:rsidRPr="0006005C" w:rsidRDefault="0006005C" w:rsidP="0006005C">
            <w:pPr>
              <w:tabs>
                <w:tab w:val="left" w:pos="7860"/>
              </w:tabs>
              <w:bidi w:val="0"/>
              <w:spacing w:after="160" w:line="259" w:lineRule="auto"/>
              <w:jc w:val="center"/>
              <w:rPr>
                <w:rFonts w:eastAsia="Calibri"/>
                <w:color w:val="000000"/>
                <w:sz w:val="22"/>
                <w:szCs w:val="22"/>
                <w:rtl/>
              </w:rPr>
            </w:pPr>
            <w:r w:rsidRPr="0006005C">
              <w:rPr>
                <w:rFonts w:eastAsia="Calibri"/>
                <w:color w:val="000000"/>
                <w:sz w:val="22"/>
                <w:szCs w:val="22"/>
              </w:rPr>
              <w:t>At which rate will the project budget be burnt (spent)?</w:t>
            </w:r>
          </w:p>
        </w:tc>
        <w:tc>
          <w:tcPr>
            <w:tcW w:w="0" w:type="auto"/>
            <w:hideMark/>
          </w:tcPr>
          <w:p w:rsidR="0006005C" w:rsidRPr="0006005C" w:rsidRDefault="0006005C" w:rsidP="0006005C">
            <w:pPr>
              <w:tabs>
                <w:tab w:val="left" w:pos="7860"/>
              </w:tabs>
              <w:bidi w:val="0"/>
              <w:spacing w:after="160" w:line="259" w:lineRule="auto"/>
              <w:jc w:val="center"/>
              <w:rPr>
                <w:rFonts w:eastAsia="Calibri"/>
                <w:color w:val="000000"/>
                <w:sz w:val="22"/>
                <w:szCs w:val="22"/>
                <w:rtl/>
              </w:rPr>
            </w:pPr>
            <w:r w:rsidRPr="0006005C">
              <w:rPr>
                <w:rFonts w:eastAsia="Calibri"/>
                <w:color w:val="000000"/>
                <w:sz w:val="22"/>
                <w:szCs w:val="22"/>
              </w:rPr>
              <w:t>Burn Rate -BR</w:t>
            </w:r>
          </w:p>
        </w:tc>
        <w:tc>
          <w:tcPr>
            <w:tcW w:w="0" w:type="auto"/>
            <w:hideMark/>
          </w:tcPr>
          <w:p w:rsidR="0006005C" w:rsidRPr="0006005C" w:rsidRDefault="0006005C" w:rsidP="0006005C">
            <w:pPr>
              <w:tabs>
                <w:tab w:val="left" w:pos="7860"/>
              </w:tabs>
              <w:bidi w:val="0"/>
              <w:spacing w:after="160" w:line="259" w:lineRule="auto"/>
              <w:jc w:val="center"/>
              <w:rPr>
                <w:rFonts w:eastAsia="Calibri"/>
                <w:color w:val="000000"/>
                <w:sz w:val="22"/>
                <w:szCs w:val="22"/>
                <w:rtl/>
              </w:rPr>
            </w:pPr>
            <w:r w:rsidRPr="0006005C">
              <w:rPr>
                <w:rFonts w:eastAsia="Calibri"/>
                <w:color w:val="000000"/>
                <w:sz w:val="22"/>
                <w:szCs w:val="22"/>
              </w:rPr>
              <w:t>BR=1/CPI=AC/EV</w:t>
            </w:r>
          </w:p>
        </w:tc>
      </w:tr>
    </w:tbl>
    <w:p w:rsidR="0006005C" w:rsidRPr="0006005C" w:rsidRDefault="0006005C" w:rsidP="00C277DA">
      <w:pPr>
        <w:tabs>
          <w:tab w:val="left" w:pos="7860"/>
        </w:tabs>
        <w:bidi w:val="0"/>
        <w:rPr>
          <w:rFonts w:eastAsia="Calibri"/>
          <w:color w:val="000000"/>
          <w:sz w:val="22"/>
          <w:szCs w:val="22"/>
        </w:rPr>
      </w:pPr>
    </w:p>
    <w:p w:rsidR="00C91F30" w:rsidRPr="00C96528" w:rsidRDefault="00C91F30" w:rsidP="007C23E5">
      <w:pPr>
        <w:tabs>
          <w:tab w:val="left" w:pos="9528"/>
        </w:tabs>
        <w:bidi w:val="0"/>
        <w:jc w:val="right"/>
        <w:rPr>
          <w:rFonts w:eastAsia="Calibri"/>
          <w:b/>
          <w:bCs/>
          <w:sz w:val="20"/>
          <w:szCs w:val="20"/>
          <w:rtl/>
        </w:rPr>
      </w:pPr>
      <w:r w:rsidRPr="00C96528">
        <w:rPr>
          <w:rFonts w:eastAsia="Calibri"/>
          <w:sz w:val="20"/>
          <w:szCs w:val="20"/>
        </w:rPr>
        <w:tab/>
      </w:r>
      <w:r w:rsidRPr="00C96528">
        <w:rPr>
          <w:rFonts w:eastAsia="Calibri" w:hint="cs"/>
          <w:b/>
          <w:bCs/>
          <w:sz w:val="20"/>
          <w:szCs w:val="20"/>
          <w:rtl/>
        </w:rPr>
        <w:t>-</w:t>
      </w:r>
      <w:r w:rsidRPr="00C96528">
        <w:rPr>
          <w:rFonts w:eastAsia="Calibri" w:hint="cs"/>
          <w:sz w:val="20"/>
          <w:szCs w:val="20"/>
          <w:rtl/>
        </w:rPr>
        <w:t>זהו מדד הבודק את מידת ההתאמה של ההתקדמות בפועל ללוח הזמנים. התוצאה ניתנת בערך</w:t>
      </w:r>
      <w:r w:rsidRPr="00C96528">
        <w:rPr>
          <w:rFonts w:eastAsia="Calibri" w:hint="cs"/>
          <w:b/>
          <w:bCs/>
          <w:sz w:val="20"/>
          <w:szCs w:val="20"/>
        </w:rPr>
        <w:t>SV</w:t>
      </w:r>
      <w:r w:rsidRPr="00C96528">
        <w:rPr>
          <w:rFonts w:eastAsia="Calibri" w:hint="cs"/>
          <w:b/>
          <w:bCs/>
          <w:sz w:val="20"/>
          <w:szCs w:val="20"/>
          <w:rtl/>
        </w:rPr>
        <w:t>שונות הזמן-</w:t>
      </w:r>
    </w:p>
    <w:p w:rsidR="00C91F30" w:rsidRPr="00C96528" w:rsidRDefault="00C91F30" w:rsidP="00C91F30">
      <w:pPr>
        <w:bidi w:val="0"/>
        <w:jc w:val="right"/>
        <w:rPr>
          <w:rFonts w:eastAsia="Calibri"/>
          <w:sz w:val="20"/>
          <w:szCs w:val="20"/>
          <w:rtl/>
        </w:rPr>
      </w:pPr>
      <w:r w:rsidRPr="00C96528">
        <w:rPr>
          <w:rFonts w:eastAsia="Calibri" w:hint="cs"/>
          <w:sz w:val="20"/>
          <w:szCs w:val="20"/>
          <w:rtl/>
        </w:rPr>
        <w:t>&lt;0 זה אומר כי הפרויקט מאחר בלו"ז.</w:t>
      </w:r>
      <w:r w:rsidRPr="00C96528">
        <w:rPr>
          <w:rFonts w:eastAsia="Calibri" w:hint="cs"/>
          <w:sz w:val="20"/>
          <w:szCs w:val="20"/>
        </w:rPr>
        <w:t>SV</w:t>
      </w:r>
      <w:r w:rsidRPr="00C96528">
        <w:rPr>
          <w:rFonts w:eastAsia="Calibri"/>
          <w:sz w:val="20"/>
          <w:szCs w:val="20"/>
          <w:rtl/>
        </w:rPr>
        <w:pgNum/>
      </w:r>
      <w:r w:rsidRPr="00C96528">
        <w:rPr>
          <w:rFonts w:eastAsia="Calibri"/>
          <w:sz w:val="20"/>
          <w:szCs w:val="20"/>
          <w:rtl/>
        </w:rPr>
        <w:pgNum/>
      </w:r>
      <w:r w:rsidRPr="00C96528">
        <w:rPr>
          <w:rFonts w:eastAsia="Calibri" w:hint="cs"/>
          <w:sz w:val="20"/>
          <w:szCs w:val="20"/>
          <w:rtl/>
        </w:rPr>
        <w:t xml:space="preserve">כספי. כאשר </w:t>
      </w:r>
    </w:p>
    <w:p w:rsidR="00C91F30" w:rsidRPr="00C96528" w:rsidRDefault="00C91F30" w:rsidP="00C91F30">
      <w:pPr>
        <w:bidi w:val="0"/>
        <w:jc w:val="right"/>
        <w:rPr>
          <w:rFonts w:eastAsia="Calibri"/>
          <w:b/>
          <w:bCs/>
          <w:sz w:val="20"/>
          <w:szCs w:val="20"/>
          <w:rtl/>
        </w:rPr>
      </w:pPr>
      <w:r w:rsidRPr="00C96528">
        <w:rPr>
          <w:rFonts w:eastAsia="Calibri" w:hint="cs"/>
          <w:b/>
          <w:bCs/>
          <w:sz w:val="20"/>
          <w:szCs w:val="20"/>
        </w:rPr>
        <w:t>SPI</w:t>
      </w:r>
      <w:r w:rsidRPr="00C96528">
        <w:rPr>
          <w:rFonts w:eastAsia="Calibri" w:hint="cs"/>
          <w:b/>
          <w:bCs/>
          <w:sz w:val="20"/>
          <w:szCs w:val="20"/>
          <w:rtl/>
        </w:rPr>
        <w:t>מדד ניצול הזמן-</w:t>
      </w:r>
    </w:p>
    <w:p w:rsidR="00C91F30" w:rsidRPr="00C96528" w:rsidRDefault="00C91F30" w:rsidP="00C91F30">
      <w:pPr>
        <w:bidi w:val="0"/>
        <w:jc w:val="right"/>
        <w:rPr>
          <w:rFonts w:eastAsia="Calibri"/>
          <w:b/>
          <w:bCs/>
          <w:sz w:val="20"/>
          <w:szCs w:val="20"/>
          <w:rtl/>
        </w:rPr>
      </w:pPr>
      <w:r w:rsidRPr="00C96528">
        <w:rPr>
          <w:rFonts w:eastAsia="Calibri" w:hint="cs"/>
          <w:b/>
          <w:bCs/>
          <w:sz w:val="20"/>
          <w:szCs w:val="20"/>
          <w:rtl/>
        </w:rPr>
        <w:t>-</w:t>
      </w:r>
      <w:r w:rsidRPr="00C96528">
        <w:rPr>
          <w:rFonts w:eastAsia="Calibri" w:hint="cs"/>
          <w:sz w:val="20"/>
          <w:szCs w:val="20"/>
          <w:rtl/>
        </w:rPr>
        <w:t>מדד זה בודק את ההתאמה התקציבית של עלות העבודה שבוצעה בפועל. התוצאה ניתנת בערך</w:t>
      </w:r>
      <w:r w:rsidRPr="00C96528">
        <w:rPr>
          <w:rFonts w:eastAsia="Calibri" w:hint="cs"/>
          <w:b/>
          <w:bCs/>
          <w:sz w:val="20"/>
          <w:szCs w:val="20"/>
        </w:rPr>
        <w:t>CV</w:t>
      </w:r>
      <w:r w:rsidRPr="00C96528">
        <w:rPr>
          <w:rFonts w:eastAsia="Calibri" w:hint="cs"/>
          <w:b/>
          <w:bCs/>
          <w:sz w:val="20"/>
          <w:szCs w:val="20"/>
          <w:rtl/>
        </w:rPr>
        <w:t>שונות העלות-</w:t>
      </w:r>
    </w:p>
    <w:p w:rsidR="00C91F30" w:rsidRPr="00C96528" w:rsidRDefault="00C91F30" w:rsidP="00C91F30">
      <w:pPr>
        <w:bidi w:val="0"/>
        <w:jc w:val="right"/>
        <w:rPr>
          <w:rFonts w:eastAsia="Calibri"/>
          <w:sz w:val="20"/>
          <w:szCs w:val="20"/>
          <w:rtl/>
        </w:rPr>
      </w:pPr>
      <w:r w:rsidRPr="00C96528">
        <w:rPr>
          <w:rFonts w:eastAsia="Calibri"/>
          <w:sz w:val="20"/>
          <w:szCs w:val="20"/>
        </w:rPr>
        <w:t xml:space="preserve">  </w:t>
      </w:r>
      <w:r w:rsidRPr="00C96528">
        <w:rPr>
          <w:rFonts w:eastAsia="Calibri" w:hint="cs"/>
          <w:sz w:val="20"/>
          <w:szCs w:val="20"/>
          <w:rtl/>
        </w:rPr>
        <w:t xml:space="preserve"> זה מעיד כי הפרויקט חורג בתקציב.</w:t>
      </w:r>
      <w:r w:rsidRPr="00C96528">
        <w:rPr>
          <w:rFonts w:eastAsia="Calibri"/>
          <w:sz w:val="20"/>
          <w:szCs w:val="20"/>
        </w:rPr>
        <w:t>0&gt;</w:t>
      </w:r>
      <w:r w:rsidRPr="00C96528">
        <w:rPr>
          <w:rFonts w:eastAsia="Calibri" w:hint="cs"/>
          <w:sz w:val="20"/>
          <w:szCs w:val="20"/>
        </w:rPr>
        <w:t>CV</w:t>
      </w:r>
      <w:r w:rsidRPr="00C96528">
        <w:rPr>
          <w:rFonts w:eastAsia="Calibri" w:hint="cs"/>
          <w:sz w:val="20"/>
          <w:szCs w:val="20"/>
          <w:rtl/>
        </w:rPr>
        <w:t xml:space="preserve">כספי . כאשר </w:t>
      </w:r>
    </w:p>
    <w:p w:rsidR="00C91F30" w:rsidRPr="00C96528" w:rsidRDefault="00C91F30" w:rsidP="00C91F30">
      <w:pPr>
        <w:bidi w:val="0"/>
        <w:contextualSpacing/>
        <w:jc w:val="right"/>
        <w:rPr>
          <w:rFonts w:eastAsia="Calibri"/>
          <w:color w:val="000000"/>
          <w:sz w:val="20"/>
          <w:szCs w:val="20"/>
          <w:rtl/>
        </w:rPr>
      </w:pPr>
      <w:r w:rsidRPr="00C96528">
        <w:rPr>
          <w:rFonts w:eastAsia="Calibri" w:hint="cs"/>
          <w:color w:val="000000"/>
          <w:sz w:val="20"/>
          <w:szCs w:val="20"/>
          <w:rtl/>
        </w:rPr>
        <w:t xml:space="preserve"> של 0.83 מציין כי על כל</w:t>
      </w:r>
      <w:r w:rsidRPr="00C96528">
        <w:rPr>
          <w:rFonts w:eastAsia="Calibri" w:hint="cs"/>
          <w:b/>
          <w:bCs/>
          <w:color w:val="000000"/>
          <w:sz w:val="20"/>
          <w:szCs w:val="20"/>
          <w:rtl/>
        </w:rPr>
        <w:t xml:space="preserve"> </w:t>
      </w:r>
      <w:r w:rsidRPr="00C96528">
        <w:rPr>
          <w:rFonts w:eastAsia="Calibri" w:hint="cs"/>
          <w:color w:val="000000"/>
          <w:sz w:val="20"/>
          <w:szCs w:val="20"/>
          <w:rtl/>
        </w:rPr>
        <w:t xml:space="preserve">שקל שהוצאנו בפרויקט , רק 0.83 הרווח או בוצע </w:t>
      </w:r>
      <w:r w:rsidRPr="00C96528">
        <w:rPr>
          <w:rFonts w:eastAsia="Calibri" w:hint="cs"/>
          <w:color w:val="000000"/>
          <w:sz w:val="20"/>
          <w:szCs w:val="20"/>
        </w:rPr>
        <w:t>CPI</w:t>
      </w:r>
      <w:r w:rsidRPr="00C96528">
        <w:rPr>
          <w:rFonts w:eastAsia="Calibri" w:hint="cs"/>
          <w:color w:val="000000"/>
          <w:sz w:val="20"/>
          <w:szCs w:val="20"/>
          <w:rtl/>
        </w:rPr>
        <w:t>-</w:t>
      </w:r>
      <w:r w:rsidRPr="00C96528">
        <w:rPr>
          <w:rFonts w:eastAsia="Calibri" w:hint="cs"/>
          <w:b/>
          <w:bCs/>
          <w:color w:val="000000"/>
          <w:sz w:val="20"/>
          <w:szCs w:val="20"/>
        </w:rPr>
        <w:t>CPI</w:t>
      </w:r>
      <w:r w:rsidRPr="00C96528">
        <w:rPr>
          <w:rFonts w:eastAsia="Calibri"/>
          <w:b/>
          <w:bCs/>
          <w:color w:val="000000"/>
          <w:sz w:val="20"/>
          <w:szCs w:val="20"/>
          <w:rtl/>
        </w:rPr>
        <w:t>מדד ביצוע העלות-</w:t>
      </w:r>
    </w:p>
    <w:p w:rsidR="00C91F30" w:rsidRPr="00C96528" w:rsidRDefault="00C91F30" w:rsidP="00C91F30">
      <w:pPr>
        <w:spacing w:after="0" w:line="240" w:lineRule="auto"/>
        <w:textAlignment w:val="baseline"/>
        <w:rPr>
          <w:rFonts w:ascii="Arial" w:eastAsia="Times New Roman" w:hAnsi="Arial" w:cs="Arial"/>
          <w:color w:val="0C3C60"/>
          <w:sz w:val="20"/>
          <w:szCs w:val="20"/>
          <w:rtl/>
        </w:rPr>
      </w:pPr>
      <w:r w:rsidRPr="00C96528">
        <w:rPr>
          <w:rFonts w:eastAsia="Times New Roman" w:hint="cs"/>
          <w:b/>
          <w:bCs/>
          <w:sz w:val="20"/>
          <w:szCs w:val="20"/>
          <w:rtl/>
        </w:rPr>
        <w:t>קצב שריפת מזומנים-</w:t>
      </w:r>
      <w:r w:rsidRPr="00C96528">
        <w:rPr>
          <w:rFonts w:eastAsia="Times New Roman"/>
          <w:b/>
          <w:bCs/>
          <w:sz w:val="20"/>
          <w:szCs w:val="20"/>
        </w:rPr>
        <w:t>-burn rate</w:t>
      </w:r>
      <w:r w:rsidRPr="00C96528">
        <w:rPr>
          <w:rFonts w:eastAsia="Times New Roman" w:hint="cs"/>
          <w:sz w:val="20"/>
          <w:szCs w:val="20"/>
          <w:rtl/>
        </w:rPr>
        <w:t xml:space="preserve">הוא מחושב לפי הסכום ה"נשרף" בחודש בודד. קצב שריפת המזומנים מאפשר </w:t>
      </w:r>
    </w:p>
    <w:p w:rsidR="00C91F30" w:rsidRPr="00C96528" w:rsidRDefault="00C91F30" w:rsidP="00C91F30">
      <w:pPr>
        <w:tabs>
          <w:tab w:val="left" w:pos="9660"/>
        </w:tabs>
        <w:bidi w:val="0"/>
        <w:jc w:val="right"/>
        <w:rPr>
          <w:rFonts w:eastAsia="Calibri"/>
          <w:sz w:val="20"/>
          <w:szCs w:val="20"/>
          <w:rtl/>
        </w:rPr>
      </w:pPr>
      <w:r w:rsidRPr="00C96528">
        <w:rPr>
          <w:rFonts w:eastAsia="Calibri" w:hint="cs"/>
          <w:sz w:val="20"/>
          <w:szCs w:val="20"/>
          <w:rtl/>
        </w:rPr>
        <w:t xml:space="preserve">להעריך כמה זמן תוכל החברה לפעול לפני שתתחיל להרוויח. </w:t>
      </w:r>
    </w:p>
    <w:p w:rsidR="00C91F30" w:rsidRPr="00480AAD" w:rsidRDefault="00C91F30" w:rsidP="00C91F30">
      <w:pPr>
        <w:tabs>
          <w:tab w:val="left" w:pos="9660"/>
        </w:tabs>
        <w:bidi w:val="0"/>
        <w:jc w:val="right"/>
        <w:rPr>
          <w:rFonts w:eastAsia="Calibri"/>
          <w:sz w:val="22"/>
          <w:szCs w:val="22"/>
          <w:rtl/>
        </w:rPr>
      </w:pPr>
      <w:r w:rsidRPr="00C96528">
        <w:rPr>
          <w:rFonts w:eastAsia="Calibri" w:hint="cs"/>
          <w:sz w:val="20"/>
          <w:szCs w:val="20"/>
          <w:rtl/>
        </w:rPr>
        <w:t>-הבסיסי כולל את כל ההוצאות החודשיות הקבועות, כגון: משכורות, שכר דירה,</w:t>
      </w:r>
      <w:r w:rsidR="00054BCC" w:rsidRPr="00C96528">
        <w:rPr>
          <w:rFonts w:eastAsia="Calibri" w:hint="cs"/>
          <w:sz w:val="20"/>
          <w:szCs w:val="20"/>
          <w:rtl/>
        </w:rPr>
        <w:t xml:space="preserve"> </w:t>
      </w:r>
      <w:r w:rsidRPr="00C96528">
        <w:rPr>
          <w:rFonts w:eastAsia="Calibri" w:hint="cs"/>
          <w:sz w:val="20"/>
          <w:szCs w:val="20"/>
          <w:rtl/>
        </w:rPr>
        <w:t>טלפון, ארנונה חשמל וכו'.</w:t>
      </w:r>
      <w:r w:rsidRPr="00480AAD">
        <w:rPr>
          <w:rFonts w:eastAsia="Calibri" w:hint="cs"/>
          <w:sz w:val="22"/>
          <w:szCs w:val="22"/>
        </w:rPr>
        <w:t>BR</w:t>
      </w:r>
      <w:r w:rsidRPr="00480AAD">
        <w:rPr>
          <w:rFonts w:eastAsia="Calibri" w:hint="cs"/>
          <w:sz w:val="22"/>
          <w:szCs w:val="22"/>
          <w:rtl/>
        </w:rPr>
        <w:t>ה</w:t>
      </w:r>
    </w:p>
    <w:p w:rsidR="00C91F30" w:rsidRPr="00480AAD" w:rsidRDefault="00C91F30" w:rsidP="00C91F30">
      <w:pPr>
        <w:tabs>
          <w:tab w:val="left" w:pos="9936"/>
        </w:tabs>
        <w:bidi w:val="0"/>
        <w:jc w:val="right"/>
        <w:rPr>
          <w:rFonts w:eastAsia="Calibri"/>
          <w:b/>
          <w:bCs/>
          <w:sz w:val="22"/>
          <w:szCs w:val="22"/>
          <w:u w:val="single"/>
          <w:rtl/>
        </w:rPr>
      </w:pPr>
      <w:r w:rsidRPr="00480AAD">
        <w:rPr>
          <w:rFonts w:eastAsia="Calibri" w:hint="cs"/>
          <w:b/>
          <w:bCs/>
          <w:sz w:val="22"/>
          <w:szCs w:val="22"/>
          <w:u w:val="single"/>
          <w:rtl/>
        </w:rPr>
        <w:t>פרשנות המדדים</w:t>
      </w:r>
    </w:p>
    <w:tbl>
      <w:tblPr>
        <w:tblStyle w:val="a5"/>
        <w:tblW w:w="6712" w:type="dxa"/>
        <w:jc w:val="center"/>
        <w:tblLook w:val="04A0" w:firstRow="1" w:lastRow="0" w:firstColumn="1" w:lastColumn="0" w:noHBand="0" w:noVBand="1"/>
      </w:tblPr>
      <w:tblGrid>
        <w:gridCol w:w="638"/>
        <w:gridCol w:w="857"/>
        <w:gridCol w:w="1946"/>
        <w:gridCol w:w="1502"/>
        <w:gridCol w:w="1769"/>
      </w:tblGrid>
      <w:tr w:rsidR="0006005C" w:rsidRPr="0006005C" w:rsidTr="0006005C">
        <w:trPr>
          <w:trHeight w:val="70"/>
          <w:jc w:val="center"/>
        </w:trPr>
        <w:tc>
          <w:tcPr>
            <w:tcW w:w="0" w:type="auto"/>
            <w:gridSpan w:val="2"/>
            <w:vMerge w:val="restart"/>
            <w:shd w:val="clear" w:color="auto" w:fill="D0CECE" w:themeFill="background2" w:themeFillShade="E6"/>
            <w:vAlign w:val="center"/>
            <w:hideMark/>
          </w:tcPr>
          <w:p w:rsidR="0006005C" w:rsidRPr="0006005C" w:rsidRDefault="0006005C" w:rsidP="0006005C">
            <w:pPr>
              <w:tabs>
                <w:tab w:val="left" w:pos="9936"/>
              </w:tabs>
              <w:bidi w:val="0"/>
              <w:spacing w:after="160" w:line="259" w:lineRule="auto"/>
              <w:jc w:val="right"/>
              <w:rPr>
                <w:rFonts w:eastAsia="Calibri"/>
                <w:b/>
                <w:bCs/>
                <w:sz w:val="22"/>
                <w:szCs w:val="22"/>
              </w:rPr>
            </w:pPr>
            <w:r w:rsidRPr="0006005C">
              <w:rPr>
                <w:rFonts w:eastAsia="Calibri"/>
                <w:b/>
                <w:bCs/>
                <w:sz w:val="22"/>
                <w:szCs w:val="22"/>
              </w:rPr>
              <w:t>Measures</w:t>
            </w:r>
          </w:p>
        </w:tc>
        <w:tc>
          <w:tcPr>
            <w:tcW w:w="0" w:type="auto"/>
            <w:gridSpan w:val="3"/>
            <w:shd w:val="clear" w:color="auto" w:fill="D0CECE" w:themeFill="background2" w:themeFillShade="E6"/>
            <w:vAlign w:val="center"/>
            <w:hideMark/>
          </w:tcPr>
          <w:p w:rsidR="0006005C" w:rsidRPr="0006005C" w:rsidRDefault="0006005C" w:rsidP="0006005C">
            <w:pPr>
              <w:tabs>
                <w:tab w:val="left" w:pos="9936"/>
              </w:tabs>
              <w:bidi w:val="0"/>
              <w:spacing w:after="160" w:line="259" w:lineRule="auto"/>
              <w:jc w:val="center"/>
              <w:rPr>
                <w:rFonts w:eastAsia="Calibri"/>
                <w:b/>
                <w:bCs/>
                <w:sz w:val="22"/>
                <w:szCs w:val="22"/>
                <w:rtl/>
              </w:rPr>
            </w:pPr>
            <w:r w:rsidRPr="0006005C">
              <w:rPr>
                <w:rFonts w:eastAsia="Calibri"/>
                <w:b/>
                <w:bCs/>
                <w:sz w:val="22"/>
                <w:szCs w:val="22"/>
              </w:rPr>
              <w:t>Schedule Analysis</w:t>
            </w:r>
          </w:p>
        </w:tc>
      </w:tr>
      <w:tr w:rsidR="0006005C" w:rsidRPr="0006005C" w:rsidTr="0006005C">
        <w:trPr>
          <w:trHeight w:val="70"/>
          <w:jc w:val="center"/>
        </w:trPr>
        <w:tc>
          <w:tcPr>
            <w:tcW w:w="0" w:type="auto"/>
            <w:gridSpan w:val="2"/>
            <w:vMerge/>
            <w:vAlign w:val="center"/>
            <w:hideMark/>
          </w:tcPr>
          <w:p w:rsidR="0006005C" w:rsidRPr="0006005C" w:rsidRDefault="0006005C" w:rsidP="0006005C">
            <w:pPr>
              <w:tabs>
                <w:tab w:val="left" w:pos="9936"/>
              </w:tabs>
              <w:bidi w:val="0"/>
              <w:spacing w:after="160" w:line="259" w:lineRule="auto"/>
              <w:jc w:val="right"/>
              <w:rPr>
                <w:rFonts w:eastAsia="Calibri"/>
                <w:b/>
                <w:bCs/>
                <w:sz w:val="22"/>
                <w:szCs w:val="22"/>
              </w:rPr>
            </w:pPr>
          </w:p>
        </w:tc>
        <w:tc>
          <w:tcPr>
            <w:tcW w:w="0" w:type="auto"/>
            <w:shd w:val="clear" w:color="auto" w:fill="E7E6E6" w:themeFill="background2"/>
            <w:vAlign w:val="center"/>
            <w:hideMark/>
          </w:tcPr>
          <w:p w:rsidR="0006005C" w:rsidRPr="0006005C" w:rsidRDefault="0006005C" w:rsidP="0006005C">
            <w:pPr>
              <w:tabs>
                <w:tab w:val="left" w:pos="9936"/>
              </w:tabs>
              <w:bidi w:val="0"/>
              <w:spacing w:after="160" w:line="259" w:lineRule="auto"/>
              <w:jc w:val="center"/>
              <w:rPr>
                <w:rFonts w:eastAsia="Calibri"/>
                <w:b/>
                <w:bCs/>
                <w:sz w:val="22"/>
                <w:szCs w:val="22"/>
                <w:rtl/>
              </w:rPr>
            </w:pPr>
            <w:r w:rsidRPr="0006005C">
              <w:rPr>
                <w:rFonts w:eastAsia="Calibri"/>
                <w:b/>
                <w:bCs/>
                <w:sz w:val="22"/>
                <w:szCs w:val="22"/>
              </w:rPr>
              <w:t>SV&gt;0</w:t>
            </w:r>
          </w:p>
          <w:p w:rsidR="0006005C" w:rsidRPr="0006005C" w:rsidRDefault="0006005C" w:rsidP="0006005C">
            <w:pPr>
              <w:tabs>
                <w:tab w:val="left" w:pos="9936"/>
              </w:tabs>
              <w:bidi w:val="0"/>
              <w:spacing w:after="160" w:line="259" w:lineRule="auto"/>
              <w:jc w:val="center"/>
              <w:rPr>
                <w:rFonts w:eastAsia="Calibri"/>
                <w:b/>
                <w:bCs/>
                <w:sz w:val="22"/>
                <w:szCs w:val="22"/>
                <w:rtl/>
              </w:rPr>
            </w:pPr>
            <w:r w:rsidRPr="0006005C">
              <w:rPr>
                <w:rFonts w:eastAsia="Calibri"/>
                <w:b/>
                <w:bCs/>
                <w:sz w:val="22"/>
                <w:szCs w:val="22"/>
              </w:rPr>
              <w:t>SPI&gt;1</w:t>
            </w:r>
          </w:p>
        </w:tc>
        <w:tc>
          <w:tcPr>
            <w:tcW w:w="0" w:type="auto"/>
            <w:shd w:val="clear" w:color="auto" w:fill="E7E6E6" w:themeFill="background2"/>
            <w:vAlign w:val="center"/>
            <w:hideMark/>
          </w:tcPr>
          <w:p w:rsidR="0006005C" w:rsidRPr="0006005C" w:rsidRDefault="0006005C" w:rsidP="0006005C">
            <w:pPr>
              <w:tabs>
                <w:tab w:val="left" w:pos="9936"/>
              </w:tabs>
              <w:bidi w:val="0"/>
              <w:spacing w:after="160" w:line="259" w:lineRule="auto"/>
              <w:jc w:val="center"/>
              <w:rPr>
                <w:rFonts w:eastAsia="Calibri"/>
                <w:b/>
                <w:bCs/>
                <w:sz w:val="22"/>
                <w:szCs w:val="22"/>
                <w:rtl/>
              </w:rPr>
            </w:pPr>
            <w:r w:rsidRPr="0006005C">
              <w:rPr>
                <w:rFonts w:eastAsia="Calibri"/>
                <w:b/>
                <w:bCs/>
                <w:sz w:val="22"/>
                <w:szCs w:val="22"/>
              </w:rPr>
              <w:t>SV=0</w:t>
            </w:r>
          </w:p>
          <w:p w:rsidR="0006005C" w:rsidRPr="0006005C" w:rsidRDefault="0006005C" w:rsidP="0006005C">
            <w:pPr>
              <w:tabs>
                <w:tab w:val="left" w:pos="9936"/>
              </w:tabs>
              <w:bidi w:val="0"/>
              <w:spacing w:after="160" w:line="259" w:lineRule="auto"/>
              <w:jc w:val="center"/>
              <w:rPr>
                <w:rFonts w:eastAsia="Calibri"/>
                <w:b/>
                <w:bCs/>
                <w:sz w:val="22"/>
                <w:szCs w:val="22"/>
                <w:rtl/>
              </w:rPr>
            </w:pPr>
            <w:r w:rsidRPr="0006005C">
              <w:rPr>
                <w:rFonts w:eastAsia="Calibri"/>
                <w:b/>
                <w:bCs/>
                <w:sz w:val="22"/>
                <w:szCs w:val="22"/>
              </w:rPr>
              <w:t>SPI=1</w:t>
            </w:r>
          </w:p>
        </w:tc>
        <w:tc>
          <w:tcPr>
            <w:tcW w:w="0" w:type="auto"/>
            <w:shd w:val="clear" w:color="auto" w:fill="E7E6E6" w:themeFill="background2"/>
            <w:vAlign w:val="center"/>
            <w:hideMark/>
          </w:tcPr>
          <w:p w:rsidR="0006005C" w:rsidRPr="0006005C" w:rsidRDefault="0006005C" w:rsidP="0006005C">
            <w:pPr>
              <w:tabs>
                <w:tab w:val="left" w:pos="9936"/>
              </w:tabs>
              <w:bidi w:val="0"/>
              <w:spacing w:after="160" w:line="259" w:lineRule="auto"/>
              <w:jc w:val="center"/>
              <w:rPr>
                <w:rFonts w:eastAsia="Calibri"/>
                <w:b/>
                <w:bCs/>
                <w:sz w:val="22"/>
                <w:szCs w:val="22"/>
                <w:rtl/>
              </w:rPr>
            </w:pPr>
            <w:r w:rsidRPr="0006005C">
              <w:rPr>
                <w:rFonts w:eastAsia="Calibri"/>
                <w:b/>
                <w:bCs/>
                <w:sz w:val="22"/>
                <w:szCs w:val="22"/>
              </w:rPr>
              <w:t>SV&lt;0</w:t>
            </w:r>
          </w:p>
          <w:p w:rsidR="0006005C" w:rsidRPr="0006005C" w:rsidRDefault="0006005C" w:rsidP="0006005C">
            <w:pPr>
              <w:tabs>
                <w:tab w:val="left" w:pos="9936"/>
              </w:tabs>
              <w:bidi w:val="0"/>
              <w:spacing w:after="160" w:line="259" w:lineRule="auto"/>
              <w:jc w:val="center"/>
              <w:rPr>
                <w:rFonts w:eastAsia="Calibri"/>
                <w:b/>
                <w:bCs/>
                <w:sz w:val="22"/>
                <w:szCs w:val="22"/>
                <w:rtl/>
              </w:rPr>
            </w:pPr>
            <w:r w:rsidRPr="0006005C">
              <w:rPr>
                <w:rFonts w:eastAsia="Calibri"/>
                <w:b/>
                <w:bCs/>
                <w:sz w:val="22"/>
                <w:szCs w:val="22"/>
              </w:rPr>
              <w:t>SPI&lt;1</w:t>
            </w:r>
          </w:p>
        </w:tc>
      </w:tr>
      <w:tr w:rsidR="0006005C" w:rsidRPr="0006005C" w:rsidTr="0006005C">
        <w:trPr>
          <w:trHeight w:val="70"/>
          <w:jc w:val="center"/>
        </w:trPr>
        <w:tc>
          <w:tcPr>
            <w:tcW w:w="0" w:type="auto"/>
            <w:vMerge w:val="restart"/>
            <w:shd w:val="clear" w:color="auto" w:fill="D0CECE" w:themeFill="background2" w:themeFillShade="E6"/>
            <w:textDirection w:val="btLr"/>
            <w:vAlign w:val="center"/>
            <w:hideMark/>
          </w:tcPr>
          <w:p w:rsidR="0006005C" w:rsidRPr="0006005C" w:rsidRDefault="0006005C" w:rsidP="0006005C">
            <w:pPr>
              <w:tabs>
                <w:tab w:val="left" w:pos="9936"/>
              </w:tabs>
              <w:bidi w:val="0"/>
              <w:spacing w:after="160" w:line="259" w:lineRule="auto"/>
              <w:jc w:val="right"/>
              <w:rPr>
                <w:rFonts w:eastAsia="Calibri"/>
                <w:b/>
                <w:bCs/>
                <w:sz w:val="22"/>
                <w:szCs w:val="22"/>
                <w:rtl/>
              </w:rPr>
            </w:pPr>
            <w:r w:rsidRPr="0006005C">
              <w:rPr>
                <w:rFonts w:eastAsia="Calibri"/>
                <w:b/>
                <w:bCs/>
                <w:sz w:val="22"/>
                <w:szCs w:val="22"/>
              </w:rPr>
              <w:t>Cost Analysis</w:t>
            </w:r>
            <w:r>
              <w:rPr>
                <w:rFonts w:eastAsia="Calibri"/>
                <w:b/>
                <w:bCs/>
                <w:sz w:val="22"/>
                <w:szCs w:val="22"/>
              </w:rPr>
              <w:t xml:space="preserve">  </w:t>
            </w:r>
          </w:p>
        </w:tc>
        <w:tc>
          <w:tcPr>
            <w:tcW w:w="0" w:type="auto"/>
            <w:shd w:val="clear" w:color="auto" w:fill="E7E6E6" w:themeFill="background2"/>
            <w:vAlign w:val="center"/>
            <w:hideMark/>
          </w:tcPr>
          <w:p w:rsidR="0006005C" w:rsidRPr="0006005C" w:rsidRDefault="0006005C" w:rsidP="0006005C">
            <w:pPr>
              <w:tabs>
                <w:tab w:val="left" w:pos="9936"/>
              </w:tabs>
              <w:bidi w:val="0"/>
              <w:spacing w:after="160" w:line="259" w:lineRule="auto"/>
              <w:jc w:val="right"/>
              <w:rPr>
                <w:rFonts w:eastAsia="Calibri"/>
                <w:b/>
                <w:bCs/>
                <w:sz w:val="22"/>
                <w:szCs w:val="22"/>
                <w:rtl/>
              </w:rPr>
            </w:pPr>
            <w:r w:rsidRPr="0006005C">
              <w:rPr>
                <w:rFonts w:eastAsia="Calibri"/>
                <w:b/>
                <w:bCs/>
                <w:sz w:val="22"/>
                <w:szCs w:val="22"/>
              </w:rPr>
              <w:t>CV&gt;0</w:t>
            </w:r>
          </w:p>
          <w:p w:rsidR="0006005C" w:rsidRPr="0006005C" w:rsidRDefault="0006005C" w:rsidP="0006005C">
            <w:pPr>
              <w:tabs>
                <w:tab w:val="left" w:pos="9936"/>
              </w:tabs>
              <w:bidi w:val="0"/>
              <w:spacing w:after="160" w:line="259" w:lineRule="auto"/>
              <w:jc w:val="right"/>
              <w:rPr>
                <w:rFonts w:eastAsia="Calibri"/>
                <w:b/>
                <w:bCs/>
                <w:sz w:val="22"/>
                <w:szCs w:val="22"/>
                <w:rtl/>
              </w:rPr>
            </w:pPr>
            <w:r w:rsidRPr="0006005C">
              <w:rPr>
                <w:rFonts w:eastAsia="Calibri"/>
                <w:b/>
                <w:bCs/>
                <w:sz w:val="22"/>
                <w:szCs w:val="22"/>
              </w:rPr>
              <w:t>CPI&gt;1</w:t>
            </w:r>
          </w:p>
        </w:tc>
        <w:tc>
          <w:tcPr>
            <w:tcW w:w="0" w:type="auto"/>
            <w:vAlign w:val="center"/>
            <w:hideMark/>
          </w:tcPr>
          <w:p w:rsidR="0006005C" w:rsidRPr="00C96528" w:rsidRDefault="0006005C" w:rsidP="0006005C">
            <w:pPr>
              <w:tabs>
                <w:tab w:val="left" w:pos="9936"/>
              </w:tabs>
              <w:bidi w:val="0"/>
              <w:spacing w:after="160" w:line="259" w:lineRule="auto"/>
              <w:jc w:val="center"/>
              <w:rPr>
                <w:rFonts w:eastAsia="Calibri"/>
                <w:sz w:val="22"/>
                <w:szCs w:val="22"/>
                <w:rtl/>
              </w:rPr>
            </w:pPr>
            <w:r w:rsidRPr="00C96528">
              <w:rPr>
                <w:rFonts w:eastAsia="Calibri"/>
                <w:sz w:val="22"/>
                <w:szCs w:val="22"/>
              </w:rPr>
              <w:t>Ahead of Schedule</w:t>
            </w:r>
          </w:p>
          <w:p w:rsidR="0006005C" w:rsidRPr="00C96528" w:rsidRDefault="0006005C" w:rsidP="0006005C">
            <w:pPr>
              <w:tabs>
                <w:tab w:val="left" w:pos="9936"/>
              </w:tabs>
              <w:bidi w:val="0"/>
              <w:spacing w:after="160" w:line="259" w:lineRule="auto"/>
              <w:jc w:val="center"/>
              <w:rPr>
                <w:rFonts w:eastAsia="Calibri"/>
                <w:sz w:val="22"/>
                <w:szCs w:val="22"/>
                <w:rtl/>
              </w:rPr>
            </w:pPr>
            <w:r w:rsidRPr="00C96528">
              <w:rPr>
                <w:rFonts w:eastAsia="Calibri"/>
                <w:sz w:val="22"/>
                <w:szCs w:val="22"/>
              </w:rPr>
              <w:t>Under Budget</w:t>
            </w:r>
          </w:p>
        </w:tc>
        <w:tc>
          <w:tcPr>
            <w:tcW w:w="0" w:type="auto"/>
            <w:vAlign w:val="center"/>
            <w:hideMark/>
          </w:tcPr>
          <w:p w:rsidR="0006005C" w:rsidRPr="00C96528" w:rsidRDefault="0006005C" w:rsidP="0006005C">
            <w:pPr>
              <w:tabs>
                <w:tab w:val="left" w:pos="9936"/>
              </w:tabs>
              <w:bidi w:val="0"/>
              <w:spacing w:after="160" w:line="259" w:lineRule="auto"/>
              <w:jc w:val="center"/>
              <w:rPr>
                <w:rFonts w:eastAsia="Calibri"/>
                <w:sz w:val="22"/>
                <w:szCs w:val="22"/>
                <w:rtl/>
              </w:rPr>
            </w:pPr>
            <w:r w:rsidRPr="00C96528">
              <w:rPr>
                <w:rFonts w:eastAsia="Calibri"/>
                <w:sz w:val="22"/>
                <w:szCs w:val="22"/>
              </w:rPr>
              <w:t>On Schedule</w:t>
            </w:r>
          </w:p>
          <w:p w:rsidR="0006005C" w:rsidRPr="00C96528" w:rsidRDefault="0006005C" w:rsidP="0006005C">
            <w:pPr>
              <w:tabs>
                <w:tab w:val="left" w:pos="9936"/>
              </w:tabs>
              <w:bidi w:val="0"/>
              <w:spacing w:after="160" w:line="259" w:lineRule="auto"/>
              <w:jc w:val="center"/>
              <w:rPr>
                <w:rFonts w:eastAsia="Calibri"/>
                <w:sz w:val="22"/>
                <w:szCs w:val="22"/>
                <w:rtl/>
              </w:rPr>
            </w:pPr>
            <w:r w:rsidRPr="00C96528">
              <w:rPr>
                <w:rFonts w:eastAsia="Calibri"/>
                <w:sz w:val="22"/>
                <w:szCs w:val="22"/>
              </w:rPr>
              <w:t>Under Budget</w:t>
            </w:r>
          </w:p>
        </w:tc>
        <w:tc>
          <w:tcPr>
            <w:tcW w:w="0" w:type="auto"/>
            <w:vAlign w:val="center"/>
            <w:hideMark/>
          </w:tcPr>
          <w:p w:rsidR="0006005C" w:rsidRPr="00C96528" w:rsidRDefault="0006005C" w:rsidP="0006005C">
            <w:pPr>
              <w:tabs>
                <w:tab w:val="left" w:pos="9936"/>
              </w:tabs>
              <w:bidi w:val="0"/>
              <w:spacing w:after="160" w:line="259" w:lineRule="auto"/>
              <w:jc w:val="center"/>
              <w:rPr>
                <w:rFonts w:eastAsia="Calibri"/>
                <w:sz w:val="22"/>
                <w:szCs w:val="22"/>
                <w:rtl/>
              </w:rPr>
            </w:pPr>
            <w:r w:rsidRPr="00C96528">
              <w:rPr>
                <w:rFonts w:eastAsia="Calibri"/>
                <w:sz w:val="22"/>
                <w:szCs w:val="22"/>
              </w:rPr>
              <w:t>Behind Schedule</w:t>
            </w:r>
          </w:p>
          <w:p w:rsidR="0006005C" w:rsidRPr="00C96528" w:rsidRDefault="0006005C" w:rsidP="0006005C">
            <w:pPr>
              <w:tabs>
                <w:tab w:val="left" w:pos="9936"/>
              </w:tabs>
              <w:bidi w:val="0"/>
              <w:spacing w:after="160" w:line="259" w:lineRule="auto"/>
              <w:jc w:val="center"/>
              <w:rPr>
                <w:rFonts w:eastAsia="Calibri"/>
                <w:sz w:val="22"/>
                <w:szCs w:val="22"/>
                <w:rtl/>
              </w:rPr>
            </w:pPr>
            <w:r w:rsidRPr="00C96528">
              <w:rPr>
                <w:rFonts w:eastAsia="Calibri"/>
                <w:sz w:val="22"/>
                <w:szCs w:val="22"/>
              </w:rPr>
              <w:t>Under Budget</w:t>
            </w:r>
          </w:p>
        </w:tc>
      </w:tr>
      <w:tr w:rsidR="0006005C" w:rsidRPr="0006005C" w:rsidTr="0006005C">
        <w:trPr>
          <w:trHeight w:val="70"/>
          <w:jc w:val="center"/>
        </w:trPr>
        <w:tc>
          <w:tcPr>
            <w:tcW w:w="0" w:type="auto"/>
            <w:vMerge/>
            <w:shd w:val="clear" w:color="auto" w:fill="D0CECE" w:themeFill="background2" w:themeFillShade="E6"/>
            <w:vAlign w:val="center"/>
            <w:hideMark/>
          </w:tcPr>
          <w:p w:rsidR="0006005C" w:rsidRPr="0006005C" w:rsidRDefault="0006005C" w:rsidP="0006005C">
            <w:pPr>
              <w:tabs>
                <w:tab w:val="left" w:pos="9936"/>
              </w:tabs>
              <w:bidi w:val="0"/>
              <w:spacing w:after="160" w:line="259" w:lineRule="auto"/>
              <w:jc w:val="right"/>
              <w:rPr>
                <w:rFonts w:eastAsia="Calibri"/>
                <w:b/>
                <w:bCs/>
                <w:sz w:val="22"/>
                <w:szCs w:val="22"/>
              </w:rPr>
            </w:pPr>
          </w:p>
        </w:tc>
        <w:tc>
          <w:tcPr>
            <w:tcW w:w="0" w:type="auto"/>
            <w:shd w:val="clear" w:color="auto" w:fill="E7E6E6" w:themeFill="background2"/>
            <w:vAlign w:val="center"/>
            <w:hideMark/>
          </w:tcPr>
          <w:p w:rsidR="0006005C" w:rsidRPr="0006005C" w:rsidRDefault="0006005C" w:rsidP="0006005C">
            <w:pPr>
              <w:tabs>
                <w:tab w:val="left" w:pos="9936"/>
              </w:tabs>
              <w:bidi w:val="0"/>
              <w:spacing w:after="160" w:line="259" w:lineRule="auto"/>
              <w:jc w:val="right"/>
              <w:rPr>
                <w:rFonts w:eastAsia="Calibri"/>
                <w:b/>
                <w:bCs/>
                <w:sz w:val="22"/>
                <w:szCs w:val="22"/>
                <w:rtl/>
              </w:rPr>
            </w:pPr>
            <w:r w:rsidRPr="0006005C">
              <w:rPr>
                <w:rFonts w:eastAsia="Calibri"/>
                <w:b/>
                <w:bCs/>
                <w:sz w:val="22"/>
                <w:szCs w:val="22"/>
              </w:rPr>
              <w:t>CV=0</w:t>
            </w:r>
          </w:p>
          <w:p w:rsidR="0006005C" w:rsidRPr="0006005C" w:rsidRDefault="0006005C" w:rsidP="0006005C">
            <w:pPr>
              <w:tabs>
                <w:tab w:val="left" w:pos="9936"/>
              </w:tabs>
              <w:bidi w:val="0"/>
              <w:spacing w:after="160" w:line="259" w:lineRule="auto"/>
              <w:jc w:val="right"/>
              <w:rPr>
                <w:rFonts w:eastAsia="Calibri"/>
                <w:b/>
                <w:bCs/>
                <w:sz w:val="22"/>
                <w:szCs w:val="22"/>
                <w:rtl/>
              </w:rPr>
            </w:pPr>
            <w:r w:rsidRPr="0006005C">
              <w:rPr>
                <w:rFonts w:eastAsia="Calibri"/>
                <w:b/>
                <w:bCs/>
                <w:sz w:val="22"/>
                <w:szCs w:val="22"/>
              </w:rPr>
              <w:t>CPI=1</w:t>
            </w:r>
          </w:p>
        </w:tc>
        <w:tc>
          <w:tcPr>
            <w:tcW w:w="0" w:type="auto"/>
            <w:vAlign w:val="center"/>
            <w:hideMark/>
          </w:tcPr>
          <w:p w:rsidR="0006005C" w:rsidRPr="00C96528" w:rsidRDefault="0006005C" w:rsidP="0006005C">
            <w:pPr>
              <w:tabs>
                <w:tab w:val="left" w:pos="9936"/>
              </w:tabs>
              <w:bidi w:val="0"/>
              <w:spacing w:after="160" w:line="259" w:lineRule="auto"/>
              <w:jc w:val="center"/>
              <w:rPr>
                <w:rFonts w:eastAsia="Calibri"/>
                <w:sz w:val="22"/>
                <w:szCs w:val="22"/>
                <w:rtl/>
              </w:rPr>
            </w:pPr>
            <w:r w:rsidRPr="00C96528">
              <w:rPr>
                <w:rFonts w:eastAsia="Calibri"/>
                <w:sz w:val="22"/>
                <w:szCs w:val="22"/>
              </w:rPr>
              <w:t>Ahead of Schedule</w:t>
            </w:r>
          </w:p>
          <w:p w:rsidR="0006005C" w:rsidRPr="00C96528" w:rsidRDefault="0006005C" w:rsidP="0006005C">
            <w:pPr>
              <w:tabs>
                <w:tab w:val="left" w:pos="9936"/>
              </w:tabs>
              <w:bidi w:val="0"/>
              <w:spacing w:after="160" w:line="259" w:lineRule="auto"/>
              <w:jc w:val="center"/>
              <w:rPr>
                <w:rFonts w:eastAsia="Calibri"/>
                <w:sz w:val="22"/>
                <w:szCs w:val="22"/>
                <w:rtl/>
              </w:rPr>
            </w:pPr>
            <w:r w:rsidRPr="00C96528">
              <w:rPr>
                <w:rFonts w:eastAsia="Calibri"/>
                <w:sz w:val="22"/>
                <w:szCs w:val="22"/>
              </w:rPr>
              <w:t>On Budget</w:t>
            </w:r>
          </w:p>
        </w:tc>
        <w:tc>
          <w:tcPr>
            <w:tcW w:w="0" w:type="auto"/>
            <w:vAlign w:val="center"/>
            <w:hideMark/>
          </w:tcPr>
          <w:p w:rsidR="0006005C" w:rsidRPr="00C96528" w:rsidRDefault="0006005C" w:rsidP="0006005C">
            <w:pPr>
              <w:tabs>
                <w:tab w:val="left" w:pos="9936"/>
              </w:tabs>
              <w:bidi w:val="0"/>
              <w:spacing w:after="160" w:line="259" w:lineRule="auto"/>
              <w:jc w:val="center"/>
              <w:rPr>
                <w:rFonts w:eastAsia="Calibri"/>
                <w:sz w:val="22"/>
                <w:szCs w:val="22"/>
                <w:rtl/>
              </w:rPr>
            </w:pPr>
            <w:r w:rsidRPr="00C96528">
              <w:rPr>
                <w:rFonts w:eastAsia="Calibri"/>
                <w:sz w:val="22"/>
                <w:szCs w:val="22"/>
              </w:rPr>
              <w:t>On Schedule</w:t>
            </w:r>
          </w:p>
          <w:p w:rsidR="0006005C" w:rsidRPr="00C96528" w:rsidRDefault="0006005C" w:rsidP="0006005C">
            <w:pPr>
              <w:tabs>
                <w:tab w:val="left" w:pos="9936"/>
              </w:tabs>
              <w:bidi w:val="0"/>
              <w:spacing w:after="160" w:line="259" w:lineRule="auto"/>
              <w:jc w:val="center"/>
              <w:rPr>
                <w:rFonts w:eastAsia="Calibri"/>
                <w:sz w:val="22"/>
                <w:szCs w:val="22"/>
                <w:rtl/>
              </w:rPr>
            </w:pPr>
            <w:r w:rsidRPr="00C96528">
              <w:rPr>
                <w:rFonts w:eastAsia="Calibri"/>
                <w:sz w:val="22"/>
                <w:szCs w:val="22"/>
              </w:rPr>
              <w:t>On Budget</w:t>
            </w:r>
          </w:p>
        </w:tc>
        <w:tc>
          <w:tcPr>
            <w:tcW w:w="0" w:type="auto"/>
            <w:vAlign w:val="center"/>
            <w:hideMark/>
          </w:tcPr>
          <w:p w:rsidR="0006005C" w:rsidRPr="00C96528" w:rsidRDefault="0006005C" w:rsidP="0006005C">
            <w:pPr>
              <w:tabs>
                <w:tab w:val="left" w:pos="9936"/>
              </w:tabs>
              <w:bidi w:val="0"/>
              <w:spacing w:after="160" w:line="259" w:lineRule="auto"/>
              <w:jc w:val="center"/>
              <w:rPr>
                <w:rFonts w:eastAsia="Calibri"/>
                <w:sz w:val="22"/>
                <w:szCs w:val="22"/>
                <w:rtl/>
              </w:rPr>
            </w:pPr>
            <w:r w:rsidRPr="00C96528">
              <w:rPr>
                <w:rFonts w:eastAsia="Calibri"/>
                <w:sz w:val="22"/>
                <w:szCs w:val="22"/>
              </w:rPr>
              <w:t>Behind Schedule</w:t>
            </w:r>
          </w:p>
          <w:p w:rsidR="0006005C" w:rsidRPr="00C96528" w:rsidRDefault="0006005C" w:rsidP="0006005C">
            <w:pPr>
              <w:tabs>
                <w:tab w:val="left" w:pos="9936"/>
              </w:tabs>
              <w:bidi w:val="0"/>
              <w:spacing w:after="160" w:line="259" w:lineRule="auto"/>
              <w:jc w:val="center"/>
              <w:rPr>
                <w:rFonts w:eastAsia="Calibri"/>
                <w:sz w:val="22"/>
                <w:szCs w:val="22"/>
                <w:rtl/>
              </w:rPr>
            </w:pPr>
            <w:r w:rsidRPr="00C96528">
              <w:rPr>
                <w:rFonts w:eastAsia="Calibri"/>
                <w:sz w:val="22"/>
                <w:szCs w:val="22"/>
              </w:rPr>
              <w:t>On Budget</w:t>
            </w:r>
          </w:p>
        </w:tc>
      </w:tr>
      <w:tr w:rsidR="0006005C" w:rsidRPr="0006005C" w:rsidTr="0006005C">
        <w:trPr>
          <w:trHeight w:val="70"/>
          <w:jc w:val="center"/>
        </w:trPr>
        <w:tc>
          <w:tcPr>
            <w:tcW w:w="0" w:type="auto"/>
            <w:vMerge/>
            <w:shd w:val="clear" w:color="auto" w:fill="D0CECE" w:themeFill="background2" w:themeFillShade="E6"/>
            <w:vAlign w:val="center"/>
            <w:hideMark/>
          </w:tcPr>
          <w:p w:rsidR="0006005C" w:rsidRPr="0006005C" w:rsidRDefault="0006005C" w:rsidP="0006005C">
            <w:pPr>
              <w:tabs>
                <w:tab w:val="left" w:pos="9936"/>
              </w:tabs>
              <w:bidi w:val="0"/>
              <w:spacing w:after="160" w:line="259" w:lineRule="auto"/>
              <w:jc w:val="right"/>
              <w:rPr>
                <w:rFonts w:eastAsia="Calibri"/>
                <w:b/>
                <w:bCs/>
                <w:sz w:val="22"/>
                <w:szCs w:val="22"/>
              </w:rPr>
            </w:pPr>
          </w:p>
        </w:tc>
        <w:tc>
          <w:tcPr>
            <w:tcW w:w="0" w:type="auto"/>
            <w:shd w:val="clear" w:color="auto" w:fill="E7E6E6" w:themeFill="background2"/>
            <w:vAlign w:val="center"/>
            <w:hideMark/>
          </w:tcPr>
          <w:p w:rsidR="0006005C" w:rsidRPr="0006005C" w:rsidRDefault="0006005C" w:rsidP="0006005C">
            <w:pPr>
              <w:tabs>
                <w:tab w:val="left" w:pos="9936"/>
              </w:tabs>
              <w:bidi w:val="0"/>
              <w:spacing w:after="160" w:line="259" w:lineRule="auto"/>
              <w:jc w:val="right"/>
              <w:rPr>
                <w:rFonts w:eastAsia="Calibri"/>
                <w:b/>
                <w:bCs/>
                <w:sz w:val="22"/>
                <w:szCs w:val="22"/>
                <w:rtl/>
              </w:rPr>
            </w:pPr>
            <w:r w:rsidRPr="0006005C">
              <w:rPr>
                <w:rFonts w:eastAsia="Calibri"/>
                <w:b/>
                <w:bCs/>
                <w:sz w:val="22"/>
                <w:szCs w:val="22"/>
              </w:rPr>
              <w:t>CV&lt;0</w:t>
            </w:r>
          </w:p>
          <w:p w:rsidR="0006005C" w:rsidRPr="0006005C" w:rsidRDefault="0006005C" w:rsidP="0006005C">
            <w:pPr>
              <w:tabs>
                <w:tab w:val="left" w:pos="9936"/>
              </w:tabs>
              <w:bidi w:val="0"/>
              <w:spacing w:after="160" w:line="259" w:lineRule="auto"/>
              <w:jc w:val="right"/>
              <w:rPr>
                <w:rFonts w:eastAsia="Calibri"/>
                <w:b/>
                <w:bCs/>
                <w:sz w:val="22"/>
                <w:szCs w:val="22"/>
                <w:rtl/>
              </w:rPr>
            </w:pPr>
            <w:r w:rsidRPr="0006005C">
              <w:rPr>
                <w:rFonts w:eastAsia="Calibri"/>
                <w:b/>
                <w:bCs/>
                <w:sz w:val="22"/>
                <w:szCs w:val="22"/>
              </w:rPr>
              <w:t>CPI&lt;1</w:t>
            </w:r>
          </w:p>
        </w:tc>
        <w:tc>
          <w:tcPr>
            <w:tcW w:w="0" w:type="auto"/>
            <w:vAlign w:val="center"/>
            <w:hideMark/>
          </w:tcPr>
          <w:p w:rsidR="0006005C" w:rsidRPr="00C96528" w:rsidRDefault="0006005C" w:rsidP="0006005C">
            <w:pPr>
              <w:tabs>
                <w:tab w:val="left" w:pos="9936"/>
              </w:tabs>
              <w:bidi w:val="0"/>
              <w:spacing w:after="160" w:line="259" w:lineRule="auto"/>
              <w:jc w:val="center"/>
              <w:rPr>
                <w:rFonts w:eastAsia="Calibri"/>
                <w:sz w:val="22"/>
                <w:szCs w:val="22"/>
                <w:rtl/>
              </w:rPr>
            </w:pPr>
            <w:r w:rsidRPr="00C96528">
              <w:rPr>
                <w:rFonts w:eastAsia="Calibri"/>
                <w:sz w:val="22"/>
                <w:szCs w:val="22"/>
              </w:rPr>
              <w:t>Ahead of Schedule</w:t>
            </w:r>
          </w:p>
          <w:p w:rsidR="0006005C" w:rsidRPr="00C96528" w:rsidRDefault="0006005C" w:rsidP="0006005C">
            <w:pPr>
              <w:tabs>
                <w:tab w:val="left" w:pos="9936"/>
              </w:tabs>
              <w:bidi w:val="0"/>
              <w:spacing w:after="160" w:line="259" w:lineRule="auto"/>
              <w:jc w:val="center"/>
              <w:rPr>
                <w:rFonts w:eastAsia="Calibri"/>
                <w:sz w:val="22"/>
                <w:szCs w:val="22"/>
                <w:rtl/>
              </w:rPr>
            </w:pPr>
            <w:r w:rsidRPr="00C96528">
              <w:rPr>
                <w:rFonts w:eastAsia="Calibri"/>
                <w:sz w:val="22"/>
                <w:szCs w:val="22"/>
              </w:rPr>
              <w:t>Over Budget</w:t>
            </w:r>
          </w:p>
        </w:tc>
        <w:tc>
          <w:tcPr>
            <w:tcW w:w="0" w:type="auto"/>
            <w:vAlign w:val="center"/>
            <w:hideMark/>
          </w:tcPr>
          <w:p w:rsidR="0006005C" w:rsidRPr="00C96528" w:rsidRDefault="0006005C" w:rsidP="0006005C">
            <w:pPr>
              <w:tabs>
                <w:tab w:val="left" w:pos="9936"/>
              </w:tabs>
              <w:bidi w:val="0"/>
              <w:spacing w:after="160" w:line="259" w:lineRule="auto"/>
              <w:jc w:val="center"/>
              <w:rPr>
                <w:rFonts w:eastAsia="Calibri"/>
                <w:sz w:val="22"/>
                <w:szCs w:val="22"/>
                <w:rtl/>
              </w:rPr>
            </w:pPr>
            <w:r w:rsidRPr="00C96528">
              <w:rPr>
                <w:rFonts w:eastAsia="Calibri"/>
                <w:sz w:val="22"/>
                <w:szCs w:val="22"/>
              </w:rPr>
              <w:t>On Schedule</w:t>
            </w:r>
          </w:p>
          <w:p w:rsidR="0006005C" w:rsidRPr="00C96528" w:rsidRDefault="0006005C" w:rsidP="0006005C">
            <w:pPr>
              <w:tabs>
                <w:tab w:val="left" w:pos="9936"/>
              </w:tabs>
              <w:bidi w:val="0"/>
              <w:spacing w:after="160" w:line="259" w:lineRule="auto"/>
              <w:jc w:val="center"/>
              <w:rPr>
                <w:rFonts w:eastAsia="Calibri"/>
                <w:sz w:val="22"/>
                <w:szCs w:val="22"/>
                <w:rtl/>
              </w:rPr>
            </w:pPr>
            <w:r w:rsidRPr="00C96528">
              <w:rPr>
                <w:rFonts w:eastAsia="Calibri"/>
                <w:sz w:val="22"/>
                <w:szCs w:val="22"/>
              </w:rPr>
              <w:t>Over Budget</w:t>
            </w:r>
          </w:p>
        </w:tc>
        <w:tc>
          <w:tcPr>
            <w:tcW w:w="0" w:type="auto"/>
            <w:vAlign w:val="center"/>
            <w:hideMark/>
          </w:tcPr>
          <w:p w:rsidR="0006005C" w:rsidRPr="00C96528" w:rsidRDefault="0006005C" w:rsidP="0006005C">
            <w:pPr>
              <w:tabs>
                <w:tab w:val="left" w:pos="9936"/>
              </w:tabs>
              <w:bidi w:val="0"/>
              <w:spacing w:after="160" w:line="259" w:lineRule="auto"/>
              <w:jc w:val="center"/>
              <w:rPr>
                <w:rFonts w:eastAsia="Calibri"/>
                <w:sz w:val="22"/>
                <w:szCs w:val="22"/>
                <w:rtl/>
              </w:rPr>
            </w:pPr>
            <w:r w:rsidRPr="00C96528">
              <w:rPr>
                <w:rFonts w:eastAsia="Calibri"/>
                <w:sz w:val="22"/>
                <w:szCs w:val="22"/>
              </w:rPr>
              <w:t>Behind Schedule</w:t>
            </w:r>
          </w:p>
          <w:p w:rsidR="0006005C" w:rsidRPr="00C96528" w:rsidRDefault="0006005C" w:rsidP="0006005C">
            <w:pPr>
              <w:tabs>
                <w:tab w:val="left" w:pos="9936"/>
              </w:tabs>
              <w:bidi w:val="0"/>
              <w:spacing w:after="160" w:line="259" w:lineRule="auto"/>
              <w:jc w:val="center"/>
              <w:rPr>
                <w:rFonts w:eastAsia="Calibri"/>
                <w:sz w:val="22"/>
                <w:szCs w:val="22"/>
                <w:rtl/>
              </w:rPr>
            </w:pPr>
            <w:r w:rsidRPr="00C96528">
              <w:rPr>
                <w:rFonts w:eastAsia="Calibri"/>
                <w:sz w:val="22"/>
                <w:szCs w:val="22"/>
              </w:rPr>
              <w:t>Over Budget</w:t>
            </w:r>
          </w:p>
        </w:tc>
      </w:tr>
    </w:tbl>
    <w:p w:rsidR="007C23E5" w:rsidRPr="00480AAD" w:rsidRDefault="007C23E5" w:rsidP="009B276A">
      <w:pPr>
        <w:bidi w:val="0"/>
        <w:rPr>
          <w:rFonts w:eastAsia="Calibri"/>
          <w:b/>
          <w:bCs/>
          <w:sz w:val="22"/>
          <w:szCs w:val="22"/>
          <w:rtl/>
        </w:rPr>
      </w:pPr>
    </w:p>
    <w:p w:rsidR="00840275" w:rsidRDefault="00840275" w:rsidP="007C23E5">
      <w:pPr>
        <w:bidi w:val="0"/>
        <w:jc w:val="right"/>
        <w:rPr>
          <w:rFonts w:eastAsia="Calibri"/>
          <w:b/>
          <w:bCs/>
          <w:sz w:val="22"/>
          <w:szCs w:val="22"/>
        </w:rPr>
      </w:pPr>
    </w:p>
    <w:p w:rsidR="00840275" w:rsidRDefault="00840275" w:rsidP="00840275">
      <w:pPr>
        <w:bidi w:val="0"/>
        <w:jc w:val="right"/>
        <w:rPr>
          <w:rFonts w:eastAsia="Calibri"/>
          <w:b/>
          <w:bCs/>
          <w:sz w:val="22"/>
          <w:szCs w:val="22"/>
        </w:rPr>
      </w:pPr>
    </w:p>
    <w:p w:rsidR="00840275" w:rsidRDefault="00840275" w:rsidP="00840275">
      <w:pPr>
        <w:bidi w:val="0"/>
        <w:jc w:val="right"/>
        <w:rPr>
          <w:rFonts w:eastAsia="Calibri"/>
          <w:b/>
          <w:bCs/>
          <w:sz w:val="22"/>
          <w:szCs w:val="22"/>
        </w:rPr>
      </w:pPr>
    </w:p>
    <w:p w:rsidR="00840275" w:rsidRDefault="00840275" w:rsidP="00840275">
      <w:pPr>
        <w:bidi w:val="0"/>
        <w:jc w:val="right"/>
        <w:rPr>
          <w:rFonts w:eastAsia="Calibri"/>
          <w:b/>
          <w:bCs/>
          <w:sz w:val="22"/>
          <w:szCs w:val="22"/>
        </w:rPr>
      </w:pPr>
    </w:p>
    <w:p w:rsidR="00C91F30" w:rsidRPr="00480AAD" w:rsidRDefault="0086416F" w:rsidP="00840275">
      <w:pPr>
        <w:bidi w:val="0"/>
        <w:jc w:val="right"/>
        <w:rPr>
          <w:rFonts w:eastAsia="Calibri"/>
          <w:b/>
          <w:bCs/>
          <w:sz w:val="22"/>
          <w:szCs w:val="22"/>
        </w:rPr>
      </w:pPr>
      <w:r w:rsidRPr="00480AAD">
        <w:rPr>
          <w:rFonts w:ascii="Calibri" w:eastAsia="Calibri" w:hAnsi="Calibri" w:cs="Arial"/>
          <w:noProof/>
          <w:sz w:val="22"/>
          <w:szCs w:val="22"/>
        </w:rPr>
        <w:drawing>
          <wp:anchor distT="0" distB="0" distL="114300" distR="114300" simplePos="0" relativeHeight="251697152" behindDoc="0" locked="0" layoutInCell="1" allowOverlap="1" wp14:anchorId="507EDF8F" wp14:editId="2E5362D7">
            <wp:simplePos x="0" y="0"/>
            <wp:positionH relativeFrom="column">
              <wp:posOffset>1636395</wp:posOffset>
            </wp:positionH>
            <wp:positionV relativeFrom="paragraph">
              <wp:posOffset>248285</wp:posOffset>
            </wp:positionV>
            <wp:extent cx="3851910" cy="2495550"/>
            <wp:effectExtent l="0" t="0" r="0" b="0"/>
            <wp:wrapSquare wrapText="bothSides"/>
            <wp:docPr id="1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851910" cy="2495550"/>
                    </a:xfrm>
                    <a:prstGeom prst="rect">
                      <a:avLst/>
                    </a:prstGeom>
                  </pic:spPr>
                </pic:pic>
              </a:graphicData>
            </a:graphic>
            <wp14:sizeRelH relativeFrom="margin">
              <wp14:pctWidth>0</wp14:pctWidth>
            </wp14:sizeRelH>
            <wp14:sizeRelV relativeFrom="margin">
              <wp14:pctHeight>0</wp14:pctHeight>
            </wp14:sizeRelV>
          </wp:anchor>
        </w:drawing>
      </w:r>
      <w:r w:rsidR="00C91F30" w:rsidRPr="00480AAD">
        <w:rPr>
          <w:rFonts w:eastAsia="Calibri" w:hint="cs"/>
          <w:b/>
          <w:bCs/>
          <w:sz w:val="22"/>
          <w:szCs w:val="22"/>
          <w:rtl/>
        </w:rPr>
        <w:t>דוגמא לניהול ערך מזוכה</w:t>
      </w:r>
    </w:p>
    <w:p w:rsidR="00C91F30" w:rsidRPr="00480AAD" w:rsidRDefault="00C91F30" w:rsidP="00C91F30">
      <w:pPr>
        <w:bidi w:val="0"/>
        <w:jc w:val="right"/>
        <w:rPr>
          <w:rFonts w:eastAsia="Calibri"/>
          <w:b/>
          <w:bCs/>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Default="009B276A" w:rsidP="00840275">
      <w:pPr>
        <w:tabs>
          <w:tab w:val="left" w:pos="9684"/>
        </w:tabs>
        <w:bidi w:val="0"/>
        <w:jc w:val="right"/>
        <w:rPr>
          <w:rFonts w:eastAsia="Calibri"/>
          <w:b/>
          <w:bCs/>
          <w:sz w:val="22"/>
          <w:szCs w:val="22"/>
          <w:rtl/>
        </w:rPr>
      </w:pPr>
      <w:r w:rsidRPr="009B276A">
        <w:rPr>
          <w:rFonts w:eastAsia="Calibri" w:hint="cs"/>
          <w:b/>
          <w:bCs/>
          <w:sz w:val="22"/>
          <w:szCs w:val="22"/>
          <w:rtl/>
        </w:rPr>
        <w:t>גישות הערכה ואומדן</w:t>
      </w:r>
    </w:p>
    <w:p w:rsidR="009B276A" w:rsidRDefault="009B276A" w:rsidP="009B276A">
      <w:pPr>
        <w:tabs>
          <w:tab w:val="left" w:pos="9684"/>
        </w:tabs>
        <w:bidi w:val="0"/>
        <w:jc w:val="right"/>
        <w:rPr>
          <w:rFonts w:eastAsia="Calibri"/>
          <w:b/>
          <w:bCs/>
          <w:sz w:val="22"/>
          <w:szCs w:val="22"/>
        </w:rPr>
      </w:pPr>
      <w:r>
        <w:rPr>
          <w:noProof/>
        </w:rPr>
        <w:drawing>
          <wp:inline distT="0" distB="0" distL="0" distR="0" wp14:anchorId="068C8C11" wp14:editId="126D2C32">
            <wp:extent cx="3254807" cy="1960117"/>
            <wp:effectExtent l="0" t="0" r="3175" b="2540"/>
            <wp:docPr id="161800" name="תמונה 16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64635" cy="1966036"/>
                    </a:xfrm>
                    <a:prstGeom prst="rect">
                      <a:avLst/>
                    </a:prstGeom>
                  </pic:spPr>
                </pic:pic>
              </a:graphicData>
            </a:graphic>
          </wp:inline>
        </w:drawing>
      </w:r>
    </w:p>
    <w:p w:rsidR="00A76E03" w:rsidRDefault="00A76E03" w:rsidP="00A76E03">
      <w:pPr>
        <w:tabs>
          <w:tab w:val="left" w:pos="9684"/>
        </w:tabs>
        <w:bidi w:val="0"/>
        <w:jc w:val="right"/>
        <w:rPr>
          <w:rFonts w:eastAsia="Calibri"/>
          <w:b/>
          <w:bCs/>
          <w:sz w:val="22"/>
          <w:szCs w:val="22"/>
          <w:rtl/>
        </w:rPr>
      </w:pPr>
      <w:r>
        <w:rPr>
          <w:rFonts w:eastAsia="Calibri" w:hint="cs"/>
          <w:b/>
          <w:bCs/>
          <w:sz w:val="22"/>
          <w:szCs w:val="22"/>
          <w:rtl/>
        </w:rPr>
        <w:t>תחזית אומדן בנקודת הסיום</w:t>
      </w:r>
    </w:p>
    <w:tbl>
      <w:tblPr>
        <w:tblW w:w="0" w:type="auto"/>
        <w:jc w:val="center"/>
        <w:tblCellMar>
          <w:left w:w="0" w:type="dxa"/>
          <w:right w:w="0" w:type="dxa"/>
        </w:tblCellMar>
        <w:tblLook w:val="0600" w:firstRow="0" w:lastRow="0" w:firstColumn="0" w:lastColumn="0" w:noHBand="1" w:noVBand="1"/>
      </w:tblPr>
      <w:tblGrid>
        <w:gridCol w:w="4065"/>
        <w:gridCol w:w="3353"/>
      </w:tblGrid>
      <w:tr w:rsidR="00A76E03" w:rsidRPr="00A76E03" w:rsidTr="0086416F">
        <w:trPr>
          <w:trHeight w:val="45"/>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A76E03" w:rsidRPr="00A76E03" w:rsidRDefault="00A76E03" w:rsidP="00A76E03">
            <w:pPr>
              <w:tabs>
                <w:tab w:val="left" w:pos="9684"/>
              </w:tabs>
              <w:bidi w:val="0"/>
              <w:rPr>
                <w:rFonts w:eastAsia="Calibri"/>
                <w:sz w:val="22"/>
                <w:szCs w:val="22"/>
              </w:rPr>
            </w:pPr>
            <w:r w:rsidRPr="00A76E03">
              <w:rPr>
                <w:rFonts w:eastAsia="Calibri"/>
                <w:sz w:val="22"/>
                <w:szCs w:val="22"/>
              </w:rPr>
              <w:t xml:space="preserve">Estimate At Completion (EAC) = </w:t>
            </w:r>
          </w:p>
        </w:tc>
      </w:tr>
      <w:tr w:rsidR="00A76E03" w:rsidRPr="00A76E03" w:rsidTr="0086416F">
        <w:trPr>
          <w:trHeight w:val="4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A76E03" w:rsidRPr="00A76E03" w:rsidRDefault="00A76E03" w:rsidP="00A76E03">
            <w:pPr>
              <w:tabs>
                <w:tab w:val="left" w:pos="9684"/>
              </w:tabs>
              <w:bidi w:val="0"/>
              <w:rPr>
                <w:rFonts w:eastAsia="Calibri"/>
                <w:sz w:val="22"/>
                <w:szCs w:val="22"/>
                <w:rtl/>
              </w:rPr>
            </w:pPr>
            <w:r w:rsidRPr="00A76E03">
              <w:rPr>
                <w:rFonts w:eastAsia="Calibri"/>
                <w:sz w:val="22"/>
                <w:szCs w:val="22"/>
              </w:rPr>
              <w:t xml:space="preserve">Initial trend </w:t>
            </w:r>
            <w:r w:rsidRPr="00A76E03">
              <w:rPr>
                <w:rFonts w:eastAsia="Calibri"/>
                <w:sz w:val="22"/>
                <w:szCs w:val="22"/>
                <w:rtl/>
              </w:rPr>
              <w:t xml:space="preserve"> </w:t>
            </w:r>
          </w:p>
          <w:p w:rsidR="00A76E03" w:rsidRPr="00A76E03" w:rsidRDefault="00A76E03" w:rsidP="00A76E03">
            <w:pPr>
              <w:tabs>
                <w:tab w:val="left" w:pos="9684"/>
              </w:tabs>
              <w:bidi w:val="0"/>
              <w:rPr>
                <w:rFonts w:eastAsia="Calibri"/>
                <w:sz w:val="22"/>
                <w:szCs w:val="22"/>
                <w:rtl/>
              </w:rPr>
            </w:pPr>
            <w:r w:rsidRPr="00A76E03">
              <w:rPr>
                <w:rFonts w:eastAsia="Calibri"/>
                <w:sz w:val="22"/>
                <w:szCs w:val="22"/>
                <w:rtl/>
              </w:rPr>
              <w:t>ע"פ המגמה המסתמנת</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A76E03" w:rsidRPr="00A76E03" w:rsidRDefault="00A76E03" w:rsidP="00A76E03">
            <w:pPr>
              <w:tabs>
                <w:tab w:val="left" w:pos="9684"/>
              </w:tabs>
              <w:bidi w:val="0"/>
              <w:rPr>
                <w:rFonts w:eastAsia="Calibri"/>
                <w:sz w:val="22"/>
                <w:szCs w:val="22"/>
              </w:rPr>
            </w:pPr>
            <w:r w:rsidRPr="00A76E03">
              <w:rPr>
                <w:rFonts w:eastAsia="Calibri"/>
                <w:sz w:val="22"/>
                <w:szCs w:val="22"/>
              </w:rPr>
              <w:t>EAC=BAC / CPI</w:t>
            </w:r>
          </w:p>
        </w:tc>
      </w:tr>
      <w:tr w:rsidR="00A76E03" w:rsidRPr="00A76E03" w:rsidTr="0086416F">
        <w:trPr>
          <w:trHeight w:val="4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A76E03" w:rsidRPr="00A76E03" w:rsidRDefault="00A76E03" w:rsidP="00A76E03">
            <w:pPr>
              <w:tabs>
                <w:tab w:val="left" w:pos="9684"/>
              </w:tabs>
              <w:bidi w:val="0"/>
              <w:rPr>
                <w:rFonts w:eastAsia="Calibri"/>
                <w:sz w:val="22"/>
                <w:szCs w:val="22"/>
                <w:rtl/>
              </w:rPr>
            </w:pPr>
            <w:r w:rsidRPr="00A76E03">
              <w:rPr>
                <w:rFonts w:eastAsia="Calibri"/>
                <w:sz w:val="22"/>
                <w:szCs w:val="22"/>
              </w:rPr>
              <w:t>Initial Estimates are flawed</w:t>
            </w:r>
          </w:p>
          <w:p w:rsidR="00A76E03" w:rsidRPr="00A76E03" w:rsidRDefault="00A76E03" w:rsidP="00A76E03">
            <w:pPr>
              <w:tabs>
                <w:tab w:val="left" w:pos="9684"/>
              </w:tabs>
              <w:bidi w:val="0"/>
              <w:rPr>
                <w:rFonts w:eastAsia="Calibri"/>
                <w:sz w:val="22"/>
                <w:szCs w:val="22"/>
                <w:rtl/>
              </w:rPr>
            </w:pPr>
            <w:r w:rsidRPr="00A76E03">
              <w:rPr>
                <w:rFonts w:eastAsia="Calibri"/>
                <w:sz w:val="22"/>
                <w:szCs w:val="22"/>
                <w:rtl/>
              </w:rPr>
              <w:t>אומדן מחדש</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A76E03" w:rsidRPr="00A76E03" w:rsidRDefault="00A76E03" w:rsidP="00A76E03">
            <w:pPr>
              <w:tabs>
                <w:tab w:val="left" w:pos="9684"/>
              </w:tabs>
              <w:bidi w:val="0"/>
              <w:rPr>
                <w:rFonts w:eastAsia="Calibri"/>
                <w:sz w:val="22"/>
                <w:szCs w:val="22"/>
                <w:rtl/>
              </w:rPr>
            </w:pPr>
            <w:r w:rsidRPr="00A76E03">
              <w:rPr>
                <w:rFonts w:eastAsia="Calibri"/>
                <w:sz w:val="22"/>
                <w:szCs w:val="22"/>
              </w:rPr>
              <w:t xml:space="preserve">EAC=AC + ETCBU </w:t>
            </w:r>
          </w:p>
        </w:tc>
      </w:tr>
      <w:tr w:rsidR="00A76E03" w:rsidRPr="00A76E03" w:rsidTr="0086416F">
        <w:trPr>
          <w:trHeight w:val="4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A76E03" w:rsidRPr="00A76E03" w:rsidRDefault="00A76E03" w:rsidP="00A76E03">
            <w:pPr>
              <w:tabs>
                <w:tab w:val="left" w:pos="9684"/>
              </w:tabs>
              <w:bidi w:val="0"/>
              <w:rPr>
                <w:rFonts w:eastAsia="Calibri"/>
                <w:sz w:val="22"/>
                <w:szCs w:val="22"/>
                <w:rtl/>
              </w:rPr>
            </w:pPr>
            <w:r w:rsidRPr="00A76E03">
              <w:rPr>
                <w:rFonts w:eastAsia="Calibri"/>
                <w:sz w:val="22"/>
                <w:szCs w:val="22"/>
              </w:rPr>
              <w:t>Future variance are atypical</w:t>
            </w:r>
          </w:p>
          <w:p w:rsidR="00A76E03" w:rsidRPr="00A76E03" w:rsidRDefault="00A76E03" w:rsidP="00A76E03">
            <w:pPr>
              <w:tabs>
                <w:tab w:val="left" w:pos="9684"/>
              </w:tabs>
              <w:bidi w:val="0"/>
              <w:rPr>
                <w:rFonts w:eastAsia="Calibri"/>
                <w:sz w:val="22"/>
                <w:szCs w:val="22"/>
                <w:rtl/>
              </w:rPr>
            </w:pPr>
            <w:r w:rsidRPr="00A76E03">
              <w:rPr>
                <w:rFonts w:eastAsia="Calibri"/>
                <w:sz w:val="22"/>
                <w:szCs w:val="22"/>
                <w:rtl/>
              </w:rPr>
              <w:t>חישוב עתידי ע"פ התקציב</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A76E03" w:rsidRPr="00A76E03" w:rsidRDefault="00A76E03" w:rsidP="00A76E03">
            <w:pPr>
              <w:tabs>
                <w:tab w:val="left" w:pos="9684"/>
              </w:tabs>
              <w:bidi w:val="0"/>
              <w:rPr>
                <w:rFonts w:eastAsia="Calibri"/>
                <w:sz w:val="22"/>
                <w:szCs w:val="22"/>
                <w:rtl/>
              </w:rPr>
            </w:pPr>
            <w:r w:rsidRPr="00A76E03">
              <w:rPr>
                <w:rFonts w:eastAsia="Calibri"/>
                <w:sz w:val="22"/>
                <w:szCs w:val="22"/>
              </w:rPr>
              <w:t>EAC=AC + BAC - EV</w:t>
            </w:r>
          </w:p>
        </w:tc>
      </w:tr>
      <w:tr w:rsidR="00A76E03" w:rsidRPr="00A76E03" w:rsidTr="0086416F">
        <w:trPr>
          <w:trHeight w:val="4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A76E03" w:rsidRPr="00A76E03" w:rsidRDefault="00A76E03" w:rsidP="00A76E03">
            <w:pPr>
              <w:tabs>
                <w:tab w:val="left" w:pos="9684"/>
              </w:tabs>
              <w:bidi w:val="0"/>
              <w:rPr>
                <w:rFonts w:eastAsia="Calibri"/>
                <w:sz w:val="22"/>
                <w:szCs w:val="22"/>
                <w:rtl/>
              </w:rPr>
            </w:pPr>
            <w:r w:rsidRPr="00A76E03">
              <w:rPr>
                <w:rFonts w:eastAsia="Calibri"/>
                <w:sz w:val="22"/>
                <w:szCs w:val="22"/>
              </w:rPr>
              <w:t>Future Variance would be typical</w:t>
            </w:r>
          </w:p>
          <w:p w:rsidR="00A76E03" w:rsidRPr="00A76E03" w:rsidRDefault="00A76E03" w:rsidP="00A76E03">
            <w:pPr>
              <w:tabs>
                <w:tab w:val="left" w:pos="9684"/>
              </w:tabs>
              <w:bidi w:val="0"/>
              <w:rPr>
                <w:rFonts w:eastAsia="Calibri"/>
                <w:sz w:val="22"/>
                <w:szCs w:val="22"/>
                <w:rtl/>
              </w:rPr>
            </w:pPr>
            <w:r w:rsidRPr="00A76E03">
              <w:rPr>
                <w:rFonts w:eastAsia="Calibri"/>
                <w:sz w:val="22"/>
                <w:szCs w:val="22"/>
                <w:rtl/>
              </w:rPr>
              <w:t xml:space="preserve"> שונות עתידית ע"פ מצב קיים</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A76E03" w:rsidRPr="00A76E03" w:rsidRDefault="00A76E03" w:rsidP="00A76E03">
            <w:pPr>
              <w:tabs>
                <w:tab w:val="left" w:pos="9684"/>
              </w:tabs>
              <w:bidi w:val="0"/>
              <w:rPr>
                <w:rFonts w:eastAsia="Calibri"/>
                <w:sz w:val="22"/>
                <w:szCs w:val="22"/>
                <w:rtl/>
              </w:rPr>
            </w:pPr>
            <w:r w:rsidRPr="00A76E03">
              <w:rPr>
                <w:rFonts w:eastAsia="Calibri"/>
                <w:sz w:val="22"/>
                <w:szCs w:val="22"/>
              </w:rPr>
              <w:t>EAC=AC + (BAC - EV) / CPI</w:t>
            </w:r>
          </w:p>
        </w:tc>
      </w:tr>
      <w:tr w:rsidR="00A76E03" w:rsidRPr="00A76E03" w:rsidTr="0086416F">
        <w:trPr>
          <w:trHeight w:val="4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A76E03" w:rsidRPr="00A76E03" w:rsidRDefault="00A76E03" w:rsidP="00A76E03">
            <w:pPr>
              <w:tabs>
                <w:tab w:val="left" w:pos="9684"/>
              </w:tabs>
              <w:bidi w:val="0"/>
              <w:rPr>
                <w:rFonts w:eastAsia="Calibri"/>
                <w:sz w:val="22"/>
                <w:szCs w:val="22"/>
                <w:rtl/>
              </w:rPr>
            </w:pPr>
            <w:r w:rsidRPr="00A76E03">
              <w:rPr>
                <w:rFonts w:eastAsia="Calibri"/>
                <w:sz w:val="22"/>
                <w:szCs w:val="22"/>
              </w:rPr>
              <w:t>TCPI (To Complete Performance Index)</w:t>
            </w:r>
          </w:p>
          <w:p w:rsidR="00A76E03" w:rsidRPr="00A76E03" w:rsidRDefault="00A76E03" w:rsidP="00A76E03">
            <w:pPr>
              <w:tabs>
                <w:tab w:val="left" w:pos="9684"/>
              </w:tabs>
              <w:bidi w:val="0"/>
              <w:rPr>
                <w:rFonts w:eastAsia="Calibri"/>
                <w:sz w:val="22"/>
                <w:szCs w:val="22"/>
                <w:rtl/>
              </w:rPr>
            </w:pPr>
            <w:r w:rsidRPr="00A76E03">
              <w:rPr>
                <w:rFonts w:eastAsia="Calibri"/>
                <w:sz w:val="22"/>
                <w:szCs w:val="22"/>
              </w:rPr>
              <w:t>TCPI = Remaining Work/Remaining Funds</w:t>
            </w:r>
          </w:p>
          <w:p w:rsidR="00A76E03" w:rsidRPr="00A76E03" w:rsidRDefault="00A76E03" w:rsidP="00A76E03">
            <w:pPr>
              <w:tabs>
                <w:tab w:val="left" w:pos="9684"/>
              </w:tabs>
              <w:bidi w:val="0"/>
              <w:rPr>
                <w:rFonts w:eastAsia="Calibri"/>
                <w:sz w:val="22"/>
                <w:szCs w:val="22"/>
                <w:rtl/>
              </w:rPr>
            </w:pPr>
            <w:r w:rsidRPr="00A76E03">
              <w:rPr>
                <w:rFonts w:eastAsia="Calibri"/>
                <w:sz w:val="22"/>
                <w:szCs w:val="22"/>
                <w:rtl/>
              </w:rPr>
              <w:t>מדד ביצוע עד להשלמה</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A76E03" w:rsidRPr="00A76E03" w:rsidRDefault="00A76E03" w:rsidP="00A76E03">
            <w:pPr>
              <w:tabs>
                <w:tab w:val="left" w:pos="9684"/>
              </w:tabs>
              <w:bidi w:val="0"/>
              <w:rPr>
                <w:rFonts w:eastAsia="Calibri"/>
                <w:sz w:val="22"/>
                <w:szCs w:val="22"/>
                <w:rtl/>
              </w:rPr>
            </w:pPr>
            <w:r w:rsidRPr="00A76E03">
              <w:rPr>
                <w:rFonts w:eastAsia="Calibri"/>
                <w:sz w:val="22"/>
                <w:szCs w:val="22"/>
              </w:rPr>
              <w:t>TCPI</w:t>
            </w:r>
            <w:r w:rsidRPr="00A76E03">
              <w:rPr>
                <w:rFonts w:eastAsia="Calibri"/>
                <w:sz w:val="22"/>
                <w:szCs w:val="22"/>
                <w:rtl/>
              </w:rPr>
              <w:t xml:space="preserve"> = </w:t>
            </w:r>
            <w:r w:rsidRPr="00A76E03">
              <w:rPr>
                <w:rFonts w:eastAsia="Calibri"/>
                <w:sz w:val="22"/>
                <w:szCs w:val="22"/>
              </w:rPr>
              <w:t>( BAC - EV ) / ( BAC - AC )</w:t>
            </w:r>
          </w:p>
        </w:tc>
      </w:tr>
    </w:tbl>
    <w:p w:rsidR="00A76E03" w:rsidRDefault="00A76E03" w:rsidP="0086416F">
      <w:pPr>
        <w:tabs>
          <w:tab w:val="left" w:pos="9684"/>
        </w:tabs>
        <w:bidi w:val="0"/>
        <w:rPr>
          <w:rFonts w:eastAsia="Calibri"/>
          <w:b/>
          <w:bCs/>
          <w:sz w:val="22"/>
          <w:szCs w:val="22"/>
        </w:rPr>
      </w:pPr>
    </w:p>
    <w:p w:rsidR="00A76E03" w:rsidRDefault="00CC77EF" w:rsidP="00A76E03">
      <w:pPr>
        <w:tabs>
          <w:tab w:val="left" w:pos="9684"/>
        </w:tabs>
        <w:bidi w:val="0"/>
        <w:ind w:left="1080"/>
        <w:jc w:val="right"/>
        <w:rPr>
          <w:rFonts w:eastAsia="Calibri"/>
          <w:b/>
          <w:bCs/>
          <w:sz w:val="22"/>
          <w:szCs w:val="22"/>
        </w:rPr>
      </w:pPr>
      <w:r>
        <w:rPr>
          <w:noProof/>
        </w:rPr>
        <w:drawing>
          <wp:anchor distT="0" distB="0" distL="114300" distR="114300" simplePos="0" relativeHeight="251838464" behindDoc="1" locked="0" layoutInCell="1" allowOverlap="1">
            <wp:simplePos x="0" y="0"/>
            <wp:positionH relativeFrom="column">
              <wp:posOffset>34747</wp:posOffset>
            </wp:positionH>
            <wp:positionV relativeFrom="paragraph">
              <wp:posOffset>248920</wp:posOffset>
            </wp:positionV>
            <wp:extent cx="5274310" cy="3187700"/>
            <wp:effectExtent l="0" t="0" r="2540" b="0"/>
            <wp:wrapTight wrapText="bothSides">
              <wp:wrapPolygon edited="0">
                <wp:start x="0" y="0"/>
                <wp:lineTo x="0" y="21428"/>
                <wp:lineTo x="21532" y="21428"/>
                <wp:lineTo x="21532" y="0"/>
                <wp:lineTo x="0" y="0"/>
              </wp:wrapPolygon>
            </wp:wrapTight>
            <wp:docPr id="161801" name="תמונה 16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274310" cy="3187700"/>
                    </a:xfrm>
                    <a:prstGeom prst="rect">
                      <a:avLst/>
                    </a:prstGeom>
                  </pic:spPr>
                </pic:pic>
              </a:graphicData>
            </a:graphic>
          </wp:anchor>
        </w:drawing>
      </w:r>
      <w:r w:rsidR="00A76E03">
        <w:rPr>
          <w:rFonts w:eastAsia="Calibri"/>
          <w:b/>
          <w:bCs/>
          <w:sz w:val="22"/>
          <w:szCs w:val="22"/>
        </w:rPr>
        <w:t xml:space="preserve"> </w:t>
      </w:r>
      <w:r w:rsidR="00A76E03" w:rsidRPr="00A76E03">
        <w:rPr>
          <w:rFonts w:eastAsia="Calibri"/>
          <w:b/>
          <w:bCs/>
          <w:sz w:val="22"/>
          <w:szCs w:val="22"/>
        </w:rPr>
        <w:t xml:space="preserve">Estimation Approaches </w:t>
      </w:r>
      <w:r w:rsidR="00A76E03" w:rsidRPr="00A76E03">
        <w:rPr>
          <w:rFonts w:eastAsia="Calibri" w:hint="cs"/>
          <w:b/>
          <w:bCs/>
          <w:sz w:val="22"/>
          <w:szCs w:val="22"/>
          <w:rtl/>
        </w:rPr>
        <w:t xml:space="preserve"> </w:t>
      </w:r>
      <w:r w:rsidR="00A76E03" w:rsidRPr="00A76E03">
        <w:rPr>
          <w:rFonts w:eastAsia="Calibri" w:hint="cs"/>
          <w:b/>
          <w:bCs/>
          <w:sz w:val="22"/>
          <w:szCs w:val="22"/>
        </w:rPr>
        <w:t>EVM</w:t>
      </w:r>
      <w:r w:rsidR="00A76E03" w:rsidRPr="00A76E03">
        <w:rPr>
          <w:rFonts w:eastAsia="Calibri"/>
          <w:b/>
          <w:bCs/>
          <w:sz w:val="22"/>
          <w:szCs w:val="22"/>
        </w:rPr>
        <w:t xml:space="preserve"> </w:t>
      </w:r>
    </w:p>
    <w:p w:rsidR="00C91F30" w:rsidRPr="004F30F1" w:rsidRDefault="00C91F30" w:rsidP="0086416F">
      <w:pPr>
        <w:tabs>
          <w:tab w:val="left" w:pos="9684"/>
        </w:tabs>
        <w:bidi w:val="0"/>
        <w:ind w:left="1080"/>
        <w:rPr>
          <w:rFonts w:eastAsia="Calibri"/>
          <w:b/>
          <w:bCs/>
          <w:sz w:val="22"/>
          <w:szCs w:val="22"/>
        </w:rPr>
      </w:pPr>
    </w:p>
    <w:p w:rsidR="00C91F30" w:rsidRPr="00480AAD" w:rsidRDefault="0086416F" w:rsidP="007C23E5">
      <w:pPr>
        <w:tabs>
          <w:tab w:val="left" w:pos="9972"/>
        </w:tabs>
        <w:bidi w:val="0"/>
        <w:jc w:val="right"/>
        <w:rPr>
          <w:rFonts w:eastAsia="Calibri"/>
          <w:b/>
          <w:bCs/>
          <w:sz w:val="22"/>
          <w:szCs w:val="22"/>
          <w:u w:val="single"/>
          <w:rtl/>
        </w:rPr>
      </w:pPr>
      <w:r w:rsidRPr="00480AAD">
        <w:rPr>
          <w:rFonts w:ascii="Calibri" w:eastAsia="Calibri" w:hAnsi="Calibri" w:cs="Arial"/>
          <w:noProof/>
          <w:sz w:val="22"/>
          <w:szCs w:val="22"/>
        </w:rPr>
        <w:drawing>
          <wp:anchor distT="0" distB="0" distL="114300" distR="114300" simplePos="0" relativeHeight="251700224" behindDoc="0" locked="0" layoutInCell="1" allowOverlap="1" wp14:anchorId="52EA6EFB" wp14:editId="06B067A2">
            <wp:simplePos x="0" y="0"/>
            <wp:positionH relativeFrom="margin">
              <wp:posOffset>-149860</wp:posOffset>
            </wp:positionH>
            <wp:positionV relativeFrom="paragraph">
              <wp:posOffset>450215</wp:posOffset>
            </wp:positionV>
            <wp:extent cx="6032500" cy="3789045"/>
            <wp:effectExtent l="0" t="0" r="6350" b="1905"/>
            <wp:wrapSquare wrapText="bothSides"/>
            <wp:docPr id="1587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032500" cy="3789045"/>
                    </a:xfrm>
                    <a:prstGeom prst="rect">
                      <a:avLst/>
                    </a:prstGeom>
                  </pic:spPr>
                </pic:pic>
              </a:graphicData>
            </a:graphic>
            <wp14:sizeRelH relativeFrom="margin">
              <wp14:pctWidth>0</wp14:pctWidth>
            </wp14:sizeRelH>
            <wp14:sizeRelV relativeFrom="margin">
              <wp14:pctHeight>0</wp14:pctHeight>
            </wp14:sizeRelV>
          </wp:anchor>
        </w:drawing>
      </w:r>
      <w:r w:rsidR="00C91F30" w:rsidRPr="00480AAD">
        <w:rPr>
          <w:rFonts w:eastAsia="Calibri"/>
          <w:sz w:val="22"/>
          <w:szCs w:val="22"/>
        </w:rPr>
        <w:tab/>
      </w:r>
      <w:r w:rsidR="00C91F30" w:rsidRPr="00480AAD">
        <w:rPr>
          <w:rFonts w:eastAsia="Calibri" w:hint="cs"/>
          <w:b/>
          <w:bCs/>
          <w:sz w:val="22"/>
          <w:szCs w:val="22"/>
          <w:u w:val="single"/>
          <w:rtl/>
        </w:rPr>
        <w:t>דוגמא-איך מחשבים אומדן בנקודת סיום ואומדן להשלמה</w:t>
      </w:r>
    </w:p>
    <w:p w:rsidR="00C91F30" w:rsidRPr="00480AAD" w:rsidRDefault="00C91F30" w:rsidP="00C91F30">
      <w:pPr>
        <w:bidi w:val="0"/>
        <w:rPr>
          <w:rFonts w:eastAsia="Calibri"/>
          <w:sz w:val="22"/>
          <w:szCs w:val="22"/>
          <w:rtl/>
        </w:rPr>
      </w:pPr>
    </w:p>
    <w:p w:rsidR="00C91F30" w:rsidRPr="00480AAD" w:rsidRDefault="00C91F30" w:rsidP="00C91F30">
      <w:pPr>
        <w:tabs>
          <w:tab w:val="left" w:pos="10008"/>
        </w:tabs>
        <w:bidi w:val="0"/>
        <w:rPr>
          <w:rFonts w:eastAsia="Calibri"/>
          <w:sz w:val="22"/>
          <w:szCs w:val="22"/>
          <w:rtl/>
        </w:rPr>
      </w:pPr>
      <w:r w:rsidRPr="00480AAD">
        <w:rPr>
          <w:rFonts w:eastAsia="Calibri"/>
          <w:sz w:val="22"/>
          <w:szCs w:val="22"/>
        </w:rPr>
        <w:tab/>
      </w:r>
    </w:p>
    <w:p w:rsidR="004F30F1" w:rsidRPr="004F30F1" w:rsidRDefault="004F30F1">
      <w:pPr>
        <w:bidi w:val="0"/>
        <w:rPr>
          <w:rFonts w:eastAsia="Calibri"/>
          <w:color w:val="000000"/>
          <w:sz w:val="22"/>
          <w:szCs w:val="22"/>
          <w:rtl/>
        </w:rPr>
      </w:pPr>
      <w:r w:rsidRPr="004F30F1">
        <w:rPr>
          <w:rFonts w:eastAsia="Calibri"/>
          <w:color w:val="000000"/>
          <w:sz w:val="22"/>
          <w:szCs w:val="22"/>
          <w:rtl/>
        </w:rPr>
        <w:br w:type="page"/>
      </w:r>
    </w:p>
    <w:p w:rsidR="00C91F30" w:rsidRPr="00480AAD" w:rsidRDefault="006F7C24" w:rsidP="00C91F30">
      <w:pPr>
        <w:tabs>
          <w:tab w:val="left" w:pos="9960"/>
        </w:tabs>
        <w:bidi w:val="0"/>
        <w:jc w:val="right"/>
        <w:rPr>
          <w:rFonts w:eastAsia="Calibri"/>
          <w:b/>
          <w:bCs/>
          <w:color w:val="000000"/>
          <w:sz w:val="22"/>
          <w:szCs w:val="22"/>
          <w:u w:val="single"/>
          <w:rtl/>
        </w:rPr>
      </w:pPr>
      <w:r w:rsidRPr="00480AAD">
        <w:rPr>
          <w:rFonts w:ascii="Calibri" w:eastAsia="Calibri" w:hAnsi="Calibri" w:cs="Arial"/>
          <w:noProof/>
          <w:sz w:val="22"/>
          <w:szCs w:val="22"/>
        </w:rPr>
        <w:drawing>
          <wp:anchor distT="0" distB="0" distL="114300" distR="114300" simplePos="0" relativeHeight="251701248" behindDoc="0" locked="0" layoutInCell="1" allowOverlap="1" wp14:anchorId="38845A2A" wp14:editId="4883CC75">
            <wp:simplePos x="0" y="0"/>
            <wp:positionH relativeFrom="column">
              <wp:posOffset>381000</wp:posOffset>
            </wp:positionH>
            <wp:positionV relativeFrom="paragraph">
              <wp:posOffset>238125</wp:posOffset>
            </wp:positionV>
            <wp:extent cx="5066030" cy="2849880"/>
            <wp:effectExtent l="0" t="0" r="1270" b="7620"/>
            <wp:wrapSquare wrapText="bothSides"/>
            <wp:docPr id="1587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t="9934"/>
                    <a:stretch/>
                  </pic:blipFill>
                  <pic:spPr bwMode="auto">
                    <a:xfrm>
                      <a:off x="0" y="0"/>
                      <a:ext cx="5066030" cy="2849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1F30" w:rsidRPr="00480AAD">
        <w:rPr>
          <w:rFonts w:eastAsia="Calibri" w:hint="cs"/>
          <w:b/>
          <w:bCs/>
          <w:color w:val="000000"/>
          <w:sz w:val="22"/>
          <w:szCs w:val="22"/>
          <w:u w:val="single"/>
          <w:rtl/>
        </w:rPr>
        <w:t xml:space="preserve">סיכום מילון מונחים </w:t>
      </w:r>
    </w:p>
    <w:p w:rsidR="00C91F30" w:rsidRPr="00480AAD" w:rsidRDefault="00C91F30" w:rsidP="00C91F30">
      <w:pPr>
        <w:bidi w:val="0"/>
        <w:jc w:val="right"/>
        <w:rPr>
          <w:rFonts w:eastAsia="Calibri"/>
          <w:sz w:val="22"/>
          <w:szCs w:val="22"/>
          <w:rtl/>
        </w:rPr>
      </w:pPr>
    </w:p>
    <w:p w:rsidR="006F7C24" w:rsidRDefault="006F7C24" w:rsidP="00C91F30">
      <w:pPr>
        <w:bidi w:val="0"/>
        <w:rPr>
          <w:rFonts w:ascii="Calibri" w:eastAsia="Calibri" w:hAnsi="Calibri" w:cs="Arial"/>
          <w:noProof/>
          <w:sz w:val="22"/>
          <w:szCs w:val="22"/>
        </w:rPr>
      </w:pPr>
    </w:p>
    <w:p w:rsidR="00C91F30" w:rsidRPr="00480AAD" w:rsidRDefault="00C91F30" w:rsidP="006F7C24">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6F7C24" w:rsidRDefault="006F7C24" w:rsidP="006F7C24">
      <w:pPr>
        <w:tabs>
          <w:tab w:val="left" w:pos="9996"/>
        </w:tabs>
        <w:bidi w:val="0"/>
        <w:jc w:val="right"/>
        <w:rPr>
          <w:rFonts w:eastAsia="Calibri"/>
          <w:sz w:val="22"/>
          <w:szCs w:val="22"/>
          <w:rtl/>
        </w:rPr>
      </w:pPr>
    </w:p>
    <w:p w:rsidR="00C91F30" w:rsidRPr="00480AAD" w:rsidRDefault="00C91F30" w:rsidP="006F7C24">
      <w:pPr>
        <w:tabs>
          <w:tab w:val="left" w:pos="9996"/>
        </w:tabs>
        <w:bidi w:val="0"/>
        <w:jc w:val="right"/>
        <w:rPr>
          <w:rFonts w:eastAsia="Calibri"/>
          <w:b/>
          <w:bCs/>
          <w:sz w:val="22"/>
          <w:szCs w:val="22"/>
          <w:u w:val="single"/>
          <w:rtl/>
        </w:rPr>
      </w:pPr>
      <w:r w:rsidRPr="00480AAD">
        <w:rPr>
          <w:rFonts w:eastAsia="Calibri" w:hint="cs"/>
          <w:b/>
          <w:bCs/>
          <w:sz w:val="22"/>
          <w:szCs w:val="22"/>
          <w:u w:val="single"/>
          <w:rtl/>
        </w:rPr>
        <w:t>דף נוסחאות</w:t>
      </w:r>
    </w:p>
    <w:p w:rsidR="00C91F30" w:rsidRPr="00480AAD" w:rsidRDefault="00C91F30" w:rsidP="00C91F30">
      <w:pPr>
        <w:tabs>
          <w:tab w:val="left" w:pos="9996"/>
        </w:tabs>
        <w:bidi w:val="0"/>
        <w:jc w:val="right"/>
        <w:rPr>
          <w:rFonts w:eastAsia="Calibri"/>
          <w:b/>
          <w:bCs/>
          <w:sz w:val="22"/>
          <w:szCs w:val="22"/>
          <w:u w:val="single"/>
          <w:rtl/>
        </w:rPr>
      </w:pPr>
      <w:r w:rsidRPr="00480AAD">
        <w:rPr>
          <w:rFonts w:ascii="Calibri" w:eastAsia="Calibri" w:hAnsi="Calibri" w:cs="Arial"/>
          <w:noProof/>
          <w:sz w:val="22"/>
          <w:szCs w:val="22"/>
        </w:rPr>
        <w:drawing>
          <wp:anchor distT="0" distB="0" distL="114300" distR="114300" simplePos="0" relativeHeight="251702272" behindDoc="0" locked="0" layoutInCell="1" allowOverlap="1" wp14:anchorId="03477E1F" wp14:editId="68BE2807">
            <wp:simplePos x="0" y="0"/>
            <wp:positionH relativeFrom="margin">
              <wp:posOffset>866775</wp:posOffset>
            </wp:positionH>
            <wp:positionV relativeFrom="paragraph">
              <wp:posOffset>59055</wp:posOffset>
            </wp:positionV>
            <wp:extent cx="4886325" cy="2968625"/>
            <wp:effectExtent l="0" t="0" r="9525" b="3175"/>
            <wp:wrapSquare wrapText="bothSides"/>
            <wp:docPr id="1587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886325" cy="2968625"/>
                    </a:xfrm>
                    <a:prstGeom prst="rect">
                      <a:avLst/>
                    </a:prstGeom>
                  </pic:spPr>
                </pic:pic>
              </a:graphicData>
            </a:graphic>
            <wp14:sizeRelH relativeFrom="margin">
              <wp14:pctWidth>0</wp14:pctWidth>
            </wp14:sizeRelH>
            <wp14:sizeRelV relativeFrom="margin">
              <wp14:pctHeight>0</wp14:pctHeight>
            </wp14:sizeRelV>
          </wp:anchor>
        </w:drawing>
      </w: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4F30F1" w:rsidRDefault="004F30F1" w:rsidP="004F30F1">
      <w:pPr>
        <w:tabs>
          <w:tab w:val="left" w:pos="9996"/>
        </w:tabs>
        <w:bidi w:val="0"/>
        <w:rPr>
          <w:rFonts w:eastAsia="Calibri"/>
          <w:sz w:val="22"/>
          <w:szCs w:val="22"/>
          <w:rtl/>
        </w:rPr>
      </w:pPr>
    </w:p>
    <w:p w:rsidR="004F30F1" w:rsidRDefault="004F30F1" w:rsidP="004F30F1">
      <w:pPr>
        <w:tabs>
          <w:tab w:val="left" w:pos="9996"/>
        </w:tabs>
        <w:bidi w:val="0"/>
        <w:jc w:val="right"/>
        <w:rPr>
          <w:rFonts w:eastAsia="Calibri"/>
          <w:sz w:val="22"/>
          <w:szCs w:val="22"/>
          <w:rtl/>
        </w:rPr>
      </w:pPr>
    </w:p>
    <w:p w:rsidR="00C91F30" w:rsidRDefault="004F30F1" w:rsidP="004F30F1">
      <w:pPr>
        <w:tabs>
          <w:tab w:val="left" w:pos="9996"/>
        </w:tabs>
        <w:bidi w:val="0"/>
        <w:jc w:val="right"/>
        <w:rPr>
          <w:rFonts w:eastAsia="Calibri"/>
          <w:b/>
          <w:bCs/>
          <w:sz w:val="22"/>
          <w:szCs w:val="22"/>
          <w:u w:val="single"/>
        </w:rPr>
      </w:pPr>
      <w:r>
        <w:rPr>
          <w:rFonts w:eastAsia="Calibri" w:hint="cs"/>
          <w:b/>
          <w:bCs/>
          <w:sz w:val="22"/>
          <w:szCs w:val="22"/>
          <w:u w:val="single"/>
          <w:rtl/>
        </w:rPr>
        <w:t>סיכום</w:t>
      </w:r>
    </w:p>
    <w:p w:rsidR="00C91F30" w:rsidRPr="00480AAD" w:rsidRDefault="00C91F30" w:rsidP="0036430C">
      <w:pPr>
        <w:tabs>
          <w:tab w:val="left" w:pos="9996"/>
        </w:tabs>
        <w:bidi w:val="0"/>
        <w:jc w:val="right"/>
        <w:rPr>
          <w:rFonts w:eastAsia="Calibri"/>
          <w:sz w:val="22"/>
          <w:szCs w:val="22"/>
          <w:rtl/>
        </w:rPr>
      </w:pPr>
      <w:r w:rsidRPr="00480AAD">
        <w:rPr>
          <w:rFonts w:eastAsia="Calibri" w:hint="cs"/>
          <w:sz w:val="22"/>
          <w:szCs w:val="22"/>
          <w:rtl/>
        </w:rPr>
        <w:t>תוכנית ניהול העלות תסייע להפוך את תהליך אומדן העלות מהיר יותר על ידי פירוט האופן שבו האומדן אמור לה</w:t>
      </w:r>
      <w:r w:rsidR="0036430C">
        <w:rPr>
          <w:rFonts w:eastAsia="Calibri" w:hint="cs"/>
          <w:sz w:val="22"/>
          <w:szCs w:val="22"/>
          <w:rtl/>
        </w:rPr>
        <w:t>י</w:t>
      </w:r>
      <w:r w:rsidRPr="00480AAD">
        <w:rPr>
          <w:rFonts w:eastAsia="Calibri" w:hint="cs"/>
          <w:sz w:val="22"/>
          <w:szCs w:val="22"/>
          <w:rtl/>
        </w:rPr>
        <w:t>קבע ולאיזה (פירוט תכולת העבודה) האומדן יתבצע.</w:t>
      </w:r>
      <w:r w:rsidRPr="00480AAD">
        <w:rPr>
          <w:rFonts w:eastAsia="Calibri" w:hint="cs"/>
          <w:sz w:val="22"/>
          <w:szCs w:val="22"/>
        </w:rPr>
        <w:t>WBS</w:t>
      </w:r>
      <w:r w:rsidRPr="00480AAD">
        <w:rPr>
          <w:rFonts w:eastAsia="Calibri" w:hint="cs"/>
          <w:sz w:val="22"/>
          <w:szCs w:val="22"/>
          <w:rtl/>
        </w:rPr>
        <w:t xml:space="preserve">רמה של </w:t>
      </w:r>
    </w:p>
    <w:p w:rsidR="00C91F30" w:rsidRDefault="00C91F30" w:rsidP="00C91F30">
      <w:pPr>
        <w:bidi w:val="0"/>
        <w:jc w:val="right"/>
        <w:rPr>
          <w:rFonts w:eastAsia="Calibri"/>
          <w:sz w:val="22"/>
          <w:szCs w:val="22"/>
          <w:rtl/>
        </w:rPr>
      </w:pPr>
      <w:r w:rsidRPr="00480AAD">
        <w:rPr>
          <w:rFonts w:eastAsia="Calibri"/>
          <w:sz w:val="22"/>
          <w:szCs w:val="22"/>
          <w:rtl/>
        </w:rPr>
        <w:t>הרעיון של תמחיר מחזור החיים; בוחן את העלות של כל מחזור חיי של המוצר, לא רק את העלות של הפרויקט</w:t>
      </w:r>
      <w:r w:rsidR="0036430C">
        <w:rPr>
          <w:rFonts w:eastAsia="Calibri" w:hint="cs"/>
          <w:sz w:val="22"/>
          <w:szCs w:val="22"/>
          <w:rtl/>
        </w:rPr>
        <w:t>.</w:t>
      </w:r>
    </w:p>
    <w:p w:rsidR="0036430C" w:rsidRPr="00480AAD" w:rsidRDefault="0036430C" w:rsidP="0036430C">
      <w:pPr>
        <w:bidi w:val="0"/>
        <w:jc w:val="right"/>
        <w:rPr>
          <w:rFonts w:eastAsia="Calibri"/>
          <w:sz w:val="22"/>
          <w:szCs w:val="22"/>
        </w:rPr>
      </w:pPr>
      <w:r w:rsidRPr="0036430C">
        <w:rPr>
          <w:rFonts w:eastAsia="Calibri"/>
          <w:sz w:val="22"/>
          <w:szCs w:val="22"/>
          <w:rtl/>
        </w:rPr>
        <w:t>טכניקת הערך המזוכה היא שיטה למדידת ביצועי הפרויקט כנגד, תוכנית  הבסיס של הפרויקט</w:t>
      </w:r>
    </w:p>
    <w:p w:rsidR="0086416F" w:rsidRDefault="00C91F30" w:rsidP="00374879">
      <w:pPr>
        <w:bidi w:val="0"/>
        <w:jc w:val="right"/>
        <w:rPr>
          <w:rFonts w:eastAsia="Calibri"/>
          <w:b/>
          <w:bCs/>
          <w:sz w:val="22"/>
          <w:szCs w:val="22"/>
        </w:rPr>
      </w:pPr>
      <w:r w:rsidRPr="00480AAD">
        <w:rPr>
          <w:rFonts w:eastAsia="Calibri" w:hint="cs"/>
          <w:b/>
          <w:bCs/>
          <w:sz w:val="22"/>
          <w:szCs w:val="22"/>
          <w:rtl/>
        </w:rPr>
        <w:t xml:space="preserve"> מגיע ראשון בכל נוסחת שונות.</w:t>
      </w:r>
      <w:r w:rsidRPr="00480AAD">
        <w:rPr>
          <w:rFonts w:eastAsia="Calibri" w:hint="cs"/>
          <w:b/>
          <w:bCs/>
          <w:sz w:val="22"/>
          <w:szCs w:val="22"/>
        </w:rPr>
        <w:t>EV</w:t>
      </w:r>
      <w:r w:rsidRPr="00480AAD">
        <w:rPr>
          <w:rFonts w:eastAsia="Calibri" w:hint="cs"/>
          <w:b/>
          <w:bCs/>
          <w:sz w:val="22"/>
          <w:szCs w:val="22"/>
          <w:rtl/>
        </w:rPr>
        <w:t xml:space="preserve">שימו לב כי </w:t>
      </w:r>
      <w:bookmarkStart w:id="5" w:name="_Toc515885185"/>
    </w:p>
    <w:p w:rsidR="00374879" w:rsidRPr="00374879" w:rsidRDefault="00374879" w:rsidP="00374879">
      <w:pPr>
        <w:bidi w:val="0"/>
        <w:jc w:val="right"/>
        <w:rPr>
          <w:rFonts w:eastAsia="Calibri"/>
          <w:b/>
          <w:bCs/>
          <w:sz w:val="22"/>
          <w:szCs w:val="22"/>
          <w:rtl/>
        </w:rPr>
      </w:pPr>
    </w:p>
    <w:p w:rsidR="00C91F30" w:rsidRPr="00480AAD" w:rsidRDefault="00C91F30" w:rsidP="0086416F">
      <w:pPr>
        <w:pStyle w:val="1"/>
        <w:bidi w:val="0"/>
        <w:jc w:val="right"/>
        <w:rPr>
          <w:rFonts w:eastAsia="Calibri"/>
          <w:sz w:val="22"/>
          <w:szCs w:val="22"/>
        </w:rPr>
      </w:pPr>
      <w:r w:rsidRPr="00480AAD">
        <w:rPr>
          <w:rFonts w:eastAsia="Calibri" w:hint="cs"/>
          <w:sz w:val="22"/>
          <w:szCs w:val="22"/>
          <w:rtl/>
        </w:rPr>
        <w:t>מצגת 5- ניהול איכות בפרויקט</w:t>
      </w:r>
      <w:bookmarkEnd w:id="5"/>
    </w:p>
    <w:p w:rsidR="00C91F30" w:rsidRPr="00480AAD" w:rsidRDefault="00C91F30" w:rsidP="00374879">
      <w:pPr>
        <w:tabs>
          <w:tab w:val="left" w:pos="9516"/>
        </w:tabs>
        <w:bidi w:val="0"/>
        <w:jc w:val="right"/>
        <w:rPr>
          <w:rFonts w:eastAsia="Calibri"/>
          <w:b/>
          <w:bCs/>
          <w:sz w:val="22"/>
          <w:szCs w:val="22"/>
          <w:u w:val="single"/>
          <w:rtl/>
        </w:rPr>
      </w:pPr>
      <w:r w:rsidRPr="00480AAD">
        <w:rPr>
          <w:rFonts w:eastAsia="Calibri" w:hint="cs"/>
          <w:b/>
          <w:bCs/>
          <w:sz w:val="22"/>
          <w:szCs w:val="22"/>
          <w:u w:val="single"/>
          <w:rtl/>
        </w:rPr>
        <w:t>מהו ניהול איכות בפרויקט</w:t>
      </w:r>
    </w:p>
    <w:p w:rsidR="00C91F30" w:rsidRPr="00480AAD" w:rsidRDefault="00C91F30" w:rsidP="00C91F30">
      <w:pPr>
        <w:bidi w:val="0"/>
        <w:jc w:val="right"/>
        <w:rPr>
          <w:rFonts w:eastAsia="Calibri"/>
          <w:sz w:val="22"/>
          <w:szCs w:val="22"/>
        </w:rPr>
      </w:pPr>
      <w:r w:rsidRPr="00480AAD">
        <w:rPr>
          <w:rFonts w:eastAsia="Calibri"/>
          <w:sz w:val="22"/>
          <w:szCs w:val="22"/>
          <w:rtl/>
        </w:rPr>
        <w:t xml:space="preserve">התהליכים והפעילויות של הארגון המבצע </w:t>
      </w:r>
      <w:r w:rsidRPr="00480AAD">
        <w:rPr>
          <w:rFonts w:eastAsia="Calibri" w:hint="cs"/>
          <w:sz w:val="22"/>
          <w:szCs w:val="22"/>
          <w:rtl/>
        </w:rPr>
        <w:t>,</w:t>
      </w:r>
      <w:r w:rsidRPr="00480AAD">
        <w:rPr>
          <w:rFonts w:eastAsia="Calibri"/>
          <w:sz w:val="22"/>
          <w:szCs w:val="22"/>
          <w:rtl/>
        </w:rPr>
        <w:t>אשר קובעים מדיניות איכות, מטרות ואחריות, כך שהפרויקט יספק את הצרכים שלשמם הוא בוצע.</w:t>
      </w:r>
    </w:p>
    <w:p w:rsidR="00C91F30" w:rsidRPr="00480AAD" w:rsidRDefault="00CC77EF" w:rsidP="00C91F30">
      <w:pPr>
        <w:bidi w:val="0"/>
        <w:jc w:val="right"/>
        <w:rPr>
          <w:rFonts w:eastAsia="Calibri"/>
          <w:sz w:val="22"/>
          <w:szCs w:val="22"/>
          <w:rtl/>
        </w:rPr>
      </w:pPr>
      <w:r w:rsidRPr="00480AAD">
        <w:rPr>
          <w:rFonts w:ascii="Calibri" w:eastAsia="Calibri" w:hAnsi="Calibri" w:cs="Arial"/>
          <w:noProof/>
          <w:sz w:val="22"/>
          <w:szCs w:val="22"/>
        </w:rPr>
        <w:drawing>
          <wp:anchor distT="0" distB="0" distL="114300" distR="114300" simplePos="0" relativeHeight="251703296" behindDoc="0" locked="0" layoutInCell="1" allowOverlap="1" wp14:anchorId="62127A4C" wp14:editId="79EA99B6">
            <wp:simplePos x="0" y="0"/>
            <wp:positionH relativeFrom="column">
              <wp:posOffset>2324100</wp:posOffset>
            </wp:positionH>
            <wp:positionV relativeFrom="paragraph">
              <wp:posOffset>34137</wp:posOffset>
            </wp:positionV>
            <wp:extent cx="2324735" cy="1302385"/>
            <wp:effectExtent l="0" t="0" r="0" b="0"/>
            <wp:wrapSquare wrapText="bothSides"/>
            <wp:docPr id="1587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324735" cy="1302385"/>
                    </a:xfrm>
                    <a:prstGeom prst="rect">
                      <a:avLst/>
                    </a:prstGeom>
                  </pic:spPr>
                </pic:pic>
              </a:graphicData>
            </a:graphic>
            <wp14:sizeRelH relativeFrom="margin">
              <wp14:pctWidth>0</wp14:pctWidth>
            </wp14:sizeRelH>
            <wp14:sizeRelV relativeFrom="margin">
              <wp14:pctHeight>0</wp14:pctHeight>
            </wp14:sizeRelV>
          </wp:anchor>
        </w:drawing>
      </w: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C77EF">
      <w:pPr>
        <w:bidi w:val="0"/>
        <w:jc w:val="right"/>
        <w:rPr>
          <w:rFonts w:eastAsia="Calibri"/>
          <w:b/>
          <w:bCs/>
          <w:sz w:val="22"/>
          <w:szCs w:val="22"/>
          <w:u w:val="single"/>
          <w:rtl/>
        </w:rPr>
      </w:pPr>
      <w:r w:rsidRPr="00480AAD">
        <w:rPr>
          <w:rFonts w:eastAsia="Calibri"/>
          <w:b/>
          <w:bCs/>
          <w:sz w:val="22"/>
          <w:szCs w:val="22"/>
          <w:u w:val="single"/>
          <w:rtl/>
        </w:rPr>
        <w:t>מהי דרגת איכות?</w:t>
      </w:r>
    </w:p>
    <w:p w:rsidR="00C91F30" w:rsidRPr="00480AAD" w:rsidRDefault="00C91F30" w:rsidP="00C91F30">
      <w:pPr>
        <w:bidi w:val="0"/>
        <w:jc w:val="right"/>
        <w:rPr>
          <w:rFonts w:eastAsia="Calibri"/>
          <w:sz w:val="22"/>
          <w:szCs w:val="22"/>
        </w:rPr>
      </w:pPr>
      <w:r w:rsidRPr="00480AAD">
        <w:rPr>
          <w:rFonts w:eastAsia="Calibri" w:hint="cs"/>
          <w:b/>
          <w:bCs/>
          <w:sz w:val="22"/>
          <w:szCs w:val="22"/>
          <w:rtl/>
        </w:rPr>
        <w:t>דרגה</w:t>
      </w:r>
      <w:r w:rsidRPr="00480AAD">
        <w:rPr>
          <w:rFonts w:eastAsia="Calibri" w:hint="cs"/>
          <w:sz w:val="22"/>
          <w:szCs w:val="22"/>
          <w:rtl/>
        </w:rPr>
        <w:t>-</w:t>
      </w:r>
      <w:r w:rsidRPr="00480AAD">
        <w:rPr>
          <w:rFonts w:ascii="Tahoma" w:eastAsia="Tahoma" w:hAnsi="Tahoma" w:cs="Tahoma"/>
          <w:i/>
          <w:iCs/>
          <w:color w:val="000000"/>
          <w:kern w:val="24"/>
          <w:sz w:val="22"/>
          <w:szCs w:val="22"/>
          <w:rtl/>
        </w:rPr>
        <w:t xml:space="preserve"> </w:t>
      </w:r>
      <w:r w:rsidRPr="00480AAD">
        <w:rPr>
          <w:rFonts w:eastAsia="Calibri"/>
          <w:sz w:val="22"/>
          <w:szCs w:val="22"/>
          <w:rtl/>
        </w:rPr>
        <w:t>קטגוריה או דרגה המשמשים להבדיל בין פריטים בעלי אותו שימוש פונקציונלי, אך אינם חולקים את אותם דרישות לאיכות.</w:t>
      </w:r>
    </w:p>
    <w:p w:rsidR="00C91F30" w:rsidRPr="00480AAD" w:rsidRDefault="00C91F30" w:rsidP="00C91F30">
      <w:pPr>
        <w:bidi w:val="0"/>
        <w:jc w:val="right"/>
        <w:rPr>
          <w:rFonts w:eastAsia="Calibri"/>
          <w:sz w:val="22"/>
          <w:szCs w:val="22"/>
        </w:rPr>
      </w:pPr>
      <w:r w:rsidRPr="00480AAD">
        <w:rPr>
          <w:rFonts w:eastAsia="Calibri" w:hint="cs"/>
          <w:b/>
          <w:bCs/>
          <w:sz w:val="22"/>
          <w:szCs w:val="22"/>
          <w:rtl/>
        </w:rPr>
        <w:t>איכות</w:t>
      </w:r>
      <w:r w:rsidRPr="00480AAD">
        <w:rPr>
          <w:rFonts w:eastAsia="Calibri" w:hint="cs"/>
          <w:sz w:val="22"/>
          <w:szCs w:val="22"/>
          <w:rtl/>
        </w:rPr>
        <w:t>-</w:t>
      </w:r>
      <w:r w:rsidRPr="00480AAD">
        <w:rPr>
          <w:rFonts w:ascii="Tahoma" w:eastAsia="Tahoma" w:hAnsi="Tahoma" w:cs="Tahoma"/>
          <w:i/>
          <w:iCs/>
          <w:color w:val="000000"/>
          <w:kern w:val="24"/>
          <w:sz w:val="22"/>
          <w:szCs w:val="22"/>
          <w:rtl/>
        </w:rPr>
        <w:t xml:space="preserve"> </w:t>
      </w:r>
      <w:r w:rsidRPr="00480AAD">
        <w:rPr>
          <w:rFonts w:eastAsia="Calibri"/>
          <w:sz w:val="22"/>
          <w:szCs w:val="22"/>
          <w:rtl/>
        </w:rPr>
        <w:t>המידה שבה קבוצה של תכונות פנימיות מקיימות את הפרויקט.</w:t>
      </w:r>
    </w:p>
    <w:p w:rsidR="00C91F30" w:rsidRPr="00480AAD" w:rsidRDefault="00C91F30" w:rsidP="00C91F30">
      <w:pPr>
        <w:bidi w:val="0"/>
        <w:jc w:val="right"/>
        <w:rPr>
          <w:rFonts w:eastAsia="Calibri"/>
          <w:b/>
          <w:bCs/>
          <w:sz w:val="22"/>
          <w:szCs w:val="22"/>
        </w:rPr>
      </w:pPr>
      <w:r w:rsidRPr="00480AAD">
        <w:rPr>
          <w:rFonts w:eastAsia="Calibri"/>
          <w:b/>
          <w:bCs/>
          <w:sz w:val="22"/>
          <w:szCs w:val="22"/>
          <w:rtl/>
        </w:rPr>
        <w:t>שאלה: האם דרגה נמוכה משמעותה איכות נמוכה?</w:t>
      </w:r>
    </w:p>
    <w:p w:rsidR="00C91F30" w:rsidRPr="00480AAD" w:rsidRDefault="00C91F30" w:rsidP="00C91F30">
      <w:pPr>
        <w:bidi w:val="0"/>
        <w:jc w:val="right"/>
        <w:rPr>
          <w:rFonts w:eastAsia="Calibri"/>
          <w:b/>
          <w:bCs/>
          <w:sz w:val="22"/>
          <w:szCs w:val="22"/>
          <w:rtl/>
        </w:rPr>
      </w:pPr>
      <w:r w:rsidRPr="00480AAD">
        <w:rPr>
          <w:rFonts w:eastAsia="Calibri" w:hint="cs"/>
          <w:b/>
          <w:bCs/>
          <w:sz w:val="22"/>
          <w:szCs w:val="22"/>
          <w:rtl/>
        </w:rPr>
        <w:t>תשובה-לא.</w:t>
      </w:r>
    </w:p>
    <w:p w:rsidR="00C91F30" w:rsidRPr="00480AAD" w:rsidRDefault="00C91F30" w:rsidP="00C91F30">
      <w:pPr>
        <w:bidi w:val="0"/>
        <w:jc w:val="right"/>
        <w:rPr>
          <w:rFonts w:eastAsia="Calibri"/>
          <w:sz w:val="22"/>
          <w:szCs w:val="22"/>
        </w:rPr>
      </w:pPr>
      <w:r w:rsidRPr="00480AAD">
        <w:rPr>
          <w:rFonts w:eastAsia="Calibri"/>
          <w:b/>
          <w:bCs/>
          <w:sz w:val="22"/>
          <w:szCs w:val="22"/>
          <w:rtl/>
        </w:rPr>
        <w:t>ציפוי זהב</w:t>
      </w:r>
      <w:r w:rsidRPr="00480AAD">
        <w:rPr>
          <w:rFonts w:eastAsia="Calibri" w:hint="cs"/>
          <w:sz w:val="22"/>
          <w:szCs w:val="22"/>
          <w:rtl/>
        </w:rPr>
        <w:t>-</w:t>
      </w:r>
      <w:r w:rsidRPr="00480AAD">
        <w:rPr>
          <w:rFonts w:ascii="Tahoma" w:eastAsia="Tahoma" w:hAnsi="Tahoma" w:cs="Tahoma"/>
          <w:i/>
          <w:iCs/>
          <w:color w:val="000000"/>
          <w:kern w:val="24"/>
          <w:sz w:val="22"/>
          <w:szCs w:val="22"/>
          <w:rtl/>
        </w:rPr>
        <w:t xml:space="preserve"> </w:t>
      </w:r>
      <w:r w:rsidRPr="00480AAD">
        <w:rPr>
          <w:rFonts w:eastAsia="Calibri"/>
          <w:sz w:val="22"/>
          <w:szCs w:val="22"/>
          <w:rtl/>
        </w:rPr>
        <w:t>ציפוי זהב הוא מעשה של מתן ללקוח יותר ממה שהוא ביקש במקור.</w:t>
      </w:r>
    </w:p>
    <w:p w:rsidR="00C91F30" w:rsidRPr="00480AAD" w:rsidRDefault="00C91F30" w:rsidP="00C91F30">
      <w:pPr>
        <w:bidi w:val="0"/>
        <w:jc w:val="right"/>
        <w:rPr>
          <w:rFonts w:eastAsia="Calibri"/>
          <w:b/>
          <w:bCs/>
          <w:sz w:val="22"/>
          <w:szCs w:val="22"/>
        </w:rPr>
      </w:pPr>
      <w:r w:rsidRPr="00480AAD">
        <w:rPr>
          <w:rFonts w:eastAsia="Calibri"/>
          <w:b/>
          <w:bCs/>
          <w:sz w:val="22"/>
          <w:szCs w:val="22"/>
          <w:rtl/>
        </w:rPr>
        <w:t>הסיבות של ציפוי זהב:</w:t>
      </w:r>
    </w:p>
    <w:p w:rsidR="00C91F30" w:rsidRPr="00480AAD" w:rsidRDefault="00C91F30" w:rsidP="001D1C03">
      <w:pPr>
        <w:numPr>
          <w:ilvl w:val="0"/>
          <w:numId w:val="26"/>
        </w:numPr>
        <w:contextualSpacing/>
        <w:rPr>
          <w:rFonts w:eastAsia="Calibri"/>
          <w:sz w:val="22"/>
          <w:szCs w:val="22"/>
        </w:rPr>
      </w:pPr>
      <w:r w:rsidRPr="00480AAD">
        <w:rPr>
          <w:rFonts w:eastAsia="Calibri"/>
          <w:sz w:val="22"/>
          <w:szCs w:val="22"/>
          <w:rtl/>
        </w:rPr>
        <w:t>חבר צוות יוסיף פונקציות נוספות כדי להוכיח את יכולותיו למנהל הפרויקט</w:t>
      </w:r>
    </w:p>
    <w:p w:rsidR="00C91F30" w:rsidRPr="00480AAD" w:rsidRDefault="00C91F30" w:rsidP="001D1C03">
      <w:pPr>
        <w:numPr>
          <w:ilvl w:val="0"/>
          <w:numId w:val="26"/>
        </w:numPr>
        <w:contextualSpacing/>
        <w:rPr>
          <w:rFonts w:eastAsia="Calibri"/>
          <w:sz w:val="22"/>
          <w:szCs w:val="22"/>
        </w:rPr>
      </w:pPr>
      <w:r w:rsidRPr="00480AAD">
        <w:rPr>
          <w:rFonts w:eastAsia="Calibri"/>
          <w:sz w:val="22"/>
          <w:szCs w:val="22"/>
          <w:rtl/>
        </w:rPr>
        <w:t>מנהל הפרויקט יוסיף פונקציות נוספות כדי להרוויח אשראי מהלקוח או מההנהלה הבכירה</w:t>
      </w:r>
    </w:p>
    <w:p w:rsidR="00C91F30" w:rsidRPr="00480AAD" w:rsidRDefault="00C91F30" w:rsidP="001D1C03">
      <w:pPr>
        <w:numPr>
          <w:ilvl w:val="0"/>
          <w:numId w:val="26"/>
        </w:numPr>
        <w:contextualSpacing/>
        <w:rPr>
          <w:rFonts w:eastAsia="Calibri"/>
          <w:sz w:val="22"/>
          <w:szCs w:val="22"/>
        </w:rPr>
      </w:pPr>
      <w:r w:rsidRPr="00480AAD">
        <w:rPr>
          <w:rFonts w:eastAsia="Calibri"/>
          <w:sz w:val="22"/>
          <w:szCs w:val="22"/>
          <w:rtl/>
        </w:rPr>
        <w:t>לפעמים זה נעשה כדי להסיט את תשומת הלב של הלקוח מליקויים במוצר</w:t>
      </w:r>
    </w:p>
    <w:p w:rsidR="00C91F30" w:rsidRPr="00480AAD" w:rsidRDefault="00C91F30" w:rsidP="00C91F30">
      <w:pPr>
        <w:contextualSpacing/>
        <w:rPr>
          <w:rFonts w:eastAsia="Calibri"/>
          <w:sz w:val="22"/>
          <w:szCs w:val="22"/>
          <w:rtl/>
        </w:rPr>
      </w:pPr>
    </w:p>
    <w:p w:rsidR="00C91F30" w:rsidRDefault="00C91F30" w:rsidP="00C91F30">
      <w:pPr>
        <w:jc w:val="both"/>
        <w:rPr>
          <w:rFonts w:eastAsia="Calibri"/>
          <w:b/>
          <w:bCs/>
          <w:sz w:val="22"/>
          <w:szCs w:val="22"/>
          <w:u w:val="single"/>
          <w:rtl/>
        </w:rPr>
      </w:pPr>
      <w:r w:rsidRPr="00480AAD">
        <w:rPr>
          <w:rFonts w:eastAsia="Calibri"/>
          <w:b/>
          <w:bCs/>
          <w:sz w:val="22"/>
          <w:szCs w:val="22"/>
          <w:u w:val="single"/>
          <w:rtl/>
        </w:rPr>
        <w:t>איכות המוצר מול איכות ניהול הפרויקט</w:t>
      </w:r>
    </w:p>
    <w:tbl>
      <w:tblPr>
        <w:tblStyle w:val="a5"/>
        <w:bidiVisual/>
        <w:tblW w:w="0" w:type="auto"/>
        <w:tblLook w:val="04A0" w:firstRow="1" w:lastRow="0" w:firstColumn="1" w:lastColumn="0" w:noHBand="0" w:noVBand="1"/>
      </w:tblPr>
      <w:tblGrid>
        <w:gridCol w:w="4148"/>
        <w:gridCol w:w="4148"/>
      </w:tblGrid>
      <w:tr w:rsidR="00924906" w:rsidTr="00924906">
        <w:tc>
          <w:tcPr>
            <w:tcW w:w="4148" w:type="dxa"/>
          </w:tcPr>
          <w:p w:rsidR="00924906" w:rsidRPr="00480AAD" w:rsidRDefault="00924906" w:rsidP="00924906">
            <w:pPr>
              <w:bidi w:val="0"/>
              <w:jc w:val="right"/>
              <w:rPr>
                <w:rFonts w:eastAsia="Calibri"/>
                <w:b/>
                <w:bCs/>
                <w:sz w:val="22"/>
                <w:szCs w:val="22"/>
              </w:rPr>
            </w:pPr>
            <w:r w:rsidRPr="00480AAD">
              <w:rPr>
                <w:rFonts w:eastAsia="Calibri"/>
                <w:b/>
                <w:bCs/>
                <w:sz w:val="22"/>
                <w:szCs w:val="22"/>
                <w:rtl/>
              </w:rPr>
              <w:t>איכות ניהול הפרויקט</w:t>
            </w:r>
          </w:p>
          <w:p w:rsidR="00924906" w:rsidRDefault="00924906" w:rsidP="00C91F30">
            <w:pPr>
              <w:jc w:val="both"/>
              <w:rPr>
                <w:rFonts w:eastAsia="Calibri"/>
                <w:b/>
                <w:bCs/>
                <w:sz w:val="22"/>
                <w:szCs w:val="22"/>
                <w:u w:val="single"/>
                <w:rtl/>
              </w:rPr>
            </w:pPr>
          </w:p>
        </w:tc>
        <w:tc>
          <w:tcPr>
            <w:tcW w:w="4148" w:type="dxa"/>
          </w:tcPr>
          <w:p w:rsidR="00924906" w:rsidRPr="00480AAD" w:rsidRDefault="00924906" w:rsidP="00924906">
            <w:pPr>
              <w:bidi w:val="0"/>
              <w:jc w:val="right"/>
              <w:rPr>
                <w:rFonts w:eastAsia="Calibri"/>
                <w:b/>
                <w:bCs/>
                <w:sz w:val="22"/>
                <w:szCs w:val="22"/>
              </w:rPr>
            </w:pPr>
            <w:r w:rsidRPr="00480AAD">
              <w:rPr>
                <w:rFonts w:eastAsia="Calibri"/>
                <w:b/>
                <w:bCs/>
                <w:sz w:val="22"/>
                <w:szCs w:val="22"/>
                <w:rtl/>
              </w:rPr>
              <w:t>איכות המוצר - תוצרים</w:t>
            </w:r>
          </w:p>
          <w:p w:rsidR="00924906" w:rsidRDefault="00924906" w:rsidP="00C91F30">
            <w:pPr>
              <w:jc w:val="both"/>
              <w:rPr>
                <w:rFonts w:eastAsia="Calibri"/>
                <w:b/>
                <w:bCs/>
                <w:sz w:val="22"/>
                <w:szCs w:val="22"/>
                <w:u w:val="single"/>
                <w:rtl/>
              </w:rPr>
            </w:pPr>
          </w:p>
        </w:tc>
      </w:tr>
      <w:tr w:rsidR="00924906" w:rsidTr="00924906">
        <w:trPr>
          <w:trHeight w:val="750"/>
        </w:trPr>
        <w:tc>
          <w:tcPr>
            <w:tcW w:w="4148" w:type="dxa"/>
          </w:tcPr>
          <w:p w:rsidR="00924906" w:rsidRPr="00480AAD" w:rsidRDefault="00924906" w:rsidP="00924906">
            <w:pPr>
              <w:numPr>
                <w:ilvl w:val="1"/>
                <w:numId w:val="27"/>
              </w:numPr>
              <w:tabs>
                <w:tab w:val="clear" w:pos="1440"/>
                <w:tab w:val="num" w:pos="538"/>
              </w:tabs>
              <w:ind w:left="1360" w:hanging="1214"/>
              <w:jc w:val="both"/>
              <w:rPr>
                <w:rFonts w:eastAsia="Calibri"/>
                <w:sz w:val="22"/>
                <w:szCs w:val="22"/>
              </w:rPr>
            </w:pPr>
            <w:r w:rsidRPr="00480AAD">
              <w:rPr>
                <w:rFonts w:eastAsia="Calibri"/>
                <w:sz w:val="22"/>
                <w:szCs w:val="22"/>
                <w:rtl/>
              </w:rPr>
              <w:t>באיזו רמה בוצעו תהליכי ניהול הפרויקטים</w:t>
            </w:r>
          </w:p>
          <w:p w:rsidR="00924906" w:rsidRPr="00480AAD" w:rsidRDefault="00924906" w:rsidP="00924906">
            <w:pPr>
              <w:numPr>
                <w:ilvl w:val="1"/>
                <w:numId w:val="27"/>
              </w:numPr>
              <w:tabs>
                <w:tab w:val="clear" w:pos="1440"/>
                <w:tab w:val="num" w:pos="538"/>
              </w:tabs>
              <w:ind w:left="1360" w:hanging="1214"/>
              <w:jc w:val="both"/>
              <w:rPr>
                <w:rFonts w:eastAsia="Calibri"/>
                <w:sz w:val="22"/>
                <w:szCs w:val="22"/>
              </w:rPr>
            </w:pPr>
            <w:r w:rsidRPr="00480AAD">
              <w:rPr>
                <w:rFonts w:eastAsia="Calibri"/>
                <w:sz w:val="22"/>
                <w:szCs w:val="22"/>
                <w:rtl/>
              </w:rPr>
              <w:t>שינויים בלוח הזמנים, בתקציב או בעלות</w:t>
            </w:r>
          </w:p>
          <w:p w:rsidR="00924906" w:rsidRPr="00480AAD" w:rsidRDefault="00924906" w:rsidP="00924906">
            <w:pPr>
              <w:numPr>
                <w:ilvl w:val="1"/>
                <w:numId w:val="27"/>
              </w:numPr>
              <w:tabs>
                <w:tab w:val="clear" w:pos="1440"/>
              </w:tabs>
              <w:ind w:left="509" w:hanging="363"/>
              <w:jc w:val="both"/>
              <w:rPr>
                <w:rFonts w:eastAsia="Calibri"/>
                <w:sz w:val="22"/>
                <w:szCs w:val="22"/>
              </w:rPr>
            </w:pPr>
            <w:r w:rsidRPr="00480AAD">
              <w:rPr>
                <w:rFonts w:eastAsia="Calibri"/>
                <w:sz w:val="22"/>
                <w:szCs w:val="22"/>
                <w:rtl/>
              </w:rPr>
              <w:t>איבוד לקוח דירוגי שביעות רצון</w:t>
            </w:r>
          </w:p>
          <w:p w:rsidR="00924906" w:rsidRPr="00480AAD" w:rsidRDefault="00924906" w:rsidP="00924906">
            <w:pPr>
              <w:numPr>
                <w:ilvl w:val="1"/>
                <w:numId w:val="27"/>
              </w:numPr>
              <w:tabs>
                <w:tab w:val="clear" w:pos="1440"/>
              </w:tabs>
              <w:ind w:left="509" w:hanging="363"/>
              <w:jc w:val="both"/>
              <w:rPr>
                <w:rFonts w:eastAsia="Calibri"/>
                <w:sz w:val="22"/>
                <w:szCs w:val="22"/>
              </w:rPr>
            </w:pPr>
            <w:r w:rsidRPr="00480AAD">
              <w:rPr>
                <w:rFonts w:eastAsia="Calibri"/>
                <w:sz w:val="22"/>
                <w:szCs w:val="22"/>
                <w:rtl/>
              </w:rPr>
              <w:t>כמות העסקאות שנכנסו בעקבות הפרויקט</w:t>
            </w:r>
          </w:p>
          <w:p w:rsidR="00924906" w:rsidRDefault="00924906" w:rsidP="00C91F30">
            <w:pPr>
              <w:jc w:val="both"/>
              <w:rPr>
                <w:rFonts w:eastAsia="Calibri"/>
                <w:b/>
                <w:bCs/>
                <w:sz w:val="22"/>
                <w:szCs w:val="22"/>
                <w:u w:val="single"/>
                <w:rtl/>
              </w:rPr>
            </w:pPr>
          </w:p>
        </w:tc>
        <w:tc>
          <w:tcPr>
            <w:tcW w:w="4148" w:type="dxa"/>
          </w:tcPr>
          <w:p w:rsidR="00924906" w:rsidRPr="00480AAD" w:rsidRDefault="00924906" w:rsidP="00924906">
            <w:pPr>
              <w:numPr>
                <w:ilvl w:val="0"/>
                <w:numId w:val="28"/>
              </w:numPr>
              <w:rPr>
                <w:rFonts w:eastAsia="Calibri"/>
                <w:sz w:val="22"/>
                <w:szCs w:val="22"/>
              </w:rPr>
            </w:pPr>
            <w:r w:rsidRPr="00480AAD">
              <w:rPr>
                <w:rFonts w:eastAsia="Calibri"/>
                <w:sz w:val="22"/>
                <w:szCs w:val="22"/>
                <w:rtl/>
              </w:rPr>
              <w:t>עמידה במפרטים</w:t>
            </w:r>
          </w:p>
          <w:p w:rsidR="00924906" w:rsidRPr="00480AAD" w:rsidRDefault="00924906" w:rsidP="00924906">
            <w:pPr>
              <w:numPr>
                <w:ilvl w:val="0"/>
                <w:numId w:val="28"/>
              </w:numPr>
              <w:rPr>
                <w:rFonts w:eastAsia="Calibri"/>
                <w:sz w:val="22"/>
                <w:szCs w:val="22"/>
              </w:rPr>
            </w:pPr>
            <w:r w:rsidRPr="00480AAD">
              <w:rPr>
                <w:rFonts w:eastAsia="Calibri"/>
                <w:sz w:val="22"/>
                <w:szCs w:val="22"/>
                <w:rtl/>
              </w:rPr>
              <w:t>מבחן קבלה</w:t>
            </w:r>
          </w:p>
          <w:p w:rsidR="00924906" w:rsidRPr="00480AAD" w:rsidRDefault="00924906" w:rsidP="00924906">
            <w:pPr>
              <w:numPr>
                <w:ilvl w:val="0"/>
                <w:numId w:val="28"/>
              </w:numPr>
              <w:rPr>
                <w:rFonts w:eastAsia="Calibri"/>
                <w:sz w:val="22"/>
                <w:szCs w:val="22"/>
              </w:rPr>
            </w:pPr>
            <w:r w:rsidRPr="00480AAD">
              <w:rPr>
                <w:rFonts w:eastAsia="Calibri"/>
                <w:sz w:val="22"/>
                <w:szCs w:val="22"/>
                <w:rtl/>
              </w:rPr>
              <w:t>עמידה בתקנים</w:t>
            </w:r>
          </w:p>
          <w:p w:rsidR="00924906" w:rsidRPr="00480AAD" w:rsidRDefault="00924906" w:rsidP="00924906">
            <w:pPr>
              <w:numPr>
                <w:ilvl w:val="0"/>
                <w:numId w:val="28"/>
              </w:numPr>
              <w:rPr>
                <w:rFonts w:eastAsia="Calibri"/>
                <w:sz w:val="22"/>
                <w:szCs w:val="22"/>
              </w:rPr>
            </w:pPr>
            <w:r w:rsidRPr="00480AAD">
              <w:rPr>
                <w:rFonts w:eastAsia="Calibri"/>
                <w:sz w:val="22"/>
                <w:szCs w:val="22"/>
                <w:rtl/>
              </w:rPr>
              <w:t>בעיות לאחר האספקה ועבודה חוזרת</w:t>
            </w:r>
          </w:p>
          <w:p w:rsidR="00924906" w:rsidRDefault="00924906" w:rsidP="00C91F30">
            <w:pPr>
              <w:jc w:val="both"/>
              <w:rPr>
                <w:rFonts w:eastAsia="Calibri"/>
                <w:b/>
                <w:bCs/>
                <w:sz w:val="22"/>
                <w:szCs w:val="22"/>
                <w:u w:val="single"/>
                <w:rtl/>
              </w:rPr>
            </w:pPr>
          </w:p>
        </w:tc>
      </w:tr>
    </w:tbl>
    <w:p w:rsidR="00CC77EF" w:rsidRDefault="00CC77EF" w:rsidP="00924906">
      <w:pPr>
        <w:spacing w:after="0"/>
        <w:rPr>
          <w:rFonts w:eastAsia="Calibri"/>
          <w:sz w:val="22"/>
          <w:szCs w:val="22"/>
          <w:rtl/>
        </w:rPr>
        <w:sectPr w:rsidR="00CC77EF" w:rsidSect="000C0A21">
          <w:type w:val="continuous"/>
          <w:pgSz w:w="11906" w:h="16838"/>
          <w:pgMar w:top="1440" w:right="1800" w:bottom="1440" w:left="1800" w:header="708" w:footer="708" w:gutter="0"/>
          <w:cols w:space="708"/>
          <w:bidi/>
          <w:rtlGutter/>
          <w:docGrid w:linePitch="360"/>
        </w:sectPr>
      </w:pPr>
    </w:p>
    <w:p w:rsidR="00CC77EF" w:rsidRDefault="00CC77EF" w:rsidP="00924906">
      <w:pPr>
        <w:bidi w:val="0"/>
        <w:rPr>
          <w:rFonts w:eastAsia="Calibri"/>
          <w:b/>
          <w:bCs/>
          <w:sz w:val="22"/>
          <w:szCs w:val="22"/>
        </w:rPr>
        <w:sectPr w:rsidR="00CC77EF" w:rsidSect="00CC77EF">
          <w:type w:val="continuous"/>
          <w:pgSz w:w="11906" w:h="16838"/>
          <w:pgMar w:top="1440" w:right="1800" w:bottom="1440" w:left="1800" w:header="708" w:footer="708" w:gutter="0"/>
          <w:cols w:space="708"/>
          <w:bidi/>
          <w:rtlGutter/>
          <w:docGrid w:linePitch="360"/>
        </w:sectPr>
      </w:pPr>
    </w:p>
    <w:p w:rsidR="00374879" w:rsidRPr="00924906" w:rsidRDefault="00924906" w:rsidP="00924906">
      <w:pPr>
        <w:bidi w:val="0"/>
        <w:jc w:val="right"/>
        <w:rPr>
          <w:rFonts w:eastAsia="Calibri"/>
          <w:b/>
          <w:bCs/>
          <w:sz w:val="22"/>
          <w:szCs w:val="22"/>
          <w:rtl/>
        </w:rPr>
        <w:sectPr w:rsidR="00374879" w:rsidRPr="00924906" w:rsidSect="000C0A21">
          <w:type w:val="continuous"/>
          <w:pgSz w:w="11906" w:h="16838"/>
          <w:pgMar w:top="1440" w:right="1800" w:bottom="1440" w:left="1800" w:header="708" w:footer="708" w:gutter="0"/>
          <w:cols w:space="708"/>
          <w:bidi/>
          <w:rtlGutter/>
          <w:docGrid w:linePitch="360"/>
        </w:sectPr>
      </w:pPr>
      <w:r>
        <w:rPr>
          <w:rFonts w:eastAsia="Calibri"/>
          <w:b/>
          <w:bCs/>
          <w:sz w:val="22"/>
          <w:szCs w:val="22"/>
          <w:rtl/>
        </w:rPr>
        <w:t>עקרונות ניהול האיכ</w:t>
      </w:r>
      <w:r>
        <w:rPr>
          <w:rFonts w:eastAsia="Calibri" w:hint="cs"/>
          <w:b/>
          <w:bCs/>
          <w:sz w:val="22"/>
          <w:szCs w:val="22"/>
          <w:rtl/>
        </w:rPr>
        <w:t>ות</w:t>
      </w:r>
    </w:p>
    <w:p w:rsidR="00C91F30" w:rsidRPr="00480AAD" w:rsidRDefault="00C91F30" w:rsidP="001D1C03">
      <w:pPr>
        <w:numPr>
          <w:ilvl w:val="0"/>
          <w:numId w:val="29"/>
        </w:numPr>
        <w:contextualSpacing/>
        <w:rPr>
          <w:rFonts w:eastAsia="Calibri"/>
          <w:sz w:val="22"/>
          <w:szCs w:val="22"/>
        </w:rPr>
      </w:pPr>
      <w:r w:rsidRPr="00480AAD">
        <w:rPr>
          <w:rFonts w:eastAsia="Calibri"/>
          <w:sz w:val="22"/>
          <w:szCs w:val="22"/>
          <w:rtl/>
        </w:rPr>
        <w:t>מבוסס אסטרטגית - מחויבות לטווח ארוך</w:t>
      </w:r>
    </w:p>
    <w:p w:rsidR="00C91F30" w:rsidRPr="00480AAD" w:rsidRDefault="00C91F30" w:rsidP="001D1C03">
      <w:pPr>
        <w:numPr>
          <w:ilvl w:val="0"/>
          <w:numId w:val="29"/>
        </w:numPr>
        <w:contextualSpacing/>
        <w:rPr>
          <w:rFonts w:eastAsia="Calibri"/>
          <w:sz w:val="22"/>
          <w:szCs w:val="22"/>
        </w:rPr>
      </w:pPr>
      <w:r w:rsidRPr="00480AAD">
        <w:rPr>
          <w:rFonts w:eastAsia="Calibri"/>
          <w:sz w:val="22"/>
          <w:szCs w:val="22"/>
          <w:rtl/>
        </w:rPr>
        <w:t>שביעות רצון לקוח</w:t>
      </w:r>
    </w:p>
    <w:p w:rsidR="00C91F30" w:rsidRPr="00480AAD" w:rsidRDefault="00C91F30" w:rsidP="001D1C03">
      <w:pPr>
        <w:numPr>
          <w:ilvl w:val="0"/>
          <w:numId w:val="29"/>
        </w:numPr>
        <w:contextualSpacing/>
        <w:rPr>
          <w:rFonts w:eastAsia="Calibri"/>
          <w:sz w:val="22"/>
          <w:szCs w:val="22"/>
        </w:rPr>
      </w:pPr>
      <w:r w:rsidRPr="00480AAD">
        <w:rPr>
          <w:rFonts w:eastAsia="Calibri"/>
          <w:sz w:val="22"/>
          <w:szCs w:val="22"/>
          <w:rtl/>
        </w:rPr>
        <w:t>מניעה על פני בדיקה</w:t>
      </w:r>
    </w:p>
    <w:p w:rsidR="00C91F30" w:rsidRPr="00480AAD" w:rsidRDefault="00C91F30" w:rsidP="001D1C03">
      <w:pPr>
        <w:numPr>
          <w:ilvl w:val="0"/>
          <w:numId w:val="29"/>
        </w:numPr>
        <w:contextualSpacing/>
        <w:rPr>
          <w:rFonts w:eastAsia="Calibri"/>
          <w:sz w:val="22"/>
          <w:szCs w:val="22"/>
        </w:rPr>
      </w:pPr>
      <w:r w:rsidRPr="00480AAD">
        <w:rPr>
          <w:rFonts w:eastAsia="Calibri"/>
          <w:sz w:val="22"/>
          <w:szCs w:val="22"/>
          <w:rtl/>
        </w:rPr>
        <w:t>אחריות הנהלה</w:t>
      </w:r>
    </w:p>
    <w:p w:rsidR="00C91F30" w:rsidRPr="00480AAD" w:rsidRDefault="00C91F30" w:rsidP="001D1C03">
      <w:pPr>
        <w:numPr>
          <w:ilvl w:val="0"/>
          <w:numId w:val="29"/>
        </w:numPr>
        <w:contextualSpacing/>
        <w:rPr>
          <w:rFonts w:eastAsia="Calibri"/>
          <w:sz w:val="22"/>
          <w:szCs w:val="22"/>
        </w:rPr>
      </w:pPr>
      <w:r w:rsidRPr="00480AAD">
        <w:rPr>
          <w:rFonts w:eastAsia="Calibri"/>
          <w:sz w:val="22"/>
          <w:szCs w:val="22"/>
          <w:rtl/>
        </w:rPr>
        <w:t>מעורבות והעצמה</w:t>
      </w:r>
    </w:p>
    <w:p w:rsidR="00C91F30" w:rsidRPr="00480AAD" w:rsidRDefault="00C91F30" w:rsidP="001D1C03">
      <w:pPr>
        <w:numPr>
          <w:ilvl w:val="0"/>
          <w:numId w:val="29"/>
        </w:numPr>
        <w:contextualSpacing/>
        <w:rPr>
          <w:rFonts w:eastAsia="Calibri"/>
          <w:sz w:val="22"/>
          <w:szCs w:val="22"/>
        </w:rPr>
      </w:pPr>
      <w:r w:rsidRPr="00480AAD">
        <w:rPr>
          <w:rFonts w:eastAsia="Calibri"/>
          <w:sz w:val="22"/>
          <w:szCs w:val="22"/>
          <w:rtl/>
        </w:rPr>
        <w:t>מוכוונות תהליך</w:t>
      </w:r>
    </w:p>
    <w:p w:rsidR="00C91F30" w:rsidRPr="00480AAD" w:rsidRDefault="00C91F30" w:rsidP="001D1C03">
      <w:pPr>
        <w:numPr>
          <w:ilvl w:val="0"/>
          <w:numId w:val="29"/>
        </w:numPr>
        <w:contextualSpacing/>
        <w:rPr>
          <w:rFonts w:eastAsia="Calibri"/>
          <w:sz w:val="22"/>
          <w:szCs w:val="22"/>
        </w:rPr>
      </w:pPr>
      <w:r w:rsidRPr="00480AAD">
        <w:rPr>
          <w:rFonts w:eastAsia="Calibri"/>
          <w:sz w:val="22"/>
          <w:szCs w:val="22"/>
          <w:rtl/>
        </w:rPr>
        <w:t>גישה מדעית - על סמך נתונים וניתוח</w:t>
      </w:r>
    </w:p>
    <w:p w:rsidR="00374879" w:rsidRPr="00924906" w:rsidRDefault="00C91F30" w:rsidP="00924906">
      <w:pPr>
        <w:numPr>
          <w:ilvl w:val="0"/>
          <w:numId w:val="29"/>
        </w:numPr>
        <w:contextualSpacing/>
        <w:rPr>
          <w:rFonts w:eastAsia="Calibri"/>
          <w:sz w:val="22"/>
          <w:szCs w:val="22"/>
          <w:rtl/>
        </w:rPr>
        <w:sectPr w:rsidR="00374879" w:rsidRPr="00924906" w:rsidSect="00374879">
          <w:type w:val="continuous"/>
          <w:pgSz w:w="11906" w:h="16838"/>
          <w:pgMar w:top="1440" w:right="1800" w:bottom="1440" w:left="1800" w:header="708" w:footer="708" w:gutter="0"/>
          <w:cols w:num="2" w:space="708"/>
          <w:bidi/>
          <w:rtlGutter/>
          <w:docGrid w:linePitch="360"/>
        </w:sectPr>
      </w:pPr>
      <w:r w:rsidRPr="00480AAD">
        <w:rPr>
          <w:rFonts w:eastAsia="Calibri"/>
          <w:sz w:val="22"/>
          <w:szCs w:val="22"/>
          <w:rtl/>
        </w:rPr>
        <w:t>שיפור מתמיד</w:t>
      </w:r>
    </w:p>
    <w:p w:rsidR="00924906" w:rsidRPr="00480AAD" w:rsidRDefault="00924906" w:rsidP="00C91F30">
      <w:pPr>
        <w:contextualSpacing/>
        <w:rPr>
          <w:rFonts w:eastAsia="Calibri"/>
          <w:sz w:val="22"/>
          <w:szCs w:val="22"/>
          <w:rtl/>
        </w:rPr>
      </w:pPr>
    </w:p>
    <w:p w:rsidR="00374879" w:rsidRDefault="00374879" w:rsidP="00C91F30">
      <w:pPr>
        <w:contextualSpacing/>
        <w:rPr>
          <w:rFonts w:eastAsia="Calibri"/>
          <w:b/>
          <w:bCs/>
          <w:sz w:val="22"/>
          <w:szCs w:val="22"/>
          <w:rtl/>
        </w:rPr>
      </w:pPr>
    </w:p>
    <w:p w:rsidR="00C91F30" w:rsidRDefault="00C91F30" w:rsidP="00C91F30">
      <w:pPr>
        <w:contextualSpacing/>
        <w:rPr>
          <w:rFonts w:eastAsia="Calibri"/>
          <w:b/>
          <w:bCs/>
          <w:sz w:val="22"/>
          <w:szCs w:val="22"/>
        </w:rPr>
      </w:pPr>
      <w:r w:rsidRPr="00480AAD">
        <w:rPr>
          <w:rFonts w:eastAsia="Calibri"/>
          <w:b/>
          <w:bCs/>
          <w:sz w:val="22"/>
          <w:szCs w:val="22"/>
          <w:rtl/>
        </w:rPr>
        <w:t>סקירה היסטורית</w:t>
      </w:r>
      <w:r w:rsidR="00924906">
        <w:rPr>
          <w:rFonts w:eastAsia="Calibri"/>
          <w:b/>
          <w:bCs/>
          <w:sz w:val="22"/>
          <w:szCs w:val="22"/>
        </w:rPr>
        <w:t>:</w:t>
      </w:r>
    </w:p>
    <w:p w:rsidR="00924906" w:rsidRPr="00924906" w:rsidRDefault="00924906" w:rsidP="00C91F30">
      <w:pPr>
        <w:contextualSpacing/>
        <w:rPr>
          <w:rFonts w:eastAsia="Calibri"/>
          <w:sz w:val="22"/>
          <w:szCs w:val="22"/>
          <w:rtl/>
        </w:rPr>
      </w:pPr>
      <w:r>
        <w:rPr>
          <w:rFonts w:eastAsia="Calibri"/>
          <w:b/>
          <w:bCs/>
          <w:sz w:val="22"/>
          <w:szCs w:val="22"/>
        </w:rPr>
        <w:t>1990</w:t>
      </w:r>
      <w:r>
        <w:rPr>
          <w:rFonts w:eastAsia="Calibri" w:hint="cs"/>
          <w:b/>
          <w:bCs/>
          <w:sz w:val="22"/>
          <w:szCs w:val="22"/>
          <w:rtl/>
        </w:rPr>
        <w:t xml:space="preserve">- </w:t>
      </w:r>
      <w:r>
        <w:rPr>
          <w:rFonts w:eastAsia="Calibri" w:hint="cs"/>
          <w:sz w:val="22"/>
          <w:szCs w:val="22"/>
          <w:rtl/>
        </w:rPr>
        <w:t xml:space="preserve">בדיקות, </w:t>
      </w:r>
      <w:r>
        <w:rPr>
          <w:rFonts w:eastAsia="Calibri" w:hint="cs"/>
          <w:b/>
          <w:bCs/>
          <w:sz w:val="22"/>
          <w:szCs w:val="22"/>
          <w:rtl/>
        </w:rPr>
        <w:t xml:space="preserve">1940 </w:t>
      </w:r>
      <w:r>
        <w:rPr>
          <w:rFonts w:eastAsia="Calibri"/>
          <w:b/>
          <w:bCs/>
          <w:sz w:val="22"/>
          <w:szCs w:val="22"/>
          <w:rtl/>
        </w:rPr>
        <w:t>–</w:t>
      </w:r>
      <w:r>
        <w:rPr>
          <w:rFonts w:eastAsia="Calibri" w:hint="cs"/>
          <w:b/>
          <w:bCs/>
          <w:sz w:val="22"/>
          <w:szCs w:val="22"/>
          <w:rtl/>
        </w:rPr>
        <w:t xml:space="preserve"> </w:t>
      </w:r>
      <w:r>
        <w:rPr>
          <w:rFonts w:eastAsia="Calibri" w:hint="cs"/>
          <w:sz w:val="22"/>
          <w:szCs w:val="22"/>
          <w:rtl/>
        </w:rPr>
        <w:t xml:space="preserve">דיגמה סטטיסטית, </w:t>
      </w:r>
      <w:r>
        <w:rPr>
          <w:rFonts w:eastAsia="Calibri" w:hint="cs"/>
          <w:b/>
          <w:bCs/>
          <w:sz w:val="22"/>
          <w:szCs w:val="22"/>
          <w:rtl/>
        </w:rPr>
        <w:t>1960-</w:t>
      </w:r>
      <w:r>
        <w:rPr>
          <w:rFonts w:eastAsia="Calibri" w:hint="cs"/>
          <w:sz w:val="22"/>
          <w:szCs w:val="22"/>
          <w:rtl/>
        </w:rPr>
        <w:t xml:space="preserve">מאמץ איכות ארגוני, </w:t>
      </w:r>
      <w:r>
        <w:rPr>
          <w:rFonts w:eastAsia="Calibri" w:hint="cs"/>
          <w:b/>
          <w:bCs/>
          <w:sz w:val="22"/>
          <w:szCs w:val="22"/>
          <w:rtl/>
        </w:rPr>
        <w:t>1980-</w:t>
      </w:r>
      <w:r>
        <w:rPr>
          <w:rFonts w:eastAsia="Calibri" w:hint="cs"/>
          <w:sz w:val="22"/>
          <w:szCs w:val="22"/>
          <w:rtl/>
        </w:rPr>
        <w:t xml:space="preserve"> איכות מונעת לקוח.</w:t>
      </w:r>
    </w:p>
    <w:p w:rsidR="00374879" w:rsidRDefault="00374879" w:rsidP="00C91F30">
      <w:pPr>
        <w:bidi w:val="0"/>
        <w:jc w:val="right"/>
        <w:rPr>
          <w:rFonts w:eastAsia="Calibri"/>
          <w:b/>
          <w:bCs/>
          <w:sz w:val="22"/>
          <w:szCs w:val="22"/>
          <w:rtl/>
        </w:rPr>
        <w:sectPr w:rsidR="00374879" w:rsidSect="000C0A21">
          <w:type w:val="continuous"/>
          <w:pgSz w:w="11906" w:h="16838"/>
          <w:pgMar w:top="1440" w:right="1800" w:bottom="1440" w:left="1800" w:header="708" w:footer="708" w:gutter="0"/>
          <w:cols w:space="708"/>
          <w:bidi/>
          <w:rtlGutter/>
          <w:docGrid w:linePitch="360"/>
        </w:sectPr>
      </w:pPr>
    </w:p>
    <w:p w:rsidR="00C91F30" w:rsidRPr="00480AAD" w:rsidRDefault="00C91F30" w:rsidP="00C91F30">
      <w:pPr>
        <w:bidi w:val="0"/>
        <w:jc w:val="right"/>
        <w:rPr>
          <w:rFonts w:eastAsia="Calibri"/>
          <w:b/>
          <w:bCs/>
          <w:sz w:val="22"/>
          <w:szCs w:val="22"/>
        </w:rPr>
      </w:pPr>
      <w:r w:rsidRPr="00480AAD">
        <w:rPr>
          <w:rFonts w:eastAsia="Calibri"/>
          <w:b/>
          <w:bCs/>
          <w:sz w:val="22"/>
          <w:szCs w:val="22"/>
          <w:rtl/>
        </w:rPr>
        <w:t>תפיסת האיכות החדשה:</w:t>
      </w:r>
      <w:r w:rsidRPr="00480AAD">
        <w:rPr>
          <w:rFonts w:eastAsia="Calibri" w:hint="cs"/>
          <w:b/>
          <w:bCs/>
          <w:sz w:val="22"/>
          <w:szCs w:val="22"/>
          <w:rtl/>
        </w:rPr>
        <w:t xml:space="preserve">                     </w:t>
      </w:r>
    </w:p>
    <w:p w:rsidR="00C91F30" w:rsidRPr="00480AAD" w:rsidRDefault="00C91F30" w:rsidP="00C91F30">
      <w:pPr>
        <w:bidi w:val="0"/>
        <w:jc w:val="right"/>
        <w:rPr>
          <w:rFonts w:eastAsia="Calibri"/>
          <w:sz w:val="22"/>
          <w:szCs w:val="22"/>
        </w:rPr>
      </w:pPr>
      <w:r w:rsidRPr="00480AAD">
        <w:rPr>
          <w:rFonts w:eastAsia="Calibri"/>
          <w:sz w:val="22"/>
          <w:szCs w:val="22"/>
          <w:rtl/>
        </w:rPr>
        <w:t>מניעה על פני בדיקה</w:t>
      </w:r>
    </w:p>
    <w:p w:rsidR="00C91F30" w:rsidRPr="00480AAD" w:rsidRDefault="00C91F30" w:rsidP="00C91F30">
      <w:pPr>
        <w:bidi w:val="0"/>
        <w:jc w:val="right"/>
        <w:rPr>
          <w:rFonts w:eastAsia="Calibri"/>
          <w:b/>
          <w:bCs/>
          <w:sz w:val="22"/>
          <w:szCs w:val="22"/>
        </w:rPr>
      </w:pPr>
      <w:r w:rsidRPr="00480AAD">
        <w:rPr>
          <w:rFonts w:eastAsia="Calibri"/>
          <w:b/>
          <w:bCs/>
          <w:sz w:val="22"/>
          <w:szCs w:val="22"/>
          <w:rtl/>
        </w:rPr>
        <w:t>תפיסת האיכות הישנה:</w:t>
      </w:r>
    </w:p>
    <w:p w:rsidR="00C91F30" w:rsidRPr="00480AAD" w:rsidRDefault="00C91F30" w:rsidP="007C23E5">
      <w:pPr>
        <w:bidi w:val="0"/>
        <w:jc w:val="right"/>
        <w:rPr>
          <w:rFonts w:eastAsia="Calibri"/>
          <w:sz w:val="22"/>
          <w:szCs w:val="22"/>
          <w:rtl/>
        </w:rPr>
      </w:pPr>
      <w:r w:rsidRPr="00480AAD">
        <w:rPr>
          <w:rFonts w:eastAsia="Calibri"/>
          <w:sz w:val="22"/>
          <w:szCs w:val="22"/>
          <w:rtl/>
        </w:rPr>
        <w:t>פיקוח אחר/לאחר הייצור</w:t>
      </w:r>
    </w:p>
    <w:p w:rsidR="00374879" w:rsidRDefault="00374879" w:rsidP="00C91F30">
      <w:pPr>
        <w:bidi w:val="0"/>
        <w:jc w:val="right"/>
        <w:rPr>
          <w:rFonts w:eastAsia="Calibri"/>
          <w:b/>
          <w:bCs/>
          <w:sz w:val="22"/>
          <w:szCs w:val="22"/>
          <w:rtl/>
        </w:rPr>
        <w:sectPr w:rsidR="00374879" w:rsidSect="00374879">
          <w:type w:val="continuous"/>
          <w:pgSz w:w="11906" w:h="16838"/>
          <w:pgMar w:top="1440" w:right="1800" w:bottom="1440" w:left="1800" w:header="708" w:footer="708" w:gutter="0"/>
          <w:cols w:num="2" w:space="708"/>
          <w:bidi/>
          <w:rtlGutter/>
          <w:docGrid w:linePitch="360"/>
        </w:sectPr>
      </w:pPr>
    </w:p>
    <w:p w:rsidR="00C91F30" w:rsidRPr="00480AAD" w:rsidRDefault="00C91F30" w:rsidP="00C91F30">
      <w:pPr>
        <w:bidi w:val="0"/>
        <w:jc w:val="right"/>
        <w:rPr>
          <w:rFonts w:eastAsia="Calibri"/>
          <w:b/>
          <w:bCs/>
          <w:sz w:val="22"/>
          <w:szCs w:val="22"/>
          <w:rtl/>
        </w:rPr>
      </w:pPr>
      <w:r w:rsidRPr="00480AAD">
        <w:rPr>
          <w:rFonts w:eastAsia="Calibri"/>
          <w:b/>
          <w:bCs/>
          <w:sz w:val="22"/>
          <w:szCs w:val="22"/>
          <w:rtl/>
        </w:rPr>
        <w:t>גישת ניהול האיכות המודרנית:</w:t>
      </w:r>
    </w:p>
    <w:p w:rsidR="00C91F30" w:rsidRPr="00480AAD" w:rsidRDefault="00C91F30" w:rsidP="001D1C03">
      <w:pPr>
        <w:numPr>
          <w:ilvl w:val="0"/>
          <w:numId w:val="30"/>
        </w:numPr>
        <w:rPr>
          <w:rFonts w:eastAsia="Calibri"/>
          <w:sz w:val="22"/>
          <w:szCs w:val="22"/>
        </w:rPr>
      </w:pPr>
      <w:r w:rsidRPr="00480AAD">
        <w:rPr>
          <w:rFonts w:eastAsia="Calibri"/>
          <w:sz w:val="22"/>
          <w:szCs w:val="22"/>
          <w:rtl/>
        </w:rPr>
        <w:t>שביעות רצון לקוח – יש לנהל את הדרישות באופן שיענה על ציפיות הלקוח.</w:t>
      </w:r>
    </w:p>
    <w:p w:rsidR="00C91F30" w:rsidRPr="00480AAD" w:rsidRDefault="00C91F30" w:rsidP="001D1C03">
      <w:pPr>
        <w:numPr>
          <w:ilvl w:val="0"/>
          <w:numId w:val="30"/>
        </w:numPr>
        <w:rPr>
          <w:rFonts w:eastAsia="Calibri"/>
          <w:sz w:val="22"/>
          <w:szCs w:val="22"/>
        </w:rPr>
      </w:pPr>
      <w:r w:rsidRPr="00480AAD">
        <w:rPr>
          <w:rFonts w:eastAsia="Calibri"/>
          <w:sz w:val="22"/>
          <w:szCs w:val="22"/>
          <w:rtl/>
        </w:rPr>
        <w:t>העדפת מניעה ע"פ בחינה – עלות מניעת הטעות קטנה לאין ארוך מתיקונה.</w:t>
      </w:r>
    </w:p>
    <w:p w:rsidR="00C91F30" w:rsidRPr="00480AAD" w:rsidRDefault="00C91F30" w:rsidP="001D1C03">
      <w:pPr>
        <w:numPr>
          <w:ilvl w:val="0"/>
          <w:numId w:val="30"/>
        </w:numPr>
        <w:rPr>
          <w:rFonts w:eastAsia="Calibri"/>
          <w:sz w:val="22"/>
          <w:szCs w:val="22"/>
        </w:rPr>
      </w:pPr>
      <w:r w:rsidRPr="00480AAD">
        <w:rPr>
          <w:rFonts w:eastAsia="Calibri"/>
          <w:sz w:val="22"/>
          <w:szCs w:val="22"/>
          <w:rtl/>
        </w:rPr>
        <w:t>שיפור מתמיד – תכנן -&gt; בצע -&gt; בדוק/למד -&gt; פעל!</w:t>
      </w:r>
    </w:p>
    <w:p w:rsidR="00C91F30" w:rsidRPr="00480AAD" w:rsidRDefault="00C91F30" w:rsidP="001D1C03">
      <w:pPr>
        <w:numPr>
          <w:ilvl w:val="0"/>
          <w:numId w:val="30"/>
        </w:numPr>
        <w:rPr>
          <w:rFonts w:eastAsia="Calibri"/>
          <w:sz w:val="22"/>
          <w:szCs w:val="22"/>
        </w:rPr>
      </w:pPr>
      <w:r w:rsidRPr="00480AAD">
        <w:rPr>
          <w:rFonts w:eastAsia="Calibri"/>
          <w:sz w:val="22"/>
          <w:szCs w:val="22"/>
          <w:rtl/>
        </w:rPr>
        <w:t>אחריות הנהלה – מחויבות ההנהלה לאיכות.</w:t>
      </w:r>
    </w:p>
    <w:p w:rsidR="00C91F30" w:rsidRPr="00480AAD" w:rsidRDefault="00C91F30" w:rsidP="007C23E5">
      <w:pPr>
        <w:numPr>
          <w:ilvl w:val="0"/>
          <w:numId w:val="30"/>
        </w:numPr>
        <w:rPr>
          <w:rFonts w:eastAsia="Calibri"/>
          <w:sz w:val="22"/>
          <w:szCs w:val="22"/>
          <w:rtl/>
        </w:rPr>
      </w:pPr>
      <w:r w:rsidRPr="00480AAD">
        <w:rPr>
          <w:rFonts w:eastAsia="Calibri"/>
          <w:sz w:val="22"/>
          <w:szCs w:val="22"/>
          <w:rtl/>
        </w:rPr>
        <w:t>עלות האיכות – עלות האיכות מורכבת מעלות התיקון (אי איכות) ועלות המניעה.</w:t>
      </w:r>
    </w:p>
    <w:p w:rsidR="00C91F30" w:rsidRPr="00480AAD" w:rsidRDefault="00C91F30" w:rsidP="00C91F30">
      <w:pPr>
        <w:shd w:val="clear" w:color="auto" w:fill="FFFFFF"/>
        <w:bidi w:val="0"/>
        <w:spacing w:after="0" w:line="240" w:lineRule="auto"/>
        <w:jc w:val="right"/>
        <w:textAlignment w:val="baseline"/>
        <w:rPr>
          <w:rFonts w:eastAsia="Times New Roman"/>
          <w:b/>
          <w:bCs/>
          <w:color w:val="202020"/>
          <w:sz w:val="22"/>
          <w:szCs w:val="22"/>
          <w:u w:val="single"/>
        </w:rPr>
      </w:pPr>
      <w:r w:rsidRPr="00480AAD">
        <w:rPr>
          <w:rFonts w:eastAsia="Times New Roman"/>
          <w:b/>
          <w:bCs/>
          <w:color w:val="202020"/>
          <w:sz w:val="22"/>
          <w:szCs w:val="22"/>
          <w:u w:val="single"/>
        </w:rPr>
        <w:t>1980-Total quality management</w:t>
      </w:r>
      <w:r w:rsidRPr="00480AAD">
        <w:rPr>
          <w:rFonts w:eastAsia="Times New Roman"/>
          <w:b/>
          <w:bCs/>
          <w:color w:val="202020"/>
          <w:sz w:val="22"/>
          <w:szCs w:val="22"/>
          <w:u w:val="single"/>
          <w:rtl/>
        </w:rPr>
        <w:t>ניהול איכות כוללני</w:t>
      </w:r>
      <w:r w:rsidRPr="00480AAD">
        <w:rPr>
          <w:rFonts w:eastAsia="Times New Roman" w:hint="cs"/>
          <w:b/>
          <w:bCs/>
          <w:color w:val="202020"/>
          <w:sz w:val="22"/>
          <w:szCs w:val="22"/>
          <w:u w:val="single"/>
          <w:rtl/>
        </w:rPr>
        <w:t>-</w:t>
      </w:r>
    </w:p>
    <w:p w:rsidR="00C91F30" w:rsidRPr="00480AAD" w:rsidRDefault="00210825" w:rsidP="00C91F30">
      <w:pPr>
        <w:bidi w:val="0"/>
        <w:jc w:val="right"/>
        <w:rPr>
          <w:rFonts w:eastAsia="Calibri"/>
          <w:sz w:val="22"/>
          <w:szCs w:val="22"/>
          <w:rtl/>
        </w:rPr>
      </w:pPr>
      <w:r w:rsidRPr="00480AAD">
        <w:rPr>
          <w:rFonts w:ascii="Calibri" w:eastAsia="Calibri" w:hAnsi="Calibri" w:cs="Arial"/>
          <w:noProof/>
          <w:sz w:val="22"/>
          <w:szCs w:val="22"/>
        </w:rPr>
        <w:drawing>
          <wp:anchor distT="0" distB="0" distL="114300" distR="114300" simplePos="0" relativeHeight="251704320" behindDoc="0" locked="0" layoutInCell="1" allowOverlap="1" wp14:anchorId="3817CEBB" wp14:editId="0462C044">
            <wp:simplePos x="0" y="0"/>
            <wp:positionH relativeFrom="margin">
              <wp:posOffset>-631139</wp:posOffset>
            </wp:positionH>
            <wp:positionV relativeFrom="paragraph">
              <wp:posOffset>166853</wp:posOffset>
            </wp:positionV>
            <wp:extent cx="1395730" cy="1082040"/>
            <wp:effectExtent l="0" t="0" r="0" b="3810"/>
            <wp:wrapSquare wrapText="bothSides"/>
            <wp:docPr id="15872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395730" cy="1082040"/>
                    </a:xfrm>
                    <a:prstGeom prst="rect">
                      <a:avLst/>
                    </a:prstGeom>
                  </pic:spPr>
                </pic:pic>
              </a:graphicData>
            </a:graphic>
            <wp14:sizeRelH relativeFrom="margin">
              <wp14:pctWidth>0</wp14:pctWidth>
            </wp14:sizeRelH>
            <wp14:sizeRelV relativeFrom="margin">
              <wp14:pctHeight>0</wp14:pctHeight>
            </wp14:sizeRelV>
          </wp:anchor>
        </w:drawing>
      </w:r>
    </w:p>
    <w:p w:rsidR="00C91F30" w:rsidRPr="00480AAD" w:rsidRDefault="00C91F30" w:rsidP="00C91F30">
      <w:pPr>
        <w:bidi w:val="0"/>
        <w:jc w:val="right"/>
        <w:rPr>
          <w:rFonts w:eastAsia="Calibri"/>
          <w:sz w:val="22"/>
          <w:szCs w:val="22"/>
        </w:rPr>
      </w:pPr>
      <w:r w:rsidRPr="00480AAD">
        <w:rPr>
          <w:rFonts w:eastAsia="Calibri"/>
          <w:sz w:val="22"/>
          <w:szCs w:val="22"/>
          <w:rtl/>
        </w:rPr>
        <w:t>מורכב מ</w:t>
      </w:r>
      <w:r w:rsidRPr="00480AAD">
        <w:rPr>
          <w:rFonts w:eastAsia="Calibri" w:hint="cs"/>
          <w:sz w:val="22"/>
          <w:szCs w:val="22"/>
          <w:rtl/>
        </w:rPr>
        <w:t>מ</w:t>
      </w:r>
      <w:r w:rsidRPr="00480AAD">
        <w:rPr>
          <w:rFonts w:eastAsia="Calibri"/>
          <w:sz w:val="22"/>
          <w:szCs w:val="22"/>
          <w:rtl/>
        </w:rPr>
        <w:t>אמצים לרוחב כל הארגון להטמיע וליצור אקלים קבוע בו הארגון משפר ברציפות את יכולתו לספק מוצרים ושירותים באיכות גבוהה ללקוחות.</w:t>
      </w:r>
    </w:p>
    <w:p w:rsidR="00C91F30" w:rsidRPr="00480AAD" w:rsidRDefault="00C91F30" w:rsidP="00C91F30">
      <w:pPr>
        <w:bidi w:val="0"/>
        <w:jc w:val="right"/>
        <w:rPr>
          <w:rFonts w:eastAsia="Calibri"/>
          <w:sz w:val="22"/>
          <w:szCs w:val="22"/>
          <w:rtl/>
        </w:rPr>
      </w:pPr>
    </w:p>
    <w:p w:rsidR="00C91F30" w:rsidRPr="00480AAD" w:rsidRDefault="00210825" w:rsidP="00C91F30">
      <w:pPr>
        <w:bidi w:val="0"/>
        <w:jc w:val="right"/>
        <w:rPr>
          <w:rFonts w:eastAsia="Calibri"/>
          <w:sz w:val="22"/>
          <w:szCs w:val="22"/>
          <w:rtl/>
        </w:rPr>
      </w:pPr>
      <w:r w:rsidRPr="00480AAD">
        <w:rPr>
          <w:rFonts w:ascii="Calibri" w:eastAsia="Calibri" w:hAnsi="Calibri" w:cs="Arial"/>
          <w:noProof/>
          <w:sz w:val="22"/>
          <w:szCs w:val="22"/>
        </w:rPr>
        <w:drawing>
          <wp:anchor distT="0" distB="0" distL="114300" distR="114300" simplePos="0" relativeHeight="251705344" behindDoc="0" locked="0" layoutInCell="1" allowOverlap="1" wp14:anchorId="5B76AC7F" wp14:editId="72C45C06">
            <wp:simplePos x="0" y="0"/>
            <wp:positionH relativeFrom="column">
              <wp:posOffset>2646045</wp:posOffset>
            </wp:positionH>
            <wp:positionV relativeFrom="paragraph">
              <wp:posOffset>14605</wp:posOffset>
            </wp:positionV>
            <wp:extent cx="2609850" cy="1711960"/>
            <wp:effectExtent l="0" t="0" r="0" b="2540"/>
            <wp:wrapSquare wrapText="bothSides"/>
            <wp:docPr id="1587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609850" cy="1711960"/>
                    </a:xfrm>
                    <a:prstGeom prst="rect">
                      <a:avLst/>
                    </a:prstGeom>
                  </pic:spPr>
                </pic:pic>
              </a:graphicData>
            </a:graphic>
            <wp14:sizeRelH relativeFrom="margin">
              <wp14:pctWidth>0</wp14:pctWidth>
            </wp14:sizeRelH>
            <wp14:sizeRelV relativeFrom="margin">
              <wp14:pctHeight>0</wp14:pctHeight>
            </wp14:sizeRelV>
          </wp:anchor>
        </w:drawing>
      </w:r>
    </w:p>
    <w:p w:rsidR="00C91F30" w:rsidRPr="00480AAD" w:rsidRDefault="00C91F30" w:rsidP="00C91F30">
      <w:pPr>
        <w:bidi w:val="0"/>
        <w:jc w:val="right"/>
        <w:rPr>
          <w:rFonts w:eastAsia="Calibri"/>
          <w:sz w:val="22"/>
          <w:szCs w:val="22"/>
          <w:rtl/>
        </w:rPr>
      </w:pPr>
    </w:p>
    <w:p w:rsidR="00C91F30" w:rsidRPr="00480AAD" w:rsidRDefault="00C91F30" w:rsidP="00C91F30">
      <w:pPr>
        <w:bidi w:val="0"/>
        <w:jc w:val="right"/>
        <w:rPr>
          <w:rFonts w:eastAsia="Calibri"/>
          <w:sz w:val="22"/>
          <w:szCs w:val="22"/>
          <w:rtl/>
        </w:rPr>
      </w:pPr>
    </w:p>
    <w:p w:rsidR="00C91F30" w:rsidRPr="00480AAD" w:rsidRDefault="00C91F30" w:rsidP="00C91F30">
      <w:pPr>
        <w:bidi w:val="0"/>
        <w:jc w:val="right"/>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210825" w:rsidP="00210825">
      <w:pPr>
        <w:bidi w:val="0"/>
        <w:jc w:val="right"/>
        <w:rPr>
          <w:rFonts w:eastAsia="Calibri"/>
          <w:b/>
          <w:bCs/>
          <w:sz w:val="22"/>
          <w:szCs w:val="22"/>
          <w:u w:val="single"/>
          <w:rtl/>
        </w:rPr>
      </w:pPr>
      <w:r w:rsidRPr="00480AAD">
        <w:rPr>
          <w:rFonts w:ascii="Calibri" w:eastAsia="Calibri" w:hAnsi="Calibri" w:cs="Arial"/>
          <w:noProof/>
          <w:sz w:val="22"/>
          <w:szCs w:val="22"/>
        </w:rPr>
        <w:drawing>
          <wp:anchor distT="0" distB="0" distL="114300" distR="114300" simplePos="0" relativeHeight="251706368" behindDoc="0" locked="0" layoutInCell="1" allowOverlap="1" wp14:anchorId="720B54DA" wp14:editId="37C32702">
            <wp:simplePos x="0" y="0"/>
            <wp:positionH relativeFrom="column">
              <wp:posOffset>-488214</wp:posOffset>
            </wp:positionH>
            <wp:positionV relativeFrom="paragraph">
              <wp:posOffset>169672</wp:posOffset>
            </wp:positionV>
            <wp:extent cx="1718945" cy="1798320"/>
            <wp:effectExtent l="0" t="0" r="0" b="0"/>
            <wp:wrapSquare wrapText="bothSides"/>
            <wp:docPr id="1587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718945" cy="1798320"/>
                    </a:xfrm>
                    <a:prstGeom prst="rect">
                      <a:avLst/>
                    </a:prstGeom>
                  </pic:spPr>
                </pic:pic>
              </a:graphicData>
            </a:graphic>
            <wp14:sizeRelH relativeFrom="margin">
              <wp14:pctWidth>0</wp14:pctWidth>
            </wp14:sizeRelH>
            <wp14:sizeRelV relativeFrom="margin">
              <wp14:pctHeight>0</wp14:pctHeight>
            </wp14:sizeRelV>
          </wp:anchor>
        </w:drawing>
      </w:r>
      <w:r w:rsidR="00C91F30" w:rsidRPr="00480AAD">
        <w:rPr>
          <w:rFonts w:eastAsia="Calibri"/>
          <w:b/>
          <w:bCs/>
          <w:sz w:val="22"/>
          <w:szCs w:val="22"/>
          <w:u w:val="single"/>
          <w:rtl/>
        </w:rPr>
        <w:t>התאוריה של קרוסבי</w:t>
      </w:r>
    </w:p>
    <w:p w:rsidR="00C91F30" w:rsidRPr="00480AAD" w:rsidRDefault="00C91F30" w:rsidP="00C91F30">
      <w:pPr>
        <w:bidi w:val="0"/>
        <w:jc w:val="right"/>
        <w:rPr>
          <w:rFonts w:eastAsia="Calibri"/>
          <w:sz w:val="22"/>
          <w:szCs w:val="22"/>
        </w:rPr>
      </w:pPr>
      <w:r w:rsidRPr="00480AAD">
        <w:rPr>
          <w:rFonts w:eastAsia="Calibri"/>
          <w:sz w:val="22"/>
          <w:szCs w:val="22"/>
          <w:rtl/>
        </w:rPr>
        <w:t>העיקרון של קרוסבי, עשה זאת נכון בפעם הראשונה, היה התשובה שלו למשבר האיכות. המהות של הפילוסופיה שלו באה לידי ביטוי במה שהוא כינה את השלמות של ניהול האיכות, הוא גם היה מחברם של אפס פגמים, חיסון האיכות ואת ארבעה עשר שלבים לשיפור איכות.</w:t>
      </w:r>
    </w:p>
    <w:p w:rsidR="00C91F30" w:rsidRPr="00480AAD" w:rsidRDefault="00C91F30" w:rsidP="00C91F30">
      <w:pPr>
        <w:bidi w:val="0"/>
        <w:jc w:val="right"/>
        <w:rPr>
          <w:rFonts w:eastAsia="Calibri"/>
          <w:sz w:val="22"/>
          <w:szCs w:val="22"/>
          <w:rtl/>
        </w:rPr>
      </w:pPr>
    </w:p>
    <w:p w:rsidR="00C91F30" w:rsidRPr="00480AAD" w:rsidRDefault="00C91F30" w:rsidP="00C91F30">
      <w:pPr>
        <w:bidi w:val="0"/>
        <w:jc w:val="right"/>
        <w:rPr>
          <w:rFonts w:eastAsia="Calibri"/>
          <w:sz w:val="22"/>
          <w:szCs w:val="22"/>
          <w:rtl/>
        </w:rPr>
      </w:pPr>
    </w:p>
    <w:p w:rsidR="00210825" w:rsidRDefault="00210825" w:rsidP="00C91F30">
      <w:pPr>
        <w:bidi w:val="0"/>
        <w:jc w:val="right"/>
        <w:rPr>
          <w:rFonts w:eastAsia="Calibri"/>
          <w:b/>
          <w:bCs/>
          <w:sz w:val="22"/>
          <w:szCs w:val="22"/>
          <w:rtl/>
        </w:rPr>
      </w:pPr>
    </w:p>
    <w:p w:rsidR="00210825" w:rsidRDefault="00210825" w:rsidP="00210825">
      <w:pPr>
        <w:bidi w:val="0"/>
        <w:rPr>
          <w:rFonts w:eastAsia="Calibri"/>
          <w:b/>
          <w:bCs/>
          <w:sz w:val="22"/>
          <w:szCs w:val="22"/>
        </w:rPr>
      </w:pPr>
    </w:p>
    <w:p w:rsidR="00C91F30" w:rsidRPr="00480AAD" w:rsidRDefault="00C91F30" w:rsidP="00210825">
      <w:pPr>
        <w:bidi w:val="0"/>
        <w:jc w:val="right"/>
        <w:rPr>
          <w:rFonts w:eastAsia="Calibri"/>
          <w:b/>
          <w:bCs/>
          <w:sz w:val="22"/>
          <w:szCs w:val="22"/>
          <w:u w:val="single"/>
          <w:rtl/>
        </w:rPr>
      </w:pPr>
      <w:r w:rsidRPr="00480AAD">
        <w:rPr>
          <w:rFonts w:eastAsia="Calibri"/>
          <w:b/>
          <w:bCs/>
          <w:sz w:val="22"/>
          <w:szCs w:val="22"/>
          <w:u w:val="single"/>
          <w:rtl/>
        </w:rPr>
        <w:t>התיאוריה של אישיקאווה</w:t>
      </w:r>
    </w:p>
    <w:p w:rsidR="00C91F30" w:rsidRPr="00480AAD" w:rsidRDefault="00C91F30" w:rsidP="00C91F30">
      <w:pPr>
        <w:bidi w:val="0"/>
        <w:jc w:val="right"/>
        <w:rPr>
          <w:rFonts w:eastAsia="Calibri"/>
          <w:sz w:val="22"/>
          <w:szCs w:val="22"/>
        </w:rPr>
      </w:pPr>
      <w:r w:rsidRPr="00480AAD">
        <w:rPr>
          <w:rFonts w:eastAsia="Calibri"/>
          <w:sz w:val="22"/>
          <w:szCs w:val="22"/>
          <w:rtl/>
        </w:rPr>
        <w:t>ד"ר אישיקאווה ידוע לעיתים קרובות בתרשים הנקרא על שמו, אבל הוא גם פיתח תיאוריה ע</w:t>
      </w:r>
      <w:r w:rsidR="00163C35">
        <w:rPr>
          <w:rFonts w:eastAsia="Calibri"/>
          <w:sz w:val="22"/>
          <w:szCs w:val="22"/>
          <w:rtl/>
        </w:rPr>
        <w:t>ל איך חברות צריכות לנהל את פרוי</w:t>
      </w:r>
      <w:r w:rsidRPr="00480AAD">
        <w:rPr>
          <w:rFonts w:eastAsia="Calibri"/>
          <w:sz w:val="22"/>
          <w:szCs w:val="22"/>
          <w:rtl/>
        </w:rPr>
        <w:t>קטי שיפור איכות שלהן.</w:t>
      </w:r>
    </w:p>
    <w:p w:rsidR="00C91F30" w:rsidRPr="00480AAD" w:rsidRDefault="00210825" w:rsidP="00C91F30">
      <w:pPr>
        <w:bidi w:val="0"/>
        <w:jc w:val="right"/>
        <w:rPr>
          <w:rFonts w:eastAsia="Calibri"/>
          <w:sz w:val="22"/>
          <w:szCs w:val="22"/>
        </w:rPr>
      </w:pPr>
      <w:r>
        <w:rPr>
          <w:noProof/>
        </w:rPr>
        <w:drawing>
          <wp:anchor distT="0" distB="0" distL="114300" distR="114300" simplePos="0" relativeHeight="251840512" behindDoc="0" locked="0" layoutInCell="1" allowOverlap="1" wp14:anchorId="2CAB0BC2" wp14:editId="38EED031">
            <wp:simplePos x="0" y="0"/>
            <wp:positionH relativeFrom="column">
              <wp:posOffset>364541</wp:posOffset>
            </wp:positionH>
            <wp:positionV relativeFrom="paragraph">
              <wp:posOffset>231521</wp:posOffset>
            </wp:positionV>
            <wp:extent cx="1318895" cy="906780"/>
            <wp:effectExtent l="0" t="0" r="0" b="7620"/>
            <wp:wrapSquare wrapText="bothSides"/>
            <wp:docPr id="161802" name="תמונה 16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318895" cy="906780"/>
                    </a:xfrm>
                    <a:prstGeom prst="rect">
                      <a:avLst/>
                    </a:prstGeom>
                  </pic:spPr>
                </pic:pic>
              </a:graphicData>
            </a:graphic>
            <wp14:sizeRelH relativeFrom="page">
              <wp14:pctWidth>0</wp14:pctWidth>
            </wp14:sizeRelH>
            <wp14:sizeRelV relativeFrom="page">
              <wp14:pctHeight>0</wp14:pctHeight>
            </wp14:sizeRelV>
          </wp:anchor>
        </w:drawing>
      </w:r>
      <w:r w:rsidR="00C91F30" w:rsidRPr="00480AAD">
        <w:rPr>
          <w:rFonts w:eastAsia="Calibri"/>
          <w:b/>
          <w:bCs/>
          <w:sz w:val="22"/>
          <w:szCs w:val="22"/>
          <w:rtl/>
        </w:rPr>
        <w:t>שבעה כלים בסיסיים לשיפור איכות:</w:t>
      </w:r>
    </w:p>
    <w:p w:rsidR="00210825" w:rsidRDefault="00210825" w:rsidP="00C91F30">
      <w:pPr>
        <w:bidi w:val="0"/>
        <w:jc w:val="right"/>
        <w:rPr>
          <w:rFonts w:eastAsia="Calibri"/>
          <w:sz w:val="22"/>
          <w:szCs w:val="22"/>
        </w:rPr>
        <w:sectPr w:rsidR="00210825" w:rsidSect="000C0A21">
          <w:type w:val="continuous"/>
          <w:pgSz w:w="11906" w:h="16838"/>
          <w:pgMar w:top="1440" w:right="1800" w:bottom="1440" w:left="1800" w:header="708" w:footer="708" w:gutter="0"/>
          <w:cols w:space="708"/>
          <w:bidi/>
          <w:rtlGutter/>
          <w:docGrid w:linePitch="360"/>
        </w:sectPr>
      </w:pPr>
    </w:p>
    <w:p w:rsidR="00C91F30" w:rsidRPr="00480AAD" w:rsidRDefault="00C91F30" w:rsidP="00C91F30">
      <w:pPr>
        <w:bidi w:val="0"/>
        <w:jc w:val="right"/>
        <w:rPr>
          <w:rFonts w:eastAsia="Calibri"/>
          <w:sz w:val="22"/>
          <w:szCs w:val="22"/>
        </w:rPr>
      </w:pPr>
      <w:r w:rsidRPr="00480AAD">
        <w:rPr>
          <w:rFonts w:eastAsia="Calibri"/>
          <w:sz w:val="22"/>
          <w:szCs w:val="22"/>
        </w:rPr>
        <w:t>Check sheets</w:t>
      </w:r>
      <w:r w:rsidR="00163C35" w:rsidRPr="00480AAD">
        <w:rPr>
          <w:rFonts w:eastAsia="Calibri" w:hint="cs"/>
          <w:sz w:val="22"/>
          <w:szCs w:val="22"/>
          <w:rtl/>
        </w:rPr>
        <w:t>גיליונו</w:t>
      </w:r>
      <w:r w:rsidR="00163C35" w:rsidRPr="00480AAD">
        <w:rPr>
          <w:rFonts w:eastAsia="Calibri" w:hint="eastAsia"/>
          <w:sz w:val="22"/>
          <w:szCs w:val="22"/>
          <w:rtl/>
        </w:rPr>
        <w:t>ת</w:t>
      </w:r>
      <w:r w:rsidRPr="00480AAD">
        <w:rPr>
          <w:rFonts w:eastAsia="Calibri" w:hint="cs"/>
          <w:sz w:val="22"/>
          <w:szCs w:val="22"/>
          <w:rtl/>
        </w:rPr>
        <w:t xml:space="preserve"> בדיקה-</w:t>
      </w:r>
    </w:p>
    <w:p w:rsidR="00C91F30" w:rsidRPr="00480AAD" w:rsidRDefault="00C91F30" w:rsidP="00C91F30">
      <w:pPr>
        <w:bidi w:val="0"/>
        <w:jc w:val="right"/>
        <w:rPr>
          <w:rFonts w:eastAsia="Calibri"/>
          <w:sz w:val="22"/>
          <w:szCs w:val="22"/>
        </w:rPr>
      </w:pPr>
      <w:r w:rsidRPr="00480AAD">
        <w:rPr>
          <w:rFonts w:eastAsia="Calibri"/>
          <w:sz w:val="22"/>
          <w:szCs w:val="22"/>
          <w:rtl/>
        </w:rPr>
        <w:t>היסטוגרמות</w:t>
      </w:r>
    </w:p>
    <w:p w:rsidR="00C91F30" w:rsidRPr="00480AAD" w:rsidRDefault="00C91F30" w:rsidP="00C91F30">
      <w:pPr>
        <w:bidi w:val="0"/>
        <w:jc w:val="right"/>
        <w:rPr>
          <w:rFonts w:eastAsia="Calibri"/>
          <w:sz w:val="22"/>
          <w:szCs w:val="22"/>
        </w:rPr>
      </w:pPr>
      <w:r w:rsidRPr="00480AAD">
        <w:rPr>
          <w:rFonts w:eastAsia="Calibri"/>
          <w:sz w:val="22"/>
          <w:szCs w:val="22"/>
        </w:rPr>
        <w:t>Scatter charts</w:t>
      </w:r>
      <w:r w:rsidRPr="00480AAD">
        <w:rPr>
          <w:rFonts w:eastAsia="Calibri" w:hint="cs"/>
          <w:sz w:val="22"/>
          <w:szCs w:val="22"/>
          <w:rtl/>
        </w:rPr>
        <w:t>תרשימי פיזור-</w:t>
      </w:r>
    </w:p>
    <w:p w:rsidR="00C91F30" w:rsidRPr="00480AAD" w:rsidRDefault="00C91F30" w:rsidP="00C91F30">
      <w:pPr>
        <w:bidi w:val="0"/>
        <w:jc w:val="right"/>
        <w:rPr>
          <w:rFonts w:eastAsia="Calibri"/>
          <w:sz w:val="22"/>
          <w:szCs w:val="22"/>
        </w:rPr>
      </w:pPr>
      <w:r w:rsidRPr="00480AAD">
        <w:rPr>
          <w:rFonts w:eastAsia="Calibri"/>
          <w:sz w:val="22"/>
          <w:szCs w:val="22"/>
          <w:rtl/>
        </w:rPr>
        <w:t>ניתוח פארטו</w:t>
      </w:r>
    </w:p>
    <w:p w:rsidR="00C91F30" w:rsidRPr="00480AAD" w:rsidRDefault="00C91F30" w:rsidP="00C91F30">
      <w:pPr>
        <w:bidi w:val="0"/>
        <w:jc w:val="right"/>
        <w:rPr>
          <w:rFonts w:eastAsia="Calibri"/>
          <w:sz w:val="22"/>
          <w:szCs w:val="22"/>
        </w:rPr>
      </w:pPr>
      <w:r w:rsidRPr="00480AAD">
        <w:rPr>
          <w:rFonts w:eastAsia="Calibri"/>
          <w:sz w:val="22"/>
          <w:szCs w:val="22"/>
          <w:rtl/>
        </w:rPr>
        <w:t>דיאגרמת גורם ותוצאה</w:t>
      </w:r>
    </w:p>
    <w:p w:rsidR="00C91F30" w:rsidRPr="00480AAD" w:rsidRDefault="00C91F30" w:rsidP="00C91F30">
      <w:pPr>
        <w:bidi w:val="0"/>
        <w:jc w:val="right"/>
        <w:rPr>
          <w:rFonts w:eastAsia="Calibri"/>
          <w:sz w:val="22"/>
          <w:szCs w:val="22"/>
        </w:rPr>
      </w:pPr>
      <w:r w:rsidRPr="00480AAD">
        <w:rPr>
          <w:rFonts w:eastAsia="Calibri"/>
          <w:sz w:val="22"/>
          <w:szCs w:val="22"/>
        </w:rPr>
        <w:t xml:space="preserve">Stratification </w:t>
      </w:r>
      <w:r w:rsidRPr="00480AAD">
        <w:rPr>
          <w:rFonts w:eastAsia="Calibri" w:hint="cs"/>
          <w:sz w:val="22"/>
          <w:szCs w:val="22"/>
          <w:rtl/>
        </w:rPr>
        <w:t>ריבוד-</w:t>
      </w:r>
    </w:p>
    <w:p w:rsidR="00C91F30" w:rsidRPr="00480AAD" w:rsidRDefault="00C91F30" w:rsidP="007C23E5">
      <w:pPr>
        <w:bidi w:val="0"/>
        <w:jc w:val="right"/>
        <w:rPr>
          <w:rFonts w:eastAsia="Calibri"/>
          <w:sz w:val="22"/>
          <w:szCs w:val="22"/>
        </w:rPr>
      </w:pPr>
      <w:r w:rsidRPr="00480AAD">
        <w:rPr>
          <w:rFonts w:eastAsia="Calibri"/>
          <w:sz w:val="22"/>
          <w:szCs w:val="22"/>
          <w:rtl/>
        </w:rPr>
        <w:t>תרשימי בקרת תהליך</w:t>
      </w:r>
    </w:p>
    <w:p w:rsidR="00210825" w:rsidRDefault="00210825" w:rsidP="00C91F30">
      <w:pPr>
        <w:bidi w:val="0"/>
        <w:jc w:val="right"/>
        <w:rPr>
          <w:rFonts w:eastAsia="Calibri"/>
          <w:b/>
          <w:bCs/>
          <w:sz w:val="22"/>
          <w:szCs w:val="22"/>
          <w:u w:val="single"/>
          <w:rtl/>
        </w:rPr>
        <w:sectPr w:rsidR="00210825" w:rsidSect="00210825">
          <w:type w:val="continuous"/>
          <w:pgSz w:w="11906" w:h="16838"/>
          <w:pgMar w:top="1440" w:right="1800" w:bottom="1440" w:left="1800" w:header="708" w:footer="708" w:gutter="0"/>
          <w:cols w:num="3" w:space="708"/>
          <w:bidi/>
          <w:rtlGutter/>
          <w:docGrid w:linePitch="360"/>
        </w:sectPr>
      </w:pPr>
    </w:p>
    <w:p w:rsidR="00210825" w:rsidRDefault="00210825">
      <w:pPr>
        <w:bidi w:val="0"/>
        <w:rPr>
          <w:noProof/>
        </w:rPr>
      </w:pPr>
      <w:r>
        <w:rPr>
          <w:noProof/>
        </w:rPr>
        <w:br w:type="page"/>
      </w:r>
    </w:p>
    <w:p w:rsidR="00C91F30" w:rsidRPr="00480AAD" w:rsidRDefault="00163C35" w:rsidP="00C91F30">
      <w:pPr>
        <w:bidi w:val="0"/>
        <w:jc w:val="right"/>
        <w:rPr>
          <w:rFonts w:eastAsia="Calibri"/>
          <w:b/>
          <w:bCs/>
          <w:sz w:val="22"/>
          <w:szCs w:val="22"/>
          <w:u w:val="single"/>
        </w:rPr>
      </w:pPr>
      <w:r w:rsidRPr="00480AAD">
        <w:rPr>
          <w:rFonts w:ascii="Calibri" w:eastAsia="Calibri" w:hAnsi="Calibri" w:cs="Arial"/>
          <w:noProof/>
          <w:sz w:val="22"/>
          <w:szCs w:val="22"/>
        </w:rPr>
        <w:drawing>
          <wp:anchor distT="0" distB="0" distL="114300" distR="114300" simplePos="0" relativeHeight="251707392" behindDoc="0" locked="0" layoutInCell="1" allowOverlap="1" wp14:anchorId="54BC3C49" wp14:editId="54619E13">
            <wp:simplePos x="0" y="0"/>
            <wp:positionH relativeFrom="margin">
              <wp:posOffset>-412496</wp:posOffset>
            </wp:positionH>
            <wp:positionV relativeFrom="paragraph">
              <wp:posOffset>167436</wp:posOffset>
            </wp:positionV>
            <wp:extent cx="2493010" cy="1266825"/>
            <wp:effectExtent l="0" t="0" r="2540" b="9525"/>
            <wp:wrapSquare wrapText="bothSides"/>
            <wp:docPr id="1587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93010" cy="1266825"/>
                    </a:xfrm>
                    <a:prstGeom prst="rect">
                      <a:avLst/>
                    </a:prstGeom>
                  </pic:spPr>
                </pic:pic>
              </a:graphicData>
            </a:graphic>
            <wp14:sizeRelH relativeFrom="margin">
              <wp14:pctWidth>0</wp14:pctWidth>
            </wp14:sizeRelH>
            <wp14:sizeRelV relativeFrom="margin">
              <wp14:pctHeight>0</wp14:pctHeight>
            </wp14:sizeRelV>
          </wp:anchor>
        </w:drawing>
      </w:r>
      <w:r w:rsidR="00C91F30" w:rsidRPr="00480AAD">
        <w:rPr>
          <w:rFonts w:eastAsia="Calibri"/>
          <w:b/>
          <w:bCs/>
          <w:sz w:val="22"/>
          <w:szCs w:val="22"/>
          <w:u w:val="single"/>
          <w:rtl/>
        </w:rPr>
        <w:t>התיאוריה של יוראן</w:t>
      </w:r>
    </w:p>
    <w:p w:rsidR="00C91F30" w:rsidRPr="00480AAD" w:rsidRDefault="00163C35" w:rsidP="00C91F30">
      <w:pPr>
        <w:bidi w:val="0"/>
        <w:jc w:val="right"/>
        <w:rPr>
          <w:rFonts w:eastAsia="Calibri"/>
          <w:sz w:val="22"/>
          <w:szCs w:val="22"/>
        </w:rPr>
      </w:pPr>
      <w:r w:rsidRPr="00163C35">
        <w:rPr>
          <w:rFonts w:eastAsia="Calibri"/>
          <w:sz w:val="22"/>
          <w:szCs w:val="22"/>
          <w:rtl/>
        </w:rPr>
        <w:t>המוקד העיקרי של כל עסק, בתקופתו של יוראן, היה איכות המוצר הסופי. יוראן שינה את המיקוד ובמקום להתמקד על הממד האנושי של ניהול איכות. הוא שם דגש על חשיבות ההדרכה וההכשרה של המנהלים. עבור יוראן, הסיבה השורשית לבעיות איכות הי</w:t>
      </w:r>
      <w:r>
        <w:rPr>
          <w:rFonts w:eastAsia="Calibri" w:hint="cs"/>
          <w:sz w:val="22"/>
          <w:szCs w:val="22"/>
          <w:rtl/>
        </w:rPr>
        <w:t>י</w:t>
      </w:r>
      <w:r w:rsidRPr="00163C35">
        <w:rPr>
          <w:rFonts w:eastAsia="Calibri"/>
          <w:sz w:val="22"/>
          <w:szCs w:val="22"/>
          <w:rtl/>
        </w:rPr>
        <w:t>תה ההתנגדות לשינוי, ובעיות ביחסי אנוש</w:t>
      </w:r>
      <w:r w:rsidRPr="00163C35">
        <w:rPr>
          <w:rFonts w:eastAsia="Calibri"/>
          <w:sz w:val="22"/>
          <w:szCs w:val="22"/>
        </w:rPr>
        <w:t>.</w:t>
      </w:r>
      <w:r w:rsidR="00C91F30" w:rsidRPr="00480AAD">
        <w:rPr>
          <w:rFonts w:eastAsia="Calibri"/>
          <w:sz w:val="22"/>
          <w:szCs w:val="22"/>
        </w:rPr>
        <w:t xml:space="preserve"> </w:t>
      </w:r>
    </w:p>
    <w:p w:rsidR="00C91F30" w:rsidRPr="00480AAD" w:rsidRDefault="00C91F30" w:rsidP="00C91F30">
      <w:pPr>
        <w:bidi w:val="0"/>
        <w:rPr>
          <w:rFonts w:eastAsia="Calibri"/>
          <w:sz w:val="22"/>
          <w:szCs w:val="22"/>
        </w:rPr>
      </w:pPr>
    </w:p>
    <w:p w:rsidR="00C91F30" w:rsidRPr="00480AAD" w:rsidRDefault="00C91F30" w:rsidP="00C91F30">
      <w:pPr>
        <w:bidi w:val="0"/>
        <w:jc w:val="right"/>
        <w:rPr>
          <w:rFonts w:eastAsia="Calibri"/>
          <w:b/>
          <w:bCs/>
          <w:sz w:val="22"/>
          <w:szCs w:val="22"/>
          <w:u w:val="single"/>
        </w:rPr>
      </w:pPr>
      <w:r w:rsidRPr="00480AAD">
        <w:rPr>
          <w:rFonts w:eastAsia="Calibri"/>
          <w:b/>
          <w:bCs/>
          <w:sz w:val="22"/>
          <w:szCs w:val="22"/>
          <w:u w:val="single"/>
        </w:rPr>
        <w:t>Capability Maturity Model Integration</w:t>
      </w:r>
      <w:r w:rsidRPr="00480AAD">
        <w:rPr>
          <w:rFonts w:eastAsia="Calibri"/>
          <w:b/>
          <w:bCs/>
          <w:sz w:val="22"/>
          <w:szCs w:val="22"/>
          <w:u w:val="single"/>
          <w:rtl/>
        </w:rPr>
        <w:t xml:space="preserve"> אינטגרציה של מודל בשלות</w:t>
      </w:r>
      <w:r w:rsidRPr="00480AAD">
        <w:rPr>
          <w:rFonts w:eastAsia="Calibri" w:hint="cs"/>
          <w:b/>
          <w:bCs/>
          <w:sz w:val="22"/>
          <w:szCs w:val="22"/>
          <w:u w:val="single"/>
          <w:rtl/>
        </w:rPr>
        <w:t>--</w:t>
      </w:r>
    </w:p>
    <w:p w:rsidR="00C91F30" w:rsidRPr="00480AAD" w:rsidRDefault="00C91F30" w:rsidP="00C91F30">
      <w:pPr>
        <w:bidi w:val="0"/>
        <w:jc w:val="right"/>
        <w:rPr>
          <w:rFonts w:eastAsia="Calibri"/>
          <w:sz w:val="22"/>
          <w:szCs w:val="22"/>
        </w:rPr>
      </w:pPr>
      <w:r w:rsidRPr="00480AAD">
        <w:rPr>
          <w:rFonts w:eastAsia="Calibri"/>
          <w:sz w:val="22"/>
          <w:szCs w:val="22"/>
          <w:rtl/>
        </w:rPr>
        <w:t>היא תוכנית שיפור תהליך הכשרה, הערכה ושירות מנוהלת ומשווקת על ידי אוניברסיטת קרנגי מלון הנדרשת על ידי חוזים ממשלתיים רבים בארה"ב, במיוחד בפיתוח תוכנה</w:t>
      </w:r>
      <w:r w:rsidRPr="00480AAD">
        <w:rPr>
          <w:rFonts w:eastAsia="Calibri"/>
          <w:sz w:val="22"/>
          <w:szCs w:val="22"/>
        </w:rPr>
        <w:t>.</w:t>
      </w:r>
    </w:p>
    <w:p w:rsidR="00C91F30" w:rsidRPr="00480AAD" w:rsidRDefault="00163C35" w:rsidP="00C91F30">
      <w:pPr>
        <w:bidi w:val="0"/>
        <w:jc w:val="right"/>
        <w:rPr>
          <w:rFonts w:eastAsia="Calibri"/>
          <w:sz w:val="22"/>
          <w:szCs w:val="22"/>
          <w:rtl/>
        </w:rPr>
      </w:pPr>
      <w:r w:rsidRPr="00480AAD">
        <w:rPr>
          <w:rFonts w:ascii="Calibri" w:eastAsia="Calibri" w:hAnsi="Calibri" w:cs="Arial"/>
          <w:noProof/>
          <w:sz w:val="22"/>
          <w:szCs w:val="22"/>
        </w:rPr>
        <w:drawing>
          <wp:anchor distT="0" distB="0" distL="114300" distR="114300" simplePos="0" relativeHeight="251830272" behindDoc="1" locked="0" layoutInCell="1" allowOverlap="1">
            <wp:simplePos x="0" y="0"/>
            <wp:positionH relativeFrom="margin">
              <wp:posOffset>751484</wp:posOffset>
            </wp:positionH>
            <wp:positionV relativeFrom="paragraph">
              <wp:posOffset>84226</wp:posOffset>
            </wp:positionV>
            <wp:extent cx="3747135" cy="1976120"/>
            <wp:effectExtent l="0" t="0" r="5715" b="5080"/>
            <wp:wrapTight wrapText="bothSides">
              <wp:wrapPolygon edited="0">
                <wp:start x="0" y="0"/>
                <wp:lineTo x="0" y="21447"/>
                <wp:lineTo x="21523" y="21447"/>
                <wp:lineTo x="21523" y="0"/>
                <wp:lineTo x="0" y="0"/>
              </wp:wrapPolygon>
            </wp:wrapTight>
            <wp:docPr id="1587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747135" cy="1976120"/>
                    </a:xfrm>
                    <a:prstGeom prst="rect">
                      <a:avLst/>
                    </a:prstGeom>
                  </pic:spPr>
                </pic:pic>
              </a:graphicData>
            </a:graphic>
            <wp14:sizeRelH relativeFrom="margin">
              <wp14:pctWidth>0</wp14:pctWidth>
            </wp14:sizeRelH>
            <wp14:sizeRelV relativeFrom="margin">
              <wp14:pctHeight>0</wp14:pctHeight>
            </wp14:sizeRelV>
          </wp:anchor>
        </w:drawing>
      </w:r>
    </w:p>
    <w:p w:rsidR="00163C35" w:rsidRDefault="00163C35" w:rsidP="00C91F30">
      <w:pPr>
        <w:bidi w:val="0"/>
        <w:jc w:val="right"/>
        <w:rPr>
          <w:rFonts w:eastAsia="Calibri"/>
          <w:b/>
          <w:bCs/>
          <w:sz w:val="22"/>
          <w:szCs w:val="22"/>
          <w:u w:val="single"/>
        </w:rPr>
      </w:pPr>
    </w:p>
    <w:p w:rsidR="00163C35" w:rsidRDefault="00163C35" w:rsidP="00163C35">
      <w:pPr>
        <w:bidi w:val="0"/>
        <w:jc w:val="right"/>
        <w:rPr>
          <w:rFonts w:eastAsia="Calibri"/>
          <w:b/>
          <w:bCs/>
          <w:sz w:val="22"/>
          <w:szCs w:val="22"/>
          <w:u w:val="single"/>
        </w:rPr>
      </w:pPr>
    </w:p>
    <w:p w:rsidR="00163C35" w:rsidRDefault="00163C35" w:rsidP="00163C35">
      <w:pPr>
        <w:bidi w:val="0"/>
        <w:jc w:val="right"/>
        <w:rPr>
          <w:rFonts w:eastAsia="Calibri"/>
          <w:b/>
          <w:bCs/>
          <w:sz w:val="22"/>
          <w:szCs w:val="22"/>
          <w:u w:val="single"/>
        </w:rPr>
      </w:pPr>
    </w:p>
    <w:p w:rsidR="00163C35" w:rsidRDefault="00163C35" w:rsidP="00163C35">
      <w:pPr>
        <w:bidi w:val="0"/>
        <w:jc w:val="right"/>
        <w:rPr>
          <w:rFonts w:eastAsia="Calibri"/>
          <w:b/>
          <w:bCs/>
          <w:sz w:val="22"/>
          <w:szCs w:val="22"/>
          <w:u w:val="single"/>
        </w:rPr>
      </w:pPr>
    </w:p>
    <w:p w:rsidR="00163C35" w:rsidRDefault="00163C35" w:rsidP="00163C35">
      <w:pPr>
        <w:bidi w:val="0"/>
        <w:jc w:val="right"/>
        <w:rPr>
          <w:rFonts w:eastAsia="Calibri"/>
          <w:b/>
          <w:bCs/>
          <w:sz w:val="22"/>
          <w:szCs w:val="22"/>
          <w:u w:val="single"/>
        </w:rPr>
      </w:pPr>
    </w:p>
    <w:p w:rsidR="00163C35" w:rsidRDefault="00163C35" w:rsidP="00163C35">
      <w:pPr>
        <w:bidi w:val="0"/>
        <w:jc w:val="right"/>
        <w:rPr>
          <w:rFonts w:eastAsia="Calibri"/>
          <w:b/>
          <w:bCs/>
          <w:sz w:val="22"/>
          <w:szCs w:val="22"/>
          <w:u w:val="single"/>
        </w:rPr>
      </w:pPr>
    </w:p>
    <w:p w:rsidR="00163C35" w:rsidRDefault="00163C35" w:rsidP="00163C35">
      <w:pPr>
        <w:bidi w:val="0"/>
        <w:jc w:val="right"/>
        <w:rPr>
          <w:rFonts w:eastAsia="Calibri"/>
          <w:b/>
          <w:bCs/>
          <w:sz w:val="22"/>
          <w:szCs w:val="22"/>
          <w:u w:val="single"/>
        </w:rPr>
      </w:pPr>
    </w:p>
    <w:p w:rsidR="00163C35" w:rsidRDefault="00163C35" w:rsidP="00163C35">
      <w:pPr>
        <w:bidi w:val="0"/>
        <w:jc w:val="right"/>
        <w:rPr>
          <w:rFonts w:eastAsia="Calibri"/>
          <w:b/>
          <w:bCs/>
          <w:sz w:val="22"/>
          <w:szCs w:val="22"/>
          <w:u w:val="single"/>
        </w:rPr>
      </w:pPr>
    </w:p>
    <w:p w:rsidR="00C91F30" w:rsidRPr="00480AAD" w:rsidRDefault="00C91F30" w:rsidP="00163C35">
      <w:pPr>
        <w:bidi w:val="0"/>
        <w:jc w:val="right"/>
        <w:rPr>
          <w:rFonts w:eastAsia="Calibri"/>
          <w:b/>
          <w:bCs/>
          <w:sz w:val="22"/>
          <w:szCs w:val="22"/>
          <w:u w:val="single"/>
        </w:rPr>
      </w:pPr>
      <w:r w:rsidRPr="00480AAD">
        <w:rPr>
          <w:rFonts w:eastAsia="Calibri"/>
          <w:b/>
          <w:bCs/>
          <w:sz w:val="22"/>
          <w:szCs w:val="22"/>
          <w:u w:val="single"/>
          <w:rtl/>
        </w:rPr>
        <w:t>פילוסופיית הקייזן</w:t>
      </w:r>
    </w:p>
    <w:p w:rsidR="00163C35" w:rsidRDefault="00C91F30" w:rsidP="00163C35">
      <w:pPr>
        <w:bidi w:val="0"/>
        <w:jc w:val="right"/>
        <w:rPr>
          <w:rFonts w:eastAsia="Calibri"/>
          <w:sz w:val="22"/>
          <w:szCs w:val="22"/>
          <w:rtl/>
        </w:rPr>
      </w:pPr>
      <w:r w:rsidRPr="00480AAD">
        <w:rPr>
          <w:rFonts w:eastAsia="Calibri"/>
          <w:sz w:val="22"/>
          <w:szCs w:val="22"/>
          <w:rtl/>
        </w:rPr>
        <w:t>היא אסטרטגיה שבה עובדים בכל הרמות של החברה עובדים יחד באופן יזום כדי להשיג שיפורים קבועים, מצטברים לתהליך הייצור. במובן מסוים, הוא משלב את הכישרון הקולקטיבי בתוך החברה כדי ליצור מנוע רב עוצמה לשיפור.</w:t>
      </w:r>
    </w:p>
    <w:tbl>
      <w:tblPr>
        <w:tblStyle w:val="a5"/>
        <w:tblW w:w="0" w:type="auto"/>
        <w:tblLook w:val="04A0" w:firstRow="1" w:lastRow="0" w:firstColumn="1" w:lastColumn="0" w:noHBand="0" w:noVBand="1"/>
      </w:tblPr>
      <w:tblGrid>
        <w:gridCol w:w="4148"/>
        <w:gridCol w:w="4148"/>
      </w:tblGrid>
      <w:tr w:rsidR="00163C35" w:rsidTr="00163C35">
        <w:tc>
          <w:tcPr>
            <w:tcW w:w="4148" w:type="dxa"/>
          </w:tcPr>
          <w:p w:rsidR="00163C35" w:rsidRDefault="00163C35" w:rsidP="00163C35">
            <w:pPr>
              <w:bidi w:val="0"/>
              <w:jc w:val="center"/>
              <w:rPr>
                <w:rFonts w:eastAsia="Calibri"/>
                <w:sz w:val="22"/>
                <w:szCs w:val="22"/>
              </w:rPr>
            </w:pPr>
            <w:r w:rsidRPr="00480AAD">
              <w:rPr>
                <w:rFonts w:eastAsia="Calibri"/>
                <w:b/>
                <w:bCs/>
                <w:sz w:val="22"/>
                <w:szCs w:val="22"/>
              </w:rPr>
              <w:t>Action Plan</w:t>
            </w:r>
          </w:p>
        </w:tc>
        <w:tc>
          <w:tcPr>
            <w:tcW w:w="4148" w:type="dxa"/>
          </w:tcPr>
          <w:p w:rsidR="00163C35" w:rsidRDefault="00163C35" w:rsidP="00163C35">
            <w:pPr>
              <w:bidi w:val="0"/>
              <w:jc w:val="center"/>
              <w:rPr>
                <w:rFonts w:eastAsia="Calibri"/>
                <w:sz w:val="22"/>
                <w:szCs w:val="22"/>
              </w:rPr>
            </w:pPr>
            <w:r w:rsidRPr="00480AAD">
              <w:rPr>
                <w:rFonts w:eastAsia="Calibri"/>
                <w:b/>
                <w:bCs/>
                <w:sz w:val="22"/>
                <w:szCs w:val="22"/>
              </w:rPr>
              <w:t>Philosophy</w:t>
            </w:r>
          </w:p>
        </w:tc>
      </w:tr>
      <w:tr w:rsidR="00163C35" w:rsidTr="00163C35">
        <w:trPr>
          <w:trHeight w:val="237"/>
        </w:trPr>
        <w:tc>
          <w:tcPr>
            <w:tcW w:w="4148" w:type="dxa"/>
          </w:tcPr>
          <w:p w:rsidR="00163C35" w:rsidRPr="00163C35" w:rsidRDefault="00163C35" w:rsidP="00163C35">
            <w:pPr>
              <w:bidi w:val="0"/>
              <w:jc w:val="center"/>
              <w:rPr>
                <w:rFonts w:eastAsia="Calibri"/>
                <w:sz w:val="22"/>
                <w:szCs w:val="22"/>
              </w:rPr>
            </w:pPr>
            <w:r w:rsidRPr="00163C35">
              <w:rPr>
                <w:rFonts w:eastAsia="Calibri"/>
                <w:sz w:val="22"/>
                <w:szCs w:val="22"/>
                <w:rtl/>
              </w:rPr>
              <w:t>ארגון האירועים ממוקדים בשיפור אזורים ספציפיים בתוך החברה</w:t>
            </w:r>
          </w:p>
          <w:p w:rsidR="00163C35" w:rsidRDefault="00163C35" w:rsidP="00163C35">
            <w:pPr>
              <w:bidi w:val="0"/>
              <w:jc w:val="center"/>
              <w:rPr>
                <w:rFonts w:eastAsia="Calibri"/>
                <w:sz w:val="22"/>
                <w:szCs w:val="22"/>
              </w:rPr>
            </w:pPr>
          </w:p>
        </w:tc>
        <w:tc>
          <w:tcPr>
            <w:tcW w:w="4148" w:type="dxa"/>
          </w:tcPr>
          <w:p w:rsidR="00163C35" w:rsidRPr="00163C35" w:rsidRDefault="00163C35" w:rsidP="00163C35">
            <w:pPr>
              <w:bidi w:val="0"/>
              <w:jc w:val="center"/>
              <w:rPr>
                <w:rFonts w:eastAsia="Calibri"/>
                <w:sz w:val="22"/>
                <w:szCs w:val="22"/>
              </w:rPr>
            </w:pPr>
            <w:r w:rsidRPr="00163C35">
              <w:rPr>
                <w:rFonts w:eastAsia="Calibri"/>
                <w:sz w:val="22"/>
                <w:szCs w:val="22"/>
                <w:rtl/>
              </w:rPr>
              <w:t>פיתוח תרבות שבה כל העובדים עוסקים באופן פעיל בשיפור החברה</w:t>
            </w:r>
          </w:p>
          <w:p w:rsidR="00163C35" w:rsidRDefault="00163C35" w:rsidP="00163C35">
            <w:pPr>
              <w:bidi w:val="0"/>
              <w:jc w:val="center"/>
              <w:rPr>
                <w:rFonts w:eastAsia="Calibri"/>
                <w:sz w:val="22"/>
                <w:szCs w:val="22"/>
              </w:rPr>
            </w:pPr>
          </w:p>
        </w:tc>
      </w:tr>
    </w:tbl>
    <w:p w:rsidR="00163C35" w:rsidRDefault="00163C35" w:rsidP="00C91F30">
      <w:pPr>
        <w:bidi w:val="0"/>
        <w:jc w:val="right"/>
        <w:rPr>
          <w:rFonts w:eastAsia="Calibri"/>
          <w:b/>
          <w:bCs/>
          <w:sz w:val="22"/>
          <w:szCs w:val="22"/>
        </w:rPr>
      </w:pPr>
    </w:p>
    <w:p w:rsidR="00C91F30" w:rsidRPr="00163C35" w:rsidRDefault="00C91F30" w:rsidP="00163C35">
      <w:pPr>
        <w:bidi w:val="0"/>
        <w:jc w:val="right"/>
        <w:rPr>
          <w:rFonts w:eastAsia="Calibri"/>
          <w:b/>
          <w:bCs/>
          <w:sz w:val="22"/>
          <w:szCs w:val="22"/>
          <w:u w:val="single"/>
        </w:rPr>
      </w:pPr>
      <w:r w:rsidRPr="00163C35">
        <w:rPr>
          <w:rFonts w:eastAsia="Calibri"/>
          <w:b/>
          <w:bCs/>
          <w:sz w:val="22"/>
          <w:szCs w:val="22"/>
          <w:u w:val="single"/>
        </w:rPr>
        <w:t>Six Sigma</w:t>
      </w:r>
    </w:p>
    <w:p w:rsidR="00C91F30" w:rsidRPr="00480AAD" w:rsidRDefault="00C91F30" w:rsidP="00C91F30">
      <w:pPr>
        <w:bidi w:val="0"/>
        <w:jc w:val="right"/>
        <w:rPr>
          <w:rFonts w:eastAsia="Calibri"/>
          <w:sz w:val="22"/>
          <w:szCs w:val="22"/>
        </w:rPr>
      </w:pPr>
      <w:r w:rsidRPr="00480AAD">
        <w:rPr>
          <w:rFonts w:eastAsia="Calibri"/>
          <w:sz w:val="22"/>
          <w:szCs w:val="22"/>
          <w:rtl/>
        </w:rPr>
        <w:t>היא סדרה של טכניקות שפותחו ושימשו כדי להבטיח שיפור תהליכים ותפוקה עקבית בייצור.</w:t>
      </w:r>
    </w:p>
    <w:p w:rsidR="00163C35" w:rsidRDefault="00C91F30" w:rsidP="00163C35">
      <w:pPr>
        <w:shd w:val="clear" w:color="auto" w:fill="FFFFFF"/>
        <w:spacing w:before="100" w:beforeAutospacing="1" w:after="24" w:line="240" w:lineRule="auto"/>
        <w:ind w:right="768"/>
        <w:rPr>
          <w:rFonts w:eastAsia="Times New Roman"/>
          <w:color w:val="222222"/>
          <w:sz w:val="22"/>
          <w:szCs w:val="22"/>
          <w:rtl/>
        </w:rPr>
      </w:pPr>
      <w:r w:rsidRPr="00480AAD">
        <w:rPr>
          <w:rFonts w:ascii="Arial" w:eastAsia="Times New Roman" w:hAnsi="Arial" w:cs="Arial" w:hint="cs"/>
          <w:b/>
          <w:bCs/>
          <w:color w:val="222222"/>
          <w:sz w:val="22"/>
          <w:szCs w:val="22"/>
          <w:rtl/>
        </w:rPr>
        <w:t>1</w:t>
      </w:r>
      <w:r w:rsidRPr="00480AAD">
        <w:rPr>
          <w:rFonts w:eastAsia="Times New Roman"/>
          <w:b/>
          <w:bCs/>
          <w:color w:val="222222"/>
          <w:sz w:val="22"/>
          <w:szCs w:val="22"/>
          <w:rtl/>
        </w:rPr>
        <w:t>.הגדר</w:t>
      </w:r>
      <w:r w:rsidRPr="00480AAD">
        <w:rPr>
          <w:rFonts w:eastAsia="Times New Roman"/>
          <w:color w:val="222222"/>
          <w:sz w:val="22"/>
          <w:szCs w:val="22"/>
          <w:rtl/>
        </w:rPr>
        <w:t> </w:t>
      </w:r>
      <w:r w:rsidRPr="00480AAD">
        <w:rPr>
          <w:rFonts w:eastAsia="Times New Roman"/>
          <w:color w:val="222222"/>
          <w:sz w:val="22"/>
          <w:szCs w:val="22"/>
        </w:rPr>
        <w:t xml:space="preserve">- </w:t>
      </w:r>
      <w:r w:rsidRPr="00480AAD">
        <w:rPr>
          <w:rFonts w:eastAsia="Times New Roman"/>
          <w:color w:val="222222"/>
          <w:sz w:val="22"/>
          <w:szCs w:val="22"/>
          <w:rtl/>
        </w:rPr>
        <w:t>הגדרה רשמית של מטרות שיפור התהליך אשר יעמדו בהתאם לדרישות הלקוח ואסטרטגיית החברה</w:t>
      </w:r>
      <w:r w:rsidRPr="00480AAD">
        <w:rPr>
          <w:rFonts w:eastAsia="Times New Roman"/>
          <w:color w:val="222222"/>
          <w:sz w:val="22"/>
          <w:szCs w:val="22"/>
        </w:rPr>
        <w:t>.</w:t>
      </w:r>
    </w:p>
    <w:p w:rsidR="00C91F30" w:rsidRPr="00480AAD" w:rsidRDefault="00C91F30" w:rsidP="00163C35">
      <w:pPr>
        <w:shd w:val="clear" w:color="auto" w:fill="FFFFFF"/>
        <w:spacing w:before="100" w:beforeAutospacing="1" w:after="24" w:line="240" w:lineRule="auto"/>
        <w:ind w:right="768"/>
        <w:rPr>
          <w:rFonts w:eastAsia="Times New Roman"/>
          <w:color w:val="222222"/>
          <w:sz w:val="22"/>
          <w:szCs w:val="22"/>
          <w:rtl/>
        </w:rPr>
      </w:pPr>
      <w:r w:rsidRPr="00480AAD">
        <w:rPr>
          <w:rFonts w:eastAsia="Times New Roman"/>
          <w:b/>
          <w:bCs/>
          <w:color w:val="222222"/>
          <w:sz w:val="22"/>
          <w:szCs w:val="22"/>
          <w:rtl/>
        </w:rPr>
        <w:t>2.מדוד</w:t>
      </w:r>
      <w:r w:rsidRPr="00480AAD">
        <w:rPr>
          <w:rFonts w:eastAsia="Times New Roman"/>
          <w:color w:val="222222"/>
          <w:sz w:val="22"/>
          <w:szCs w:val="22"/>
          <w:rtl/>
        </w:rPr>
        <w:t> </w:t>
      </w:r>
      <w:r w:rsidRPr="00480AAD">
        <w:rPr>
          <w:rFonts w:eastAsia="Times New Roman"/>
          <w:color w:val="222222"/>
          <w:sz w:val="22"/>
          <w:szCs w:val="22"/>
        </w:rPr>
        <w:t xml:space="preserve">- </w:t>
      </w:r>
      <w:r w:rsidRPr="00480AAD">
        <w:rPr>
          <w:rFonts w:eastAsia="Times New Roman"/>
          <w:color w:val="222222"/>
          <w:sz w:val="22"/>
          <w:szCs w:val="22"/>
          <w:rtl/>
        </w:rPr>
        <w:t>הגדרתם ומיפוים של המשתנים המשתתפים בתהליך ומדידתם לקבלת ערך מספרי</w:t>
      </w:r>
      <w:r w:rsidRPr="00480AAD">
        <w:rPr>
          <w:rFonts w:eastAsia="Times New Roman"/>
          <w:color w:val="222222"/>
          <w:sz w:val="22"/>
          <w:szCs w:val="22"/>
        </w:rPr>
        <w:t>.</w:t>
      </w:r>
    </w:p>
    <w:p w:rsidR="00C91F30" w:rsidRPr="00480AAD" w:rsidRDefault="00C91F30" w:rsidP="00163C35">
      <w:pPr>
        <w:shd w:val="clear" w:color="auto" w:fill="FFFFFF"/>
        <w:spacing w:before="100" w:beforeAutospacing="1" w:after="24" w:line="240" w:lineRule="auto"/>
        <w:ind w:right="768"/>
        <w:jc w:val="both"/>
        <w:rPr>
          <w:rFonts w:eastAsia="Times New Roman"/>
          <w:color w:val="222222"/>
          <w:sz w:val="22"/>
          <w:szCs w:val="22"/>
        </w:rPr>
      </w:pPr>
      <w:r w:rsidRPr="00480AAD">
        <w:rPr>
          <w:rFonts w:eastAsia="Times New Roman"/>
          <w:b/>
          <w:bCs/>
          <w:color w:val="222222"/>
          <w:sz w:val="22"/>
          <w:szCs w:val="22"/>
          <w:rtl/>
        </w:rPr>
        <w:t>3.נתח</w:t>
      </w:r>
      <w:r w:rsidRPr="00480AAD">
        <w:rPr>
          <w:rFonts w:eastAsia="Times New Roman"/>
          <w:color w:val="222222"/>
          <w:sz w:val="22"/>
          <w:szCs w:val="22"/>
          <w:rtl/>
        </w:rPr>
        <w:t> </w:t>
      </w:r>
      <w:r w:rsidRPr="00480AAD">
        <w:rPr>
          <w:rFonts w:eastAsia="Times New Roman"/>
          <w:color w:val="222222"/>
          <w:sz w:val="22"/>
          <w:szCs w:val="22"/>
        </w:rPr>
        <w:t xml:space="preserve">- </w:t>
      </w:r>
      <w:r w:rsidRPr="00480AAD">
        <w:rPr>
          <w:rFonts w:eastAsia="Times New Roman"/>
          <w:color w:val="222222"/>
          <w:sz w:val="22"/>
          <w:szCs w:val="22"/>
          <w:rtl/>
        </w:rPr>
        <w:t>על-מנת לבחון ולעקוב אחר השינויים (נעשה לרוב באמצעות שימוש בתרשימי בקרה וגרפים סטטיסטיים)</w:t>
      </w:r>
      <w:r w:rsidRPr="00480AAD">
        <w:rPr>
          <w:rFonts w:eastAsia="Times New Roman"/>
          <w:color w:val="222222"/>
          <w:sz w:val="22"/>
          <w:szCs w:val="22"/>
        </w:rPr>
        <w:t>.</w:t>
      </w:r>
    </w:p>
    <w:p w:rsidR="00C91F30" w:rsidRPr="00480AAD" w:rsidRDefault="00C91F30" w:rsidP="00163C35">
      <w:pPr>
        <w:shd w:val="clear" w:color="auto" w:fill="FFFFFF"/>
        <w:spacing w:before="100" w:beforeAutospacing="1" w:after="24" w:line="240" w:lineRule="auto"/>
        <w:ind w:right="768"/>
        <w:rPr>
          <w:rFonts w:eastAsia="Times New Roman"/>
          <w:color w:val="222222"/>
          <w:sz w:val="22"/>
          <w:szCs w:val="22"/>
          <w:rtl/>
        </w:rPr>
      </w:pPr>
      <w:r w:rsidRPr="00480AAD">
        <w:rPr>
          <w:rFonts w:eastAsia="Times New Roman"/>
          <w:color w:val="222222"/>
          <w:sz w:val="22"/>
          <w:szCs w:val="22"/>
          <w:rtl/>
        </w:rPr>
        <w:t>4.</w:t>
      </w:r>
      <w:r w:rsidRPr="00480AAD">
        <w:rPr>
          <w:rFonts w:eastAsia="Calibri"/>
          <w:b/>
          <w:bCs/>
          <w:color w:val="222222"/>
          <w:sz w:val="22"/>
          <w:szCs w:val="22"/>
          <w:rtl/>
        </w:rPr>
        <w:t xml:space="preserve"> </w:t>
      </w:r>
      <w:r w:rsidRPr="00480AAD">
        <w:rPr>
          <w:rFonts w:eastAsia="Times New Roman"/>
          <w:b/>
          <w:bCs/>
          <w:color w:val="222222"/>
          <w:sz w:val="22"/>
          <w:szCs w:val="22"/>
          <w:rtl/>
        </w:rPr>
        <w:t>שפר</w:t>
      </w:r>
      <w:r w:rsidRPr="00480AAD">
        <w:rPr>
          <w:rFonts w:eastAsia="Times New Roman"/>
          <w:color w:val="222222"/>
          <w:sz w:val="22"/>
          <w:szCs w:val="22"/>
          <w:rtl/>
        </w:rPr>
        <w:t> </w:t>
      </w:r>
      <w:r w:rsidRPr="00480AAD">
        <w:rPr>
          <w:rFonts w:eastAsia="Times New Roman"/>
          <w:color w:val="222222"/>
          <w:sz w:val="22"/>
          <w:szCs w:val="22"/>
        </w:rPr>
        <w:t xml:space="preserve">- </w:t>
      </w:r>
      <w:r w:rsidRPr="00480AAD">
        <w:rPr>
          <w:rFonts w:eastAsia="Times New Roman"/>
          <w:color w:val="222222"/>
          <w:sz w:val="22"/>
          <w:szCs w:val="22"/>
          <w:rtl/>
        </w:rPr>
        <w:t>העלאת רעיונות והצעות לשיפור (ושימור) על-מנת להפיק את המיטב מהתהליך (לדוגמה, באמצעות שיטת </w:t>
      </w:r>
      <w:hyperlink r:id="rId107" w:tooltip="פוקה-יוקה" w:history="1">
        <w:r w:rsidRPr="00480AAD">
          <w:rPr>
            <w:rFonts w:eastAsia="Times New Roman"/>
            <w:color w:val="5A3696"/>
            <w:sz w:val="22"/>
            <w:szCs w:val="22"/>
            <w:rtl/>
          </w:rPr>
          <w:t>פוקה-יוקה</w:t>
        </w:r>
      </w:hyperlink>
      <w:r w:rsidRPr="00480AAD">
        <w:rPr>
          <w:rFonts w:eastAsia="Times New Roman"/>
          <w:color w:val="222222"/>
          <w:sz w:val="22"/>
          <w:szCs w:val="22"/>
        </w:rPr>
        <w:t>).</w:t>
      </w:r>
    </w:p>
    <w:p w:rsidR="00C91F30" w:rsidRPr="00480AAD" w:rsidRDefault="00C91F30" w:rsidP="00163C35">
      <w:pPr>
        <w:shd w:val="clear" w:color="auto" w:fill="FFFFFF"/>
        <w:spacing w:before="100" w:beforeAutospacing="1" w:after="24" w:line="240" w:lineRule="auto"/>
        <w:ind w:right="768"/>
        <w:rPr>
          <w:rFonts w:eastAsia="Times New Roman"/>
          <w:color w:val="222222"/>
          <w:sz w:val="22"/>
          <w:szCs w:val="22"/>
          <w:rtl/>
        </w:rPr>
      </w:pPr>
      <w:r w:rsidRPr="00480AAD">
        <w:rPr>
          <w:rFonts w:eastAsia="Calibri"/>
          <w:sz w:val="22"/>
          <w:szCs w:val="22"/>
          <w:rtl/>
        </w:rPr>
        <w:t>5.</w:t>
      </w:r>
      <w:r w:rsidRPr="00480AAD">
        <w:rPr>
          <w:rFonts w:eastAsia="Calibri"/>
          <w:b/>
          <w:bCs/>
          <w:color w:val="222222"/>
          <w:sz w:val="22"/>
          <w:szCs w:val="22"/>
          <w:rtl/>
        </w:rPr>
        <w:t xml:space="preserve"> </w:t>
      </w:r>
      <w:r w:rsidRPr="00480AAD">
        <w:rPr>
          <w:rFonts w:eastAsia="Times New Roman"/>
          <w:b/>
          <w:bCs/>
          <w:color w:val="222222"/>
          <w:sz w:val="22"/>
          <w:szCs w:val="22"/>
          <w:rtl/>
        </w:rPr>
        <w:t>יישם</w:t>
      </w:r>
      <w:r w:rsidRPr="00480AAD">
        <w:rPr>
          <w:rFonts w:eastAsia="Times New Roman"/>
          <w:color w:val="222222"/>
          <w:sz w:val="22"/>
          <w:szCs w:val="22"/>
          <w:rtl/>
        </w:rPr>
        <w:t> </w:t>
      </w:r>
      <w:r w:rsidRPr="00480AAD">
        <w:rPr>
          <w:rFonts w:eastAsia="Times New Roman"/>
          <w:color w:val="222222"/>
          <w:sz w:val="22"/>
          <w:szCs w:val="22"/>
        </w:rPr>
        <w:t xml:space="preserve">- </w:t>
      </w:r>
      <w:r w:rsidRPr="00480AAD">
        <w:rPr>
          <w:rFonts w:eastAsia="Times New Roman"/>
          <w:color w:val="222222"/>
          <w:sz w:val="22"/>
          <w:szCs w:val="22"/>
          <w:rtl/>
        </w:rPr>
        <w:t>הסקת מסקנות מהדיווחים והטמעת השינויים שעליהם הוחלט</w:t>
      </w:r>
    </w:p>
    <w:p w:rsidR="007D27AC" w:rsidRPr="00480AAD" w:rsidRDefault="007D27AC" w:rsidP="00C91F30">
      <w:pPr>
        <w:shd w:val="clear" w:color="auto" w:fill="FFFFFF"/>
        <w:spacing w:before="100" w:beforeAutospacing="1" w:after="24" w:line="240" w:lineRule="auto"/>
        <w:ind w:right="768"/>
        <w:rPr>
          <w:rFonts w:eastAsia="Times New Roman"/>
          <w:color w:val="222222"/>
          <w:sz w:val="22"/>
          <w:szCs w:val="22"/>
        </w:rPr>
      </w:pPr>
    </w:p>
    <w:p w:rsidR="00C91F30" w:rsidRPr="00480AAD" w:rsidRDefault="00C91F30" w:rsidP="00C91F30">
      <w:pPr>
        <w:bidi w:val="0"/>
        <w:jc w:val="right"/>
        <w:rPr>
          <w:rFonts w:eastAsia="Calibri"/>
          <w:sz w:val="22"/>
          <w:szCs w:val="22"/>
          <w:rtl/>
        </w:rPr>
      </w:pPr>
    </w:p>
    <w:p w:rsidR="00C91F30" w:rsidRDefault="00163C35" w:rsidP="00163C35">
      <w:pPr>
        <w:bidi w:val="0"/>
        <w:jc w:val="right"/>
        <w:rPr>
          <w:rFonts w:eastAsia="Calibri"/>
          <w:b/>
          <w:bCs/>
          <w:sz w:val="22"/>
          <w:szCs w:val="22"/>
          <w:u w:val="single"/>
        </w:rPr>
      </w:pPr>
      <w:r w:rsidRPr="00480AAD">
        <w:rPr>
          <w:rFonts w:eastAsia="Calibri"/>
          <w:noProof/>
          <w:sz w:val="22"/>
          <w:szCs w:val="22"/>
        </w:rPr>
        <w:drawing>
          <wp:anchor distT="0" distB="0" distL="114300" distR="114300" simplePos="0" relativeHeight="251708416" behindDoc="0" locked="0" layoutInCell="1" allowOverlap="1" wp14:anchorId="4B155048" wp14:editId="0BB5BAE4">
            <wp:simplePos x="0" y="0"/>
            <wp:positionH relativeFrom="column">
              <wp:posOffset>-521411</wp:posOffset>
            </wp:positionH>
            <wp:positionV relativeFrom="paragraph">
              <wp:posOffset>210515</wp:posOffset>
            </wp:positionV>
            <wp:extent cx="1590675" cy="1330960"/>
            <wp:effectExtent l="0" t="0" r="9525" b="2540"/>
            <wp:wrapSquare wrapText="bothSides"/>
            <wp:docPr id="15873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590675" cy="1330960"/>
                    </a:xfrm>
                    <a:prstGeom prst="rect">
                      <a:avLst/>
                    </a:prstGeom>
                  </pic:spPr>
                </pic:pic>
              </a:graphicData>
            </a:graphic>
            <wp14:sizeRelH relativeFrom="margin">
              <wp14:pctWidth>0</wp14:pctWidth>
            </wp14:sizeRelH>
            <wp14:sizeRelV relativeFrom="margin">
              <wp14:pctHeight>0</wp14:pctHeight>
            </wp14:sizeRelV>
          </wp:anchor>
        </w:drawing>
      </w:r>
      <w:r w:rsidR="00C91F30" w:rsidRPr="00480AAD">
        <w:rPr>
          <w:rFonts w:eastAsia="Calibri"/>
          <w:b/>
          <w:bCs/>
          <w:sz w:val="22"/>
          <w:szCs w:val="22"/>
          <w:u w:val="single"/>
        </w:rPr>
        <w:t>Lean Six Sigma</w:t>
      </w:r>
    </w:p>
    <w:p w:rsidR="00163C35" w:rsidRPr="00163C35" w:rsidRDefault="00163C35" w:rsidP="00163C35">
      <w:pPr>
        <w:rPr>
          <w:rFonts w:eastAsia="Calibri"/>
          <w:sz w:val="22"/>
          <w:szCs w:val="22"/>
        </w:rPr>
      </w:pPr>
      <w:r w:rsidRPr="00480AAD">
        <w:rPr>
          <w:rFonts w:ascii="Calibri" w:eastAsia="Calibri" w:hAnsi="Calibri" w:cs="Arial"/>
          <w:noProof/>
          <w:sz w:val="22"/>
          <w:szCs w:val="22"/>
        </w:rPr>
        <w:drawing>
          <wp:anchor distT="0" distB="0" distL="114300" distR="114300" simplePos="0" relativeHeight="251709440" behindDoc="0" locked="0" layoutInCell="1" allowOverlap="1" wp14:anchorId="55CF8369" wp14:editId="14F13108">
            <wp:simplePos x="0" y="0"/>
            <wp:positionH relativeFrom="margin">
              <wp:posOffset>1490345</wp:posOffset>
            </wp:positionH>
            <wp:positionV relativeFrom="paragraph">
              <wp:posOffset>619125</wp:posOffset>
            </wp:positionV>
            <wp:extent cx="3576955" cy="1316355"/>
            <wp:effectExtent l="0" t="0" r="4445" b="0"/>
            <wp:wrapSquare wrapText="bothSides"/>
            <wp:docPr id="1587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l="7970" r="5408" b="6469"/>
                    <a:stretch/>
                  </pic:blipFill>
                  <pic:spPr bwMode="auto">
                    <a:xfrm>
                      <a:off x="0" y="0"/>
                      <a:ext cx="3576955" cy="1316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63C35">
        <w:rPr>
          <w:rFonts w:eastAsia="Calibri"/>
          <w:sz w:val="22"/>
          <w:szCs w:val="22"/>
          <w:rtl/>
        </w:rPr>
        <w:t xml:space="preserve">היא מתודולוגיה אשר מסתמכת על מאמץ צוותי שיתופי כדי לשפר את הביצועים על ידי הסרה שיטתית של פסולת; שילוב של </w:t>
      </w:r>
      <w:r w:rsidRPr="00163C35">
        <w:rPr>
          <w:rFonts w:eastAsia="Calibri"/>
          <w:sz w:val="22"/>
          <w:szCs w:val="22"/>
        </w:rPr>
        <w:t xml:space="preserve">Lean </w:t>
      </w:r>
      <w:r w:rsidRPr="00163C35">
        <w:rPr>
          <w:rFonts w:eastAsia="Calibri"/>
          <w:sz w:val="22"/>
          <w:szCs w:val="22"/>
          <w:rtl/>
        </w:rPr>
        <w:t xml:space="preserve"> &amp; </w:t>
      </w:r>
      <w:r w:rsidRPr="00163C35">
        <w:rPr>
          <w:rFonts w:eastAsia="Calibri"/>
          <w:sz w:val="22"/>
          <w:szCs w:val="22"/>
        </w:rPr>
        <w:t>Six Sigma</w:t>
      </w:r>
      <w:r w:rsidRPr="00163C35">
        <w:rPr>
          <w:rFonts w:eastAsia="Calibri"/>
          <w:sz w:val="22"/>
          <w:szCs w:val="22"/>
          <w:rtl/>
        </w:rPr>
        <w:t xml:space="preserve"> </w:t>
      </w:r>
      <w:r w:rsidRPr="00163C35">
        <w:rPr>
          <w:rFonts w:eastAsia="Calibri"/>
          <w:sz w:val="22"/>
          <w:szCs w:val="22"/>
        </w:rPr>
        <w:t xml:space="preserve"> </w:t>
      </w:r>
      <w:r w:rsidRPr="00163C35">
        <w:rPr>
          <w:rFonts w:eastAsia="Calibri"/>
          <w:sz w:val="22"/>
          <w:szCs w:val="22"/>
          <w:rtl/>
        </w:rPr>
        <w:t xml:space="preserve">כדי לחסל את שמונת סוגי  הפסולת - </w:t>
      </w:r>
      <w:r w:rsidRPr="00163C35">
        <w:rPr>
          <w:rFonts w:eastAsia="Calibri"/>
          <w:sz w:val="22"/>
          <w:szCs w:val="22"/>
        </w:rPr>
        <w:t>muda</w:t>
      </w:r>
    </w:p>
    <w:p w:rsidR="00163C35" w:rsidRPr="00163C35" w:rsidRDefault="00163C35" w:rsidP="00163C35">
      <w:pPr>
        <w:bidi w:val="0"/>
        <w:jc w:val="right"/>
        <w:rPr>
          <w:rFonts w:eastAsia="Calibri"/>
          <w:b/>
          <w:bCs/>
          <w:sz w:val="22"/>
          <w:szCs w:val="22"/>
          <w:u w:val="single"/>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163C35" w:rsidP="00C91F30">
      <w:pPr>
        <w:bidi w:val="0"/>
        <w:jc w:val="right"/>
        <w:rPr>
          <w:rFonts w:eastAsia="Calibri"/>
          <w:b/>
          <w:bCs/>
          <w:sz w:val="22"/>
          <w:szCs w:val="22"/>
          <w:u w:val="single"/>
          <w:rtl/>
        </w:rPr>
      </w:pPr>
      <w:r w:rsidRPr="00480AAD">
        <w:rPr>
          <w:rFonts w:ascii="Calibri" w:eastAsia="Calibri" w:hAnsi="Calibri" w:cs="Arial"/>
          <w:noProof/>
          <w:sz w:val="22"/>
          <w:szCs w:val="22"/>
        </w:rPr>
        <w:drawing>
          <wp:anchor distT="0" distB="0" distL="114300" distR="114300" simplePos="0" relativeHeight="251710464" behindDoc="0" locked="0" layoutInCell="1" allowOverlap="1" wp14:anchorId="03F2CA3D" wp14:editId="144540D5">
            <wp:simplePos x="0" y="0"/>
            <wp:positionH relativeFrom="page">
              <wp:posOffset>482677</wp:posOffset>
            </wp:positionH>
            <wp:positionV relativeFrom="paragraph">
              <wp:posOffset>192405</wp:posOffset>
            </wp:positionV>
            <wp:extent cx="2011680" cy="1605280"/>
            <wp:effectExtent l="0" t="0" r="762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l="25172" r="9886" b="3277"/>
                    <a:stretch/>
                  </pic:blipFill>
                  <pic:spPr bwMode="auto">
                    <a:xfrm>
                      <a:off x="0" y="0"/>
                      <a:ext cx="2011680" cy="1605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1F30" w:rsidRPr="00480AAD">
        <w:rPr>
          <w:rFonts w:eastAsia="Calibri"/>
          <w:b/>
          <w:bCs/>
          <w:sz w:val="22"/>
          <w:szCs w:val="22"/>
          <w:u w:val="single"/>
        </w:rPr>
        <w:t>Organizational Project Management Maturity Model</w:t>
      </w:r>
      <w:r w:rsidR="00C91F30" w:rsidRPr="00480AAD">
        <w:rPr>
          <w:rFonts w:eastAsia="Calibri"/>
          <w:b/>
          <w:bCs/>
          <w:sz w:val="22"/>
          <w:szCs w:val="22"/>
          <w:u w:val="single"/>
          <w:lang w:val="ru-RU"/>
        </w:rPr>
        <w:t xml:space="preserve"> - </w:t>
      </w:r>
      <w:r w:rsidR="00C91F30" w:rsidRPr="00480AAD">
        <w:rPr>
          <w:rFonts w:eastAsia="Calibri"/>
          <w:b/>
          <w:bCs/>
          <w:sz w:val="22"/>
          <w:szCs w:val="22"/>
          <w:u w:val="single"/>
        </w:rPr>
        <w:t>OPM3</w:t>
      </w:r>
    </w:p>
    <w:p w:rsidR="00C91F30" w:rsidRPr="00163C35" w:rsidRDefault="00163C35" w:rsidP="00163C35">
      <w:pPr>
        <w:rPr>
          <w:rFonts w:eastAsia="Calibri"/>
          <w:b/>
          <w:bCs/>
          <w:sz w:val="22"/>
          <w:szCs w:val="22"/>
        </w:rPr>
      </w:pPr>
      <w:r w:rsidRPr="00163C35">
        <w:rPr>
          <w:rFonts w:eastAsia="Calibri"/>
          <w:sz w:val="22"/>
          <w:szCs w:val="22"/>
          <w:rtl/>
        </w:rPr>
        <w:t>הוא תקן</w:t>
      </w:r>
      <w:r w:rsidRPr="00163C35">
        <w:rPr>
          <w:rFonts w:eastAsia="Calibri"/>
          <w:sz w:val="22"/>
          <w:szCs w:val="22"/>
        </w:rPr>
        <w:t xml:space="preserve"> "best practice" </w:t>
      </w:r>
      <w:r w:rsidRPr="00163C35">
        <w:rPr>
          <w:rFonts w:eastAsia="Calibri"/>
          <w:sz w:val="22"/>
          <w:szCs w:val="22"/>
          <w:rtl/>
        </w:rPr>
        <w:t>עולמי מקובל להערכת ופיתוח יכולות בהוצאה לפועל של אסטרטגיה באמצעות פרויקטים דרך ניהול תיקי הפרויקט, ניהול תוכנה וניהול פרויקט</w:t>
      </w:r>
      <w:r w:rsidRPr="00163C35">
        <w:rPr>
          <w:rFonts w:eastAsia="Calibri"/>
          <w:sz w:val="22"/>
          <w:szCs w:val="22"/>
        </w:rPr>
        <w:t>.</w:t>
      </w:r>
      <w:r>
        <w:rPr>
          <w:rFonts w:eastAsia="Calibri" w:hint="cs"/>
          <w:b/>
          <w:bCs/>
          <w:sz w:val="22"/>
          <w:szCs w:val="22"/>
          <w:rtl/>
        </w:rPr>
        <w:t>(1998)</w:t>
      </w:r>
    </w:p>
    <w:p w:rsidR="00163C35" w:rsidRDefault="00163C35" w:rsidP="00163C35">
      <w:pPr>
        <w:bidi w:val="0"/>
        <w:jc w:val="right"/>
        <w:rPr>
          <w:rFonts w:eastAsia="Calibri"/>
          <w:sz w:val="22"/>
          <w:szCs w:val="22"/>
        </w:rPr>
      </w:pPr>
    </w:p>
    <w:p w:rsidR="00163C35" w:rsidRDefault="00163C35" w:rsidP="00163C35">
      <w:pPr>
        <w:bidi w:val="0"/>
        <w:jc w:val="right"/>
        <w:rPr>
          <w:rFonts w:ascii="Calibri" w:eastAsia="Calibri" w:hAnsi="Calibri" w:cs="Arial"/>
          <w:noProof/>
          <w:sz w:val="22"/>
          <w:szCs w:val="22"/>
          <w:rtl/>
        </w:rPr>
      </w:pPr>
    </w:p>
    <w:p w:rsidR="00163C35" w:rsidRDefault="00163C35" w:rsidP="00163C35">
      <w:pPr>
        <w:bidi w:val="0"/>
        <w:jc w:val="right"/>
        <w:rPr>
          <w:rFonts w:eastAsia="Calibri"/>
          <w:sz w:val="22"/>
          <w:szCs w:val="22"/>
        </w:rPr>
      </w:pPr>
    </w:p>
    <w:p w:rsidR="00163C35" w:rsidRPr="00480AAD" w:rsidRDefault="00163C35" w:rsidP="00163C35">
      <w:pPr>
        <w:bidi w:val="0"/>
        <w:jc w:val="center"/>
        <w:rPr>
          <w:rFonts w:eastAsia="Calibri"/>
          <w:sz w:val="22"/>
          <w:szCs w:val="22"/>
          <w:rtl/>
        </w:rPr>
      </w:pPr>
    </w:p>
    <w:p w:rsidR="00C91F30" w:rsidRPr="00480AAD" w:rsidRDefault="00C91F30" w:rsidP="00C91F30">
      <w:pPr>
        <w:bidi w:val="0"/>
        <w:jc w:val="right"/>
        <w:rPr>
          <w:rFonts w:eastAsia="Calibri"/>
          <w:b/>
          <w:bCs/>
          <w:sz w:val="22"/>
          <w:szCs w:val="22"/>
          <w:u w:val="single"/>
          <w:rtl/>
        </w:rPr>
      </w:pPr>
      <w:r w:rsidRPr="00480AAD">
        <w:rPr>
          <w:rFonts w:eastAsia="Calibri"/>
          <w:b/>
          <w:bCs/>
          <w:sz w:val="22"/>
          <w:szCs w:val="22"/>
          <w:u w:val="single"/>
          <w:rtl/>
        </w:rPr>
        <w:t>אחריות לאיכות</w:t>
      </w:r>
    </w:p>
    <w:p w:rsidR="00C91F30" w:rsidRPr="00480AAD" w:rsidRDefault="00C91F30" w:rsidP="001D1C03">
      <w:pPr>
        <w:numPr>
          <w:ilvl w:val="0"/>
          <w:numId w:val="31"/>
        </w:numPr>
        <w:tabs>
          <w:tab w:val="left" w:pos="9084"/>
        </w:tabs>
        <w:contextualSpacing/>
        <w:rPr>
          <w:rFonts w:eastAsia="Calibri"/>
          <w:sz w:val="22"/>
          <w:szCs w:val="22"/>
        </w:rPr>
      </w:pPr>
      <w:r w:rsidRPr="00480AAD">
        <w:rPr>
          <w:rFonts w:eastAsia="Calibri"/>
          <w:sz w:val="22"/>
          <w:szCs w:val="22"/>
          <w:rtl/>
        </w:rPr>
        <w:t>כל משתתף אחראי להבטיח את איכות התהליכים והתוצרים שלו.</w:t>
      </w:r>
    </w:p>
    <w:p w:rsidR="00C91F30" w:rsidRPr="00480AAD" w:rsidRDefault="00C91F30" w:rsidP="001D1C03">
      <w:pPr>
        <w:numPr>
          <w:ilvl w:val="0"/>
          <w:numId w:val="31"/>
        </w:numPr>
        <w:tabs>
          <w:tab w:val="left" w:pos="9084"/>
        </w:tabs>
        <w:contextualSpacing/>
        <w:rPr>
          <w:rFonts w:eastAsia="Calibri"/>
          <w:sz w:val="22"/>
          <w:szCs w:val="22"/>
        </w:rPr>
      </w:pPr>
      <w:r w:rsidRPr="00480AAD">
        <w:rPr>
          <w:rFonts w:eastAsia="Calibri"/>
          <w:sz w:val="22"/>
          <w:szCs w:val="22"/>
          <w:rtl/>
        </w:rPr>
        <w:t>איכות הפרויקט מוגדרת על ידי מנהל הפרויקט ולא על ידי מנהל האיכות</w:t>
      </w:r>
    </w:p>
    <w:p w:rsidR="00C91F30" w:rsidRPr="00480AAD" w:rsidRDefault="00C91F30" w:rsidP="001D1C03">
      <w:pPr>
        <w:numPr>
          <w:ilvl w:val="0"/>
          <w:numId w:val="31"/>
        </w:numPr>
        <w:tabs>
          <w:tab w:val="left" w:pos="9084"/>
        </w:tabs>
        <w:contextualSpacing/>
        <w:rPr>
          <w:rFonts w:eastAsia="Calibri"/>
          <w:sz w:val="22"/>
          <w:szCs w:val="22"/>
        </w:rPr>
      </w:pPr>
      <w:r w:rsidRPr="00480AAD">
        <w:rPr>
          <w:rFonts w:eastAsia="Calibri"/>
          <w:sz w:val="22"/>
          <w:szCs w:val="22"/>
          <w:rtl/>
        </w:rPr>
        <w:t>האחריות העיקרית על איכות היא על מנהל הפרויקט.</w:t>
      </w:r>
    </w:p>
    <w:p w:rsidR="00C91F30" w:rsidRDefault="00C91F30" w:rsidP="001D1C03">
      <w:pPr>
        <w:numPr>
          <w:ilvl w:val="0"/>
          <w:numId w:val="31"/>
        </w:numPr>
        <w:tabs>
          <w:tab w:val="left" w:pos="9084"/>
        </w:tabs>
        <w:contextualSpacing/>
        <w:rPr>
          <w:rFonts w:eastAsia="Calibri"/>
          <w:sz w:val="22"/>
          <w:szCs w:val="22"/>
        </w:rPr>
      </w:pPr>
      <w:r w:rsidRPr="00480AAD">
        <w:rPr>
          <w:rFonts w:eastAsia="Calibri"/>
          <w:sz w:val="22"/>
          <w:szCs w:val="22"/>
          <w:rtl/>
        </w:rPr>
        <w:t xml:space="preserve">מחלקת </w:t>
      </w:r>
      <w:r w:rsidRPr="00480AAD">
        <w:rPr>
          <w:rFonts w:eastAsia="Calibri"/>
          <w:sz w:val="22"/>
          <w:szCs w:val="22"/>
        </w:rPr>
        <w:t>QA</w:t>
      </w:r>
      <w:r w:rsidRPr="00480AAD">
        <w:rPr>
          <w:rFonts w:eastAsia="Calibri"/>
          <w:sz w:val="22"/>
          <w:szCs w:val="22"/>
          <w:rtl/>
        </w:rPr>
        <w:t xml:space="preserve"> </w:t>
      </w:r>
      <w:r w:rsidRPr="00480AAD">
        <w:rPr>
          <w:rFonts w:eastAsia="Calibri"/>
          <w:sz w:val="22"/>
          <w:szCs w:val="22"/>
        </w:rPr>
        <w:t xml:space="preserve"> </w:t>
      </w:r>
      <w:r w:rsidRPr="00480AAD">
        <w:rPr>
          <w:rFonts w:eastAsia="Calibri"/>
          <w:sz w:val="22"/>
          <w:szCs w:val="22"/>
          <w:rtl/>
        </w:rPr>
        <w:t>יכולה לספק משאבים, ידע, מתקנים וכו '.</w:t>
      </w:r>
    </w:p>
    <w:p w:rsidR="002E49BA" w:rsidRPr="002E49BA" w:rsidRDefault="002E49BA" w:rsidP="002E49BA">
      <w:pPr>
        <w:tabs>
          <w:tab w:val="left" w:pos="9084"/>
        </w:tabs>
        <w:contextualSpacing/>
        <w:rPr>
          <w:rFonts w:eastAsia="Calibri"/>
          <w:b/>
          <w:bCs/>
          <w:sz w:val="22"/>
          <w:szCs w:val="22"/>
          <w:u w:val="single"/>
        </w:rPr>
      </w:pPr>
      <w:r>
        <w:rPr>
          <w:rFonts w:eastAsia="Calibri" w:hint="cs"/>
          <w:b/>
          <w:bCs/>
          <w:sz w:val="22"/>
          <w:szCs w:val="22"/>
          <w:u w:val="single"/>
          <w:rtl/>
        </w:rPr>
        <w:t>תכנון ניהול האיכות</w:t>
      </w:r>
    </w:p>
    <w:p w:rsidR="00163C35" w:rsidRDefault="00163C35" w:rsidP="00163C35">
      <w:pPr>
        <w:tabs>
          <w:tab w:val="left" w:pos="9084"/>
        </w:tabs>
        <w:ind w:left="360"/>
        <w:contextualSpacing/>
        <w:rPr>
          <w:rFonts w:eastAsia="Calibri"/>
          <w:sz w:val="22"/>
          <w:szCs w:val="22"/>
          <w:rtl/>
        </w:rPr>
      </w:pPr>
    </w:p>
    <w:tbl>
      <w:tblPr>
        <w:tblStyle w:val="a5"/>
        <w:tblW w:w="0" w:type="auto"/>
        <w:tblLook w:val="0420" w:firstRow="1" w:lastRow="0" w:firstColumn="0" w:lastColumn="0" w:noHBand="0" w:noVBand="1"/>
      </w:tblPr>
      <w:tblGrid>
        <w:gridCol w:w="2467"/>
        <w:gridCol w:w="2943"/>
        <w:gridCol w:w="2886"/>
      </w:tblGrid>
      <w:tr w:rsidR="00163C35" w:rsidRPr="00163C35" w:rsidTr="002E49BA">
        <w:trPr>
          <w:trHeight w:val="56"/>
        </w:trPr>
        <w:tc>
          <w:tcPr>
            <w:tcW w:w="0" w:type="auto"/>
            <w:hideMark/>
          </w:tcPr>
          <w:p w:rsidR="00163C35" w:rsidRPr="00163C35" w:rsidRDefault="00163C35" w:rsidP="00163C35">
            <w:pPr>
              <w:tabs>
                <w:tab w:val="left" w:pos="9084"/>
              </w:tabs>
              <w:spacing w:after="160" w:line="259" w:lineRule="auto"/>
              <w:ind w:left="360"/>
              <w:contextualSpacing/>
              <w:rPr>
                <w:rFonts w:eastAsia="Calibri"/>
                <w:sz w:val="22"/>
                <w:szCs w:val="22"/>
              </w:rPr>
            </w:pPr>
            <w:r w:rsidRPr="00163C35">
              <w:rPr>
                <w:rFonts w:eastAsia="Calibri"/>
                <w:b/>
                <w:bCs/>
                <w:sz w:val="22"/>
                <w:szCs w:val="22"/>
                <w:rtl/>
              </w:rPr>
              <w:t>תפוקות</w:t>
            </w:r>
          </w:p>
        </w:tc>
        <w:tc>
          <w:tcPr>
            <w:tcW w:w="0" w:type="auto"/>
            <w:hideMark/>
          </w:tcPr>
          <w:p w:rsidR="00163C35" w:rsidRPr="00163C35" w:rsidRDefault="00163C35" w:rsidP="00163C35">
            <w:pPr>
              <w:tabs>
                <w:tab w:val="left" w:pos="9084"/>
              </w:tabs>
              <w:spacing w:after="160" w:line="259" w:lineRule="auto"/>
              <w:ind w:left="360"/>
              <w:contextualSpacing/>
              <w:rPr>
                <w:rFonts w:eastAsia="Calibri"/>
                <w:sz w:val="22"/>
                <w:szCs w:val="22"/>
                <w:rtl/>
              </w:rPr>
            </w:pPr>
            <w:r w:rsidRPr="00163C35">
              <w:rPr>
                <w:rFonts w:eastAsia="Calibri"/>
                <w:b/>
                <w:bCs/>
                <w:sz w:val="22"/>
                <w:szCs w:val="22"/>
                <w:rtl/>
              </w:rPr>
              <w:t>כלים &amp; שיטות</w:t>
            </w:r>
          </w:p>
        </w:tc>
        <w:tc>
          <w:tcPr>
            <w:tcW w:w="0" w:type="auto"/>
            <w:hideMark/>
          </w:tcPr>
          <w:p w:rsidR="00163C35" w:rsidRPr="00163C35" w:rsidRDefault="00163C35" w:rsidP="00163C35">
            <w:pPr>
              <w:tabs>
                <w:tab w:val="left" w:pos="9084"/>
              </w:tabs>
              <w:spacing w:after="160" w:line="259" w:lineRule="auto"/>
              <w:ind w:left="360"/>
              <w:contextualSpacing/>
              <w:rPr>
                <w:rFonts w:eastAsia="Calibri"/>
                <w:sz w:val="22"/>
                <w:szCs w:val="22"/>
                <w:rtl/>
              </w:rPr>
            </w:pPr>
            <w:r w:rsidRPr="00163C35">
              <w:rPr>
                <w:rFonts w:eastAsia="Calibri"/>
                <w:b/>
                <w:bCs/>
                <w:sz w:val="22"/>
                <w:szCs w:val="22"/>
                <w:rtl/>
              </w:rPr>
              <w:t>תשומות</w:t>
            </w:r>
          </w:p>
        </w:tc>
      </w:tr>
      <w:tr w:rsidR="00163C35" w:rsidRPr="00163C35" w:rsidTr="002E49BA">
        <w:trPr>
          <w:trHeight w:val="56"/>
        </w:trPr>
        <w:tc>
          <w:tcPr>
            <w:tcW w:w="0" w:type="auto"/>
            <w:hideMark/>
          </w:tcPr>
          <w:p w:rsidR="00163C35" w:rsidRPr="00163C35" w:rsidRDefault="00163C35" w:rsidP="00163C35">
            <w:pPr>
              <w:tabs>
                <w:tab w:val="left" w:pos="9084"/>
              </w:tabs>
              <w:spacing w:after="160" w:line="259" w:lineRule="auto"/>
              <w:ind w:left="360"/>
              <w:contextualSpacing/>
              <w:rPr>
                <w:rFonts w:eastAsia="Calibri"/>
                <w:sz w:val="22"/>
                <w:szCs w:val="22"/>
                <w:rtl/>
              </w:rPr>
            </w:pPr>
            <w:r w:rsidRPr="00163C35">
              <w:rPr>
                <w:rFonts w:eastAsia="Calibri"/>
                <w:sz w:val="22"/>
                <w:szCs w:val="22"/>
                <w:rtl/>
              </w:rPr>
              <w:t>1. תוכנית ניהול האיכות</w:t>
            </w:r>
          </w:p>
        </w:tc>
        <w:tc>
          <w:tcPr>
            <w:tcW w:w="0" w:type="auto"/>
            <w:hideMark/>
          </w:tcPr>
          <w:p w:rsidR="00163C35" w:rsidRPr="00163C35" w:rsidRDefault="00163C35" w:rsidP="00163C35">
            <w:pPr>
              <w:tabs>
                <w:tab w:val="left" w:pos="9084"/>
              </w:tabs>
              <w:spacing w:after="160" w:line="259" w:lineRule="auto"/>
              <w:ind w:left="360"/>
              <w:contextualSpacing/>
              <w:rPr>
                <w:rFonts w:eastAsia="Calibri"/>
                <w:sz w:val="22"/>
                <w:szCs w:val="22"/>
                <w:rtl/>
              </w:rPr>
            </w:pPr>
            <w:r w:rsidRPr="00163C35">
              <w:rPr>
                <w:rFonts w:eastAsia="Calibri"/>
                <w:sz w:val="22"/>
                <w:szCs w:val="22"/>
                <w:rtl/>
              </w:rPr>
              <w:t>1. ניתוח עלות תועלת</w:t>
            </w:r>
          </w:p>
        </w:tc>
        <w:tc>
          <w:tcPr>
            <w:tcW w:w="0" w:type="auto"/>
            <w:hideMark/>
          </w:tcPr>
          <w:p w:rsidR="00163C35" w:rsidRPr="00163C35" w:rsidRDefault="00163C35" w:rsidP="00163C35">
            <w:pPr>
              <w:tabs>
                <w:tab w:val="left" w:pos="9084"/>
              </w:tabs>
              <w:spacing w:after="160" w:line="259" w:lineRule="auto"/>
              <w:ind w:left="360"/>
              <w:contextualSpacing/>
              <w:rPr>
                <w:rFonts w:eastAsia="Calibri"/>
                <w:sz w:val="22"/>
                <w:szCs w:val="22"/>
                <w:rtl/>
              </w:rPr>
            </w:pPr>
            <w:r w:rsidRPr="00163C35">
              <w:rPr>
                <w:rFonts w:eastAsia="Calibri"/>
                <w:sz w:val="22"/>
                <w:szCs w:val="22"/>
                <w:rtl/>
              </w:rPr>
              <w:t>1. תוכנית ניהול פרויקט</w:t>
            </w:r>
          </w:p>
        </w:tc>
      </w:tr>
      <w:tr w:rsidR="00163C35" w:rsidRPr="00163C35" w:rsidTr="002E49BA">
        <w:trPr>
          <w:trHeight w:val="56"/>
        </w:trPr>
        <w:tc>
          <w:tcPr>
            <w:tcW w:w="0" w:type="auto"/>
            <w:hideMark/>
          </w:tcPr>
          <w:p w:rsidR="00163C35" w:rsidRPr="00163C35" w:rsidRDefault="00163C35" w:rsidP="00163C35">
            <w:pPr>
              <w:tabs>
                <w:tab w:val="left" w:pos="9084"/>
              </w:tabs>
              <w:spacing w:after="160" w:line="259" w:lineRule="auto"/>
              <w:ind w:left="360"/>
              <w:contextualSpacing/>
              <w:rPr>
                <w:rFonts w:eastAsia="Calibri"/>
                <w:sz w:val="22"/>
                <w:szCs w:val="22"/>
                <w:rtl/>
              </w:rPr>
            </w:pPr>
            <w:r w:rsidRPr="00163C35">
              <w:rPr>
                <w:rFonts w:eastAsia="Calibri"/>
                <w:sz w:val="22"/>
                <w:szCs w:val="22"/>
                <w:rtl/>
              </w:rPr>
              <w:t>2. תוכנית שיפור תהליכים</w:t>
            </w:r>
          </w:p>
        </w:tc>
        <w:tc>
          <w:tcPr>
            <w:tcW w:w="0" w:type="auto"/>
            <w:hideMark/>
          </w:tcPr>
          <w:p w:rsidR="00163C35" w:rsidRPr="00163C35" w:rsidRDefault="00163C35" w:rsidP="00163C35">
            <w:pPr>
              <w:tabs>
                <w:tab w:val="left" w:pos="9084"/>
              </w:tabs>
              <w:spacing w:after="160" w:line="259" w:lineRule="auto"/>
              <w:ind w:left="360"/>
              <w:contextualSpacing/>
              <w:rPr>
                <w:rFonts w:eastAsia="Calibri"/>
                <w:sz w:val="22"/>
                <w:szCs w:val="22"/>
                <w:rtl/>
              </w:rPr>
            </w:pPr>
            <w:r w:rsidRPr="00163C35">
              <w:rPr>
                <w:rFonts w:eastAsia="Calibri"/>
                <w:sz w:val="22"/>
                <w:szCs w:val="22"/>
                <w:rtl/>
              </w:rPr>
              <w:t>2. עלות האיכות</w:t>
            </w:r>
          </w:p>
        </w:tc>
        <w:tc>
          <w:tcPr>
            <w:tcW w:w="0" w:type="auto"/>
            <w:hideMark/>
          </w:tcPr>
          <w:p w:rsidR="00163C35" w:rsidRPr="00163C35" w:rsidRDefault="00163C35" w:rsidP="00163C35">
            <w:pPr>
              <w:tabs>
                <w:tab w:val="left" w:pos="9084"/>
              </w:tabs>
              <w:spacing w:after="160" w:line="259" w:lineRule="auto"/>
              <w:ind w:left="360"/>
              <w:contextualSpacing/>
              <w:rPr>
                <w:rFonts w:eastAsia="Calibri"/>
                <w:sz w:val="22"/>
                <w:szCs w:val="22"/>
                <w:rtl/>
              </w:rPr>
            </w:pPr>
            <w:r w:rsidRPr="00163C35">
              <w:rPr>
                <w:rFonts w:eastAsia="Calibri"/>
                <w:sz w:val="22"/>
                <w:szCs w:val="22"/>
                <w:rtl/>
              </w:rPr>
              <w:t>2. רשימת בעלי עניין</w:t>
            </w:r>
          </w:p>
        </w:tc>
      </w:tr>
      <w:tr w:rsidR="00163C35" w:rsidRPr="00163C35" w:rsidTr="002E49BA">
        <w:trPr>
          <w:trHeight w:val="56"/>
        </w:trPr>
        <w:tc>
          <w:tcPr>
            <w:tcW w:w="0" w:type="auto"/>
            <w:hideMark/>
          </w:tcPr>
          <w:p w:rsidR="00163C35" w:rsidRPr="00163C35" w:rsidRDefault="00163C35" w:rsidP="00163C35">
            <w:pPr>
              <w:tabs>
                <w:tab w:val="left" w:pos="9084"/>
              </w:tabs>
              <w:spacing w:after="160" w:line="259" w:lineRule="auto"/>
              <w:ind w:left="360"/>
              <w:contextualSpacing/>
              <w:rPr>
                <w:rFonts w:eastAsia="Calibri"/>
                <w:sz w:val="22"/>
                <w:szCs w:val="22"/>
                <w:rtl/>
              </w:rPr>
            </w:pPr>
            <w:r w:rsidRPr="00163C35">
              <w:rPr>
                <w:rFonts w:eastAsia="Calibri"/>
                <w:sz w:val="22"/>
                <w:szCs w:val="22"/>
                <w:rtl/>
              </w:rPr>
              <w:t>3. מדדי איכות</w:t>
            </w:r>
          </w:p>
        </w:tc>
        <w:tc>
          <w:tcPr>
            <w:tcW w:w="0" w:type="auto"/>
            <w:hideMark/>
          </w:tcPr>
          <w:p w:rsidR="00163C35" w:rsidRPr="00163C35" w:rsidRDefault="00163C35" w:rsidP="00163C35">
            <w:pPr>
              <w:tabs>
                <w:tab w:val="left" w:pos="9084"/>
              </w:tabs>
              <w:spacing w:after="160" w:line="259" w:lineRule="auto"/>
              <w:ind w:left="360"/>
              <w:contextualSpacing/>
              <w:rPr>
                <w:rFonts w:eastAsia="Calibri"/>
                <w:sz w:val="22"/>
                <w:szCs w:val="22"/>
                <w:rtl/>
              </w:rPr>
            </w:pPr>
            <w:r w:rsidRPr="00163C35">
              <w:rPr>
                <w:rFonts w:eastAsia="Calibri"/>
                <w:sz w:val="22"/>
                <w:szCs w:val="22"/>
                <w:rtl/>
              </w:rPr>
              <w:t>3. שבעת כלי האיכות הבסיסיים</w:t>
            </w:r>
          </w:p>
        </w:tc>
        <w:tc>
          <w:tcPr>
            <w:tcW w:w="0" w:type="auto"/>
            <w:hideMark/>
          </w:tcPr>
          <w:p w:rsidR="00163C35" w:rsidRPr="00163C35" w:rsidRDefault="00163C35" w:rsidP="00163C35">
            <w:pPr>
              <w:tabs>
                <w:tab w:val="left" w:pos="9084"/>
              </w:tabs>
              <w:spacing w:after="160" w:line="259" w:lineRule="auto"/>
              <w:ind w:left="360"/>
              <w:contextualSpacing/>
              <w:rPr>
                <w:rFonts w:eastAsia="Calibri"/>
                <w:sz w:val="22"/>
                <w:szCs w:val="22"/>
                <w:rtl/>
              </w:rPr>
            </w:pPr>
            <w:r w:rsidRPr="00163C35">
              <w:rPr>
                <w:rFonts w:eastAsia="Calibri"/>
                <w:sz w:val="22"/>
                <w:szCs w:val="22"/>
                <w:rtl/>
              </w:rPr>
              <w:t>3. רשימת סיכונים</w:t>
            </w:r>
          </w:p>
        </w:tc>
      </w:tr>
      <w:tr w:rsidR="00163C35" w:rsidRPr="00163C35" w:rsidTr="002E49BA">
        <w:trPr>
          <w:trHeight w:val="56"/>
        </w:trPr>
        <w:tc>
          <w:tcPr>
            <w:tcW w:w="0" w:type="auto"/>
            <w:hideMark/>
          </w:tcPr>
          <w:p w:rsidR="00163C35" w:rsidRPr="00163C35" w:rsidRDefault="00163C35" w:rsidP="00163C35">
            <w:pPr>
              <w:tabs>
                <w:tab w:val="left" w:pos="9084"/>
              </w:tabs>
              <w:spacing w:after="160" w:line="259" w:lineRule="auto"/>
              <w:ind w:left="360"/>
              <w:contextualSpacing/>
              <w:rPr>
                <w:rFonts w:eastAsia="Calibri"/>
                <w:sz w:val="22"/>
                <w:szCs w:val="22"/>
                <w:rtl/>
              </w:rPr>
            </w:pPr>
            <w:r w:rsidRPr="00163C35">
              <w:rPr>
                <w:rFonts w:eastAsia="Calibri"/>
                <w:sz w:val="22"/>
                <w:szCs w:val="22"/>
                <w:rtl/>
              </w:rPr>
              <w:t>4. רשימת תיוג לאיכות</w:t>
            </w:r>
          </w:p>
        </w:tc>
        <w:tc>
          <w:tcPr>
            <w:tcW w:w="0" w:type="auto"/>
            <w:hideMark/>
          </w:tcPr>
          <w:p w:rsidR="00163C35" w:rsidRPr="00163C35" w:rsidRDefault="00163C35" w:rsidP="00163C35">
            <w:pPr>
              <w:tabs>
                <w:tab w:val="left" w:pos="9084"/>
              </w:tabs>
              <w:spacing w:after="160" w:line="259" w:lineRule="auto"/>
              <w:ind w:left="360"/>
              <w:contextualSpacing/>
              <w:rPr>
                <w:rFonts w:eastAsia="Calibri"/>
                <w:sz w:val="22"/>
                <w:szCs w:val="22"/>
                <w:rtl/>
              </w:rPr>
            </w:pPr>
            <w:r w:rsidRPr="00163C35">
              <w:rPr>
                <w:rFonts w:eastAsia="Calibri"/>
                <w:sz w:val="22"/>
                <w:szCs w:val="22"/>
                <w:rtl/>
              </w:rPr>
              <w:t xml:space="preserve">4. </w:t>
            </w:r>
            <w:r w:rsidRPr="00163C35">
              <w:rPr>
                <w:rFonts w:eastAsia="Calibri"/>
                <w:sz w:val="22"/>
                <w:szCs w:val="22"/>
              </w:rPr>
              <w:t>Benchmarking</w:t>
            </w:r>
          </w:p>
        </w:tc>
        <w:tc>
          <w:tcPr>
            <w:tcW w:w="0" w:type="auto"/>
            <w:hideMark/>
          </w:tcPr>
          <w:p w:rsidR="00163C35" w:rsidRPr="00163C35" w:rsidRDefault="00163C35" w:rsidP="00163C35">
            <w:pPr>
              <w:tabs>
                <w:tab w:val="left" w:pos="9084"/>
              </w:tabs>
              <w:spacing w:after="160" w:line="259" w:lineRule="auto"/>
              <w:ind w:left="360"/>
              <w:contextualSpacing/>
              <w:rPr>
                <w:rFonts w:eastAsia="Calibri"/>
                <w:sz w:val="22"/>
                <w:szCs w:val="22"/>
                <w:rtl/>
              </w:rPr>
            </w:pPr>
            <w:r w:rsidRPr="00163C35">
              <w:rPr>
                <w:rFonts w:eastAsia="Calibri"/>
                <w:sz w:val="22"/>
                <w:szCs w:val="22"/>
                <w:rtl/>
              </w:rPr>
              <w:t>4. תיעוד דרישות</w:t>
            </w:r>
          </w:p>
        </w:tc>
      </w:tr>
      <w:tr w:rsidR="00163C35" w:rsidRPr="00163C35" w:rsidTr="002E49BA">
        <w:trPr>
          <w:trHeight w:val="56"/>
        </w:trPr>
        <w:tc>
          <w:tcPr>
            <w:tcW w:w="0" w:type="auto"/>
            <w:hideMark/>
          </w:tcPr>
          <w:p w:rsidR="00163C35" w:rsidRPr="00163C35" w:rsidRDefault="00163C35" w:rsidP="00163C35">
            <w:pPr>
              <w:tabs>
                <w:tab w:val="left" w:pos="9084"/>
              </w:tabs>
              <w:spacing w:after="160" w:line="259" w:lineRule="auto"/>
              <w:ind w:left="360"/>
              <w:contextualSpacing/>
              <w:rPr>
                <w:rFonts w:eastAsia="Calibri"/>
                <w:sz w:val="22"/>
                <w:szCs w:val="22"/>
                <w:rtl/>
              </w:rPr>
            </w:pPr>
            <w:r w:rsidRPr="00163C35">
              <w:rPr>
                <w:rFonts w:eastAsia="Calibri"/>
                <w:sz w:val="22"/>
                <w:szCs w:val="22"/>
                <w:rtl/>
              </w:rPr>
              <w:t>5. עדכון מסמך פרויקט</w:t>
            </w:r>
          </w:p>
        </w:tc>
        <w:tc>
          <w:tcPr>
            <w:tcW w:w="0" w:type="auto"/>
            <w:hideMark/>
          </w:tcPr>
          <w:p w:rsidR="00163C35" w:rsidRPr="00163C35" w:rsidRDefault="00163C35" w:rsidP="00163C35">
            <w:pPr>
              <w:tabs>
                <w:tab w:val="left" w:pos="9084"/>
              </w:tabs>
              <w:spacing w:after="160" w:line="259" w:lineRule="auto"/>
              <w:ind w:left="360"/>
              <w:contextualSpacing/>
              <w:rPr>
                <w:rFonts w:eastAsia="Calibri"/>
                <w:sz w:val="22"/>
                <w:szCs w:val="22"/>
                <w:rtl/>
              </w:rPr>
            </w:pPr>
            <w:r w:rsidRPr="00163C35">
              <w:rPr>
                <w:rFonts w:eastAsia="Calibri"/>
                <w:sz w:val="22"/>
                <w:szCs w:val="22"/>
                <w:rtl/>
              </w:rPr>
              <w:t>5. תכנון ניסויים</w:t>
            </w:r>
          </w:p>
        </w:tc>
        <w:tc>
          <w:tcPr>
            <w:tcW w:w="0" w:type="auto"/>
            <w:hideMark/>
          </w:tcPr>
          <w:p w:rsidR="00163C35" w:rsidRPr="00163C35" w:rsidRDefault="00163C35" w:rsidP="00163C35">
            <w:pPr>
              <w:tabs>
                <w:tab w:val="left" w:pos="9084"/>
              </w:tabs>
              <w:spacing w:after="160" w:line="259" w:lineRule="auto"/>
              <w:ind w:left="360"/>
              <w:contextualSpacing/>
              <w:rPr>
                <w:rFonts w:eastAsia="Calibri"/>
                <w:sz w:val="22"/>
                <w:szCs w:val="22"/>
                <w:rtl/>
              </w:rPr>
            </w:pPr>
            <w:r w:rsidRPr="00163C35">
              <w:rPr>
                <w:rFonts w:eastAsia="Calibri"/>
                <w:sz w:val="22"/>
                <w:szCs w:val="22"/>
                <w:rtl/>
              </w:rPr>
              <w:t>5. גורמים סביבתיים של הארגון</w:t>
            </w:r>
          </w:p>
        </w:tc>
      </w:tr>
      <w:tr w:rsidR="00163C35" w:rsidRPr="00163C35" w:rsidTr="002E49BA">
        <w:trPr>
          <w:trHeight w:val="56"/>
        </w:trPr>
        <w:tc>
          <w:tcPr>
            <w:tcW w:w="0" w:type="auto"/>
            <w:hideMark/>
          </w:tcPr>
          <w:p w:rsidR="00163C35" w:rsidRPr="00163C35" w:rsidRDefault="00163C35" w:rsidP="00163C35">
            <w:pPr>
              <w:tabs>
                <w:tab w:val="left" w:pos="9084"/>
              </w:tabs>
              <w:spacing w:after="160" w:line="259" w:lineRule="auto"/>
              <w:ind w:left="360"/>
              <w:contextualSpacing/>
              <w:rPr>
                <w:rFonts w:eastAsia="Calibri"/>
                <w:sz w:val="22"/>
                <w:szCs w:val="22"/>
                <w:rtl/>
              </w:rPr>
            </w:pPr>
          </w:p>
        </w:tc>
        <w:tc>
          <w:tcPr>
            <w:tcW w:w="0" w:type="auto"/>
            <w:hideMark/>
          </w:tcPr>
          <w:p w:rsidR="00163C35" w:rsidRPr="00163C35" w:rsidRDefault="00163C35" w:rsidP="00163C35">
            <w:pPr>
              <w:tabs>
                <w:tab w:val="left" w:pos="9084"/>
              </w:tabs>
              <w:spacing w:after="160" w:line="259" w:lineRule="auto"/>
              <w:ind w:left="360"/>
              <w:contextualSpacing/>
              <w:rPr>
                <w:rFonts w:eastAsia="Calibri"/>
                <w:sz w:val="22"/>
                <w:szCs w:val="22"/>
              </w:rPr>
            </w:pPr>
            <w:r w:rsidRPr="00163C35">
              <w:rPr>
                <w:rFonts w:eastAsia="Calibri"/>
                <w:sz w:val="22"/>
                <w:szCs w:val="22"/>
                <w:rtl/>
              </w:rPr>
              <w:t>6. דגימה סטטיסטית</w:t>
            </w:r>
          </w:p>
        </w:tc>
        <w:tc>
          <w:tcPr>
            <w:tcW w:w="0" w:type="auto"/>
            <w:hideMark/>
          </w:tcPr>
          <w:p w:rsidR="00163C35" w:rsidRPr="00163C35" w:rsidRDefault="00163C35" w:rsidP="00163C35">
            <w:pPr>
              <w:tabs>
                <w:tab w:val="left" w:pos="9084"/>
              </w:tabs>
              <w:spacing w:after="160" w:line="259" w:lineRule="auto"/>
              <w:ind w:left="360"/>
              <w:contextualSpacing/>
              <w:rPr>
                <w:rFonts w:eastAsia="Calibri"/>
                <w:sz w:val="22"/>
                <w:szCs w:val="22"/>
                <w:rtl/>
              </w:rPr>
            </w:pPr>
            <w:r w:rsidRPr="00163C35">
              <w:rPr>
                <w:rFonts w:eastAsia="Calibri"/>
                <w:sz w:val="22"/>
                <w:szCs w:val="22"/>
                <w:rtl/>
              </w:rPr>
              <w:t>6. נכסי תהליכים ארגוניים</w:t>
            </w:r>
          </w:p>
        </w:tc>
      </w:tr>
      <w:tr w:rsidR="00163C35" w:rsidRPr="00163C35" w:rsidTr="002E49BA">
        <w:trPr>
          <w:trHeight w:val="56"/>
        </w:trPr>
        <w:tc>
          <w:tcPr>
            <w:tcW w:w="0" w:type="auto"/>
            <w:hideMark/>
          </w:tcPr>
          <w:p w:rsidR="00163C35" w:rsidRPr="00163C35" w:rsidRDefault="00163C35" w:rsidP="00163C35">
            <w:pPr>
              <w:tabs>
                <w:tab w:val="left" w:pos="9084"/>
              </w:tabs>
              <w:spacing w:after="160" w:line="259" w:lineRule="auto"/>
              <w:ind w:left="360"/>
              <w:contextualSpacing/>
              <w:rPr>
                <w:rFonts w:eastAsia="Calibri"/>
                <w:sz w:val="22"/>
                <w:szCs w:val="22"/>
                <w:rtl/>
              </w:rPr>
            </w:pPr>
          </w:p>
        </w:tc>
        <w:tc>
          <w:tcPr>
            <w:tcW w:w="0" w:type="auto"/>
            <w:hideMark/>
          </w:tcPr>
          <w:p w:rsidR="00163C35" w:rsidRPr="00163C35" w:rsidRDefault="00163C35" w:rsidP="00163C35">
            <w:pPr>
              <w:tabs>
                <w:tab w:val="left" w:pos="9084"/>
              </w:tabs>
              <w:spacing w:after="160" w:line="259" w:lineRule="auto"/>
              <w:ind w:left="360"/>
              <w:contextualSpacing/>
              <w:rPr>
                <w:rFonts w:eastAsia="Calibri"/>
                <w:sz w:val="22"/>
                <w:szCs w:val="22"/>
              </w:rPr>
            </w:pPr>
            <w:r w:rsidRPr="00163C35">
              <w:rPr>
                <w:rFonts w:eastAsia="Calibri"/>
                <w:sz w:val="22"/>
                <w:szCs w:val="22"/>
                <w:rtl/>
              </w:rPr>
              <w:t>7. כלים נוספים לתכנון האיכות</w:t>
            </w:r>
          </w:p>
        </w:tc>
        <w:tc>
          <w:tcPr>
            <w:tcW w:w="0" w:type="auto"/>
            <w:hideMark/>
          </w:tcPr>
          <w:p w:rsidR="00163C35" w:rsidRPr="00163C35" w:rsidRDefault="00163C35" w:rsidP="00163C35">
            <w:pPr>
              <w:tabs>
                <w:tab w:val="left" w:pos="9084"/>
              </w:tabs>
              <w:spacing w:after="160" w:line="259" w:lineRule="auto"/>
              <w:ind w:left="360"/>
              <w:contextualSpacing/>
              <w:rPr>
                <w:rFonts w:eastAsia="Calibri"/>
                <w:sz w:val="22"/>
                <w:szCs w:val="22"/>
                <w:rtl/>
              </w:rPr>
            </w:pPr>
          </w:p>
        </w:tc>
      </w:tr>
      <w:tr w:rsidR="00163C35" w:rsidRPr="00163C35" w:rsidTr="002E49BA">
        <w:trPr>
          <w:trHeight w:val="56"/>
        </w:trPr>
        <w:tc>
          <w:tcPr>
            <w:tcW w:w="0" w:type="auto"/>
            <w:hideMark/>
          </w:tcPr>
          <w:p w:rsidR="00163C35" w:rsidRPr="00163C35" w:rsidRDefault="00163C35" w:rsidP="00163C35">
            <w:pPr>
              <w:tabs>
                <w:tab w:val="left" w:pos="9084"/>
              </w:tabs>
              <w:spacing w:after="160" w:line="259" w:lineRule="auto"/>
              <w:ind w:left="360"/>
              <w:contextualSpacing/>
              <w:rPr>
                <w:rFonts w:eastAsia="Calibri"/>
                <w:sz w:val="22"/>
                <w:szCs w:val="22"/>
              </w:rPr>
            </w:pPr>
          </w:p>
        </w:tc>
        <w:tc>
          <w:tcPr>
            <w:tcW w:w="0" w:type="auto"/>
            <w:hideMark/>
          </w:tcPr>
          <w:p w:rsidR="00163C35" w:rsidRPr="00163C35" w:rsidRDefault="00163C35" w:rsidP="00163C35">
            <w:pPr>
              <w:tabs>
                <w:tab w:val="left" w:pos="9084"/>
              </w:tabs>
              <w:spacing w:after="160" w:line="259" w:lineRule="auto"/>
              <w:ind w:left="360"/>
              <w:contextualSpacing/>
              <w:rPr>
                <w:rFonts w:eastAsia="Calibri"/>
                <w:sz w:val="22"/>
                <w:szCs w:val="22"/>
              </w:rPr>
            </w:pPr>
            <w:r w:rsidRPr="00163C35">
              <w:rPr>
                <w:rFonts w:eastAsia="Calibri"/>
                <w:sz w:val="22"/>
                <w:szCs w:val="22"/>
                <w:rtl/>
              </w:rPr>
              <w:t>8. פגישות</w:t>
            </w:r>
          </w:p>
        </w:tc>
        <w:tc>
          <w:tcPr>
            <w:tcW w:w="0" w:type="auto"/>
            <w:hideMark/>
          </w:tcPr>
          <w:p w:rsidR="00163C35" w:rsidRPr="00163C35" w:rsidRDefault="00163C35" w:rsidP="00163C35">
            <w:pPr>
              <w:tabs>
                <w:tab w:val="left" w:pos="9084"/>
              </w:tabs>
              <w:spacing w:after="160" w:line="259" w:lineRule="auto"/>
              <w:ind w:left="360"/>
              <w:contextualSpacing/>
              <w:rPr>
                <w:rFonts w:eastAsia="Calibri"/>
                <w:sz w:val="22"/>
                <w:szCs w:val="22"/>
                <w:rtl/>
              </w:rPr>
            </w:pPr>
          </w:p>
        </w:tc>
      </w:tr>
    </w:tbl>
    <w:p w:rsidR="001B0B96" w:rsidRDefault="001B0B96" w:rsidP="00163C35">
      <w:pPr>
        <w:tabs>
          <w:tab w:val="left" w:pos="9084"/>
        </w:tabs>
        <w:ind w:left="360"/>
        <w:contextualSpacing/>
        <w:rPr>
          <w:rFonts w:eastAsia="Calibri"/>
          <w:sz w:val="22"/>
          <w:szCs w:val="22"/>
          <w:rtl/>
        </w:rPr>
      </w:pPr>
    </w:p>
    <w:p w:rsidR="001B0B96" w:rsidRDefault="001B0B96">
      <w:pPr>
        <w:bidi w:val="0"/>
        <w:rPr>
          <w:rFonts w:eastAsia="Calibri"/>
          <w:sz w:val="22"/>
          <w:szCs w:val="22"/>
          <w:rtl/>
        </w:rPr>
      </w:pPr>
      <w:r>
        <w:rPr>
          <w:rFonts w:eastAsia="Calibri"/>
          <w:sz w:val="22"/>
          <w:szCs w:val="22"/>
          <w:rtl/>
        </w:rPr>
        <w:br w:type="page"/>
      </w:r>
    </w:p>
    <w:p w:rsidR="001B0B96" w:rsidRPr="00480AAD" w:rsidRDefault="001B0B96" w:rsidP="00163C35">
      <w:pPr>
        <w:tabs>
          <w:tab w:val="left" w:pos="9084"/>
        </w:tabs>
        <w:ind w:left="360"/>
        <w:contextualSpacing/>
        <w:rPr>
          <w:rFonts w:eastAsia="Calibri"/>
          <w:sz w:val="22"/>
          <w:szCs w:val="22"/>
        </w:rPr>
      </w:pPr>
    </w:p>
    <w:p w:rsidR="00C91F30" w:rsidRPr="00480AAD" w:rsidRDefault="00C91F30" w:rsidP="00C91F30">
      <w:pPr>
        <w:tabs>
          <w:tab w:val="left" w:pos="9084"/>
        </w:tabs>
        <w:bidi w:val="0"/>
        <w:jc w:val="right"/>
        <w:rPr>
          <w:rFonts w:eastAsia="Calibri"/>
          <w:b/>
          <w:bCs/>
          <w:sz w:val="22"/>
          <w:szCs w:val="22"/>
          <w:u w:val="single"/>
          <w:rtl/>
        </w:rPr>
      </w:pPr>
      <w:r w:rsidRPr="00480AAD">
        <w:rPr>
          <w:rFonts w:eastAsia="Calibri"/>
          <w:b/>
          <w:bCs/>
          <w:sz w:val="22"/>
          <w:szCs w:val="22"/>
          <w:u w:val="single"/>
          <w:rtl/>
        </w:rPr>
        <w:t>תכנון ניהול האיכות</w:t>
      </w:r>
    </w:p>
    <w:p w:rsidR="00C91F30" w:rsidRPr="00480AAD" w:rsidRDefault="00C91F30" w:rsidP="00C91F30">
      <w:pPr>
        <w:bidi w:val="0"/>
        <w:jc w:val="right"/>
        <w:rPr>
          <w:rFonts w:eastAsia="Calibri"/>
          <w:sz w:val="22"/>
          <w:szCs w:val="22"/>
        </w:rPr>
      </w:pPr>
      <w:r w:rsidRPr="00480AAD">
        <w:rPr>
          <w:rFonts w:eastAsia="Calibri"/>
          <w:sz w:val="22"/>
          <w:szCs w:val="22"/>
          <w:rtl/>
        </w:rPr>
        <w:t>הוא תהליך של זיהוי דרישות ו/או תקני איכות לפרויקט ותוצריו, ותיעוד כיצד הפרויקט יותאם לדרישות האיכות ו/או התקנים הרלוונטיים.</w:t>
      </w:r>
    </w:p>
    <w:p w:rsidR="001B0B96" w:rsidRDefault="001B0B96" w:rsidP="001D1C03">
      <w:pPr>
        <w:numPr>
          <w:ilvl w:val="0"/>
          <w:numId w:val="32"/>
        </w:numPr>
        <w:contextualSpacing/>
        <w:rPr>
          <w:rFonts w:eastAsia="Calibri"/>
          <w:sz w:val="22"/>
          <w:szCs w:val="22"/>
          <w:rtl/>
        </w:rPr>
        <w:sectPr w:rsidR="001B0B96"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D1C03">
      <w:pPr>
        <w:numPr>
          <w:ilvl w:val="0"/>
          <w:numId w:val="32"/>
        </w:numPr>
        <w:contextualSpacing/>
        <w:rPr>
          <w:rFonts w:eastAsia="Calibri"/>
          <w:sz w:val="22"/>
          <w:szCs w:val="22"/>
        </w:rPr>
      </w:pPr>
      <w:r w:rsidRPr="00480AAD">
        <w:rPr>
          <w:rFonts w:eastAsia="Calibri"/>
          <w:sz w:val="22"/>
          <w:szCs w:val="22"/>
          <w:rtl/>
        </w:rPr>
        <w:t>הגדרת איכות לפרויקט</w:t>
      </w:r>
    </w:p>
    <w:p w:rsidR="00C91F30" w:rsidRPr="00480AAD" w:rsidRDefault="00C91F30" w:rsidP="001D1C03">
      <w:pPr>
        <w:numPr>
          <w:ilvl w:val="0"/>
          <w:numId w:val="32"/>
        </w:numPr>
        <w:contextualSpacing/>
        <w:rPr>
          <w:rFonts w:eastAsia="Calibri"/>
          <w:sz w:val="22"/>
          <w:szCs w:val="22"/>
        </w:rPr>
      </w:pPr>
      <w:r w:rsidRPr="00480AAD">
        <w:rPr>
          <w:rFonts w:eastAsia="Calibri"/>
          <w:sz w:val="22"/>
          <w:szCs w:val="22"/>
          <w:rtl/>
        </w:rPr>
        <w:t>קביעת תקנים רלוונטיים</w:t>
      </w:r>
    </w:p>
    <w:p w:rsidR="00C91F30" w:rsidRPr="00480AAD" w:rsidRDefault="00C91F30" w:rsidP="001D1C03">
      <w:pPr>
        <w:numPr>
          <w:ilvl w:val="0"/>
          <w:numId w:val="32"/>
        </w:numPr>
        <w:contextualSpacing/>
        <w:rPr>
          <w:rFonts w:eastAsia="Calibri"/>
          <w:sz w:val="22"/>
          <w:szCs w:val="22"/>
        </w:rPr>
      </w:pPr>
      <w:r w:rsidRPr="00480AAD">
        <w:rPr>
          <w:rFonts w:eastAsia="Calibri"/>
          <w:sz w:val="22"/>
          <w:szCs w:val="22"/>
          <w:rtl/>
        </w:rPr>
        <w:t>הקצאת תפקידים ואחריות</w:t>
      </w:r>
    </w:p>
    <w:p w:rsidR="00C91F30" w:rsidRPr="00480AAD" w:rsidRDefault="00C91F30" w:rsidP="001D1C03">
      <w:pPr>
        <w:numPr>
          <w:ilvl w:val="0"/>
          <w:numId w:val="32"/>
        </w:numPr>
        <w:contextualSpacing/>
        <w:rPr>
          <w:rFonts w:eastAsia="Calibri"/>
          <w:sz w:val="22"/>
          <w:szCs w:val="22"/>
        </w:rPr>
      </w:pPr>
      <w:r w:rsidRPr="00480AAD">
        <w:rPr>
          <w:rFonts w:eastAsia="Calibri"/>
          <w:sz w:val="22"/>
          <w:szCs w:val="22"/>
          <w:rtl/>
        </w:rPr>
        <w:t>פיתוח תהליך איכות</w:t>
      </w:r>
    </w:p>
    <w:p w:rsidR="00C91F30" w:rsidRPr="00480AAD" w:rsidRDefault="00C91F30" w:rsidP="001D1C03">
      <w:pPr>
        <w:numPr>
          <w:ilvl w:val="0"/>
          <w:numId w:val="32"/>
        </w:numPr>
        <w:contextualSpacing/>
        <w:rPr>
          <w:rFonts w:eastAsia="Calibri"/>
          <w:sz w:val="22"/>
          <w:szCs w:val="22"/>
        </w:rPr>
      </w:pPr>
      <w:r w:rsidRPr="00480AAD">
        <w:rPr>
          <w:rFonts w:eastAsia="Calibri"/>
          <w:sz w:val="22"/>
          <w:szCs w:val="22"/>
          <w:rtl/>
        </w:rPr>
        <w:t>זיהוי המדידות</w:t>
      </w:r>
    </w:p>
    <w:p w:rsidR="00C91F30" w:rsidRPr="00480AAD" w:rsidRDefault="00C91F30" w:rsidP="001D1C03">
      <w:pPr>
        <w:numPr>
          <w:ilvl w:val="0"/>
          <w:numId w:val="32"/>
        </w:numPr>
        <w:contextualSpacing/>
        <w:rPr>
          <w:rFonts w:eastAsia="Calibri"/>
          <w:sz w:val="22"/>
          <w:szCs w:val="22"/>
        </w:rPr>
      </w:pPr>
      <w:r w:rsidRPr="00480AAD">
        <w:rPr>
          <w:rFonts w:eastAsia="Calibri"/>
          <w:sz w:val="22"/>
          <w:szCs w:val="22"/>
          <w:rtl/>
        </w:rPr>
        <w:t>קביעת תהליך אימות</w:t>
      </w:r>
    </w:p>
    <w:p w:rsidR="001B0B96" w:rsidRDefault="001B0B96" w:rsidP="00C91F30">
      <w:pPr>
        <w:contextualSpacing/>
        <w:rPr>
          <w:rFonts w:eastAsia="Calibri"/>
          <w:sz w:val="22"/>
          <w:szCs w:val="22"/>
          <w:rtl/>
        </w:rPr>
        <w:sectPr w:rsidR="001B0B96" w:rsidSect="001B0B96">
          <w:type w:val="continuous"/>
          <w:pgSz w:w="11906" w:h="16838"/>
          <w:pgMar w:top="1440" w:right="1800" w:bottom="1440" w:left="1800" w:header="708" w:footer="708" w:gutter="0"/>
          <w:cols w:num="2" w:space="708"/>
          <w:bidi/>
          <w:rtlGutter/>
          <w:docGrid w:linePitch="360"/>
        </w:sectPr>
      </w:pPr>
    </w:p>
    <w:p w:rsidR="00C91F30" w:rsidRPr="00480AAD" w:rsidRDefault="00C91F30" w:rsidP="00C91F30">
      <w:pPr>
        <w:contextualSpacing/>
        <w:rPr>
          <w:rFonts w:eastAsia="Calibri"/>
          <w:sz w:val="22"/>
          <w:szCs w:val="22"/>
        </w:rPr>
      </w:pPr>
    </w:p>
    <w:p w:rsidR="00C91F30" w:rsidRPr="00480AAD" w:rsidRDefault="00C91F30" w:rsidP="00C91F30">
      <w:pPr>
        <w:bidi w:val="0"/>
        <w:jc w:val="right"/>
        <w:rPr>
          <w:rFonts w:eastAsia="Calibri"/>
          <w:b/>
          <w:bCs/>
          <w:sz w:val="22"/>
          <w:szCs w:val="22"/>
          <w:u w:val="single"/>
          <w:rtl/>
        </w:rPr>
      </w:pPr>
      <w:r w:rsidRPr="00480AAD">
        <w:rPr>
          <w:rFonts w:eastAsia="Calibri"/>
          <w:b/>
          <w:bCs/>
          <w:sz w:val="22"/>
          <w:szCs w:val="22"/>
          <w:u w:val="single"/>
          <w:rtl/>
        </w:rPr>
        <w:t>שבעת כלי האיכות בסיסיים</w:t>
      </w:r>
    </w:p>
    <w:p w:rsidR="00C91F30" w:rsidRPr="00480AAD" w:rsidRDefault="00C91F30" w:rsidP="00C91F30">
      <w:pPr>
        <w:bidi w:val="0"/>
        <w:jc w:val="right"/>
        <w:rPr>
          <w:rFonts w:eastAsia="Calibri"/>
          <w:sz w:val="22"/>
          <w:szCs w:val="22"/>
        </w:rPr>
      </w:pPr>
      <w:r w:rsidRPr="00480AAD">
        <w:rPr>
          <w:rFonts w:eastAsia="Calibri"/>
          <w:sz w:val="22"/>
          <w:szCs w:val="22"/>
          <w:rtl/>
        </w:rPr>
        <w:t>ערכת כלים סטנדרטית בשימוש על ידי אנשי מקצוע בניהול האיכות אשר אחראים על תכנון, ניטור ובקרה בנושאים הקשורים לאיכות בארגון.</w:t>
      </w:r>
    </w:p>
    <w:p w:rsidR="00C91F30" w:rsidRPr="00480AAD" w:rsidRDefault="001B0B96" w:rsidP="001D1C03">
      <w:pPr>
        <w:numPr>
          <w:ilvl w:val="0"/>
          <w:numId w:val="33"/>
        </w:numPr>
        <w:contextualSpacing/>
        <w:rPr>
          <w:rFonts w:eastAsia="Calibri"/>
          <w:sz w:val="22"/>
          <w:szCs w:val="22"/>
        </w:rPr>
      </w:pPr>
      <w:r w:rsidRPr="00480AAD">
        <w:rPr>
          <w:rFonts w:eastAsia="Calibri" w:hint="cs"/>
          <w:sz w:val="22"/>
          <w:szCs w:val="22"/>
          <w:rtl/>
        </w:rPr>
        <w:t>גיליונו</w:t>
      </w:r>
      <w:r w:rsidRPr="00480AAD">
        <w:rPr>
          <w:rFonts w:eastAsia="Calibri" w:hint="eastAsia"/>
          <w:sz w:val="22"/>
          <w:szCs w:val="22"/>
          <w:rtl/>
        </w:rPr>
        <w:t>ת</w:t>
      </w:r>
      <w:r w:rsidR="00C91F30" w:rsidRPr="00480AAD">
        <w:rPr>
          <w:rFonts w:eastAsia="Calibri" w:hint="cs"/>
          <w:sz w:val="22"/>
          <w:szCs w:val="22"/>
          <w:rtl/>
        </w:rPr>
        <w:t xml:space="preserve"> בדיקה</w:t>
      </w:r>
    </w:p>
    <w:p w:rsidR="00C91F30" w:rsidRPr="00480AAD" w:rsidRDefault="00C91F30" w:rsidP="001D1C03">
      <w:pPr>
        <w:numPr>
          <w:ilvl w:val="0"/>
          <w:numId w:val="33"/>
        </w:numPr>
        <w:contextualSpacing/>
        <w:rPr>
          <w:rFonts w:eastAsia="Calibri"/>
          <w:sz w:val="22"/>
          <w:szCs w:val="22"/>
        </w:rPr>
      </w:pPr>
      <w:r w:rsidRPr="00480AAD">
        <w:rPr>
          <w:rFonts w:eastAsia="Calibri" w:hint="cs"/>
          <w:sz w:val="22"/>
          <w:szCs w:val="22"/>
          <w:rtl/>
        </w:rPr>
        <w:t>תרשימי זרימה</w:t>
      </w:r>
    </w:p>
    <w:p w:rsidR="00C91F30" w:rsidRPr="00480AAD" w:rsidRDefault="00C91F30" w:rsidP="001D1C03">
      <w:pPr>
        <w:numPr>
          <w:ilvl w:val="0"/>
          <w:numId w:val="33"/>
        </w:numPr>
        <w:contextualSpacing/>
        <w:rPr>
          <w:rFonts w:eastAsia="Calibri"/>
          <w:sz w:val="22"/>
          <w:szCs w:val="22"/>
        </w:rPr>
      </w:pPr>
      <w:r w:rsidRPr="00480AAD">
        <w:rPr>
          <w:rFonts w:eastAsia="Calibri" w:hint="cs"/>
          <w:sz w:val="22"/>
          <w:szCs w:val="22"/>
          <w:rtl/>
        </w:rPr>
        <w:t>דיאגרמת סיבה ותוצאה</w:t>
      </w:r>
    </w:p>
    <w:p w:rsidR="00C91F30" w:rsidRPr="00480AAD" w:rsidRDefault="00C91F30" w:rsidP="001D1C03">
      <w:pPr>
        <w:numPr>
          <w:ilvl w:val="0"/>
          <w:numId w:val="33"/>
        </w:numPr>
        <w:contextualSpacing/>
        <w:rPr>
          <w:rFonts w:eastAsia="Calibri"/>
          <w:sz w:val="22"/>
          <w:szCs w:val="22"/>
        </w:rPr>
      </w:pPr>
      <w:r w:rsidRPr="00480AAD">
        <w:rPr>
          <w:rFonts w:eastAsia="Calibri" w:hint="cs"/>
          <w:sz w:val="22"/>
          <w:szCs w:val="22"/>
          <w:rtl/>
        </w:rPr>
        <w:t>תרשימי פיזור</w:t>
      </w:r>
    </w:p>
    <w:p w:rsidR="00C91F30" w:rsidRPr="00480AAD" w:rsidRDefault="00C91F30" w:rsidP="001D1C03">
      <w:pPr>
        <w:numPr>
          <w:ilvl w:val="0"/>
          <w:numId w:val="33"/>
        </w:numPr>
        <w:contextualSpacing/>
        <w:rPr>
          <w:rFonts w:eastAsia="Calibri"/>
          <w:sz w:val="22"/>
          <w:szCs w:val="22"/>
        </w:rPr>
      </w:pPr>
      <w:r w:rsidRPr="00480AAD">
        <w:rPr>
          <w:rFonts w:eastAsia="Calibri" w:hint="cs"/>
          <w:sz w:val="22"/>
          <w:szCs w:val="22"/>
          <w:rtl/>
        </w:rPr>
        <w:t>תרשימי בקרת תהליך</w:t>
      </w:r>
    </w:p>
    <w:p w:rsidR="00C91F30" w:rsidRPr="00480AAD" w:rsidRDefault="00C91F30" w:rsidP="001D1C03">
      <w:pPr>
        <w:numPr>
          <w:ilvl w:val="0"/>
          <w:numId w:val="33"/>
        </w:numPr>
        <w:contextualSpacing/>
        <w:rPr>
          <w:rFonts w:eastAsia="Calibri"/>
          <w:sz w:val="22"/>
          <w:szCs w:val="22"/>
        </w:rPr>
      </w:pPr>
      <w:r w:rsidRPr="00480AAD">
        <w:rPr>
          <w:rFonts w:eastAsia="Calibri" w:hint="cs"/>
          <w:sz w:val="22"/>
          <w:szCs w:val="22"/>
          <w:rtl/>
        </w:rPr>
        <w:t>היסטוגרמות</w:t>
      </w:r>
    </w:p>
    <w:p w:rsidR="00C91F30" w:rsidRDefault="001B0B96" w:rsidP="001D1C03">
      <w:pPr>
        <w:numPr>
          <w:ilvl w:val="0"/>
          <w:numId w:val="33"/>
        </w:numPr>
        <w:contextualSpacing/>
        <w:rPr>
          <w:rFonts w:eastAsia="Calibri"/>
          <w:sz w:val="22"/>
          <w:szCs w:val="22"/>
        </w:rPr>
      </w:pPr>
      <w:r w:rsidRPr="00480AAD">
        <w:rPr>
          <w:rFonts w:ascii="Calibri" w:eastAsia="Calibri" w:hAnsi="Calibri" w:cs="Arial"/>
          <w:noProof/>
          <w:sz w:val="22"/>
          <w:szCs w:val="22"/>
        </w:rPr>
        <w:drawing>
          <wp:anchor distT="0" distB="0" distL="114300" distR="114300" simplePos="0" relativeHeight="251711488" behindDoc="0" locked="0" layoutInCell="1" allowOverlap="1" wp14:anchorId="3285C740" wp14:editId="5139B532">
            <wp:simplePos x="0" y="0"/>
            <wp:positionH relativeFrom="margin">
              <wp:posOffset>-748411</wp:posOffset>
            </wp:positionH>
            <wp:positionV relativeFrom="paragraph">
              <wp:posOffset>286233</wp:posOffset>
            </wp:positionV>
            <wp:extent cx="3444875" cy="1821180"/>
            <wp:effectExtent l="0" t="0" r="3175" b="7620"/>
            <wp:wrapSquare wrapText="bothSides"/>
            <wp:docPr id="15873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444875" cy="1821180"/>
                    </a:xfrm>
                    <a:prstGeom prst="rect">
                      <a:avLst/>
                    </a:prstGeom>
                  </pic:spPr>
                </pic:pic>
              </a:graphicData>
            </a:graphic>
            <wp14:sizeRelH relativeFrom="margin">
              <wp14:pctWidth>0</wp14:pctWidth>
            </wp14:sizeRelH>
            <wp14:sizeRelV relativeFrom="margin">
              <wp14:pctHeight>0</wp14:pctHeight>
            </wp14:sizeRelV>
          </wp:anchor>
        </w:drawing>
      </w:r>
      <w:r w:rsidR="00C91F30" w:rsidRPr="00480AAD">
        <w:rPr>
          <w:rFonts w:eastAsia="Calibri" w:hint="cs"/>
          <w:sz w:val="22"/>
          <w:szCs w:val="22"/>
          <w:rtl/>
        </w:rPr>
        <w:t>דיאגרמת פארטו</w:t>
      </w:r>
    </w:p>
    <w:p w:rsidR="001B0B96" w:rsidRPr="00480AAD" w:rsidRDefault="001B0B96" w:rsidP="001B0B96">
      <w:pPr>
        <w:ind w:left="720"/>
        <w:contextualSpacing/>
        <w:rPr>
          <w:rFonts w:eastAsia="Calibri"/>
          <w:sz w:val="22"/>
          <w:szCs w:val="22"/>
          <w:rtl/>
        </w:rPr>
      </w:pPr>
    </w:p>
    <w:p w:rsidR="001B0B96" w:rsidRDefault="001B0B96" w:rsidP="001B0B96">
      <w:pPr>
        <w:pStyle w:val="a3"/>
        <w:bidi w:val="0"/>
        <w:ind w:left="3054"/>
        <w:jc w:val="center"/>
        <w:rPr>
          <w:rFonts w:eastAsia="Calibri"/>
          <w:b/>
          <w:bCs/>
          <w:sz w:val="22"/>
          <w:szCs w:val="22"/>
          <w:u w:val="single"/>
          <w:lang w:val="en-GB"/>
        </w:rPr>
      </w:pPr>
      <w:r w:rsidRPr="001B0B96">
        <w:rPr>
          <w:rFonts w:eastAsia="Calibri"/>
          <w:b/>
          <w:bCs/>
          <w:sz w:val="22"/>
          <w:szCs w:val="22"/>
          <w:u w:val="single"/>
        </w:rPr>
        <w:t xml:space="preserve">Cause &amp; Effect Diagram – </w:t>
      </w:r>
      <w:r w:rsidRPr="001B0B96">
        <w:rPr>
          <w:rFonts w:eastAsia="Calibri"/>
          <w:b/>
          <w:bCs/>
          <w:sz w:val="22"/>
          <w:szCs w:val="22"/>
          <w:u w:val="single"/>
          <w:lang w:val="en-GB"/>
        </w:rPr>
        <w:t>Fishbone - Ishikawa diagram</w:t>
      </w:r>
    </w:p>
    <w:p w:rsidR="001B0B96" w:rsidRPr="001B0B96" w:rsidRDefault="001B0B96" w:rsidP="001B0B96">
      <w:pPr>
        <w:pStyle w:val="a3"/>
        <w:bidi w:val="0"/>
        <w:ind w:left="3054"/>
        <w:jc w:val="right"/>
        <w:rPr>
          <w:rFonts w:eastAsia="Calibri"/>
          <w:b/>
          <w:bCs/>
          <w:sz w:val="22"/>
          <w:szCs w:val="22"/>
          <w:u w:val="single"/>
          <w:rtl/>
          <w:lang w:val="en-GB"/>
        </w:rPr>
      </w:pPr>
      <w:r>
        <w:rPr>
          <w:rFonts w:eastAsia="Calibri" w:hint="cs"/>
          <w:b/>
          <w:bCs/>
          <w:sz w:val="22"/>
          <w:szCs w:val="22"/>
          <w:u w:val="single"/>
          <w:rtl/>
          <w:lang w:val="en-GB"/>
        </w:rPr>
        <w:t xml:space="preserve">דיאגרמת סיבה ותוצאה </w:t>
      </w:r>
      <w:r>
        <w:rPr>
          <w:rFonts w:eastAsia="Calibri"/>
          <w:b/>
          <w:bCs/>
          <w:sz w:val="22"/>
          <w:szCs w:val="22"/>
          <w:u w:val="single"/>
          <w:rtl/>
          <w:lang w:val="en-GB"/>
        </w:rPr>
        <w:t>–</w:t>
      </w:r>
      <w:r>
        <w:rPr>
          <w:rFonts w:eastAsia="Calibri" w:hint="cs"/>
          <w:b/>
          <w:bCs/>
          <w:sz w:val="22"/>
          <w:szCs w:val="22"/>
          <w:u w:val="single"/>
          <w:rtl/>
          <w:lang w:val="en-GB"/>
        </w:rPr>
        <w:t xml:space="preserve"> עצם הדג </w:t>
      </w:r>
      <w:r>
        <w:rPr>
          <w:rFonts w:eastAsia="Calibri"/>
          <w:b/>
          <w:bCs/>
          <w:sz w:val="22"/>
          <w:szCs w:val="22"/>
          <w:u w:val="single"/>
          <w:rtl/>
          <w:lang w:val="en-GB"/>
        </w:rPr>
        <w:t>–</w:t>
      </w:r>
      <w:r>
        <w:rPr>
          <w:rFonts w:eastAsia="Calibri" w:hint="cs"/>
          <w:b/>
          <w:bCs/>
          <w:sz w:val="22"/>
          <w:szCs w:val="22"/>
          <w:u w:val="single"/>
          <w:rtl/>
          <w:lang w:val="en-GB"/>
        </w:rPr>
        <w:t xml:space="preserve"> אישוקה </w:t>
      </w:r>
    </w:p>
    <w:p w:rsidR="00C91F30" w:rsidRPr="00480AAD" w:rsidRDefault="00C91F30" w:rsidP="001B0B96">
      <w:pPr>
        <w:bidi w:val="0"/>
        <w:jc w:val="right"/>
        <w:rPr>
          <w:rFonts w:eastAsia="Calibri"/>
          <w:sz w:val="22"/>
          <w:szCs w:val="22"/>
        </w:rPr>
      </w:pPr>
      <w:r w:rsidRPr="00480AAD">
        <w:rPr>
          <w:rFonts w:eastAsia="Calibri"/>
          <w:sz w:val="22"/>
          <w:szCs w:val="22"/>
          <w:rtl/>
        </w:rPr>
        <w:t>טכניקת פירוק המסייעת לעקוב אחר תופעה בלתי רצויה בחזרה עד לסיבת השורש.</w:t>
      </w:r>
    </w:p>
    <w:p w:rsidR="00C91F30" w:rsidRPr="00480AAD" w:rsidRDefault="00C91F30" w:rsidP="00C91F30">
      <w:pPr>
        <w:bidi w:val="0"/>
        <w:jc w:val="right"/>
        <w:rPr>
          <w:rFonts w:ascii="Calibri" w:eastAsia="Calibri" w:hAnsi="Calibri" w:cs="Arial"/>
          <w:sz w:val="22"/>
          <w:szCs w:val="22"/>
          <w:rtl/>
        </w:rPr>
      </w:pPr>
    </w:p>
    <w:p w:rsidR="00C91F30" w:rsidRPr="00480AAD" w:rsidRDefault="00C91F30" w:rsidP="00C91F30">
      <w:pPr>
        <w:bidi w:val="0"/>
        <w:rPr>
          <w:rFonts w:ascii="Calibri" w:eastAsia="Calibri" w:hAnsi="Calibri" w:cs="Arial"/>
          <w:sz w:val="22"/>
          <w:szCs w:val="22"/>
          <w:rtl/>
        </w:rPr>
      </w:pPr>
    </w:p>
    <w:p w:rsidR="00C91F30" w:rsidRPr="00480AAD" w:rsidRDefault="00C91F30" w:rsidP="00C91F30">
      <w:pPr>
        <w:bidi w:val="0"/>
        <w:rPr>
          <w:rFonts w:ascii="Calibri" w:eastAsia="Calibri" w:hAnsi="Calibri" w:cs="Arial"/>
          <w:sz w:val="22"/>
          <w:szCs w:val="22"/>
          <w:rtl/>
        </w:rPr>
      </w:pPr>
    </w:p>
    <w:p w:rsidR="00C91F30" w:rsidRPr="00480AAD" w:rsidRDefault="001B0B96" w:rsidP="00C91F30">
      <w:pPr>
        <w:tabs>
          <w:tab w:val="left" w:pos="9876"/>
        </w:tabs>
        <w:bidi w:val="0"/>
        <w:rPr>
          <w:rFonts w:ascii="Calibri" w:eastAsia="Calibri" w:hAnsi="Calibri" w:cs="Arial"/>
          <w:sz w:val="22"/>
          <w:szCs w:val="22"/>
          <w:rtl/>
        </w:rPr>
      </w:pPr>
      <w:r w:rsidRPr="00480AAD">
        <w:rPr>
          <w:rFonts w:ascii="Calibri" w:eastAsia="Calibri" w:hAnsi="Calibri" w:cs="Arial"/>
          <w:noProof/>
          <w:sz w:val="22"/>
          <w:szCs w:val="22"/>
        </w:rPr>
        <w:drawing>
          <wp:anchor distT="0" distB="0" distL="114300" distR="114300" simplePos="0" relativeHeight="251712512" behindDoc="0" locked="0" layoutInCell="1" allowOverlap="1" wp14:anchorId="2DE91BED" wp14:editId="62E127FD">
            <wp:simplePos x="0" y="0"/>
            <wp:positionH relativeFrom="margin">
              <wp:posOffset>-872490</wp:posOffset>
            </wp:positionH>
            <wp:positionV relativeFrom="paragraph">
              <wp:posOffset>379730</wp:posOffset>
            </wp:positionV>
            <wp:extent cx="2801620" cy="1592580"/>
            <wp:effectExtent l="0" t="0" r="0" b="7620"/>
            <wp:wrapSquare wrapText="bothSides"/>
            <wp:docPr id="15873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801620" cy="1592580"/>
                    </a:xfrm>
                    <a:prstGeom prst="rect">
                      <a:avLst/>
                    </a:prstGeom>
                  </pic:spPr>
                </pic:pic>
              </a:graphicData>
            </a:graphic>
            <wp14:sizeRelH relativeFrom="margin">
              <wp14:pctWidth>0</wp14:pctWidth>
            </wp14:sizeRelH>
            <wp14:sizeRelV relativeFrom="margin">
              <wp14:pctHeight>0</wp14:pctHeight>
            </wp14:sizeRelV>
          </wp:anchor>
        </w:drawing>
      </w:r>
    </w:p>
    <w:p w:rsidR="00C91F30" w:rsidRPr="00480AAD" w:rsidRDefault="00C91F30" w:rsidP="00C91F30">
      <w:pPr>
        <w:tabs>
          <w:tab w:val="left" w:pos="9876"/>
        </w:tabs>
        <w:bidi w:val="0"/>
        <w:jc w:val="right"/>
        <w:rPr>
          <w:rFonts w:eastAsia="Calibri"/>
          <w:b/>
          <w:bCs/>
          <w:sz w:val="22"/>
          <w:szCs w:val="22"/>
          <w:u w:val="single"/>
          <w:rtl/>
        </w:rPr>
      </w:pPr>
      <w:r w:rsidRPr="00480AAD">
        <w:rPr>
          <w:rFonts w:eastAsia="Calibri"/>
          <w:b/>
          <w:bCs/>
          <w:sz w:val="22"/>
          <w:szCs w:val="22"/>
          <w:u w:val="single"/>
          <w:rtl/>
        </w:rPr>
        <w:t>-תרשים זרימה</w:t>
      </w:r>
      <w:r w:rsidRPr="00480AAD">
        <w:rPr>
          <w:rFonts w:eastAsia="Calibri"/>
          <w:b/>
          <w:bCs/>
          <w:sz w:val="22"/>
          <w:szCs w:val="22"/>
          <w:u w:val="single"/>
        </w:rPr>
        <w:t>Flowchart</w:t>
      </w:r>
    </w:p>
    <w:p w:rsidR="00C91F30" w:rsidRPr="00480AAD" w:rsidRDefault="00C91F30" w:rsidP="00C91F30">
      <w:pPr>
        <w:bidi w:val="0"/>
        <w:jc w:val="right"/>
        <w:rPr>
          <w:rFonts w:eastAsia="Calibri"/>
          <w:sz w:val="22"/>
          <w:szCs w:val="22"/>
        </w:rPr>
      </w:pPr>
      <w:r w:rsidRPr="00480AAD">
        <w:rPr>
          <w:rFonts w:eastAsia="Calibri"/>
          <w:sz w:val="22"/>
          <w:szCs w:val="22"/>
          <w:rtl/>
        </w:rPr>
        <w:t>תיאור בתרשים של התשומות, פעולות בתהליך, והתפוקות של אחד או יותר מהתהליכים בתוך המערכת</w:t>
      </w:r>
    </w:p>
    <w:p w:rsidR="00C91F30" w:rsidRPr="00480AAD" w:rsidRDefault="00C91F30" w:rsidP="00C91F30">
      <w:pPr>
        <w:bidi w:val="0"/>
        <w:jc w:val="right"/>
        <w:rPr>
          <w:rFonts w:ascii="Calibri" w:eastAsia="Calibri" w:hAnsi="Calibri" w:cs="Arial"/>
          <w:sz w:val="22"/>
          <w:szCs w:val="22"/>
          <w:rtl/>
        </w:rPr>
      </w:pPr>
    </w:p>
    <w:p w:rsidR="00C91F30" w:rsidRPr="00480AAD" w:rsidRDefault="00C91F30" w:rsidP="00C91F30">
      <w:pPr>
        <w:bidi w:val="0"/>
        <w:rPr>
          <w:rFonts w:ascii="Calibri" w:eastAsia="Calibri" w:hAnsi="Calibri" w:cs="Arial"/>
          <w:sz w:val="22"/>
          <w:szCs w:val="22"/>
          <w:rtl/>
        </w:rPr>
      </w:pPr>
    </w:p>
    <w:p w:rsidR="00C91F30" w:rsidRPr="00480AAD" w:rsidRDefault="00C91F30" w:rsidP="00C91F30">
      <w:pPr>
        <w:bidi w:val="0"/>
        <w:rPr>
          <w:rFonts w:ascii="Calibri" w:eastAsia="Calibri" w:hAnsi="Calibri" w:cs="Arial"/>
          <w:sz w:val="22"/>
          <w:szCs w:val="22"/>
          <w:rtl/>
        </w:rPr>
      </w:pPr>
    </w:p>
    <w:p w:rsidR="00C91F30" w:rsidRPr="00480AAD" w:rsidRDefault="00C91F30" w:rsidP="001B0B96">
      <w:pPr>
        <w:bidi w:val="0"/>
        <w:jc w:val="right"/>
        <w:rPr>
          <w:rFonts w:eastAsia="Calibri"/>
          <w:b/>
          <w:bCs/>
          <w:sz w:val="22"/>
          <w:szCs w:val="22"/>
          <w:u w:val="single"/>
          <w:rtl/>
        </w:rPr>
      </w:pPr>
      <w:r w:rsidRPr="00480AAD">
        <w:rPr>
          <w:rFonts w:eastAsia="Calibri"/>
          <w:b/>
          <w:bCs/>
          <w:sz w:val="22"/>
          <w:szCs w:val="22"/>
          <w:u w:val="single"/>
          <w:rtl/>
        </w:rPr>
        <w:t xml:space="preserve">-גיליון בדיקה </w:t>
      </w:r>
      <w:r w:rsidRPr="00480AAD">
        <w:rPr>
          <w:rFonts w:eastAsia="Calibri"/>
          <w:b/>
          <w:bCs/>
          <w:sz w:val="22"/>
          <w:szCs w:val="22"/>
          <w:u w:val="single"/>
        </w:rPr>
        <w:t>Check sheets</w:t>
      </w:r>
    </w:p>
    <w:p w:rsidR="00C91F30" w:rsidRPr="00480AAD" w:rsidRDefault="00C91F30" w:rsidP="001B0B96">
      <w:pPr>
        <w:rPr>
          <w:rFonts w:eastAsia="Calibri"/>
          <w:sz w:val="22"/>
          <w:szCs w:val="22"/>
        </w:rPr>
      </w:pPr>
      <w:r w:rsidRPr="00480AAD">
        <w:rPr>
          <w:rFonts w:eastAsia="Calibri"/>
          <w:sz w:val="22"/>
          <w:szCs w:val="22"/>
          <w:rtl/>
        </w:rPr>
        <w:t>גיליון תיוג</w:t>
      </w:r>
      <w:r w:rsidRPr="00480AAD">
        <w:rPr>
          <w:rFonts w:eastAsia="Calibri"/>
          <w:sz w:val="22"/>
          <w:szCs w:val="22"/>
        </w:rPr>
        <w:t xml:space="preserve"> </w:t>
      </w:r>
      <w:r w:rsidRPr="00480AAD">
        <w:rPr>
          <w:rFonts w:eastAsia="Calibri"/>
          <w:sz w:val="22"/>
          <w:szCs w:val="22"/>
          <w:rtl/>
        </w:rPr>
        <w:t>שיכול לשמש כמדריך בעת איסוף נתונים.</w:t>
      </w:r>
    </w:p>
    <w:p w:rsidR="00C91F30" w:rsidRPr="00480AAD" w:rsidRDefault="001B0B96" w:rsidP="00C91F30">
      <w:pPr>
        <w:bidi w:val="0"/>
        <w:jc w:val="right"/>
        <w:rPr>
          <w:rFonts w:eastAsia="Calibri"/>
          <w:sz w:val="22"/>
          <w:szCs w:val="22"/>
          <w:rtl/>
        </w:rPr>
      </w:pPr>
      <w:r w:rsidRPr="00480AAD">
        <w:rPr>
          <w:rFonts w:ascii="Calibri" w:eastAsia="Calibri" w:hAnsi="Calibri" w:cs="Arial"/>
          <w:noProof/>
          <w:sz w:val="22"/>
          <w:szCs w:val="22"/>
        </w:rPr>
        <w:drawing>
          <wp:anchor distT="0" distB="0" distL="114300" distR="114300" simplePos="0" relativeHeight="251713536" behindDoc="0" locked="0" layoutInCell="1" allowOverlap="1" wp14:anchorId="72C80D64" wp14:editId="7FB6B886">
            <wp:simplePos x="0" y="0"/>
            <wp:positionH relativeFrom="margin">
              <wp:posOffset>3268091</wp:posOffset>
            </wp:positionH>
            <wp:positionV relativeFrom="paragraph">
              <wp:posOffset>11785</wp:posOffset>
            </wp:positionV>
            <wp:extent cx="1974215" cy="782320"/>
            <wp:effectExtent l="0" t="0" r="6985" b="0"/>
            <wp:wrapSquare wrapText="bothSides"/>
            <wp:docPr id="15873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974215" cy="782320"/>
                    </a:xfrm>
                    <a:prstGeom prst="rect">
                      <a:avLst/>
                    </a:prstGeom>
                  </pic:spPr>
                </pic:pic>
              </a:graphicData>
            </a:graphic>
            <wp14:sizeRelH relativeFrom="margin">
              <wp14:pctWidth>0</wp14:pctWidth>
            </wp14:sizeRelH>
            <wp14:sizeRelV relativeFrom="margin">
              <wp14:pctHeight>0</wp14:pctHeight>
            </wp14:sizeRelV>
          </wp:anchor>
        </w:drawing>
      </w:r>
    </w:p>
    <w:p w:rsidR="00C91F30" w:rsidRPr="00480AAD" w:rsidRDefault="00C91F30" w:rsidP="00C91F30">
      <w:pPr>
        <w:bidi w:val="0"/>
        <w:jc w:val="right"/>
        <w:rPr>
          <w:rFonts w:eastAsia="Calibri"/>
          <w:sz w:val="22"/>
          <w:szCs w:val="22"/>
          <w:rtl/>
        </w:rPr>
      </w:pPr>
    </w:p>
    <w:p w:rsidR="00C91F30" w:rsidRPr="00480AAD" w:rsidRDefault="00C91F30" w:rsidP="00C91F30">
      <w:pPr>
        <w:bidi w:val="0"/>
        <w:jc w:val="right"/>
        <w:rPr>
          <w:rFonts w:eastAsia="Calibri"/>
          <w:sz w:val="22"/>
          <w:szCs w:val="22"/>
        </w:rPr>
      </w:pPr>
    </w:p>
    <w:p w:rsidR="007D27AC" w:rsidRPr="00480AAD" w:rsidRDefault="007D27AC" w:rsidP="007D27AC">
      <w:pPr>
        <w:bidi w:val="0"/>
        <w:jc w:val="right"/>
        <w:rPr>
          <w:rFonts w:eastAsia="Calibri"/>
          <w:sz w:val="22"/>
          <w:szCs w:val="22"/>
        </w:rPr>
      </w:pPr>
    </w:p>
    <w:p w:rsidR="007D27AC" w:rsidRPr="00480AAD" w:rsidRDefault="007D27AC" w:rsidP="007D27AC">
      <w:pPr>
        <w:bidi w:val="0"/>
        <w:jc w:val="right"/>
        <w:rPr>
          <w:rFonts w:eastAsia="Calibri"/>
          <w:sz w:val="22"/>
          <w:szCs w:val="22"/>
        </w:rPr>
      </w:pPr>
    </w:p>
    <w:p w:rsidR="007D27AC" w:rsidRPr="00480AAD" w:rsidRDefault="001B0B96" w:rsidP="007D27AC">
      <w:pPr>
        <w:bidi w:val="0"/>
        <w:jc w:val="right"/>
        <w:rPr>
          <w:rFonts w:eastAsia="Calibri"/>
          <w:sz w:val="22"/>
          <w:szCs w:val="22"/>
          <w:rtl/>
        </w:rPr>
      </w:pPr>
      <w:r w:rsidRPr="00480AAD">
        <w:rPr>
          <w:rFonts w:ascii="Calibri" w:eastAsia="Calibri" w:hAnsi="Calibri" w:cs="Arial"/>
          <w:noProof/>
          <w:sz w:val="22"/>
          <w:szCs w:val="22"/>
        </w:rPr>
        <w:drawing>
          <wp:anchor distT="0" distB="0" distL="114300" distR="114300" simplePos="0" relativeHeight="251714560" behindDoc="0" locked="0" layoutInCell="1" allowOverlap="1" wp14:anchorId="1FD1EEFB" wp14:editId="53C9E83A">
            <wp:simplePos x="0" y="0"/>
            <wp:positionH relativeFrom="margin">
              <wp:posOffset>-552958</wp:posOffset>
            </wp:positionH>
            <wp:positionV relativeFrom="paragraph">
              <wp:posOffset>138227</wp:posOffset>
            </wp:positionV>
            <wp:extent cx="2692400" cy="1280160"/>
            <wp:effectExtent l="0" t="0" r="0" b="0"/>
            <wp:wrapSquare wrapText="bothSides"/>
            <wp:docPr id="15873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692400" cy="1280160"/>
                    </a:xfrm>
                    <a:prstGeom prst="rect">
                      <a:avLst/>
                    </a:prstGeom>
                  </pic:spPr>
                </pic:pic>
              </a:graphicData>
            </a:graphic>
            <wp14:sizeRelH relativeFrom="margin">
              <wp14:pctWidth>0</wp14:pctWidth>
            </wp14:sizeRelH>
            <wp14:sizeRelV relativeFrom="margin">
              <wp14:pctHeight>0</wp14:pctHeight>
            </wp14:sizeRelV>
          </wp:anchor>
        </w:drawing>
      </w:r>
    </w:p>
    <w:p w:rsidR="00C91F30" w:rsidRPr="00480AAD" w:rsidRDefault="00C91F30" w:rsidP="00C91F30">
      <w:pPr>
        <w:bidi w:val="0"/>
        <w:jc w:val="right"/>
        <w:rPr>
          <w:rFonts w:eastAsia="Calibri"/>
          <w:b/>
          <w:bCs/>
          <w:sz w:val="22"/>
          <w:szCs w:val="22"/>
          <w:u w:val="single"/>
          <w:rtl/>
        </w:rPr>
      </w:pPr>
      <w:r w:rsidRPr="00480AAD">
        <w:rPr>
          <w:rFonts w:eastAsia="Calibri"/>
          <w:b/>
          <w:bCs/>
          <w:sz w:val="22"/>
          <w:szCs w:val="22"/>
          <w:u w:val="single"/>
        </w:rPr>
        <w:t>Pareto Diagrams</w:t>
      </w:r>
    </w:p>
    <w:p w:rsidR="00C91F30" w:rsidRPr="00480AAD" w:rsidRDefault="00C91F30" w:rsidP="001B0B96">
      <w:pPr>
        <w:rPr>
          <w:rFonts w:eastAsia="Calibri"/>
          <w:sz w:val="22"/>
          <w:szCs w:val="22"/>
        </w:rPr>
      </w:pPr>
      <w:r w:rsidRPr="00480AAD">
        <w:rPr>
          <w:rFonts w:eastAsia="Calibri"/>
          <w:sz w:val="22"/>
          <w:szCs w:val="22"/>
          <w:rtl/>
        </w:rPr>
        <w:t>היסטוגרמה, מסודרת על פי תדירות המופע, המציג כמה תוצאות נוצרו על ידי כל גורם מזוהה.</w:t>
      </w:r>
    </w:p>
    <w:p w:rsidR="00C91F30" w:rsidRPr="00480AAD" w:rsidRDefault="00C91F30" w:rsidP="00C91F30">
      <w:pPr>
        <w:bidi w:val="0"/>
        <w:jc w:val="right"/>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1B0B96" w:rsidP="00C91F30">
      <w:pPr>
        <w:bidi w:val="0"/>
        <w:jc w:val="right"/>
        <w:rPr>
          <w:rFonts w:eastAsia="Calibri"/>
          <w:b/>
          <w:bCs/>
          <w:sz w:val="22"/>
          <w:szCs w:val="22"/>
          <w:u w:val="single"/>
          <w:rtl/>
        </w:rPr>
      </w:pPr>
      <w:r w:rsidRPr="00480AAD">
        <w:rPr>
          <w:rFonts w:ascii="Calibri" w:eastAsia="Calibri" w:hAnsi="Calibri" w:cs="Arial"/>
          <w:noProof/>
          <w:sz w:val="22"/>
          <w:szCs w:val="22"/>
        </w:rPr>
        <w:drawing>
          <wp:anchor distT="0" distB="0" distL="114300" distR="114300" simplePos="0" relativeHeight="251715584" behindDoc="0" locked="0" layoutInCell="1" allowOverlap="1" wp14:anchorId="03DED922" wp14:editId="173C9B96">
            <wp:simplePos x="0" y="0"/>
            <wp:positionH relativeFrom="margin">
              <wp:posOffset>-550571</wp:posOffset>
            </wp:positionH>
            <wp:positionV relativeFrom="paragraph">
              <wp:posOffset>181762</wp:posOffset>
            </wp:positionV>
            <wp:extent cx="2623820" cy="1309370"/>
            <wp:effectExtent l="0" t="0" r="5080" b="508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623820" cy="1309370"/>
                    </a:xfrm>
                    <a:prstGeom prst="rect">
                      <a:avLst/>
                    </a:prstGeom>
                  </pic:spPr>
                </pic:pic>
              </a:graphicData>
            </a:graphic>
            <wp14:sizeRelH relativeFrom="margin">
              <wp14:pctWidth>0</wp14:pctWidth>
            </wp14:sizeRelH>
            <wp14:sizeRelV relativeFrom="margin">
              <wp14:pctHeight>0</wp14:pctHeight>
            </wp14:sizeRelV>
          </wp:anchor>
        </w:drawing>
      </w:r>
      <w:r w:rsidR="00C91F30" w:rsidRPr="00480AAD">
        <w:rPr>
          <w:rFonts w:eastAsia="Calibri"/>
          <w:b/>
          <w:bCs/>
          <w:sz w:val="22"/>
          <w:szCs w:val="22"/>
          <w:u w:val="single"/>
        </w:rPr>
        <w:t>Histograms</w:t>
      </w:r>
    </w:p>
    <w:p w:rsidR="00C91F30" w:rsidRPr="00480AAD" w:rsidRDefault="00C91F30" w:rsidP="00C91F30">
      <w:pPr>
        <w:bidi w:val="0"/>
        <w:jc w:val="right"/>
        <w:rPr>
          <w:rFonts w:eastAsia="Calibri"/>
          <w:sz w:val="22"/>
          <w:szCs w:val="22"/>
        </w:rPr>
      </w:pPr>
      <w:r w:rsidRPr="00480AAD">
        <w:rPr>
          <w:rFonts w:eastAsia="Calibri"/>
          <w:sz w:val="22"/>
          <w:szCs w:val="22"/>
          <w:rtl/>
        </w:rPr>
        <w:t>צורה מיוחדת של תרשים עמודות המשמשת לתיאור הנטייה המרכזית, הפיזור והצורה של התפלגות סטטיסטית.</w:t>
      </w:r>
    </w:p>
    <w:p w:rsidR="00C91F30" w:rsidRPr="00480AAD" w:rsidRDefault="00C91F30" w:rsidP="00C91F30">
      <w:pPr>
        <w:bidi w:val="0"/>
        <w:jc w:val="right"/>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351D1F" w:rsidP="001B0B96">
      <w:pPr>
        <w:bidi w:val="0"/>
        <w:jc w:val="right"/>
        <w:rPr>
          <w:rFonts w:eastAsia="Calibri"/>
          <w:b/>
          <w:bCs/>
          <w:sz w:val="22"/>
          <w:szCs w:val="22"/>
          <w:u w:val="single"/>
          <w:rtl/>
        </w:rPr>
      </w:pPr>
      <w:r w:rsidRPr="00480AAD">
        <w:rPr>
          <w:rFonts w:ascii="Calibri" w:eastAsia="Calibri" w:hAnsi="Calibri" w:cs="Arial"/>
          <w:noProof/>
          <w:sz w:val="22"/>
          <w:szCs w:val="22"/>
        </w:rPr>
        <w:drawing>
          <wp:anchor distT="0" distB="0" distL="114300" distR="114300" simplePos="0" relativeHeight="251716608" behindDoc="0" locked="0" layoutInCell="1" allowOverlap="1" wp14:anchorId="0B297FBE" wp14:editId="521662FB">
            <wp:simplePos x="0" y="0"/>
            <wp:positionH relativeFrom="margin">
              <wp:posOffset>-551180</wp:posOffset>
            </wp:positionH>
            <wp:positionV relativeFrom="paragraph">
              <wp:posOffset>224155</wp:posOffset>
            </wp:positionV>
            <wp:extent cx="2592705" cy="1148080"/>
            <wp:effectExtent l="0" t="0" r="0" b="0"/>
            <wp:wrapSquare wrapText="bothSides"/>
            <wp:docPr id="1587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92705" cy="1148080"/>
                    </a:xfrm>
                    <a:prstGeom prst="rect">
                      <a:avLst/>
                    </a:prstGeom>
                  </pic:spPr>
                </pic:pic>
              </a:graphicData>
            </a:graphic>
            <wp14:sizeRelH relativeFrom="margin">
              <wp14:pctWidth>0</wp14:pctWidth>
            </wp14:sizeRelH>
            <wp14:sizeRelV relativeFrom="margin">
              <wp14:pctHeight>0</wp14:pctHeight>
            </wp14:sizeRelV>
          </wp:anchor>
        </w:drawing>
      </w:r>
      <w:r w:rsidR="00C91F30" w:rsidRPr="00480AAD">
        <w:rPr>
          <w:rFonts w:eastAsia="Calibri"/>
          <w:b/>
          <w:bCs/>
          <w:sz w:val="22"/>
          <w:szCs w:val="22"/>
          <w:u w:val="single"/>
        </w:rPr>
        <w:t>Control Charts</w:t>
      </w:r>
    </w:p>
    <w:p w:rsidR="00C91F30" w:rsidRPr="00480AAD" w:rsidRDefault="00C91F30" w:rsidP="001B0B96">
      <w:pPr>
        <w:rPr>
          <w:rFonts w:eastAsia="Calibri"/>
          <w:sz w:val="22"/>
          <w:szCs w:val="22"/>
        </w:rPr>
      </w:pPr>
      <w:r w:rsidRPr="00480AAD">
        <w:rPr>
          <w:rFonts w:eastAsia="Calibri"/>
          <w:sz w:val="22"/>
          <w:szCs w:val="22"/>
          <w:rtl/>
        </w:rPr>
        <w:t>תצוגה גרפית של נתוני תהליך לאורך זמן מול גבולות בקרה מבוססים, אשר מכילים קו ייחוס מרכזי אשר מסיי</w:t>
      </w:r>
      <w:r w:rsidR="001B0B96">
        <w:rPr>
          <w:rFonts w:eastAsia="Calibri"/>
          <w:sz w:val="22"/>
          <w:szCs w:val="22"/>
          <w:rtl/>
        </w:rPr>
        <w:t>ע באיתור מגמה של הערכים לעבר אח</w:t>
      </w:r>
      <w:r w:rsidR="001B0B96">
        <w:rPr>
          <w:rFonts w:eastAsia="Calibri" w:hint="cs"/>
          <w:sz w:val="22"/>
          <w:szCs w:val="22"/>
          <w:rtl/>
        </w:rPr>
        <w:t>ד</w:t>
      </w:r>
      <w:r w:rsidRPr="00480AAD">
        <w:rPr>
          <w:rFonts w:eastAsia="Calibri"/>
          <w:sz w:val="22"/>
          <w:szCs w:val="22"/>
          <w:rtl/>
        </w:rPr>
        <w:t xml:space="preserve"> מגבולות הבקרה.</w:t>
      </w:r>
    </w:p>
    <w:p w:rsidR="00C91F30" w:rsidRPr="00480AAD" w:rsidRDefault="00C91F30" w:rsidP="00C91F30">
      <w:pPr>
        <w:bidi w:val="0"/>
        <w:jc w:val="right"/>
        <w:rPr>
          <w:rFonts w:eastAsia="Calibri"/>
          <w:sz w:val="22"/>
          <w:szCs w:val="22"/>
          <w:rtl/>
        </w:rPr>
      </w:pPr>
    </w:p>
    <w:p w:rsidR="00C91F30" w:rsidRPr="00480AAD" w:rsidRDefault="00C91F30" w:rsidP="00C91F30">
      <w:pPr>
        <w:bidi w:val="0"/>
        <w:rPr>
          <w:rFonts w:eastAsia="Calibri"/>
          <w:sz w:val="22"/>
          <w:szCs w:val="22"/>
          <w:rtl/>
        </w:rPr>
      </w:pPr>
    </w:p>
    <w:p w:rsidR="00C91F30" w:rsidRDefault="00351D1F" w:rsidP="00351D1F">
      <w:pPr>
        <w:bidi w:val="0"/>
        <w:jc w:val="right"/>
        <w:rPr>
          <w:rFonts w:eastAsia="Calibri"/>
          <w:b/>
          <w:bCs/>
          <w:sz w:val="22"/>
          <w:szCs w:val="22"/>
          <w:u w:val="single"/>
        </w:rPr>
      </w:pPr>
      <w:r w:rsidRPr="00351D1F">
        <w:rPr>
          <w:rFonts w:eastAsia="Calibri"/>
          <w:b/>
          <w:bCs/>
          <w:sz w:val="22"/>
          <w:szCs w:val="22"/>
          <w:u w:val="single"/>
        </w:rPr>
        <w:t>Scatter Diagrams</w:t>
      </w:r>
    </w:p>
    <w:p w:rsidR="00351D1F" w:rsidRPr="00351D1F" w:rsidRDefault="00351D1F" w:rsidP="00351D1F">
      <w:pPr>
        <w:bidi w:val="0"/>
        <w:jc w:val="right"/>
        <w:rPr>
          <w:rFonts w:eastAsia="Calibri"/>
          <w:sz w:val="22"/>
          <w:szCs w:val="22"/>
        </w:rPr>
      </w:pPr>
      <w:r w:rsidRPr="00351D1F">
        <w:rPr>
          <w:rFonts w:eastAsia="Calibri"/>
          <w:noProof/>
          <w:sz w:val="22"/>
          <w:szCs w:val="22"/>
        </w:rPr>
        <w:drawing>
          <wp:anchor distT="0" distB="0" distL="114300" distR="114300" simplePos="0" relativeHeight="251841536" behindDoc="0" locked="0" layoutInCell="1" allowOverlap="1">
            <wp:simplePos x="0" y="0"/>
            <wp:positionH relativeFrom="column">
              <wp:posOffset>-483262</wp:posOffset>
            </wp:positionH>
            <wp:positionV relativeFrom="paragraph">
              <wp:posOffset>38431</wp:posOffset>
            </wp:positionV>
            <wp:extent cx="2456815" cy="1337310"/>
            <wp:effectExtent l="0" t="0" r="635" b="0"/>
            <wp:wrapSquare wrapText="bothSides"/>
            <wp:docPr id="1618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456815" cy="1337310"/>
                    </a:xfrm>
                    <a:prstGeom prst="rect">
                      <a:avLst/>
                    </a:prstGeom>
                  </pic:spPr>
                </pic:pic>
              </a:graphicData>
            </a:graphic>
            <wp14:sizeRelH relativeFrom="margin">
              <wp14:pctWidth>0</wp14:pctWidth>
            </wp14:sizeRelH>
            <wp14:sizeRelV relativeFrom="margin">
              <wp14:pctHeight>0</wp14:pctHeight>
            </wp14:sizeRelV>
          </wp:anchor>
        </w:drawing>
      </w:r>
      <w:r w:rsidRPr="00351D1F">
        <w:rPr>
          <w:rFonts w:eastAsia="Calibri"/>
          <w:sz w:val="22"/>
          <w:szCs w:val="22"/>
          <w:rtl/>
        </w:rPr>
        <w:t>תרשים מתאם המשתמש בקו רגרסיה כדי להסביר או לחזות כיצד השינוי במשתנה בלתי תלוי ישנה את המשתנה התלוי.</w:t>
      </w:r>
    </w:p>
    <w:p w:rsidR="00351D1F" w:rsidRPr="00351D1F" w:rsidRDefault="00351D1F" w:rsidP="00351D1F">
      <w:pPr>
        <w:bidi w:val="0"/>
        <w:jc w:val="right"/>
        <w:rPr>
          <w:rFonts w:eastAsia="Calibri"/>
          <w:b/>
          <w:bCs/>
          <w:sz w:val="22"/>
          <w:szCs w:val="22"/>
          <w:u w:val="single"/>
          <w:rtl/>
        </w:rPr>
      </w:pPr>
      <w:r>
        <w:rPr>
          <w:noProof/>
        </w:rPr>
        <w:drawing>
          <wp:inline distT="0" distB="0" distL="0" distR="0" wp14:anchorId="2ECA3C64" wp14:editId="05A1137F">
            <wp:extent cx="3138501" cy="388817"/>
            <wp:effectExtent l="0" t="0" r="5080" b="0"/>
            <wp:docPr id="161804" name="תמונה 16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68835" cy="392575"/>
                    </a:xfrm>
                    <a:prstGeom prst="rect">
                      <a:avLst/>
                    </a:prstGeom>
                  </pic:spPr>
                </pic:pic>
              </a:graphicData>
            </a:graphic>
          </wp:inline>
        </w:drawing>
      </w:r>
    </w:p>
    <w:p w:rsidR="00C91F30" w:rsidRPr="00480AAD" w:rsidRDefault="00C91F30" w:rsidP="00C91F30">
      <w:pPr>
        <w:bidi w:val="0"/>
        <w:rPr>
          <w:rFonts w:eastAsia="Calibri"/>
          <w:sz w:val="22"/>
          <w:szCs w:val="22"/>
          <w:rtl/>
        </w:rPr>
      </w:pPr>
    </w:p>
    <w:p w:rsidR="00C91F30" w:rsidRPr="00480AAD" w:rsidRDefault="00351D1F" w:rsidP="00C91F30">
      <w:pPr>
        <w:bidi w:val="0"/>
        <w:rPr>
          <w:rFonts w:eastAsia="Calibri"/>
          <w:sz w:val="22"/>
          <w:szCs w:val="22"/>
          <w:rtl/>
        </w:rPr>
      </w:pPr>
      <w:r w:rsidRPr="00480AAD">
        <w:rPr>
          <w:rFonts w:ascii="Calibri" w:eastAsia="Calibri" w:hAnsi="Calibri" w:cs="Arial"/>
          <w:noProof/>
          <w:sz w:val="22"/>
          <w:szCs w:val="22"/>
        </w:rPr>
        <w:drawing>
          <wp:anchor distT="0" distB="0" distL="114300" distR="114300" simplePos="0" relativeHeight="251718656" behindDoc="0" locked="0" layoutInCell="1" allowOverlap="1" wp14:anchorId="3EBA3DD2" wp14:editId="09E27224">
            <wp:simplePos x="0" y="0"/>
            <wp:positionH relativeFrom="margin">
              <wp:posOffset>-674425</wp:posOffset>
            </wp:positionH>
            <wp:positionV relativeFrom="paragraph">
              <wp:posOffset>375064</wp:posOffset>
            </wp:positionV>
            <wp:extent cx="3243580" cy="1316355"/>
            <wp:effectExtent l="0" t="0" r="0" b="0"/>
            <wp:wrapSquare wrapText="bothSides"/>
            <wp:docPr id="1587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243580" cy="1316355"/>
                    </a:xfrm>
                    <a:prstGeom prst="rect">
                      <a:avLst/>
                    </a:prstGeom>
                  </pic:spPr>
                </pic:pic>
              </a:graphicData>
            </a:graphic>
            <wp14:sizeRelH relativeFrom="margin">
              <wp14:pctWidth>0</wp14:pctWidth>
            </wp14:sizeRelH>
            <wp14:sizeRelV relativeFrom="margin">
              <wp14:pctHeight>0</wp14:pctHeight>
            </wp14:sizeRelV>
          </wp:anchor>
        </w:drawing>
      </w:r>
    </w:p>
    <w:p w:rsidR="00C91F30" w:rsidRPr="00480AAD" w:rsidRDefault="00C91F30" w:rsidP="00C91F30">
      <w:pPr>
        <w:bidi w:val="0"/>
        <w:rPr>
          <w:rFonts w:eastAsia="Calibri"/>
          <w:sz w:val="22"/>
          <w:szCs w:val="22"/>
          <w:rtl/>
        </w:rPr>
      </w:pPr>
    </w:p>
    <w:p w:rsidR="00C91F30" w:rsidRPr="00480AAD" w:rsidRDefault="00C91F30" w:rsidP="00C91F30">
      <w:pPr>
        <w:bidi w:val="0"/>
        <w:jc w:val="right"/>
        <w:rPr>
          <w:rFonts w:eastAsia="Calibri"/>
          <w:b/>
          <w:bCs/>
          <w:sz w:val="22"/>
          <w:szCs w:val="22"/>
          <w:u w:val="single"/>
          <w:rtl/>
        </w:rPr>
      </w:pPr>
      <w:r w:rsidRPr="00480AAD">
        <w:rPr>
          <w:rFonts w:eastAsia="Calibri"/>
          <w:b/>
          <w:bCs/>
          <w:sz w:val="22"/>
          <w:szCs w:val="22"/>
          <w:u w:val="single"/>
        </w:rPr>
        <w:t>Benchmarking</w:t>
      </w:r>
    </w:p>
    <w:p w:rsidR="00C91F30" w:rsidRPr="00480AAD" w:rsidRDefault="00C91F30" w:rsidP="00C91F30">
      <w:pPr>
        <w:bidi w:val="0"/>
        <w:jc w:val="right"/>
        <w:rPr>
          <w:rFonts w:eastAsia="Calibri"/>
          <w:sz w:val="22"/>
          <w:szCs w:val="22"/>
        </w:rPr>
      </w:pPr>
      <w:r w:rsidRPr="00480AAD">
        <w:rPr>
          <w:rFonts w:eastAsia="Calibri"/>
          <w:sz w:val="22"/>
          <w:szCs w:val="22"/>
          <w:rtl/>
        </w:rPr>
        <w:t>השוואה בין שיטות בפועל או מתוכננות, כגון תהליכים ותפעול, לאלו של ארגונים דומים כדי לזהות שיטות עבודה מומלצות, לייצר רעיונות לשיפור ולספק בסיס למדידת ביצועים.</w:t>
      </w:r>
    </w:p>
    <w:p w:rsidR="00C91F30" w:rsidRPr="00480AAD" w:rsidRDefault="00C91F30" w:rsidP="007D27AC">
      <w:pPr>
        <w:bidi w:val="0"/>
        <w:jc w:val="right"/>
        <w:rPr>
          <w:rFonts w:eastAsia="Calibri"/>
          <w:sz w:val="22"/>
          <w:szCs w:val="22"/>
          <w:rtl/>
        </w:rPr>
      </w:pPr>
    </w:p>
    <w:p w:rsidR="00C91F30" w:rsidRPr="00480AAD" w:rsidRDefault="00C91F30" w:rsidP="00C91F30">
      <w:pPr>
        <w:bidi w:val="0"/>
        <w:jc w:val="right"/>
        <w:rPr>
          <w:rFonts w:eastAsia="Calibri"/>
          <w:b/>
          <w:bCs/>
          <w:sz w:val="22"/>
          <w:szCs w:val="22"/>
          <w:u w:val="single"/>
        </w:rPr>
      </w:pPr>
      <w:r w:rsidRPr="00480AAD">
        <w:rPr>
          <w:rFonts w:eastAsia="Calibri"/>
          <w:b/>
          <w:bCs/>
          <w:sz w:val="22"/>
          <w:szCs w:val="22"/>
          <w:u w:val="single"/>
          <w:rtl/>
        </w:rPr>
        <w:t>תכנון ניסויים</w:t>
      </w:r>
    </w:p>
    <w:p w:rsidR="00C91F30" w:rsidRPr="00480AAD" w:rsidRDefault="00C91F30" w:rsidP="00C91F30">
      <w:pPr>
        <w:bidi w:val="0"/>
        <w:jc w:val="right"/>
        <w:rPr>
          <w:rFonts w:eastAsia="Calibri"/>
          <w:sz w:val="22"/>
          <w:szCs w:val="22"/>
        </w:rPr>
      </w:pPr>
      <w:r w:rsidRPr="00480AAD">
        <w:rPr>
          <w:rFonts w:eastAsia="Calibri"/>
          <w:sz w:val="22"/>
          <w:szCs w:val="22"/>
          <w:rtl/>
        </w:rPr>
        <w:t>היא שיטה סטטיסטית לזיהוי הגורמים שעשויים להשפיע על מוצר או תהליך בשלבי פיתוח או ייצור.</w:t>
      </w:r>
    </w:p>
    <w:p w:rsidR="00C91F30" w:rsidRPr="00480AAD" w:rsidRDefault="00C91F30" w:rsidP="001D1C03">
      <w:pPr>
        <w:numPr>
          <w:ilvl w:val="0"/>
          <w:numId w:val="34"/>
        </w:numPr>
        <w:contextualSpacing/>
        <w:rPr>
          <w:rFonts w:eastAsia="Calibri"/>
          <w:sz w:val="22"/>
          <w:szCs w:val="22"/>
        </w:rPr>
      </w:pPr>
      <w:r w:rsidRPr="00480AAD">
        <w:rPr>
          <w:rFonts w:eastAsia="Calibri"/>
          <w:sz w:val="22"/>
          <w:szCs w:val="22"/>
          <w:rtl/>
        </w:rPr>
        <w:t>קביעת סוג ומספר הבדיקות ואת השפעתן על עלות האיכות.</w:t>
      </w:r>
    </w:p>
    <w:p w:rsidR="00C91F30" w:rsidRPr="00480AAD" w:rsidRDefault="00C91F30" w:rsidP="001D1C03">
      <w:pPr>
        <w:numPr>
          <w:ilvl w:val="0"/>
          <w:numId w:val="34"/>
        </w:numPr>
        <w:contextualSpacing/>
        <w:rPr>
          <w:rFonts w:eastAsia="Calibri"/>
          <w:sz w:val="22"/>
          <w:szCs w:val="22"/>
        </w:rPr>
      </w:pPr>
      <w:r w:rsidRPr="00480AAD">
        <w:rPr>
          <w:rFonts w:eastAsia="Calibri"/>
          <w:sz w:val="22"/>
          <w:szCs w:val="22"/>
          <w:rtl/>
        </w:rPr>
        <w:t>הורדת סטיות הנגרמות מהבדלי ייצור או סביבתיים.</w:t>
      </w:r>
    </w:p>
    <w:p w:rsidR="00C91F30" w:rsidRPr="00480AAD" w:rsidRDefault="00C91F30" w:rsidP="001D1C03">
      <w:pPr>
        <w:numPr>
          <w:ilvl w:val="0"/>
          <w:numId w:val="34"/>
        </w:numPr>
        <w:contextualSpacing/>
        <w:rPr>
          <w:rFonts w:eastAsia="Calibri"/>
          <w:sz w:val="22"/>
          <w:szCs w:val="22"/>
        </w:rPr>
      </w:pPr>
      <w:r w:rsidRPr="00480AAD">
        <w:rPr>
          <w:rFonts w:eastAsia="Calibri"/>
          <w:sz w:val="22"/>
          <w:szCs w:val="22"/>
          <w:rtl/>
        </w:rPr>
        <w:t>מאפשר שינוי שיטתי של כל הגורמים החשובים ביחד ע"פ אחד בכל פעם.</w:t>
      </w:r>
    </w:p>
    <w:p w:rsidR="00C91F30" w:rsidRPr="00480AAD" w:rsidRDefault="00C91F30" w:rsidP="00C91F30">
      <w:pPr>
        <w:contextualSpacing/>
        <w:rPr>
          <w:rFonts w:eastAsia="Calibri"/>
          <w:sz w:val="22"/>
          <w:szCs w:val="22"/>
        </w:rPr>
      </w:pPr>
    </w:p>
    <w:p w:rsidR="00C91F30" w:rsidRPr="00480AAD" w:rsidRDefault="00C91F30" w:rsidP="00C91F30">
      <w:pPr>
        <w:contextualSpacing/>
        <w:rPr>
          <w:rFonts w:eastAsia="Calibri"/>
          <w:sz w:val="22"/>
          <w:szCs w:val="22"/>
        </w:rPr>
      </w:pPr>
    </w:p>
    <w:p w:rsidR="007D27AC" w:rsidRPr="00480AAD" w:rsidRDefault="009B5489" w:rsidP="007D27AC">
      <w:pPr>
        <w:bidi w:val="0"/>
        <w:jc w:val="right"/>
        <w:rPr>
          <w:rFonts w:eastAsia="Calibri"/>
          <w:b/>
          <w:bCs/>
          <w:sz w:val="22"/>
          <w:szCs w:val="22"/>
          <w:u w:val="single"/>
          <w:rtl/>
        </w:rPr>
      </w:pPr>
      <w:r w:rsidRPr="00480AAD">
        <w:rPr>
          <w:rFonts w:ascii="Calibri" w:eastAsia="Calibri" w:hAnsi="Calibri" w:cs="Arial"/>
          <w:noProof/>
          <w:sz w:val="22"/>
          <w:szCs w:val="22"/>
        </w:rPr>
        <w:drawing>
          <wp:anchor distT="0" distB="0" distL="114300" distR="114300" simplePos="0" relativeHeight="251719680" behindDoc="1" locked="0" layoutInCell="1" allowOverlap="1" wp14:anchorId="4F41822E" wp14:editId="1F2BF3E8">
            <wp:simplePos x="0" y="0"/>
            <wp:positionH relativeFrom="margin">
              <wp:posOffset>756754</wp:posOffset>
            </wp:positionH>
            <wp:positionV relativeFrom="paragraph">
              <wp:posOffset>165</wp:posOffset>
            </wp:positionV>
            <wp:extent cx="3624580" cy="2658110"/>
            <wp:effectExtent l="0" t="0" r="0" b="8890"/>
            <wp:wrapTight wrapText="bothSides">
              <wp:wrapPolygon edited="0">
                <wp:start x="0" y="0"/>
                <wp:lineTo x="0" y="21517"/>
                <wp:lineTo x="21456" y="21517"/>
                <wp:lineTo x="21456" y="0"/>
                <wp:lineTo x="0" y="0"/>
              </wp:wrapPolygon>
            </wp:wrapTight>
            <wp:docPr id="1587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624580" cy="2658110"/>
                    </a:xfrm>
                    <a:prstGeom prst="rect">
                      <a:avLst/>
                    </a:prstGeom>
                  </pic:spPr>
                </pic:pic>
              </a:graphicData>
            </a:graphic>
            <wp14:sizeRelH relativeFrom="margin">
              <wp14:pctWidth>0</wp14:pctWidth>
            </wp14:sizeRelH>
            <wp14:sizeRelV relativeFrom="margin">
              <wp14:pctHeight>0</wp14:pctHeight>
            </wp14:sizeRelV>
          </wp:anchor>
        </w:drawing>
      </w:r>
    </w:p>
    <w:p w:rsidR="009B5489" w:rsidRDefault="009B5489" w:rsidP="007D27AC">
      <w:pPr>
        <w:bidi w:val="0"/>
        <w:jc w:val="right"/>
        <w:rPr>
          <w:rFonts w:eastAsia="Calibri"/>
          <w:b/>
          <w:bCs/>
          <w:sz w:val="22"/>
          <w:szCs w:val="22"/>
          <w:u w:val="single"/>
          <w:rtl/>
        </w:rPr>
      </w:pPr>
    </w:p>
    <w:p w:rsidR="009B5489" w:rsidRDefault="009B5489" w:rsidP="009B5489">
      <w:pPr>
        <w:bidi w:val="0"/>
        <w:jc w:val="right"/>
        <w:rPr>
          <w:rFonts w:eastAsia="Calibri"/>
          <w:b/>
          <w:bCs/>
          <w:sz w:val="22"/>
          <w:szCs w:val="22"/>
          <w:u w:val="single"/>
          <w:rtl/>
        </w:rPr>
      </w:pPr>
    </w:p>
    <w:p w:rsidR="009B5489" w:rsidRDefault="009B5489" w:rsidP="009B5489">
      <w:pPr>
        <w:bidi w:val="0"/>
        <w:jc w:val="right"/>
        <w:rPr>
          <w:rFonts w:eastAsia="Calibri"/>
          <w:b/>
          <w:bCs/>
          <w:sz w:val="22"/>
          <w:szCs w:val="22"/>
          <w:u w:val="single"/>
          <w:rtl/>
        </w:rPr>
      </w:pPr>
    </w:p>
    <w:p w:rsidR="009B5489" w:rsidRDefault="009B5489" w:rsidP="009B5489">
      <w:pPr>
        <w:bidi w:val="0"/>
        <w:jc w:val="right"/>
        <w:rPr>
          <w:rFonts w:eastAsia="Calibri"/>
          <w:b/>
          <w:bCs/>
          <w:sz w:val="22"/>
          <w:szCs w:val="22"/>
          <w:u w:val="single"/>
          <w:rtl/>
        </w:rPr>
      </w:pPr>
    </w:p>
    <w:p w:rsidR="009B5489" w:rsidRDefault="009B5489" w:rsidP="009B5489">
      <w:pPr>
        <w:bidi w:val="0"/>
        <w:jc w:val="right"/>
        <w:rPr>
          <w:rFonts w:eastAsia="Calibri"/>
          <w:b/>
          <w:bCs/>
          <w:sz w:val="22"/>
          <w:szCs w:val="22"/>
          <w:u w:val="single"/>
          <w:rtl/>
        </w:rPr>
      </w:pPr>
    </w:p>
    <w:p w:rsidR="009B5489" w:rsidRDefault="009B5489" w:rsidP="009B5489">
      <w:pPr>
        <w:bidi w:val="0"/>
        <w:jc w:val="right"/>
        <w:rPr>
          <w:rFonts w:eastAsia="Calibri"/>
          <w:b/>
          <w:bCs/>
          <w:sz w:val="22"/>
          <w:szCs w:val="22"/>
          <w:u w:val="single"/>
          <w:rtl/>
        </w:rPr>
      </w:pPr>
    </w:p>
    <w:p w:rsidR="009B5489" w:rsidRDefault="009B5489" w:rsidP="009B5489">
      <w:pPr>
        <w:bidi w:val="0"/>
        <w:jc w:val="right"/>
        <w:rPr>
          <w:rFonts w:eastAsia="Calibri"/>
          <w:b/>
          <w:bCs/>
          <w:sz w:val="22"/>
          <w:szCs w:val="22"/>
          <w:u w:val="single"/>
          <w:rtl/>
        </w:rPr>
      </w:pPr>
    </w:p>
    <w:p w:rsidR="009B5489" w:rsidRDefault="009B5489" w:rsidP="009B5489">
      <w:pPr>
        <w:bidi w:val="0"/>
        <w:jc w:val="right"/>
        <w:rPr>
          <w:rFonts w:eastAsia="Calibri"/>
          <w:b/>
          <w:bCs/>
          <w:sz w:val="22"/>
          <w:szCs w:val="22"/>
          <w:u w:val="single"/>
          <w:rtl/>
        </w:rPr>
      </w:pPr>
    </w:p>
    <w:p w:rsidR="009B5489" w:rsidRDefault="009B5489" w:rsidP="009B5489">
      <w:pPr>
        <w:bidi w:val="0"/>
        <w:rPr>
          <w:rFonts w:eastAsia="Calibri"/>
          <w:b/>
          <w:bCs/>
          <w:sz w:val="22"/>
          <w:szCs w:val="22"/>
          <w:u w:val="single"/>
        </w:rPr>
      </w:pPr>
    </w:p>
    <w:p w:rsidR="009B5489" w:rsidRDefault="009B5489" w:rsidP="009B5489">
      <w:pPr>
        <w:bidi w:val="0"/>
        <w:rPr>
          <w:rFonts w:eastAsia="Calibri"/>
          <w:b/>
          <w:bCs/>
          <w:sz w:val="22"/>
          <w:szCs w:val="22"/>
          <w:u w:val="single"/>
          <w:rtl/>
        </w:rPr>
      </w:pPr>
    </w:p>
    <w:p w:rsidR="00C91F30" w:rsidRPr="00480AAD" w:rsidRDefault="00C91F30" w:rsidP="009B5489">
      <w:pPr>
        <w:bidi w:val="0"/>
        <w:jc w:val="right"/>
        <w:rPr>
          <w:rFonts w:eastAsia="Calibri"/>
          <w:b/>
          <w:bCs/>
          <w:sz w:val="22"/>
          <w:szCs w:val="22"/>
          <w:u w:val="single"/>
          <w:rtl/>
        </w:rPr>
      </w:pPr>
      <w:r w:rsidRPr="00480AAD">
        <w:rPr>
          <w:rFonts w:eastAsia="Calibri"/>
          <w:b/>
          <w:bCs/>
          <w:sz w:val="22"/>
          <w:szCs w:val="22"/>
          <w:u w:val="single"/>
          <w:rtl/>
        </w:rPr>
        <w:t>תוכנית ניהול האיכות</w:t>
      </w:r>
    </w:p>
    <w:p w:rsidR="00C91F30" w:rsidRPr="00480AAD" w:rsidRDefault="00C91F30" w:rsidP="00C91F30">
      <w:pPr>
        <w:bidi w:val="0"/>
        <w:jc w:val="right"/>
        <w:rPr>
          <w:rFonts w:eastAsia="Calibri"/>
          <w:sz w:val="22"/>
          <w:szCs w:val="22"/>
        </w:rPr>
      </w:pPr>
      <w:r w:rsidRPr="00480AAD">
        <w:rPr>
          <w:rFonts w:eastAsia="Calibri"/>
          <w:sz w:val="22"/>
          <w:szCs w:val="22"/>
          <w:rtl/>
        </w:rPr>
        <w:t>הוא מרכיב של תוכנית ניהול הפרויקט המתאר כיצד מדיניות האיכות של הארגון תיושם וכיצד צוות ניהול הפרויקט מתכנן לעמוד בדרישות האיכות שנקבעו לפרויקט.</w:t>
      </w:r>
    </w:p>
    <w:p w:rsidR="00C91F30" w:rsidRPr="00480AAD" w:rsidRDefault="00C91F30" w:rsidP="00C91F30">
      <w:pPr>
        <w:bidi w:val="0"/>
        <w:jc w:val="right"/>
        <w:rPr>
          <w:rFonts w:eastAsia="Calibri"/>
          <w:b/>
          <w:bCs/>
          <w:sz w:val="22"/>
          <w:szCs w:val="22"/>
          <w:u w:val="single"/>
        </w:rPr>
      </w:pPr>
      <w:r w:rsidRPr="00480AAD">
        <w:rPr>
          <w:rFonts w:eastAsia="Calibri"/>
          <w:b/>
          <w:bCs/>
          <w:sz w:val="22"/>
          <w:szCs w:val="22"/>
          <w:u w:val="single"/>
          <w:rtl/>
        </w:rPr>
        <w:t>תוכן אופייני:</w:t>
      </w:r>
    </w:p>
    <w:p w:rsidR="00AA3E2C" w:rsidRDefault="00AA3E2C" w:rsidP="001D1C03">
      <w:pPr>
        <w:numPr>
          <w:ilvl w:val="0"/>
          <w:numId w:val="35"/>
        </w:numPr>
        <w:contextualSpacing/>
        <w:rPr>
          <w:rFonts w:eastAsia="Calibri"/>
          <w:sz w:val="22"/>
          <w:szCs w:val="22"/>
          <w:rtl/>
        </w:rPr>
        <w:sectPr w:rsidR="00AA3E2C"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D1C03">
      <w:pPr>
        <w:numPr>
          <w:ilvl w:val="0"/>
          <w:numId w:val="35"/>
        </w:numPr>
        <w:contextualSpacing/>
        <w:rPr>
          <w:rFonts w:eastAsia="Calibri"/>
          <w:sz w:val="22"/>
          <w:szCs w:val="22"/>
        </w:rPr>
      </w:pPr>
      <w:r w:rsidRPr="00480AAD">
        <w:rPr>
          <w:rFonts w:eastAsia="Calibri"/>
          <w:sz w:val="22"/>
          <w:szCs w:val="22"/>
          <w:rtl/>
        </w:rPr>
        <w:t>תהליכים</w:t>
      </w:r>
    </w:p>
    <w:p w:rsidR="00C91F30" w:rsidRPr="00480AAD" w:rsidRDefault="00C91F30" w:rsidP="001D1C03">
      <w:pPr>
        <w:numPr>
          <w:ilvl w:val="0"/>
          <w:numId w:val="35"/>
        </w:numPr>
        <w:contextualSpacing/>
        <w:rPr>
          <w:rFonts w:eastAsia="Calibri"/>
          <w:sz w:val="22"/>
          <w:szCs w:val="22"/>
        </w:rPr>
      </w:pPr>
      <w:r w:rsidRPr="00480AAD">
        <w:rPr>
          <w:rFonts w:eastAsia="Calibri"/>
          <w:sz w:val="22"/>
          <w:szCs w:val="22"/>
          <w:rtl/>
        </w:rPr>
        <w:t>שיטות וטכניקות</w:t>
      </w:r>
    </w:p>
    <w:p w:rsidR="00C91F30" w:rsidRPr="00480AAD" w:rsidRDefault="00C91F30" w:rsidP="001D1C03">
      <w:pPr>
        <w:numPr>
          <w:ilvl w:val="0"/>
          <w:numId w:val="35"/>
        </w:numPr>
        <w:contextualSpacing/>
        <w:rPr>
          <w:rFonts w:eastAsia="Calibri"/>
          <w:sz w:val="22"/>
          <w:szCs w:val="22"/>
        </w:rPr>
      </w:pPr>
      <w:r w:rsidRPr="00480AAD">
        <w:rPr>
          <w:rFonts w:eastAsia="Calibri"/>
          <w:sz w:val="22"/>
          <w:szCs w:val="22"/>
          <w:rtl/>
        </w:rPr>
        <w:t>אמצעים</w:t>
      </w:r>
    </w:p>
    <w:p w:rsidR="00C91F30" w:rsidRPr="00480AAD" w:rsidRDefault="00C91F30" w:rsidP="001D1C03">
      <w:pPr>
        <w:numPr>
          <w:ilvl w:val="0"/>
          <w:numId w:val="35"/>
        </w:numPr>
        <w:contextualSpacing/>
        <w:rPr>
          <w:rFonts w:eastAsia="Calibri"/>
          <w:sz w:val="22"/>
          <w:szCs w:val="22"/>
        </w:rPr>
      </w:pPr>
      <w:r w:rsidRPr="00480AAD">
        <w:rPr>
          <w:rFonts w:eastAsia="Calibri"/>
          <w:sz w:val="22"/>
          <w:szCs w:val="22"/>
          <w:rtl/>
        </w:rPr>
        <w:t>הקצאת אחריות</w:t>
      </w:r>
    </w:p>
    <w:p w:rsidR="00C91F30" w:rsidRPr="00480AAD" w:rsidRDefault="00C91F30" w:rsidP="001D1C03">
      <w:pPr>
        <w:numPr>
          <w:ilvl w:val="0"/>
          <w:numId w:val="35"/>
        </w:numPr>
        <w:contextualSpacing/>
        <w:rPr>
          <w:rFonts w:eastAsia="Calibri"/>
          <w:sz w:val="22"/>
          <w:szCs w:val="22"/>
        </w:rPr>
      </w:pPr>
      <w:r w:rsidRPr="00480AAD">
        <w:rPr>
          <w:rFonts w:eastAsia="Calibri"/>
          <w:sz w:val="22"/>
          <w:szCs w:val="22"/>
          <w:rtl/>
        </w:rPr>
        <w:t>מבנה ארגוני</w:t>
      </w:r>
    </w:p>
    <w:p w:rsidR="00AA3E2C" w:rsidRDefault="00AA3E2C" w:rsidP="00AA3E2C">
      <w:pPr>
        <w:bidi w:val="0"/>
        <w:jc w:val="center"/>
        <w:rPr>
          <w:rFonts w:eastAsia="Calibri"/>
          <w:b/>
          <w:bCs/>
          <w:sz w:val="22"/>
          <w:szCs w:val="22"/>
          <w:u w:val="single"/>
        </w:rPr>
        <w:sectPr w:rsidR="00AA3E2C" w:rsidSect="00AA3E2C">
          <w:type w:val="continuous"/>
          <w:pgSz w:w="11906" w:h="16838"/>
          <w:pgMar w:top="1440" w:right="1800" w:bottom="1440" w:left="1800" w:header="708" w:footer="708" w:gutter="0"/>
          <w:cols w:num="3" w:space="708"/>
          <w:bidi/>
          <w:rtlGutter/>
          <w:docGrid w:linePitch="360"/>
        </w:sectPr>
      </w:pPr>
    </w:p>
    <w:p w:rsidR="007D27AC" w:rsidRPr="00480AAD" w:rsidRDefault="007D27AC" w:rsidP="00AA3E2C">
      <w:pPr>
        <w:bidi w:val="0"/>
        <w:rPr>
          <w:rFonts w:eastAsia="Calibri"/>
          <w:b/>
          <w:bCs/>
          <w:sz w:val="22"/>
          <w:szCs w:val="22"/>
          <w:u w:val="single"/>
        </w:rPr>
      </w:pPr>
    </w:p>
    <w:p w:rsidR="007D27AC" w:rsidRPr="00480AAD" w:rsidRDefault="00C91F30" w:rsidP="007D27AC">
      <w:pPr>
        <w:bidi w:val="0"/>
        <w:jc w:val="right"/>
        <w:rPr>
          <w:rFonts w:eastAsia="Calibri"/>
          <w:b/>
          <w:bCs/>
          <w:sz w:val="22"/>
          <w:szCs w:val="22"/>
          <w:u w:val="single"/>
        </w:rPr>
      </w:pPr>
      <w:r w:rsidRPr="00480AAD">
        <w:rPr>
          <w:rFonts w:eastAsia="Calibri"/>
          <w:b/>
          <w:bCs/>
          <w:sz w:val="22"/>
          <w:szCs w:val="22"/>
          <w:u w:val="single"/>
          <w:rtl/>
        </w:rPr>
        <w:t>ביצוע הבטחת איכות</w:t>
      </w:r>
    </w:p>
    <w:p w:rsidR="00C91F30" w:rsidRDefault="00C91F30" w:rsidP="00AA3E2C">
      <w:pPr>
        <w:bidi w:val="0"/>
        <w:jc w:val="right"/>
        <w:rPr>
          <w:rFonts w:eastAsia="Calibri"/>
          <w:b/>
          <w:bCs/>
          <w:sz w:val="22"/>
          <w:szCs w:val="22"/>
          <w:rtl/>
        </w:rPr>
      </w:pPr>
      <w:r w:rsidRPr="00480AAD">
        <w:rPr>
          <w:rFonts w:eastAsia="Calibri"/>
          <w:sz w:val="22"/>
          <w:szCs w:val="22"/>
          <w:rtl/>
        </w:rPr>
        <w:t>תהליך מבדק של דרישות האיכות ושל תוצאות מדדי בקרת האיכות, להבטיח שתקני איכות והגד</w:t>
      </w:r>
      <w:r w:rsidR="00AA3E2C">
        <w:rPr>
          <w:rFonts w:eastAsia="Calibri"/>
          <w:sz w:val="22"/>
          <w:szCs w:val="22"/>
          <w:rtl/>
        </w:rPr>
        <w:t>רות תפעל מתאימים נמצאים בשימוש.</w:t>
      </w:r>
      <w:r w:rsidR="00AA3E2C">
        <w:rPr>
          <w:rFonts w:eastAsia="Calibri" w:hint="cs"/>
          <w:sz w:val="22"/>
          <w:szCs w:val="22"/>
          <w:rtl/>
        </w:rPr>
        <w:t xml:space="preserve"> </w:t>
      </w:r>
      <w:r w:rsidRPr="00AA3E2C">
        <w:rPr>
          <w:rFonts w:eastAsia="Calibri"/>
          <w:b/>
          <w:bCs/>
          <w:sz w:val="22"/>
          <w:szCs w:val="22"/>
          <w:rtl/>
        </w:rPr>
        <w:t>התועלת המרכזית היא שיפור תהליכי האיכות</w:t>
      </w:r>
      <w:r w:rsidR="00AA3E2C">
        <w:rPr>
          <w:rFonts w:eastAsia="Calibri" w:hint="cs"/>
          <w:b/>
          <w:bCs/>
          <w:sz w:val="22"/>
          <w:szCs w:val="22"/>
          <w:rtl/>
        </w:rPr>
        <w:t>.</w:t>
      </w:r>
    </w:p>
    <w:p w:rsidR="00DD7302" w:rsidRPr="00DD7302" w:rsidRDefault="00DD7302" w:rsidP="00DD7302">
      <w:pPr>
        <w:bidi w:val="0"/>
        <w:jc w:val="right"/>
        <w:rPr>
          <w:rFonts w:eastAsia="Calibri"/>
          <w:b/>
          <w:bCs/>
          <w:sz w:val="22"/>
          <w:szCs w:val="22"/>
          <w:u w:val="single"/>
          <w:rtl/>
        </w:rPr>
      </w:pPr>
      <w:r w:rsidRPr="00DD7302">
        <w:rPr>
          <w:rFonts w:eastAsia="Calibri" w:hint="cs"/>
          <w:b/>
          <w:bCs/>
          <w:sz w:val="22"/>
          <w:szCs w:val="22"/>
          <w:u w:val="single"/>
          <w:rtl/>
        </w:rPr>
        <w:t>ביצוע אבטחת איכות</w:t>
      </w:r>
    </w:p>
    <w:tbl>
      <w:tblPr>
        <w:tblStyle w:val="a5"/>
        <w:tblW w:w="0" w:type="auto"/>
        <w:tblLook w:val="0420" w:firstRow="1" w:lastRow="0" w:firstColumn="0" w:lastColumn="0" w:noHBand="0" w:noVBand="1"/>
      </w:tblPr>
      <w:tblGrid>
        <w:gridCol w:w="2992"/>
        <w:gridCol w:w="2730"/>
        <w:gridCol w:w="2359"/>
      </w:tblGrid>
      <w:tr w:rsidR="00DD7302" w:rsidRPr="00DD7302" w:rsidTr="00CD5788">
        <w:trPr>
          <w:trHeight w:val="23"/>
        </w:trPr>
        <w:tc>
          <w:tcPr>
            <w:tcW w:w="0" w:type="auto"/>
            <w:hideMark/>
          </w:tcPr>
          <w:p w:rsidR="00DD7302" w:rsidRPr="00DD7302" w:rsidRDefault="00DD7302" w:rsidP="00CD5788">
            <w:pPr>
              <w:bidi w:val="0"/>
              <w:spacing w:after="160" w:line="259" w:lineRule="auto"/>
              <w:jc w:val="right"/>
              <w:rPr>
                <w:rFonts w:eastAsia="Calibri"/>
                <w:sz w:val="22"/>
                <w:szCs w:val="22"/>
              </w:rPr>
            </w:pPr>
            <w:r w:rsidRPr="00DD7302">
              <w:rPr>
                <w:rFonts w:eastAsia="Calibri"/>
                <w:b/>
                <w:bCs/>
                <w:sz w:val="22"/>
                <w:szCs w:val="22"/>
                <w:rtl/>
              </w:rPr>
              <w:t>תפוקות</w:t>
            </w:r>
          </w:p>
        </w:tc>
        <w:tc>
          <w:tcPr>
            <w:tcW w:w="0" w:type="auto"/>
            <w:hideMark/>
          </w:tcPr>
          <w:p w:rsidR="00DD7302" w:rsidRPr="00DD7302" w:rsidRDefault="00DD7302" w:rsidP="00CD5788">
            <w:pPr>
              <w:bidi w:val="0"/>
              <w:spacing w:after="160" w:line="259" w:lineRule="auto"/>
              <w:jc w:val="right"/>
              <w:rPr>
                <w:rFonts w:eastAsia="Calibri"/>
                <w:sz w:val="22"/>
                <w:szCs w:val="22"/>
                <w:rtl/>
              </w:rPr>
            </w:pPr>
            <w:r w:rsidRPr="00DD7302">
              <w:rPr>
                <w:rFonts w:eastAsia="Calibri"/>
                <w:b/>
                <w:bCs/>
                <w:sz w:val="22"/>
                <w:szCs w:val="22"/>
                <w:rtl/>
              </w:rPr>
              <w:t>כלים &amp; שיטות</w:t>
            </w:r>
          </w:p>
        </w:tc>
        <w:tc>
          <w:tcPr>
            <w:tcW w:w="0" w:type="auto"/>
            <w:hideMark/>
          </w:tcPr>
          <w:p w:rsidR="00DD7302" w:rsidRPr="00DD7302" w:rsidRDefault="00DD7302" w:rsidP="00CD5788">
            <w:pPr>
              <w:bidi w:val="0"/>
              <w:spacing w:after="160" w:line="259" w:lineRule="auto"/>
              <w:jc w:val="right"/>
              <w:rPr>
                <w:rFonts w:eastAsia="Calibri"/>
                <w:sz w:val="22"/>
                <w:szCs w:val="22"/>
                <w:rtl/>
              </w:rPr>
            </w:pPr>
            <w:r w:rsidRPr="00DD7302">
              <w:rPr>
                <w:rFonts w:eastAsia="Calibri"/>
                <w:b/>
                <w:bCs/>
                <w:sz w:val="22"/>
                <w:szCs w:val="22"/>
                <w:rtl/>
              </w:rPr>
              <w:t>תשומות</w:t>
            </w:r>
          </w:p>
        </w:tc>
      </w:tr>
      <w:tr w:rsidR="00DD7302" w:rsidRPr="00DD7302" w:rsidTr="00CD5788">
        <w:trPr>
          <w:trHeight w:val="16"/>
        </w:trPr>
        <w:tc>
          <w:tcPr>
            <w:tcW w:w="0" w:type="auto"/>
            <w:hideMark/>
          </w:tcPr>
          <w:p w:rsidR="00DD7302" w:rsidRPr="00DD7302" w:rsidRDefault="00DD7302" w:rsidP="00CD5788">
            <w:pPr>
              <w:bidi w:val="0"/>
              <w:spacing w:after="160" w:line="259" w:lineRule="auto"/>
              <w:jc w:val="right"/>
              <w:rPr>
                <w:rFonts w:eastAsia="Calibri"/>
                <w:sz w:val="22"/>
                <w:szCs w:val="22"/>
                <w:rtl/>
              </w:rPr>
            </w:pPr>
            <w:r w:rsidRPr="00DD7302">
              <w:rPr>
                <w:rFonts w:eastAsia="Calibri"/>
                <w:sz w:val="22"/>
                <w:szCs w:val="22"/>
                <w:rtl/>
              </w:rPr>
              <w:t>1. בקשות לשינויים</w:t>
            </w:r>
          </w:p>
        </w:tc>
        <w:tc>
          <w:tcPr>
            <w:tcW w:w="0" w:type="auto"/>
            <w:hideMark/>
          </w:tcPr>
          <w:p w:rsidR="00DD7302" w:rsidRPr="00DD7302" w:rsidRDefault="00DD7302" w:rsidP="00CD5788">
            <w:pPr>
              <w:bidi w:val="0"/>
              <w:spacing w:after="160" w:line="259" w:lineRule="auto"/>
              <w:jc w:val="right"/>
              <w:rPr>
                <w:rFonts w:eastAsia="Calibri"/>
                <w:sz w:val="22"/>
                <w:szCs w:val="22"/>
                <w:rtl/>
              </w:rPr>
            </w:pPr>
            <w:r w:rsidRPr="00DD7302">
              <w:rPr>
                <w:rFonts w:eastAsia="Calibri"/>
                <w:sz w:val="22"/>
                <w:szCs w:val="22"/>
              </w:rPr>
              <w:t>1</w:t>
            </w:r>
            <w:r w:rsidRPr="00DD7302">
              <w:rPr>
                <w:rFonts w:eastAsia="Calibri"/>
                <w:sz w:val="22"/>
                <w:szCs w:val="22"/>
                <w:rtl/>
              </w:rPr>
              <w:t>1. כלי ניהול ובקרה על האיכות</w:t>
            </w:r>
          </w:p>
        </w:tc>
        <w:tc>
          <w:tcPr>
            <w:tcW w:w="0" w:type="auto"/>
            <w:hideMark/>
          </w:tcPr>
          <w:p w:rsidR="00DD7302" w:rsidRPr="00DD7302" w:rsidRDefault="00DD7302" w:rsidP="00CD5788">
            <w:pPr>
              <w:bidi w:val="0"/>
              <w:spacing w:after="160" w:line="259" w:lineRule="auto"/>
              <w:jc w:val="right"/>
              <w:rPr>
                <w:rFonts w:eastAsia="Calibri"/>
                <w:sz w:val="22"/>
                <w:szCs w:val="22"/>
                <w:rtl/>
              </w:rPr>
            </w:pPr>
            <w:r w:rsidRPr="00DD7302">
              <w:rPr>
                <w:rFonts w:eastAsia="Calibri"/>
                <w:sz w:val="22"/>
                <w:szCs w:val="22"/>
                <w:rtl/>
              </w:rPr>
              <w:t>1. תוכנית ניהול הפרויקט</w:t>
            </w:r>
          </w:p>
        </w:tc>
      </w:tr>
      <w:tr w:rsidR="00DD7302" w:rsidRPr="00DD7302" w:rsidTr="00CD5788">
        <w:trPr>
          <w:trHeight w:val="16"/>
        </w:trPr>
        <w:tc>
          <w:tcPr>
            <w:tcW w:w="0" w:type="auto"/>
            <w:hideMark/>
          </w:tcPr>
          <w:p w:rsidR="00DD7302" w:rsidRPr="00DD7302" w:rsidRDefault="00DD7302" w:rsidP="00CD5788">
            <w:pPr>
              <w:bidi w:val="0"/>
              <w:spacing w:after="160" w:line="259" w:lineRule="auto"/>
              <w:jc w:val="right"/>
              <w:rPr>
                <w:rFonts w:eastAsia="Calibri"/>
                <w:sz w:val="22"/>
                <w:szCs w:val="22"/>
                <w:rtl/>
              </w:rPr>
            </w:pPr>
            <w:r w:rsidRPr="00DD7302">
              <w:rPr>
                <w:rFonts w:eastAsia="Calibri"/>
                <w:sz w:val="22"/>
                <w:szCs w:val="22"/>
                <w:rtl/>
              </w:rPr>
              <w:t>2. עדכונים לתוכנית ניהול הפרויקט</w:t>
            </w:r>
          </w:p>
        </w:tc>
        <w:tc>
          <w:tcPr>
            <w:tcW w:w="0" w:type="auto"/>
            <w:hideMark/>
          </w:tcPr>
          <w:p w:rsidR="00DD7302" w:rsidRPr="00DD7302" w:rsidRDefault="00DD7302" w:rsidP="00CD5788">
            <w:pPr>
              <w:bidi w:val="0"/>
              <w:spacing w:after="160" w:line="259" w:lineRule="auto"/>
              <w:jc w:val="right"/>
              <w:rPr>
                <w:rFonts w:eastAsia="Calibri"/>
                <w:sz w:val="22"/>
                <w:szCs w:val="22"/>
                <w:rtl/>
              </w:rPr>
            </w:pPr>
            <w:r w:rsidRPr="00DD7302">
              <w:rPr>
                <w:rFonts w:eastAsia="Calibri"/>
                <w:sz w:val="22"/>
                <w:szCs w:val="22"/>
                <w:rtl/>
              </w:rPr>
              <w:t>2. מבדקי איכות</w:t>
            </w:r>
          </w:p>
        </w:tc>
        <w:tc>
          <w:tcPr>
            <w:tcW w:w="0" w:type="auto"/>
            <w:hideMark/>
          </w:tcPr>
          <w:p w:rsidR="00DD7302" w:rsidRPr="00DD7302" w:rsidRDefault="00DD7302" w:rsidP="00CD5788">
            <w:pPr>
              <w:bidi w:val="0"/>
              <w:spacing w:after="160" w:line="259" w:lineRule="auto"/>
              <w:jc w:val="right"/>
              <w:rPr>
                <w:rFonts w:eastAsia="Calibri"/>
                <w:sz w:val="22"/>
                <w:szCs w:val="22"/>
                <w:rtl/>
              </w:rPr>
            </w:pPr>
            <w:r w:rsidRPr="00DD7302">
              <w:rPr>
                <w:rFonts w:eastAsia="Calibri"/>
                <w:sz w:val="22"/>
                <w:szCs w:val="22"/>
              </w:rPr>
              <w:t>2</w:t>
            </w:r>
            <w:r w:rsidRPr="00DD7302">
              <w:rPr>
                <w:rFonts w:eastAsia="Calibri"/>
                <w:sz w:val="22"/>
                <w:szCs w:val="22"/>
                <w:rtl/>
              </w:rPr>
              <w:t>2. תוכנית שיפור תהליכים</w:t>
            </w:r>
          </w:p>
        </w:tc>
      </w:tr>
      <w:tr w:rsidR="00DD7302" w:rsidRPr="00DD7302" w:rsidTr="00CD5788">
        <w:trPr>
          <w:trHeight w:val="16"/>
        </w:trPr>
        <w:tc>
          <w:tcPr>
            <w:tcW w:w="0" w:type="auto"/>
            <w:hideMark/>
          </w:tcPr>
          <w:p w:rsidR="00DD7302" w:rsidRPr="00DD7302" w:rsidRDefault="00DD7302" w:rsidP="00CD5788">
            <w:pPr>
              <w:bidi w:val="0"/>
              <w:spacing w:after="160" w:line="259" w:lineRule="auto"/>
              <w:jc w:val="right"/>
              <w:rPr>
                <w:rFonts w:eastAsia="Calibri"/>
                <w:sz w:val="22"/>
                <w:szCs w:val="22"/>
                <w:rtl/>
              </w:rPr>
            </w:pPr>
            <w:r w:rsidRPr="00DD7302">
              <w:rPr>
                <w:rFonts w:eastAsia="Calibri"/>
                <w:sz w:val="22"/>
                <w:szCs w:val="22"/>
                <w:rtl/>
              </w:rPr>
              <w:t>3. עדכוני מסמך הפרויקט</w:t>
            </w:r>
          </w:p>
        </w:tc>
        <w:tc>
          <w:tcPr>
            <w:tcW w:w="0" w:type="auto"/>
            <w:hideMark/>
          </w:tcPr>
          <w:p w:rsidR="00DD7302" w:rsidRPr="00DD7302" w:rsidRDefault="00DD7302" w:rsidP="00CD5788">
            <w:pPr>
              <w:bidi w:val="0"/>
              <w:spacing w:after="160" w:line="259" w:lineRule="auto"/>
              <w:jc w:val="right"/>
              <w:rPr>
                <w:rFonts w:eastAsia="Calibri"/>
                <w:sz w:val="22"/>
                <w:szCs w:val="22"/>
                <w:rtl/>
              </w:rPr>
            </w:pPr>
            <w:r w:rsidRPr="00DD7302">
              <w:rPr>
                <w:rFonts w:eastAsia="Calibri"/>
                <w:sz w:val="22"/>
                <w:szCs w:val="22"/>
                <w:rtl/>
              </w:rPr>
              <w:t>3. ניתוח תהליך</w:t>
            </w:r>
          </w:p>
        </w:tc>
        <w:tc>
          <w:tcPr>
            <w:tcW w:w="0" w:type="auto"/>
            <w:hideMark/>
          </w:tcPr>
          <w:p w:rsidR="00DD7302" w:rsidRPr="00DD7302" w:rsidRDefault="00DD7302" w:rsidP="00CD5788">
            <w:pPr>
              <w:bidi w:val="0"/>
              <w:spacing w:after="160" w:line="259" w:lineRule="auto"/>
              <w:jc w:val="right"/>
              <w:rPr>
                <w:rFonts w:eastAsia="Calibri"/>
                <w:sz w:val="22"/>
                <w:szCs w:val="22"/>
                <w:rtl/>
              </w:rPr>
            </w:pPr>
            <w:r w:rsidRPr="00DD7302">
              <w:rPr>
                <w:rFonts w:eastAsia="Calibri"/>
                <w:sz w:val="22"/>
                <w:szCs w:val="22"/>
                <w:rtl/>
              </w:rPr>
              <w:t>3. מדדי איכות</w:t>
            </w:r>
          </w:p>
        </w:tc>
      </w:tr>
      <w:tr w:rsidR="00DD7302" w:rsidRPr="00DD7302" w:rsidTr="00CD5788">
        <w:trPr>
          <w:trHeight w:val="16"/>
        </w:trPr>
        <w:tc>
          <w:tcPr>
            <w:tcW w:w="0" w:type="auto"/>
            <w:hideMark/>
          </w:tcPr>
          <w:p w:rsidR="00DD7302" w:rsidRPr="00DD7302" w:rsidRDefault="00DD7302" w:rsidP="00CD5788">
            <w:pPr>
              <w:bidi w:val="0"/>
              <w:spacing w:after="160" w:line="259" w:lineRule="auto"/>
              <w:jc w:val="right"/>
              <w:rPr>
                <w:rFonts w:eastAsia="Calibri"/>
                <w:sz w:val="22"/>
                <w:szCs w:val="22"/>
                <w:rtl/>
              </w:rPr>
            </w:pPr>
            <w:r w:rsidRPr="00DD7302">
              <w:rPr>
                <w:rFonts w:eastAsia="Calibri"/>
                <w:sz w:val="22"/>
                <w:szCs w:val="22"/>
                <w:rtl/>
              </w:rPr>
              <w:t>4. עדכון נכסי תהליכים ארגוניים</w:t>
            </w:r>
          </w:p>
        </w:tc>
        <w:tc>
          <w:tcPr>
            <w:tcW w:w="0" w:type="auto"/>
            <w:hideMark/>
          </w:tcPr>
          <w:p w:rsidR="00DD7302" w:rsidRPr="00DD7302" w:rsidRDefault="00DD7302" w:rsidP="00CD5788">
            <w:pPr>
              <w:bidi w:val="0"/>
              <w:spacing w:after="160" w:line="259" w:lineRule="auto"/>
              <w:jc w:val="right"/>
              <w:rPr>
                <w:rFonts w:eastAsia="Calibri"/>
                <w:sz w:val="22"/>
                <w:szCs w:val="22"/>
                <w:rtl/>
              </w:rPr>
            </w:pPr>
          </w:p>
        </w:tc>
        <w:tc>
          <w:tcPr>
            <w:tcW w:w="0" w:type="auto"/>
            <w:hideMark/>
          </w:tcPr>
          <w:p w:rsidR="00DD7302" w:rsidRPr="00DD7302" w:rsidRDefault="00DD7302" w:rsidP="00CD5788">
            <w:pPr>
              <w:bidi w:val="0"/>
              <w:spacing w:after="160" w:line="259" w:lineRule="auto"/>
              <w:jc w:val="right"/>
              <w:rPr>
                <w:rFonts w:eastAsia="Calibri"/>
                <w:sz w:val="22"/>
                <w:szCs w:val="22"/>
              </w:rPr>
            </w:pPr>
            <w:r w:rsidRPr="00DD7302">
              <w:rPr>
                <w:rFonts w:eastAsia="Calibri"/>
                <w:sz w:val="22"/>
                <w:szCs w:val="22"/>
                <w:rtl/>
              </w:rPr>
              <w:t>4. מדידות בקרת איכות</w:t>
            </w:r>
          </w:p>
        </w:tc>
      </w:tr>
      <w:tr w:rsidR="00DD7302" w:rsidRPr="00DD7302" w:rsidTr="00CD5788">
        <w:trPr>
          <w:trHeight w:val="16"/>
        </w:trPr>
        <w:tc>
          <w:tcPr>
            <w:tcW w:w="0" w:type="auto"/>
            <w:hideMark/>
          </w:tcPr>
          <w:p w:rsidR="00DD7302" w:rsidRPr="00DD7302" w:rsidRDefault="00DD7302" w:rsidP="00CD5788">
            <w:pPr>
              <w:bidi w:val="0"/>
              <w:spacing w:after="160" w:line="259" w:lineRule="auto"/>
              <w:jc w:val="right"/>
              <w:rPr>
                <w:rFonts w:eastAsia="Calibri"/>
                <w:sz w:val="22"/>
                <w:szCs w:val="22"/>
                <w:rtl/>
              </w:rPr>
            </w:pPr>
          </w:p>
        </w:tc>
        <w:tc>
          <w:tcPr>
            <w:tcW w:w="0" w:type="auto"/>
            <w:hideMark/>
          </w:tcPr>
          <w:p w:rsidR="00DD7302" w:rsidRPr="00DD7302" w:rsidRDefault="00DD7302" w:rsidP="00CD5788">
            <w:pPr>
              <w:bidi w:val="0"/>
              <w:spacing w:after="160" w:line="259" w:lineRule="auto"/>
              <w:jc w:val="right"/>
              <w:rPr>
                <w:rFonts w:eastAsia="Calibri"/>
                <w:sz w:val="22"/>
                <w:szCs w:val="22"/>
              </w:rPr>
            </w:pPr>
          </w:p>
        </w:tc>
        <w:tc>
          <w:tcPr>
            <w:tcW w:w="0" w:type="auto"/>
            <w:hideMark/>
          </w:tcPr>
          <w:p w:rsidR="00DD7302" w:rsidRPr="00DD7302" w:rsidRDefault="00DD7302" w:rsidP="00CD5788">
            <w:pPr>
              <w:bidi w:val="0"/>
              <w:spacing w:after="160" w:line="259" w:lineRule="auto"/>
              <w:jc w:val="right"/>
              <w:rPr>
                <w:rFonts w:eastAsia="Calibri"/>
                <w:sz w:val="22"/>
                <w:szCs w:val="22"/>
              </w:rPr>
            </w:pPr>
            <w:r w:rsidRPr="00DD7302">
              <w:rPr>
                <w:rFonts w:eastAsia="Calibri"/>
                <w:sz w:val="22"/>
                <w:szCs w:val="22"/>
                <w:rtl/>
              </w:rPr>
              <w:t>5. מסמכי תהליך</w:t>
            </w:r>
          </w:p>
        </w:tc>
      </w:tr>
    </w:tbl>
    <w:p w:rsidR="00DD7302" w:rsidRDefault="00C91F30" w:rsidP="00DD7302">
      <w:pPr>
        <w:bidi w:val="0"/>
        <w:jc w:val="right"/>
        <w:rPr>
          <w:rFonts w:eastAsia="Calibri"/>
          <w:sz w:val="22"/>
          <w:szCs w:val="22"/>
        </w:rPr>
      </w:pPr>
      <w:r w:rsidRPr="00480AAD">
        <w:rPr>
          <w:rFonts w:eastAsia="Calibri"/>
          <w:b/>
          <w:bCs/>
          <w:sz w:val="22"/>
          <w:szCs w:val="22"/>
          <w:u w:val="single"/>
          <w:rtl/>
        </w:rPr>
        <w:t>מבדקי איכות</w:t>
      </w:r>
    </w:p>
    <w:p w:rsidR="00C91F30" w:rsidRDefault="00C91F30" w:rsidP="00DD7302">
      <w:pPr>
        <w:bidi w:val="0"/>
        <w:jc w:val="right"/>
        <w:rPr>
          <w:rFonts w:eastAsia="Calibri"/>
          <w:sz w:val="22"/>
          <w:szCs w:val="22"/>
          <w:rtl/>
        </w:rPr>
      </w:pPr>
      <w:r w:rsidRPr="00480AAD">
        <w:rPr>
          <w:rFonts w:eastAsia="Calibri"/>
          <w:sz w:val="22"/>
          <w:szCs w:val="22"/>
          <w:rtl/>
        </w:rPr>
        <w:t>הוא תהליך מובנה ועצמאי, כדי לקבוע אם פעילויות הפרויקט תואמות את מדיניות הארגון והפרויקט, התהליכים והנהלים.</w:t>
      </w:r>
    </w:p>
    <w:p w:rsidR="00C91F30" w:rsidRPr="00480AAD" w:rsidRDefault="00C91F30" w:rsidP="00DD7302">
      <w:pPr>
        <w:bidi w:val="0"/>
        <w:jc w:val="right"/>
        <w:rPr>
          <w:rFonts w:eastAsia="Calibri"/>
          <w:b/>
          <w:bCs/>
          <w:sz w:val="22"/>
          <w:szCs w:val="22"/>
          <w:rtl/>
        </w:rPr>
      </w:pPr>
      <w:r w:rsidRPr="00480AAD">
        <w:rPr>
          <w:rFonts w:eastAsia="Calibri"/>
          <w:b/>
          <w:bCs/>
          <w:sz w:val="22"/>
          <w:szCs w:val="22"/>
          <w:rtl/>
        </w:rPr>
        <w:t>מטרות</w:t>
      </w:r>
      <w:r w:rsidRPr="00480AAD">
        <w:rPr>
          <w:rFonts w:eastAsia="Calibri" w:hint="cs"/>
          <w:b/>
          <w:bCs/>
          <w:sz w:val="22"/>
          <w:szCs w:val="22"/>
          <w:rtl/>
        </w:rPr>
        <w:t>:</w:t>
      </w:r>
    </w:p>
    <w:p w:rsidR="00C91F30" w:rsidRPr="00480AAD" w:rsidRDefault="00C91F30" w:rsidP="001D1C03">
      <w:pPr>
        <w:numPr>
          <w:ilvl w:val="0"/>
          <w:numId w:val="36"/>
        </w:numPr>
        <w:contextualSpacing/>
        <w:rPr>
          <w:rFonts w:eastAsia="Calibri"/>
          <w:sz w:val="22"/>
          <w:szCs w:val="22"/>
        </w:rPr>
      </w:pPr>
      <w:r w:rsidRPr="00480AAD">
        <w:rPr>
          <w:rFonts w:eastAsia="Calibri"/>
          <w:sz w:val="22"/>
          <w:szCs w:val="22"/>
          <w:rtl/>
        </w:rPr>
        <w:t>זיהוי השיטות הטובות והטובות ביותר המיושמות</w:t>
      </w:r>
    </w:p>
    <w:p w:rsidR="00C91F30" w:rsidRPr="00480AAD" w:rsidRDefault="00C91F30" w:rsidP="001D1C03">
      <w:pPr>
        <w:numPr>
          <w:ilvl w:val="0"/>
          <w:numId w:val="36"/>
        </w:numPr>
        <w:contextualSpacing/>
        <w:rPr>
          <w:rFonts w:eastAsia="Calibri"/>
          <w:sz w:val="22"/>
          <w:szCs w:val="22"/>
        </w:rPr>
      </w:pPr>
      <w:r w:rsidRPr="00480AAD">
        <w:rPr>
          <w:rFonts w:eastAsia="Calibri"/>
          <w:sz w:val="22"/>
          <w:szCs w:val="22"/>
          <w:rtl/>
        </w:rPr>
        <w:t>זיהוי אי ההתאמות</w:t>
      </w:r>
      <w:r w:rsidRPr="00480AAD">
        <w:rPr>
          <w:rFonts w:eastAsia="Calibri"/>
          <w:sz w:val="22"/>
          <w:szCs w:val="22"/>
        </w:rPr>
        <w:t xml:space="preserve">, </w:t>
      </w:r>
      <w:r w:rsidRPr="00480AAD">
        <w:rPr>
          <w:rFonts w:eastAsia="Calibri"/>
          <w:sz w:val="22"/>
          <w:szCs w:val="22"/>
          <w:rtl/>
        </w:rPr>
        <w:t>פערים, וחסרונות</w:t>
      </w:r>
    </w:p>
    <w:p w:rsidR="00C91F30" w:rsidRPr="00480AAD" w:rsidRDefault="00C91F30" w:rsidP="001D1C03">
      <w:pPr>
        <w:numPr>
          <w:ilvl w:val="0"/>
          <w:numId w:val="36"/>
        </w:numPr>
        <w:contextualSpacing/>
        <w:rPr>
          <w:rFonts w:eastAsia="Calibri"/>
          <w:sz w:val="22"/>
          <w:szCs w:val="22"/>
        </w:rPr>
      </w:pPr>
      <w:r w:rsidRPr="00480AAD">
        <w:rPr>
          <w:rFonts w:eastAsia="Calibri"/>
          <w:sz w:val="22"/>
          <w:szCs w:val="22"/>
          <w:rtl/>
        </w:rPr>
        <w:t>שיתוף שיטות עבודה המקובלות שהוטמעו ויושמו בפרויקטים דומים</w:t>
      </w:r>
    </w:p>
    <w:p w:rsidR="00C91F30" w:rsidRPr="00480AAD" w:rsidRDefault="00C91F30" w:rsidP="001D1C03">
      <w:pPr>
        <w:numPr>
          <w:ilvl w:val="0"/>
          <w:numId w:val="36"/>
        </w:numPr>
        <w:contextualSpacing/>
        <w:rPr>
          <w:rFonts w:eastAsia="Calibri"/>
          <w:sz w:val="22"/>
          <w:szCs w:val="22"/>
        </w:rPr>
      </w:pPr>
      <w:r w:rsidRPr="00480AAD">
        <w:rPr>
          <w:rFonts w:eastAsia="Calibri"/>
          <w:sz w:val="22"/>
          <w:szCs w:val="22"/>
          <w:rtl/>
        </w:rPr>
        <w:t>הצעת סיוע באופן יזום וחיובי על מנת לשפר את יישום התהליך כדי לסייע לצוות להעלות את הפרודוקטיביות</w:t>
      </w:r>
    </w:p>
    <w:p w:rsidR="00C91F30" w:rsidRPr="00480AAD" w:rsidRDefault="00C91F30" w:rsidP="007D27AC">
      <w:pPr>
        <w:numPr>
          <w:ilvl w:val="0"/>
          <w:numId w:val="36"/>
        </w:numPr>
        <w:contextualSpacing/>
        <w:rPr>
          <w:rFonts w:eastAsia="Calibri"/>
          <w:sz w:val="22"/>
          <w:szCs w:val="22"/>
          <w:rtl/>
        </w:rPr>
      </w:pPr>
      <w:r w:rsidRPr="00480AAD">
        <w:rPr>
          <w:rFonts w:eastAsia="Calibri"/>
          <w:sz w:val="22"/>
          <w:szCs w:val="22"/>
          <w:rtl/>
        </w:rPr>
        <w:t>הדגשת תרומתה של כל ביקורת במאגר הלקחים</w:t>
      </w:r>
    </w:p>
    <w:p w:rsidR="00DD7302" w:rsidRDefault="00DD7302" w:rsidP="00C91F30">
      <w:pPr>
        <w:rPr>
          <w:rFonts w:eastAsia="Calibri"/>
          <w:b/>
          <w:bCs/>
          <w:sz w:val="22"/>
          <w:szCs w:val="22"/>
          <w:u w:val="single"/>
          <w:rtl/>
        </w:rPr>
      </w:pPr>
    </w:p>
    <w:p w:rsidR="00C91F30" w:rsidRPr="00480AAD" w:rsidRDefault="00C91F30" w:rsidP="00C91F30">
      <w:pPr>
        <w:rPr>
          <w:rFonts w:eastAsia="Calibri"/>
          <w:b/>
          <w:bCs/>
          <w:sz w:val="22"/>
          <w:szCs w:val="22"/>
          <w:u w:val="single"/>
        </w:rPr>
      </w:pPr>
      <w:r w:rsidRPr="00480AAD">
        <w:rPr>
          <w:rFonts w:eastAsia="Calibri"/>
          <w:b/>
          <w:bCs/>
          <w:sz w:val="22"/>
          <w:szCs w:val="22"/>
          <w:u w:val="single"/>
          <w:rtl/>
        </w:rPr>
        <w:t>כלי ניהול ובקרה על האיכות</w:t>
      </w:r>
    </w:p>
    <w:p w:rsidR="003C77C9" w:rsidRDefault="003C77C9" w:rsidP="001D1C03">
      <w:pPr>
        <w:numPr>
          <w:ilvl w:val="0"/>
          <w:numId w:val="37"/>
        </w:numPr>
        <w:contextualSpacing/>
        <w:rPr>
          <w:rFonts w:eastAsia="Calibri"/>
          <w:sz w:val="22"/>
          <w:szCs w:val="22"/>
          <w:rtl/>
        </w:rPr>
        <w:sectPr w:rsidR="003C77C9"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D1C03">
      <w:pPr>
        <w:numPr>
          <w:ilvl w:val="0"/>
          <w:numId w:val="37"/>
        </w:numPr>
        <w:contextualSpacing/>
        <w:rPr>
          <w:rFonts w:eastAsia="Calibri"/>
          <w:sz w:val="22"/>
          <w:szCs w:val="22"/>
        </w:rPr>
      </w:pPr>
      <w:r w:rsidRPr="00480AAD">
        <w:rPr>
          <w:rFonts w:eastAsia="Calibri" w:hint="cs"/>
          <w:sz w:val="22"/>
          <w:szCs w:val="22"/>
          <w:rtl/>
        </w:rPr>
        <w:t>תרשימי עץ-</w:t>
      </w:r>
      <w:r w:rsidRPr="00480AAD">
        <w:rPr>
          <w:rFonts w:eastAsia="Calibri" w:hint="cs"/>
          <w:sz w:val="22"/>
          <w:szCs w:val="22"/>
        </w:rPr>
        <w:t>WBS,RBS</w:t>
      </w:r>
    </w:p>
    <w:p w:rsidR="00C91F30" w:rsidRPr="00480AAD" w:rsidRDefault="00C91F30" w:rsidP="001D1C03">
      <w:pPr>
        <w:numPr>
          <w:ilvl w:val="0"/>
          <w:numId w:val="37"/>
        </w:numPr>
        <w:contextualSpacing/>
        <w:rPr>
          <w:rFonts w:eastAsia="Calibri"/>
          <w:sz w:val="22"/>
          <w:szCs w:val="22"/>
        </w:rPr>
      </w:pPr>
      <w:r w:rsidRPr="00480AAD">
        <w:rPr>
          <w:rFonts w:eastAsia="Calibri"/>
          <w:sz w:val="22"/>
          <w:szCs w:val="22"/>
          <w:rtl/>
        </w:rPr>
        <w:t>יחסי גומלין</w:t>
      </w:r>
    </w:p>
    <w:p w:rsidR="00C91F30" w:rsidRPr="00480AAD" w:rsidRDefault="00C91F30" w:rsidP="001D1C03">
      <w:pPr>
        <w:numPr>
          <w:ilvl w:val="0"/>
          <w:numId w:val="37"/>
        </w:numPr>
        <w:contextualSpacing/>
        <w:rPr>
          <w:rFonts w:eastAsia="Calibri"/>
          <w:sz w:val="22"/>
          <w:szCs w:val="22"/>
        </w:rPr>
      </w:pPr>
      <w:r w:rsidRPr="00480AAD">
        <w:rPr>
          <w:rFonts w:eastAsia="Calibri"/>
          <w:sz w:val="22"/>
          <w:szCs w:val="22"/>
        </w:rPr>
        <w:t xml:space="preserve">Process decision program charts </w:t>
      </w:r>
      <w:r w:rsidRPr="00480AAD">
        <w:rPr>
          <w:rFonts w:eastAsia="Calibri"/>
          <w:sz w:val="22"/>
          <w:szCs w:val="22"/>
          <w:rtl/>
        </w:rPr>
        <w:t>-</w:t>
      </w:r>
      <w:r w:rsidRPr="00480AAD">
        <w:rPr>
          <w:rFonts w:eastAsia="Calibri"/>
          <w:sz w:val="22"/>
          <w:szCs w:val="22"/>
        </w:rPr>
        <w:t>PDPC</w:t>
      </w:r>
    </w:p>
    <w:p w:rsidR="00C91F30" w:rsidRPr="00480AAD" w:rsidRDefault="00C91F30" w:rsidP="001D1C03">
      <w:pPr>
        <w:numPr>
          <w:ilvl w:val="0"/>
          <w:numId w:val="37"/>
        </w:numPr>
        <w:contextualSpacing/>
        <w:rPr>
          <w:rFonts w:eastAsia="Calibri"/>
          <w:sz w:val="22"/>
          <w:szCs w:val="22"/>
        </w:rPr>
      </w:pPr>
      <w:r w:rsidRPr="00480AAD">
        <w:rPr>
          <w:rFonts w:eastAsia="Calibri"/>
          <w:sz w:val="22"/>
          <w:szCs w:val="22"/>
          <w:rtl/>
        </w:rPr>
        <w:t>תרשים זיקה</w:t>
      </w:r>
    </w:p>
    <w:p w:rsidR="00C91F30" w:rsidRPr="00480AAD" w:rsidRDefault="00C91F30" w:rsidP="001D1C03">
      <w:pPr>
        <w:numPr>
          <w:ilvl w:val="0"/>
          <w:numId w:val="37"/>
        </w:numPr>
        <w:contextualSpacing/>
        <w:rPr>
          <w:rFonts w:eastAsia="Calibri"/>
          <w:sz w:val="22"/>
          <w:szCs w:val="22"/>
        </w:rPr>
      </w:pPr>
      <w:r w:rsidRPr="00480AAD">
        <w:rPr>
          <w:rFonts w:eastAsia="Calibri"/>
          <w:sz w:val="22"/>
          <w:szCs w:val="22"/>
          <w:rtl/>
        </w:rPr>
        <w:t>תרשימי מטריצה</w:t>
      </w:r>
    </w:p>
    <w:p w:rsidR="00C91F30" w:rsidRPr="00480AAD" w:rsidRDefault="00C91F30" w:rsidP="001D1C03">
      <w:pPr>
        <w:numPr>
          <w:ilvl w:val="0"/>
          <w:numId w:val="37"/>
        </w:numPr>
        <w:contextualSpacing/>
        <w:rPr>
          <w:rFonts w:eastAsia="Calibri"/>
          <w:sz w:val="22"/>
          <w:szCs w:val="22"/>
        </w:rPr>
      </w:pPr>
      <w:r w:rsidRPr="00480AAD">
        <w:rPr>
          <w:rFonts w:eastAsia="Calibri"/>
          <w:sz w:val="22"/>
          <w:szCs w:val="22"/>
          <w:rtl/>
        </w:rPr>
        <w:t>תרשימי רשת</w:t>
      </w:r>
      <w:r w:rsidRPr="00480AAD">
        <w:rPr>
          <w:rFonts w:eastAsia="Calibri"/>
          <w:sz w:val="22"/>
          <w:szCs w:val="22"/>
        </w:rPr>
        <w:t>AON-</w:t>
      </w:r>
    </w:p>
    <w:p w:rsidR="003C77C9" w:rsidRPr="003C77C9" w:rsidRDefault="003C77C9" w:rsidP="003C77C9">
      <w:pPr>
        <w:numPr>
          <w:ilvl w:val="0"/>
          <w:numId w:val="37"/>
        </w:numPr>
        <w:contextualSpacing/>
        <w:rPr>
          <w:rFonts w:eastAsia="Calibri"/>
          <w:sz w:val="22"/>
          <w:szCs w:val="22"/>
          <w:rtl/>
        </w:rPr>
        <w:sectPr w:rsidR="003C77C9" w:rsidRPr="003C77C9" w:rsidSect="003C77C9">
          <w:type w:val="continuous"/>
          <w:pgSz w:w="11906" w:h="16838"/>
          <w:pgMar w:top="1440" w:right="1800" w:bottom="1440" w:left="1800" w:header="708" w:footer="708" w:gutter="0"/>
          <w:cols w:num="2" w:space="708"/>
          <w:bidi/>
          <w:rtlGutter/>
          <w:docGrid w:linePitch="360"/>
        </w:sectPr>
      </w:pPr>
      <w:r>
        <w:rPr>
          <w:rFonts w:eastAsia="Calibri"/>
          <w:sz w:val="22"/>
          <w:szCs w:val="22"/>
          <w:rtl/>
        </w:rPr>
        <w:t>מטריצות תיעדו</w:t>
      </w:r>
      <w:r>
        <w:rPr>
          <w:rFonts w:eastAsia="Calibri" w:hint="cs"/>
          <w:sz w:val="22"/>
          <w:szCs w:val="22"/>
          <w:rtl/>
        </w:rPr>
        <w:t>ף</w:t>
      </w:r>
    </w:p>
    <w:p w:rsidR="00C91F30" w:rsidRPr="00480AAD" w:rsidRDefault="00C91F30" w:rsidP="00C91F30">
      <w:pPr>
        <w:rPr>
          <w:rFonts w:eastAsia="Calibri"/>
          <w:sz w:val="22"/>
          <w:szCs w:val="22"/>
        </w:rPr>
      </w:pPr>
    </w:p>
    <w:p w:rsidR="00C91F30" w:rsidRPr="00480AAD" w:rsidRDefault="00C91F30" w:rsidP="00C91F30">
      <w:pPr>
        <w:rPr>
          <w:rFonts w:eastAsia="Calibri"/>
          <w:b/>
          <w:bCs/>
          <w:sz w:val="22"/>
          <w:szCs w:val="22"/>
          <w:u w:val="single"/>
          <w:rtl/>
        </w:rPr>
      </w:pPr>
      <w:r w:rsidRPr="00480AAD">
        <w:rPr>
          <w:rFonts w:eastAsia="Calibri"/>
          <w:b/>
          <w:bCs/>
          <w:sz w:val="22"/>
          <w:szCs w:val="22"/>
          <w:u w:val="single"/>
          <w:rtl/>
        </w:rPr>
        <w:t>תרשים זיקה</w:t>
      </w:r>
    </w:p>
    <w:p w:rsidR="00C91F30" w:rsidRPr="00480AAD" w:rsidRDefault="00C91F30" w:rsidP="00C91F30">
      <w:pPr>
        <w:rPr>
          <w:rFonts w:eastAsia="Calibri"/>
          <w:sz w:val="22"/>
          <w:szCs w:val="22"/>
        </w:rPr>
      </w:pPr>
      <w:r w:rsidRPr="00480AAD">
        <w:rPr>
          <w:rFonts w:eastAsia="Calibri"/>
          <w:sz w:val="22"/>
          <w:szCs w:val="22"/>
          <w:rtl/>
        </w:rPr>
        <w:t>טכניקות יצירתיות לאיסוף רעיונות, המאפשרות למספר גדול של רעיונות להיות מסווגים לקבוצות לסקירה וניתוח.</w:t>
      </w:r>
    </w:p>
    <w:p w:rsidR="003C77C9" w:rsidRDefault="003C77C9" w:rsidP="001D1C03">
      <w:pPr>
        <w:numPr>
          <w:ilvl w:val="0"/>
          <w:numId w:val="38"/>
        </w:numPr>
        <w:contextualSpacing/>
        <w:rPr>
          <w:rFonts w:eastAsia="Calibri"/>
          <w:sz w:val="22"/>
          <w:szCs w:val="22"/>
          <w:rtl/>
        </w:rPr>
        <w:sectPr w:rsidR="003C77C9" w:rsidSect="000C0A21">
          <w:type w:val="continuous"/>
          <w:pgSz w:w="11906" w:h="16838"/>
          <w:pgMar w:top="1440" w:right="1800" w:bottom="1440" w:left="1800" w:header="708" w:footer="708" w:gutter="0"/>
          <w:cols w:space="708"/>
          <w:bidi/>
          <w:rtlGutter/>
          <w:docGrid w:linePitch="360"/>
        </w:sectPr>
      </w:pPr>
    </w:p>
    <w:p w:rsidR="00C91F30" w:rsidRPr="00480AAD" w:rsidRDefault="00C91F30" w:rsidP="003C77C9">
      <w:pPr>
        <w:ind w:left="360"/>
        <w:contextualSpacing/>
        <w:rPr>
          <w:rFonts w:eastAsia="Calibri"/>
          <w:sz w:val="22"/>
          <w:szCs w:val="22"/>
        </w:rPr>
      </w:pPr>
      <w:r w:rsidRPr="00480AAD">
        <w:rPr>
          <w:rFonts w:eastAsia="Calibri"/>
          <w:sz w:val="22"/>
          <w:szCs w:val="22"/>
          <w:rtl/>
        </w:rPr>
        <w:t>תרבות הניהול הישנה</w:t>
      </w:r>
    </w:p>
    <w:p w:rsidR="00C91F30" w:rsidRPr="00480AAD" w:rsidRDefault="00C91F30" w:rsidP="003C77C9">
      <w:pPr>
        <w:ind w:left="360"/>
        <w:contextualSpacing/>
        <w:rPr>
          <w:rFonts w:eastAsia="Calibri"/>
          <w:sz w:val="22"/>
          <w:szCs w:val="22"/>
        </w:rPr>
      </w:pPr>
      <w:r w:rsidRPr="00480AAD">
        <w:rPr>
          <w:rFonts w:eastAsia="Calibri"/>
          <w:sz w:val="22"/>
          <w:szCs w:val="22"/>
          <w:rtl/>
        </w:rPr>
        <w:t>ניפוץ דרכי חשיבה עתיקות "דינוזאורים"</w:t>
      </w:r>
    </w:p>
    <w:p w:rsidR="00C91F30" w:rsidRPr="00480AAD" w:rsidRDefault="00C91F30" w:rsidP="003C77C9">
      <w:pPr>
        <w:ind w:left="360"/>
        <w:contextualSpacing/>
        <w:rPr>
          <w:rFonts w:eastAsia="Calibri"/>
          <w:sz w:val="22"/>
          <w:szCs w:val="22"/>
        </w:rPr>
      </w:pPr>
      <w:r w:rsidRPr="00480AAD">
        <w:rPr>
          <w:rFonts w:eastAsia="Calibri"/>
          <w:sz w:val="22"/>
          <w:szCs w:val="22"/>
          <w:rtl/>
        </w:rPr>
        <w:t>העדר</w:t>
      </w:r>
      <w:r w:rsidRPr="00480AAD">
        <w:rPr>
          <w:rFonts w:eastAsia="Calibri"/>
          <w:b/>
          <w:bCs/>
          <w:sz w:val="22"/>
          <w:szCs w:val="22"/>
          <w:rtl/>
        </w:rPr>
        <w:t xml:space="preserve"> </w:t>
      </w:r>
      <w:r w:rsidRPr="00480AAD">
        <w:rPr>
          <w:rFonts w:eastAsia="Calibri"/>
          <w:sz w:val="22"/>
          <w:szCs w:val="22"/>
          <w:rtl/>
        </w:rPr>
        <w:t>תכנון</w:t>
      </w:r>
    </w:p>
    <w:p w:rsidR="003C77C9" w:rsidRDefault="003C77C9" w:rsidP="00C91F30">
      <w:pPr>
        <w:contextualSpacing/>
        <w:rPr>
          <w:rFonts w:eastAsia="Calibri"/>
          <w:sz w:val="22"/>
          <w:szCs w:val="22"/>
          <w:rtl/>
        </w:rPr>
        <w:sectPr w:rsidR="003C77C9" w:rsidSect="003C77C9">
          <w:type w:val="continuous"/>
          <w:pgSz w:w="11906" w:h="16838"/>
          <w:pgMar w:top="1440" w:right="1800" w:bottom="1440" w:left="1800" w:header="708" w:footer="708" w:gutter="0"/>
          <w:cols w:num="3" w:space="708"/>
          <w:bidi/>
          <w:rtlGutter/>
          <w:docGrid w:linePitch="360"/>
        </w:sectPr>
      </w:pPr>
    </w:p>
    <w:p w:rsidR="00C91F30" w:rsidRPr="00480AAD" w:rsidRDefault="003C77C9" w:rsidP="00C91F30">
      <w:pPr>
        <w:contextualSpacing/>
        <w:rPr>
          <w:rFonts w:eastAsia="Calibri"/>
          <w:sz w:val="22"/>
          <w:szCs w:val="22"/>
        </w:rPr>
      </w:pPr>
      <w:r>
        <w:rPr>
          <w:noProof/>
        </w:rPr>
        <w:drawing>
          <wp:anchor distT="0" distB="0" distL="114300" distR="114300" simplePos="0" relativeHeight="251842560" behindDoc="0" locked="0" layoutInCell="1" allowOverlap="1">
            <wp:simplePos x="0" y="0"/>
            <wp:positionH relativeFrom="column">
              <wp:posOffset>-990849</wp:posOffset>
            </wp:positionH>
            <wp:positionV relativeFrom="paragraph">
              <wp:posOffset>27940</wp:posOffset>
            </wp:positionV>
            <wp:extent cx="2583815" cy="2142490"/>
            <wp:effectExtent l="0" t="0" r="6985" b="0"/>
            <wp:wrapSquare wrapText="bothSides"/>
            <wp:docPr id="161805" name="תמונה 16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83815" cy="2142490"/>
                    </a:xfrm>
                    <a:prstGeom prst="rect">
                      <a:avLst/>
                    </a:prstGeom>
                  </pic:spPr>
                </pic:pic>
              </a:graphicData>
            </a:graphic>
          </wp:anchor>
        </w:drawing>
      </w:r>
    </w:p>
    <w:p w:rsidR="00C91F30" w:rsidRPr="00480AAD" w:rsidRDefault="00C91F30" w:rsidP="003C77C9">
      <w:pPr>
        <w:rPr>
          <w:rFonts w:eastAsia="Calibri"/>
          <w:sz w:val="22"/>
          <w:szCs w:val="22"/>
          <w:rtl/>
        </w:rPr>
      </w:pPr>
      <w:r w:rsidRPr="00480AAD">
        <w:rPr>
          <w:rFonts w:eastAsia="Calibri"/>
          <w:b/>
          <w:bCs/>
          <w:sz w:val="22"/>
          <w:szCs w:val="22"/>
          <w:rtl/>
        </w:rPr>
        <w:t>תהליך לדוגמה:</w:t>
      </w:r>
      <w:r w:rsidRPr="00480AAD">
        <w:rPr>
          <w:rFonts w:eastAsia="Calibri"/>
          <w:sz w:val="22"/>
          <w:szCs w:val="22"/>
          <w:rtl/>
        </w:rPr>
        <w:t xml:space="preserve"> באמצעות קלפים </w:t>
      </w:r>
      <w:r w:rsidRPr="00480AAD">
        <w:rPr>
          <w:rFonts w:eastAsia="Calibri"/>
          <w:sz w:val="22"/>
          <w:szCs w:val="22"/>
          <w:rtl/>
        </w:rPr>
        <w:br/>
        <w:t>1. שים כל מושג או רעיון על הקלפים.</w:t>
      </w:r>
      <w:r w:rsidRPr="00480AAD">
        <w:rPr>
          <w:rFonts w:eastAsia="Calibri"/>
          <w:sz w:val="22"/>
          <w:szCs w:val="22"/>
          <w:rtl/>
        </w:rPr>
        <w:br/>
        <w:t>2. חפשו רעיונות שנראים קשורים זה לזה. </w:t>
      </w:r>
      <w:r w:rsidRPr="00480AAD">
        <w:rPr>
          <w:rFonts w:eastAsia="Calibri"/>
          <w:sz w:val="22"/>
          <w:szCs w:val="22"/>
          <w:rtl/>
        </w:rPr>
        <w:br/>
        <w:t>3. מיינו את הכרטיסים לקבוצות עד שכל הכרטיסים נוצלו. </w:t>
      </w:r>
      <w:r w:rsidRPr="00480AAD">
        <w:rPr>
          <w:rFonts w:eastAsia="Calibri"/>
          <w:sz w:val="22"/>
          <w:szCs w:val="22"/>
          <w:rtl/>
        </w:rPr>
        <w:br/>
        <w:t>לאחר שהכרטיסים מוינו לקבוצות, הקבוצה עשויה מעין צבירים גדולים בקבוצות  </w:t>
      </w:r>
    </w:p>
    <w:p w:rsidR="00C91F30" w:rsidRDefault="00C91F30" w:rsidP="00C91F30">
      <w:pPr>
        <w:rPr>
          <w:rFonts w:eastAsia="Calibri"/>
          <w:sz w:val="22"/>
          <w:szCs w:val="22"/>
          <w:rtl/>
        </w:rPr>
      </w:pPr>
    </w:p>
    <w:p w:rsidR="003C77C9" w:rsidRDefault="003C77C9" w:rsidP="00C91F30">
      <w:pPr>
        <w:rPr>
          <w:rFonts w:eastAsia="Calibri"/>
          <w:sz w:val="22"/>
          <w:szCs w:val="22"/>
          <w:rtl/>
        </w:rPr>
      </w:pPr>
    </w:p>
    <w:p w:rsidR="003C77C9" w:rsidRDefault="003C77C9" w:rsidP="00C91F30">
      <w:pPr>
        <w:rPr>
          <w:rFonts w:eastAsia="Calibri"/>
          <w:sz w:val="22"/>
          <w:szCs w:val="22"/>
          <w:rtl/>
        </w:rPr>
      </w:pPr>
    </w:p>
    <w:p w:rsidR="003C77C9" w:rsidRPr="00480AAD" w:rsidRDefault="003C77C9" w:rsidP="00C91F30">
      <w:pPr>
        <w:rPr>
          <w:rFonts w:eastAsia="Calibri"/>
          <w:sz w:val="22"/>
          <w:szCs w:val="22"/>
          <w:rtl/>
        </w:rPr>
      </w:pPr>
    </w:p>
    <w:p w:rsidR="00C91F30" w:rsidRPr="00480AAD" w:rsidRDefault="00CD5788" w:rsidP="00C91F30">
      <w:pPr>
        <w:rPr>
          <w:rFonts w:eastAsia="Calibri"/>
          <w:b/>
          <w:bCs/>
          <w:sz w:val="22"/>
          <w:szCs w:val="22"/>
          <w:u w:val="single"/>
          <w:rtl/>
        </w:rPr>
      </w:pPr>
      <w:r w:rsidRPr="00480AAD">
        <w:rPr>
          <w:rFonts w:ascii="Calibri" w:eastAsia="Calibri" w:hAnsi="Calibri" w:cs="Arial"/>
          <w:noProof/>
          <w:sz w:val="22"/>
          <w:szCs w:val="22"/>
        </w:rPr>
        <w:drawing>
          <wp:anchor distT="0" distB="0" distL="114300" distR="114300" simplePos="0" relativeHeight="251721728" behindDoc="0" locked="0" layoutInCell="1" allowOverlap="1" wp14:anchorId="77F2D1DB" wp14:editId="3969ABCE">
            <wp:simplePos x="0" y="0"/>
            <wp:positionH relativeFrom="column">
              <wp:posOffset>-873180</wp:posOffset>
            </wp:positionH>
            <wp:positionV relativeFrom="paragraph">
              <wp:posOffset>171367</wp:posOffset>
            </wp:positionV>
            <wp:extent cx="2106930" cy="2006600"/>
            <wp:effectExtent l="0" t="0" r="7620" b="0"/>
            <wp:wrapSquare wrapText="bothSides"/>
            <wp:docPr id="1587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106930" cy="2006600"/>
                    </a:xfrm>
                    <a:prstGeom prst="rect">
                      <a:avLst/>
                    </a:prstGeom>
                  </pic:spPr>
                </pic:pic>
              </a:graphicData>
            </a:graphic>
            <wp14:sizeRelH relativeFrom="margin">
              <wp14:pctWidth>0</wp14:pctWidth>
            </wp14:sizeRelH>
            <wp14:sizeRelV relativeFrom="margin">
              <wp14:pctHeight>0</wp14:pctHeight>
            </wp14:sizeRelV>
          </wp:anchor>
        </w:drawing>
      </w:r>
      <w:r w:rsidR="00C91F30" w:rsidRPr="00480AAD">
        <w:rPr>
          <w:rFonts w:eastAsia="Calibri"/>
          <w:b/>
          <w:bCs/>
          <w:sz w:val="22"/>
          <w:szCs w:val="22"/>
          <w:u w:val="single"/>
          <w:rtl/>
        </w:rPr>
        <w:t xml:space="preserve">תרשים תוכנית קבלת החלטות - </w:t>
      </w:r>
      <w:r w:rsidR="00C91F30" w:rsidRPr="00480AAD">
        <w:rPr>
          <w:rFonts w:eastAsia="Calibri"/>
          <w:b/>
          <w:bCs/>
          <w:sz w:val="22"/>
          <w:szCs w:val="22"/>
          <w:u w:val="single"/>
        </w:rPr>
        <w:t>PDPC</w:t>
      </w:r>
    </w:p>
    <w:p w:rsidR="00C91F30" w:rsidRPr="00480AAD" w:rsidRDefault="00C91F30" w:rsidP="00C91F30">
      <w:pPr>
        <w:rPr>
          <w:rFonts w:eastAsia="Calibri"/>
          <w:sz w:val="22"/>
          <w:szCs w:val="22"/>
        </w:rPr>
      </w:pPr>
      <w:r w:rsidRPr="00480AAD">
        <w:rPr>
          <w:rFonts w:eastAsia="Calibri"/>
          <w:sz w:val="22"/>
          <w:szCs w:val="22"/>
          <w:rtl/>
        </w:rPr>
        <w:t>משמש כדי להבין את המטרה ביחס לשלבים להשגת המטרה. מועיל לתכנון לשעת חירום כיוון שהם מסייעים לצוות הפרויקט לצפות מראש צעדי ביניים שעלולים להכשיל את הפרויקט ולתכנן מענה הולם.</w:t>
      </w:r>
    </w:p>
    <w:p w:rsidR="00C91F30" w:rsidRPr="00480AAD" w:rsidRDefault="00C91F30" w:rsidP="00C91F30">
      <w:pPr>
        <w:rPr>
          <w:rFonts w:eastAsia="Calibri"/>
          <w:sz w:val="22"/>
          <w:szCs w:val="22"/>
          <w:rtl/>
        </w:rPr>
      </w:pPr>
    </w:p>
    <w:p w:rsidR="00CD5788" w:rsidRDefault="00CD5788" w:rsidP="00CD5788">
      <w:pPr>
        <w:rPr>
          <w:rFonts w:eastAsia="Calibri"/>
          <w:b/>
          <w:bCs/>
          <w:sz w:val="22"/>
          <w:szCs w:val="22"/>
          <w:u w:val="single"/>
          <w:rtl/>
        </w:rPr>
      </w:pPr>
    </w:p>
    <w:p w:rsidR="00CD5788" w:rsidRDefault="00CD5788" w:rsidP="00CD5788">
      <w:pPr>
        <w:rPr>
          <w:rFonts w:eastAsia="Calibri"/>
          <w:b/>
          <w:bCs/>
          <w:sz w:val="22"/>
          <w:szCs w:val="22"/>
          <w:u w:val="single"/>
          <w:rtl/>
        </w:rPr>
      </w:pPr>
    </w:p>
    <w:p w:rsidR="00CD5788" w:rsidRDefault="00CD5788" w:rsidP="00CD5788">
      <w:pPr>
        <w:rPr>
          <w:rFonts w:eastAsia="Calibri"/>
          <w:b/>
          <w:bCs/>
          <w:sz w:val="22"/>
          <w:szCs w:val="22"/>
          <w:u w:val="single"/>
          <w:rtl/>
        </w:rPr>
      </w:pPr>
    </w:p>
    <w:p w:rsidR="00CD5788" w:rsidRDefault="00CD5788" w:rsidP="00CD5788">
      <w:pPr>
        <w:rPr>
          <w:rFonts w:eastAsia="Calibri"/>
          <w:b/>
          <w:bCs/>
          <w:sz w:val="22"/>
          <w:szCs w:val="22"/>
          <w:u w:val="single"/>
          <w:rtl/>
        </w:rPr>
      </w:pPr>
    </w:p>
    <w:p w:rsidR="00CD5788" w:rsidRDefault="00CD5788" w:rsidP="00CD5788">
      <w:pPr>
        <w:rPr>
          <w:rFonts w:eastAsia="Calibri"/>
          <w:b/>
          <w:bCs/>
          <w:sz w:val="22"/>
          <w:szCs w:val="22"/>
          <w:u w:val="single"/>
          <w:rtl/>
        </w:rPr>
      </w:pPr>
    </w:p>
    <w:p w:rsidR="00CD5788" w:rsidRDefault="00CD5788" w:rsidP="00CD5788">
      <w:pPr>
        <w:rPr>
          <w:rFonts w:eastAsia="Calibri"/>
          <w:b/>
          <w:bCs/>
          <w:sz w:val="22"/>
          <w:szCs w:val="22"/>
          <w:u w:val="single"/>
          <w:rtl/>
        </w:rPr>
      </w:pPr>
      <w:r w:rsidRPr="00480AAD">
        <w:rPr>
          <w:rFonts w:ascii="Calibri" w:eastAsia="Calibri" w:hAnsi="Calibri" w:cs="Arial"/>
          <w:noProof/>
          <w:sz w:val="22"/>
          <w:szCs w:val="22"/>
        </w:rPr>
        <w:drawing>
          <wp:anchor distT="0" distB="0" distL="114300" distR="114300" simplePos="0" relativeHeight="251722752" behindDoc="0" locked="0" layoutInCell="1" allowOverlap="1" wp14:anchorId="25F0D162" wp14:editId="229D6463">
            <wp:simplePos x="0" y="0"/>
            <wp:positionH relativeFrom="margin">
              <wp:posOffset>-772325</wp:posOffset>
            </wp:positionH>
            <wp:positionV relativeFrom="paragraph">
              <wp:posOffset>287297</wp:posOffset>
            </wp:positionV>
            <wp:extent cx="2830195" cy="1644015"/>
            <wp:effectExtent l="0" t="0" r="8255"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30195" cy="1644015"/>
                    </a:xfrm>
                    <a:prstGeom prst="rect">
                      <a:avLst/>
                    </a:prstGeom>
                  </pic:spPr>
                </pic:pic>
              </a:graphicData>
            </a:graphic>
            <wp14:sizeRelH relativeFrom="margin">
              <wp14:pctWidth>0</wp14:pctWidth>
            </wp14:sizeRelH>
            <wp14:sizeRelV relativeFrom="margin">
              <wp14:pctHeight>0</wp14:pctHeight>
            </wp14:sizeRelV>
          </wp:anchor>
        </w:drawing>
      </w:r>
    </w:p>
    <w:p w:rsidR="00CD5788" w:rsidRDefault="00CD5788" w:rsidP="00CD5788">
      <w:pPr>
        <w:rPr>
          <w:rFonts w:eastAsia="Calibri"/>
          <w:b/>
          <w:bCs/>
          <w:sz w:val="22"/>
          <w:szCs w:val="22"/>
          <w:u w:val="single"/>
          <w:rtl/>
        </w:rPr>
      </w:pPr>
    </w:p>
    <w:p w:rsidR="00CD5788" w:rsidRDefault="00CD5788" w:rsidP="00CD5788">
      <w:pPr>
        <w:rPr>
          <w:rFonts w:eastAsia="Calibri"/>
          <w:b/>
          <w:bCs/>
          <w:sz w:val="22"/>
          <w:szCs w:val="22"/>
          <w:u w:val="single"/>
          <w:rtl/>
        </w:rPr>
      </w:pPr>
    </w:p>
    <w:p w:rsidR="00C91F30" w:rsidRPr="00CD5788" w:rsidRDefault="00CD5788" w:rsidP="00CD5788">
      <w:pPr>
        <w:rPr>
          <w:rFonts w:eastAsia="Calibri"/>
          <w:b/>
          <w:bCs/>
          <w:sz w:val="22"/>
          <w:szCs w:val="22"/>
          <w:u w:val="single"/>
        </w:rPr>
      </w:pPr>
      <w:r>
        <w:rPr>
          <w:rFonts w:eastAsia="Calibri"/>
          <w:b/>
          <w:bCs/>
          <w:sz w:val="22"/>
          <w:szCs w:val="22"/>
          <w:u w:val="single"/>
          <w:rtl/>
        </w:rPr>
        <w:t>יחסי גומלי</w:t>
      </w:r>
      <w:r>
        <w:rPr>
          <w:rFonts w:eastAsia="Calibri" w:hint="cs"/>
          <w:b/>
          <w:bCs/>
          <w:sz w:val="22"/>
          <w:szCs w:val="22"/>
          <w:u w:val="single"/>
          <w:rtl/>
        </w:rPr>
        <w:t xml:space="preserve">ן </w:t>
      </w:r>
      <w:r w:rsidR="00C91F30" w:rsidRPr="00480AAD">
        <w:rPr>
          <w:rFonts w:eastAsia="Calibri"/>
          <w:sz w:val="22"/>
          <w:szCs w:val="22"/>
          <w:rtl/>
        </w:rPr>
        <w:t>הוא הכלי המספק תהליך יצירתי לפתרון בעיות בתרחישים מורכבים למדי שיש להם יחסים לוגיים משולבים. ניתן לפיתוח מתרשימי זיקה, למשל.</w:t>
      </w:r>
    </w:p>
    <w:p w:rsidR="00C91F30" w:rsidRPr="00480AAD" w:rsidRDefault="00C91F30" w:rsidP="00C91F30">
      <w:pPr>
        <w:rPr>
          <w:rFonts w:eastAsia="Calibri"/>
          <w:sz w:val="22"/>
          <w:szCs w:val="22"/>
          <w:rtl/>
        </w:rPr>
      </w:pPr>
    </w:p>
    <w:p w:rsidR="00CD5788" w:rsidRDefault="00CD5788">
      <w:pPr>
        <w:bidi w:val="0"/>
        <w:rPr>
          <w:rFonts w:eastAsia="Calibri"/>
          <w:b/>
          <w:bCs/>
          <w:sz w:val="22"/>
          <w:szCs w:val="22"/>
          <w:u w:val="single"/>
        </w:rPr>
      </w:pPr>
      <w:r>
        <w:rPr>
          <w:rFonts w:eastAsia="Calibri"/>
          <w:b/>
          <w:bCs/>
          <w:sz w:val="22"/>
          <w:szCs w:val="22"/>
          <w:u w:val="single"/>
        </w:rPr>
        <w:br w:type="page"/>
      </w:r>
    </w:p>
    <w:p w:rsidR="00C91F30" w:rsidRPr="00480AAD" w:rsidRDefault="00CD5788" w:rsidP="00C91F30">
      <w:pPr>
        <w:rPr>
          <w:rFonts w:eastAsia="Calibri"/>
          <w:b/>
          <w:bCs/>
          <w:sz w:val="22"/>
          <w:szCs w:val="22"/>
          <w:u w:val="single"/>
          <w:rtl/>
        </w:rPr>
      </w:pPr>
      <w:r w:rsidRPr="00480AAD">
        <w:rPr>
          <w:rFonts w:eastAsia="Calibri"/>
          <w:noProof/>
          <w:sz w:val="22"/>
          <w:szCs w:val="22"/>
        </w:rPr>
        <w:drawing>
          <wp:anchor distT="0" distB="0" distL="114300" distR="114300" simplePos="0" relativeHeight="251723776" behindDoc="0" locked="0" layoutInCell="1" allowOverlap="1" wp14:anchorId="0B20DDE5" wp14:editId="06ED48F3">
            <wp:simplePos x="0" y="0"/>
            <wp:positionH relativeFrom="column">
              <wp:posOffset>-682184</wp:posOffset>
            </wp:positionH>
            <wp:positionV relativeFrom="paragraph">
              <wp:posOffset>111</wp:posOffset>
            </wp:positionV>
            <wp:extent cx="1868170" cy="1287145"/>
            <wp:effectExtent l="0" t="0" r="0" b="8255"/>
            <wp:wrapSquare wrapText="bothSides"/>
            <wp:docPr id="2050" name="Picture 2" descr="×ª××¦××ª ×ª××× × ×¢×××¨ ×ª×¨×©×× ×¢×¥">
              <a:extLst xmlns:a="http://schemas.openxmlformats.org/drawingml/2006/main">
                <a:ext uri="{FF2B5EF4-FFF2-40B4-BE49-F238E27FC236}">
                  <a16:creationId xmlns:arto="http://schemas.microsoft.com/office/word/2006/arto"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C22AD331-8635-4F30-B5F1-F0EDB089A7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ª××¦××ª ×ª××× × ×¢×××¨ ×ª×¨×©×× ×¢×¥">
                      <a:extLst>
                        <a:ext uri="{FF2B5EF4-FFF2-40B4-BE49-F238E27FC236}">
                          <a16:creationId xmlns:arto="http://schemas.microsoft.com/office/word/2006/arto"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C22AD331-8635-4F30-B5F1-F0EDB089A7B3}"/>
                        </a:ext>
                      </a:extLst>
                    </pic:cNvPr>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868170" cy="1287145"/>
                    </a:xfrm>
                    <a:prstGeom prst="rect">
                      <a:avLst/>
                    </a:prstGeom>
                    <a:noFill/>
                    <a:extLst/>
                  </pic:spPr>
                </pic:pic>
              </a:graphicData>
            </a:graphic>
            <wp14:sizeRelH relativeFrom="margin">
              <wp14:pctWidth>0</wp14:pctWidth>
            </wp14:sizeRelH>
            <wp14:sizeRelV relativeFrom="margin">
              <wp14:pctHeight>0</wp14:pctHeight>
            </wp14:sizeRelV>
          </wp:anchor>
        </w:drawing>
      </w:r>
      <w:r w:rsidR="00C91F30" w:rsidRPr="00480AAD">
        <w:rPr>
          <w:rFonts w:eastAsia="Calibri"/>
          <w:b/>
          <w:bCs/>
          <w:sz w:val="22"/>
          <w:szCs w:val="22"/>
          <w:u w:val="single"/>
          <w:rtl/>
        </w:rPr>
        <w:t>תרשימי עץ</w:t>
      </w:r>
    </w:p>
    <w:p w:rsidR="00C91F30" w:rsidRPr="00480AAD" w:rsidRDefault="00C91F30" w:rsidP="00C91F30">
      <w:pPr>
        <w:rPr>
          <w:rFonts w:eastAsia="Calibri"/>
          <w:sz w:val="22"/>
          <w:szCs w:val="22"/>
        </w:rPr>
      </w:pPr>
      <w:r w:rsidRPr="00480AAD">
        <w:rPr>
          <w:rFonts w:eastAsia="Calibri"/>
          <w:sz w:val="22"/>
          <w:szCs w:val="22"/>
          <w:rtl/>
        </w:rPr>
        <w:t>נקרא גם תרשימים שיטתיים ומשמשים כדי לייצג היררכיית פירוק, כגון מבנה ארגוני, מבנה תכולת העבודה (</w:t>
      </w:r>
      <w:r w:rsidRPr="00480AAD">
        <w:rPr>
          <w:rFonts w:eastAsia="Calibri"/>
          <w:sz w:val="22"/>
          <w:szCs w:val="22"/>
        </w:rPr>
        <w:t>WBS</w:t>
      </w:r>
      <w:r w:rsidRPr="00480AAD">
        <w:rPr>
          <w:rFonts w:eastAsia="Calibri"/>
          <w:sz w:val="22"/>
          <w:szCs w:val="22"/>
          <w:rtl/>
        </w:rPr>
        <w:t>), מבנה סיכונים ועוד.</w:t>
      </w:r>
    </w:p>
    <w:p w:rsidR="00C91F30" w:rsidRPr="00480AAD" w:rsidRDefault="00C91F30" w:rsidP="00C91F30">
      <w:pPr>
        <w:rPr>
          <w:rFonts w:eastAsia="Calibri"/>
          <w:sz w:val="22"/>
          <w:szCs w:val="22"/>
          <w:rtl/>
        </w:rPr>
      </w:pPr>
    </w:p>
    <w:p w:rsidR="00C91F30" w:rsidRDefault="00C91F30" w:rsidP="00C91F30">
      <w:pPr>
        <w:rPr>
          <w:rFonts w:eastAsia="Calibri"/>
          <w:sz w:val="22"/>
          <w:szCs w:val="22"/>
          <w:rtl/>
        </w:rPr>
      </w:pPr>
    </w:p>
    <w:p w:rsidR="00CD5788" w:rsidRPr="00480AAD" w:rsidRDefault="00CD5788" w:rsidP="00C91F30">
      <w:pPr>
        <w:rPr>
          <w:rFonts w:eastAsia="Calibri"/>
          <w:sz w:val="22"/>
          <w:szCs w:val="22"/>
          <w:rtl/>
        </w:rPr>
      </w:pPr>
    </w:p>
    <w:p w:rsidR="00C91F30" w:rsidRPr="00480AAD" w:rsidRDefault="00CD5788" w:rsidP="00C91F30">
      <w:pPr>
        <w:rPr>
          <w:rFonts w:eastAsia="Calibri"/>
          <w:b/>
          <w:bCs/>
          <w:sz w:val="22"/>
          <w:szCs w:val="22"/>
          <w:u w:val="single"/>
          <w:rtl/>
        </w:rPr>
      </w:pPr>
      <w:r>
        <w:rPr>
          <w:noProof/>
        </w:rPr>
        <w:drawing>
          <wp:anchor distT="0" distB="0" distL="114300" distR="114300" simplePos="0" relativeHeight="251843584" behindDoc="1" locked="0" layoutInCell="1" allowOverlap="1">
            <wp:simplePos x="0" y="0"/>
            <wp:positionH relativeFrom="column">
              <wp:posOffset>-944438</wp:posOffset>
            </wp:positionH>
            <wp:positionV relativeFrom="paragraph">
              <wp:posOffset>200522</wp:posOffset>
            </wp:positionV>
            <wp:extent cx="2631881" cy="1061498"/>
            <wp:effectExtent l="0" t="0" r="0" b="5715"/>
            <wp:wrapTight wrapText="bothSides">
              <wp:wrapPolygon edited="0">
                <wp:start x="0" y="0"/>
                <wp:lineTo x="0" y="21329"/>
                <wp:lineTo x="21423" y="21329"/>
                <wp:lineTo x="21423" y="0"/>
                <wp:lineTo x="0" y="0"/>
              </wp:wrapPolygon>
            </wp:wrapTight>
            <wp:docPr id="161806" name="תמונה 16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631881" cy="1061498"/>
                    </a:xfrm>
                    <a:prstGeom prst="rect">
                      <a:avLst/>
                    </a:prstGeom>
                  </pic:spPr>
                </pic:pic>
              </a:graphicData>
            </a:graphic>
          </wp:anchor>
        </w:drawing>
      </w:r>
      <w:r w:rsidR="00C91F30" w:rsidRPr="00480AAD">
        <w:rPr>
          <w:rFonts w:eastAsia="Calibri"/>
          <w:b/>
          <w:bCs/>
          <w:sz w:val="22"/>
          <w:szCs w:val="22"/>
          <w:u w:val="single"/>
          <w:rtl/>
        </w:rPr>
        <w:t>מטריצות תעדוף</w:t>
      </w:r>
    </w:p>
    <w:p w:rsidR="00C91F30" w:rsidRDefault="00C91F30" w:rsidP="00C91F30">
      <w:pPr>
        <w:rPr>
          <w:rFonts w:eastAsia="Calibri"/>
          <w:sz w:val="22"/>
          <w:szCs w:val="22"/>
          <w:rtl/>
        </w:rPr>
      </w:pPr>
      <w:r w:rsidRPr="00480AAD">
        <w:rPr>
          <w:rFonts w:eastAsia="Calibri"/>
          <w:sz w:val="22"/>
          <w:szCs w:val="22"/>
          <w:rtl/>
        </w:rPr>
        <w:t>הוא כלי המשמש לזיהוי נושאים מרכזיים ולהערכת חלופות מתאימות כדי להגדיר סדרה של סדרי העדיפויות ליישום.</w:t>
      </w:r>
    </w:p>
    <w:p w:rsidR="00CD5788" w:rsidRDefault="00CD5788" w:rsidP="00C91F30">
      <w:pPr>
        <w:rPr>
          <w:rFonts w:eastAsia="Calibri"/>
          <w:sz w:val="22"/>
          <w:szCs w:val="22"/>
          <w:rtl/>
        </w:rPr>
      </w:pPr>
    </w:p>
    <w:p w:rsidR="00CD5788" w:rsidRDefault="00CD5788" w:rsidP="00C91F30">
      <w:pPr>
        <w:rPr>
          <w:rFonts w:eastAsia="Calibri"/>
          <w:sz w:val="22"/>
          <w:szCs w:val="22"/>
          <w:rtl/>
        </w:rPr>
      </w:pPr>
    </w:p>
    <w:p w:rsidR="00CD5788" w:rsidRPr="00480AAD" w:rsidRDefault="00CD5788" w:rsidP="00C91F30">
      <w:pPr>
        <w:rPr>
          <w:rFonts w:eastAsia="Calibri"/>
          <w:sz w:val="22"/>
          <w:szCs w:val="22"/>
        </w:rPr>
      </w:pPr>
      <w:r w:rsidRPr="00480AAD">
        <w:rPr>
          <w:rFonts w:ascii="Calibri" w:eastAsia="Calibri" w:hAnsi="Calibri" w:cs="Arial"/>
          <w:noProof/>
          <w:sz w:val="22"/>
          <w:szCs w:val="22"/>
        </w:rPr>
        <w:drawing>
          <wp:anchor distT="0" distB="0" distL="114300" distR="114300" simplePos="0" relativeHeight="251724800" behindDoc="0" locked="0" layoutInCell="1" allowOverlap="1" wp14:anchorId="581452F0" wp14:editId="1EBEB807">
            <wp:simplePos x="0" y="0"/>
            <wp:positionH relativeFrom="page">
              <wp:posOffset>356898</wp:posOffset>
            </wp:positionH>
            <wp:positionV relativeFrom="paragraph">
              <wp:posOffset>331028</wp:posOffset>
            </wp:positionV>
            <wp:extent cx="2473325" cy="1431290"/>
            <wp:effectExtent l="0" t="0" r="317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73325" cy="1431290"/>
                    </a:xfrm>
                    <a:prstGeom prst="rect">
                      <a:avLst/>
                    </a:prstGeom>
                  </pic:spPr>
                </pic:pic>
              </a:graphicData>
            </a:graphic>
            <wp14:sizeRelH relativeFrom="margin">
              <wp14:pctWidth>0</wp14:pctWidth>
            </wp14:sizeRelH>
            <wp14:sizeRelV relativeFrom="margin">
              <wp14:pctHeight>0</wp14:pctHeight>
            </wp14:sizeRelV>
          </wp:anchor>
        </w:drawing>
      </w:r>
    </w:p>
    <w:p w:rsidR="00CD5788" w:rsidRDefault="00CD5788" w:rsidP="00C91F30">
      <w:pPr>
        <w:rPr>
          <w:rFonts w:eastAsia="Calibri"/>
          <w:b/>
          <w:bCs/>
          <w:sz w:val="22"/>
          <w:szCs w:val="22"/>
          <w:u w:val="single"/>
          <w:rtl/>
        </w:rPr>
      </w:pPr>
    </w:p>
    <w:p w:rsidR="00C91F30" w:rsidRPr="00480AAD" w:rsidRDefault="00C91F30" w:rsidP="00C91F30">
      <w:pPr>
        <w:rPr>
          <w:rFonts w:eastAsia="Calibri"/>
          <w:b/>
          <w:bCs/>
          <w:sz w:val="22"/>
          <w:szCs w:val="22"/>
          <w:u w:val="single"/>
          <w:rtl/>
        </w:rPr>
      </w:pPr>
      <w:r w:rsidRPr="00480AAD">
        <w:rPr>
          <w:rFonts w:eastAsia="Calibri"/>
          <w:b/>
          <w:bCs/>
          <w:sz w:val="22"/>
          <w:szCs w:val="22"/>
          <w:u w:val="single"/>
          <w:rtl/>
        </w:rPr>
        <w:t>תרשימי מטריצה</w:t>
      </w:r>
    </w:p>
    <w:p w:rsidR="00C91F30" w:rsidRPr="00480AAD" w:rsidRDefault="00C91F30" w:rsidP="00C91F30">
      <w:pPr>
        <w:rPr>
          <w:rFonts w:eastAsia="Calibri"/>
          <w:sz w:val="22"/>
          <w:szCs w:val="22"/>
        </w:rPr>
      </w:pPr>
      <w:r w:rsidRPr="00480AAD">
        <w:rPr>
          <w:rFonts w:eastAsia="Calibri"/>
          <w:sz w:val="22"/>
          <w:szCs w:val="22"/>
          <w:rtl/>
        </w:rPr>
        <w:t>הוא כלי המשמש לביצוע ניתוח נתונים בתוך המבנה הארגוני שנוצר במטריצה. דיאגרמת המטריצה מבקשת להראות את עוצמת הקשר בין גורמים, סיבות ומטרות הקיימים בין השורות והעמודות המרכיבות את המטריצה.</w:t>
      </w:r>
    </w:p>
    <w:p w:rsidR="00C91F30" w:rsidRPr="00480AAD" w:rsidRDefault="00C91F30" w:rsidP="00C91F30">
      <w:pPr>
        <w:rPr>
          <w:rFonts w:eastAsia="Calibri"/>
          <w:sz w:val="22"/>
          <w:szCs w:val="22"/>
          <w:rtl/>
        </w:rPr>
      </w:pPr>
    </w:p>
    <w:p w:rsidR="00C91F30" w:rsidRPr="00480AAD" w:rsidRDefault="00C91F30" w:rsidP="00C91F30">
      <w:pPr>
        <w:rPr>
          <w:rFonts w:eastAsia="Calibri"/>
          <w:sz w:val="22"/>
          <w:szCs w:val="22"/>
          <w:rtl/>
        </w:rPr>
      </w:pPr>
    </w:p>
    <w:p w:rsidR="00C91F30" w:rsidRDefault="00C91F30" w:rsidP="00C91F30">
      <w:pPr>
        <w:rPr>
          <w:rFonts w:eastAsia="Calibri"/>
          <w:b/>
          <w:bCs/>
          <w:sz w:val="22"/>
          <w:szCs w:val="22"/>
          <w:u w:val="single"/>
          <w:rtl/>
        </w:rPr>
      </w:pPr>
      <w:r w:rsidRPr="00480AAD">
        <w:rPr>
          <w:rFonts w:eastAsia="Calibri"/>
          <w:b/>
          <w:bCs/>
          <w:sz w:val="22"/>
          <w:szCs w:val="22"/>
          <w:u w:val="single"/>
          <w:rtl/>
        </w:rPr>
        <w:t>בקרת איכות</w:t>
      </w:r>
    </w:p>
    <w:tbl>
      <w:tblPr>
        <w:tblStyle w:val="a5"/>
        <w:tblW w:w="0" w:type="auto"/>
        <w:tblLook w:val="0420" w:firstRow="1" w:lastRow="0" w:firstColumn="0" w:lastColumn="0" w:noHBand="0" w:noVBand="1"/>
      </w:tblPr>
      <w:tblGrid>
        <w:gridCol w:w="2992"/>
        <w:gridCol w:w="2864"/>
        <w:gridCol w:w="2304"/>
      </w:tblGrid>
      <w:tr w:rsidR="00CD5788" w:rsidRPr="00CD5788" w:rsidTr="00CD5788">
        <w:trPr>
          <w:trHeight w:val="60"/>
        </w:trPr>
        <w:tc>
          <w:tcPr>
            <w:tcW w:w="0" w:type="auto"/>
            <w:shd w:val="clear" w:color="auto" w:fill="E7E6E6" w:themeFill="background2"/>
            <w:hideMark/>
          </w:tcPr>
          <w:p w:rsidR="00CD5788" w:rsidRPr="00CD5788" w:rsidRDefault="00CD5788" w:rsidP="00CD5788">
            <w:pPr>
              <w:spacing w:after="160" w:line="259" w:lineRule="auto"/>
              <w:jc w:val="center"/>
              <w:rPr>
                <w:rFonts w:eastAsia="Calibri"/>
                <w:b/>
                <w:bCs/>
                <w:sz w:val="22"/>
                <w:szCs w:val="22"/>
              </w:rPr>
            </w:pPr>
            <w:r w:rsidRPr="00CD5788">
              <w:rPr>
                <w:rFonts w:eastAsia="Calibri"/>
                <w:b/>
                <w:bCs/>
                <w:sz w:val="22"/>
                <w:szCs w:val="22"/>
                <w:rtl/>
              </w:rPr>
              <w:t>תפוקות</w:t>
            </w:r>
          </w:p>
        </w:tc>
        <w:tc>
          <w:tcPr>
            <w:tcW w:w="0" w:type="auto"/>
            <w:shd w:val="clear" w:color="auto" w:fill="E7E6E6" w:themeFill="background2"/>
            <w:hideMark/>
          </w:tcPr>
          <w:p w:rsidR="00CD5788" w:rsidRPr="00CD5788" w:rsidRDefault="00CD5788" w:rsidP="00CD5788">
            <w:pPr>
              <w:spacing w:after="160" w:line="259" w:lineRule="auto"/>
              <w:jc w:val="center"/>
              <w:rPr>
                <w:rFonts w:eastAsia="Calibri"/>
                <w:b/>
                <w:bCs/>
                <w:sz w:val="22"/>
                <w:szCs w:val="22"/>
                <w:rtl/>
              </w:rPr>
            </w:pPr>
            <w:r w:rsidRPr="00CD5788">
              <w:rPr>
                <w:rFonts w:eastAsia="Calibri"/>
                <w:b/>
                <w:bCs/>
                <w:sz w:val="22"/>
                <w:szCs w:val="22"/>
                <w:rtl/>
              </w:rPr>
              <w:t>כלים &amp; שיטות</w:t>
            </w:r>
          </w:p>
        </w:tc>
        <w:tc>
          <w:tcPr>
            <w:tcW w:w="0" w:type="auto"/>
            <w:shd w:val="clear" w:color="auto" w:fill="E7E6E6" w:themeFill="background2"/>
            <w:hideMark/>
          </w:tcPr>
          <w:p w:rsidR="00CD5788" w:rsidRPr="00CD5788" w:rsidRDefault="00CD5788" w:rsidP="00CD5788">
            <w:pPr>
              <w:spacing w:after="160" w:line="259" w:lineRule="auto"/>
              <w:jc w:val="center"/>
              <w:rPr>
                <w:rFonts w:eastAsia="Calibri"/>
                <w:b/>
                <w:bCs/>
                <w:sz w:val="22"/>
                <w:szCs w:val="22"/>
                <w:rtl/>
              </w:rPr>
            </w:pPr>
            <w:r w:rsidRPr="00CD5788">
              <w:rPr>
                <w:rFonts w:eastAsia="Calibri"/>
                <w:b/>
                <w:bCs/>
                <w:sz w:val="22"/>
                <w:szCs w:val="22"/>
                <w:rtl/>
              </w:rPr>
              <w:t>תשומות</w:t>
            </w:r>
          </w:p>
        </w:tc>
      </w:tr>
      <w:tr w:rsidR="00CD5788" w:rsidRPr="00CD5788" w:rsidTr="00CD5788">
        <w:trPr>
          <w:trHeight w:val="60"/>
        </w:trPr>
        <w:tc>
          <w:tcPr>
            <w:tcW w:w="0" w:type="auto"/>
            <w:hideMark/>
          </w:tcPr>
          <w:p w:rsidR="00CD5788" w:rsidRPr="00CD5788" w:rsidRDefault="00CD5788" w:rsidP="00CD5788">
            <w:pPr>
              <w:spacing w:after="160" w:line="259" w:lineRule="auto"/>
              <w:rPr>
                <w:rFonts w:eastAsia="Calibri"/>
                <w:sz w:val="22"/>
                <w:szCs w:val="22"/>
                <w:rtl/>
              </w:rPr>
            </w:pPr>
            <w:r w:rsidRPr="00CD5788">
              <w:rPr>
                <w:rFonts w:eastAsia="Calibri"/>
                <w:sz w:val="22"/>
                <w:szCs w:val="22"/>
                <w:rtl/>
              </w:rPr>
              <w:t>1. מדידות בקרת איכות</w:t>
            </w:r>
          </w:p>
        </w:tc>
        <w:tc>
          <w:tcPr>
            <w:tcW w:w="0" w:type="auto"/>
            <w:hideMark/>
          </w:tcPr>
          <w:p w:rsidR="00CD5788" w:rsidRPr="00CD5788" w:rsidRDefault="00CD5788" w:rsidP="00CD5788">
            <w:pPr>
              <w:spacing w:after="160" w:line="259" w:lineRule="auto"/>
              <w:rPr>
                <w:rFonts w:eastAsia="Calibri"/>
                <w:sz w:val="22"/>
                <w:szCs w:val="22"/>
                <w:rtl/>
              </w:rPr>
            </w:pPr>
            <w:r w:rsidRPr="00CD5788">
              <w:rPr>
                <w:rFonts w:eastAsia="Calibri"/>
                <w:sz w:val="22"/>
                <w:szCs w:val="22"/>
              </w:rPr>
              <w:t xml:space="preserve">1. </w:t>
            </w:r>
            <w:r w:rsidRPr="00CD5788">
              <w:rPr>
                <w:rFonts w:eastAsia="Calibri"/>
                <w:sz w:val="22"/>
                <w:szCs w:val="22"/>
                <w:rtl/>
              </w:rPr>
              <w:t>שבעת כלי האיכות הבסיסיים.</w:t>
            </w:r>
          </w:p>
        </w:tc>
        <w:tc>
          <w:tcPr>
            <w:tcW w:w="0" w:type="auto"/>
            <w:hideMark/>
          </w:tcPr>
          <w:p w:rsidR="00CD5788" w:rsidRPr="00CD5788" w:rsidRDefault="00CD5788" w:rsidP="00CD5788">
            <w:pPr>
              <w:spacing w:after="160" w:line="259" w:lineRule="auto"/>
              <w:rPr>
                <w:rFonts w:eastAsia="Calibri"/>
                <w:sz w:val="22"/>
                <w:szCs w:val="22"/>
                <w:rtl/>
              </w:rPr>
            </w:pPr>
            <w:r w:rsidRPr="00CD5788">
              <w:rPr>
                <w:rFonts w:eastAsia="Calibri"/>
                <w:sz w:val="22"/>
                <w:szCs w:val="22"/>
                <w:rtl/>
              </w:rPr>
              <w:t>1. תוכנית ניהול הפרויקט</w:t>
            </w:r>
          </w:p>
        </w:tc>
      </w:tr>
      <w:tr w:rsidR="00CD5788" w:rsidRPr="00CD5788" w:rsidTr="00CD5788">
        <w:trPr>
          <w:trHeight w:val="60"/>
        </w:trPr>
        <w:tc>
          <w:tcPr>
            <w:tcW w:w="0" w:type="auto"/>
            <w:hideMark/>
          </w:tcPr>
          <w:p w:rsidR="00CD5788" w:rsidRPr="00CD5788" w:rsidRDefault="00CD5788" w:rsidP="00CD5788">
            <w:pPr>
              <w:spacing w:after="160" w:line="259" w:lineRule="auto"/>
              <w:rPr>
                <w:rFonts w:eastAsia="Calibri"/>
                <w:sz w:val="22"/>
                <w:szCs w:val="22"/>
                <w:rtl/>
              </w:rPr>
            </w:pPr>
            <w:r w:rsidRPr="00CD5788">
              <w:rPr>
                <w:rFonts w:eastAsia="Calibri"/>
                <w:sz w:val="22"/>
                <w:szCs w:val="22"/>
                <w:rtl/>
              </w:rPr>
              <w:t>2. שינויים שתוקפו</w:t>
            </w:r>
          </w:p>
        </w:tc>
        <w:tc>
          <w:tcPr>
            <w:tcW w:w="0" w:type="auto"/>
            <w:hideMark/>
          </w:tcPr>
          <w:p w:rsidR="00CD5788" w:rsidRPr="00CD5788" w:rsidRDefault="00CD5788" w:rsidP="00CD5788">
            <w:pPr>
              <w:spacing w:after="160" w:line="259" w:lineRule="auto"/>
              <w:rPr>
                <w:rFonts w:eastAsia="Calibri"/>
                <w:sz w:val="22"/>
                <w:szCs w:val="22"/>
                <w:rtl/>
              </w:rPr>
            </w:pPr>
            <w:r w:rsidRPr="00CD5788">
              <w:rPr>
                <w:rFonts w:eastAsia="Calibri"/>
                <w:sz w:val="22"/>
                <w:szCs w:val="22"/>
                <w:rtl/>
              </w:rPr>
              <w:t>2. דגימה סטטיסטית</w:t>
            </w:r>
          </w:p>
        </w:tc>
        <w:tc>
          <w:tcPr>
            <w:tcW w:w="0" w:type="auto"/>
            <w:hideMark/>
          </w:tcPr>
          <w:p w:rsidR="00CD5788" w:rsidRPr="00CD5788" w:rsidRDefault="00CD5788" w:rsidP="00CD5788">
            <w:pPr>
              <w:spacing w:after="160" w:line="259" w:lineRule="auto"/>
              <w:rPr>
                <w:rFonts w:eastAsia="Calibri"/>
                <w:sz w:val="22"/>
                <w:szCs w:val="22"/>
                <w:rtl/>
              </w:rPr>
            </w:pPr>
            <w:r w:rsidRPr="00CD5788">
              <w:rPr>
                <w:rFonts w:eastAsia="Calibri"/>
                <w:sz w:val="22"/>
                <w:szCs w:val="22"/>
                <w:rtl/>
              </w:rPr>
              <w:t>2. מדדי איכות</w:t>
            </w:r>
          </w:p>
        </w:tc>
      </w:tr>
      <w:tr w:rsidR="00CD5788" w:rsidRPr="00CD5788" w:rsidTr="00CD5788">
        <w:trPr>
          <w:trHeight w:val="60"/>
        </w:trPr>
        <w:tc>
          <w:tcPr>
            <w:tcW w:w="0" w:type="auto"/>
            <w:hideMark/>
          </w:tcPr>
          <w:p w:rsidR="00CD5788" w:rsidRPr="00CD5788" w:rsidRDefault="00CD5788" w:rsidP="00CD5788">
            <w:pPr>
              <w:spacing w:after="160" w:line="259" w:lineRule="auto"/>
              <w:rPr>
                <w:rFonts w:eastAsia="Calibri"/>
                <w:sz w:val="22"/>
                <w:szCs w:val="22"/>
                <w:rtl/>
              </w:rPr>
            </w:pPr>
            <w:r w:rsidRPr="00CD5788">
              <w:rPr>
                <w:rFonts w:eastAsia="Calibri"/>
                <w:sz w:val="22"/>
                <w:szCs w:val="22"/>
                <w:rtl/>
              </w:rPr>
              <w:t>3. תוצרים שתוקפו</w:t>
            </w:r>
          </w:p>
        </w:tc>
        <w:tc>
          <w:tcPr>
            <w:tcW w:w="0" w:type="auto"/>
            <w:hideMark/>
          </w:tcPr>
          <w:p w:rsidR="00CD5788" w:rsidRPr="00CD5788" w:rsidRDefault="00CD5788" w:rsidP="00CD5788">
            <w:pPr>
              <w:spacing w:after="160" w:line="259" w:lineRule="auto"/>
              <w:rPr>
                <w:rFonts w:eastAsia="Calibri"/>
                <w:sz w:val="22"/>
                <w:szCs w:val="22"/>
                <w:rtl/>
              </w:rPr>
            </w:pPr>
            <w:r w:rsidRPr="00CD5788">
              <w:rPr>
                <w:rFonts w:eastAsia="Calibri"/>
                <w:sz w:val="22"/>
                <w:szCs w:val="22"/>
                <w:rtl/>
              </w:rPr>
              <w:t>3. בחינה</w:t>
            </w:r>
          </w:p>
        </w:tc>
        <w:tc>
          <w:tcPr>
            <w:tcW w:w="0" w:type="auto"/>
            <w:hideMark/>
          </w:tcPr>
          <w:p w:rsidR="00CD5788" w:rsidRPr="00CD5788" w:rsidRDefault="00CD5788" w:rsidP="00CD5788">
            <w:pPr>
              <w:spacing w:after="160" w:line="259" w:lineRule="auto"/>
              <w:rPr>
                <w:rFonts w:eastAsia="Calibri"/>
                <w:sz w:val="22"/>
                <w:szCs w:val="22"/>
                <w:rtl/>
              </w:rPr>
            </w:pPr>
            <w:r w:rsidRPr="00CD5788">
              <w:rPr>
                <w:rFonts w:eastAsia="Calibri"/>
                <w:sz w:val="22"/>
                <w:szCs w:val="22"/>
                <w:rtl/>
              </w:rPr>
              <w:t>3. רשימת תיוג לאיכות</w:t>
            </w:r>
          </w:p>
        </w:tc>
      </w:tr>
      <w:tr w:rsidR="00CD5788" w:rsidRPr="00CD5788" w:rsidTr="00CD5788">
        <w:trPr>
          <w:trHeight w:val="60"/>
        </w:trPr>
        <w:tc>
          <w:tcPr>
            <w:tcW w:w="0" w:type="auto"/>
            <w:hideMark/>
          </w:tcPr>
          <w:p w:rsidR="00CD5788" w:rsidRPr="00CD5788" w:rsidRDefault="00CD5788" w:rsidP="00CD5788">
            <w:pPr>
              <w:spacing w:after="160" w:line="259" w:lineRule="auto"/>
              <w:rPr>
                <w:rFonts w:eastAsia="Calibri"/>
                <w:sz w:val="22"/>
                <w:szCs w:val="22"/>
                <w:rtl/>
              </w:rPr>
            </w:pPr>
            <w:r w:rsidRPr="00CD5788">
              <w:rPr>
                <w:rFonts w:eastAsia="Calibri"/>
                <w:sz w:val="22"/>
                <w:szCs w:val="22"/>
                <w:rtl/>
              </w:rPr>
              <w:t>4. מיידע על ביצוע העבודה</w:t>
            </w:r>
          </w:p>
        </w:tc>
        <w:tc>
          <w:tcPr>
            <w:tcW w:w="0" w:type="auto"/>
            <w:hideMark/>
          </w:tcPr>
          <w:p w:rsidR="00CD5788" w:rsidRPr="00CD5788" w:rsidRDefault="00CD5788" w:rsidP="00CD5788">
            <w:pPr>
              <w:spacing w:after="160" w:line="259" w:lineRule="auto"/>
              <w:rPr>
                <w:rFonts w:eastAsia="Calibri"/>
                <w:sz w:val="22"/>
                <w:szCs w:val="22"/>
                <w:rtl/>
              </w:rPr>
            </w:pPr>
            <w:r w:rsidRPr="00CD5788">
              <w:rPr>
                <w:rFonts w:eastAsia="Calibri"/>
                <w:sz w:val="22"/>
                <w:szCs w:val="22"/>
                <w:rtl/>
              </w:rPr>
              <w:t>4. סקירת בקשות לשינוי שאושרו.</w:t>
            </w:r>
          </w:p>
        </w:tc>
        <w:tc>
          <w:tcPr>
            <w:tcW w:w="0" w:type="auto"/>
            <w:hideMark/>
          </w:tcPr>
          <w:p w:rsidR="00CD5788" w:rsidRPr="00CD5788" w:rsidRDefault="00CD5788" w:rsidP="00CD5788">
            <w:pPr>
              <w:spacing w:after="160" w:line="259" w:lineRule="auto"/>
              <w:rPr>
                <w:rFonts w:eastAsia="Calibri"/>
                <w:sz w:val="22"/>
                <w:szCs w:val="22"/>
                <w:rtl/>
              </w:rPr>
            </w:pPr>
            <w:r w:rsidRPr="00CD5788">
              <w:rPr>
                <w:rFonts w:eastAsia="Calibri"/>
                <w:sz w:val="22"/>
                <w:szCs w:val="22"/>
                <w:rtl/>
              </w:rPr>
              <w:t>4. נתוני ביצוע העבודה</w:t>
            </w:r>
          </w:p>
        </w:tc>
      </w:tr>
      <w:tr w:rsidR="00CD5788" w:rsidRPr="00CD5788" w:rsidTr="00CD5788">
        <w:trPr>
          <w:trHeight w:val="60"/>
        </w:trPr>
        <w:tc>
          <w:tcPr>
            <w:tcW w:w="0" w:type="auto"/>
            <w:hideMark/>
          </w:tcPr>
          <w:p w:rsidR="00CD5788" w:rsidRPr="00CD5788" w:rsidRDefault="00CD5788" w:rsidP="00CD5788">
            <w:pPr>
              <w:spacing w:after="160" w:line="259" w:lineRule="auto"/>
              <w:rPr>
                <w:rFonts w:eastAsia="Calibri"/>
                <w:sz w:val="22"/>
                <w:szCs w:val="22"/>
                <w:rtl/>
              </w:rPr>
            </w:pPr>
            <w:r w:rsidRPr="00CD5788">
              <w:rPr>
                <w:rFonts w:eastAsia="Calibri"/>
                <w:sz w:val="22"/>
                <w:szCs w:val="22"/>
                <w:rtl/>
              </w:rPr>
              <w:t>5. בקשות לשינויים</w:t>
            </w:r>
          </w:p>
        </w:tc>
        <w:tc>
          <w:tcPr>
            <w:tcW w:w="0" w:type="auto"/>
            <w:hideMark/>
          </w:tcPr>
          <w:p w:rsidR="00CD5788" w:rsidRPr="00CD5788" w:rsidRDefault="00CD5788" w:rsidP="00CD5788">
            <w:pPr>
              <w:spacing w:after="160" w:line="259" w:lineRule="auto"/>
              <w:rPr>
                <w:rFonts w:eastAsia="Calibri"/>
                <w:sz w:val="22"/>
                <w:szCs w:val="22"/>
                <w:rtl/>
              </w:rPr>
            </w:pPr>
          </w:p>
        </w:tc>
        <w:tc>
          <w:tcPr>
            <w:tcW w:w="0" w:type="auto"/>
            <w:hideMark/>
          </w:tcPr>
          <w:p w:rsidR="00CD5788" w:rsidRPr="00CD5788" w:rsidRDefault="00CD5788" w:rsidP="00CD5788">
            <w:pPr>
              <w:spacing w:after="160" w:line="259" w:lineRule="auto"/>
              <w:rPr>
                <w:rFonts w:eastAsia="Calibri"/>
                <w:sz w:val="22"/>
                <w:szCs w:val="22"/>
              </w:rPr>
            </w:pPr>
            <w:r w:rsidRPr="00CD5788">
              <w:rPr>
                <w:rFonts w:eastAsia="Calibri"/>
                <w:sz w:val="22"/>
                <w:szCs w:val="22"/>
                <w:rtl/>
              </w:rPr>
              <w:t>5. בקשות שינוי מאושרות</w:t>
            </w:r>
          </w:p>
        </w:tc>
      </w:tr>
      <w:tr w:rsidR="00CD5788" w:rsidRPr="00CD5788" w:rsidTr="00CD5788">
        <w:trPr>
          <w:trHeight w:val="60"/>
        </w:trPr>
        <w:tc>
          <w:tcPr>
            <w:tcW w:w="0" w:type="auto"/>
            <w:hideMark/>
          </w:tcPr>
          <w:p w:rsidR="00CD5788" w:rsidRPr="00CD5788" w:rsidRDefault="00CD5788" w:rsidP="00CD5788">
            <w:pPr>
              <w:spacing w:after="160" w:line="259" w:lineRule="auto"/>
              <w:rPr>
                <w:rFonts w:eastAsia="Calibri"/>
                <w:sz w:val="22"/>
                <w:szCs w:val="22"/>
                <w:rtl/>
              </w:rPr>
            </w:pPr>
            <w:r w:rsidRPr="00CD5788">
              <w:rPr>
                <w:rFonts w:eastAsia="Calibri"/>
                <w:sz w:val="22"/>
                <w:szCs w:val="22"/>
                <w:rtl/>
              </w:rPr>
              <w:t>6. עדכונים לתוכנית ניהול הפרויקט</w:t>
            </w:r>
          </w:p>
        </w:tc>
        <w:tc>
          <w:tcPr>
            <w:tcW w:w="0" w:type="auto"/>
            <w:hideMark/>
          </w:tcPr>
          <w:p w:rsidR="00CD5788" w:rsidRPr="00CD5788" w:rsidRDefault="00CD5788" w:rsidP="00CD5788">
            <w:pPr>
              <w:spacing w:after="160" w:line="259" w:lineRule="auto"/>
              <w:rPr>
                <w:rFonts w:eastAsia="Calibri"/>
                <w:sz w:val="22"/>
                <w:szCs w:val="22"/>
                <w:rtl/>
              </w:rPr>
            </w:pPr>
          </w:p>
        </w:tc>
        <w:tc>
          <w:tcPr>
            <w:tcW w:w="0" w:type="auto"/>
            <w:hideMark/>
          </w:tcPr>
          <w:p w:rsidR="00CD5788" w:rsidRPr="00CD5788" w:rsidRDefault="00CD5788" w:rsidP="00CD5788">
            <w:pPr>
              <w:spacing w:after="160" w:line="259" w:lineRule="auto"/>
              <w:rPr>
                <w:rFonts w:eastAsia="Calibri"/>
                <w:sz w:val="22"/>
                <w:szCs w:val="22"/>
              </w:rPr>
            </w:pPr>
            <w:r w:rsidRPr="00CD5788">
              <w:rPr>
                <w:rFonts w:eastAsia="Calibri"/>
                <w:sz w:val="22"/>
                <w:szCs w:val="22"/>
                <w:rtl/>
              </w:rPr>
              <w:t>6. תוצרים</w:t>
            </w:r>
          </w:p>
        </w:tc>
      </w:tr>
      <w:tr w:rsidR="00CD5788" w:rsidRPr="00CD5788" w:rsidTr="00CD5788">
        <w:trPr>
          <w:trHeight w:val="60"/>
        </w:trPr>
        <w:tc>
          <w:tcPr>
            <w:tcW w:w="0" w:type="auto"/>
            <w:hideMark/>
          </w:tcPr>
          <w:p w:rsidR="00CD5788" w:rsidRPr="00CD5788" w:rsidRDefault="00CD5788" w:rsidP="00CD5788">
            <w:pPr>
              <w:spacing w:after="160" w:line="259" w:lineRule="auto"/>
              <w:rPr>
                <w:rFonts w:eastAsia="Calibri"/>
                <w:sz w:val="22"/>
                <w:szCs w:val="22"/>
                <w:rtl/>
              </w:rPr>
            </w:pPr>
            <w:r w:rsidRPr="00CD5788">
              <w:rPr>
                <w:rFonts w:eastAsia="Calibri"/>
                <w:sz w:val="22"/>
                <w:szCs w:val="22"/>
                <w:rtl/>
              </w:rPr>
              <w:t>7. עדכונים למסמך הפרויקט</w:t>
            </w:r>
          </w:p>
        </w:tc>
        <w:tc>
          <w:tcPr>
            <w:tcW w:w="0" w:type="auto"/>
            <w:hideMark/>
          </w:tcPr>
          <w:p w:rsidR="00CD5788" w:rsidRPr="00CD5788" w:rsidRDefault="00CD5788" w:rsidP="00CD5788">
            <w:pPr>
              <w:spacing w:after="160" w:line="259" w:lineRule="auto"/>
              <w:rPr>
                <w:rFonts w:eastAsia="Calibri"/>
                <w:sz w:val="22"/>
                <w:szCs w:val="22"/>
                <w:rtl/>
              </w:rPr>
            </w:pPr>
          </w:p>
        </w:tc>
        <w:tc>
          <w:tcPr>
            <w:tcW w:w="0" w:type="auto"/>
            <w:hideMark/>
          </w:tcPr>
          <w:p w:rsidR="00CD5788" w:rsidRPr="00CD5788" w:rsidRDefault="00CD5788" w:rsidP="00CD5788">
            <w:pPr>
              <w:spacing w:after="160" w:line="259" w:lineRule="auto"/>
              <w:rPr>
                <w:rFonts w:eastAsia="Calibri"/>
                <w:sz w:val="22"/>
                <w:szCs w:val="22"/>
              </w:rPr>
            </w:pPr>
            <w:r w:rsidRPr="00CD5788">
              <w:rPr>
                <w:rFonts w:eastAsia="Calibri"/>
                <w:sz w:val="22"/>
                <w:szCs w:val="22"/>
                <w:rtl/>
              </w:rPr>
              <w:t>7. מסמכי פרויקט</w:t>
            </w:r>
          </w:p>
        </w:tc>
      </w:tr>
      <w:tr w:rsidR="00CD5788" w:rsidRPr="00CD5788" w:rsidTr="00CD5788">
        <w:trPr>
          <w:trHeight w:val="60"/>
        </w:trPr>
        <w:tc>
          <w:tcPr>
            <w:tcW w:w="0" w:type="auto"/>
            <w:hideMark/>
          </w:tcPr>
          <w:p w:rsidR="00CD5788" w:rsidRPr="00CD5788" w:rsidRDefault="00CD5788" w:rsidP="00CD5788">
            <w:pPr>
              <w:spacing w:after="160" w:line="259" w:lineRule="auto"/>
              <w:rPr>
                <w:rFonts w:eastAsia="Calibri"/>
                <w:sz w:val="22"/>
                <w:szCs w:val="22"/>
                <w:rtl/>
              </w:rPr>
            </w:pPr>
            <w:r w:rsidRPr="00CD5788">
              <w:rPr>
                <w:rFonts w:eastAsia="Calibri"/>
                <w:sz w:val="22"/>
                <w:szCs w:val="22"/>
                <w:rtl/>
              </w:rPr>
              <w:t>8. עדכון לנכסי תהליכים ארגוניים.</w:t>
            </w:r>
          </w:p>
        </w:tc>
        <w:tc>
          <w:tcPr>
            <w:tcW w:w="0" w:type="auto"/>
            <w:hideMark/>
          </w:tcPr>
          <w:p w:rsidR="00CD5788" w:rsidRPr="00CD5788" w:rsidRDefault="00CD5788" w:rsidP="00CD5788">
            <w:pPr>
              <w:spacing w:after="160" w:line="259" w:lineRule="auto"/>
              <w:rPr>
                <w:rFonts w:eastAsia="Calibri"/>
                <w:sz w:val="22"/>
                <w:szCs w:val="22"/>
                <w:rtl/>
              </w:rPr>
            </w:pPr>
          </w:p>
        </w:tc>
        <w:tc>
          <w:tcPr>
            <w:tcW w:w="0" w:type="auto"/>
            <w:hideMark/>
          </w:tcPr>
          <w:p w:rsidR="00CD5788" w:rsidRPr="00CD5788" w:rsidRDefault="00CD5788" w:rsidP="00CD5788">
            <w:pPr>
              <w:spacing w:after="160" w:line="259" w:lineRule="auto"/>
              <w:rPr>
                <w:rFonts w:eastAsia="Calibri"/>
                <w:sz w:val="22"/>
                <w:szCs w:val="22"/>
              </w:rPr>
            </w:pPr>
            <w:r w:rsidRPr="00CD5788">
              <w:rPr>
                <w:rFonts w:eastAsia="Calibri"/>
                <w:sz w:val="22"/>
                <w:szCs w:val="22"/>
                <w:rtl/>
              </w:rPr>
              <w:t>8. נכסי תהליכים ארגוניים</w:t>
            </w:r>
          </w:p>
        </w:tc>
      </w:tr>
    </w:tbl>
    <w:p w:rsidR="00CD5788" w:rsidRPr="00480AAD" w:rsidRDefault="00CD5788" w:rsidP="00C91F30">
      <w:pPr>
        <w:rPr>
          <w:rFonts w:eastAsia="Calibri"/>
          <w:b/>
          <w:bCs/>
          <w:sz w:val="22"/>
          <w:szCs w:val="22"/>
          <w:u w:val="single"/>
          <w:rtl/>
        </w:rPr>
      </w:pPr>
    </w:p>
    <w:p w:rsidR="00C91F30" w:rsidRPr="00480AAD" w:rsidRDefault="00C91F30" w:rsidP="00C91F30">
      <w:pPr>
        <w:rPr>
          <w:rFonts w:eastAsia="Calibri"/>
          <w:sz w:val="22"/>
          <w:szCs w:val="22"/>
        </w:rPr>
      </w:pPr>
      <w:r w:rsidRPr="00480AAD">
        <w:rPr>
          <w:rFonts w:eastAsia="Calibri"/>
          <w:sz w:val="22"/>
          <w:szCs w:val="22"/>
          <w:rtl/>
        </w:rPr>
        <w:t xml:space="preserve">הוא תהליך של מעקב ורישום התוצאות של ביצוע פעילויות האיכות על מנת להעריך את הביצועים ולהמליץ על השינויים הדרושים. </w:t>
      </w:r>
    </w:p>
    <w:p w:rsidR="00CD5788" w:rsidRDefault="00CD5788" w:rsidP="00C91F30">
      <w:pPr>
        <w:rPr>
          <w:rFonts w:eastAsia="Calibri"/>
          <w:b/>
          <w:bCs/>
          <w:sz w:val="22"/>
          <w:szCs w:val="22"/>
          <w:rtl/>
        </w:rPr>
        <w:sectPr w:rsidR="00CD5788" w:rsidSect="000C0A21">
          <w:type w:val="continuous"/>
          <w:pgSz w:w="11906" w:h="16838"/>
          <w:pgMar w:top="1440" w:right="1800" w:bottom="1440" w:left="1800" w:header="708" w:footer="708" w:gutter="0"/>
          <w:cols w:space="708"/>
          <w:bidi/>
          <w:rtlGutter/>
          <w:docGrid w:linePitch="360"/>
        </w:sectPr>
      </w:pPr>
    </w:p>
    <w:p w:rsidR="00C91F30" w:rsidRPr="00480AAD" w:rsidRDefault="00C91F30" w:rsidP="00C91F30">
      <w:pPr>
        <w:rPr>
          <w:rFonts w:eastAsia="Calibri"/>
          <w:sz w:val="22"/>
          <w:szCs w:val="22"/>
          <w:rtl/>
        </w:rPr>
      </w:pPr>
      <w:r w:rsidRPr="00480AAD">
        <w:rPr>
          <w:rFonts w:eastAsia="Calibri"/>
          <w:b/>
          <w:bCs/>
          <w:sz w:val="22"/>
          <w:szCs w:val="22"/>
          <w:rtl/>
        </w:rPr>
        <w:t>מרווחים</w:t>
      </w:r>
      <w:r w:rsidRPr="00480AAD">
        <w:rPr>
          <w:rFonts w:eastAsia="Calibri" w:hint="cs"/>
          <w:b/>
          <w:bCs/>
          <w:sz w:val="22"/>
          <w:szCs w:val="22"/>
          <w:rtl/>
        </w:rPr>
        <w:t>-</w:t>
      </w:r>
      <w:r w:rsidRPr="00480AAD">
        <w:rPr>
          <w:rFonts w:eastAsia="Calibri" w:hint="cs"/>
          <w:sz w:val="22"/>
          <w:szCs w:val="22"/>
          <w:rtl/>
        </w:rPr>
        <w:t>טווח מוגדר של תוצאות מקובלות</w:t>
      </w:r>
    </w:p>
    <w:p w:rsidR="00C91F30" w:rsidRPr="00480AAD" w:rsidRDefault="00C91F30" w:rsidP="00C91F30">
      <w:pPr>
        <w:rPr>
          <w:rFonts w:eastAsia="Calibri"/>
          <w:sz w:val="22"/>
          <w:szCs w:val="22"/>
          <w:rtl/>
        </w:rPr>
      </w:pPr>
      <w:r w:rsidRPr="00480AAD">
        <w:rPr>
          <w:rFonts w:eastAsia="Calibri"/>
          <w:b/>
          <w:bCs/>
          <w:sz w:val="22"/>
          <w:szCs w:val="22"/>
          <w:rtl/>
        </w:rPr>
        <w:t>דגימת תכונה</w:t>
      </w:r>
      <w:r w:rsidRPr="00480AAD">
        <w:rPr>
          <w:rFonts w:eastAsia="Calibri" w:hint="cs"/>
          <w:b/>
          <w:bCs/>
          <w:sz w:val="22"/>
          <w:szCs w:val="22"/>
          <w:rtl/>
        </w:rPr>
        <w:t>-</w:t>
      </w:r>
      <w:r w:rsidRPr="00480AAD">
        <w:rPr>
          <w:rFonts w:eastAsia="Calibri" w:hint="cs"/>
          <w:sz w:val="22"/>
          <w:szCs w:val="22"/>
          <w:rtl/>
        </w:rPr>
        <w:t>התוצאה מתאימה או שאינה מתאימה</w:t>
      </w:r>
    </w:p>
    <w:p w:rsidR="00C91F30" w:rsidRPr="00480AAD" w:rsidRDefault="00C91F30" w:rsidP="00C91F30">
      <w:pPr>
        <w:rPr>
          <w:rFonts w:eastAsia="Calibri"/>
          <w:sz w:val="22"/>
          <w:szCs w:val="22"/>
          <w:rtl/>
        </w:rPr>
      </w:pPr>
      <w:r w:rsidRPr="00480AAD">
        <w:rPr>
          <w:rFonts w:eastAsia="Calibri" w:hint="cs"/>
          <w:b/>
          <w:bCs/>
          <w:sz w:val="22"/>
          <w:szCs w:val="22"/>
          <w:rtl/>
        </w:rPr>
        <w:t>מניעה</w:t>
      </w:r>
      <w:r w:rsidRPr="00480AAD">
        <w:rPr>
          <w:rFonts w:eastAsia="Calibri" w:hint="cs"/>
          <w:sz w:val="22"/>
          <w:szCs w:val="22"/>
          <w:rtl/>
        </w:rPr>
        <w:t xml:space="preserve">-הרחקת תקלות אל מחוץ </w:t>
      </w:r>
      <w:r w:rsidR="00CD5788" w:rsidRPr="00480AAD">
        <w:rPr>
          <w:rFonts w:eastAsia="Calibri" w:hint="cs"/>
          <w:sz w:val="22"/>
          <w:szCs w:val="22"/>
          <w:rtl/>
        </w:rPr>
        <w:t>לתהליך</w:t>
      </w:r>
    </w:p>
    <w:p w:rsidR="00C91F30" w:rsidRPr="00480AAD" w:rsidRDefault="00C91F30" w:rsidP="00C91F30">
      <w:pPr>
        <w:rPr>
          <w:rFonts w:eastAsia="Calibri"/>
          <w:sz w:val="22"/>
          <w:szCs w:val="22"/>
          <w:rtl/>
        </w:rPr>
      </w:pPr>
      <w:r w:rsidRPr="00480AAD">
        <w:rPr>
          <w:rFonts w:eastAsia="Calibri" w:hint="cs"/>
          <w:b/>
          <w:bCs/>
          <w:sz w:val="22"/>
          <w:szCs w:val="22"/>
          <w:rtl/>
        </w:rPr>
        <w:t>גבולות בקרה</w:t>
      </w:r>
      <w:r w:rsidRPr="00480AAD">
        <w:rPr>
          <w:rFonts w:eastAsia="Calibri" w:hint="cs"/>
          <w:sz w:val="22"/>
          <w:szCs w:val="22"/>
          <w:rtl/>
        </w:rPr>
        <w:t>-זיהוי הגבולות של השונות המקובלת בתהליך יציב סטטיסטית או בביצועי התהליך</w:t>
      </w:r>
    </w:p>
    <w:p w:rsidR="00C91F30" w:rsidRPr="00480AAD" w:rsidRDefault="00C91F30" w:rsidP="00C91F30">
      <w:pPr>
        <w:rPr>
          <w:rFonts w:eastAsia="Calibri"/>
          <w:sz w:val="22"/>
          <w:szCs w:val="22"/>
          <w:rtl/>
        </w:rPr>
      </w:pPr>
      <w:r w:rsidRPr="00480AAD">
        <w:rPr>
          <w:rFonts w:eastAsia="Calibri" w:hint="cs"/>
          <w:b/>
          <w:bCs/>
          <w:sz w:val="22"/>
          <w:szCs w:val="22"/>
          <w:rtl/>
        </w:rPr>
        <w:t>דגימת משתנים</w:t>
      </w:r>
      <w:r w:rsidRPr="00480AAD">
        <w:rPr>
          <w:rFonts w:eastAsia="Calibri" w:hint="cs"/>
          <w:sz w:val="22"/>
          <w:szCs w:val="22"/>
          <w:rtl/>
        </w:rPr>
        <w:t>-התוצאה מדורגת בסולם רציף המודד את מידת ההתאמה</w:t>
      </w:r>
    </w:p>
    <w:p w:rsidR="00C91F30" w:rsidRPr="00480AAD" w:rsidRDefault="00C91F30" w:rsidP="00C91F30">
      <w:pPr>
        <w:rPr>
          <w:rFonts w:eastAsia="Calibri"/>
          <w:sz w:val="22"/>
          <w:szCs w:val="22"/>
          <w:rtl/>
        </w:rPr>
      </w:pPr>
      <w:r w:rsidRPr="00480AAD">
        <w:rPr>
          <w:rFonts w:eastAsia="Calibri" w:hint="cs"/>
          <w:b/>
          <w:bCs/>
          <w:sz w:val="22"/>
          <w:szCs w:val="22"/>
          <w:rtl/>
        </w:rPr>
        <w:t>ביקורת-</w:t>
      </w:r>
      <w:r w:rsidRPr="00480AAD">
        <w:rPr>
          <w:rFonts w:eastAsia="Calibri" w:hint="cs"/>
          <w:sz w:val="22"/>
          <w:szCs w:val="22"/>
          <w:rtl/>
        </w:rPr>
        <w:t>מניעת תקלות מלהגיע לידי לקוח</w:t>
      </w:r>
    </w:p>
    <w:p w:rsidR="00CD5788" w:rsidRDefault="00CD5788" w:rsidP="00C91F30">
      <w:pPr>
        <w:rPr>
          <w:rFonts w:eastAsia="Calibri"/>
          <w:sz w:val="22"/>
          <w:szCs w:val="22"/>
          <w:rtl/>
        </w:rPr>
        <w:sectPr w:rsidR="00CD5788" w:rsidSect="00CD5788">
          <w:type w:val="continuous"/>
          <w:pgSz w:w="11906" w:h="16838"/>
          <w:pgMar w:top="1440" w:right="1800" w:bottom="1440" w:left="1800" w:header="708" w:footer="708" w:gutter="0"/>
          <w:cols w:num="2" w:space="708"/>
          <w:bidi/>
          <w:rtlGutter/>
          <w:docGrid w:linePitch="360"/>
        </w:sectPr>
      </w:pPr>
    </w:p>
    <w:p w:rsidR="00C91F30" w:rsidRPr="00480AAD" w:rsidRDefault="0036099B" w:rsidP="00C91F30">
      <w:pPr>
        <w:rPr>
          <w:rFonts w:eastAsia="Calibri"/>
          <w:sz w:val="22"/>
          <w:szCs w:val="22"/>
        </w:rPr>
      </w:pPr>
      <w:r w:rsidRPr="00480AAD">
        <w:rPr>
          <w:rFonts w:ascii="Calibri" w:eastAsia="Calibri" w:hAnsi="Calibri" w:cs="Arial"/>
          <w:noProof/>
          <w:sz w:val="22"/>
          <w:szCs w:val="22"/>
        </w:rPr>
        <w:drawing>
          <wp:anchor distT="0" distB="0" distL="114300" distR="114300" simplePos="0" relativeHeight="251726848" behindDoc="0" locked="0" layoutInCell="1" allowOverlap="1" wp14:anchorId="7025F934" wp14:editId="7BD64436">
            <wp:simplePos x="0" y="0"/>
            <wp:positionH relativeFrom="margin">
              <wp:posOffset>-984360</wp:posOffset>
            </wp:positionH>
            <wp:positionV relativeFrom="paragraph">
              <wp:posOffset>285722</wp:posOffset>
            </wp:positionV>
            <wp:extent cx="2907030" cy="1906270"/>
            <wp:effectExtent l="0" t="0" r="762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907030" cy="1906270"/>
                    </a:xfrm>
                    <a:prstGeom prst="rect">
                      <a:avLst/>
                    </a:prstGeom>
                  </pic:spPr>
                </pic:pic>
              </a:graphicData>
            </a:graphic>
            <wp14:sizeRelH relativeFrom="margin">
              <wp14:pctWidth>0</wp14:pctWidth>
            </wp14:sizeRelH>
            <wp14:sizeRelV relativeFrom="margin">
              <wp14:pctHeight>0</wp14:pctHeight>
            </wp14:sizeRelV>
          </wp:anchor>
        </w:drawing>
      </w:r>
    </w:p>
    <w:p w:rsidR="00C91F30" w:rsidRPr="00480AAD" w:rsidRDefault="00C91F30" w:rsidP="00C91F30">
      <w:pPr>
        <w:rPr>
          <w:rFonts w:eastAsia="Calibri"/>
          <w:b/>
          <w:bCs/>
          <w:sz w:val="22"/>
          <w:szCs w:val="22"/>
          <w:u w:val="single"/>
          <w:rtl/>
        </w:rPr>
      </w:pPr>
      <w:r w:rsidRPr="00480AAD">
        <w:rPr>
          <w:rFonts w:eastAsia="Calibri"/>
          <w:b/>
          <w:bCs/>
          <w:sz w:val="22"/>
          <w:szCs w:val="22"/>
          <w:u w:val="single"/>
          <w:rtl/>
        </w:rPr>
        <w:t>תנאים סטטיסטיים</w:t>
      </w:r>
    </w:p>
    <w:p w:rsidR="0036099B" w:rsidRDefault="0036099B" w:rsidP="00C91F30">
      <w:pPr>
        <w:bidi w:val="0"/>
        <w:jc w:val="right"/>
        <w:rPr>
          <w:rFonts w:eastAsia="Calibri"/>
          <w:b/>
          <w:bCs/>
          <w:sz w:val="22"/>
          <w:szCs w:val="22"/>
          <w:rtl/>
        </w:rPr>
        <w:sectPr w:rsidR="0036099B" w:rsidSect="000C0A21">
          <w:type w:val="continuous"/>
          <w:pgSz w:w="11906" w:h="16838"/>
          <w:pgMar w:top="1440" w:right="1800" w:bottom="1440" w:left="1800" w:header="708" w:footer="708" w:gutter="0"/>
          <w:cols w:space="708"/>
          <w:bidi/>
          <w:rtlGutter/>
          <w:docGrid w:linePitch="360"/>
        </w:sectPr>
      </w:pPr>
    </w:p>
    <w:p w:rsidR="00C91F30" w:rsidRPr="00480AAD" w:rsidRDefault="00C91F30" w:rsidP="00C91F30">
      <w:pPr>
        <w:bidi w:val="0"/>
        <w:jc w:val="right"/>
        <w:rPr>
          <w:rFonts w:eastAsia="Calibri"/>
          <w:sz w:val="22"/>
          <w:szCs w:val="22"/>
        </w:rPr>
      </w:pPr>
      <w:r w:rsidRPr="00480AAD">
        <w:rPr>
          <w:rFonts w:eastAsia="Calibri" w:hint="cs"/>
          <w:b/>
          <w:bCs/>
          <w:sz w:val="22"/>
          <w:szCs w:val="22"/>
          <w:rtl/>
        </w:rPr>
        <w:t>ממוצע</w:t>
      </w:r>
      <w:r w:rsidRPr="00480AAD">
        <w:rPr>
          <w:rFonts w:eastAsia="Calibri" w:hint="cs"/>
          <w:sz w:val="22"/>
          <w:szCs w:val="22"/>
          <w:rtl/>
        </w:rPr>
        <w:t>-</w:t>
      </w:r>
      <w:r w:rsidRPr="00480AAD">
        <w:rPr>
          <w:rFonts w:eastAsia="Calibri"/>
          <w:sz w:val="22"/>
          <w:szCs w:val="22"/>
          <w:rtl/>
        </w:rPr>
        <w:t>ממוצע הערכים במדגם</w:t>
      </w:r>
    </w:p>
    <w:p w:rsidR="00C91F30" w:rsidRPr="00480AAD" w:rsidRDefault="00C91F30" w:rsidP="00C91F30">
      <w:pPr>
        <w:bidi w:val="0"/>
        <w:jc w:val="right"/>
        <w:rPr>
          <w:rFonts w:eastAsia="Calibri"/>
          <w:sz w:val="22"/>
          <w:szCs w:val="22"/>
          <w:rtl/>
        </w:rPr>
      </w:pPr>
      <w:r w:rsidRPr="00480AAD">
        <w:rPr>
          <w:rFonts w:eastAsia="Calibri" w:hint="cs"/>
          <w:b/>
          <w:bCs/>
          <w:sz w:val="22"/>
          <w:szCs w:val="22"/>
          <w:rtl/>
        </w:rPr>
        <w:t>חציון</w:t>
      </w:r>
      <w:r w:rsidRPr="00480AAD">
        <w:rPr>
          <w:rFonts w:eastAsia="Calibri" w:hint="cs"/>
          <w:sz w:val="22"/>
          <w:szCs w:val="22"/>
          <w:rtl/>
        </w:rPr>
        <w:t>-</w:t>
      </w:r>
      <w:r w:rsidRPr="00480AAD">
        <w:rPr>
          <w:rFonts w:eastAsia="Calibri"/>
          <w:sz w:val="22"/>
          <w:szCs w:val="22"/>
          <w:rtl/>
        </w:rPr>
        <w:t>בדיוק חצי מתצפיות המדגם נמצאות מתחת לחציון</w:t>
      </w:r>
    </w:p>
    <w:p w:rsidR="00C91F30" w:rsidRPr="00480AAD" w:rsidRDefault="00C91F30" w:rsidP="00C91F30">
      <w:pPr>
        <w:bidi w:val="0"/>
        <w:jc w:val="right"/>
        <w:rPr>
          <w:rFonts w:eastAsia="Calibri"/>
          <w:sz w:val="22"/>
          <w:szCs w:val="22"/>
        </w:rPr>
      </w:pPr>
      <w:r w:rsidRPr="00480AAD">
        <w:rPr>
          <w:rFonts w:eastAsia="Calibri" w:hint="cs"/>
          <w:b/>
          <w:bCs/>
          <w:sz w:val="22"/>
          <w:szCs w:val="22"/>
          <w:rtl/>
        </w:rPr>
        <w:t>השכיח</w:t>
      </w:r>
      <w:r w:rsidRPr="00480AAD">
        <w:rPr>
          <w:rFonts w:eastAsia="Calibri" w:hint="cs"/>
          <w:sz w:val="22"/>
          <w:szCs w:val="22"/>
          <w:rtl/>
        </w:rPr>
        <w:t>-</w:t>
      </w:r>
      <w:r w:rsidRPr="00480AAD">
        <w:rPr>
          <w:rFonts w:eastAsia="Calibri"/>
          <w:sz w:val="22"/>
          <w:szCs w:val="22"/>
          <w:rtl/>
        </w:rPr>
        <w:t>התצפית השכיחה ביותר במדגם</w:t>
      </w:r>
    </w:p>
    <w:p w:rsidR="00C91F30" w:rsidRPr="00480AAD" w:rsidRDefault="00C91F30" w:rsidP="00C91F30">
      <w:pPr>
        <w:bidi w:val="0"/>
        <w:jc w:val="right"/>
        <w:rPr>
          <w:rFonts w:eastAsia="Calibri"/>
          <w:sz w:val="22"/>
          <w:szCs w:val="22"/>
        </w:rPr>
      </w:pPr>
      <w:r w:rsidRPr="00480AAD">
        <w:rPr>
          <w:rFonts w:eastAsia="Calibri" w:hint="cs"/>
          <w:b/>
          <w:bCs/>
          <w:sz w:val="22"/>
          <w:szCs w:val="22"/>
          <w:rtl/>
        </w:rPr>
        <w:t>שונות</w:t>
      </w:r>
      <w:r w:rsidRPr="00480AAD">
        <w:rPr>
          <w:rFonts w:eastAsia="Calibri" w:hint="cs"/>
          <w:sz w:val="22"/>
          <w:szCs w:val="22"/>
          <w:rtl/>
        </w:rPr>
        <w:t>-</w:t>
      </w:r>
      <w:r w:rsidRPr="00480AAD">
        <w:rPr>
          <w:rFonts w:eastAsia="Calibri"/>
          <w:sz w:val="22"/>
          <w:szCs w:val="22"/>
          <w:rtl/>
        </w:rPr>
        <w:t>סכום ריבועי הסטיות מהממוצע</w:t>
      </w:r>
    </w:p>
    <w:p w:rsidR="00C91F30" w:rsidRPr="00480AAD" w:rsidRDefault="00C91F30" w:rsidP="00C91F30">
      <w:pPr>
        <w:bidi w:val="0"/>
        <w:jc w:val="right"/>
        <w:rPr>
          <w:rFonts w:eastAsia="Calibri"/>
          <w:sz w:val="22"/>
          <w:szCs w:val="22"/>
        </w:rPr>
      </w:pPr>
      <w:r w:rsidRPr="00480AAD">
        <w:rPr>
          <w:rFonts w:eastAsia="Calibri" w:hint="cs"/>
          <w:b/>
          <w:bCs/>
          <w:sz w:val="22"/>
          <w:szCs w:val="22"/>
          <w:rtl/>
        </w:rPr>
        <w:t>סטיית התקן</w:t>
      </w:r>
      <w:r w:rsidRPr="00480AAD">
        <w:rPr>
          <w:rFonts w:eastAsia="Calibri" w:hint="cs"/>
          <w:sz w:val="22"/>
          <w:szCs w:val="22"/>
          <w:rtl/>
        </w:rPr>
        <w:t>-</w:t>
      </w:r>
      <w:r w:rsidRPr="00480AAD">
        <w:rPr>
          <w:rFonts w:eastAsia="Calibri"/>
          <w:sz w:val="22"/>
          <w:szCs w:val="22"/>
          <w:rtl/>
        </w:rPr>
        <w:t>השורש הריבועי של השונות</w:t>
      </w:r>
    </w:p>
    <w:p w:rsidR="0036099B" w:rsidRDefault="0036099B" w:rsidP="00C91F30">
      <w:pPr>
        <w:bidi w:val="0"/>
        <w:jc w:val="right"/>
        <w:rPr>
          <w:rFonts w:eastAsia="Calibri"/>
          <w:sz w:val="22"/>
          <w:szCs w:val="22"/>
        </w:rPr>
        <w:sectPr w:rsidR="0036099B" w:rsidSect="0036099B">
          <w:type w:val="continuous"/>
          <w:pgSz w:w="11906" w:h="16838"/>
          <w:pgMar w:top="1440" w:right="1800" w:bottom="1440" w:left="1800" w:header="708" w:footer="708" w:gutter="0"/>
          <w:cols w:num="3" w:space="708"/>
          <w:bidi/>
          <w:rtlGutter/>
          <w:docGrid w:linePitch="360"/>
        </w:sectPr>
      </w:pPr>
    </w:p>
    <w:p w:rsidR="0036099B" w:rsidRPr="00480AAD" w:rsidRDefault="0036099B" w:rsidP="00C91F30">
      <w:pPr>
        <w:rPr>
          <w:rFonts w:eastAsia="Calibri"/>
          <w:sz w:val="22"/>
          <w:szCs w:val="22"/>
          <w:rtl/>
        </w:rPr>
      </w:pPr>
    </w:p>
    <w:p w:rsidR="00C91F30" w:rsidRPr="00480AAD" w:rsidRDefault="0036099B" w:rsidP="00C91F30">
      <w:pPr>
        <w:rPr>
          <w:rFonts w:eastAsia="Calibri"/>
          <w:b/>
          <w:bCs/>
          <w:sz w:val="22"/>
          <w:szCs w:val="22"/>
          <w:u w:val="single"/>
          <w:rtl/>
        </w:rPr>
      </w:pPr>
      <w:r w:rsidRPr="00480AAD">
        <w:rPr>
          <w:rFonts w:ascii="Calibri" w:eastAsia="Calibri" w:hAnsi="Calibri" w:cs="Arial"/>
          <w:noProof/>
          <w:sz w:val="22"/>
          <w:szCs w:val="22"/>
        </w:rPr>
        <w:drawing>
          <wp:anchor distT="0" distB="0" distL="114300" distR="114300" simplePos="0" relativeHeight="251727872" behindDoc="0" locked="0" layoutInCell="1" allowOverlap="1" wp14:anchorId="6603C36D" wp14:editId="396D1785">
            <wp:simplePos x="0" y="0"/>
            <wp:positionH relativeFrom="margin">
              <wp:posOffset>-1021467</wp:posOffset>
            </wp:positionH>
            <wp:positionV relativeFrom="paragraph">
              <wp:posOffset>248009</wp:posOffset>
            </wp:positionV>
            <wp:extent cx="2944495" cy="1278890"/>
            <wp:effectExtent l="0" t="0" r="8255"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944495" cy="1278890"/>
                    </a:xfrm>
                    <a:prstGeom prst="rect">
                      <a:avLst/>
                    </a:prstGeom>
                  </pic:spPr>
                </pic:pic>
              </a:graphicData>
            </a:graphic>
            <wp14:sizeRelH relativeFrom="margin">
              <wp14:pctWidth>0</wp14:pctWidth>
            </wp14:sizeRelH>
            <wp14:sizeRelV relativeFrom="margin">
              <wp14:pctHeight>0</wp14:pctHeight>
            </wp14:sizeRelV>
          </wp:anchor>
        </w:drawing>
      </w:r>
      <w:r w:rsidR="00C91F30" w:rsidRPr="00480AAD">
        <w:rPr>
          <w:rFonts w:eastAsia="Calibri"/>
          <w:b/>
          <w:bCs/>
          <w:sz w:val="22"/>
          <w:szCs w:val="22"/>
          <w:u w:val="single"/>
          <w:rtl/>
        </w:rPr>
        <w:t>מה עלינו לדעת כדי לנתח את גרף הבקרה?</w:t>
      </w:r>
    </w:p>
    <w:p w:rsidR="00C91F30" w:rsidRPr="00480AAD" w:rsidRDefault="00C91F30" w:rsidP="00C91F30">
      <w:pPr>
        <w:rPr>
          <w:rFonts w:eastAsia="Calibri"/>
          <w:sz w:val="22"/>
          <w:szCs w:val="22"/>
        </w:rPr>
      </w:pPr>
      <w:r w:rsidRPr="00480AAD">
        <w:rPr>
          <w:rFonts w:eastAsia="Calibri"/>
          <w:sz w:val="22"/>
          <w:szCs w:val="22"/>
          <w:rtl/>
        </w:rPr>
        <w:t>התהליך אינו בבקרה אם:</w:t>
      </w:r>
    </w:p>
    <w:p w:rsidR="00C91F30" w:rsidRPr="00480AAD" w:rsidRDefault="00C91F30" w:rsidP="001D1C03">
      <w:pPr>
        <w:numPr>
          <w:ilvl w:val="0"/>
          <w:numId w:val="39"/>
        </w:numPr>
        <w:rPr>
          <w:rFonts w:eastAsia="Calibri"/>
          <w:sz w:val="22"/>
          <w:szCs w:val="22"/>
        </w:rPr>
      </w:pPr>
      <w:r w:rsidRPr="00480AAD">
        <w:rPr>
          <w:rFonts w:eastAsia="Calibri"/>
          <w:sz w:val="22"/>
          <w:szCs w:val="22"/>
          <w:rtl/>
        </w:rPr>
        <w:t>אחת הנקודות נמצאת מחוץ לגבול הבקרה העליון או התחתון</w:t>
      </w:r>
    </w:p>
    <w:p w:rsidR="00C91F30" w:rsidRPr="00480AAD" w:rsidRDefault="0036099B" w:rsidP="001D1C03">
      <w:pPr>
        <w:numPr>
          <w:ilvl w:val="0"/>
          <w:numId w:val="39"/>
        </w:numPr>
        <w:rPr>
          <w:rFonts w:eastAsia="Calibri"/>
          <w:sz w:val="22"/>
          <w:szCs w:val="22"/>
        </w:rPr>
      </w:pPr>
      <w:r w:rsidRPr="00480AAD">
        <w:rPr>
          <w:rFonts w:ascii="Calibri" w:eastAsia="Calibri" w:hAnsi="Calibri" w:cs="Arial"/>
          <w:noProof/>
          <w:sz w:val="22"/>
          <w:szCs w:val="22"/>
        </w:rPr>
        <w:drawing>
          <wp:anchor distT="0" distB="0" distL="114300" distR="114300" simplePos="0" relativeHeight="251728896" behindDoc="0" locked="0" layoutInCell="1" allowOverlap="1" wp14:anchorId="292C2AE0" wp14:editId="1E7599E3">
            <wp:simplePos x="0" y="0"/>
            <wp:positionH relativeFrom="column">
              <wp:posOffset>2036473</wp:posOffset>
            </wp:positionH>
            <wp:positionV relativeFrom="paragraph">
              <wp:posOffset>409575</wp:posOffset>
            </wp:positionV>
            <wp:extent cx="2859405" cy="43942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859405" cy="439420"/>
                    </a:xfrm>
                    <a:prstGeom prst="rect">
                      <a:avLst/>
                    </a:prstGeom>
                  </pic:spPr>
                </pic:pic>
              </a:graphicData>
            </a:graphic>
            <wp14:sizeRelH relativeFrom="margin">
              <wp14:pctWidth>0</wp14:pctWidth>
            </wp14:sizeRelH>
            <wp14:sizeRelV relativeFrom="margin">
              <wp14:pctHeight>0</wp14:pctHeight>
            </wp14:sizeRelV>
          </wp:anchor>
        </w:drawing>
      </w:r>
      <w:r w:rsidR="00C91F30" w:rsidRPr="00480AAD">
        <w:rPr>
          <w:rFonts w:eastAsia="Calibri"/>
          <w:sz w:val="22"/>
          <w:szCs w:val="22"/>
          <w:rtl/>
        </w:rPr>
        <w:t>שבע נקודות רצופות הן בצד אחד של הממוצע - חוק השבע</w:t>
      </w:r>
    </w:p>
    <w:p w:rsidR="00C91F30" w:rsidRPr="00480AAD" w:rsidRDefault="00C91F30" w:rsidP="00C91F30">
      <w:pPr>
        <w:rPr>
          <w:rFonts w:eastAsia="Calibri"/>
          <w:sz w:val="22"/>
          <w:szCs w:val="22"/>
          <w:rtl/>
        </w:rPr>
      </w:pPr>
    </w:p>
    <w:p w:rsidR="00C91F30" w:rsidRPr="00480AAD" w:rsidRDefault="00C91F30" w:rsidP="0036099B">
      <w:pPr>
        <w:rPr>
          <w:rFonts w:eastAsia="Calibri"/>
          <w:sz w:val="22"/>
          <w:szCs w:val="22"/>
          <w:rtl/>
        </w:rPr>
      </w:pPr>
    </w:p>
    <w:p w:rsidR="00C91F30" w:rsidRPr="00480AAD" w:rsidRDefault="0036099B" w:rsidP="00C91F30">
      <w:pPr>
        <w:rPr>
          <w:rFonts w:eastAsia="Calibri"/>
          <w:sz w:val="22"/>
          <w:szCs w:val="22"/>
          <w:rtl/>
        </w:rPr>
      </w:pPr>
      <w:r w:rsidRPr="00480AAD">
        <w:rPr>
          <w:rFonts w:ascii="Calibri" w:eastAsia="Calibri" w:hAnsi="Calibri" w:cs="Arial"/>
          <w:noProof/>
          <w:sz w:val="22"/>
          <w:szCs w:val="22"/>
        </w:rPr>
        <w:drawing>
          <wp:anchor distT="0" distB="0" distL="114300" distR="114300" simplePos="0" relativeHeight="251729920" behindDoc="0" locked="0" layoutInCell="1" allowOverlap="1" wp14:anchorId="209D4A05" wp14:editId="4D2D7044">
            <wp:simplePos x="0" y="0"/>
            <wp:positionH relativeFrom="margin">
              <wp:posOffset>3157634</wp:posOffset>
            </wp:positionH>
            <wp:positionV relativeFrom="paragraph">
              <wp:posOffset>10740</wp:posOffset>
            </wp:positionV>
            <wp:extent cx="2137410" cy="158242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137410" cy="1582420"/>
                    </a:xfrm>
                    <a:prstGeom prst="rect">
                      <a:avLst/>
                    </a:prstGeom>
                  </pic:spPr>
                </pic:pic>
              </a:graphicData>
            </a:graphic>
            <wp14:sizeRelH relativeFrom="margin">
              <wp14:pctWidth>0</wp14:pctWidth>
            </wp14:sizeRelH>
            <wp14:sizeRelV relativeFrom="margin">
              <wp14:pctHeight>0</wp14:pctHeight>
            </wp14:sizeRelV>
          </wp:anchor>
        </w:drawing>
      </w:r>
    </w:p>
    <w:p w:rsidR="00C91F30" w:rsidRPr="00480AAD" w:rsidRDefault="00C91F30" w:rsidP="00C91F30">
      <w:pPr>
        <w:rPr>
          <w:rFonts w:eastAsia="Calibri"/>
          <w:sz w:val="22"/>
          <w:szCs w:val="22"/>
          <w:rtl/>
        </w:rPr>
      </w:pPr>
    </w:p>
    <w:p w:rsidR="00C91F30" w:rsidRPr="00480AAD" w:rsidRDefault="00C91F30" w:rsidP="00C91F30">
      <w:pPr>
        <w:rPr>
          <w:rFonts w:eastAsia="Calibri"/>
          <w:sz w:val="22"/>
          <w:szCs w:val="22"/>
          <w:rtl/>
        </w:rPr>
      </w:pPr>
    </w:p>
    <w:p w:rsidR="00C91F30" w:rsidRPr="00480AAD" w:rsidRDefault="00C91F30" w:rsidP="00C91F30">
      <w:pPr>
        <w:rPr>
          <w:rFonts w:eastAsia="Calibri"/>
          <w:sz w:val="22"/>
          <w:szCs w:val="22"/>
          <w:rtl/>
        </w:rPr>
      </w:pPr>
    </w:p>
    <w:p w:rsidR="00C91F30" w:rsidRPr="00480AAD" w:rsidRDefault="00C91F30" w:rsidP="00C91F30">
      <w:pPr>
        <w:rPr>
          <w:rFonts w:eastAsia="Calibri"/>
          <w:sz w:val="22"/>
          <w:szCs w:val="22"/>
          <w:rtl/>
        </w:rPr>
      </w:pPr>
    </w:p>
    <w:p w:rsidR="00C91F30" w:rsidRPr="00480AAD" w:rsidRDefault="00C91F30" w:rsidP="00C91F30">
      <w:pPr>
        <w:rPr>
          <w:rFonts w:eastAsia="Calibri"/>
          <w:sz w:val="22"/>
          <w:szCs w:val="22"/>
          <w:rtl/>
        </w:rPr>
      </w:pPr>
    </w:p>
    <w:p w:rsidR="00C91F30" w:rsidRPr="00480AAD" w:rsidRDefault="00C91F30" w:rsidP="00C91F30">
      <w:pPr>
        <w:rPr>
          <w:rFonts w:eastAsia="Calibri"/>
          <w:sz w:val="22"/>
          <w:szCs w:val="22"/>
          <w:rtl/>
        </w:rPr>
      </w:pPr>
    </w:p>
    <w:p w:rsidR="00C91F30" w:rsidRPr="00480AAD" w:rsidRDefault="00C91F30" w:rsidP="00C91F30">
      <w:pPr>
        <w:rPr>
          <w:rFonts w:eastAsia="Calibri"/>
          <w:b/>
          <w:bCs/>
          <w:sz w:val="22"/>
          <w:szCs w:val="22"/>
          <w:u w:val="single"/>
          <w:rtl/>
        </w:rPr>
      </w:pPr>
      <w:r w:rsidRPr="00480AAD">
        <w:rPr>
          <w:rFonts w:eastAsia="Calibri"/>
          <w:b/>
          <w:bCs/>
          <w:sz w:val="22"/>
          <w:szCs w:val="22"/>
          <w:u w:val="single"/>
          <w:rtl/>
        </w:rPr>
        <w:t>בחינה/ביקורת</w:t>
      </w:r>
    </w:p>
    <w:p w:rsidR="00C91F30" w:rsidRPr="00480AAD" w:rsidRDefault="00C91F30" w:rsidP="00C91F30">
      <w:pPr>
        <w:rPr>
          <w:rFonts w:eastAsia="Calibri"/>
          <w:sz w:val="22"/>
          <w:szCs w:val="22"/>
        </w:rPr>
      </w:pPr>
      <w:r w:rsidRPr="00480AAD">
        <w:rPr>
          <w:rFonts w:eastAsia="Calibri"/>
          <w:sz w:val="22"/>
          <w:szCs w:val="22"/>
          <w:rtl/>
        </w:rPr>
        <w:t>היא בדיקה של תוצר עבודה כדי לקבוע אם הוא תואם את הסטנדרטים המתועדים. תוצאות הבדיקה כוללות בדרך כלל מדידות ועשויות להתבצע בכל רמה</w:t>
      </w:r>
    </w:p>
    <w:p w:rsidR="00C91F30" w:rsidRPr="00480AAD" w:rsidRDefault="00C91F30" w:rsidP="001D1C03">
      <w:pPr>
        <w:numPr>
          <w:ilvl w:val="0"/>
          <w:numId w:val="40"/>
        </w:numPr>
        <w:contextualSpacing/>
        <w:rPr>
          <w:rFonts w:eastAsia="Calibri"/>
          <w:sz w:val="22"/>
          <w:szCs w:val="22"/>
        </w:rPr>
      </w:pPr>
      <w:r w:rsidRPr="00480AAD">
        <w:rPr>
          <w:rFonts w:eastAsia="Calibri"/>
          <w:sz w:val="22"/>
          <w:szCs w:val="22"/>
          <w:rtl/>
        </w:rPr>
        <w:t>משמשת כדי לקבוע את רמת הביצועים לפי תקן קבוע מראש</w:t>
      </w:r>
    </w:p>
    <w:p w:rsidR="00C91F30" w:rsidRPr="00480AAD" w:rsidRDefault="00C91F30" w:rsidP="001D1C03">
      <w:pPr>
        <w:numPr>
          <w:ilvl w:val="0"/>
          <w:numId w:val="40"/>
        </w:numPr>
        <w:contextualSpacing/>
        <w:rPr>
          <w:rFonts w:eastAsia="Calibri"/>
          <w:sz w:val="22"/>
          <w:szCs w:val="22"/>
        </w:rPr>
      </w:pPr>
      <w:r w:rsidRPr="00480AAD">
        <w:rPr>
          <w:rFonts w:eastAsia="Calibri"/>
          <w:sz w:val="22"/>
          <w:szCs w:val="22"/>
          <w:rtl/>
        </w:rPr>
        <w:t>כוללת מדידה, בדיקה ובחינה</w:t>
      </w:r>
    </w:p>
    <w:p w:rsidR="00C91F30" w:rsidRPr="00480AAD" w:rsidRDefault="00C91F30" w:rsidP="001D1C03">
      <w:pPr>
        <w:numPr>
          <w:ilvl w:val="0"/>
          <w:numId w:val="40"/>
        </w:numPr>
        <w:contextualSpacing/>
        <w:rPr>
          <w:rFonts w:eastAsia="Calibri"/>
          <w:sz w:val="22"/>
          <w:szCs w:val="22"/>
        </w:rPr>
      </w:pPr>
      <w:r w:rsidRPr="00480AAD">
        <w:rPr>
          <w:rFonts w:eastAsia="Calibri"/>
          <w:sz w:val="22"/>
          <w:szCs w:val="22"/>
          <w:rtl/>
        </w:rPr>
        <w:t>מתבצעת בנקודות שונות בפרויקט</w:t>
      </w:r>
    </w:p>
    <w:p w:rsidR="00C91F30" w:rsidRPr="00480AAD" w:rsidRDefault="00C91F30" w:rsidP="001D1C03">
      <w:pPr>
        <w:numPr>
          <w:ilvl w:val="0"/>
          <w:numId w:val="40"/>
        </w:numPr>
        <w:contextualSpacing/>
        <w:rPr>
          <w:rFonts w:eastAsia="Calibri"/>
          <w:sz w:val="22"/>
          <w:szCs w:val="22"/>
        </w:rPr>
      </w:pPr>
      <w:r w:rsidRPr="00480AAD">
        <w:rPr>
          <w:rFonts w:eastAsia="Calibri"/>
          <w:sz w:val="22"/>
          <w:szCs w:val="22"/>
          <w:rtl/>
        </w:rPr>
        <w:t>רמת האינטנסיביות תלויה בתוכנית האיכות</w:t>
      </w:r>
    </w:p>
    <w:p w:rsidR="00C91F30" w:rsidRPr="00480AAD" w:rsidRDefault="00C91F30" w:rsidP="001D1C03">
      <w:pPr>
        <w:numPr>
          <w:ilvl w:val="0"/>
          <w:numId w:val="40"/>
        </w:numPr>
        <w:contextualSpacing/>
        <w:rPr>
          <w:rFonts w:eastAsia="Calibri"/>
          <w:sz w:val="22"/>
          <w:szCs w:val="22"/>
        </w:rPr>
      </w:pPr>
      <w:r w:rsidRPr="00480AAD">
        <w:rPr>
          <w:rFonts w:eastAsia="Calibri"/>
          <w:sz w:val="22"/>
          <w:szCs w:val="22"/>
          <w:rtl/>
        </w:rPr>
        <w:t xml:space="preserve">תכופות מיוחס גם לביקורת, ביקורת המוצר ו </w:t>
      </w:r>
      <w:r w:rsidRPr="00480AAD">
        <w:rPr>
          <w:rFonts w:eastAsia="Calibri"/>
          <w:sz w:val="22"/>
          <w:szCs w:val="22"/>
        </w:rPr>
        <w:t>Walk-through</w:t>
      </w:r>
    </w:p>
    <w:p w:rsidR="00C91F30" w:rsidRPr="00480AAD" w:rsidRDefault="00C91F30" w:rsidP="00C91F30">
      <w:pPr>
        <w:rPr>
          <w:rFonts w:eastAsia="Calibri"/>
          <w:sz w:val="22"/>
          <w:szCs w:val="22"/>
          <w:rtl/>
        </w:rPr>
      </w:pPr>
    </w:p>
    <w:p w:rsidR="0036099B" w:rsidRDefault="0036099B" w:rsidP="00C91F30">
      <w:pPr>
        <w:rPr>
          <w:rFonts w:ascii="Calibri" w:eastAsia="Calibri" w:hAnsi="Calibri" w:cs="Arial"/>
          <w:noProof/>
          <w:sz w:val="22"/>
          <w:szCs w:val="22"/>
          <w:rtl/>
        </w:rPr>
      </w:pPr>
    </w:p>
    <w:p w:rsidR="0036099B" w:rsidRDefault="0036099B" w:rsidP="00C91F30">
      <w:pPr>
        <w:rPr>
          <w:rFonts w:ascii="Calibri" w:eastAsia="Calibri" w:hAnsi="Calibri" w:cs="Arial"/>
          <w:noProof/>
          <w:sz w:val="22"/>
          <w:szCs w:val="22"/>
          <w:rtl/>
        </w:rPr>
      </w:pPr>
    </w:p>
    <w:p w:rsidR="0036099B" w:rsidRDefault="0036099B" w:rsidP="00C91F30">
      <w:pPr>
        <w:rPr>
          <w:rFonts w:ascii="Calibri" w:eastAsia="Calibri" w:hAnsi="Calibri" w:cs="Arial"/>
          <w:noProof/>
          <w:sz w:val="22"/>
          <w:szCs w:val="22"/>
          <w:rtl/>
        </w:rPr>
      </w:pPr>
    </w:p>
    <w:p w:rsidR="0036099B" w:rsidRDefault="0036099B" w:rsidP="00C91F30">
      <w:pPr>
        <w:rPr>
          <w:rFonts w:ascii="Calibri" w:eastAsia="Calibri" w:hAnsi="Calibri" w:cs="Arial"/>
          <w:noProof/>
          <w:sz w:val="22"/>
          <w:szCs w:val="22"/>
          <w:rtl/>
        </w:rPr>
      </w:pPr>
    </w:p>
    <w:p w:rsidR="0036099B" w:rsidRDefault="0036099B" w:rsidP="00C91F30">
      <w:pPr>
        <w:rPr>
          <w:rFonts w:ascii="Calibri" w:eastAsia="Calibri" w:hAnsi="Calibri" w:cs="Arial"/>
          <w:noProof/>
          <w:sz w:val="22"/>
          <w:szCs w:val="22"/>
          <w:rtl/>
        </w:rPr>
      </w:pPr>
    </w:p>
    <w:p w:rsidR="00C91F30" w:rsidRPr="00480AAD" w:rsidRDefault="00C91F30" w:rsidP="00C91F30">
      <w:pPr>
        <w:rPr>
          <w:rFonts w:eastAsia="Calibri"/>
          <w:b/>
          <w:bCs/>
          <w:sz w:val="22"/>
          <w:szCs w:val="22"/>
          <w:u w:val="single"/>
        </w:rPr>
      </w:pPr>
      <w:r w:rsidRPr="00480AAD">
        <w:rPr>
          <w:rFonts w:eastAsia="Calibri"/>
          <w:b/>
          <w:bCs/>
          <w:sz w:val="22"/>
          <w:szCs w:val="22"/>
          <w:u w:val="single"/>
          <w:rtl/>
        </w:rPr>
        <w:t>טבלת השוואה</w:t>
      </w:r>
    </w:p>
    <w:tbl>
      <w:tblPr>
        <w:tblStyle w:val="a5"/>
        <w:tblW w:w="0" w:type="auto"/>
        <w:tblLook w:val="0600" w:firstRow="0" w:lastRow="0" w:firstColumn="0" w:lastColumn="0" w:noHBand="1" w:noVBand="1"/>
      </w:tblPr>
      <w:tblGrid>
        <w:gridCol w:w="4408"/>
        <w:gridCol w:w="3888"/>
      </w:tblGrid>
      <w:tr w:rsidR="0036099B" w:rsidRPr="0036099B" w:rsidTr="0036099B">
        <w:trPr>
          <w:trHeight w:val="60"/>
        </w:trPr>
        <w:tc>
          <w:tcPr>
            <w:tcW w:w="0" w:type="auto"/>
            <w:shd w:val="clear" w:color="auto" w:fill="E7E6E6" w:themeFill="background2"/>
            <w:hideMark/>
          </w:tcPr>
          <w:p w:rsidR="0036099B" w:rsidRPr="0036099B" w:rsidRDefault="0036099B" w:rsidP="009C4F9E">
            <w:pPr>
              <w:spacing w:after="160" w:line="259" w:lineRule="auto"/>
              <w:jc w:val="center"/>
              <w:rPr>
                <w:rFonts w:eastAsia="Calibri"/>
                <w:b/>
                <w:bCs/>
                <w:sz w:val="22"/>
                <w:szCs w:val="22"/>
              </w:rPr>
            </w:pPr>
            <w:r w:rsidRPr="0036099B">
              <w:rPr>
                <w:rFonts w:eastAsia="Calibri"/>
                <w:b/>
                <w:bCs/>
                <w:sz w:val="22"/>
                <w:szCs w:val="22"/>
                <w:rtl/>
              </w:rPr>
              <w:t>אבטחת איכות</w:t>
            </w:r>
          </w:p>
        </w:tc>
        <w:tc>
          <w:tcPr>
            <w:tcW w:w="0" w:type="auto"/>
            <w:shd w:val="clear" w:color="auto" w:fill="E7E6E6" w:themeFill="background2"/>
            <w:hideMark/>
          </w:tcPr>
          <w:p w:rsidR="0036099B" w:rsidRPr="0036099B" w:rsidRDefault="0036099B" w:rsidP="009C4F9E">
            <w:pPr>
              <w:spacing w:after="160" w:line="259" w:lineRule="auto"/>
              <w:jc w:val="center"/>
              <w:rPr>
                <w:rFonts w:eastAsia="Calibri"/>
                <w:b/>
                <w:bCs/>
                <w:sz w:val="22"/>
                <w:szCs w:val="22"/>
                <w:rtl/>
              </w:rPr>
            </w:pPr>
            <w:r w:rsidRPr="0036099B">
              <w:rPr>
                <w:rFonts w:eastAsia="Calibri"/>
                <w:b/>
                <w:bCs/>
                <w:sz w:val="22"/>
                <w:szCs w:val="22"/>
                <w:rtl/>
              </w:rPr>
              <w:t>בקרת איכות</w:t>
            </w:r>
          </w:p>
        </w:tc>
      </w:tr>
      <w:tr w:rsidR="0036099B" w:rsidRPr="0036099B" w:rsidTr="0036099B">
        <w:trPr>
          <w:trHeight w:val="60"/>
        </w:trPr>
        <w:tc>
          <w:tcPr>
            <w:tcW w:w="0" w:type="auto"/>
            <w:hideMark/>
          </w:tcPr>
          <w:p w:rsidR="0036099B" w:rsidRPr="0036099B" w:rsidRDefault="0036099B" w:rsidP="009C4F9E">
            <w:pPr>
              <w:spacing w:after="160" w:line="259" w:lineRule="auto"/>
              <w:jc w:val="center"/>
              <w:rPr>
                <w:rFonts w:eastAsia="Calibri"/>
                <w:sz w:val="22"/>
                <w:szCs w:val="22"/>
                <w:rtl/>
              </w:rPr>
            </w:pPr>
            <w:r w:rsidRPr="0036099B">
              <w:rPr>
                <w:rFonts w:eastAsia="Calibri"/>
                <w:sz w:val="22"/>
                <w:szCs w:val="22"/>
                <w:rtl/>
              </w:rPr>
              <w:t>קובעת אם הפרויקט עומד בתהליכי במדיניות הארגון והפרויקט.</w:t>
            </w:r>
          </w:p>
        </w:tc>
        <w:tc>
          <w:tcPr>
            <w:tcW w:w="0" w:type="auto"/>
            <w:hideMark/>
          </w:tcPr>
          <w:p w:rsidR="0036099B" w:rsidRPr="0036099B" w:rsidRDefault="0036099B" w:rsidP="009C4F9E">
            <w:pPr>
              <w:spacing w:after="160" w:line="259" w:lineRule="auto"/>
              <w:jc w:val="center"/>
              <w:rPr>
                <w:rFonts w:eastAsia="Calibri"/>
                <w:sz w:val="22"/>
                <w:szCs w:val="22"/>
                <w:rtl/>
              </w:rPr>
            </w:pPr>
            <w:r w:rsidRPr="0036099B">
              <w:rPr>
                <w:rFonts w:eastAsia="Calibri"/>
                <w:sz w:val="22"/>
                <w:szCs w:val="22"/>
                <w:rtl/>
              </w:rPr>
              <w:t>מדידה של תוצאות פרויקט ספציפיות כנגד תקנים</w:t>
            </w:r>
          </w:p>
        </w:tc>
      </w:tr>
      <w:tr w:rsidR="0036099B" w:rsidRPr="0036099B" w:rsidTr="0036099B">
        <w:trPr>
          <w:trHeight w:val="60"/>
        </w:trPr>
        <w:tc>
          <w:tcPr>
            <w:tcW w:w="0" w:type="auto"/>
            <w:hideMark/>
          </w:tcPr>
          <w:p w:rsidR="0036099B" w:rsidRPr="0036099B" w:rsidRDefault="0036099B" w:rsidP="009C4F9E">
            <w:pPr>
              <w:spacing w:after="160" w:line="259" w:lineRule="auto"/>
              <w:jc w:val="center"/>
              <w:rPr>
                <w:rFonts w:eastAsia="Calibri"/>
                <w:sz w:val="22"/>
                <w:szCs w:val="22"/>
                <w:rtl/>
              </w:rPr>
            </w:pPr>
            <w:r w:rsidRPr="0036099B">
              <w:rPr>
                <w:rFonts w:eastAsia="Calibri"/>
                <w:sz w:val="22"/>
                <w:szCs w:val="22"/>
                <w:rtl/>
              </w:rPr>
              <w:t>ביצוע של שיפור מתמיד</w:t>
            </w:r>
          </w:p>
        </w:tc>
        <w:tc>
          <w:tcPr>
            <w:tcW w:w="0" w:type="auto"/>
            <w:hideMark/>
          </w:tcPr>
          <w:p w:rsidR="0036099B" w:rsidRPr="0036099B" w:rsidRDefault="0036099B" w:rsidP="009C4F9E">
            <w:pPr>
              <w:spacing w:after="160" w:line="259" w:lineRule="auto"/>
              <w:jc w:val="center"/>
              <w:rPr>
                <w:rFonts w:eastAsia="Calibri"/>
                <w:sz w:val="22"/>
                <w:szCs w:val="22"/>
                <w:rtl/>
              </w:rPr>
            </w:pPr>
            <w:r w:rsidRPr="0036099B">
              <w:rPr>
                <w:rFonts w:eastAsia="Calibri"/>
                <w:sz w:val="22"/>
                <w:szCs w:val="22"/>
                <w:rtl/>
              </w:rPr>
              <w:t>מדידה של תוצאות פרויקט ספציפיות כנגד תקני איכות.</w:t>
            </w:r>
          </w:p>
        </w:tc>
      </w:tr>
      <w:tr w:rsidR="0036099B" w:rsidRPr="0036099B" w:rsidTr="0036099B">
        <w:trPr>
          <w:trHeight w:val="60"/>
        </w:trPr>
        <w:tc>
          <w:tcPr>
            <w:tcW w:w="0" w:type="auto"/>
            <w:hideMark/>
          </w:tcPr>
          <w:p w:rsidR="0036099B" w:rsidRPr="0036099B" w:rsidRDefault="0036099B" w:rsidP="009C4F9E">
            <w:pPr>
              <w:spacing w:after="160" w:line="259" w:lineRule="auto"/>
              <w:jc w:val="center"/>
              <w:rPr>
                <w:rFonts w:eastAsia="Calibri"/>
                <w:sz w:val="22"/>
                <w:szCs w:val="22"/>
                <w:rtl/>
              </w:rPr>
            </w:pPr>
            <w:r w:rsidRPr="0036099B">
              <w:rPr>
                <w:rFonts w:eastAsia="Calibri"/>
                <w:sz w:val="22"/>
                <w:szCs w:val="22"/>
                <w:rtl/>
              </w:rPr>
              <w:t>קובעת אם פעילויות הפרויקט תואמות את מדיניות, תהליכי ונהלי הארגון והפרויקט - מבדק איכות</w:t>
            </w:r>
          </w:p>
        </w:tc>
        <w:tc>
          <w:tcPr>
            <w:tcW w:w="0" w:type="auto"/>
            <w:hideMark/>
          </w:tcPr>
          <w:p w:rsidR="0036099B" w:rsidRPr="0036099B" w:rsidRDefault="0036099B" w:rsidP="009C4F9E">
            <w:pPr>
              <w:spacing w:after="160" w:line="259" w:lineRule="auto"/>
              <w:jc w:val="center"/>
              <w:rPr>
                <w:rFonts w:eastAsia="Calibri"/>
                <w:sz w:val="22"/>
                <w:szCs w:val="22"/>
                <w:rtl/>
              </w:rPr>
            </w:pPr>
            <w:r w:rsidRPr="0036099B">
              <w:rPr>
                <w:rFonts w:eastAsia="Calibri"/>
                <w:sz w:val="22"/>
                <w:szCs w:val="22"/>
                <w:rtl/>
              </w:rPr>
              <w:t>יישום שינויים שאושרו לתוכנית הבסיס של האיכות</w:t>
            </w:r>
          </w:p>
        </w:tc>
      </w:tr>
      <w:tr w:rsidR="0036099B" w:rsidRPr="0036099B" w:rsidTr="0036099B">
        <w:trPr>
          <w:trHeight w:val="60"/>
        </w:trPr>
        <w:tc>
          <w:tcPr>
            <w:tcW w:w="0" w:type="auto"/>
            <w:hideMark/>
          </w:tcPr>
          <w:p w:rsidR="0036099B" w:rsidRPr="0036099B" w:rsidRDefault="0036099B" w:rsidP="009C4F9E">
            <w:pPr>
              <w:spacing w:after="160" w:line="259" w:lineRule="auto"/>
              <w:jc w:val="center"/>
              <w:rPr>
                <w:rFonts w:eastAsia="Calibri"/>
                <w:sz w:val="22"/>
                <w:szCs w:val="22"/>
                <w:rtl/>
              </w:rPr>
            </w:pPr>
            <w:r w:rsidRPr="0036099B">
              <w:rPr>
                <w:rFonts w:eastAsia="Calibri"/>
                <w:sz w:val="22"/>
                <w:szCs w:val="22"/>
                <w:rtl/>
              </w:rPr>
              <w:t>תיקון ליקויים</w:t>
            </w:r>
          </w:p>
        </w:tc>
        <w:tc>
          <w:tcPr>
            <w:tcW w:w="0" w:type="auto"/>
            <w:hideMark/>
          </w:tcPr>
          <w:p w:rsidR="0036099B" w:rsidRPr="0036099B" w:rsidRDefault="0036099B" w:rsidP="009C4F9E">
            <w:pPr>
              <w:spacing w:after="160" w:line="259" w:lineRule="auto"/>
              <w:jc w:val="center"/>
              <w:rPr>
                <w:rFonts w:eastAsia="Calibri"/>
                <w:sz w:val="22"/>
                <w:szCs w:val="22"/>
                <w:rtl/>
              </w:rPr>
            </w:pPr>
            <w:r w:rsidRPr="0036099B">
              <w:rPr>
                <w:rFonts w:eastAsia="Calibri"/>
                <w:sz w:val="22"/>
                <w:szCs w:val="22"/>
                <w:rtl/>
              </w:rPr>
              <w:t>זיהוי שיפורי איכות</w:t>
            </w:r>
          </w:p>
        </w:tc>
      </w:tr>
      <w:tr w:rsidR="0036099B" w:rsidRPr="0036099B" w:rsidTr="0036099B">
        <w:trPr>
          <w:trHeight w:val="60"/>
        </w:trPr>
        <w:tc>
          <w:tcPr>
            <w:tcW w:w="0" w:type="auto"/>
            <w:hideMark/>
          </w:tcPr>
          <w:p w:rsidR="0036099B" w:rsidRPr="0036099B" w:rsidRDefault="0036099B" w:rsidP="009C4F9E">
            <w:pPr>
              <w:spacing w:after="160" w:line="259" w:lineRule="auto"/>
              <w:jc w:val="center"/>
              <w:rPr>
                <w:rFonts w:eastAsia="Calibri"/>
                <w:sz w:val="22"/>
                <w:szCs w:val="22"/>
                <w:rtl/>
              </w:rPr>
            </w:pPr>
            <w:r w:rsidRPr="0036099B">
              <w:rPr>
                <w:rFonts w:eastAsia="Calibri"/>
                <w:sz w:val="22"/>
                <w:szCs w:val="22"/>
                <w:rtl/>
              </w:rPr>
              <w:t>מצביעה על שיפורים שעל החברה לבצע.</w:t>
            </w:r>
          </w:p>
        </w:tc>
        <w:tc>
          <w:tcPr>
            <w:tcW w:w="0" w:type="auto"/>
            <w:hideMark/>
          </w:tcPr>
          <w:p w:rsidR="0036099B" w:rsidRPr="0036099B" w:rsidRDefault="0036099B" w:rsidP="009C4F9E">
            <w:pPr>
              <w:spacing w:after="160" w:line="259" w:lineRule="auto"/>
              <w:jc w:val="center"/>
              <w:rPr>
                <w:rFonts w:eastAsia="Calibri"/>
                <w:sz w:val="22"/>
                <w:szCs w:val="22"/>
                <w:rtl/>
              </w:rPr>
            </w:pPr>
            <w:r w:rsidRPr="0036099B">
              <w:rPr>
                <w:rFonts w:eastAsia="Calibri"/>
                <w:sz w:val="22"/>
                <w:szCs w:val="22"/>
                <w:rtl/>
              </w:rPr>
              <w:t>תיקון פגמים</w:t>
            </w:r>
          </w:p>
        </w:tc>
      </w:tr>
      <w:tr w:rsidR="0036099B" w:rsidRPr="0036099B" w:rsidTr="0036099B">
        <w:trPr>
          <w:trHeight w:val="60"/>
        </w:trPr>
        <w:tc>
          <w:tcPr>
            <w:tcW w:w="0" w:type="auto"/>
            <w:hideMark/>
          </w:tcPr>
          <w:p w:rsidR="0036099B" w:rsidRPr="0036099B" w:rsidRDefault="0036099B" w:rsidP="009C4F9E">
            <w:pPr>
              <w:spacing w:after="160" w:line="259" w:lineRule="auto"/>
              <w:jc w:val="center"/>
              <w:rPr>
                <w:rFonts w:eastAsia="Calibri"/>
                <w:sz w:val="22"/>
                <w:szCs w:val="22"/>
                <w:rtl/>
              </w:rPr>
            </w:pPr>
            <w:r w:rsidRPr="0036099B">
              <w:rPr>
                <w:rFonts w:eastAsia="Calibri"/>
                <w:sz w:val="22"/>
                <w:szCs w:val="22"/>
                <w:rtl/>
              </w:rPr>
              <w:t>ממליצה על שינויים ופעולות מתקנות לבקרת שינוי משולבת</w:t>
            </w:r>
          </w:p>
        </w:tc>
        <w:tc>
          <w:tcPr>
            <w:tcW w:w="0" w:type="auto"/>
            <w:hideMark/>
          </w:tcPr>
          <w:p w:rsidR="0036099B" w:rsidRPr="0036099B" w:rsidRDefault="0036099B" w:rsidP="009C4F9E">
            <w:pPr>
              <w:spacing w:after="160" w:line="259" w:lineRule="auto"/>
              <w:jc w:val="center"/>
              <w:rPr>
                <w:rFonts w:eastAsia="Calibri"/>
                <w:sz w:val="22"/>
                <w:szCs w:val="22"/>
                <w:rtl/>
              </w:rPr>
            </w:pPr>
            <w:r w:rsidRPr="0036099B">
              <w:rPr>
                <w:rFonts w:eastAsia="Calibri"/>
                <w:sz w:val="22"/>
                <w:szCs w:val="22"/>
                <w:rtl/>
              </w:rPr>
              <w:t>ממליצה על שינויים, פעולות מתקנות ומונעות ותיקון פגמים לבקרת השינויים משולבת</w:t>
            </w:r>
          </w:p>
        </w:tc>
      </w:tr>
      <w:tr w:rsidR="0036099B" w:rsidRPr="0036099B" w:rsidTr="0036099B">
        <w:trPr>
          <w:trHeight w:val="60"/>
        </w:trPr>
        <w:tc>
          <w:tcPr>
            <w:tcW w:w="0" w:type="auto"/>
            <w:hideMark/>
          </w:tcPr>
          <w:p w:rsidR="0036099B" w:rsidRPr="0036099B" w:rsidRDefault="0036099B" w:rsidP="009C4F9E">
            <w:pPr>
              <w:spacing w:after="160" w:line="259" w:lineRule="auto"/>
              <w:jc w:val="center"/>
              <w:rPr>
                <w:rFonts w:eastAsia="Calibri"/>
                <w:sz w:val="22"/>
                <w:szCs w:val="22"/>
                <w:rtl/>
              </w:rPr>
            </w:pPr>
            <w:r w:rsidRPr="0036099B">
              <w:rPr>
                <w:rFonts w:eastAsia="Calibri"/>
                <w:sz w:val="22"/>
                <w:szCs w:val="22"/>
                <w:rtl/>
              </w:rPr>
              <w:t>לרוב מבוצעת במהלך הביצוע</w:t>
            </w:r>
          </w:p>
        </w:tc>
        <w:tc>
          <w:tcPr>
            <w:tcW w:w="0" w:type="auto"/>
            <w:hideMark/>
          </w:tcPr>
          <w:p w:rsidR="0036099B" w:rsidRPr="0036099B" w:rsidRDefault="0036099B" w:rsidP="009C4F9E">
            <w:pPr>
              <w:spacing w:after="160" w:line="259" w:lineRule="auto"/>
              <w:jc w:val="center"/>
              <w:rPr>
                <w:rFonts w:eastAsia="Calibri"/>
                <w:sz w:val="22"/>
                <w:szCs w:val="22"/>
                <w:rtl/>
              </w:rPr>
            </w:pPr>
            <w:r w:rsidRPr="0036099B">
              <w:rPr>
                <w:rFonts w:eastAsia="Calibri"/>
                <w:sz w:val="22"/>
                <w:szCs w:val="22"/>
                <w:rtl/>
              </w:rPr>
              <w:t>לרוב מבוצע בתהליך הבקרה</w:t>
            </w:r>
          </w:p>
        </w:tc>
      </w:tr>
    </w:tbl>
    <w:p w:rsidR="00C91F30" w:rsidRPr="00480AAD" w:rsidRDefault="00C91F30" w:rsidP="00C91F30">
      <w:pPr>
        <w:rPr>
          <w:rFonts w:eastAsia="Calibri"/>
          <w:sz w:val="22"/>
          <w:szCs w:val="22"/>
          <w:rtl/>
        </w:rPr>
      </w:pPr>
    </w:p>
    <w:p w:rsidR="00C91F30" w:rsidRPr="00480AAD" w:rsidRDefault="00C91F30" w:rsidP="00C91F30">
      <w:pPr>
        <w:rPr>
          <w:rFonts w:eastAsia="Calibri"/>
          <w:b/>
          <w:bCs/>
          <w:sz w:val="22"/>
          <w:szCs w:val="22"/>
          <w:u w:val="single"/>
          <w:rtl/>
        </w:rPr>
      </w:pPr>
      <w:r w:rsidRPr="00480AAD">
        <w:rPr>
          <w:rFonts w:eastAsia="Calibri"/>
          <w:b/>
          <w:bCs/>
          <w:sz w:val="22"/>
          <w:szCs w:val="22"/>
          <w:u w:val="single"/>
          <w:rtl/>
        </w:rPr>
        <w:t>סיכום</w:t>
      </w:r>
    </w:p>
    <w:p w:rsidR="00C91F30" w:rsidRPr="00480AAD" w:rsidRDefault="00C91F30" w:rsidP="001D1C03">
      <w:pPr>
        <w:numPr>
          <w:ilvl w:val="0"/>
          <w:numId w:val="41"/>
        </w:numPr>
        <w:rPr>
          <w:rFonts w:eastAsia="Calibri"/>
          <w:sz w:val="22"/>
          <w:szCs w:val="22"/>
        </w:rPr>
      </w:pPr>
      <w:r w:rsidRPr="00480AAD">
        <w:rPr>
          <w:rFonts w:eastAsia="Calibri"/>
          <w:sz w:val="22"/>
          <w:szCs w:val="22"/>
          <w:rtl/>
        </w:rPr>
        <w:t>מנהל הפרויקט חייב להשקיע מזמנו במאמץ לשפר את האיכות</w:t>
      </w:r>
    </w:p>
    <w:p w:rsidR="00C91F30" w:rsidRPr="00480AAD" w:rsidRDefault="00C91F30" w:rsidP="001D1C03">
      <w:pPr>
        <w:numPr>
          <w:ilvl w:val="0"/>
          <w:numId w:val="41"/>
        </w:numPr>
        <w:rPr>
          <w:rFonts w:eastAsia="Calibri"/>
          <w:sz w:val="22"/>
          <w:szCs w:val="22"/>
        </w:rPr>
      </w:pPr>
      <w:r w:rsidRPr="00480AAD">
        <w:rPr>
          <w:rFonts w:eastAsia="Calibri"/>
          <w:sz w:val="22"/>
          <w:szCs w:val="22"/>
          <w:rtl/>
        </w:rPr>
        <w:t>האיכות מוגדרת כמידה שבה הפרויקט עונה על הדרישות.</w:t>
      </w:r>
    </w:p>
    <w:p w:rsidR="00C91F30" w:rsidRPr="00480AAD" w:rsidRDefault="00C91F30" w:rsidP="001D1C03">
      <w:pPr>
        <w:numPr>
          <w:ilvl w:val="0"/>
          <w:numId w:val="41"/>
        </w:numPr>
        <w:rPr>
          <w:rFonts w:eastAsia="Calibri"/>
          <w:sz w:val="22"/>
          <w:szCs w:val="22"/>
        </w:rPr>
      </w:pPr>
      <w:r w:rsidRPr="00480AAD">
        <w:rPr>
          <w:rFonts w:eastAsia="Calibri"/>
          <w:sz w:val="22"/>
          <w:szCs w:val="22"/>
          <w:rtl/>
        </w:rPr>
        <w:t>חוסר תשומת לב לאיכות מביא ליותר עבודה חוזרת או פגמים</w:t>
      </w:r>
    </w:p>
    <w:p w:rsidR="00C91F30" w:rsidRPr="00480AAD" w:rsidRDefault="00C91F30" w:rsidP="001D1C03">
      <w:pPr>
        <w:numPr>
          <w:ilvl w:val="0"/>
          <w:numId w:val="41"/>
        </w:numPr>
        <w:rPr>
          <w:rFonts w:eastAsia="Calibri"/>
          <w:sz w:val="22"/>
          <w:szCs w:val="22"/>
        </w:rPr>
      </w:pPr>
      <w:r w:rsidRPr="00480AAD">
        <w:rPr>
          <w:rFonts w:eastAsia="Calibri"/>
          <w:sz w:val="22"/>
          <w:szCs w:val="22"/>
          <w:rtl/>
        </w:rPr>
        <w:t>צריך להתייחס לאיכות בכל פעם שיש שינוי בכל רכיב של "האילוץ המשולש"</w:t>
      </w:r>
    </w:p>
    <w:p w:rsidR="00C91F30" w:rsidRPr="00480AAD" w:rsidRDefault="00C91F30" w:rsidP="001D1C03">
      <w:pPr>
        <w:numPr>
          <w:ilvl w:val="0"/>
          <w:numId w:val="41"/>
        </w:numPr>
        <w:rPr>
          <w:rFonts w:eastAsia="Calibri"/>
          <w:sz w:val="22"/>
          <w:szCs w:val="22"/>
        </w:rPr>
      </w:pPr>
      <w:r w:rsidRPr="00480AAD">
        <w:rPr>
          <w:rFonts w:eastAsia="Calibri"/>
          <w:sz w:val="22"/>
          <w:szCs w:val="22"/>
          <w:rtl/>
        </w:rPr>
        <w:t>יש לבדוק את האיכות לפני השלמת פעילות או חבילת עבודה.</w:t>
      </w:r>
    </w:p>
    <w:p w:rsidR="00C91F30" w:rsidRPr="00480AAD" w:rsidRDefault="00C91F30" w:rsidP="00C91F30">
      <w:pPr>
        <w:rPr>
          <w:rFonts w:eastAsia="Calibri"/>
          <w:b/>
          <w:bCs/>
          <w:sz w:val="22"/>
          <w:szCs w:val="22"/>
          <w:u w:val="single"/>
        </w:rPr>
      </w:pPr>
    </w:p>
    <w:p w:rsidR="00C91F30" w:rsidRPr="00480AAD" w:rsidRDefault="00C91F30" w:rsidP="00C91F30">
      <w:pPr>
        <w:rPr>
          <w:rFonts w:eastAsia="Calibri"/>
          <w:b/>
          <w:bCs/>
          <w:sz w:val="22"/>
          <w:szCs w:val="22"/>
          <w:u w:val="single"/>
          <w:rtl/>
        </w:rPr>
      </w:pPr>
    </w:p>
    <w:p w:rsidR="00C91F30" w:rsidRPr="00480AAD" w:rsidRDefault="00C91F30" w:rsidP="00C91F30">
      <w:pPr>
        <w:rPr>
          <w:rFonts w:eastAsia="Calibri"/>
          <w:b/>
          <w:bCs/>
          <w:sz w:val="22"/>
          <w:szCs w:val="22"/>
          <w:u w:val="single"/>
          <w:rtl/>
        </w:rPr>
      </w:pPr>
    </w:p>
    <w:p w:rsidR="00C91F30" w:rsidRPr="00480AAD" w:rsidRDefault="00C91F30" w:rsidP="00C91F30">
      <w:pPr>
        <w:rPr>
          <w:rFonts w:eastAsia="Calibri"/>
          <w:b/>
          <w:bCs/>
          <w:sz w:val="22"/>
          <w:szCs w:val="22"/>
          <w:u w:val="single"/>
          <w:rtl/>
        </w:rPr>
      </w:pPr>
    </w:p>
    <w:p w:rsidR="00C91F30" w:rsidRPr="00480AAD" w:rsidRDefault="00C91F30" w:rsidP="00C91F30">
      <w:pPr>
        <w:rPr>
          <w:rFonts w:eastAsia="Calibri"/>
          <w:b/>
          <w:bCs/>
          <w:sz w:val="22"/>
          <w:szCs w:val="22"/>
          <w:u w:val="single"/>
          <w:rtl/>
        </w:rPr>
      </w:pPr>
    </w:p>
    <w:p w:rsidR="00C91F30" w:rsidRPr="00480AAD" w:rsidRDefault="00C91F30" w:rsidP="00C91F30">
      <w:pPr>
        <w:rPr>
          <w:rFonts w:eastAsia="Calibri"/>
          <w:b/>
          <w:bCs/>
          <w:sz w:val="22"/>
          <w:szCs w:val="22"/>
          <w:u w:val="single"/>
          <w:rtl/>
        </w:rPr>
      </w:pPr>
    </w:p>
    <w:p w:rsidR="00C91F30" w:rsidRPr="00480AAD" w:rsidRDefault="00C91F30" w:rsidP="00C91F30">
      <w:pPr>
        <w:rPr>
          <w:rFonts w:eastAsia="Calibri"/>
          <w:b/>
          <w:bCs/>
          <w:sz w:val="22"/>
          <w:szCs w:val="22"/>
          <w:u w:val="single"/>
          <w:rtl/>
        </w:rPr>
      </w:pPr>
    </w:p>
    <w:p w:rsidR="00C91F30" w:rsidRPr="00480AAD" w:rsidRDefault="00C91F30" w:rsidP="00C91F30">
      <w:pPr>
        <w:rPr>
          <w:rFonts w:eastAsia="Calibri"/>
          <w:b/>
          <w:bCs/>
          <w:sz w:val="22"/>
          <w:szCs w:val="22"/>
          <w:u w:val="single"/>
          <w:rtl/>
        </w:rPr>
      </w:pPr>
    </w:p>
    <w:p w:rsidR="00C91F30" w:rsidRPr="00480AAD" w:rsidRDefault="00C91F30" w:rsidP="00C91F30">
      <w:pPr>
        <w:rPr>
          <w:rFonts w:eastAsia="Calibri"/>
          <w:b/>
          <w:bCs/>
          <w:sz w:val="22"/>
          <w:szCs w:val="22"/>
          <w:u w:val="single"/>
          <w:rtl/>
        </w:rPr>
      </w:pPr>
    </w:p>
    <w:p w:rsidR="00C91F30" w:rsidRPr="00480AAD" w:rsidRDefault="00C91F30" w:rsidP="00C91F30">
      <w:pPr>
        <w:rPr>
          <w:rFonts w:eastAsia="Calibri"/>
          <w:b/>
          <w:bCs/>
          <w:sz w:val="22"/>
          <w:szCs w:val="22"/>
          <w:u w:val="single"/>
          <w:rtl/>
        </w:rPr>
      </w:pPr>
    </w:p>
    <w:p w:rsidR="00C91F30" w:rsidRPr="00480AAD" w:rsidRDefault="00C91F30" w:rsidP="00C91F30">
      <w:pPr>
        <w:rPr>
          <w:rFonts w:eastAsia="Calibri"/>
          <w:b/>
          <w:bCs/>
          <w:sz w:val="22"/>
          <w:szCs w:val="22"/>
          <w:u w:val="single"/>
          <w:rtl/>
        </w:rPr>
      </w:pPr>
    </w:p>
    <w:p w:rsidR="00C91F30" w:rsidRPr="00480AAD" w:rsidRDefault="00C91F30" w:rsidP="00C91F30">
      <w:pPr>
        <w:rPr>
          <w:rFonts w:eastAsia="Calibri"/>
          <w:b/>
          <w:bCs/>
          <w:sz w:val="22"/>
          <w:szCs w:val="22"/>
          <w:u w:val="single"/>
          <w:rtl/>
        </w:rPr>
      </w:pPr>
    </w:p>
    <w:p w:rsidR="00C91F30" w:rsidRPr="00480AAD" w:rsidRDefault="00C91F30" w:rsidP="00C91F30">
      <w:pPr>
        <w:rPr>
          <w:rFonts w:eastAsia="Calibri"/>
          <w:b/>
          <w:bCs/>
          <w:sz w:val="22"/>
          <w:szCs w:val="22"/>
          <w:u w:val="single"/>
          <w:rtl/>
        </w:rPr>
      </w:pPr>
    </w:p>
    <w:p w:rsidR="00C91F30" w:rsidRDefault="00C91F30" w:rsidP="00C91F30">
      <w:pPr>
        <w:rPr>
          <w:rFonts w:eastAsia="Calibri"/>
          <w:b/>
          <w:bCs/>
          <w:sz w:val="22"/>
          <w:szCs w:val="22"/>
          <w:u w:val="single"/>
          <w:rtl/>
        </w:rPr>
      </w:pPr>
    </w:p>
    <w:p w:rsidR="009C4F9E" w:rsidRDefault="009C4F9E" w:rsidP="00C91F30">
      <w:pPr>
        <w:rPr>
          <w:rFonts w:eastAsia="Calibri"/>
          <w:b/>
          <w:bCs/>
          <w:sz w:val="22"/>
          <w:szCs w:val="22"/>
          <w:u w:val="single"/>
          <w:rtl/>
        </w:rPr>
      </w:pPr>
    </w:p>
    <w:p w:rsidR="009C4F9E" w:rsidRPr="00480AAD" w:rsidRDefault="009C4F9E" w:rsidP="00C91F30">
      <w:pPr>
        <w:rPr>
          <w:rFonts w:eastAsia="Calibri"/>
          <w:b/>
          <w:bCs/>
          <w:sz w:val="22"/>
          <w:szCs w:val="22"/>
          <w:u w:val="single"/>
          <w:rtl/>
        </w:rPr>
      </w:pPr>
    </w:p>
    <w:p w:rsidR="00C91F30" w:rsidRPr="00480AAD" w:rsidRDefault="00C91F30" w:rsidP="00C91F30">
      <w:pPr>
        <w:pStyle w:val="1"/>
        <w:rPr>
          <w:rFonts w:eastAsia="Calibri"/>
          <w:sz w:val="22"/>
          <w:szCs w:val="22"/>
          <w:rtl/>
        </w:rPr>
      </w:pPr>
      <w:bookmarkStart w:id="6" w:name="_Toc515885186"/>
      <w:r w:rsidRPr="00480AAD">
        <w:rPr>
          <w:rFonts w:eastAsia="Calibri" w:hint="cs"/>
          <w:sz w:val="22"/>
          <w:szCs w:val="22"/>
          <w:rtl/>
        </w:rPr>
        <w:t>מצגת 6-ניהול משאבי אנוש</w:t>
      </w:r>
      <w:bookmarkEnd w:id="6"/>
    </w:p>
    <w:p w:rsidR="00C91F30" w:rsidRPr="00480AAD" w:rsidRDefault="00C91F30" w:rsidP="00C91F30">
      <w:pPr>
        <w:tabs>
          <w:tab w:val="left" w:pos="10008"/>
        </w:tabs>
        <w:bidi w:val="0"/>
        <w:jc w:val="right"/>
        <w:rPr>
          <w:rFonts w:eastAsia="Calibri"/>
          <w:b/>
          <w:bCs/>
          <w:sz w:val="22"/>
          <w:szCs w:val="22"/>
          <w:u w:val="single"/>
          <w:rtl/>
        </w:rPr>
      </w:pPr>
      <w:r w:rsidRPr="00480AAD">
        <w:rPr>
          <w:rFonts w:eastAsia="Calibri"/>
          <w:b/>
          <w:bCs/>
          <w:sz w:val="22"/>
          <w:szCs w:val="22"/>
          <w:u w:val="single"/>
          <w:rtl/>
        </w:rPr>
        <w:t>מהו ניהול משאבי אנוש בפרויקט</w:t>
      </w:r>
    </w:p>
    <w:p w:rsidR="00C91F30" w:rsidRPr="00480AAD" w:rsidRDefault="00C91F30" w:rsidP="00C91F30">
      <w:pPr>
        <w:bidi w:val="0"/>
        <w:jc w:val="right"/>
        <w:rPr>
          <w:rFonts w:eastAsia="Calibri"/>
          <w:sz w:val="22"/>
          <w:szCs w:val="22"/>
        </w:rPr>
      </w:pPr>
      <w:r w:rsidRPr="00480AAD">
        <w:rPr>
          <w:rFonts w:eastAsia="Calibri"/>
          <w:sz w:val="22"/>
          <w:szCs w:val="22"/>
          <w:rtl/>
        </w:rPr>
        <w:t>כולל את התהליכים המארגנים, מנהלים ומובילים את צוות הפרויקט צוות הפרויקט מורכב מאנשים שהורצו עבורם תפקידים ותחומי אחריות לצורך השלמת הפרויקט.</w:t>
      </w:r>
    </w:p>
    <w:p w:rsidR="00C91F30" w:rsidRPr="00480AAD" w:rsidRDefault="00C91F30" w:rsidP="00C91F30">
      <w:pPr>
        <w:bidi w:val="0"/>
        <w:jc w:val="right"/>
        <w:rPr>
          <w:rFonts w:eastAsia="Calibri"/>
          <w:sz w:val="22"/>
          <w:szCs w:val="22"/>
        </w:rPr>
      </w:pPr>
      <w:r w:rsidRPr="00480AAD">
        <w:rPr>
          <w:rFonts w:eastAsia="Calibri"/>
          <w:sz w:val="22"/>
          <w:szCs w:val="22"/>
          <w:rtl/>
        </w:rPr>
        <w:t>כולל, אך לא מוגבל ל:</w:t>
      </w:r>
    </w:p>
    <w:p w:rsidR="00EC631F" w:rsidRDefault="00EC631F" w:rsidP="001D1C03">
      <w:pPr>
        <w:numPr>
          <w:ilvl w:val="0"/>
          <w:numId w:val="42"/>
        </w:numPr>
        <w:contextualSpacing/>
        <w:rPr>
          <w:rFonts w:eastAsia="Calibri"/>
          <w:sz w:val="22"/>
          <w:szCs w:val="22"/>
          <w:rtl/>
        </w:rPr>
        <w:sectPr w:rsidR="00EC631F" w:rsidSect="000C0A21">
          <w:type w:val="continuous"/>
          <w:pgSz w:w="11906" w:h="16838"/>
          <w:pgMar w:top="1440" w:right="1800" w:bottom="1440" w:left="1800" w:header="708" w:footer="708" w:gutter="0"/>
          <w:cols w:space="708"/>
          <w:bidi/>
          <w:rtlGutter/>
          <w:docGrid w:linePitch="360"/>
        </w:sectPr>
      </w:pPr>
    </w:p>
    <w:p w:rsidR="00C91F30" w:rsidRPr="00480AAD" w:rsidRDefault="00C91F30" w:rsidP="00EC631F">
      <w:pPr>
        <w:ind w:left="360"/>
        <w:contextualSpacing/>
        <w:rPr>
          <w:rFonts w:eastAsia="Calibri"/>
          <w:sz w:val="22"/>
          <w:szCs w:val="22"/>
        </w:rPr>
      </w:pPr>
      <w:r w:rsidRPr="00480AAD">
        <w:rPr>
          <w:rFonts w:eastAsia="Calibri"/>
          <w:sz w:val="22"/>
          <w:szCs w:val="22"/>
          <w:rtl/>
        </w:rPr>
        <w:t>התנהגות מקצועית ואתית</w:t>
      </w:r>
    </w:p>
    <w:p w:rsidR="00C91F30" w:rsidRPr="00480AAD" w:rsidRDefault="00C91F30" w:rsidP="00EC631F">
      <w:pPr>
        <w:ind w:left="360"/>
        <w:contextualSpacing/>
        <w:rPr>
          <w:rFonts w:eastAsia="Calibri"/>
          <w:sz w:val="22"/>
          <w:szCs w:val="22"/>
        </w:rPr>
      </w:pPr>
      <w:r w:rsidRPr="00480AAD">
        <w:rPr>
          <w:rFonts w:eastAsia="Calibri"/>
          <w:sz w:val="22"/>
          <w:szCs w:val="22"/>
          <w:rtl/>
        </w:rPr>
        <w:t>השפעה על צוות הפרויקט</w:t>
      </w:r>
    </w:p>
    <w:p w:rsidR="00EC631F" w:rsidRDefault="00EC631F" w:rsidP="00C91F30">
      <w:pPr>
        <w:rPr>
          <w:rFonts w:eastAsia="Calibri"/>
          <w:b/>
          <w:bCs/>
          <w:sz w:val="22"/>
          <w:szCs w:val="22"/>
          <w:u w:val="single"/>
          <w:rtl/>
        </w:rPr>
        <w:sectPr w:rsidR="00EC631F" w:rsidSect="00EC631F">
          <w:type w:val="continuous"/>
          <w:pgSz w:w="11906" w:h="16838"/>
          <w:pgMar w:top="1440" w:right="1800" w:bottom="1440" w:left="1800" w:header="708" w:footer="708" w:gutter="0"/>
          <w:cols w:num="2" w:space="708"/>
          <w:bidi/>
          <w:rtlGutter/>
          <w:docGrid w:linePitch="360"/>
        </w:sectPr>
      </w:pPr>
    </w:p>
    <w:p w:rsidR="00EC631F" w:rsidRDefault="00EC631F" w:rsidP="00C91F30">
      <w:pPr>
        <w:rPr>
          <w:rFonts w:eastAsia="Calibri"/>
          <w:b/>
          <w:bCs/>
          <w:sz w:val="22"/>
          <w:szCs w:val="22"/>
          <w:u w:val="single"/>
          <w:rtl/>
        </w:rPr>
      </w:pPr>
    </w:p>
    <w:p w:rsidR="00C91F30" w:rsidRPr="00480AAD" w:rsidRDefault="00C91F30" w:rsidP="00C91F30">
      <w:pPr>
        <w:rPr>
          <w:rFonts w:eastAsia="Calibri"/>
          <w:b/>
          <w:bCs/>
          <w:sz w:val="22"/>
          <w:szCs w:val="22"/>
          <w:u w:val="single"/>
          <w:rtl/>
        </w:rPr>
      </w:pPr>
      <w:r w:rsidRPr="00480AAD">
        <w:rPr>
          <w:rFonts w:eastAsia="Calibri"/>
          <w:b/>
          <w:bCs/>
          <w:sz w:val="22"/>
          <w:szCs w:val="22"/>
          <w:u w:val="single"/>
          <w:rtl/>
        </w:rPr>
        <w:t>מהו תכנון ניהול משאבי אנוש בפרויקט</w:t>
      </w:r>
    </w:p>
    <w:p w:rsidR="00C91F30" w:rsidRPr="00480AAD" w:rsidRDefault="00C91F30" w:rsidP="00C91F30">
      <w:pPr>
        <w:rPr>
          <w:rFonts w:eastAsia="Calibri"/>
          <w:sz w:val="22"/>
          <w:szCs w:val="22"/>
        </w:rPr>
      </w:pPr>
      <w:r w:rsidRPr="00480AAD">
        <w:rPr>
          <w:rFonts w:eastAsia="Calibri"/>
          <w:sz w:val="22"/>
          <w:szCs w:val="22"/>
          <w:rtl/>
        </w:rPr>
        <w:t>תהליך לזיהוי ולתיעוד של תפקידים, תחומי אחריות, ומיומנויות נדרשות, להגדרת יחסי כפיפות וליצירת תכנית לניהול איוש.</w:t>
      </w:r>
    </w:p>
    <w:p w:rsidR="00642759" w:rsidRDefault="00642759" w:rsidP="00642759">
      <w:pPr>
        <w:ind w:left="360"/>
        <w:contextualSpacing/>
        <w:rPr>
          <w:rFonts w:eastAsia="Calibri"/>
          <w:sz w:val="22"/>
          <w:szCs w:val="22"/>
          <w:rtl/>
        </w:rPr>
        <w:sectPr w:rsidR="00642759" w:rsidSect="000C0A21">
          <w:type w:val="continuous"/>
          <w:pgSz w:w="11906" w:h="16838"/>
          <w:pgMar w:top="1440" w:right="1800" w:bottom="1440" w:left="1800" w:header="708" w:footer="708" w:gutter="0"/>
          <w:cols w:space="708"/>
          <w:bidi/>
          <w:rtlGutter/>
          <w:docGrid w:linePitch="360"/>
        </w:sectPr>
      </w:pPr>
    </w:p>
    <w:p w:rsidR="00C91F30" w:rsidRPr="00480AAD" w:rsidRDefault="00C91F30" w:rsidP="00642759">
      <w:pPr>
        <w:ind w:left="360"/>
        <w:contextualSpacing/>
        <w:rPr>
          <w:rFonts w:eastAsia="Calibri"/>
          <w:sz w:val="22"/>
          <w:szCs w:val="22"/>
        </w:rPr>
      </w:pPr>
      <w:r w:rsidRPr="00480AAD">
        <w:rPr>
          <w:rFonts w:eastAsia="Calibri"/>
          <w:sz w:val="22"/>
          <w:szCs w:val="22"/>
          <w:rtl/>
        </w:rPr>
        <w:t>קביעת תפקידים ותחומי אחריות בפרויקט</w:t>
      </w:r>
    </w:p>
    <w:p w:rsidR="00C91F30" w:rsidRPr="00480AAD" w:rsidRDefault="00C91F30" w:rsidP="00642759">
      <w:pPr>
        <w:ind w:left="360"/>
        <w:contextualSpacing/>
        <w:rPr>
          <w:rFonts w:eastAsia="Calibri"/>
          <w:sz w:val="22"/>
          <w:szCs w:val="22"/>
        </w:rPr>
      </w:pPr>
      <w:r w:rsidRPr="00480AAD">
        <w:rPr>
          <w:rFonts w:eastAsia="Calibri"/>
          <w:sz w:val="22"/>
          <w:szCs w:val="22"/>
          <w:rtl/>
        </w:rPr>
        <w:t>יצרית תרשימי מבנה ארגוני לפרויקט.</w:t>
      </w:r>
    </w:p>
    <w:p w:rsidR="00C91F30" w:rsidRPr="00480AAD" w:rsidRDefault="00C91F30" w:rsidP="00642759">
      <w:pPr>
        <w:ind w:left="360"/>
        <w:contextualSpacing/>
        <w:rPr>
          <w:rFonts w:eastAsia="Calibri"/>
          <w:sz w:val="22"/>
          <w:szCs w:val="22"/>
        </w:rPr>
      </w:pPr>
      <w:r w:rsidRPr="00480AAD">
        <w:rPr>
          <w:rFonts w:eastAsia="Calibri"/>
          <w:sz w:val="22"/>
          <w:szCs w:val="22"/>
          <w:rtl/>
        </w:rPr>
        <w:t xml:space="preserve">יצרית לוח זמנים לגיוס הצוות </w:t>
      </w:r>
      <w:r w:rsidR="00642759" w:rsidRPr="00480AAD">
        <w:rPr>
          <w:rFonts w:eastAsia="Calibri" w:hint="cs"/>
          <w:sz w:val="22"/>
          <w:szCs w:val="22"/>
          <w:rtl/>
        </w:rPr>
        <w:t>ושחרורו</w:t>
      </w:r>
      <w:r w:rsidRPr="00480AAD">
        <w:rPr>
          <w:rFonts w:eastAsia="Calibri"/>
          <w:sz w:val="22"/>
          <w:szCs w:val="22"/>
          <w:rtl/>
        </w:rPr>
        <w:t>.</w:t>
      </w:r>
    </w:p>
    <w:p w:rsidR="00642759" w:rsidRDefault="00642759" w:rsidP="00C91F30">
      <w:pPr>
        <w:rPr>
          <w:rFonts w:ascii="Calibri" w:eastAsia="Calibri" w:hAnsi="Calibri" w:cs="Arial"/>
          <w:sz w:val="22"/>
          <w:szCs w:val="22"/>
          <w:rtl/>
        </w:rPr>
        <w:sectPr w:rsidR="00642759" w:rsidSect="00642759">
          <w:type w:val="continuous"/>
          <w:pgSz w:w="11906" w:h="16838"/>
          <w:pgMar w:top="1440" w:right="1800" w:bottom="1440" w:left="1800" w:header="708" w:footer="708" w:gutter="0"/>
          <w:cols w:num="3" w:space="708"/>
          <w:bidi/>
          <w:rtlGutter/>
          <w:docGrid w:linePitch="360"/>
        </w:sectPr>
      </w:pPr>
    </w:p>
    <w:p w:rsidR="00C91F30" w:rsidRPr="00480AAD" w:rsidRDefault="00C91F30" w:rsidP="00C91F30">
      <w:pPr>
        <w:rPr>
          <w:rFonts w:ascii="Calibri" w:eastAsia="Calibri" w:hAnsi="Calibri" w:cs="Arial"/>
          <w:sz w:val="22"/>
          <w:szCs w:val="22"/>
          <w:rtl/>
        </w:rPr>
      </w:pPr>
    </w:p>
    <w:tbl>
      <w:tblPr>
        <w:tblStyle w:val="a5"/>
        <w:tblW w:w="0" w:type="auto"/>
        <w:tblLook w:val="0420" w:firstRow="1" w:lastRow="0" w:firstColumn="0" w:lastColumn="0" w:noHBand="0" w:noVBand="1"/>
      </w:tblPr>
      <w:tblGrid>
        <w:gridCol w:w="2386"/>
        <w:gridCol w:w="3225"/>
        <w:gridCol w:w="2685"/>
      </w:tblGrid>
      <w:tr w:rsidR="00642759" w:rsidRPr="00642759" w:rsidTr="00642759">
        <w:trPr>
          <w:trHeight w:val="23"/>
        </w:trPr>
        <w:tc>
          <w:tcPr>
            <w:tcW w:w="0" w:type="auto"/>
            <w:hideMark/>
          </w:tcPr>
          <w:p w:rsidR="00642759" w:rsidRPr="00642759" w:rsidRDefault="00642759" w:rsidP="00642759">
            <w:r w:rsidRPr="00642759">
              <w:rPr>
                <w:rtl/>
              </w:rPr>
              <w:t>תפוקות</w:t>
            </w:r>
          </w:p>
        </w:tc>
        <w:tc>
          <w:tcPr>
            <w:tcW w:w="0" w:type="auto"/>
            <w:hideMark/>
          </w:tcPr>
          <w:p w:rsidR="00642759" w:rsidRPr="00642759" w:rsidRDefault="00642759" w:rsidP="00642759">
            <w:pPr>
              <w:rPr>
                <w:rtl/>
              </w:rPr>
            </w:pPr>
            <w:r w:rsidRPr="00642759">
              <w:rPr>
                <w:rtl/>
              </w:rPr>
              <w:t>כלים &amp; שיטות</w:t>
            </w:r>
          </w:p>
        </w:tc>
        <w:tc>
          <w:tcPr>
            <w:tcW w:w="0" w:type="auto"/>
            <w:hideMark/>
          </w:tcPr>
          <w:p w:rsidR="00642759" w:rsidRPr="00642759" w:rsidRDefault="00642759" w:rsidP="00642759">
            <w:pPr>
              <w:rPr>
                <w:rtl/>
              </w:rPr>
            </w:pPr>
            <w:r w:rsidRPr="00642759">
              <w:rPr>
                <w:rtl/>
              </w:rPr>
              <w:t>תשומות</w:t>
            </w:r>
          </w:p>
        </w:tc>
      </w:tr>
      <w:tr w:rsidR="00642759" w:rsidRPr="00642759" w:rsidTr="00642759">
        <w:trPr>
          <w:trHeight w:val="60"/>
        </w:trPr>
        <w:tc>
          <w:tcPr>
            <w:tcW w:w="0" w:type="auto"/>
            <w:hideMark/>
          </w:tcPr>
          <w:p w:rsidR="00642759" w:rsidRPr="00642759" w:rsidRDefault="00642759" w:rsidP="00642759">
            <w:pPr>
              <w:rPr>
                <w:rtl/>
              </w:rPr>
            </w:pPr>
            <w:r w:rsidRPr="00642759">
              <w:rPr>
                <w:rtl/>
              </w:rPr>
              <w:t>1. תוכנית ניהול משאבי אנוש</w:t>
            </w:r>
          </w:p>
        </w:tc>
        <w:tc>
          <w:tcPr>
            <w:tcW w:w="0" w:type="auto"/>
            <w:hideMark/>
          </w:tcPr>
          <w:p w:rsidR="00642759" w:rsidRPr="00642759" w:rsidRDefault="00642759" w:rsidP="00642759">
            <w:pPr>
              <w:rPr>
                <w:rtl/>
              </w:rPr>
            </w:pPr>
            <w:r w:rsidRPr="00642759">
              <w:rPr>
                <w:rtl/>
              </w:rPr>
              <w:t>1. תרשימי מבנה ארגוני ותיאורי תפקיד</w:t>
            </w:r>
          </w:p>
        </w:tc>
        <w:tc>
          <w:tcPr>
            <w:tcW w:w="0" w:type="auto"/>
            <w:hideMark/>
          </w:tcPr>
          <w:p w:rsidR="00642759" w:rsidRPr="00642759" w:rsidRDefault="00642759" w:rsidP="00642759">
            <w:pPr>
              <w:rPr>
                <w:rtl/>
              </w:rPr>
            </w:pPr>
            <w:r w:rsidRPr="00642759">
              <w:rPr>
                <w:rtl/>
              </w:rPr>
              <w:t>1. תוכנית ניהול הפרויקט</w:t>
            </w:r>
          </w:p>
        </w:tc>
      </w:tr>
      <w:tr w:rsidR="00642759" w:rsidRPr="00642759" w:rsidTr="00642759">
        <w:trPr>
          <w:trHeight w:val="60"/>
        </w:trPr>
        <w:tc>
          <w:tcPr>
            <w:tcW w:w="0" w:type="auto"/>
            <w:hideMark/>
          </w:tcPr>
          <w:p w:rsidR="00642759" w:rsidRPr="00642759" w:rsidRDefault="00642759" w:rsidP="00642759">
            <w:pPr>
              <w:rPr>
                <w:rtl/>
              </w:rPr>
            </w:pPr>
          </w:p>
        </w:tc>
        <w:tc>
          <w:tcPr>
            <w:tcW w:w="0" w:type="auto"/>
            <w:hideMark/>
          </w:tcPr>
          <w:p w:rsidR="00642759" w:rsidRPr="00642759" w:rsidRDefault="00642759" w:rsidP="00642759">
            <w:r w:rsidRPr="00642759">
              <w:rPr>
                <w:rtl/>
              </w:rPr>
              <w:t>2. רישות (</w:t>
            </w:r>
            <w:r w:rsidRPr="00642759">
              <w:t>Networking</w:t>
            </w:r>
            <w:r w:rsidRPr="00642759">
              <w:rPr>
                <w:rtl/>
              </w:rPr>
              <w:t>)</w:t>
            </w:r>
          </w:p>
        </w:tc>
        <w:tc>
          <w:tcPr>
            <w:tcW w:w="0" w:type="auto"/>
            <w:hideMark/>
          </w:tcPr>
          <w:p w:rsidR="00642759" w:rsidRPr="00642759" w:rsidRDefault="00642759" w:rsidP="00642759">
            <w:pPr>
              <w:rPr>
                <w:rtl/>
              </w:rPr>
            </w:pPr>
            <w:r w:rsidRPr="00642759">
              <w:rPr>
                <w:rtl/>
              </w:rPr>
              <w:t>2. דרישות משאבים לפעילות</w:t>
            </w:r>
          </w:p>
        </w:tc>
      </w:tr>
      <w:tr w:rsidR="00642759" w:rsidRPr="00642759" w:rsidTr="00642759">
        <w:trPr>
          <w:trHeight w:val="60"/>
        </w:trPr>
        <w:tc>
          <w:tcPr>
            <w:tcW w:w="0" w:type="auto"/>
            <w:hideMark/>
          </w:tcPr>
          <w:p w:rsidR="00642759" w:rsidRPr="00642759" w:rsidRDefault="00642759" w:rsidP="00642759">
            <w:pPr>
              <w:rPr>
                <w:rtl/>
              </w:rPr>
            </w:pPr>
          </w:p>
        </w:tc>
        <w:tc>
          <w:tcPr>
            <w:tcW w:w="0" w:type="auto"/>
            <w:hideMark/>
          </w:tcPr>
          <w:p w:rsidR="00642759" w:rsidRPr="00642759" w:rsidRDefault="00642759" w:rsidP="00642759">
            <w:r w:rsidRPr="00642759">
              <w:rPr>
                <w:rtl/>
              </w:rPr>
              <w:t>3. התורה הארגונית</w:t>
            </w:r>
          </w:p>
        </w:tc>
        <w:tc>
          <w:tcPr>
            <w:tcW w:w="0" w:type="auto"/>
            <w:hideMark/>
          </w:tcPr>
          <w:p w:rsidR="00642759" w:rsidRPr="00642759" w:rsidRDefault="00642759" w:rsidP="00642759">
            <w:pPr>
              <w:rPr>
                <w:rtl/>
              </w:rPr>
            </w:pPr>
            <w:r w:rsidRPr="00642759">
              <w:rPr>
                <w:rtl/>
              </w:rPr>
              <w:t>3. גורמים סביבתיים של הארגון</w:t>
            </w:r>
          </w:p>
        </w:tc>
      </w:tr>
      <w:tr w:rsidR="00642759" w:rsidRPr="00642759" w:rsidTr="00642759">
        <w:trPr>
          <w:trHeight w:val="60"/>
        </w:trPr>
        <w:tc>
          <w:tcPr>
            <w:tcW w:w="0" w:type="auto"/>
            <w:hideMark/>
          </w:tcPr>
          <w:p w:rsidR="00642759" w:rsidRPr="00642759" w:rsidRDefault="00642759" w:rsidP="00642759">
            <w:pPr>
              <w:rPr>
                <w:rtl/>
              </w:rPr>
            </w:pPr>
          </w:p>
        </w:tc>
        <w:tc>
          <w:tcPr>
            <w:tcW w:w="0" w:type="auto"/>
            <w:hideMark/>
          </w:tcPr>
          <w:p w:rsidR="00642759" w:rsidRPr="00642759" w:rsidRDefault="00642759" w:rsidP="00642759">
            <w:r w:rsidRPr="00642759">
              <w:rPr>
                <w:rtl/>
              </w:rPr>
              <w:t>4. חוות דעת מומחים</w:t>
            </w:r>
          </w:p>
        </w:tc>
        <w:tc>
          <w:tcPr>
            <w:tcW w:w="0" w:type="auto"/>
            <w:hideMark/>
          </w:tcPr>
          <w:p w:rsidR="00642759" w:rsidRPr="00642759" w:rsidRDefault="00642759" w:rsidP="00642759">
            <w:pPr>
              <w:rPr>
                <w:rtl/>
              </w:rPr>
            </w:pPr>
            <w:r w:rsidRPr="00642759">
              <w:rPr>
                <w:rtl/>
              </w:rPr>
              <w:t>4. עדכון נכסי תהליכים ארגוניים</w:t>
            </w:r>
          </w:p>
        </w:tc>
      </w:tr>
      <w:tr w:rsidR="000A785C" w:rsidRPr="00642759" w:rsidTr="00642759">
        <w:trPr>
          <w:trHeight w:val="60"/>
        </w:trPr>
        <w:tc>
          <w:tcPr>
            <w:tcW w:w="0" w:type="auto"/>
          </w:tcPr>
          <w:p w:rsidR="000A785C" w:rsidRPr="00642759" w:rsidRDefault="000A785C" w:rsidP="00642759">
            <w:pPr>
              <w:rPr>
                <w:rtl/>
              </w:rPr>
            </w:pPr>
          </w:p>
        </w:tc>
        <w:tc>
          <w:tcPr>
            <w:tcW w:w="0" w:type="auto"/>
          </w:tcPr>
          <w:p w:rsidR="000A785C" w:rsidRPr="00642759" w:rsidRDefault="000A785C" w:rsidP="000A785C">
            <w:pPr>
              <w:rPr>
                <w:rtl/>
              </w:rPr>
            </w:pPr>
            <w:r>
              <w:rPr>
                <w:rFonts w:hint="cs"/>
                <w:rtl/>
              </w:rPr>
              <w:t>5.</w:t>
            </w:r>
            <w:r>
              <w:rPr>
                <w:rtl/>
              </w:rPr>
              <w:t xml:space="preserve"> </w:t>
            </w:r>
            <w:r>
              <w:rPr>
                <w:rFonts w:hint="cs"/>
                <w:rtl/>
              </w:rPr>
              <w:t>פגישות</w:t>
            </w:r>
          </w:p>
        </w:tc>
        <w:tc>
          <w:tcPr>
            <w:tcW w:w="0" w:type="auto"/>
          </w:tcPr>
          <w:p w:rsidR="000A785C" w:rsidRPr="00642759" w:rsidRDefault="000A785C" w:rsidP="00642759">
            <w:pPr>
              <w:rPr>
                <w:rtl/>
              </w:rPr>
            </w:pPr>
          </w:p>
        </w:tc>
      </w:tr>
    </w:tbl>
    <w:p w:rsidR="00C91F30" w:rsidRPr="00480AAD" w:rsidRDefault="00C91F30" w:rsidP="00C91F30">
      <w:pPr>
        <w:rPr>
          <w:rFonts w:ascii="Calibri" w:eastAsia="Calibri" w:hAnsi="Calibri" w:cs="Arial"/>
          <w:sz w:val="22"/>
          <w:szCs w:val="22"/>
          <w:rtl/>
        </w:rPr>
      </w:pPr>
    </w:p>
    <w:p w:rsidR="000A785C" w:rsidRDefault="00C91F30" w:rsidP="007D27AC">
      <w:pPr>
        <w:rPr>
          <w:rFonts w:eastAsia="Calibri"/>
          <w:b/>
          <w:bCs/>
          <w:sz w:val="22"/>
          <w:szCs w:val="22"/>
          <w:u w:val="single"/>
          <w:rtl/>
        </w:rPr>
      </w:pPr>
      <w:r w:rsidRPr="00480AAD">
        <w:rPr>
          <w:rFonts w:eastAsia="Calibri"/>
          <w:b/>
          <w:bCs/>
          <w:sz w:val="22"/>
          <w:szCs w:val="22"/>
          <w:u w:val="single"/>
          <w:rtl/>
        </w:rPr>
        <w:t>מבנה ארגוני</w:t>
      </w:r>
    </w:p>
    <w:p w:rsidR="00C91F30" w:rsidRPr="00480AAD" w:rsidRDefault="000A785C" w:rsidP="000A785C">
      <w:pPr>
        <w:rPr>
          <w:rFonts w:eastAsia="Calibri"/>
          <w:sz w:val="22"/>
          <w:szCs w:val="22"/>
        </w:rPr>
      </w:pPr>
      <w:r w:rsidRPr="00480AAD">
        <w:rPr>
          <w:rFonts w:eastAsia="Calibri"/>
          <w:noProof/>
          <w:sz w:val="22"/>
          <w:szCs w:val="22"/>
        </w:rPr>
        <w:drawing>
          <wp:anchor distT="0" distB="0" distL="114300" distR="114300" simplePos="0" relativeHeight="251732992" behindDoc="0" locked="0" layoutInCell="1" allowOverlap="1" wp14:anchorId="6EBF15C1" wp14:editId="33B2842D">
            <wp:simplePos x="0" y="0"/>
            <wp:positionH relativeFrom="margin">
              <wp:posOffset>891927</wp:posOffset>
            </wp:positionH>
            <wp:positionV relativeFrom="paragraph">
              <wp:posOffset>361315</wp:posOffset>
            </wp:positionV>
            <wp:extent cx="3573145" cy="1337945"/>
            <wp:effectExtent l="0" t="0" r="8255"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573145" cy="1337945"/>
                    </a:xfrm>
                    <a:prstGeom prst="rect">
                      <a:avLst/>
                    </a:prstGeom>
                  </pic:spPr>
                </pic:pic>
              </a:graphicData>
            </a:graphic>
            <wp14:sizeRelH relativeFrom="margin">
              <wp14:pctWidth>0</wp14:pctWidth>
            </wp14:sizeRelH>
            <wp14:sizeRelV relativeFrom="margin">
              <wp14:pctHeight>0</wp14:pctHeight>
            </wp14:sizeRelV>
          </wp:anchor>
        </w:drawing>
      </w:r>
      <w:r w:rsidR="00C91F30" w:rsidRPr="00480AAD">
        <w:rPr>
          <w:rFonts w:eastAsia="Calibri"/>
          <w:sz w:val="22"/>
          <w:szCs w:val="22"/>
          <w:rtl/>
        </w:rPr>
        <w:t>המטרה היא להבטיח שיש בעלים מוגדרים לכל חבילת עבודה ושכל חברי הצוות מבינים את תפקידיהם ואת תחומי אחריותם כהלכה.</w:t>
      </w:r>
    </w:p>
    <w:p w:rsidR="00C91F30" w:rsidRPr="00480AAD" w:rsidRDefault="00C91F30" w:rsidP="00C91F30">
      <w:pPr>
        <w:rPr>
          <w:rFonts w:ascii="Calibri" w:eastAsia="Calibri" w:hAnsi="Calibri" w:cs="Arial"/>
          <w:b/>
          <w:bCs/>
          <w:sz w:val="22"/>
          <w:szCs w:val="22"/>
          <w:u w:val="single"/>
          <w:rtl/>
        </w:rPr>
      </w:pPr>
    </w:p>
    <w:p w:rsidR="000A785C" w:rsidRDefault="000A785C" w:rsidP="00C91F30">
      <w:pPr>
        <w:rPr>
          <w:rFonts w:ascii="Calibri" w:eastAsia="Calibri" w:hAnsi="Calibri" w:cs="Arial"/>
          <w:b/>
          <w:bCs/>
          <w:sz w:val="22"/>
          <w:szCs w:val="22"/>
          <w:u w:val="single"/>
          <w:rtl/>
        </w:rPr>
      </w:pPr>
    </w:p>
    <w:p w:rsidR="000A785C" w:rsidRDefault="000A785C" w:rsidP="00C91F30">
      <w:pPr>
        <w:rPr>
          <w:rFonts w:ascii="Calibri" w:eastAsia="Calibri" w:hAnsi="Calibri" w:cs="Arial"/>
          <w:b/>
          <w:bCs/>
          <w:sz w:val="22"/>
          <w:szCs w:val="22"/>
          <w:u w:val="single"/>
          <w:rtl/>
        </w:rPr>
      </w:pPr>
    </w:p>
    <w:p w:rsidR="000A785C" w:rsidRDefault="000A785C" w:rsidP="00C91F30">
      <w:pPr>
        <w:rPr>
          <w:rFonts w:ascii="Calibri" w:eastAsia="Calibri" w:hAnsi="Calibri" w:cs="Arial"/>
          <w:b/>
          <w:bCs/>
          <w:sz w:val="22"/>
          <w:szCs w:val="22"/>
          <w:u w:val="single"/>
          <w:rtl/>
        </w:rPr>
      </w:pPr>
    </w:p>
    <w:p w:rsidR="000A785C" w:rsidRDefault="000A785C" w:rsidP="00C91F30">
      <w:pPr>
        <w:rPr>
          <w:rFonts w:ascii="Calibri" w:eastAsia="Calibri" w:hAnsi="Calibri" w:cs="Arial"/>
          <w:b/>
          <w:bCs/>
          <w:sz w:val="22"/>
          <w:szCs w:val="22"/>
          <w:u w:val="single"/>
          <w:rtl/>
        </w:rPr>
      </w:pPr>
    </w:p>
    <w:p w:rsidR="00C91F30" w:rsidRPr="000A785C" w:rsidRDefault="000A785C" w:rsidP="000A785C">
      <w:pPr>
        <w:pStyle w:val="3"/>
        <w:rPr>
          <w:b/>
          <w:bCs/>
          <w:rtl/>
        </w:rPr>
      </w:pPr>
      <w:r w:rsidRPr="00480AAD">
        <w:rPr>
          <w:rFonts w:eastAsia="Calibri"/>
          <w:noProof/>
          <w:sz w:val="22"/>
          <w:szCs w:val="22"/>
        </w:rPr>
        <w:drawing>
          <wp:anchor distT="0" distB="0" distL="114300" distR="114300" simplePos="0" relativeHeight="251734016" behindDoc="0" locked="0" layoutInCell="1" allowOverlap="1" wp14:anchorId="62857DF3" wp14:editId="363DB7AF">
            <wp:simplePos x="0" y="0"/>
            <wp:positionH relativeFrom="margin">
              <wp:posOffset>-427355</wp:posOffset>
            </wp:positionH>
            <wp:positionV relativeFrom="paragraph">
              <wp:posOffset>305297</wp:posOffset>
            </wp:positionV>
            <wp:extent cx="3521848" cy="1279350"/>
            <wp:effectExtent l="0" t="0" r="254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521848" cy="1279350"/>
                    </a:xfrm>
                    <a:prstGeom prst="rect">
                      <a:avLst/>
                    </a:prstGeom>
                  </pic:spPr>
                </pic:pic>
              </a:graphicData>
            </a:graphic>
            <wp14:sizeRelH relativeFrom="margin">
              <wp14:pctWidth>0</wp14:pctWidth>
            </wp14:sizeRelH>
            <wp14:sizeRelV relativeFrom="margin">
              <wp14:pctHeight>0</wp14:pctHeight>
            </wp14:sizeRelV>
          </wp:anchor>
        </w:drawing>
      </w:r>
      <w:r w:rsidR="00C91F30" w:rsidRPr="000A785C">
        <w:rPr>
          <w:b/>
          <w:bCs/>
          <w:rtl/>
        </w:rPr>
        <w:t>מבנה היררכי</w:t>
      </w:r>
    </w:p>
    <w:p w:rsidR="00C91F30" w:rsidRPr="00480AAD" w:rsidRDefault="00C91F30" w:rsidP="00C91F30">
      <w:pPr>
        <w:rPr>
          <w:rFonts w:eastAsia="Calibri"/>
          <w:sz w:val="22"/>
          <w:szCs w:val="22"/>
        </w:rPr>
      </w:pPr>
      <w:r w:rsidRPr="00480AAD">
        <w:rPr>
          <w:rFonts w:eastAsia="Calibri"/>
          <w:sz w:val="22"/>
          <w:szCs w:val="22"/>
          <w:rtl/>
        </w:rPr>
        <w:t>מגדיר את ההקצאה של:</w:t>
      </w:r>
    </w:p>
    <w:p w:rsidR="00C91F30" w:rsidRPr="00480AAD" w:rsidRDefault="00C91F30" w:rsidP="00176EE1">
      <w:pPr>
        <w:numPr>
          <w:ilvl w:val="1"/>
          <w:numId w:val="43"/>
        </w:numPr>
        <w:tabs>
          <w:tab w:val="clear" w:pos="1440"/>
        </w:tabs>
        <w:ind w:left="509" w:hanging="283"/>
        <w:rPr>
          <w:rFonts w:eastAsia="Calibri"/>
          <w:sz w:val="22"/>
          <w:szCs w:val="22"/>
        </w:rPr>
      </w:pPr>
      <w:r w:rsidRPr="00480AAD">
        <w:rPr>
          <w:rFonts w:eastAsia="Calibri"/>
          <w:sz w:val="22"/>
          <w:szCs w:val="22"/>
          <w:rtl/>
        </w:rPr>
        <w:t>סמכות - הזכות לדרוש ביצועים</w:t>
      </w:r>
    </w:p>
    <w:p w:rsidR="00C91F30" w:rsidRPr="00480AAD" w:rsidRDefault="00C91F30" w:rsidP="00176EE1">
      <w:pPr>
        <w:numPr>
          <w:ilvl w:val="1"/>
          <w:numId w:val="43"/>
        </w:numPr>
        <w:tabs>
          <w:tab w:val="clear" w:pos="1440"/>
        </w:tabs>
        <w:ind w:left="509" w:hanging="283"/>
        <w:rPr>
          <w:rFonts w:eastAsia="Calibri"/>
          <w:sz w:val="22"/>
          <w:szCs w:val="22"/>
        </w:rPr>
      </w:pPr>
      <w:r w:rsidRPr="00480AAD">
        <w:rPr>
          <w:rFonts w:eastAsia="Calibri"/>
          <w:sz w:val="22"/>
          <w:szCs w:val="22"/>
          <w:rtl/>
        </w:rPr>
        <w:t>אחריות - הנכונות לביצוע</w:t>
      </w:r>
    </w:p>
    <w:p w:rsidR="00C91F30" w:rsidRPr="00480AAD" w:rsidRDefault="00C91F30" w:rsidP="00176EE1">
      <w:pPr>
        <w:numPr>
          <w:ilvl w:val="1"/>
          <w:numId w:val="43"/>
        </w:numPr>
        <w:tabs>
          <w:tab w:val="clear" w:pos="1440"/>
        </w:tabs>
        <w:ind w:left="509" w:hanging="283"/>
        <w:rPr>
          <w:rFonts w:eastAsia="Calibri"/>
          <w:sz w:val="22"/>
          <w:szCs w:val="22"/>
        </w:rPr>
      </w:pPr>
      <w:r w:rsidRPr="00480AAD">
        <w:rPr>
          <w:rFonts w:eastAsia="Calibri"/>
          <w:sz w:val="22"/>
          <w:szCs w:val="22"/>
          <w:rtl/>
        </w:rPr>
        <w:t>זרימת תקשורת</w:t>
      </w:r>
    </w:p>
    <w:p w:rsidR="00C91F30" w:rsidRPr="00480AAD" w:rsidRDefault="00C91F30" w:rsidP="00C91F30">
      <w:pPr>
        <w:rPr>
          <w:rFonts w:ascii="Calibri" w:eastAsia="Calibri" w:hAnsi="Calibri" w:cs="Arial"/>
          <w:sz w:val="22"/>
          <w:szCs w:val="22"/>
          <w:rtl/>
        </w:rPr>
      </w:pPr>
    </w:p>
    <w:p w:rsidR="00C91F30" w:rsidRPr="00480AAD" w:rsidRDefault="00C91F30" w:rsidP="00C91F30">
      <w:pPr>
        <w:rPr>
          <w:rFonts w:ascii="Calibri" w:eastAsia="Calibri" w:hAnsi="Calibri" w:cs="Arial"/>
          <w:sz w:val="22"/>
          <w:szCs w:val="22"/>
          <w:rtl/>
        </w:rPr>
      </w:pPr>
    </w:p>
    <w:p w:rsidR="00C91F30" w:rsidRPr="00480AAD" w:rsidRDefault="00C91F30" w:rsidP="00C91F30">
      <w:pPr>
        <w:rPr>
          <w:rFonts w:ascii="Calibri" w:eastAsia="Calibri" w:hAnsi="Calibri" w:cs="Arial"/>
          <w:sz w:val="22"/>
          <w:szCs w:val="22"/>
          <w:rtl/>
        </w:rPr>
      </w:pPr>
    </w:p>
    <w:p w:rsidR="00C91F30" w:rsidRPr="00480AAD" w:rsidRDefault="00C91F30" w:rsidP="00C91F30">
      <w:pPr>
        <w:rPr>
          <w:rFonts w:ascii="Calibri" w:eastAsia="Calibri" w:hAnsi="Calibri" w:cs="Arial"/>
          <w:sz w:val="22"/>
          <w:szCs w:val="22"/>
          <w:rtl/>
        </w:rPr>
      </w:pPr>
    </w:p>
    <w:p w:rsidR="00C91F30" w:rsidRPr="000A785C" w:rsidRDefault="000A785C" w:rsidP="000A785C">
      <w:pPr>
        <w:rPr>
          <w:rFonts w:eastAsia="Calibri"/>
          <w:b/>
          <w:bCs/>
          <w:sz w:val="22"/>
          <w:szCs w:val="22"/>
          <w:rtl/>
        </w:rPr>
      </w:pPr>
      <w:r>
        <w:rPr>
          <w:rFonts w:eastAsia="Calibri" w:hint="cs"/>
          <w:b/>
          <w:bCs/>
          <w:sz w:val="22"/>
          <w:szCs w:val="22"/>
          <w:u w:val="single"/>
          <w:rtl/>
        </w:rPr>
        <w:t>מבנה ארגון פונקציונאלי</w:t>
      </w:r>
    </w:p>
    <w:p w:rsidR="00C91F30" w:rsidRPr="00480AAD" w:rsidRDefault="000A785C" w:rsidP="00C91F30">
      <w:pPr>
        <w:rPr>
          <w:rFonts w:ascii="Calibri" w:eastAsia="Calibri" w:hAnsi="Calibri" w:cs="Arial"/>
          <w:sz w:val="22"/>
          <w:szCs w:val="22"/>
          <w:rtl/>
        </w:rPr>
      </w:pPr>
      <w:r w:rsidRPr="00480AAD">
        <w:rPr>
          <w:rFonts w:ascii="Calibri" w:eastAsia="Calibri" w:hAnsi="Calibri" w:cs="Arial"/>
          <w:noProof/>
          <w:sz w:val="22"/>
          <w:szCs w:val="22"/>
        </w:rPr>
        <w:drawing>
          <wp:anchor distT="0" distB="0" distL="114300" distR="114300" simplePos="0" relativeHeight="251735040" behindDoc="1" locked="0" layoutInCell="1" allowOverlap="1" wp14:anchorId="78BC7755" wp14:editId="713AF202">
            <wp:simplePos x="0" y="0"/>
            <wp:positionH relativeFrom="margin">
              <wp:posOffset>2093180</wp:posOffset>
            </wp:positionH>
            <wp:positionV relativeFrom="paragraph">
              <wp:posOffset>67393</wp:posOffset>
            </wp:positionV>
            <wp:extent cx="3339465" cy="2280285"/>
            <wp:effectExtent l="0" t="0" r="0" b="5715"/>
            <wp:wrapTight wrapText="bothSides">
              <wp:wrapPolygon edited="0">
                <wp:start x="0" y="0"/>
                <wp:lineTo x="0" y="21474"/>
                <wp:lineTo x="21440" y="21474"/>
                <wp:lineTo x="21440"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339465" cy="2280285"/>
                    </a:xfrm>
                    <a:prstGeom prst="rect">
                      <a:avLst/>
                    </a:prstGeom>
                  </pic:spPr>
                </pic:pic>
              </a:graphicData>
            </a:graphic>
            <wp14:sizeRelH relativeFrom="margin">
              <wp14:pctWidth>0</wp14:pctWidth>
            </wp14:sizeRelH>
            <wp14:sizeRelV relativeFrom="margin">
              <wp14:pctHeight>0</wp14:pctHeight>
            </wp14:sizeRelV>
          </wp:anchor>
        </w:drawing>
      </w:r>
    </w:p>
    <w:p w:rsidR="00C91F30" w:rsidRPr="00480AAD" w:rsidRDefault="00C91F30" w:rsidP="00C91F30">
      <w:pPr>
        <w:rPr>
          <w:rFonts w:ascii="Calibri" w:eastAsia="Calibri" w:hAnsi="Calibri" w:cs="Arial"/>
          <w:sz w:val="22"/>
          <w:szCs w:val="22"/>
          <w:rtl/>
        </w:rPr>
      </w:pPr>
    </w:p>
    <w:p w:rsidR="00C91F30" w:rsidRPr="00480AAD" w:rsidRDefault="00C91F30" w:rsidP="00C91F30">
      <w:pPr>
        <w:rPr>
          <w:rFonts w:ascii="Calibri" w:eastAsia="Calibri" w:hAnsi="Calibri" w:cs="Arial"/>
          <w:sz w:val="22"/>
          <w:szCs w:val="22"/>
          <w:rtl/>
        </w:rPr>
      </w:pPr>
    </w:p>
    <w:p w:rsidR="000A785C" w:rsidRDefault="000A785C" w:rsidP="00C91F30">
      <w:pPr>
        <w:rPr>
          <w:rFonts w:eastAsia="Calibri"/>
          <w:b/>
          <w:bCs/>
          <w:sz w:val="22"/>
          <w:szCs w:val="22"/>
          <w:u w:val="single"/>
          <w:rtl/>
        </w:rPr>
      </w:pPr>
    </w:p>
    <w:p w:rsidR="000A785C" w:rsidRDefault="000A785C" w:rsidP="00C91F30">
      <w:pPr>
        <w:rPr>
          <w:rFonts w:eastAsia="Calibri"/>
          <w:b/>
          <w:bCs/>
          <w:sz w:val="22"/>
          <w:szCs w:val="22"/>
          <w:u w:val="single"/>
          <w:rtl/>
        </w:rPr>
      </w:pPr>
    </w:p>
    <w:p w:rsidR="000A785C" w:rsidRDefault="000A785C" w:rsidP="00C91F30">
      <w:pPr>
        <w:rPr>
          <w:rFonts w:eastAsia="Calibri"/>
          <w:b/>
          <w:bCs/>
          <w:sz w:val="22"/>
          <w:szCs w:val="22"/>
          <w:u w:val="single"/>
          <w:rtl/>
        </w:rPr>
      </w:pPr>
    </w:p>
    <w:p w:rsidR="000A785C" w:rsidRDefault="000A785C" w:rsidP="00C91F30">
      <w:pPr>
        <w:rPr>
          <w:rFonts w:eastAsia="Calibri"/>
          <w:b/>
          <w:bCs/>
          <w:sz w:val="22"/>
          <w:szCs w:val="22"/>
          <w:u w:val="single"/>
          <w:rtl/>
        </w:rPr>
      </w:pPr>
    </w:p>
    <w:p w:rsidR="000A785C" w:rsidRDefault="000A785C" w:rsidP="00C91F30">
      <w:pPr>
        <w:rPr>
          <w:rFonts w:eastAsia="Calibri"/>
          <w:b/>
          <w:bCs/>
          <w:sz w:val="22"/>
          <w:szCs w:val="22"/>
          <w:u w:val="single"/>
          <w:rtl/>
        </w:rPr>
      </w:pPr>
    </w:p>
    <w:p w:rsidR="000A785C" w:rsidRDefault="000A785C" w:rsidP="00C91F30">
      <w:pPr>
        <w:rPr>
          <w:rFonts w:eastAsia="Calibri"/>
          <w:b/>
          <w:bCs/>
          <w:sz w:val="22"/>
          <w:szCs w:val="22"/>
          <w:u w:val="single"/>
          <w:rtl/>
        </w:rPr>
      </w:pPr>
    </w:p>
    <w:p w:rsidR="000A785C" w:rsidRDefault="000A785C" w:rsidP="00C91F30">
      <w:pPr>
        <w:rPr>
          <w:rFonts w:eastAsia="Calibri"/>
          <w:b/>
          <w:bCs/>
          <w:sz w:val="22"/>
          <w:szCs w:val="22"/>
          <w:u w:val="single"/>
          <w:rtl/>
        </w:rPr>
      </w:pPr>
    </w:p>
    <w:p w:rsidR="00C91F30" w:rsidRPr="00480AAD" w:rsidRDefault="00C91F30" w:rsidP="00C91F30">
      <w:pPr>
        <w:rPr>
          <w:rFonts w:eastAsia="Calibri"/>
          <w:b/>
          <w:bCs/>
          <w:sz w:val="22"/>
          <w:szCs w:val="22"/>
          <w:u w:val="single"/>
          <w:rtl/>
        </w:rPr>
      </w:pPr>
      <w:r w:rsidRPr="00480AAD">
        <w:rPr>
          <w:rFonts w:eastAsia="Calibri"/>
          <w:b/>
          <w:bCs/>
          <w:sz w:val="22"/>
          <w:szCs w:val="22"/>
          <w:u w:val="single"/>
          <w:rtl/>
        </w:rPr>
        <w:t>יתרונות מול חסרונות במבנה ארגוני פונקציונלי</w:t>
      </w:r>
    </w:p>
    <w:tbl>
      <w:tblPr>
        <w:tblStyle w:val="a5"/>
        <w:tblW w:w="0" w:type="auto"/>
        <w:jc w:val="center"/>
        <w:tblLook w:val="0600" w:firstRow="0" w:lastRow="0" w:firstColumn="0" w:lastColumn="0" w:noHBand="1" w:noVBand="1"/>
      </w:tblPr>
      <w:tblGrid>
        <w:gridCol w:w="3059"/>
        <w:gridCol w:w="3971"/>
      </w:tblGrid>
      <w:tr w:rsidR="000A785C" w:rsidRPr="000A785C" w:rsidTr="000A785C">
        <w:trPr>
          <w:trHeight w:val="60"/>
          <w:jc w:val="center"/>
        </w:trPr>
        <w:tc>
          <w:tcPr>
            <w:tcW w:w="0" w:type="auto"/>
            <w:shd w:val="clear" w:color="auto" w:fill="E7E6E6" w:themeFill="background2"/>
            <w:hideMark/>
          </w:tcPr>
          <w:p w:rsidR="000A785C" w:rsidRPr="000A785C" w:rsidRDefault="000A785C" w:rsidP="000A785C">
            <w:pPr>
              <w:spacing w:after="160" w:line="259" w:lineRule="auto"/>
              <w:rPr>
                <w:rFonts w:eastAsia="Calibri"/>
                <w:sz w:val="22"/>
                <w:szCs w:val="22"/>
              </w:rPr>
            </w:pPr>
            <w:r w:rsidRPr="000A785C">
              <w:rPr>
                <w:rFonts w:eastAsia="Calibri"/>
                <w:b/>
                <w:bCs/>
                <w:sz w:val="22"/>
                <w:szCs w:val="22"/>
                <w:rtl/>
              </w:rPr>
              <w:t>יתרונות</w:t>
            </w:r>
          </w:p>
        </w:tc>
        <w:tc>
          <w:tcPr>
            <w:tcW w:w="0" w:type="auto"/>
            <w:shd w:val="clear" w:color="auto" w:fill="E7E6E6" w:themeFill="background2"/>
            <w:hideMark/>
          </w:tcPr>
          <w:p w:rsidR="000A785C" w:rsidRPr="000A785C" w:rsidRDefault="000A785C" w:rsidP="000A785C">
            <w:pPr>
              <w:spacing w:after="160" w:line="259" w:lineRule="auto"/>
              <w:rPr>
                <w:rFonts w:eastAsia="Calibri"/>
                <w:sz w:val="22"/>
                <w:szCs w:val="22"/>
                <w:rtl/>
              </w:rPr>
            </w:pPr>
            <w:r w:rsidRPr="000A785C">
              <w:rPr>
                <w:rFonts w:eastAsia="Calibri"/>
                <w:b/>
                <w:bCs/>
                <w:sz w:val="22"/>
                <w:szCs w:val="22"/>
                <w:rtl/>
              </w:rPr>
              <w:t>חסרונות</w:t>
            </w:r>
            <w:r w:rsidRPr="000A785C">
              <w:rPr>
                <w:rFonts w:eastAsia="Calibri"/>
                <w:b/>
                <w:bCs/>
                <w:sz w:val="22"/>
                <w:szCs w:val="22"/>
              </w:rPr>
              <w:t xml:space="preserve"> </w:t>
            </w:r>
          </w:p>
        </w:tc>
      </w:tr>
      <w:tr w:rsidR="000A785C" w:rsidRPr="000A785C" w:rsidTr="000A785C">
        <w:trPr>
          <w:trHeight w:val="60"/>
          <w:jc w:val="center"/>
        </w:trPr>
        <w:tc>
          <w:tcPr>
            <w:tcW w:w="0" w:type="auto"/>
            <w:hideMark/>
          </w:tcPr>
          <w:p w:rsidR="000A785C" w:rsidRPr="000A785C" w:rsidRDefault="000A785C" w:rsidP="000A785C">
            <w:pPr>
              <w:spacing w:after="160" w:line="259" w:lineRule="auto"/>
              <w:rPr>
                <w:rFonts w:eastAsia="Calibri"/>
                <w:sz w:val="22"/>
                <w:szCs w:val="22"/>
                <w:rtl/>
              </w:rPr>
            </w:pPr>
            <w:r w:rsidRPr="000A785C">
              <w:rPr>
                <w:rFonts w:eastAsia="Calibri"/>
                <w:sz w:val="22"/>
                <w:szCs w:val="22"/>
                <w:rtl/>
              </w:rPr>
              <w:t>ניצול יעיל של ניסיון ומתקנים</w:t>
            </w:r>
          </w:p>
        </w:tc>
        <w:tc>
          <w:tcPr>
            <w:tcW w:w="0" w:type="auto"/>
            <w:hideMark/>
          </w:tcPr>
          <w:p w:rsidR="000A785C" w:rsidRPr="000A785C" w:rsidRDefault="000A785C" w:rsidP="000A785C">
            <w:pPr>
              <w:spacing w:after="160" w:line="259" w:lineRule="auto"/>
              <w:rPr>
                <w:rFonts w:eastAsia="Calibri"/>
                <w:sz w:val="22"/>
                <w:szCs w:val="22"/>
                <w:rtl/>
              </w:rPr>
            </w:pPr>
            <w:r w:rsidRPr="000A785C">
              <w:rPr>
                <w:rFonts w:eastAsia="Calibri"/>
                <w:sz w:val="22"/>
                <w:szCs w:val="22"/>
                <w:rtl/>
              </w:rPr>
              <w:t>אין סמכות מרכזית לפרויקט</w:t>
            </w:r>
          </w:p>
        </w:tc>
      </w:tr>
      <w:tr w:rsidR="000A785C" w:rsidRPr="000A785C" w:rsidTr="000A785C">
        <w:trPr>
          <w:trHeight w:val="60"/>
          <w:jc w:val="center"/>
        </w:trPr>
        <w:tc>
          <w:tcPr>
            <w:tcW w:w="0" w:type="auto"/>
            <w:hideMark/>
          </w:tcPr>
          <w:p w:rsidR="000A785C" w:rsidRPr="000A785C" w:rsidRDefault="000A785C" w:rsidP="000A785C">
            <w:pPr>
              <w:spacing w:after="160" w:line="259" w:lineRule="auto"/>
              <w:rPr>
                <w:rFonts w:eastAsia="Calibri"/>
                <w:sz w:val="22"/>
                <w:szCs w:val="22"/>
                <w:rtl/>
              </w:rPr>
            </w:pPr>
            <w:r w:rsidRPr="000A785C">
              <w:rPr>
                <w:rFonts w:eastAsia="Calibri"/>
                <w:sz w:val="22"/>
                <w:szCs w:val="22"/>
                <w:rtl/>
              </w:rPr>
              <w:t>מסגרת לתכנון ובקרה</w:t>
            </w:r>
          </w:p>
        </w:tc>
        <w:tc>
          <w:tcPr>
            <w:tcW w:w="0" w:type="auto"/>
            <w:hideMark/>
          </w:tcPr>
          <w:p w:rsidR="000A785C" w:rsidRPr="000A785C" w:rsidRDefault="000A785C" w:rsidP="000A785C">
            <w:pPr>
              <w:spacing w:after="160" w:line="259" w:lineRule="auto"/>
              <w:rPr>
                <w:rFonts w:eastAsia="Calibri"/>
                <w:sz w:val="22"/>
                <w:szCs w:val="22"/>
                <w:rtl/>
              </w:rPr>
            </w:pPr>
            <w:r w:rsidRPr="000A785C">
              <w:rPr>
                <w:rFonts w:eastAsia="Calibri"/>
                <w:sz w:val="22"/>
                <w:szCs w:val="22"/>
                <w:rtl/>
              </w:rPr>
              <w:t>אין תכנון או דיווח פרויקטאלי</w:t>
            </w:r>
          </w:p>
        </w:tc>
      </w:tr>
      <w:tr w:rsidR="000A785C" w:rsidRPr="000A785C" w:rsidTr="000A785C">
        <w:trPr>
          <w:trHeight w:val="60"/>
          <w:jc w:val="center"/>
        </w:trPr>
        <w:tc>
          <w:tcPr>
            <w:tcW w:w="0" w:type="auto"/>
            <w:hideMark/>
          </w:tcPr>
          <w:p w:rsidR="000A785C" w:rsidRPr="000A785C" w:rsidRDefault="000A785C" w:rsidP="000A785C">
            <w:pPr>
              <w:spacing w:after="160" w:line="259" w:lineRule="auto"/>
              <w:rPr>
                <w:rFonts w:eastAsia="Calibri"/>
                <w:sz w:val="22"/>
                <w:szCs w:val="22"/>
                <w:rtl/>
              </w:rPr>
            </w:pPr>
            <w:r w:rsidRPr="000A785C">
              <w:rPr>
                <w:rFonts w:eastAsia="Calibri"/>
                <w:sz w:val="22"/>
                <w:szCs w:val="22"/>
                <w:rtl/>
              </w:rPr>
              <w:t>תמיכה בטכנולוגיה מתקדמת</w:t>
            </w:r>
          </w:p>
        </w:tc>
        <w:tc>
          <w:tcPr>
            <w:tcW w:w="0" w:type="auto"/>
            <w:hideMark/>
          </w:tcPr>
          <w:p w:rsidR="000A785C" w:rsidRPr="000A785C" w:rsidRDefault="000A785C" w:rsidP="000A785C">
            <w:pPr>
              <w:spacing w:after="160" w:line="259" w:lineRule="auto"/>
              <w:rPr>
                <w:rFonts w:eastAsia="Calibri"/>
                <w:sz w:val="22"/>
                <w:szCs w:val="22"/>
                <w:rtl/>
              </w:rPr>
            </w:pPr>
            <w:r w:rsidRPr="000A785C">
              <w:rPr>
                <w:rFonts w:eastAsia="Calibri"/>
                <w:sz w:val="22"/>
                <w:szCs w:val="22"/>
                <w:rtl/>
              </w:rPr>
              <w:t>ממשק חלש עם הלקוח</w:t>
            </w:r>
          </w:p>
        </w:tc>
      </w:tr>
      <w:tr w:rsidR="000A785C" w:rsidRPr="000A785C" w:rsidTr="000A785C">
        <w:trPr>
          <w:trHeight w:val="60"/>
          <w:jc w:val="center"/>
        </w:trPr>
        <w:tc>
          <w:tcPr>
            <w:tcW w:w="0" w:type="auto"/>
            <w:hideMark/>
          </w:tcPr>
          <w:p w:rsidR="000A785C" w:rsidRPr="000A785C" w:rsidRDefault="000A785C" w:rsidP="000A785C">
            <w:pPr>
              <w:spacing w:after="160" w:line="259" w:lineRule="auto"/>
              <w:rPr>
                <w:rFonts w:eastAsia="Calibri"/>
                <w:sz w:val="22"/>
                <w:szCs w:val="22"/>
                <w:rtl/>
              </w:rPr>
            </w:pPr>
            <w:r w:rsidRPr="000A785C">
              <w:rPr>
                <w:rFonts w:eastAsia="Calibri"/>
                <w:sz w:val="22"/>
                <w:szCs w:val="22"/>
                <w:rtl/>
              </w:rPr>
              <w:t>שימוש יעיל באלמנטים מהייצור</w:t>
            </w:r>
          </w:p>
        </w:tc>
        <w:tc>
          <w:tcPr>
            <w:tcW w:w="0" w:type="auto"/>
            <w:hideMark/>
          </w:tcPr>
          <w:p w:rsidR="000A785C" w:rsidRPr="000A785C" w:rsidRDefault="000A785C" w:rsidP="000A785C">
            <w:pPr>
              <w:spacing w:after="160" w:line="259" w:lineRule="auto"/>
              <w:rPr>
                <w:rFonts w:eastAsia="Calibri"/>
                <w:sz w:val="22"/>
                <w:szCs w:val="22"/>
                <w:rtl/>
              </w:rPr>
            </w:pPr>
            <w:r w:rsidRPr="000A785C">
              <w:rPr>
                <w:rFonts w:eastAsia="Calibri"/>
                <w:sz w:val="22"/>
                <w:szCs w:val="22"/>
                <w:rtl/>
              </w:rPr>
              <w:t>תקשורת רוחבית לא טובה בין הפונקציות</w:t>
            </w:r>
          </w:p>
        </w:tc>
      </w:tr>
      <w:tr w:rsidR="000A785C" w:rsidRPr="000A785C" w:rsidTr="000A785C">
        <w:trPr>
          <w:trHeight w:val="60"/>
          <w:jc w:val="center"/>
        </w:trPr>
        <w:tc>
          <w:tcPr>
            <w:tcW w:w="0" w:type="auto"/>
            <w:hideMark/>
          </w:tcPr>
          <w:p w:rsidR="000A785C" w:rsidRPr="000A785C" w:rsidRDefault="000A785C" w:rsidP="000A785C">
            <w:pPr>
              <w:spacing w:after="160" w:line="259" w:lineRule="auto"/>
              <w:rPr>
                <w:rFonts w:eastAsia="Calibri"/>
                <w:sz w:val="22"/>
                <w:szCs w:val="22"/>
                <w:rtl/>
              </w:rPr>
            </w:pPr>
            <w:r w:rsidRPr="000A785C">
              <w:rPr>
                <w:rFonts w:eastAsia="Calibri"/>
                <w:sz w:val="22"/>
                <w:szCs w:val="22"/>
                <w:rtl/>
              </w:rPr>
              <w:t>מתאים ביותר לפריטי ייצור המוני</w:t>
            </w:r>
          </w:p>
        </w:tc>
        <w:tc>
          <w:tcPr>
            <w:tcW w:w="0" w:type="auto"/>
            <w:hideMark/>
          </w:tcPr>
          <w:p w:rsidR="000A785C" w:rsidRPr="000A785C" w:rsidRDefault="000A785C" w:rsidP="000A785C">
            <w:pPr>
              <w:spacing w:after="160" w:line="259" w:lineRule="auto"/>
              <w:rPr>
                <w:rFonts w:eastAsia="Calibri"/>
                <w:sz w:val="22"/>
                <w:szCs w:val="22"/>
                <w:rtl/>
              </w:rPr>
            </w:pPr>
            <w:r w:rsidRPr="000A785C">
              <w:rPr>
                <w:rFonts w:eastAsia="Calibri"/>
                <w:sz w:val="22"/>
                <w:szCs w:val="22"/>
                <w:rtl/>
              </w:rPr>
              <w:t>קשה לשלב בין משימות ממספר דיסיפלינות</w:t>
            </w:r>
          </w:p>
        </w:tc>
      </w:tr>
      <w:tr w:rsidR="000A785C" w:rsidRPr="000A785C" w:rsidTr="000A785C">
        <w:trPr>
          <w:trHeight w:val="60"/>
          <w:jc w:val="center"/>
        </w:trPr>
        <w:tc>
          <w:tcPr>
            <w:tcW w:w="0" w:type="auto"/>
            <w:hideMark/>
          </w:tcPr>
          <w:p w:rsidR="000A785C" w:rsidRPr="000A785C" w:rsidRDefault="000A785C" w:rsidP="000A785C">
            <w:pPr>
              <w:spacing w:after="160" w:line="259" w:lineRule="auto"/>
              <w:rPr>
                <w:rFonts w:eastAsia="Calibri"/>
                <w:sz w:val="22"/>
                <w:szCs w:val="22"/>
                <w:rtl/>
              </w:rPr>
            </w:pPr>
            <w:r w:rsidRPr="000A785C">
              <w:rPr>
                <w:rFonts w:eastAsia="Calibri"/>
                <w:sz w:val="22"/>
                <w:szCs w:val="22"/>
                <w:rtl/>
              </w:rPr>
              <w:t xml:space="preserve"> מאפשר המשכיות בקריירה וצמיחה</w:t>
            </w:r>
          </w:p>
        </w:tc>
        <w:tc>
          <w:tcPr>
            <w:tcW w:w="0" w:type="auto"/>
            <w:hideMark/>
          </w:tcPr>
          <w:p w:rsidR="000A785C" w:rsidRPr="000A785C" w:rsidRDefault="000A785C" w:rsidP="000A785C">
            <w:pPr>
              <w:spacing w:after="160" w:line="259" w:lineRule="auto"/>
              <w:rPr>
                <w:rFonts w:eastAsia="Calibri"/>
                <w:sz w:val="22"/>
                <w:szCs w:val="22"/>
                <w:rtl/>
              </w:rPr>
            </w:pPr>
            <w:r w:rsidRPr="000A785C">
              <w:rPr>
                <w:rFonts w:eastAsia="Calibri"/>
                <w:sz w:val="22"/>
                <w:szCs w:val="22"/>
                <w:rtl/>
              </w:rPr>
              <w:t>נותן יתרון לקבוצה הפונקציונלית החזקה ביותר</w:t>
            </w:r>
          </w:p>
        </w:tc>
      </w:tr>
    </w:tbl>
    <w:p w:rsidR="00361BDD" w:rsidRDefault="00361BDD" w:rsidP="00C91F30">
      <w:pPr>
        <w:rPr>
          <w:rFonts w:eastAsia="Calibri"/>
          <w:sz w:val="22"/>
          <w:szCs w:val="22"/>
          <w:rtl/>
        </w:rPr>
      </w:pPr>
    </w:p>
    <w:p w:rsidR="00C91F30" w:rsidRPr="00480AAD" w:rsidRDefault="00C91F30" w:rsidP="00C91F30">
      <w:pPr>
        <w:rPr>
          <w:rFonts w:eastAsia="Calibri"/>
          <w:b/>
          <w:bCs/>
          <w:sz w:val="22"/>
          <w:szCs w:val="22"/>
          <w:u w:val="single"/>
          <w:rtl/>
        </w:rPr>
      </w:pPr>
      <w:r w:rsidRPr="00480AAD">
        <w:rPr>
          <w:rFonts w:eastAsia="Calibri"/>
          <w:b/>
          <w:bCs/>
          <w:sz w:val="22"/>
          <w:szCs w:val="22"/>
          <w:u w:val="single"/>
          <w:rtl/>
        </w:rPr>
        <w:t>קדם הפרויקט-</w:t>
      </w:r>
      <w:r w:rsidRPr="00480AAD">
        <w:rPr>
          <w:rFonts w:eastAsia="Calibri"/>
          <w:b/>
          <w:bCs/>
          <w:sz w:val="22"/>
          <w:szCs w:val="22"/>
          <w:u w:val="single"/>
        </w:rPr>
        <w:t>Project Expediter (PE)</w:t>
      </w:r>
    </w:p>
    <w:p w:rsidR="00C91F30" w:rsidRPr="00480AAD" w:rsidRDefault="00C91F30" w:rsidP="00176EE1">
      <w:pPr>
        <w:numPr>
          <w:ilvl w:val="0"/>
          <w:numId w:val="44"/>
        </w:numPr>
        <w:contextualSpacing/>
        <w:rPr>
          <w:rFonts w:eastAsia="Calibri"/>
          <w:sz w:val="22"/>
          <w:szCs w:val="22"/>
        </w:rPr>
      </w:pPr>
      <w:r w:rsidRPr="00480AAD">
        <w:rPr>
          <w:rFonts w:eastAsia="Calibri"/>
          <w:sz w:val="22"/>
          <w:szCs w:val="22"/>
          <w:rtl/>
        </w:rPr>
        <w:t>מוודא את ההמשכיות בהשקעת המאמצים בפרויקט</w:t>
      </w:r>
      <w:r w:rsidRPr="00480AAD">
        <w:rPr>
          <w:rFonts w:eastAsia="Calibri"/>
          <w:sz w:val="22"/>
          <w:szCs w:val="22"/>
        </w:rPr>
        <w:t xml:space="preserve">. </w:t>
      </w:r>
    </w:p>
    <w:p w:rsidR="00C91F30" w:rsidRPr="00480AAD" w:rsidRDefault="00C91F30" w:rsidP="00176EE1">
      <w:pPr>
        <w:numPr>
          <w:ilvl w:val="0"/>
          <w:numId w:val="44"/>
        </w:numPr>
        <w:contextualSpacing/>
        <w:rPr>
          <w:rFonts w:eastAsia="Calibri"/>
          <w:sz w:val="22"/>
          <w:szCs w:val="22"/>
        </w:rPr>
      </w:pPr>
      <w:r w:rsidRPr="00480AAD">
        <w:rPr>
          <w:rFonts w:eastAsia="Calibri"/>
          <w:sz w:val="22"/>
          <w:szCs w:val="22"/>
          <w:rtl/>
        </w:rPr>
        <w:t>חבר צוות מאחת המחלקות הפונקציונליות</w:t>
      </w:r>
    </w:p>
    <w:p w:rsidR="00C91F30" w:rsidRPr="00480AAD" w:rsidRDefault="00C91F30" w:rsidP="00176EE1">
      <w:pPr>
        <w:numPr>
          <w:ilvl w:val="0"/>
          <w:numId w:val="44"/>
        </w:numPr>
        <w:contextualSpacing/>
        <w:rPr>
          <w:rFonts w:eastAsia="Calibri"/>
          <w:sz w:val="22"/>
          <w:szCs w:val="22"/>
        </w:rPr>
      </w:pPr>
      <w:r w:rsidRPr="00480AAD">
        <w:rPr>
          <w:rFonts w:eastAsia="Calibri"/>
          <w:sz w:val="22"/>
          <w:szCs w:val="22"/>
          <w:rtl/>
        </w:rPr>
        <w:t>בעל סמכות מוגבלת, יכול לעשות כמה החלטות, נותן המלצות למנהל המחלקה.</w:t>
      </w:r>
    </w:p>
    <w:p w:rsidR="00C91F30" w:rsidRPr="00480AAD" w:rsidRDefault="00C91F30" w:rsidP="00176EE1">
      <w:pPr>
        <w:numPr>
          <w:ilvl w:val="0"/>
          <w:numId w:val="44"/>
        </w:numPr>
        <w:contextualSpacing/>
        <w:rPr>
          <w:rFonts w:eastAsia="Calibri"/>
          <w:sz w:val="22"/>
          <w:szCs w:val="22"/>
        </w:rPr>
      </w:pPr>
      <w:r w:rsidRPr="00480AAD">
        <w:rPr>
          <w:rFonts w:eastAsia="Calibri"/>
          <w:sz w:val="22"/>
          <w:szCs w:val="22"/>
          <w:rtl/>
        </w:rPr>
        <w:t>מתפקד כעוזר למנהל המחלקה האחראי על הפרויקט.</w:t>
      </w:r>
    </w:p>
    <w:p w:rsidR="00C91F30" w:rsidRPr="00480AAD" w:rsidRDefault="00C91F30" w:rsidP="00176EE1">
      <w:pPr>
        <w:numPr>
          <w:ilvl w:val="0"/>
          <w:numId w:val="44"/>
        </w:numPr>
        <w:contextualSpacing/>
        <w:rPr>
          <w:rFonts w:eastAsia="Calibri"/>
          <w:sz w:val="22"/>
          <w:szCs w:val="22"/>
        </w:rPr>
      </w:pPr>
      <w:r w:rsidRPr="00480AAD">
        <w:rPr>
          <w:rFonts w:eastAsia="Calibri"/>
          <w:sz w:val="22"/>
          <w:szCs w:val="22"/>
          <w:rtl/>
        </w:rPr>
        <w:t>ישים בפרויקטים בעלי חשיבות ועלות נמוכה יחסית</w:t>
      </w:r>
    </w:p>
    <w:p w:rsidR="00C91F30" w:rsidRPr="00480AAD" w:rsidRDefault="00C91F30" w:rsidP="00C91F30">
      <w:pPr>
        <w:rPr>
          <w:rFonts w:eastAsia="Calibri"/>
          <w:sz w:val="22"/>
          <w:szCs w:val="22"/>
        </w:rPr>
      </w:pPr>
      <w:r w:rsidRPr="00480AAD">
        <w:rPr>
          <w:rFonts w:eastAsia="Calibri"/>
          <w:sz w:val="22"/>
          <w:szCs w:val="22"/>
          <w:rtl/>
        </w:rPr>
        <w:t>אחריות עיקרית:</w:t>
      </w:r>
    </w:p>
    <w:p w:rsidR="00C91F30" w:rsidRPr="00480AAD" w:rsidRDefault="00C91F30" w:rsidP="00176EE1">
      <w:pPr>
        <w:numPr>
          <w:ilvl w:val="1"/>
          <w:numId w:val="45"/>
        </w:numPr>
        <w:rPr>
          <w:rFonts w:eastAsia="Calibri"/>
          <w:sz w:val="22"/>
          <w:szCs w:val="22"/>
        </w:rPr>
      </w:pPr>
      <w:r w:rsidRPr="00480AAD">
        <w:rPr>
          <w:rFonts w:eastAsia="Calibri"/>
          <w:sz w:val="22"/>
          <w:szCs w:val="22"/>
          <w:rtl/>
        </w:rPr>
        <w:t>להבטיח את ההגעה בזמן של חלקים וחומרים</w:t>
      </w:r>
    </w:p>
    <w:p w:rsidR="00C91F30" w:rsidRPr="00480AAD" w:rsidRDefault="00C91F30" w:rsidP="00176EE1">
      <w:pPr>
        <w:numPr>
          <w:ilvl w:val="1"/>
          <w:numId w:val="45"/>
        </w:numPr>
        <w:rPr>
          <w:rFonts w:eastAsia="Calibri"/>
          <w:sz w:val="22"/>
          <w:szCs w:val="22"/>
        </w:rPr>
      </w:pPr>
      <w:r w:rsidRPr="00480AAD">
        <w:rPr>
          <w:rFonts w:eastAsia="Calibri"/>
          <w:sz w:val="22"/>
          <w:szCs w:val="22"/>
          <w:rtl/>
        </w:rPr>
        <w:t>השלמת משימות</w:t>
      </w:r>
    </w:p>
    <w:p w:rsidR="00C91F30" w:rsidRPr="00480AAD" w:rsidRDefault="00C91F30" w:rsidP="00176EE1">
      <w:pPr>
        <w:numPr>
          <w:ilvl w:val="1"/>
          <w:numId w:val="45"/>
        </w:numPr>
        <w:rPr>
          <w:rFonts w:eastAsia="Calibri"/>
          <w:sz w:val="22"/>
          <w:szCs w:val="22"/>
        </w:rPr>
      </w:pPr>
      <w:r w:rsidRPr="00480AAD">
        <w:rPr>
          <w:rFonts w:eastAsia="Calibri"/>
          <w:sz w:val="22"/>
          <w:szCs w:val="22"/>
          <w:rtl/>
        </w:rPr>
        <w:t>תקשורת של החלטות רב-כיווניות לעובדים ולמנהלי המחלקות</w:t>
      </w:r>
    </w:p>
    <w:p w:rsidR="00C91F30" w:rsidRPr="00480AAD" w:rsidRDefault="00C91F30" w:rsidP="00C91F30">
      <w:pPr>
        <w:rPr>
          <w:rFonts w:eastAsia="Calibri"/>
          <w:b/>
          <w:bCs/>
          <w:sz w:val="22"/>
          <w:szCs w:val="22"/>
          <w:u w:val="single"/>
        </w:rPr>
      </w:pPr>
      <w:r w:rsidRPr="00480AAD">
        <w:rPr>
          <w:rFonts w:eastAsia="Calibri"/>
          <w:b/>
          <w:bCs/>
          <w:sz w:val="22"/>
          <w:szCs w:val="22"/>
          <w:u w:val="single"/>
          <w:rtl/>
        </w:rPr>
        <w:t>מרכז הפרויקט-</w:t>
      </w:r>
      <w:r w:rsidRPr="00480AAD">
        <w:rPr>
          <w:rFonts w:eastAsia="Calibri"/>
          <w:b/>
          <w:bCs/>
          <w:sz w:val="22"/>
          <w:szCs w:val="22"/>
          <w:u w:val="single"/>
        </w:rPr>
        <w:t>Project Coordinator (PC)</w:t>
      </w:r>
    </w:p>
    <w:p w:rsidR="00C91F30" w:rsidRPr="00480AAD" w:rsidRDefault="00C91F30" w:rsidP="00176EE1">
      <w:pPr>
        <w:numPr>
          <w:ilvl w:val="0"/>
          <w:numId w:val="46"/>
        </w:numPr>
        <w:contextualSpacing/>
        <w:rPr>
          <w:rFonts w:eastAsia="Calibri"/>
          <w:sz w:val="22"/>
          <w:szCs w:val="22"/>
        </w:rPr>
      </w:pPr>
      <w:r w:rsidRPr="00480AAD">
        <w:rPr>
          <w:rFonts w:eastAsia="Calibri"/>
          <w:sz w:val="22"/>
          <w:szCs w:val="22"/>
          <w:rtl/>
        </w:rPr>
        <w:t>איש צוות אחראי לתיאום ביצוע הפרויקט.</w:t>
      </w:r>
    </w:p>
    <w:p w:rsidR="00C91F30" w:rsidRPr="00480AAD" w:rsidRDefault="00C91F30" w:rsidP="00176EE1">
      <w:pPr>
        <w:numPr>
          <w:ilvl w:val="0"/>
          <w:numId w:val="46"/>
        </w:numPr>
        <w:contextualSpacing/>
        <w:rPr>
          <w:rFonts w:eastAsia="Calibri"/>
          <w:sz w:val="22"/>
          <w:szCs w:val="22"/>
        </w:rPr>
      </w:pPr>
      <w:r w:rsidRPr="00480AAD">
        <w:rPr>
          <w:rFonts w:eastAsia="Calibri"/>
          <w:sz w:val="22"/>
          <w:szCs w:val="22"/>
          <w:rtl/>
        </w:rPr>
        <w:t>בעל סמכות להקצות עבודה ליחידים בארגונים הפונקציונליים</w:t>
      </w:r>
    </w:p>
    <w:p w:rsidR="00C91F30" w:rsidRPr="00480AAD" w:rsidRDefault="00C91F30" w:rsidP="00176EE1">
      <w:pPr>
        <w:numPr>
          <w:ilvl w:val="0"/>
          <w:numId w:val="46"/>
        </w:numPr>
        <w:contextualSpacing/>
        <w:rPr>
          <w:rFonts w:eastAsia="Calibri"/>
          <w:sz w:val="22"/>
          <w:szCs w:val="22"/>
        </w:rPr>
      </w:pPr>
      <w:r w:rsidRPr="00480AAD">
        <w:rPr>
          <w:rFonts w:eastAsia="Calibri"/>
          <w:sz w:val="22"/>
          <w:szCs w:val="22"/>
          <w:rtl/>
        </w:rPr>
        <w:t>מתפקד כערוץ תקשורת בין ההנהלה העליונה לבין הצוות.</w:t>
      </w:r>
      <w:r w:rsidRPr="00480AAD">
        <w:rPr>
          <w:rFonts w:eastAsia="Calibri"/>
          <w:sz w:val="22"/>
          <w:szCs w:val="22"/>
        </w:rPr>
        <w:t xml:space="preserve"> </w:t>
      </w:r>
    </w:p>
    <w:p w:rsidR="00C91F30" w:rsidRPr="00480AAD" w:rsidRDefault="00C91F30" w:rsidP="00176EE1">
      <w:pPr>
        <w:numPr>
          <w:ilvl w:val="0"/>
          <w:numId w:val="46"/>
        </w:numPr>
        <w:contextualSpacing/>
        <w:rPr>
          <w:rFonts w:eastAsia="Calibri"/>
          <w:sz w:val="22"/>
          <w:szCs w:val="22"/>
        </w:rPr>
      </w:pPr>
      <w:r w:rsidRPr="00480AAD">
        <w:rPr>
          <w:rFonts w:eastAsia="Calibri"/>
          <w:sz w:val="22"/>
          <w:szCs w:val="22"/>
          <w:rtl/>
        </w:rPr>
        <w:t>חולק סמכות ומשאבים עם המנהל הפונקציונלי. זה מייצג מצב של קונפליקט גבוה.</w:t>
      </w:r>
    </w:p>
    <w:p w:rsidR="00C91F30" w:rsidRPr="00480AAD" w:rsidRDefault="00C91F30" w:rsidP="00C91F30">
      <w:pPr>
        <w:contextualSpacing/>
        <w:rPr>
          <w:rFonts w:eastAsia="Calibri"/>
          <w:sz w:val="22"/>
          <w:szCs w:val="22"/>
          <w:rtl/>
        </w:rPr>
      </w:pPr>
    </w:p>
    <w:p w:rsidR="00C91F30" w:rsidRPr="00480AAD" w:rsidRDefault="00C91F30" w:rsidP="00C91F30">
      <w:pPr>
        <w:contextualSpacing/>
        <w:rPr>
          <w:rFonts w:eastAsia="Calibri"/>
          <w:sz w:val="22"/>
          <w:szCs w:val="22"/>
          <w:rtl/>
        </w:rPr>
      </w:pPr>
    </w:p>
    <w:p w:rsidR="00C91F30" w:rsidRPr="00480AAD" w:rsidRDefault="00C91F30" w:rsidP="00C91F30">
      <w:pPr>
        <w:contextualSpacing/>
        <w:rPr>
          <w:rFonts w:eastAsia="Calibri"/>
          <w:sz w:val="22"/>
          <w:szCs w:val="22"/>
        </w:rPr>
      </w:pPr>
    </w:p>
    <w:p w:rsidR="00361BDD" w:rsidRPr="000A785C" w:rsidRDefault="00361BDD" w:rsidP="00361BDD">
      <w:pPr>
        <w:rPr>
          <w:rFonts w:eastAsia="Calibri"/>
          <w:b/>
          <w:bCs/>
          <w:sz w:val="22"/>
          <w:szCs w:val="22"/>
          <w:rtl/>
        </w:rPr>
      </w:pPr>
      <w:r>
        <w:rPr>
          <w:rFonts w:eastAsia="Calibri" w:hint="cs"/>
          <w:b/>
          <w:bCs/>
          <w:sz w:val="22"/>
          <w:szCs w:val="22"/>
          <w:u w:val="single"/>
          <w:rtl/>
        </w:rPr>
        <w:t>מבנה ארגון פונקציונאלי</w:t>
      </w:r>
    </w:p>
    <w:p w:rsidR="00361BDD" w:rsidRDefault="00361BDD" w:rsidP="00361BDD">
      <w:pPr>
        <w:rPr>
          <w:rFonts w:ascii="Calibri" w:eastAsia="Calibri" w:hAnsi="Calibri" w:cs="Arial"/>
          <w:noProof/>
          <w:sz w:val="22"/>
          <w:szCs w:val="22"/>
          <w:rtl/>
        </w:rPr>
      </w:pPr>
    </w:p>
    <w:p w:rsidR="00361BDD" w:rsidRPr="000A785C" w:rsidRDefault="00361BDD" w:rsidP="00361BDD">
      <w:pPr>
        <w:rPr>
          <w:rFonts w:eastAsia="Calibri"/>
          <w:b/>
          <w:bCs/>
          <w:sz w:val="22"/>
          <w:szCs w:val="22"/>
          <w:rtl/>
        </w:rPr>
      </w:pPr>
      <w:r w:rsidRPr="00480AAD">
        <w:rPr>
          <w:rFonts w:ascii="Calibri" w:eastAsia="Calibri" w:hAnsi="Calibri" w:cs="Arial"/>
          <w:noProof/>
          <w:sz w:val="22"/>
          <w:szCs w:val="22"/>
        </w:rPr>
        <w:drawing>
          <wp:anchor distT="0" distB="0" distL="114300" distR="114300" simplePos="0" relativeHeight="251736064" behindDoc="0" locked="0" layoutInCell="1" allowOverlap="1" wp14:anchorId="64DDCF50" wp14:editId="2C67101F">
            <wp:simplePos x="0" y="0"/>
            <wp:positionH relativeFrom="margin">
              <wp:posOffset>1258184</wp:posOffset>
            </wp:positionH>
            <wp:positionV relativeFrom="paragraph">
              <wp:posOffset>241300</wp:posOffset>
            </wp:positionV>
            <wp:extent cx="3938905" cy="2416810"/>
            <wp:effectExtent l="0" t="0" r="4445" b="254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extLst>
                        <a:ext uri="{28A0092B-C50C-407E-A947-70E740481C1C}">
                          <a14:useLocalDpi xmlns:a14="http://schemas.microsoft.com/office/drawing/2010/main" val="0"/>
                        </a:ext>
                      </a:extLst>
                    </a:blip>
                    <a:srcRect t="15352"/>
                    <a:stretch/>
                  </pic:blipFill>
                  <pic:spPr bwMode="auto">
                    <a:xfrm>
                      <a:off x="0" y="0"/>
                      <a:ext cx="3938905" cy="2416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Calibri" w:hint="cs"/>
          <w:b/>
          <w:bCs/>
          <w:sz w:val="22"/>
          <w:szCs w:val="22"/>
          <w:u w:val="single"/>
          <w:rtl/>
        </w:rPr>
        <w:t>מבנה ארגון פרויקטאלי</w:t>
      </w:r>
    </w:p>
    <w:p w:rsidR="00C91F30" w:rsidRPr="00480AAD" w:rsidRDefault="00C91F30" w:rsidP="00C91F30">
      <w:pPr>
        <w:rPr>
          <w:rFonts w:eastAsia="Calibri"/>
          <w:sz w:val="22"/>
          <w:szCs w:val="22"/>
          <w:rtl/>
        </w:rPr>
      </w:pPr>
    </w:p>
    <w:p w:rsidR="00C91F30" w:rsidRPr="00480AAD" w:rsidRDefault="00C91F30" w:rsidP="00C91F30">
      <w:pPr>
        <w:rPr>
          <w:rFonts w:eastAsia="Calibri"/>
          <w:sz w:val="22"/>
          <w:szCs w:val="22"/>
          <w:rtl/>
        </w:rPr>
      </w:pPr>
    </w:p>
    <w:p w:rsidR="00C91F30" w:rsidRPr="00480AAD" w:rsidRDefault="00C91F30" w:rsidP="00C91F30">
      <w:pPr>
        <w:rPr>
          <w:rFonts w:eastAsia="Calibri"/>
          <w:sz w:val="22"/>
          <w:szCs w:val="22"/>
          <w:rtl/>
        </w:rPr>
      </w:pPr>
    </w:p>
    <w:p w:rsidR="00361BDD" w:rsidRDefault="00361BDD" w:rsidP="00C91F30">
      <w:pPr>
        <w:rPr>
          <w:rFonts w:eastAsia="Calibri"/>
          <w:b/>
          <w:bCs/>
          <w:sz w:val="22"/>
          <w:szCs w:val="22"/>
          <w:u w:val="single"/>
        </w:rPr>
      </w:pPr>
    </w:p>
    <w:p w:rsidR="00361BDD" w:rsidRDefault="00361BDD" w:rsidP="00C91F30">
      <w:pPr>
        <w:rPr>
          <w:rFonts w:eastAsia="Calibri"/>
          <w:b/>
          <w:bCs/>
          <w:sz w:val="22"/>
          <w:szCs w:val="22"/>
          <w:u w:val="single"/>
        </w:rPr>
      </w:pPr>
    </w:p>
    <w:p w:rsidR="00361BDD" w:rsidRDefault="00361BDD" w:rsidP="00C91F30">
      <w:pPr>
        <w:rPr>
          <w:rFonts w:eastAsia="Calibri"/>
          <w:b/>
          <w:bCs/>
          <w:sz w:val="22"/>
          <w:szCs w:val="22"/>
          <w:u w:val="single"/>
        </w:rPr>
      </w:pPr>
    </w:p>
    <w:p w:rsidR="00361BDD" w:rsidRDefault="00361BDD" w:rsidP="00C91F30">
      <w:pPr>
        <w:rPr>
          <w:rFonts w:eastAsia="Calibri"/>
          <w:b/>
          <w:bCs/>
          <w:sz w:val="22"/>
          <w:szCs w:val="22"/>
          <w:u w:val="single"/>
        </w:rPr>
      </w:pPr>
    </w:p>
    <w:p w:rsidR="00361BDD" w:rsidRDefault="00361BDD" w:rsidP="00C91F30">
      <w:pPr>
        <w:rPr>
          <w:rFonts w:eastAsia="Calibri"/>
          <w:b/>
          <w:bCs/>
          <w:sz w:val="22"/>
          <w:szCs w:val="22"/>
          <w:u w:val="single"/>
        </w:rPr>
      </w:pPr>
    </w:p>
    <w:p w:rsidR="00361BDD" w:rsidRDefault="00361BDD" w:rsidP="00C91F30">
      <w:pPr>
        <w:rPr>
          <w:rFonts w:eastAsia="Calibri"/>
          <w:b/>
          <w:bCs/>
          <w:sz w:val="22"/>
          <w:szCs w:val="22"/>
          <w:u w:val="single"/>
        </w:rPr>
      </w:pPr>
    </w:p>
    <w:p w:rsidR="00361BDD" w:rsidRDefault="00361BDD" w:rsidP="00C91F30">
      <w:pPr>
        <w:rPr>
          <w:rFonts w:eastAsia="Calibri"/>
          <w:b/>
          <w:bCs/>
          <w:sz w:val="22"/>
          <w:szCs w:val="22"/>
          <w:u w:val="single"/>
        </w:rPr>
      </w:pPr>
    </w:p>
    <w:p w:rsidR="00C91F30" w:rsidRPr="00480AAD" w:rsidRDefault="00C91F30" w:rsidP="00C91F30">
      <w:pPr>
        <w:rPr>
          <w:rFonts w:eastAsia="Calibri"/>
          <w:b/>
          <w:bCs/>
          <w:sz w:val="22"/>
          <w:szCs w:val="22"/>
          <w:u w:val="single"/>
          <w:rtl/>
        </w:rPr>
      </w:pPr>
      <w:r w:rsidRPr="00480AAD">
        <w:rPr>
          <w:rFonts w:eastAsia="Calibri"/>
          <w:b/>
          <w:bCs/>
          <w:sz w:val="22"/>
          <w:szCs w:val="22"/>
          <w:u w:val="single"/>
          <w:rtl/>
        </w:rPr>
        <w:t>יתרונות מול חסרונות למבנה הארגוני הפרויקטאלי</w:t>
      </w:r>
    </w:p>
    <w:tbl>
      <w:tblPr>
        <w:tblStyle w:val="a5"/>
        <w:tblW w:w="0" w:type="auto"/>
        <w:jc w:val="center"/>
        <w:tblLook w:val="0600" w:firstRow="0" w:lastRow="0" w:firstColumn="0" w:lastColumn="0" w:noHBand="1" w:noVBand="1"/>
      </w:tblPr>
      <w:tblGrid>
        <w:gridCol w:w="4033"/>
        <w:gridCol w:w="4014"/>
      </w:tblGrid>
      <w:tr w:rsidR="00361BDD" w:rsidRPr="00361BDD" w:rsidTr="00361BDD">
        <w:trPr>
          <w:trHeight w:val="60"/>
          <w:jc w:val="center"/>
        </w:trPr>
        <w:tc>
          <w:tcPr>
            <w:tcW w:w="0" w:type="auto"/>
            <w:shd w:val="clear" w:color="auto" w:fill="E7E6E6" w:themeFill="background2"/>
            <w:hideMark/>
          </w:tcPr>
          <w:p w:rsidR="00361BDD" w:rsidRPr="00361BDD" w:rsidRDefault="00361BDD" w:rsidP="00361BDD">
            <w:pPr>
              <w:spacing w:after="160" w:line="259" w:lineRule="auto"/>
              <w:jc w:val="center"/>
              <w:rPr>
                <w:rFonts w:eastAsia="Calibri"/>
                <w:sz w:val="22"/>
                <w:szCs w:val="22"/>
              </w:rPr>
            </w:pPr>
            <w:r w:rsidRPr="00361BDD">
              <w:rPr>
                <w:rFonts w:eastAsia="Calibri"/>
                <w:b/>
                <w:bCs/>
                <w:sz w:val="22"/>
                <w:szCs w:val="22"/>
                <w:rtl/>
              </w:rPr>
              <w:t>יתרונות</w:t>
            </w:r>
          </w:p>
        </w:tc>
        <w:tc>
          <w:tcPr>
            <w:tcW w:w="0" w:type="auto"/>
            <w:shd w:val="clear" w:color="auto" w:fill="E7E6E6" w:themeFill="background2"/>
            <w:hideMark/>
          </w:tcPr>
          <w:p w:rsidR="00361BDD" w:rsidRPr="00361BDD" w:rsidRDefault="00361BDD" w:rsidP="00361BDD">
            <w:pPr>
              <w:spacing w:after="160" w:line="259" w:lineRule="auto"/>
              <w:jc w:val="center"/>
              <w:rPr>
                <w:rFonts w:eastAsia="Calibri"/>
                <w:sz w:val="22"/>
                <w:szCs w:val="22"/>
                <w:rtl/>
              </w:rPr>
            </w:pPr>
            <w:r w:rsidRPr="00361BDD">
              <w:rPr>
                <w:rFonts w:eastAsia="Calibri"/>
                <w:b/>
                <w:bCs/>
                <w:sz w:val="22"/>
                <w:szCs w:val="22"/>
                <w:rtl/>
              </w:rPr>
              <w:t>חסרונות</w:t>
            </w:r>
          </w:p>
        </w:tc>
      </w:tr>
      <w:tr w:rsidR="00361BDD" w:rsidRPr="00361BDD" w:rsidTr="00361BDD">
        <w:trPr>
          <w:trHeight w:val="60"/>
          <w:jc w:val="center"/>
        </w:trPr>
        <w:tc>
          <w:tcPr>
            <w:tcW w:w="0" w:type="auto"/>
            <w:hideMark/>
          </w:tcPr>
          <w:p w:rsidR="00361BDD" w:rsidRPr="00361BDD" w:rsidRDefault="00361BDD" w:rsidP="00361BDD">
            <w:pPr>
              <w:spacing w:after="160" w:line="259" w:lineRule="auto"/>
              <w:jc w:val="center"/>
              <w:rPr>
                <w:rFonts w:eastAsia="Calibri"/>
                <w:sz w:val="22"/>
                <w:szCs w:val="22"/>
                <w:rtl/>
              </w:rPr>
            </w:pPr>
            <w:r w:rsidRPr="00361BDD">
              <w:rPr>
                <w:rFonts w:eastAsia="Calibri"/>
                <w:sz w:val="22"/>
                <w:szCs w:val="22"/>
                <w:rtl/>
              </w:rPr>
              <w:t>שליטה חזקה ע"י סמכות אחת בפרויקט</w:t>
            </w:r>
          </w:p>
        </w:tc>
        <w:tc>
          <w:tcPr>
            <w:tcW w:w="0" w:type="auto"/>
            <w:hideMark/>
          </w:tcPr>
          <w:p w:rsidR="00361BDD" w:rsidRPr="00361BDD" w:rsidRDefault="00361BDD" w:rsidP="00361BDD">
            <w:pPr>
              <w:spacing w:after="160" w:line="259" w:lineRule="auto"/>
              <w:jc w:val="center"/>
              <w:rPr>
                <w:rFonts w:eastAsia="Calibri"/>
                <w:sz w:val="22"/>
                <w:szCs w:val="22"/>
                <w:rtl/>
              </w:rPr>
            </w:pPr>
            <w:r w:rsidRPr="00361BDD">
              <w:rPr>
                <w:rFonts w:eastAsia="Calibri"/>
                <w:sz w:val="22"/>
                <w:szCs w:val="22"/>
                <w:rtl/>
              </w:rPr>
              <w:t>שימוש לא יעיל במשאבים</w:t>
            </w:r>
          </w:p>
        </w:tc>
      </w:tr>
      <w:tr w:rsidR="00361BDD" w:rsidRPr="00361BDD" w:rsidTr="00361BDD">
        <w:trPr>
          <w:trHeight w:val="60"/>
          <w:jc w:val="center"/>
        </w:trPr>
        <w:tc>
          <w:tcPr>
            <w:tcW w:w="0" w:type="auto"/>
            <w:hideMark/>
          </w:tcPr>
          <w:p w:rsidR="00361BDD" w:rsidRPr="00361BDD" w:rsidRDefault="00361BDD" w:rsidP="00361BDD">
            <w:pPr>
              <w:spacing w:after="160" w:line="259" w:lineRule="auto"/>
              <w:jc w:val="center"/>
              <w:rPr>
                <w:rFonts w:eastAsia="Calibri"/>
                <w:sz w:val="22"/>
                <w:szCs w:val="22"/>
                <w:rtl/>
              </w:rPr>
            </w:pPr>
            <w:r w:rsidRPr="00361BDD">
              <w:rPr>
                <w:rFonts w:eastAsia="Calibri"/>
                <w:sz w:val="22"/>
                <w:szCs w:val="22"/>
                <w:rtl/>
              </w:rPr>
              <w:t>תגובה מהירה</w:t>
            </w:r>
          </w:p>
        </w:tc>
        <w:tc>
          <w:tcPr>
            <w:tcW w:w="0" w:type="auto"/>
            <w:hideMark/>
          </w:tcPr>
          <w:p w:rsidR="00361BDD" w:rsidRPr="00361BDD" w:rsidRDefault="00361BDD" w:rsidP="00361BDD">
            <w:pPr>
              <w:spacing w:after="160" w:line="259" w:lineRule="auto"/>
              <w:jc w:val="center"/>
              <w:rPr>
                <w:rFonts w:eastAsia="Calibri"/>
                <w:sz w:val="22"/>
                <w:szCs w:val="22"/>
                <w:rtl/>
              </w:rPr>
            </w:pPr>
            <w:r w:rsidRPr="00361BDD">
              <w:rPr>
                <w:rFonts w:eastAsia="Calibri"/>
                <w:sz w:val="22"/>
                <w:szCs w:val="22"/>
                <w:rtl/>
              </w:rPr>
              <w:t>לא תומך בשימור הידע לעסקים עתידיים</w:t>
            </w:r>
          </w:p>
        </w:tc>
      </w:tr>
      <w:tr w:rsidR="00361BDD" w:rsidRPr="00361BDD" w:rsidTr="00361BDD">
        <w:trPr>
          <w:trHeight w:val="60"/>
          <w:jc w:val="center"/>
        </w:trPr>
        <w:tc>
          <w:tcPr>
            <w:tcW w:w="0" w:type="auto"/>
            <w:hideMark/>
          </w:tcPr>
          <w:p w:rsidR="00361BDD" w:rsidRPr="00361BDD" w:rsidRDefault="00361BDD" w:rsidP="00361BDD">
            <w:pPr>
              <w:spacing w:after="160" w:line="259" w:lineRule="auto"/>
              <w:jc w:val="center"/>
              <w:rPr>
                <w:rFonts w:eastAsia="Calibri"/>
                <w:sz w:val="22"/>
                <w:szCs w:val="22"/>
                <w:rtl/>
              </w:rPr>
            </w:pPr>
            <w:r w:rsidRPr="00361BDD">
              <w:rPr>
                <w:rFonts w:eastAsia="Calibri"/>
                <w:sz w:val="22"/>
                <w:szCs w:val="22"/>
                <w:rtl/>
              </w:rPr>
              <w:t>מעודדת ביצועים, לוחות זמנים ועלויות חליפיות.</w:t>
            </w:r>
          </w:p>
        </w:tc>
        <w:tc>
          <w:tcPr>
            <w:tcW w:w="0" w:type="auto"/>
            <w:hideMark/>
          </w:tcPr>
          <w:p w:rsidR="00361BDD" w:rsidRPr="00361BDD" w:rsidRDefault="00361BDD" w:rsidP="00361BDD">
            <w:pPr>
              <w:spacing w:after="160" w:line="259" w:lineRule="auto"/>
              <w:jc w:val="center"/>
              <w:rPr>
                <w:rFonts w:eastAsia="Calibri"/>
                <w:sz w:val="22"/>
                <w:szCs w:val="22"/>
                <w:rtl/>
              </w:rPr>
            </w:pPr>
            <w:r w:rsidRPr="00361BDD">
              <w:rPr>
                <w:rFonts w:eastAsia="Calibri"/>
                <w:sz w:val="22"/>
                <w:szCs w:val="22"/>
                <w:rtl/>
              </w:rPr>
              <w:t>פחות הזדמנויות עבור שיתוף טכני בין פרויקטים</w:t>
            </w:r>
          </w:p>
        </w:tc>
      </w:tr>
      <w:tr w:rsidR="00361BDD" w:rsidRPr="00361BDD" w:rsidTr="00361BDD">
        <w:trPr>
          <w:trHeight w:val="60"/>
          <w:jc w:val="center"/>
        </w:trPr>
        <w:tc>
          <w:tcPr>
            <w:tcW w:w="0" w:type="auto"/>
            <w:hideMark/>
          </w:tcPr>
          <w:p w:rsidR="00361BDD" w:rsidRPr="00361BDD" w:rsidRDefault="00361BDD" w:rsidP="00361BDD">
            <w:pPr>
              <w:spacing w:after="160" w:line="259" w:lineRule="auto"/>
              <w:jc w:val="center"/>
              <w:rPr>
                <w:rFonts w:eastAsia="Calibri"/>
                <w:sz w:val="22"/>
                <w:szCs w:val="22"/>
                <w:rtl/>
              </w:rPr>
            </w:pPr>
            <w:r w:rsidRPr="00361BDD">
              <w:rPr>
                <w:rFonts w:eastAsia="Calibri"/>
                <w:sz w:val="22"/>
                <w:szCs w:val="22"/>
                <w:rtl/>
              </w:rPr>
              <w:t>נאמנות אישית לפרויקט</w:t>
            </w:r>
          </w:p>
        </w:tc>
        <w:tc>
          <w:tcPr>
            <w:tcW w:w="0" w:type="auto"/>
            <w:hideMark/>
          </w:tcPr>
          <w:p w:rsidR="00361BDD" w:rsidRPr="00361BDD" w:rsidRDefault="00361BDD" w:rsidP="00361BDD">
            <w:pPr>
              <w:spacing w:after="160" w:line="259" w:lineRule="auto"/>
              <w:jc w:val="center"/>
              <w:rPr>
                <w:rFonts w:eastAsia="Calibri"/>
                <w:sz w:val="22"/>
                <w:szCs w:val="22"/>
                <w:rtl/>
              </w:rPr>
            </w:pPr>
            <w:r w:rsidRPr="00361BDD">
              <w:rPr>
                <w:rFonts w:eastAsia="Calibri"/>
                <w:sz w:val="22"/>
                <w:szCs w:val="22"/>
                <w:rtl/>
              </w:rPr>
              <w:t>אפשרות להמשכיות מינימלית בקריירה</w:t>
            </w:r>
          </w:p>
        </w:tc>
      </w:tr>
      <w:tr w:rsidR="00361BDD" w:rsidRPr="00361BDD" w:rsidTr="00361BDD">
        <w:trPr>
          <w:trHeight w:val="60"/>
          <w:jc w:val="center"/>
        </w:trPr>
        <w:tc>
          <w:tcPr>
            <w:tcW w:w="0" w:type="auto"/>
            <w:hideMark/>
          </w:tcPr>
          <w:p w:rsidR="00361BDD" w:rsidRPr="00361BDD" w:rsidRDefault="00361BDD" w:rsidP="00361BDD">
            <w:pPr>
              <w:spacing w:after="160" w:line="259" w:lineRule="auto"/>
              <w:jc w:val="center"/>
              <w:rPr>
                <w:rFonts w:eastAsia="Calibri"/>
                <w:sz w:val="22"/>
                <w:szCs w:val="22"/>
                <w:rtl/>
              </w:rPr>
            </w:pPr>
            <w:r w:rsidRPr="00361BDD">
              <w:rPr>
                <w:rFonts w:eastAsia="Calibri"/>
                <w:sz w:val="22"/>
                <w:szCs w:val="22"/>
                <w:rtl/>
              </w:rPr>
              <w:t>מתממשק טוב עם יחידות ולקוחות חיצוניים</w:t>
            </w:r>
          </w:p>
        </w:tc>
        <w:tc>
          <w:tcPr>
            <w:tcW w:w="0" w:type="auto"/>
            <w:hideMark/>
          </w:tcPr>
          <w:p w:rsidR="00361BDD" w:rsidRPr="00361BDD" w:rsidRDefault="00361BDD" w:rsidP="00361BDD">
            <w:pPr>
              <w:spacing w:after="160" w:line="259" w:lineRule="auto"/>
              <w:jc w:val="center"/>
              <w:rPr>
                <w:rFonts w:eastAsia="Calibri"/>
                <w:sz w:val="22"/>
                <w:szCs w:val="22"/>
                <w:rtl/>
              </w:rPr>
            </w:pPr>
            <w:r w:rsidRPr="00361BDD">
              <w:rPr>
                <w:rFonts w:eastAsia="Calibri"/>
                <w:sz w:val="22"/>
                <w:szCs w:val="22"/>
                <w:rtl/>
              </w:rPr>
              <w:t>קושי באיזון עומס העבודה בין פרויקטים</w:t>
            </w:r>
          </w:p>
        </w:tc>
      </w:tr>
    </w:tbl>
    <w:p w:rsidR="00C91F30" w:rsidRPr="00361BDD" w:rsidRDefault="00C91F30" w:rsidP="007D27AC">
      <w:pPr>
        <w:rPr>
          <w:rFonts w:eastAsia="Calibri"/>
          <w:sz w:val="22"/>
          <w:szCs w:val="22"/>
          <w:rtl/>
        </w:rPr>
      </w:pPr>
    </w:p>
    <w:p w:rsidR="00361BDD" w:rsidRDefault="00361BDD">
      <w:pPr>
        <w:bidi w:val="0"/>
        <w:rPr>
          <w:rFonts w:eastAsia="Calibri"/>
          <w:b/>
          <w:bCs/>
          <w:sz w:val="22"/>
          <w:szCs w:val="22"/>
          <w:u w:val="single"/>
          <w:rtl/>
        </w:rPr>
      </w:pPr>
      <w:r>
        <w:rPr>
          <w:rFonts w:eastAsia="Calibri"/>
          <w:b/>
          <w:bCs/>
          <w:sz w:val="22"/>
          <w:szCs w:val="22"/>
          <w:u w:val="single"/>
          <w:rtl/>
        </w:rPr>
        <w:br w:type="page"/>
      </w:r>
    </w:p>
    <w:p w:rsidR="00C91F30" w:rsidRDefault="00361BDD" w:rsidP="00361BDD">
      <w:pPr>
        <w:rPr>
          <w:rFonts w:eastAsia="Calibri"/>
          <w:sz w:val="22"/>
          <w:szCs w:val="22"/>
          <w:rtl/>
        </w:rPr>
      </w:pPr>
      <w:r w:rsidRPr="00480AAD">
        <w:rPr>
          <w:rFonts w:ascii="Calibri" w:eastAsia="Calibri" w:hAnsi="Calibri" w:cs="Arial"/>
          <w:noProof/>
          <w:sz w:val="22"/>
          <w:szCs w:val="22"/>
        </w:rPr>
        <w:drawing>
          <wp:anchor distT="0" distB="0" distL="114300" distR="114300" simplePos="0" relativeHeight="251738112" behindDoc="0" locked="0" layoutInCell="1" allowOverlap="1" wp14:anchorId="430FE5F1" wp14:editId="53F528FD">
            <wp:simplePos x="0" y="0"/>
            <wp:positionH relativeFrom="margin">
              <wp:posOffset>2021205</wp:posOffset>
            </wp:positionH>
            <wp:positionV relativeFrom="paragraph">
              <wp:posOffset>198755</wp:posOffset>
            </wp:positionV>
            <wp:extent cx="3268345" cy="2139950"/>
            <wp:effectExtent l="0" t="0" r="8255"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print">
                      <a:extLst>
                        <a:ext uri="{28A0092B-C50C-407E-A947-70E740481C1C}">
                          <a14:useLocalDpi xmlns:a14="http://schemas.microsoft.com/office/drawing/2010/main" val="0"/>
                        </a:ext>
                      </a:extLst>
                    </a:blip>
                    <a:srcRect t="13619"/>
                    <a:stretch/>
                  </pic:blipFill>
                  <pic:spPr bwMode="auto">
                    <a:xfrm>
                      <a:off x="0" y="0"/>
                      <a:ext cx="3268345" cy="213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Calibri" w:hint="cs"/>
          <w:b/>
          <w:bCs/>
          <w:sz w:val="22"/>
          <w:szCs w:val="22"/>
          <w:u w:val="single"/>
          <w:rtl/>
        </w:rPr>
        <w:t>מבנה ארגון מטריציוני</w:t>
      </w:r>
    </w:p>
    <w:p w:rsidR="00361BDD" w:rsidRDefault="00361BDD" w:rsidP="00361BDD">
      <w:pPr>
        <w:rPr>
          <w:rFonts w:eastAsia="Calibri"/>
          <w:sz w:val="22"/>
          <w:szCs w:val="22"/>
          <w:rtl/>
        </w:rPr>
      </w:pPr>
    </w:p>
    <w:p w:rsidR="00361BDD" w:rsidRDefault="00361BDD" w:rsidP="00361BDD">
      <w:pPr>
        <w:rPr>
          <w:rFonts w:eastAsia="Calibri"/>
          <w:sz w:val="22"/>
          <w:szCs w:val="22"/>
          <w:rtl/>
        </w:rPr>
      </w:pPr>
    </w:p>
    <w:p w:rsidR="00361BDD" w:rsidRDefault="00361BDD" w:rsidP="00361BDD">
      <w:pPr>
        <w:rPr>
          <w:rFonts w:eastAsia="Calibri"/>
          <w:sz w:val="22"/>
          <w:szCs w:val="22"/>
          <w:rtl/>
        </w:rPr>
      </w:pPr>
    </w:p>
    <w:p w:rsidR="00361BDD" w:rsidRDefault="00361BDD" w:rsidP="00361BDD">
      <w:pPr>
        <w:rPr>
          <w:rFonts w:eastAsia="Calibri"/>
          <w:sz w:val="22"/>
          <w:szCs w:val="22"/>
          <w:rtl/>
        </w:rPr>
      </w:pPr>
    </w:p>
    <w:p w:rsidR="00361BDD" w:rsidRDefault="00361BDD" w:rsidP="00361BDD">
      <w:pPr>
        <w:rPr>
          <w:rFonts w:eastAsia="Calibri"/>
          <w:sz w:val="22"/>
          <w:szCs w:val="22"/>
          <w:rtl/>
        </w:rPr>
      </w:pPr>
    </w:p>
    <w:p w:rsidR="00361BDD" w:rsidRDefault="00361BDD" w:rsidP="00361BDD">
      <w:pPr>
        <w:rPr>
          <w:rFonts w:eastAsia="Calibri"/>
          <w:sz w:val="22"/>
          <w:szCs w:val="22"/>
          <w:rtl/>
        </w:rPr>
      </w:pPr>
    </w:p>
    <w:p w:rsidR="00361BDD" w:rsidRDefault="00361BDD" w:rsidP="00361BDD">
      <w:pPr>
        <w:rPr>
          <w:rFonts w:eastAsia="Calibri"/>
          <w:sz w:val="22"/>
          <w:szCs w:val="22"/>
          <w:rtl/>
        </w:rPr>
      </w:pPr>
    </w:p>
    <w:p w:rsidR="00361BDD" w:rsidRDefault="00361BDD" w:rsidP="00361BDD">
      <w:pPr>
        <w:rPr>
          <w:rFonts w:eastAsia="Calibri"/>
          <w:sz w:val="22"/>
          <w:szCs w:val="22"/>
          <w:rtl/>
        </w:rPr>
      </w:pPr>
    </w:p>
    <w:p w:rsidR="00361BDD" w:rsidRPr="00480AAD" w:rsidRDefault="00361BDD" w:rsidP="00361BDD">
      <w:pPr>
        <w:rPr>
          <w:rFonts w:eastAsia="Calibri"/>
          <w:sz w:val="22"/>
          <w:szCs w:val="22"/>
          <w:rtl/>
        </w:rPr>
      </w:pPr>
    </w:p>
    <w:tbl>
      <w:tblPr>
        <w:tblStyle w:val="a5"/>
        <w:tblW w:w="0" w:type="auto"/>
        <w:jc w:val="center"/>
        <w:tblLook w:val="0600" w:firstRow="0" w:lastRow="0" w:firstColumn="0" w:lastColumn="0" w:noHBand="1" w:noVBand="1"/>
      </w:tblPr>
      <w:tblGrid>
        <w:gridCol w:w="4459"/>
        <w:gridCol w:w="3837"/>
      </w:tblGrid>
      <w:tr w:rsidR="00361BDD" w:rsidRPr="00361BDD" w:rsidTr="00361BDD">
        <w:trPr>
          <w:trHeight w:val="60"/>
          <w:jc w:val="center"/>
        </w:trPr>
        <w:tc>
          <w:tcPr>
            <w:tcW w:w="0" w:type="auto"/>
            <w:hideMark/>
          </w:tcPr>
          <w:p w:rsidR="00361BDD" w:rsidRPr="00361BDD" w:rsidRDefault="00361BDD" w:rsidP="00361BDD">
            <w:pPr>
              <w:spacing w:after="160" w:line="259" w:lineRule="auto"/>
              <w:jc w:val="center"/>
              <w:rPr>
                <w:rFonts w:eastAsia="Calibri"/>
                <w:sz w:val="22"/>
                <w:szCs w:val="22"/>
              </w:rPr>
            </w:pPr>
            <w:r w:rsidRPr="00361BDD">
              <w:rPr>
                <w:rFonts w:eastAsia="Calibri"/>
                <w:b/>
                <w:bCs/>
                <w:sz w:val="22"/>
                <w:szCs w:val="22"/>
                <w:rtl/>
              </w:rPr>
              <w:t>יתרונות</w:t>
            </w:r>
          </w:p>
        </w:tc>
        <w:tc>
          <w:tcPr>
            <w:tcW w:w="0" w:type="auto"/>
            <w:hideMark/>
          </w:tcPr>
          <w:p w:rsidR="00361BDD" w:rsidRPr="00361BDD" w:rsidRDefault="00361BDD" w:rsidP="00361BDD">
            <w:pPr>
              <w:spacing w:after="160" w:line="259" w:lineRule="auto"/>
              <w:jc w:val="center"/>
              <w:rPr>
                <w:rFonts w:eastAsia="Calibri"/>
                <w:sz w:val="22"/>
                <w:szCs w:val="22"/>
                <w:rtl/>
              </w:rPr>
            </w:pPr>
            <w:r w:rsidRPr="00361BDD">
              <w:rPr>
                <w:rFonts w:eastAsia="Calibri"/>
                <w:b/>
                <w:bCs/>
                <w:sz w:val="22"/>
                <w:szCs w:val="22"/>
                <w:rtl/>
              </w:rPr>
              <w:t>חסרונות</w:t>
            </w:r>
          </w:p>
        </w:tc>
      </w:tr>
      <w:tr w:rsidR="00361BDD" w:rsidRPr="00361BDD" w:rsidTr="00361BDD">
        <w:trPr>
          <w:trHeight w:val="60"/>
          <w:jc w:val="center"/>
        </w:trPr>
        <w:tc>
          <w:tcPr>
            <w:tcW w:w="0" w:type="auto"/>
            <w:hideMark/>
          </w:tcPr>
          <w:p w:rsidR="00361BDD" w:rsidRPr="00361BDD" w:rsidRDefault="00361BDD" w:rsidP="00361BDD">
            <w:pPr>
              <w:spacing w:after="160" w:line="259" w:lineRule="auto"/>
              <w:jc w:val="center"/>
              <w:rPr>
                <w:rFonts w:eastAsia="Calibri"/>
                <w:sz w:val="22"/>
                <w:szCs w:val="22"/>
                <w:rtl/>
              </w:rPr>
            </w:pPr>
            <w:r w:rsidRPr="00361BDD">
              <w:rPr>
                <w:rFonts w:eastAsia="Calibri"/>
                <w:sz w:val="22"/>
                <w:szCs w:val="22"/>
                <w:rtl/>
              </w:rPr>
              <w:t>ניצול טוב יותר של משאבים - המנהל הפונקציונלי מקצה את המשאבים</w:t>
            </w:r>
          </w:p>
        </w:tc>
        <w:tc>
          <w:tcPr>
            <w:tcW w:w="0" w:type="auto"/>
            <w:hideMark/>
          </w:tcPr>
          <w:p w:rsidR="00361BDD" w:rsidRPr="00361BDD" w:rsidRDefault="00361BDD" w:rsidP="00361BDD">
            <w:pPr>
              <w:spacing w:after="160" w:line="259" w:lineRule="auto"/>
              <w:jc w:val="center"/>
              <w:rPr>
                <w:rFonts w:eastAsia="Calibri"/>
                <w:sz w:val="22"/>
                <w:szCs w:val="22"/>
                <w:rtl/>
              </w:rPr>
            </w:pPr>
            <w:r w:rsidRPr="00361BDD">
              <w:rPr>
                <w:rFonts w:eastAsia="Calibri"/>
                <w:sz w:val="22"/>
                <w:szCs w:val="22"/>
                <w:rtl/>
              </w:rPr>
              <w:t>מטרות סותרות של מנהלי פרויקטים ומנהלי הפונקציונליים</w:t>
            </w:r>
          </w:p>
        </w:tc>
      </w:tr>
      <w:tr w:rsidR="00361BDD" w:rsidRPr="00361BDD" w:rsidTr="00361BDD">
        <w:trPr>
          <w:trHeight w:val="60"/>
          <w:jc w:val="center"/>
        </w:trPr>
        <w:tc>
          <w:tcPr>
            <w:tcW w:w="0" w:type="auto"/>
            <w:hideMark/>
          </w:tcPr>
          <w:p w:rsidR="00361BDD" w:rsidRPr="00361BDD" w:rsidRDefault="00361BDD" w:rsidP="00361BDD">
            <w:pPr>
              <w:spacing w:after="160" w:line="259" w:lineRule="auto"/>
              <w:jc w:val="center"/>
              <w:rPr>
                <w:rFonts w:eastAsia="Calibri"/>
                <w:sz w:val="22"/>
                <w:szCs w:val="22"/>
                <w:rtl/>
              </w:rPr>
            </w:pPr>
            <w:r w:rsidRPr="00361BDD">
              <w:rPr>
                <w:rFonts w:eastAsia="Calibri"/>
                <w:sz w:val="22"/>
                <w:szCs w:val="22"/>
                <w:rtl/>
              </w:rPr>
              <w:t>הטכנולוגיה העדכנית והמתקדמת - הידע נשמר ברמה הביצועית</w:t>
            </w:r>
          </w:p>
        </w:tc>
        <w:tc>
          <w:tcPr>
            <w:tcW w:w="0" w:type="auto"/>
            <w:hideMark/>
          </w:tcPr>
          <w:p w:rsidR="00361BDD" w:rsidRPr="00361BDD" w:rsidRDefault="00361BDD" w:rsidP="00361BDD">
            <w:pPr>
              <w:spacing w:after="160" w:line="259" w:lineRule="auto"/>
              <w:jc w:val="center"/>
              <w:rPr>
                <w:rFonts w:eastAsia="Calibri"/>
                <w:sz w:val="22"/>
                <w:szCs w:val="22"/>
                <w:rtl/>
              </w:rPr>
            </w:pPr>
            <w:r w:rsidRPr="00361BDD">
              <w:rPr>
                <w:rFonts w:eastAsia="Calibri"/>
                <w:sz w:val="22"/>
                <w:szCs w:val="22"/>
                <w:rtl/>
              </w:rPr>
              <w:t>מנהל הפרויקט חסר ידע טכני</w:t>
            </w:r>
          </w:p>
        </w:tc>
      </w:tr>
      <w:tr w:rsidR="00361BDD" w:rsidRPr="00361BDD" w:rsidTr="00361BDD">
        <w:trPr>
          <w:trHeight w:val="60"/>
          <w:jc w:val="center"/>
        </w:trPr>
        <w:tc>
          <w:tcPr>
            <w:tcW w:w="0" w:type="auto"/>
            <w:hideMark/>
          </w:tcPr>
          <w:p w:rsidR="00361BDD" w:rsidRPr="00361BDD" w:rsidRDefault="00361BDD" w:rsidP="00361BDD">
            <w:pPr>
              <w:spacing w:after="160" w:line="259" w:lineRule="auto"/>
              <w:jc w:val="center"/>
              <w:rPr>
                <w:rFonts w:eastAsia="Calibri"/>
                <w:sz w:val="22"/>
                <w:szCs w:val="22"/>
                <w:rtl/>
              </w:rPr>
            </w:pPr>
            <w:r w:rsidRPr="00361BDD">
              <w:rPr>
                <w:rFonts w:eastAsia="Calibri"/>
                <w:sz w:val="22"/>
                <w:szCs w:val="22"/>
                <w:rtl/>
              </w:rPr>
              <w:t>מותאם לסביבה משתנה</w:t>
            </w:r>
          </w:p>
        </w:tc>
        <w:tc>
          <w:tcPr>
            <w:tcW w:w="0" w:type="auto"/>
            <w:hideMark/>
          </w:tcPr>
          <w:p w:rsidR="00361BDD" w:rsidRPr="00361BDD" w:rsidRDefault="00361BDD" w:rsidP="00361BDD">
            <w:pPr>
              <w:spacing w:after="160" w:line="259" w:lineRule="auto"/>
              <w:jc w:val="center"/>
              <w:rPr>
                <w:rFonts w:eastAsia="Calibri"/>
                <w:sz w:val="22"/>
                <w:szCs w:val="22"/>
                <w:rtl/>
              </w:rPr>
            </w:pPr>
            <w:r w:rsidRPr="00361BDD">
              <w:rPr>
                <w:rFonts w:eastAsia="Calibri"/>
                <w:sz w:val="22"/>
                <w:szCs w:val="22"/>
                <w:rtl/>
              </w:rPr>
              <w:t>סמכות – "שני מנהלים"</w:t>
            </w:r>
          </w:p>
        </w:tc>
      </w:tr>
      <w:tr w:rsidR="00361BDD" w:rsidRPr="00361BDD" w:rsidTr="00361BDD">
        <w:trPr>
          <w:trHeight w:val="60"/>
          <w:jc w:val="center"/>
        </w:trPr>
        <w:tc>
          <w:tcPr>
            <w:tcW w:w="0" w:type="auto"/>
            <w:hideMark/>
          </w:tcPr>
          <w:p w:rsidR="00361BDD" w:rsidRPr="00361BDD" w:rsidRDefault="00361BDD" w:rsidP="00361BDD">
            <w:pPr>
              <w:spacing w:after="160" w:line="259" w:lineRule="auto"/>
              <w:jc w:val="center"/>
              <w:rPr>
                <w:rFonts w:eastAsia="Calibri"/>
                <w:sz w:val="22"/>
                <w:szCs w:val="22"/>
                <w:rtl/>
              </w:rPr>
            </w:pPr>
          </w:p>
        </w:tc>
        <w:tc>
          <w:tcPr>
            <w:tcW w:w="0" w:type="auto"/>
            <w:hideMark/>
          </w:tcPr>
          <w:p w:rsidR="00361BDD" w:rsidRPr="00361BDD" w:rsidRDefault="00361BDD" w:rsidP="00361BDD">
            <w:pPr>
              <w:spacing w:after="160" w:line="259" w:lineRule="auto"/>
              <w:jc w:val="center"/>
              <w:rPr>
                <w:rFonts w:eastAsia="Calibri"/>
                <w:sz w:val="22"/>
                <w:szCs w:val="22"/>
              </w:rPr>
            </w:pPr>
            <w:r w:rsidRPr="00361BDD">
              <w:rPr>
                <w:rFonts w:eastAsia="Calibri"/>
                <w:sz w:val="22"/>
                <w:szCs w:val="22"/>
                <w:rtl/>
              </w:rPr>
              <w:t>תקשורת – נדרש דיווח כפול</w:t>
            </w:r>
          </w:p>
        </w:tc>
      </w:tr>
    </w:tbl>
    <w:p w:rsidR="00361BDD" w:rsidRDefault="00361BDD" w:rsidP="007D27AC">
      <w:pPr>
        <w:rPr>
          <w:rFonts w:ascii="Calibri" w:eastAsia="Calibri" w:hAnsi="Calibri" w:cs="Arial"/>
          <w:noProof/>
          <w:sz w:val="22"/>
          <w:szCs w:val="22"/>
        </w:rPr>
      </w:pPr>
    </w:p>
    <w:p w:rsidR="00C91F30" w:rsidRPr="00480AAD" w:rsidRDefault="00C91F30" w:rsidP="007D27AC">
      <w:pPr>
        <w:rPr>
          <w:rFonts w:eastAsia="Calibri"/>
          <w:b/>
          <w:bCs/>
          <w:sz w:val="22"/>
          <w:szCs w:val="22"/>
          <w:u w:val="single"/>
          <w:rtl/>
        </w:rPr>
      </w:pPr>
      <w:r w:rsidRPr="00480AAD">
        <w:rPr>
          <w:rFonts w:eastAsia="Calibri"/>
          <w:b/>
          <w:bCs/>
          <w:sz w:val="22"/>
          <w:szCs w:val="22"/>
          <w:u w:val="single"/>
          <w:rtl/>
        </w:rPr>
        <w:t>מנהל פונקציונלי בארגון מטריציוני</w:t>
      </w:r>
    </w:p>
    <w:p w:rsidR="00C91F30" w:rsidRPr="00480AAD" w:rsidRDefault="00C91F30" w:rsidP="00C91F30">
      <w:pPr>
        <w:rPr>
          <w:rFonts w:eastAsia="Calibri"/>
          <w:b/>
          <w:bCs/>
          <w:sz w:val="22"/>
          <w:szCs w:val="22"/>
          <w:rtl/>
        </w:rPr>
      </w:pPr>
      <w:r w:rsidRPr="00480AAD">
        <w:rPr>
          <w:rFonts w:eastAsia="Calibri" w:hint="cs"/>
          <w:b/>
          <w:bCs/>
          <w:sz w:val="22"/>
          <w:szCs w:val="22"/>
          <w:rtl/>
        </w:rPr>
        <w:t>תחומי אחריות:</w:t>
      </w:r>
    </w:p>
    <w:p w:rsidR="00361BDD" w:rsidRDefault="00361BDD" w:rsidP="00176EE1">
      <w:pPr>
        <w:numPr>
          <w:ilvl w:val="0"/>
          <w:numId w:val="47"/>
        </w:numPr>
        <w:contextualSpacing/>
        <w:jc w:val="both"/>
        <w:rPr>
          <w:rFonts w:eastAsia="Calibri"/>
          <w:sz w:val="22"/>
          <w:szCs w:val="22"/>
          <w:rtl/>
        </w:rPr>
        <w:sectPr w:rsidR="00361BDD"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numPr>
          <w:ilvl w:val="0"/>
          <w:numId w:val="47"/>
        </w:numPr>
        <w:contextualSpacing/>
        <w:rPr>
          <w:rFonts w:eastAsia="Calibri"/>
          <w:sz w:val="22"/>
          <w:szCs w:val="22"/>
        </w:rPr>
      </w:pPr>
      <w:r w:rsidRPr="00480AAD">
        <w:rPr>
          <w:rFonts w:eastAsia="Calibri" w:hint="cs"/>
          <w:sz w:val="22"/>
          <w:szCs w:val="22"/>
          <w:rtl/>
        </w:rPr>
        <w:t>זיכרון ארגוני</w:t>
      </w:r>
    </w:p>
    <w:p w:rsidR="00C91F30" w:rsidRPr="00480AAD" w:rsidRDefault="00C91F30" w:rsidP="00176EE1">
      <w:pPr>
        <w:numPr>
          <w:ilvl w:val="0"/>
          <w:numId w:val="47"/>
        </w:numPr>
        <w:contextualSpacing/>
        <w:rPr>
          <w:rFonts w:eastAsia="Calibri"/>
          <w:sz w:val="22"/>
          <w:szCs w:val="22"/>
        </w:rPr>
      </w:pPr>
      <w:r w:rsidRPr="00480AAD">
        <w:rPr>
          <w:rFonts w:eastAsia="Calibri"/>
          <w:sz w:val="22"/>
          <w:szCs w:val="22"/>
          <w:rtl/>
        </w:rPr>
        <w:t>פיתוח מצוינות טכנית</w:t>
      </w:r>
    </w:p>
    <w:p w:rsidR="00C91F30" w:rsidRPr="00480AAD" w:rsidRDefault="00C91F30" w:rsidP="00176EE1">
      <w:pPr>
        <w:numPr>
          <w:ilvl w:val="0"/>
          <w:numId w:val="47"/>
        </w:numPr>
        <w:contextualSpacing/>
        <w:rPr>
          <w:rFonts w:eastAsia="Calibri"/>
          <w:sz w:val="22"/>
          <w:szCs w:val="22"/>
        </w:rPr>
      </w:pPr>
      <w:r w:rsidRPr="00480AAD">
        <w:rPr>
          <w:rFonts w:eastAsia="Calibri"/>
          <w:sz w:val="22"/>
          <w:szCs w:val="22"/>
          <w:rtl/>
        </w:rPr>
        <w:t>שימוש יעיל במשאבי המחלקה</w:t>
      </w:r>
    </w:p>
    <w:p w:rsidR="00C91F30" w:rsidRPr="00480AAD" w:rsidRDefault="00C91F30" w:rsidP="00176EE1">
      <w:pPr>
        <w:numPr>
          <w:ilvl w:val="0"/>
          <w:numId w:val="47"/>
        </w:numPr>
        <w:contextualSpacing/>
        <w:rPr>
          <w:rFonts w:eastAsia="Calibri"/>
          <w:sz w:val="22"/>
          <w:szCs w:val="22"/>
        </w:rPr>
      </w:pPr>
      <w:r w:rsidRPr="00480AAD">
        <w:rPr>
          <w:rFonts w:eastAsia="Calibri"/>
          <w:sz w:val="22"/>
          <w:szCs w:val="22"/>
          <w:rtl/>
        </w:rPr>
        <w:t>ניהול כוח אדם</w:t>
      </w:r>
    </w:p>
    <w:p w:rsidR="00C91F30" w:rsidRPr="00480AAD" w:rsidRDefault="00C91F30" w:rsidP="00176EE1">
      <w:pPr>
        <w:numPr>
          <w:ilvl w:val="0"/>
          <w:numId w:val="47"/>
        </w:numPr>
        <w:contextualSpacing/>
        <w:rPr>
          <w:rFonts w:eastAsia="Calibri"/>
          <w:sz w:val="22"/>
          <w:szCs w:val="22"/>
        </w:rPr>
      </w:pPr>
      <w:r w:rsidRPr="00480AAD">
        <w:rPr>
          <w:rFonts w:eastAsia="Calibri"/>
          <w:sz w:val="22"/>
          <w:szCs w:val="22"/>
          <w:rtl/>
        </w:rPr>
        <w:t>איכות הטכנית של הפרויקטים</w:t>
      </w:r>
    </w:p>
    <w:p w:rsidR="00C91F30" w:rsidRPr="00480AAD" w:rsidRDefault="00C91F30" w:rsidP="00176EE1">
      <w:pPr>
        <w:numPr>
          <w:ilvl w:val="0"/>
          <w:numId w:val="47"/>
        </w:numPr>
        <w:contextualSpacing/>
        <w:rPr>
          <w:rFonts w:eastAsia="Calibri"/>
          <w:sz w:val="22"/>
          <w:szCs w:val="22"/>
        </w:rPr>
      </w:pPr>
      <w:r w:rsidRPr="00480AAD">
        <w:rPr>
          <w:rFonts w:eastAsia="Calibri"/>
          <w:sz w:val="22"/>
          <w:szCs w:val="22"/>
          <w:rtl/>
        </w:rPr>
        <w:t>פיתוח תקנים טכניים ושיטות.</w:t>
      </w:r>
    </w:p>
    <w:p w:rsidR="00361BDD" w:rsidRDefault="00361BDD" w:rsidP="00C91F30">
      <w:pPr>
        <w:contextualSpacing/>
        <w:jc w:val="both"/>
        <w:rPr>
          <w:rFonts w:eastAsia="Calibri"/>
          <w:sz w:val="22"/>
          <w:szCs w:val="22"/>
          <w:rtl/>
        </w:rPr>
        <w:sectPr w:rsidR="00361BDD" w:rsidSect="00361BDD">
          <w:type w:val="continuous"/>
          <w:pgSz w:w="11906" w:h="16838"/>
          <w:pgMar w:top="1440" w:right="1800" w:bottom="1440" w:left="1800" w:header="708" w:footer="708" w:gutter="0"/>
          <w:cols w:num="3" w:space="708"/>
          <w:bidi/>
          <w:rtlGutter/>
          <w:docGrid w:linePitch="360"/>
        </w:sectPr>
      </w:pPr>
    </w:p>
    <w:p w:rsidR="00C91F30" w:rsidRDefault="00C91F30" w:rsidP="00C91F30">
      <w:pPr>
        <w:contextualSpacing/>
        <w:jc w:val="both"/>
        <w:rPr>
          <w:rFonts w:ascii="Calibri" w:eastAsia="Calibri" w:hAnsi="Calibri" w:cs="Arial"/>
          <w:noProof/>
          <w:sz w:val="22"/>
          <w:szCs w:val="22"/>
          <w:rtl/>
        </w:rPr>
      </w:pPr>
    </w:p>
    <w:p w:rsidR="00361BDD" w:rsidRPr="00361BDD" w:rsidRDefault="00361BDD" w:rsidP="00361BDD">
      <w:pPr>
        <w:contextualSpacing/>
        <w:jc w:val="both"/>
        <w:rPr>
          <w:rFonts w:eastAsia="Calibri"/>
          <w:b/>
          <w:bCs/>
          <w:sz w:val="22"/>
          <w:szCs w:val="22"/>
          <w:u w:val="single"/>
          <w:rtl/>
        </w:rPr>
      </w:pPr>
      <w:r w:rsidRPr="00361BDD">
        <w:rPr>
          <w:rFonts w:eastAsia="Calibri"/>
          <w:b/>
          <w:bCs/>
          <w:sz w:val="22"/>
          <w:szCs w:val="22"/>
          <w:u w:val="single"/>
          <w:rtl/>
        </w:rPr>
        <w:t>חששות של המנהל הפונקציונלי מול אלו של מנהל הפרויקט.</w:t>
      </w:r>
    </w:p>
    <w:p w:rsidR="00C91F30" w:rsidRPr="00480AAD" w:rsidRDefault="00C91F30" w:rsidP="00C91F30">
      <w:pPr>
        <w:contextualSpacing/>
        <w:jc w:val="both"/>
        <w:rPr>
          <w:rFonts w:eastAsia="Calibri"/>
          <w:sz w:val="22"/>
          <w:szCs w:val="22"/>
          <w:rtl/>
        </w:rPr>
      </w:pPr>
    </w:p>
    <w:tbl>
      <w:tblPr>
        <w:tblStyle w:val="a5"/>
        <w:tblW w:w="0" w:type="auto"/>
        <w:tblLook w:val="0600" w:firstRow="0" w:lastRow="0" w:firstColumn="0" w:lastColumn="0" w:noHBand="1" w:noVBand="1"/>
      </w:tblPr>
      <w:tblGrid>
        <w:gridCol w:w="2912"/>
        <w:gridCol w:w="5384"/>
      </w:tblGrid>
      <w:tr w:rsidR="00361BDD" w:rsidRPr="00361BDD" w:rsidTr="00361BDD">
        <w:trPr>
          <w:trHeight w:val="60"/>
        </w:trPr>
        <w:tc>
          <w:tcPr>
            <w:tcW w:w="0" w:type="auto"/>
            <w:hideMark/>
          </w:tcPr>
          <w:p w:rsidR="00361BDD" w:rsidRPr="00361BDD" w:rsidRDefault="00361BDD" w:rsidP="00361BDD">
            <w:r w:rsidRPr="00361BDD">
              <w:rPr>
                <w:rtl/>
              </w:rPr>
              <w:t>מנהל הפרויקט</w:t>
            </w:r>
          </w:p>
        </w:tc>
        <w:tc>
          <w:tcPr>
            <w:tcW w:w="0" w:type="auto"/>
            <w:hideMark/>
          </w:tcPr>
          <w:p w:rsidR="00361BDD" w:rsidRPr="00361BDD" w:rsidRDefault="00361BDD" w:rsidP="00361BDD">
            <w:pPr>
              <w:rPr>
                <w:rtl/>
              </w:rPr>
            </w:pPr>
            <w:r w:rsidRPr="00361BDD">
              <w:rPr>
                <w:rtl/>
              </w:rPr>
              <w:t>המנהל הפונקציונאלי</w:t>
            </w:r>
          </w:p>
        </w:tc>
      </w:tr>
      <w:tr w:rsidR="00361BDD" w:rsidRPr="00361BDD" w:rsidTr="00361BDD">
        <w:trPr>
          <w:trHeight w:val="60"/>
        </w:trPr>
        <w:tc>
          <w:tcPr>
            <w:tcW w:w="0" w:type="auto"/>
            <w:hideMark/>
          </w:tcPr>
          <w:p w:rsidR="00361BDD" w:rsidRPr="00361BDD" w:rsidRDefault="00361BDD" w:rsidP="00361BDD">
            <w:pPr>
              <w:rPr>
                <w:rtl/>
              </w:rPr>
            </w:pPr>
            <w:r w:rsidRPr="00361BDD">
              <w:rPr>
                <w:rtl/>
              </w:rPr>
              <w:t>מה נדרש לעשות?</w:t>
            </w:r>
          </w:p>
        </w:tc>
        <w:tc>
          <w:tcPr>
            <w:tcW w:w="0" w:type="auto"/>
            <w:hideMark/>
          </w:tcPr>
          <w:p w:rsidR="00361BDD" w:rsidRPr="00361BDD" w:rsidRDefault="00361BDD" w:rsidP="00361BDD">
            <w:pPr>
              <w:rPr>
                <w:rtl/>
              </w:rPr>
            </w:pPr>
            <w:r w:rsidRPr="00361BDD">
              <w:rPr>
                <w:rtl/>
              </w:rPr>
              <w:t>איך המשימה תבוצע?</w:t>
            </w:r>
          </w:p>
        </w:tc>
      </w:tr>
      <w:tr w:rsidR="00361BDD" w:rsidRPr="00361BDD" w:rsidTr="00361BDD">
        <w:trPr>
          <w:trHeight w:val="60"/>
        </w:trPr>
        <w:tc>
          <w:tcPr>
            <w:tcW w:w="0" w:type="auto"/>
            <w:hideMark/>
          </w:tcPr>
          <w:p w:rsidR="00361BDD" w:rsidRPr="00361BDD" w:rsidRDefault="00361BDD" w:rsidP="00361BDD">
            <w:pPr>
              <w:rPr>
                <w:rtl/>
              </w:rPr>
            </w:pPr>
            <w:r w:rsidRPr="00361BDD">
              <w:rPr>
                <w:rtl/>
              </w:rPr>
              <w:t>מתי המשימה תבוצע?</w:t>
            </w:r>
          </w:p>
        </w:tc>
        <w:tc>
          <w:tcPr>
            <w:tcW w:w="0" w:type="auto"/>
            <w:hideMark/>
          </w:tcPr>
          <w:p w:rsidR="00361BDD" w:rsidRPr="00361BDD" w:rsidRDefault="00361BDD" w:rsidP="00361BDD">
            <w:pPr>
              <w:rPr>
                <w:rtl/>
              </w:rPr>
            </w:pPr>
            <w:r w:rsidRPr="00361BDD">
              <w:rPr>
                <w:rtl/>
              </w:rPr>
              <w:t>איפה המשימה תבוצע?</w:t>
            </w:r>
          </w:p>
        </w:tc>
      </w:tr>
      <w:tr w:rsidR="00361BDD" w:rsidRPr="00361BDD" w:rsidTr="00361BDD">
        <w:trPr>
          <w:trHeight w:val="60"/>
        </w:trPr>
        <w:tc>
          <w:tcPr>
            <w:tcW w:w="0" w:type="auto"/>
            <w:hideMark/>
          </w:tcPr>
          <w:p w:rsidR="00361BDD" w:rsidRPr="00361BDD" w:rsidRDefault="00361BDD" w:rsidP="00361BDD">
            <w:pPr>
              <w:rPr>
                <w:rtl/>
              </w:rPr>
            </w:pPr>
            <w:r w:rsidRPr="00361BDD">
              <w:rPr>
                <w:rtl/>
              </w:rPr>
              <w:t>חשיבות המשימה?</w:t>
            </w:r>
          </w:p>
        </w:tc>
        <w:tc>
          <w:tcPr>
            <w:tcW w:w="0" w:type="auto"/>
            <w:hideMark/>
          </w:tcPr>
          <w:p w:rsidR="00361BDD" w:rsidRPr="00361BDD" w:rsidRDefault="00361BDD" w:rsidP="00361BDD">
            <w:pPr>
              <w:rPr>
                <w:rtl/>
              </w:rPr>
            </w:pPr>
            <w:r w:rsidRPr="00361BDD">
              <w:rPr>
                <w:rtl/>
              </w:rPr>
              <w:t>מיה יבצע את המשימה?</w:t>
            </w:r>
          </w:p>
        </w:tc>
      </w:tr>
      <w:tr w:rsidR="00361BDD" w:rsidRPr="00361BDD" w:rsidTr="00361BDD">
        <w:trPr>
          <w:trHeight w:val="60"/>
        </w:trPr>
        <w:tc>
          <w:tcPr>
            <w:tcW w:w="0" w:type="auto"/>
            <w:hideMark/>
          </w:tcPr>
          <w:p w:rsidR="00361BDD" w:rsidRPr="00361BDD" w:rsidRDefault="00361BDD" w:rsidP="00361BDD">
            <w:pPr>
              <w:rPr>
                <w:rtl/>
              </w:rPr>
            </w:pPr>
            <w:r w:rsidRPr="00361BDD">
              <w:rPr>
                <w:rtl/>
              </w:rPr>
              <w:t>התקציב למשימה</w:t>
            </w:r>
          </w:p>
        </w:tc>
        <w:tc>
          <w:tcPr>
            <w:tcW w:w="0" w:type="auto"/>
            <w:hideMark/>
          </w:tcPr>
          <w:p w:rsidR="00361BDD" w:rsidRPr="00361BDD" w:rsidRDefault="00361BDD" w:rsidP="00361BDD">
            <w:pPr>
              <w:rPr>
                <w:rtl/>
              </w:rPr>
            </w:pPr>
            <w:r w:rsidRPr="00361BDD">
              <w:rPr>
                <w:rtl/>
              </w:rPr>
              <w:t>קושי לאזן את עומס העבודה בין הפרויקטים.</w:t>
            </w:r>
          </w:p>
        </w:tc>
      </w:tr>
      <w:tr w:rsidR="00361BDD" w:rsidRPr="00361BDD" w:rsidTr="00361BDD">
        <w:trPr>
          <w:trHeight w:val="60"/>
        </w:trPr>
        <w:tc>
          <w:tcPr>
            <w:tcW w:w="0" w:type="auto"/>
            <w:hideMark/>
          </w:tcPr>
          <w:p w:rsidR="00361BDD" w:rsidRPr="00361BDD" w:rsidRDefault="00361BDD" w:rsidP="00361BDD">
            <w:pPr>
              <w:rPr>
                <w:rtl/>
              </w:rPr>
            </w:pPr>
            <w:r w:rsidRPr="00361BDD">
              <w:rPr>
                <w:rtl/>
              </w:rPr>
              <w:t>עד כמה טוב בוצע הפרויקט בכללותו?</w:t>
            </w:r>
          </w:p>
        </w:tc>
        <w:tc>
          <w:tcPr>
            <w:tcW w:w="0" w:type="auto"/>
            <w:hideMark/>
          </w:tcPr>
          <w:p w:rsidR="00361BDD" w:rsidRPr="00361BDD" w:rsidRDefault="00361BDD" w:rsidP="00361BDD">
            <w:pPr>
              <w:rPr>
                <w:rtl/>
              </w:rPr>
            </w:pPr>
            <w:r w:rsidRPr="00361BDD">
              <w:rPr>
                <w:rtl/>
              </w:rPr>
              <w:t>עד כמה טוב שולבו התשומות (</w:t>
            </w:r>
            <w:r w:rsidRPr="00361BDD">
              <w:t>INPUTS</w:t>
            </w:r>
            <w:r w:rsidRPr="00361BDD">
              <w:rPr>
                <w:rtl/>
              </w:rPr>
              <w:t>) הפונקציונליות בתוך הפרויקט?</w:t>
            </w:r>
          </w:p>
        </w:tc>
      </w:tr>
    </w:tbl>
    <w:p w:rsidR="00C91F30" w:rsidRPr="00480AAD" w:rsidRDefault="00C91F30" w:rsidP="00C91F30">
      <w:pPr>
        <w:bidi w:val="0"/>
        <w:rPr>
          <w:rFonts w:ascii="Calibri" w:eastAsia="Calibri" w:hAnsi="Calibri" w:cs="Arial"/>
          <w:sz w:val="22"/>
          <w:szCs w:val="22"/>
          <w:rtl/>
        </w:rPr>
      </w:pPr>
    </w:p>
    <w:p w:rsidR="00C91F30" w:rsidRPr="00480AAD" w:rsidRDefault="00C91F30" w:rsidP="00C91F30">
      <w:pPr>
        <w:bidi w:val="0"/>
        <w:rPr>
          <w:rFonts w:ascii="Calibri" w:eastAsia="Calibri" w:hAnsi="Calibri" w:cs="Arial"/>
          <w:sz w:val="22"/>
          <w:szCs w:val="22"/>
          <w:rtl/>
        </w:rPr>
      </w:pPr>
    </w:p>
    <w:p w:rsidR="00C91F30" w:rsidRPr="00480AAD" w:rsidRDefault="00C91F30" w:rsidP="00C91F30">
      <w:pPr>
        <w:bidi w:val="0"/>
        <w:rPr>
          <w:rFonts w:ascii="Calibri" w:eastAsia="Calibri" w:hAnsi="Calibri" w:cs="Arial"/>
          <w:sz w:val="22"/>
          <w:szCs w:val="22"/>
          <w:rtl/>
        </w:rPr>
      </w:pPr>
    </w:p>
    <w:p w:rsidR="00C91F30" w:rsidRPr="00480AAD" w:rsidRDefault="00C91F30" w:rsidP="00C91F30">
      <w:pPr>
        <w:bidi w:val="0"/>
        <w:rPr>
          <w:rFonts w:ascii="Calibri" w:eastAsia="Calibri" w:hAnsi="Calibri" w:cs="Arial"/>
          <w:sz w:val="22"/>
          <w:szCs w:val="22"/>
          <w:rtl/>
        </w:rPr>
      </w:pPr>
    </w:p>
    <w:p w:rsidR="00C91F30" w:rsidRPr="00480AAD" w:rsidRDefault="00C91F30" w:rsidP="00C91F30">
      <w:pPr>
        <w:bidi w:val="0"/>
        <w:rPr>
          <w:rFonts w:ascii="Calibri" w:eastAsia="Calibri" w:hAnsi="Calibri" w:cs="Arial"/>
          <w:sz w:val="22"/>
          <w:szCs w:val="22"/>
          <w:rtl/>
        </w:rPr>
      </w:pPr>
    </w:p>
    <w:p w:rsidR="00C91F30" w:rsidRPr="00480AAD" w:rsidRDefault="00C91F30" w:rsidP="00C91F30">
      <w:pPr>
        <w:bidi w:val="0"/>
        <w:rPr>
          <w:rFonts w:ascii="Calibri" w:eastAsia="Calibri" w:hAnsi="Calibri" w:cs="Arial"/>
          <w:sz w:val="22"/>
          <w:szCs w:val="22"/>
          <w:rtl/>
        </w:rPr>
      </w:pPr>
    </w:p>
    <w:p w:rsidR="00C91F30" w:rsidRDefault="0038576D" w:rsidP="0038576D">
      <w:pPr>
        <w:rPr>
          <w:b/>
          <w:bCs/>
          <w:rtl/>
        </w:rPr>
      </w:pPr>
      <w:r w:rsidRPr="0038576D">
        <w:rPr>
          <w:rFonts w:hint="cs"/>
          <w:b/>
          <w:bCs/>
          <w:rtl/>
        </w:rPr>
        <w:t>סמכויות והמבנה הארגוני</w:t>
      </w:r>
    </w:p>
    <w:tbl>
      <w:tblPr>
        <w:tblStyle w:val="a5"/>
        <w:tblW w:w="8860" w:type="dxa"/>
        <w:jc w:val="center"/>
        <w:tblLook w:val="0600" w:firstRow="0" w:lastRow="0" w:firstColumn="0" w:lastColumn="0" w:noHBand="1" w:noVBand="1"/>
      </w:tblPr>
      <w:tblGrid>
        <w:gridCol w:w="1380"/>
        <w:gridCol w:w="2306"/>
        <w:gridCol w:w="2306"/>
        <w:gridCol w:w="1434"/>
        <w:gridCol w:w="1434"/>
      </w:tblGrid>
      <w:tr w:rsidR="00225DCF" w:rsidRPr="00225DCF" w:rsidTr="00225DCF">
        <w:trPr>
          <w:trHeight w:val="60"/>
          <w:jc w:val="center"/>
        </w:trPr>
        <w:tc>
          <w:tcPr>
            <w:tcW w:w="0" w:type="auto"/>
            <w:vMerge w:val="restart"/>
            <w:shd w:val="clear" w:color="auto" w:fill="E7E6E6" w:themeFill="background2"/>
            <w:hideMark/>
          </w:tcPr>
          <w:p w:rsidR="00225DCF" w:rsidRPr="00225DCF" w:rsidRDefault="00225DCF" w:rsidP="00225DCF">
            <w:pPr>
              <w:spacing w:after="160" w:line="259" w:lineRule="auto"/>
              <w:jc w:val="center"/>
              <w:rPr>
                <w:b/>
                <w:bCs/>
              </w:rPr>
            </w:pPr>
          </w:p>
        </w:tc>
        <w:tc>
          <w:tcPr>
            <w:tcW w:w="0" w:type="auto"/>
            <w:vMerge w:val="restart"/>
            <w:shd w:val="clear" w:color="auto" w:fill="E7E6E6" w:themeFill="background2"/>
            <w:hideMark/>
          </w:tcPr>
          <w:p w:rsidR="00225DCF" w:rsidRPr="00225DCF" w:rsidRDefault="00225DCF" w:rsidP="00225DCF">
            <w:pPr>
              <w:spacing w:after="160" w:line="259" w:lineRule="auto"/>
              <w:jc w:val="center"/>
              <w:rPr>
                <w:b/>
                <w:bCs/>
              </w:rPr>
            </w:pPr>
            <w:r w:rsidRPr="00225DCF">
              <w:rPr>
                <w:b/>
                <w:bCs/>
                <w:rtl/>
              </w:rPr>
              <w:t>פונקציונאלי</w:t>
            </w:r>
          </w:p>
        </w:tc>
        <w:tc>
          <w:tcPr>
            <w:tcW w:w="0" w:type="auto"/>
            <w:gridSpan w:val="2"/>
            <w:shd w:val="clear" w:color="auto" w:fill="E7E6E6" w:themeFill="background2"/>
            <w:hideMark/>
          </w:tcPr>
          <w:p w:rsidR="00225DCF" w:rsidRPr="00225DCF" w:rsidRDefault="00225DCF" w:rsidP="00225DCF">
            <w:pPr>
              <w:spacing w:after="160" w:line="259" w:lineRule="auto"/>
              <w:jc w:val="center"/>
              <w:rPr>
                <w:b/>
                <w:bCs/>
                <w:rtl/>
              </w:rPr>
            </w:pPr>
            <w:r w:rsidRPr="00225DCF">
              <w:rPr>
                <w:b/>
                <w:bCs/>
                <w:rtl/>
              </w:rPr>
              <w:t>מטריצה</w:t>
            </w:r>
          </w:p>
        </w:tc>
        <w:tc>
          <w:tcPr>
            <w:tcW w:w="0" w:type="auto"/>
            <w:vMerge w:val="restart"/>
            <w:shd w:val="clear" w:color="auto" w:fill="E7E6E6" w:themeFill="background2"/>
            <w:hideMark/>
          </w:tcPr>
          <w:p w:rsidR="00225DCF" w:rsidRPr="00225DCF" w:rsidRDefault="00225DCF" w:rsidP="00225DCF">
            <w:pPr>
              <w:spacing w:after="160" w:line="259" w:lineRule="auto"/>
              <w:jc w:val="center"/>
              <w:rPr>
                <w:b/>
                <w:bCs/>
                <w:rtl/>
              </w:rPr>
            </w:pPr>
            <w:r w:rsidRPr="00225DCF">
              <w:rPr>
                <w:b/>
                <w:bCs/>
                <w:rtl/>
              </w:rPr>
              <w:t>פרויקטאלי</w:t>
            </w:r>
          </w:p>
        </w:tc>
      </w:tr>
      <w:tr w:rsidR="00225DCF" w:rsidRPr="00225DCF" w:rsidTr="00225DCF">
        <w:trPr>
          <w:trHeight w:val="60"/>
          <w:jc w:val="center"/>
        </w:trPr>
        <w:tc>
          <w:tcPr>
            <w:tcW w:w="0" w:type="auto"/>
            <w:vMerge/>
            <w:shd w:val="clear" w:color="auto" w:fill="E7E6E6" w:themeFill="background2"/>
            <w:hideMark/>
          </w:tcPr>
          <w:p w:rsidR="00225DCF" w:rsidRPr="00225DCF" w:rsidRDefault="00225DCF" w:rsidP="00225DCF">
            <w:pPr>
              <w:spacing w:after="160" w:line="259" w:lineRule="auto"/>
              <w:jc w:val="center"/>
              <w:rPr>
                <w:b/>
                <w:bCs/>
              </w:rPr>
            </w:pPr>
          </w:p>
        </w:tc>
        <w:tc>
          <w:tcPr>
            <w:tcW w:w="0" w:type="auto"/>
            <w:vMerge/>
            <w:shd w:val="clear" w:color="auto" w:fill="E7E6E6" w:themeFill="background2"/>
            <w:hideMark/>
          </w:tcPr>
          <w:p w:rsidR="00225DCF" w:rsidRPr="00225DCF" w:rsidRDefault="00225DCF" w:rsidP="00225DCF">
            <w:pPr>
              <w:spacing w:after="160" w:line="259" w:lineRule="auto"/>
              <w:jc w:val="center"/>
              <w:rPr>
                <w:b/>
                <w:bCs/>
              </w:rPr>
            </w:pPr>
          </w:p>
        </w:tc>
        <w:tc>
          <w:tcPr>
            <w:tcW w:w="0" w:type="auto"/>
            <w:shd w:val="clear" w:color="auto" w:fill="E7E6E6" w:themeFill="background2"/>
            <w:hideMark/>
          </w:tcPr>
          <w:p w:rsidR="00225DCF" w:rsidRPr="00225DCF" w:rsidRDefault="00225DCF" w:rsidP="00225DCF">
            <w:pPr>
              <w:spacing w:after="160" w:line="259" w:lineRule="auto"/>
              <w:jc w:val="center"/>
              <w:rPr>
                <w:b/>
                <w:bCs/>
                <w:rtl/>
              </w:rPr>
            </w:pPr>
            <w:r w:rsidRPr="00225DCF">
              <w:rPr>
                <w:b/>
                <w:bCs/>
              </w:rPr>
              <w:t>Weak</w:t>
            </w:r>
          </w:p>
        </w:tc>
        <w:tc>
          <w:tcPr>
            <w:tcW w:w="0" w:type="auto"/>
            <w:shd w:val="clear" w:color="auto" w:fill="E7E6E6" w:themeFill="background2"/>
            <w:hideMark/>
          </w:tcPr>
          <w:p w:rsidR="00225DCF" w:rsidRPr="00225DCF" w:rsidRDefault="00225DCF" w:rsidP="00225DCF">
            <w:pPr>
              <w:spacing w:after="160" w:line="259" w:lineRule="auto"/>
              <w:jc w:val="center"/>
              <w:rPr>
                <w:b/>
                <w:bCs/>
                <w:rtl/>
              </w:rPr>
            </w:pPr>
            <w:r w:rsidRPr="00225DCF">
              <w:rPr>
                <w:b/>
                <w:bCs/>
              </w:rPr>
              <w:t>Strong</w:t>
            </w:r>
          </w:p>
        </w:tc>
        <w:tc>
          <w:tcPr>
            <w:tcW w:w="0" w:type="auto"/>
            <w:vMerge/>
            <w:shd w:val="clear" w:color="auto" w:fill="E7E6E6" w:themeFill="background2"/>
            <w:hideMark/>
          </w:tcPr>
          <w:p w:rsidR="00225DCF" w:rsidRPr="00225DCF" w:rsidRDefault="00225DCF" w:rsidP="00225DCF">
            <w:pPr>
              <w:spacing w:after="160" w:line="259" w:lineRule="auto"/>
              <w:jc w:val="center"/>
              <w:rPr>
                <w:b/>
                <w:bCs/>
              </w:rPr>
            </w:pPr>
          </w:p>
        </w:tc>
      </w:tr>
      <w:tr w:rsidR="00225DCF" w:rsidRPr="00225DCF" w:rsidTr="00225DCF">
        <w:trPr>
          <w:trHeight w:val="60"/>
          <w:jc w:val="center"/>
        </w:trPr>
        <w:tc>
          <w:tcPr>
            <w:tcW w:w="0" w:type="auto"/>
            <w:shd w:val="clear" w:color="auto" w:fill="E7E6E6" w:themeFill="background2"/>
            <w:hideMark/>
          </w:tcPr>
          <w:p w:rsidR="00225DCF" w:rsidRPr="00225DCF" w:rsidRDefault="00225DCF" w:rsidP="00225DCF">
            <w:pPr>
              <w:spacing w:after="160" w:line="259" w:lineRule="auto"/>
              <w:jc w:val="center"/>
              <w:rPr>
                <w:b/>
                <w:bCs/>
                <w:rtl/>
              </w:rPr>
            </w:pPr>
            <w:r w:rsidRPr="00225DCF">
              <w:rPr>
                <w:b/>
                <w:bCs/>
                <w:rtl/>
              </w:rPr>
              <w:t>סמכות</w:t>
            </w:r>
          </w:p>
        </w:tc>
        <w:tc>
          <w:tcPr>
            <w:tcW w:w="0" w:type="auto"/>
            <w:hideMark/>
          </w:tcPr>
          <w:p w:rsidR="00225DCF" w:rsidRPr="00225DCF" w:rsidRDefault="00225DCF" w:rsidP="00225DCF">
            <w:pPr>
              <w:spacing w:after="160" w:line="259" w:lineRule="auto"/>
              <w:jc w:val="center"/>
              <w:rPr>
                <w:rtl/>
              </w:rPr>
            </w:pPr>
            <w:r w:rsidRPr="00225DCF">
              <w:rPr>
                <w:rtl/>
              </w:rPr>
              <w:t>אין</w:t>
            </w:r>
          </w:p>
        </w:tc>
        <w:tc>
          <w:tcPr>
            <w:tcW w:w="0" w:type="auto"/>
            <w:hideMark/>
          </w:tcPr>
          <w:p w:rsidR="00225DCF" w:rsidRPr="00225DCF" w:rsidRDefault="00225DCF" w:rsidP="00225DCF">
            <w:pPr>
              <w:spacing w:after="160" w:line="259" w:lineRule="auto"/>
              <w:jc w:val="center"/>
              <w:rPr>
                <w:rtl/>
              </w:rPr>
            </w:pPr>
            <w:r w:rsidRPr="00225DCF">
              <w:rPr>
                <w:rtl/>
              </w:rPr>
              <w:t>נמוכה</w:t>
            </w:r>
          </w:p>
        </w:tc>
        <w:tc>
          <w:tcPr>
            <w:tcW w:w="0" w:type="auto"/>
            <w:hideMark/>
          </w:tcPr>
          <w:p w:rsidR="00225DCF" w:rsidRPr="00225DCF" w:rsidRDefault="00225DCF" w:rsidP="00225DCF">
            <w:pPr>
              <w:spacing w:after="160" w:line="259" w:lineRule="auto"/>
              <w:jc w:val="center"/>
              <w:rPr>
                <w:rtl/>
              </w:rPr>
            </w:pPr>
            <w:r w:rsidRPr="00225DCF">
              <w:rPr>
                <w:rFonts w:hint="cs"/>
                <w:rtl/>
              </w:rPr>
              <w:t>בינונית</w:t>
            </w:r>
          </w:p>
        </w:tc>
        <w:tc>
          <w:tcPr>
            <w:tcW w:w="0" w:type="auto"/>
            <w:hideMark/>
          </w:tcPr>
          <w:p w:rsidR="00225DCF" w:rsidRPr="00225DCF" w:rsidRDefault="00225DCF" w:rsidP="00225DCF">
            <w:pPr>
              <w:spacing w:after="160" w:line="259" w:lineRule="auto"/>
              <w:jc w:val="center"/>
              <w:rPr>
                <w:rtl/>
              </w:rPr>
            </w:pPr>
            <w:r w:rsidRPr="00225DCF">
              <w:rPr>
                <w:rtl/>
              </w:rPr>
              <w:t>גבוהה</w:t>
            </w:r>
          </w:p>
        </w:tc>
      </w:tr>
      <w:tr w:rsidR="00225DCF" w:rsidRPr="00225DCF" w:rsidTr="00225DCF">
        <w:trPr>
          <w:trHeight w:val="60"/>
          <w:jc w:val="center"/>
        </w:trPr>
        <w:tc>
          <w:tcPr>
            <w:tcW w:w="0" w:type="auto"/>
            <w:shd w:val="clear" w:color="auto" w:fill="E7E6E6" w:themeFill="background2"/>
            <w:hideMark/>
          </w:tcPr>
          <w:p w:rsidR="00225DCF" w:rsidRPr="00225DCF" w:rsidRDefault="00225DCF" w:rsidP="00225DCF">
            <w:pPr>
              <w:spacing w:after="160" w:line="259" w:lineRule="auto"/>
              <w:jc w:val="center"/>
              <w:rPr>
                <w:b/>
                <w:bCs/>
                <w:rtl/>
              </w:rPr>
            </w:pPr>
            <w:r w:rsidRPr="00225DCF">
              <w:rPr>
                <w:b/>
                <w:bCs/>
                <w:rtl/>
              </w:rPr>
              <w:t>אחריות</w:t>
            </w:r>
          </w:p>
        </w:tc>
        <w:tc>
          <w:tcPr>
            <w:tcW w:w="0" w:type="auto"/>
            <w:hideMark/>
          </w:tcPr>
          <w:p w:rsidR="00225DCF" w:rsidRPr="00225DCF" w:rsidRDefault="00225DCF" w:rsidP="00225DCF">
            <w:pPr>
              <w:spacing w:after="160" w:line="259" w:lineRule="auto"/>
              <w:jc w:val="center"/>
              <w:rPr>
                <w:rtl/>
              </w:rPr>
            </w:pPr>
            <w:r w:rsidRPr="00225DCF">
              <w:rPr>
                <w:rtl/>
              </w:rPr>
              <w:t>רמה פשוטה</w:t>
            </w:r>
          </w:p>
        </w:tc>
        <w:tc>
          <w:tcPr>
            <w:tcW w:w="0" w:type="auto"/>
            <w:gridSpan w:val="2"/>
            <w:hideMark/>
          </w:tcPr>
          <w:p w:rsidR="00225DCF" w:rsidRPr="00225DCF" w:rsidRDefault="00225DCF" w:rsidP="00225DCF">
            <w:pPr>
              <w:spacing w:after="160" w:line="259" w:lineRule="auto"/>
              <w:jc w:val="center"/>
              <w:rPr>
                <w:rtl/>
              </w:rPr>
            </w:pPr>
            <w:r w:rsidRPr="00225DCF">
              <w:rPr>
                <w:rtl/>
              </w:rPr>
              <w:t>רמה בינונית</w:t>
            </w:r>
          </w:p>
        </w:tc>
        <w:tc>
          <w:tcPr>
            <w:tcW w:w="0" w:type="auto"/>
            <w:hideMark/>
          </w:tcPr>
          <w:p w:rsidR="00225DCF" w:rsidRPr="00225DCF" w:rsidRDefault="00225DCF" w:rsidP="00225DCF">
            <w:pPr>
              <w:spacing w:after="160" w:line="259" w:lineRule="auto"/>
              <w:jc w:val="center"/>
              <w:rPr>
                <w:rtl/>
              </w:rPr>
            </w:pPr>
            <w:r w:rsidRPr="00225DCF">
              <w:rPr>
                <w:rtl/>
              </w:rPr>
              <w:t>רמה גבוהה</w:t>
            </w:r>
          </w:p>
        </w:tc>
      </w:tr>
      <w:tr w:rsidR="00225DCF" w:rsidRPr="00225DCF" w:rsidTr="00225DCF">
        <w:trPr>
          <w:trHeight w:val="60"/>
          <w:jc w:val="center"/>
        </w:trPr>
        <w:tc>
          <w:tcPr>
            <w:tcW w:w="0" w:type="auto"/>
            <w:shd w:val="clear" w:color="auto" w:fill="E7E6E6" w:themeFill="background2"/>
            <w:hideMark/>
          </w:tcPr>
          <w:p w:rsidR="00225DCF" w:rsidRPr="00225DCF" w:rsidRDefault="00225DCF" w:rsidP="00225DCF">
            <w:pPr>
              <w:spacing w:after="160" w:line="259" w:lineRule="auto"/>
              <w:jc w:val="center"/>
              <w:rPr>
                <w:b/>
                <w:bCs/>
                <w:rtl/>
              </w:rPr>
            </w:pPr>
            <w:r w:rsidRPr="00225DCF">
              <w:rPr>
                <w:b/>
                <w:bCs/>
                <w:rtl/>
              </w:rPr>
              <w:t>שם התפקיד</w:t>
            </w:r>
          </w:p>
        </w:tc>
        <w:tc>
          <w:tcPr>
            <w:tcW w:w="0" w:type="auto"/>
            <w:hideMark/>
          </w:tcPr>
          <w:p w:rsidR="00225DCF" w:rsidRPr="00225DCF" w:rsidRDefault="00225DCF" w:rsidP="00225DCF">
            <w:pPr>
              <w:spacing w:after="160" w:line="259" w:lineRule="auto"/>
              <w:jc w:val="center"/>
              <w:rPr>
                <w:rtl/>
              </w:rPr>
            </w:pPr>
            <w:r w:rsidRPr="00225DCF">
              <w:rPr>
                <w:rtl/>
              </w:rPr>
              <w:t>קדם או מתאם פרויקט</w:t>
            </w:r>
          </w:p>
        </w:tc>
        <w:tc>
          <w:tcPr>
            <w:tcW w:w="0" w:type="auto"/>
            <w:hideMark/>
          </w:tcPr>
          <w:p w:rsidR="00225DCF" w:rsidRPr="00225DCF" w:rsidRDefault="00225DCF" w:rsidP="00225DCF">
            <w:pPr>
              <w:spacing w:after="160" w:line="259" w:lineRule="auto"/>
              <w:jc w:val="center"/>
              <w:rPr>
                <w:rtl/>
              </w:rPr>
            </w:pPr>
            <w:r w:rsidRPr="00225DCF">
              <w:rPr>
                <w:rtl/>
              </w:rPr>
              <w:t>קדם או מתאם פרויקט</w:t>
            </w:r>
          </w:p>
        </w:tc>
        <w:tc>
          <w:tcPr>
            <w:tcW w:w="0" w:type="auto"/>
            <w:hideMark/>
          </w:tcPr>
          <w:p w:rsidR="00225DCF" w:rsidRPr="00225DCF" w:rsidRDefault="00225DCF" w:rsidP="00225DCF">
            <w:pPr>
              <w:spacing w:after="160" w:line="259" w:lineRule="auto"/>
              <w:jc w:val="center"/>
              <w:rPr>
                <w:rtl/>
              </w:rPr>
            </w:pPr>
            <w:r w:rsidRPr="00225DCF">
              <w:rPr>
                <w:rtl/>
              </w:rPr>
              <w:t>מנהל פרויקט</w:t>
            </w:r>
          </w:p>
        </w:tc>
        <w:tc>
          <w:tcPr>
            <w:tcW w:w="0" w:type="auto"/>
            <w:hideMark/>
          </w:tcPr>
          <w:p w:rsidR="00225DCF" w:rsidRPr="00225DCF" w:rsidRDefault="00225DCF" w:rsidP="00225DCF">
            <w:pPr>
              <w:spacing w:after="160" w:line="259" w:lineRule="auto"/>
              <w:jc w:val="center"/>
              <w:rPr>
                <w:rtl/>
              </w:rPr>
            </w:pPr>
            <w:r w:rsidRPr="00225DCF">
              <w:rPr>
                <w:rtl/>
              </w:rPr>
              <w:t>מנהל פרויקט</w:t>
            </w:r>
          </w:p>
        </w:tc>
      </w:tr>
    </w:tbl>
    <w:p w:rsidR="00C91F30" w:rsidRPr="00225DCF" w:rsidRDefault="00225DCF" w:rsidP="00225DCF">
      <w:pPr>
        <w:jc w:val="center"/>
        <w:rPr>
          <w:b/>
          <w:bCs/>
          <w:rtl/>
        </w:rPr>
      </w:pPr>
      <w:r>
        <w:rPr>
          <w:noProof/>
        </w:rPr>
        <w:drawing>
          <wp:inline distT="0" distB="0" distL="0" distR="0" wp14:anchorId="0B5E403F" wp14:editId="01B09706">
            <wp:extent cx="5274310" cy="564515"/>
            <wp:effectExtent l="0" t="0" r="2540" b="6985"/>
            <wp:docPr id="161807" name="תמונה 16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564515"/>
                    </a:xfrm>
                    <a:prstGeom prst="rect">
                      <a:avLst/>
                    </a:prstGeom>
                  </pic:spPr>
                </pic:pic>
              </a:graphicData>
            </a:graphic>
          </wp:inline>
        </w:drawing>
      </w:r>
    </w:p>
    <w:p w:rsidR="00C91F30" w:rsidRPr="00480AAD" w:rsidRDefault="00C91F30" w:rsidP="00C91F30">
      <w:pPr>
        <w:bidi w:val="0"/>
        <w:jc w:val="right"/>
        <w:rPr>
          <w:rFonts w:eastAsia="Calibri"/>
          <w:b/>
          <w:bCs/>
          <w:sz w:val="22"/>
          <w:szCs w:val="22"/>
          <w:u w:val="single"/>
          <w:rtl/>
        </w:rPr>
      </w:pPr>
      <w:r w:rsidRPr="00480AAD">
        <w:rPr>
          <w:rFonts w:eastAsia="Calibri"/>
          <w:b/>
          <w:bCs/>
          <w:sz w:val="22"/>
          <w:szCs w:val="22"/>
          <w:u w:val="single"/>
          <w:rtl/>
        </w:rPr>
        <w:t>שיקולים לבחירת מבנה</w:t>
      </w:r>
    </w:p>
    <w:p w:rsidR="00225DCF" w:rsidRDefault="00225DCF" w:rsidP="00176EE1">
      <w:pPr>
        <w:numPr>
          <w:ilvl w:val="0"/>
          <w:numId w:val="48"/>
        </w:numPr>
        <w:contextualSpacing/>
        <w:rPr>
          <w:rFonts w:eastAsia="Calibri"/>
          <w:sz w:val="22"/>
          <w:szCs w:val="22"/>
          <w:rtl/>
        </w:rPr>
        <w:sectPr w:rsidR="00225DCF"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numPr>
          <w:ilvl w:val="0"/>
          <w:numId w:val="48"/>
        </w:numPr>
        <w:contextualSpacing/>
        <w:rPr>
          <w:rFonts w:eastAsia="Calibri"/>
          <w:sz w:val="22"/>
          <w:szCs w:val="22"/>
        </w:rPr>
      </w:pPr>
      <w:r w:rsidRPr="00480AAD">
        <w:rPr>
          <w:rFonts w:eastAsia="Calibri"/>
          <w:sz w:val="22"/>
          <w:szCs w:val="22"/>
          <w:rtl/>
        </w:rPr>
        <w:t>מורכבות הפרויקטים</w:t>
      </w:r>
    </w:p>
    <w:p w:rsidR="00C91F30" w:rsidRPr="00480AAD" w:rsidRDefault="00C91F30" w:rsidP="00176EE1">
      <w:pPr>
        <w:numPr>
          <w:ilvl w:val="0"/>
          <w:numId w:val="48"/>
        </w:numPr>
        <w:contextualSpacing/>
        <w:rPr>
          <w:rFonts w:eastAsia="Calibri"/>
          <w:sz w:val="22"/>
          <w:szCs w:val="22"/>
        </w:rPr>
      </w:pPr>
      <w:r w:rsidRPr="00480AAD">
        <w:rPr>
          <w:rFonts w:eastAsia="Calibri"/>
          <w:sz w:val="22"/>
          <w:szCs w:val="22"/>
          <w:rtl/>
        </w:rPr>
        <w:t>משך הפרויקטים</w:t>
      </w:r>
    </w:p>
    <w:p w:rsidR="00C91F30" w:rsidRPr="00480AAD" w:rsidRDefault="00C91F30" w:rsidP="00176EE1">
      <w:pPr>
        <w:numPr>
          <w:ilvl w:val="0"/>
          <w:numId w:val="48"/>
        </w:numPr>
        <w:contextualSpacing/>
        <w:rPr>
          <w:rFonts w:eastAsia="Calibri"/>
          <w:sz w:val="22"/>
          <w:szCs w:val="22"/>
        </w:rPr>
      </w:pPr>
      <w:r w:rsidRPr="00480AAD">
        <w:rPr>
          <w:rFonts w:eastAsia="Calibri"/>
          <w:sz w:val="22"/>
          <w:szCs w:val="22"/>
          <w:rtl/>
        </w:rPr>
        <w:t>המשאבים הנדרשים לפרויקטים</w:t>
      </w:r>
    </w:p>
    <w:p w:rsidR="00225DCF" w:rsidRPr="00225DCF" w:rsidRDefault="00C91F30" w:rsidP="00176EE1">
      <w:pPr>
        <w:numPr>
          <w:ilvl w:val="0"/>
          <w:numId w:val="48"/>
        </w:numPr>
        <w:contextualSpacing/>
        <w:rPr>
          <w:rFonts w:eastAsia="Calibri"/>
          <w:sz w:val="22"/>
          <w:szCs w:val="22"/>
        </w:rPr>
      </w:pPr>
      <w:r w:rsidRPr="00480AAD">
        <w:rPr>
          <w:rFonts w:eastAsia="Calibri"/>
          <w:sz w:val="22"/>
          <w:szCs w:val="22"/>
          <w:rtl/>
        </w:rPr>
        <w:t>מספר הפרויקטים</w:t>
      </w:r>
      <w:r w:rsidR="00225DCF">
        <w:rPr>
          <w:rFonts w:eastAsia="Calibri" w:hint="cs"/>
          <w:sz w:val="22"/>
          <w:szCs w:val="22"/>
          <w:rtl/>
        </w:rPr>
        <w:t>(החשיבות היחסית שלהם.</w:t>
      </w:r>
    </w:p>
    <w:p w:rsidR="00C91F30" w:rsidRPr="00480AAD" w:rsidRDefault="00C91F30" w:rsidP="00176EE1">
      <w:pPr>
        <w:numPr>
          <w:ilvl w:val="0"/>
          <w:numId w:val="48"/>
        </w:numPr>
        <w:contextualSpacing/>
        <w:rPr>
          <w:rFonts w:eastAsia="Calibri"/>
          <w:sz w:val="22"/>
          <w:szCs w:val="22"/>
        </w:rPr>
      </w:pPr>
      <w:r w:rsidRPr="00480AAD">
        <w:rPr>
          <w:rFonts w:eastAsia="Calibri"/>
          <w:sz w:val="22"/>
          <w:szCs w:val="22"/>
          <w:rtl/>
        </w:rPr>
        <w:t>רמת אי הוודאות בפרויקטים</w:t>
      </w:r>
    </w:p>
    <w:p w:rsidR="00C91F30" w:rsidRPr="00480AAD" w:rsidRDefault="00C91F30" w:rsidP="00176EE1">
      <w:pPr>
        <w:numPr>
          <w:ilvl w:val="0"/>
          <w:numId w:val="48"/>
        </w:numPr>
        <w:contextualSpacing/>
        <w:rPr>
          <w:rFonts w:eastAsia="Calibri"/>
          <w:sz w:val="22"/>
          <w:szCs w:val="22"/>
        </w:rPr>
      </w:pPr>
      <w:r w:rsidRPr="00480AAD">
        <w:rPr>
          <w:rFonts w:eastAsia="Calibri"/>
          <w:sz w:val="22"/>
          <w:szCs w:val="22"/>
          <w:rtl/>
        </w:rPr>
        <w:t>סוג הטכנולוגיה שבשימוש</w:t>
      </w:r>
    </w:p>
    <w:p w:rsidR="00C91F30" w:rsidRPr="00480AAD" w:rsidRDefault="00C91F30" w:rsidP="00176EE1">
      <w:pPr>
        <w:numPr>
          <w:ilvl w:val="0"/>
          <w:numId w:val="48"/>
        </w:numPr>
        <w:contextualSpacing/>
        <w:rPr>
          <w:rFonts w:eastAsia="Calibri"/>
          <w:sz w:val="22"/>
          <w:szCs w:val="22"/>
        </w:rPr>
      </w:pPr>
      <w:r w:rsidRPr="00480AAD">
        <w:rPr>
          <w:rFonts w:eastAsia="Calibri"/>
          <w:sz w:val="22"/>
          <w:szCs w:val="22"/>
          <w:rtl/>
        </w:rPr>
        <w:t>דרישת נתונים</w:t>
      </w:r>
    </w:p>
    <w:p w:rsidR="00225DCF" w:rsidRDefault="00225DCF" w:rsidP="00C91F30">
      <w:pPr>
        <w:contextualSpacing/>
        <w:rPr>
          <w:rFonts w:eastAsia="Calibri"/>
          <w:sz w:val="22"/>
          <w:szCs w:val="22"/>
          <w:rtl/>
        </w:rPr>
        <w:sectPr w:rsidR="00225DCF" w:rsidSect="00225DCF">
          <w:type w:val="continuous"/>
          <w:pgSz w:w="11906" w:h="16838"/>
          <w:pgMar w:top="1440" w:right="1800" w:bottom="1440" w:left="1800" w:header="708" w:footer="708" w:gutter="0"/>
          <w:cols w:num="2" w:space="708"/>
          <w:bidi/>
          <w:rtlGutter/>
          <w:docGrid w:linePitch="360"/>
        </w:sectPr>
      </w:pPr>
    </w:p>
    <w:p w:rsidR="00C91F30" w:rsidRPr="00480AAD" w:rsidRDefault="00C91F30" w:rsidP="00C91F30">
      <w:pPr>
        <w:contextualSpacing/>
        <w:rPr>
          <w:rFonts w:eastAsia="Calibri"/>
          <w:sz w:val="22"/>
          <w:szCs w:val="22"/>
          <w:rtl/>
        </w:rPr>
      </w:pPr>
    </w:p>
    <w:p w:rsidR="00C91F30" w:rsidRPr="00225DCF" w:rsidRDefault="00225DCF" w:rsidP="00225DCF">
      <w:pPr>
        <w:pStyle w:val="3"/>
        <w:rPr>
          <w:b/>
          <w:bCs/>
          <w:rtl/>
        </w:rPr>
      </w:pPr>
      <w:r w:rsidRPr="00480AAD">
        <w:rPr>
          <w:rFonts w:ascii="Calibri" w:eastAsia="Calibri" w:hAnsi="Calibri" w:cs="Arial"/>
          <w:noProof/>
          <w:sz w:val="22"/>
          <w:szCs w:val="22"/>
        </w:rPr>
        <w:drawing>
          <wp:anchor distT="0" distB="0" distL="114300" distR="114300" simplePos="0" relativeHeight="251742208" behindDoc="0" locked="0" layoutInCell="1" allowOverlap="1" wp14:anchorId="79A1985C" wp14:editId="475EFC9B">
            <wp:simplePos x="0" y="0"/>
            <wp:positionH relativeFrom="column">
              <wp:posOffset>1003300</wp:posOffset>
            </wp:positionH>
            <wp:positionV relativeFrom="paragraph">
              <wp:posOffset>255629</wp:posOffset>
            </wp:positionV>
            <wp:extent cx="4268470" cy="2092325"/>
            <wp:effectExtent l="0" t="0" r="0" b="3175"/>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extLst>
                        <a:ext uri="{28A0092B-C50C-407E-A947-70E740481C1C}">
                          <a14:useLocalDpi xmlns:a14="http://schemas.microsoft.com/office/drawing/2010/main" val="0"/>
                        </a:ext>
                      </a:extLst>
                    </a:blip>
                    <a:srcRect t="26523"/>
                    <a:stretch/>
                  </pic:blipFill>
                  <pic:spPr bwMode="auto">
                    <a:xfrm>
                      <a:off x="0" y="0"/>
                      <a:ext cx="4268470" cy="2092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5DCF">
        <w:rPr>
          <w:rFonts w:hint="cs"/>
          <w:b/>
          <w:bCs/>
          <w:rtl/>
        </w:rPr>
        <w:t>מבנה ארגוני היררכי</w:t>
      </w:r>
    </w:p>
    <w:p w:rsidR="00C91F30" w:rsidRPr="00480AAD" w:rsidRDefault="00C91F30" w:rsidP="00C91F30">
      <w:pPr>
        <w:bidi w:val="0"/>
        <w:rPr>
          <w:rFonts w:ascii="Calibri" w:eastAsia="Calibri" w:hAnsi="Calibri" w:cs="Arial"/>
          <w:sz w:val="22"/>
          <w:szCs w:val="22"/>
          <w:rtl/>
        </w:rPr>
      </w:pPr>
    </w:p>
    <w:p w:rsidR="00C91F30" w:rsidRPr="00480AAD" w:rsidRDefault="00C91F30" w:rsidP="00C91F30">
      <w:pPr>
        <w:bidi w:val="0"/>
        <w:rPr>
          <w:rFonts w:ascii="Calibri" w:eastAsia="Calibri" w:hAnsi="Calibri" w:cs="Arial"/>
          <w:sz w:val="22"/>
          <w:szCs w:val="22"/>
          <w:rtl/>
        </w:rPr>
      </w:pPr>
    </w:p>
    <w:p w:rsidR="00C91F30" w:rsidRPr="00480AAD" w:rsidRDefault="00C91F30" w:rsidP="00C91F30">
      <w:pPr>
        <w:bidi w:val="0"/>
        <w:rPr>
          <w:rFonts w:ascii="Calibri" w:eastAsia="Calibri" w:hAnsi="Calibri" w:cs="Arial"/>
          <w:sz w:val="22"/>
          <w:szCs w:val="22"/>
          <w:rtl/>
        </w:rPr>
      </w:pPr>
    </w:p>
    <w:p w:rsidR="00C91F30" w:rsidRPr="00480AAD" w:rsidRDefault="00C91F30" w:rsidP="00C91F30">
      <w:pPr>
        <w:bidi w:val="0"/>
        <w:rPr>
          <w:rFonts w:ascii="Calibri" w:eastAsia="Calibri" w:hAnsi="Calibri" w:cs="Arial"/>
          <w:sz w:val="22"/>
          <w:szCs w:val="22"/>
          <w:rtl/>
        </w:rPr>
      </w:pPr>
    </w:p>
    <w:p w:rsidR="00225DCF" w:rsidRDefault="00225DCF" w:rsidP="00C91F30">
      <w:pPr>
        <w:bidi w:val="0"/>
        <w:rPr>
          <w:rFonts w:ascii="Calibri" w:eastAsia="Calibri" w:hAnsi="Calibri" w:cs="Arial"/>
          <w:sz w:val="22"/>
          <w:szCs w:val="22"/>
        </w:rPr>
      </w:pPr>
    </w:p>
    <w:p w:rsidR="00225DCF" w:rsidRDefault="00225DCF" w:rsidP="00225DCF">
      <w:pPr>
        <w:bidi w:val="0"/>
        <w:rPr>
          <w:rFonts w:ascii="Calibri" w:eastAsia="Calibri" w:hAnsi="Calibri" w:cs="Arial"/>
          <w:sz w:val="22"/>
          <w:szCs w:val="22"/>
        </w:rPr>
      </w:pPr>
    </w:p>
    <w:p w:rsidR="00225DCF" w:rsidRDefault="00225DCF" w:rsidP="00225DCF">
      <w:pPr>
        <w:bidi w:val="0"/>
        <w:rPr>
          <w:rFonts w:ascii="Calibri" w:eastAsia="Calibri" w:hAnsi="Calibri" w:cs="Arial"/>
          <w:sz w:val="22"/>
          <w:szCs w:val="22"/>
        </w:rPr>
      </w:pPr>
    </w:p>
    <w:p w:rsidR="00225DCF" w:rsidRDefault="00225DCF" w:rsidP="00225DCF">
      <w:pPr>
        <w:bidi w:val="0"/>
        <w:jc w:val="right"/>
        <w:rPr>
          <w:rFonts w:ascii="Calibri" w:eastAsia="Calibri" w:hAnsi="Calibri" w:cs="Arial"/>
          <w:sz w:val="22"/>
          <w:szCs w:val="22"/>
        </w:rPr>
      </w:pPr>
    </w:p>
    <w:p w:rsidR="00225DCF" w:rsidRPr="00225DCF" w:rsidRDefault="00225DCF" w:rsidP="00225DCF">
      <w:pPr>
        <w:pStyle w:val="3"/>
        <w:bidi w:val="0"/>
        <w:jc w:val="right"/>
        <w:rPr>
          <w:b/>
          <w:bCs/>
          <w:sz w:val="22"/>
          <w:szCs w:val="22"/>
          <w:rtl/>
        </w:rPr>
      </w:pPr>
      <w:r w:rsidRPr="00225DCF">
        <w:rPr>
          <w:rFonts w:hint="cs"/>
          <w:b/>
          <w:bCs/>
          <w:sz w:val="22"/>
          <w:szCs w:val="22"/>
          <w:rtl/>
        </w:rPr>
        <w:t>מבנה ארגוני מטריצוני</w:t>
      </w:r>
    </w:p>
    <w:p w:rsidR="00C91F30" w:rsidRPr="00480AAD" w:rsidRDefault="00225DCF" w:rsidP="00225DCF">
      <w:pPr>
        <w:bidi w:val="0"/>
        <w:rPr>
          <w:rFonts w:ascii="Calibri" w:eastAsia="Calibri" w:hAnsi="Calibri" w:cs="Arial"/>
          <w:sz w:val="22"/>
          <w:szCs w:val="22"/>
          <w:rtl/>
        </w:rPr>
      </w:pPr>
      <w:r w:rsidRPr="00480AAD">
        <w:rPr>
          <w:rFonts w:ascii="Calibri" w:eastAsia="Calibri" w:hAnsi="Calibri" w:cs="Arial"/>
          <w:noProof/>
          <w:sz w:val="22"/>
          <w:szCs w:val="22"/>
        </w:rPr>
        <w:drawing>
          <wp:anchor distT="0" distB="0" distL="114300" distR="114300" simplePos="0" relativeHeight="251743232" behindDoc="0" locked="0" layoutInCell="1" allowOverlap="1" wp14:anchorId="220D9177" wp14:editId="7D923CD2">
            <wp:simplePos x="0" y="0"/>
            <wp:positionH relativeFrom="margin">
              <wp:posOffset>1981007</wp:posOffset>
            </wp:positionH>
            <wp:positionV relativeFrom="paragraph">
              <wp:posOffset>28492</wp:posOffset>
            </wp:positionV>
            <wp:extent cx="3410585" cy="2084705"/>
            <wp:effectExtent l="0" t="0" r="0" b="0"/>
            <wp:wrapSquare wrapText="bothSides"/>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print">
                      <a:extLst>
                        <a:ext uri="{28A0092B-C50C-407E-A947-70E740481C1C}">
                          <a14:useLocalDpi xmlns:a14="http://schemas.microsoft.com/office/drawing/2010/main" val="0"/>
                        </a:ext>
                      </a:extLst>
                    </a:blip>
                    <a:srcRect t="15903"/>
                    <a:stretch/>
                  </pic:blipFill>
                  <pic:spPr bwMode="auto">
                    <a:xfrm>
                      <a:off x="0" y="0"/>
                      <a:ext cx="3410585" cy="2084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91F30" w:rsidRPr="00480AAD" w:rsidRDefault="00C91F30" w:rsidP="00C91F30">
      <w:pPr>
        <w:bidi w:val="0"/>
        <w:jc w:val="right"/>
        <w:rPr>
          <w:rFonts w:ascii="Calibri" w:eastAsia="Calibri" w:hAnsi="Calibri" w:cs="Arial"/>
          <w:sz w:val="22"/>
          <w:szCs w:val="22"/>
          <w:rtl/>
        </w:rPr>
      </w:pPr>
    </w:p>
    <w:p w:rsidR="00C91F30" w:rsidRPr="00480AAD" w:rsidRDefault="00C91F30" w:rsidP="00C91F30">
      <w:pPr>
        <w:bidi w:val="0"/>
        <w:rPr>
          <w:rFonts w:ascii="Calibri" w:eastAsia="Calibri" w:hAnsi="Calibri" w:cs="Arial"/>
          <w:sz w:val="22"/>
          <w:szCs w:val="22"/>
          <w:rtl/>
        </w:rPr>
      </w:pPr>
    </w:p>
    <w:p w:rsidR="00C91F30" w:rsidRPr="00480AAD" w:rsidRDefault="00C91F30" w:rsidP="00C91F30">
      <w:pPr>
        <w:bidi w:val="0"/>
        <w:rPr>
          <w:rFonts w:ascii="Calibri" w:eastAsia="Calibri" w:hAnsi="Calibri" w:cs="Arial"/>
          <w:sz w:val="22"/>
          <w:szCs w:val="22"/>
          <w:rtl/>
        </w:rPr>
      </w:pPr>
    </w:p>
    <w:p w:rsidR="00C91F30" w:rsidRPr="00480AAD" w:rsidRDefault="00C91F30" w:rsidP="00C91F30">
      <w:pPr>
        <w:bidi w:val="0"/>
        <w:rPr>
          <w:rFonts w:ascii="Calibri" w:eastAsia="Calibri" w:hAnsi="Calibri" w:cs="Arial"/>
          <w:sz w:val="22"/>
          <w:szCs w:val="22"/>
          <w:rtl/>
        </w:rPr>
      </w:pPr>
    </w:p>
    <w:p w:rsidR="00C91F30" w:rsidRPr="00480AAD" w:rsidRDefault="00C91F30" w:rsidP="00C91F30">
      <w:pPr>
        <w:bidi w:val="0"/>
        <w:rPr>
          <w:rFonts w:ascii="Calibri" w:eastAsia="Calibri" w:hAnsi="Calibri" w:cs="Arial"/>
          <w:sz w:val="22"/>
          <w:szCs w:val="22"/>
          <w:rtl/>
        </w:rPr>
      </w:pPr>
    </w:p>
    <w:p w:rsidR="00C91F30" w:rsidRPr="00480AAD" w:rsidRDefault="00C91F30" w:rsidP="00C91F30">
      <w:pPr>
        <w:bidi w:val="0"/>
        <w:rPr>
          <w:rFonts w:ascii="Calibri" w:eastAsia="Calibri" w:hAnsi="Calibri" w:cs="Arial"/>
          <w:sz w:val="22"/>
          <w:szCs w:val="22"/>
          <w:rtl/>
        </w:rPr>
      </w:pPr>
    </w:p>
    <w:p w:rsidR="00C91F30" w:rsidRPr="00480AAD" w:rsidRDefault="00C91F30" w:rsidP="00C91F30">
      <w:pPr>
        <w:bidi w:val="0"/>
        <w:rPr>
          <w:rFonts w:ascii="Calibri" w:eastAsia="Calibri" w:hAnsi="Calibri" w:cs="Arial"/>
          <w:sz w:val="22"/>
          <w:szCs w:val="22"/>
          <w:rtl/>
        </w:rPr>
      </w:pPr>
    </w:p>
    <w:p w:rsidR="00C91F30" w:rsidRPr="00480AAD" w:rsidRDefault="00C91F30" w:rsidP="00C91F30">
      <w:pPr>
        <w:bidi w:val="0"/>
        <w:rPr>
          <w:rFonts w:ascii="Calibri" w:eastAsia="Calibri" w:hAnsi="Calibri" w:cs="Arial"/>
          <w:sz w:val="22"/>
          <w:szCs w:val="22"/>
          <w:rtl/>
        </w:rPr>
      </w:pPr>
    </w:p>
    <w:p w:rsidR="00C91F30" w:rsidRPr="00480AAD" w:rsidRDefault="00C91F30" w:rsidP="00C91F30">
      <w:pPr>
        <w:bidi w:val="0"/>
        <w:jc w:val="right"/>
        <w:rPr>
          <w:rFonts w:eastAsia="Calibri"/>
          <w:b/>
          <w:bCs/>
          <w:sz w:val="22"/>
          <w:szCs w:val="22"/>
          <w:u w:val="single"/>
          <w:rtl/>
        </w:rPr>
      </w:pPr>
      <w:r w:rsidRPr="00480AAD">
        <w:rPr>
          <w:rFonts w:eastAsia="Calibri"/>
          <w:b/>
          <w:bCs/>
          <w:sz w:val="22"/>
          <w:szCs w:val="22"/>
          <w:u w:val="single"/>
          <w:rtl/>
        </w:rPr>
        <w:t>תיאוריות המוטיבציה הארגונית</w:t>
      </w:r>
    </w:p>
    <w:p w:rsidR="00225DCF" w:rsidRDefault="00225DCF" w:rsidP="00C91F30">
      <w:pPr>
        <w:bidi w:val="0"/>
        <w:jc w:val="right"/>
        <w:rPr>
          <w:rFonts w:eastAsia="Calibri"/>
          <w:sz w:val="22"/>
          <w:szCs w:val="22"/>
        </w:rPr>
        <w:sectPr w:rsidR="00225DCF" w:rsidSect="000C0A21">
          <w:type w:val="continuous"/>
          <w:pgSz w:w="11906" w:h="16838"/>
          <w:pgMar w:top="1440" w:right="1800" w:bottom="1440" w:left="1800" w:header="708" w:footer="708" w:gutter="0"/>
          <w:cols w:space="708"/>
          <w:bidi/>
          <w:rtlGutter/>
          <w:docGrid w:linePitch="360"/>
        </w:sectPr>
      </w:pPr>
    </w:p>
    <w:p w:rsidR="00C91F30" w:rsidRPr="00480AAD" w:rsidRDefault="00C91F30" w:rsidP="00C91F30">
      <w:pPr>
        <w:bidi w:val="0"/>
        <w:jc w:val="right"/>
        <w:rPr>
          <w:rFonts w:eastAsia="Calibri"/>
          <w:sz w:val="22"/>
          <w:szCs w:val="22"/>
        </w:rPr>
      </w:pPr>
      <w:r w:rsidRPr="00480AAD">
        <w:rPr>
          <w:rFonts w:eastAsia="Calibri"/>
          <w:sz w:val="22"/>
          <w:szCs w:val="22"/>
        </w:rPr>
        <w:t>Reinforcement theory</w:t>
      </w:r>
      <w:r w:rsidRPr="00480AAD">
        <w:rPr>
          <w:rFonts w:eastAsia="Calibri" w:hint="cs"/>
          <w:sz w:val="22"/>
          <w:szCs w:val="22"/>
          <w:rtl/>
        </w:rPr>
        <w:t xml:space="preserve">1938-תיאוריית החיזוקים של דולרד ומילר </w:t>
      </w:r>
    </w:p>
    <w:p w:rsidR="00C91F30" w:rsidRPr="00480AAD" w:rsidRDefault="00C91F30" w:rsidP="00C91F30">
      <w:pPr>
        <w:bidi w:val="0"/>
        <w:jc w:val="right"/>
        <w:rPr>
          <w:rFonts w:eastAsia="Calibri"/>
          <w:sz w:val="22"/>
          <w:szCs w:val="22"/>
        </w:rPr>
      </w:pPr>
      <w:r w:rsidRPr="00480AAD">
        <w:rPr>
          <w:rFonts w:eastAsia="Calibri" w:hint="cs"/>
          <w:sz w:val="22"/>
          <w:szCs w:val="22"/>
          <w:rtl/>
        </w:rPr>
        <w:t>תיאוריית פירמידת הצרכים של מאסלו</w:t>
      </w:r>
      <w:r w:rsidRPr="00480AAD">
        <w:rPr>
          <w:rFonts w:eastAsia="Calibri"/>
          <w:sz w:val="22"/>
          <w:szCs w:val="22"/>
        </w:rPr>
        <w:t>-1954</w:t>
      </w:r>
    </w:p>
    <w:p w:rsidR="00C91F30" w:rsidRPr="00480AAD" w:rsidRDefault="00C91F30" w:rsidP="00C91F30">
      <w:pPr>
        <w:bidi w:val="0"/>
        <w:jc w:val="right"/>
        <w:rPr>
          <w:rFonts w:eastAsia="Calibri"/>
          <w:sz w:val="22"/>
          <w:szCs w:val="22"/>
        </w:rPr>
      </w:pPr>
      <w:r w:rsidRPr="00480AAD">
        <w:rPr>
          <w:rFonts w:eastAsia="Calibri" w:hint="cs"/>
          <w:sz w:val="22"/>
          <w:szCs w:val="22"/>
          <w:rtl/>
        </w:rPr>
        <w:t>1959-תיאוריית 2 הגורמים של הרצברג</w:t>
      </w:r>
    </w:p>
    <w:p w:rsidR="00C91F30" w:rsidRPr="00480AAD" w:rsidRDefault="00C91F30" w:rsidP="00C91F30">
      <w:pPr>
        <w:bidi w:val="0"/>
        <w:jc w:val="right"/>
        <w:rPr>
          <w:rFonts w:eastAsia="Calibri"/>
          <w:sz w:val="22"/>
          <w:szCs w:val="22"/>
        </w:rPr>
      </w:pPr>
      <w:r w:rsidRPr="00480AAD">
        <w:rPr>
          <w:rFonts w:eastAsia="Calibri" w:hint="cs"/>
          <w:sz w:val="22"/>
          <w:szCs w:val="22"/>
        </w:rPr>
        <w:t xml:space="preserve"> </w:t>
      </w:r>
      <w:r w:rsidRPr="00480AAD">
        <w:rPr>
          <w:rFonts w:eastAsia="Calibri" w:hint="cs"/>
          <w:sz w:val="22"/>
          <w:szCs w:val="22"/>
          <w:rtl/>
        </w:rPr>
        <w:t xml:space="preserve"> של מקרגור</w:t>
      </w:r>
      <w:r w:rsidRPr="00480AAD">
        <w:rPr>
          <w:rFonts w:eastAsia="Calibri" w:hint="cs"/>
          <w:sz w:val="22"/>
          <w:szCs w:val="22"/>
        </w:rPr>
        <w:t>Y</w:t>
      </w:r>
      <w:r w:rsidRPr="00480AAD">
        <w:rPr>
          <w:rFonts w:eastAsia="Calibri" w:hint="cs"/>
          <w:sz w:val="22"/>
          <w:szCs w:val="22"/>
          <w:rtl/>
        </w:rPr>
        <w:t xml:space="preserve">ו </w:t>
      </w:r>
      <w:r w:rsidRPr="00480AAD">
        <w:rPr>
          <w:rFonts w:eastAsia="Calibri" w:hint="cs"/>
          <w:sz w:val="22"/>
          <w:szCs w:val="22"/>
        </w:rPr>
        <w:t xml:space="preserve">X </w:t>
      </w:r>
      <w:r w:rsidRPr="00480AAD">
        <w:rPr>
          <w:rFonts w:eastAsia="Calibri" w:hint="cs"/>
          <w:sz w:val="22"/>
          <w:szCs w:val="22"/>
          <w:rtl/>
        </w:rPr>
        <w:t xml:space="preserve">1960-תיאוריית </w:t>
      </w:r>
    </w:p>
    <w:p w:rsidR="00C91F30" w:rsidRPr="00480AAD" w:rsidRDefault="00C91F30" w:rsidP="00C91F30">
      <w:pPr>
        <w:bidi w:val="0"/>
        <w:jc w:val="right"/>
        <w:rPr>
          <w:rFonts w:eastAsia="Calibri"/>
          <w:sz w:val="22"/>
          <w:szCs w:val="22"/>
          <w:rtl/>
        </w:rPr>
      </w:pPr>
      <w:r w:rsidRPr="00480AAD">
        <w:rPr>
          <w:rFonts w:eastAsia="Calibri" w:hint="cs"/>
          <w:sz w:val="22"/>
          <w:szCs w:val="22"/>
          <w:rtl/>
        </w:rPr>
        <w:t>1961-תיאוריית הצרכים של מקללנד</w:t>
      </w:r>
    </w:p>
    <w:p w:rsidR="00C91F30" w:rsidRPr="00480AAD" w:rsidRDefault="00C91F30" w:rsidP="00C91F30">
      <w:pPr>
        <w:bidi w:val="0"/>
        <w:jc w:val="right"/>
        <w:rPr>
          <w:rFonts w:eastAsia="Calibri"/>
          <w:sz w:val="22"/>
          <w:szCs w:val="22"/>
          <w:rtl/>
        </w:rPr>
      </w:pPr>
      <w:r w:rsidRPr="00480AAD">
        <w:rPr>
          <w:rFonts w:eastAsia="Calibri" w:hint="cs"/>
          <w:sz w:val="22"/>
          <w:szCs w:val="22"/>
          <w:rtl/>
        </w:rPr>
        <w:t>1963-תיאוריית ההוגנות</w:t>
      </w:r>
    </w:p>
    <w:p w:rsidR="00C91F30" w:rsidRPr="00480AAD" w:rsidRDefault="00C91F30" w:rsidP="00C91F30">
      <w:pPr>
        <w:bidi w:val="0"/>
        <w:jc w:val="right"/>
        <w:rPr>
          <w:rFonts w:eastAsia="Calibri"/>
          <w:sz w:val="22"/>
          <w:szCs w:val="22"/>
          <w:rtl/>
        </w:rPr>
      </w:pPr>
      <w:r w:rsidRPr="00480AAD">
        <w:rPr>
          <w:rFonts w:eastAsia="Calibri" w:hint="cs"/>
          <w:sz w:val="22"/>
          <w:szCs w:val="22"/>
          <w:rtl/>
        </w:rPr>
        <w:t>1964-תיאוריית התלות של פידלר,תיאוריית הצפייה של ורום</w:t>
      </w:r>
    </w:p>
    <w:p w:rsidR="00C91F30" w:rsidRPr="00480AAD" w:rsidRDefault="00C91F30" w:rsidP="00C91F30">
      <w:pPr>
        <w:bidi w:val="0"/>
        <w:jc w:val="right"/>
        <w:rPr>
          <w:rFonts w:eastAsia="Calibri"/>
          <w:sz w:val="22"/>
          <w:szCs w:val="22"/>
          <w:rtl/>
        </w:rPr>
      </w:pPr>
      <w:r w:rsidRPr="00480AAD">
        <w:rPr>
          <w:rFonts w:eastAsia="Calibri" w:hint="cs"/>
          <w:sz w:val="22"/>
          <w:szCs w:val="22"/>
          <w:rtl/>
        </w:rPr>
        <w:t>1969-תיאוריית הצרכים של אלדלפר</w:t>
      </w:r>
    </w:p>
    <w:p w:rsidR="00C91F30" w:rsidRPr="00480AAD" w:rsidRDefault="00C91F30" w:rsidP="00C91F30">
      <w:pPr>
        <w:bidi w:val="0"/>
        <w:jc w:val="right"/>
        <w:rPr>
          <w:rFonts w:eastAsia="Calibri"/>
          <w:sz w:val="22"/>
          <w:szCs w:val="22"/>
          <w:rtl/>
        </w:rPr>
      </w:pPr>
      <w:r w:rsidRPr="00480AAD">
        <w:rPr>
          <w:rFonts w:eastAsia="Calibri" w:hint="cs"/>
          <w:sz w:val="22"/>
          <w:szCs w:val="22"/>
        </w:rPr>
        <w:t>OUCHI</w:t>
      </w:r>
      <w:r w:rsidRPr="00480AAD">
        <w:rPr>
          <w:rFonts w:eastAsia="Calibri" w:hint="cs"/>
          <w:sz w:val="22"/>
          <w:szCs w:val="22"/>
          <w:rtl/>
        </w:rPr>
        <w:t xml:space="preserve"> של </w:t>
      </w:r>
      <w:r w:rsidRPr="00480AAD">
        <w:rPr>
          <w:rFonts w:eastAsia="Calibri" w:hint="cs"/>
          <w:sz w:val="22"/>
          <w:szCs w:val="22"/>
        </w:rPr>
        <w:t>Z</w:t>
      </w:r>
      <w:r w:rsidRPr="00480AAD">
        <w:rPr>
          <w:rFonts w:eastAsia="Calibri" w:hint="cs"/>
          <w:sz w:val="22"/>
          <w:szCs w:val="22"/>
          <w:rtl/>
        </w:rPr>
        <w:t xml:space="preserve">1981-תיאוריית </w:t>
      </w:r>
    </w:p>
    <w:p w:rsidR="00C91F30" w:rsidRPr="00480AAD" w:rsidRDefault="00C91F30" w:rsidP="00C91F30">
      <w:pPr>
        <w:bidi w:val="0"/>
        <w:jc w:val="right"/>
        <w:rPr>
          <w:rFonts w:eastAsia="Calibri"/>
          <w:sz w:val="22"/>
          <w:szCs w:val="22"/>
          <w:rtl/>
        </w:rPr>
      </w:pPr>
      <w:r w:rsidRPr="00480AAD">
        <w:rPr>
          <w:rFonts w:eastAsia="Calibri" w:hint="cs"/>
          <w:sz w:val="22"/>
          <w:szCs w:val="22"/>
          <w:rtl/>
        </w:rPr>
        <w:t>1990-תאוריית הצבת מטרות של אדווין לוק</w:t>
      </w:r>
    </w:p>
    <w:p w:rsidR="00225DCF" w:rsidRDefault="00225DCF" w:rsidP="00C91F30">
      <w:pPr>
        <w:bidi w:val="0"/>
        <w:jc w:val="right"/>
        <w:rPr>
          <w:rFonts w:eastAsia="Calibri"/>
          <w:sz w:val="22"/>
          <w:szCs w:val="22"/>
        </w:rPr>
        <w:sectPr w:rsidR="00225DCF" w:rsidSect="00225DCF">
          <w:type w:val="continuous"/>
          <w:pgSz w:w="11906" w:h="16838"/>
          <w:pgMar w:top="1440" w:right="1800" w:bottom="1440" w:left="1800" w:header="708" w:footer="708" w:gutter="0"/>
          <w:cols w:num="2" w:space="708"/>
          <w:bidi/>
          <w:rtlGutter/>
          <w:docGrid w:linePitch="360"/>
        </w:sectPr>
      </w:pPr>
    </w:p>
    <w:p w:rsidR="00C91F30" w:rsidRPr="00480AAD" w:rsidRDefault="00C91F30" w:rsidP="00225DCF">
      <w:pPr>
        <w:bidi w:val="0"/>
        <w:jc w:val="center"/>
        <w:rPr>
          <w:rFonts w:eastAsia="Calibri"/>
          <w:sz w:val="22"/>
          <w:szCs w:val="22"/>
          <w:rtl/>
        </w:rPr>
      </w:pPr>
    </w:p>
    <w:p w:rsidR="00C91F30" w:rsidRPr="00480AAD" w:rsidRDefault="0036099B" w:rsidP="00C91F30">
      <w:pPr>
        <w:bidi w:val="0"/>
        <w:jc w:val="right"/>
        <w:rPr>
          <w:rFonts w:eastAsia="Calibri"/>
          <w:b/>
          <w:bCs/>
          <w:sz w:val="22"/>
          <w:szCs w:val="22"/>
          <w:u w:val="single"/>
          <w:rtl/>
        </w:rPr>
      </w:pPr>
      <w:r w:rsidRPr="00480AAD">
        <w:rPr>
          <w:rFonts w:eastAsia="Calibri" w:hint="cs"/>
          <w:b/>
          <w:bCs/>
          <w:sz w:val="22"/>
          <w:szCs w:val="22"/>
          <w:u w:val="single"/>
          <w:rtl/>
        </w:rPr>
        <w:t>פירמיד</w:t>
      </w:r>
      <w:r w:rsidRPr="00480AAD">
        <w:rPr>
          <w:rFonts w:eastAsia="Calibri" w:hint="eastAsia"/>
          <w:b/>
          <w:bCs/>
          <w:sz w:val="22"/>
          <w:szCs w:val="22"/>
          <w:u w:val="single"/>
          <w:rtl/>
        </w:rPr>
        <w:t>ת</w:t>
      </w:r>
      <w:r w:rsidR="00C91F30" w:rsidRPr="00480AAD">
        <w:rPr>
          <w:rFonts w:eastAsia="Calibri"/>
          <w:b/>
          <w:bCs/>
          <w:sz w:val="22"/>
          <w:szCs w:val="22"/>
          <w:u w:val="single"/>
          <w:rtl/>
        </w:rPr>
        <w:t xml:space="preserve"> הצרכים של מסלו</w:t>
      </w:r>
    </w:p>
    <w:p w:rsidR="00C91F30" w:rsidRPr="00480AAD" w:rsidRDefault="00C91F30" w:rsidP="00C91F30">
      <w:pPr>
        <w:bidi w:val="0"/>
        <w:jc w:val="right"/>
        <w:rPr>
          <w:rFonts w:eastAsia="Calibri"/>
          <w:sz w:val="22"/>
          <w:szCs w:val="22"/>
        </w:rPr>
      </w:pPr>
      <w:r w:rsidRPr="00480AAD">
        <w:rPr>
          <w:rFonts w:eastAsia="Calibri"/>
          <w:sz w:val="22"/>
          <w:szCs w:val="22"/>
          <w:rtl/>
        </w:rPr>
        <w:t>תיאוריה זו קובעת כי לבני האדם יש צרכים בסיסיים, וכי אנשים צריכים לענות על הצרכים ברמה נמוכה יותר לפני שהם יכולים לעבור לשלב הבא של הצרכים. תיאוריה זו מוצגת כפירמידה.</w:t>
      </w:r>
    </w:p>
    <w:p w:rsidR="00C91F30" w:rsidRPr="00480AAD" w:rsidRDefault="00C91F30" w:rsidP="00C91F30">
      <w:pPr>
        <w:bidi w:val="0"/>
        <w:jc w:val="right"/>
        <w:rPr>
          <w:rFonts w:eastAsia="Calibri"/>
          <w:sz w:val="22"/>
          <w:szCs w:val="22"/>
        </w:rPr>
      </w:pPr>
      <w:r w:rsidRPr="00480AAD">
        <w:rPr>
          <w:rFonts w:ascii="Calibri" w:eastAsia="Calibri" w:hAnsi="Calibri" w:cs="Arial"/>
          <w:noProof/>
          <w:sz w:val="22"/>
          <w:szCs w:val="22"/>
        </w:rPr>
        <w:drawing>
          <wp:anchor distT="0" distB="0" distL="114300" distR="114300" simplePos="0" relativeHeight="251744256" behindDoc="0" locked="0" layoutInCell="1" allowOverlap="1" wp14:anchorId="6E344623" wp14:editId="6673A4AC">
            <wp:simplePos x="0" y="0"/>
            <wp:positionH relativeFrom="margin">
              <wp:posOffset>-665922</wp:posOffset>
            </wp:positionH>
            <wp:positionV relativeFrom="paragraph">
              <wp:posOffset>6350</wp:posOffset>
            </wp:positionV>
            <wp:extent cx="2447290" cy="1359535"/>
            <wp:effectExtent l="0" t="0" r="0" b="0"/>
            <wp:wrapSquare wrapText="bothSides"/>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447290" cy="1359535"/>
                    </a:xfrm>
                    <a:prstGeom prst="rect">
                      <a:avLst/>
                    </a:prstGeom>
                  </pic:spPr>
                </pic:pic>
              </a:graphicData>
            </a:graphic>
            <wp14:sizeRelH relativeFrom="margin">
              <wp14:pctWidth>0</wp14:pctWidth>
            </wp14:sizeRelH>
            <wp14:sizeRelV relativeFrom="margin">
              <wp14:pctHeight>0</wp14:pctHeight>
            </wp14:sizeRelV>
          </wp:anchor>
        </w:drawing>
      </w:r>
      <w:r w:rsidRPr="00480AAD">
        <w:rPr>
          <w:rFonts w:eastAsia="Calibri"/>
          <w:sz w:val="22"/>
          <w:szCs w:val="22"/>
          <w:rtl/>
        </w:rPr>
        <w:t>מנהלי פרויקטים נוטים להעדיף מימוש עצמי:</w:t>
      </w:r>
    </w:p>
    <w:p w:rsidR="00C91F30" w:rsidRPr="00480AAD" w:rsidRDefault="00C91F30" w:rsidP="00176EE1">
      <w:pPr>
        <w:numPr>
          <w:ilvl w:val="1"/>
          <w:numId w:val="49"/>
        </w:numPr>
        <w:rPr>
          <w:rFonts w:eastAsia="Calibri"/>
          <w:sz w:val="22"/>
          <w:szCs w:val="22"/>
        </w:rPr>
      </w:pPr>
      <w:r w:rsidRPr="00480AAD">
        <w:rPr>
          <w:rFonts w:eastAsia="Calibri"/>
          <w:sz w:val="22"/>
          <w:szCs w:val="22"/>
          <w:rtl/>
        </w:rPr>
        <w:t>עושה מה שאפשר לעשות הכי טוב</w:t>
      </w:r>
    </w:p>
    <w:p w:rsidR="00C91F30" w:rsidRPr="00480AAD" w:rsidRDefault="00C91F30" w:rsidP="00176EE1">
      <w:pPr>
        <w:numPr>
          <w:ilvl w:val="1"/>
          <w:numId w:val="49"/>
        </w:numPr>
        <w:rPr>
          <w:rFonts w:eastAsia="Calibri"/>
          <w:sz w:val="22"/>
          <w:szCs w:val="22"/>
        </w:rPr>
      </w:pPr>
      <w:r w:rsidRPr="00480AAD">
        <w:rPr>
          <w:rFonts w:eastAsia="Calibri"/>
          <w:sz w:val="22"/>
          <w:szCs w:val="22"/>
          <w:rtl/>
        </w:rPr>
        <w:t>מימוש הפוטנציאל</w:t>
      </w:r>
    </w:p>
    <w:p w:rsidR="00C91F30" w:rsidRPr="00480AAD" w:rsidRDefault="00C91F30" w:rsidP="00176EE1">
      <w:pPr>
        <w:numPr>
          <w:ilvl w:val="1"/>
          <w:numId w:val="49"/>
        </w:numPr>
        <w:rPr>
          <w:rFonts w:eastAsia="Calibri"/>
          <w:sz w:val="22"/>
          <w:szCs w:val="22"/>
        </w:rPr>
      </w:pPr>
      <w:r w:rsidRPr="00480AAD">
        <w:rPr>
          <w:rFonts w:eastAsia="Calibri"/>
          <w:sz w:val="22"/>
          <w:szCs w:val="22"/>
          <w:rtl/>
        </w:rPr>
        <w:t>פיתוח עצמי מתמיד</w:t>
      </w:r>
    </w:p>
    <w:p w:rsidR="00225DCF" w:rsidRDefault="00225DCF" w:rsidP="00C91F30">
      <w:pPr>
        <w:bidi w:val="0"/>
        <w:jc w:val="right"/>
        <w:rPr>
          <w:rFonts w:eastAsia="Calibri"/>
          <w:b/>
          <w:bCs/>
          <w:sz w:val="22"/>
          <w:szCs w:val="22"/>
          <w:u w:val="single"/>
          <w:lang w:val="en-GB"/>
        </w:rPr>
      </w:pPr>
    </w:p>
    <w:p w:rsidR="00225DCF" w:rsidRDefault="00225DCF" w:rsidP="00225DCF">
      <w:pPr>
        <w:bidi w:val="0"/>
        <w:jc w:val="right"/>
        <w:rPr>
          <w:rFonts w:eastAsia="Calibri"/>
          <w:b/>
          <w:bCs/>
          <w:sz w:val="22"/>
          <w:szCs w:val="22"/>
          <w:u w:val="single"/>
          <w:lang w:val="en-GB"/>
        </w:rPr>
      </w:pPr>
    </w:p>
    <w:p w:rsidR="00C91F30" w:rsidRPr="00480AAD" w:rsidRDefault="00C91F30" w:rsidP="00225DCF">
      <w:pPr>
        <w:bidi w:val="0"/>
        <w:jc w:val="right"/>
        <w:rPr>
          <w:rFonts w:eastAsia="Calibri"/>
          <w:b/>
          <w:bCs/>
          <w:sz w:val="22"/>
          <w:szCs w:val="22"/>
          <w:u w:val="single"/>
          <w:rtl/>
        </w:rPr>
      </w:pPr>
      <w:r w:rsidRPr="00480AAD">
        <w:rPr>
          <w:rFonts w:eastAsia="Calibri"/>
          <w:b/>
          <w:bCs/>
          <w:sz w:val="22"/>
          <w:szCs w:val="22"/>
          <w:u w:val="single"/>
          <w:lang w:val="en-GB"/>
        </w:rPr>
        <w:t>Alderfer’s ERG Model</w:t>
      </w:r>
    </w:p>
    <w:p w:rsidR="00C91F30" w:rsidRPr="00480AAD" w:rsidRDefault="00C91F30" w:rsidP="00C91F30">
      <w:pPr>
        <w:bidi w:val="0"/>
        <w:jc w:val="right"/>
        <w:rPr>
          <w:rFonts w:eastAsia="Calibri"/>
          <w:sz w:val="22"/>
          <w:szCs w:val="22"/>
        </w:rPr>
      </w:pPr>
      <w:r w:rsidRPr="00480AAD">
        <w:rPr>
          <w:rFonts w:eastAsia="Calibri" w:hint="cs"/>
          <w:sz w:val="22"/>
          <w:szCs w:val="22"/>
        </w:rPr>
        <w:t xml:space="preserve">   </w:t>
      </w:r>
      <w:r w:rsidRPr="00480AAD">
        <w:rPr>
          <w:rFonts w:eastAsia="Calibri" w:hint="cs"/>
          <w:sz w:val="22"/>
          <w:szCs w:val="22"/>
          <w:rtl/>
        </w:rPr>
        <w:t>דומה למדרג הצרכים של מסלו, אך היא מתמקדת בקיום קשרי הגומלין והצורך בצמיחה</w:t>
      </w:r>
      <w:r w:rsidRPr="00480AAD">
        <w:rPr>
          <w:rFonts w:eastAsia="Calibri" w:hint="cs"/>
          <w:sz w:val="22"/>
          <w:szCs w:val="22"/>
        </w:rPr>
        <w:t xml:space="preserve"> ERG </w:t>
      </w:r>
      <w:r w:rsidRPr="00480AAD">
        <w:rPr>
          <w:rFonts w:eastAsia="Calibri" w:hint="cs"/>
          <w:sz w:val="22"/>
          <w:szCs w:val="22"/>
          <w:rtl/>
        </w:rPr>
        <w:t>תורת</w:t>
      </w:r>
    </w:p>
    <w:p w:rsidR="00C91F30" w:rsidRPr="00480AAD" w:rsidRDefault="00C91F30" w:rsidP="00C91F30">
      <w:pPr>
        <w:bidi w:val="0"/>
        <w:jc w:val="right"/>
        <w:rPr>
          <w:rFonts w:eastAsia="Calibri"/>
          <w:sz w:val="22"/>
          <w:szCs w:val="22"/>
          <w:rtl/>
        </w:rPr>
      </w:pPr>
      <w:r w:rsidRPr="00480AAD">
        <w:rPr>
          <w:rFonts w:ascii="Calibri" w:eastAsia="Calibri" w:hAnsi="Calibri" w:cs="Arial"/>
          <w:noProof/>
          <w:sz w:val="22"/>
          <w:szCs w:val="22"/>
        </w:rPr>
        <w:drawing>
          <wp:anchor distT="0" distB="0" distL="114300" distR="114300" simplePos="0" relativeHeight="251745280" behindDoc="0" locked="0" layoutInCell="1" allowOverlap="1" wp14:anchorId="7D815357" wp14:editId="65673048">
            <wp:simplePos x="0" y="0"/>
            <wp:positionH relativeFrom="margin">
              <wp:posOffset>1273755</wp:posOffset>
            </wp:positionH>
            <wp:positionV relativeFrom="paragraph">
              <wp:posOffset>5715</wp:posOffset>
            </wp:positionV>
            <wp:extent cx="3140710" cy="1416685"/>
            <wp:effectExtent l="0" t="0" r="2540" b="0"/>
            <wp:wrapSquare wrapText="bothSides"/>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140710" cy="1416685"/>
                    </a:xfrm>
                    <a:prstGeom prst="rect">
                      <a:avLst/>
                    </a:prstGeom>
                  </pic:spPr>
                </pic:pic>
              </a:graphicData>
            </a:graphic>
            <wp14:sizeRelH relativeFrom="margin">
              <wp14:pctWidth>0</wp14:pctWidth>
            </wp14:sizeRelH>
            <wp14:sizeRelV relativeFrom="margin">
              <wp14:pctHeight>0</wp14:pctHeight>
            </wp14:sizeRelV>
          </wp:anchor>
        </w:drawing>
      </w: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7D27AC" w:rsidP="00C91F30">
      <w:pPr>
        <w:bidi w:val="0"/>
        <w:jc w:val="right"/>
        <w:rPr>
          <w:rFonts w:eastAsia="Calibri"/>
          <w:b/>
          <w:bCs/>
          <w:sz w:val="22"/>
          <w:szCs w:val="22"/>
          <w:u w:val="single"/>
          <w:rtl/>
        </w:rPr>
      </w:pPr>
      <w:r w:rsidRPr="00480AAD">
        <w:rPr>
          <w:rFonts w:ascii="Calibri" w:eastAsia="Calibri" w:hAnsi="Calibri" w:cs="Arial"/>
          <w:noProof/>
          <w:sz w:val="22"/>
          <w:szCs w:val="22"/>
        </w:rPr>
        <w:drawing>
          <wp:anchor distT="0" distB="0" distL="114300" distR="114300" simplePos="0" relativeHeight="251746304" behindDoc="0" locked="0" layoutInCell="1" allowOverlap="1" wp14:anchorId="42B427C7" wp14:editId="1466CD2B">
            <wp:simplePos x="0" y="0"/>
            <wp:positionH relativeFrom="column">
              <wp:posOffset>-664461</wp:posOffset>
            </wp:positionH>
            <wp:positionV relativeFrom="paragraph">
              <wp:posOffset>-36712</wp:posOffset>
            </wp:positionV>
            <wp:extent cx="2827655" cy="1947545"/>
            <wp:effectExtent l="0" t="0" r="0" b="0"/>
            <wp:wrapSquare wrapText="bothSides"/>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827655" cy="1947545"/>
                    </a:xfrm>
                    <a:prstGeom prst="rect">
                      <a:avLst/>
                    </a:prstGeom>
                  </pic:spPr>
                </pic:pic>
              </a:graphicData>
            </a:graphic>
            <wp14:sizeRelH relativeFrom="margin">
              <wp14:pctWidth>0</wp14:pctWidth>
            </wp14:sizeRelH>
            <wp14:sizeRelV relativeFrom="margin">
              <wp14:pctHeight>0</wp14:pctHeight>
            </wp14:sizeRelV>
          </wp:anchor>
        </w:drawing>
      </w:r>
      <w:r w:rsidR="00C91F30" w:rsidRPr="00480AAD">
        <w:rPr>
          <w:rFonts w:eastAsia="Calibri"/>
          <w:b/>
          <w:bCs/>
          <w:sz w:val="22"/>
          <w:szCs w:val="22"/>
          <w:u w:val="single"/>
          <w:rtl/>
        </w:rPr>
        <w:t>תורת המוטיבציה של הרצברג</w:t>
      </w:r>
    </w:p>
    <w:p w:rsidR="00C91F30" w:rsidRPr="00480AAD" w:rsidRDefault="00C91F30" w:rsidP="00C91F30">
      <w:pPr>
        <w:bidi w:val="0"/>
        <w:jc w:val="right"/>
        <w:rPr>
          <w:rFonts w:eastAsia="Calibri"/>
          <w:sz w:val="22"/>
          <w:szCs w:val="22"/>
        </w:rPr>
      </w:pPr>
      <w:r w:rsidRPr="00480AAD">
        <w:rPr>
          <w:rFonts w:eastAsia="Calibri"/>
          <w:sz w:val="22"/>
          <w:szCs w:val="22"/>
          <w:rtl/>
        </w:rPr>
        <w:t>שני היבטים לסביבת העבודה הם גהות ומוטיבציה. על פי התיאוריה משתני הגהות לא גורמים להנעת העובד לביצועים. עם זאת, הדרך שבה הם מיושמים - או לא מיושמים - יכולים להוביל לאי שביעות רצון של העובדים. מצד שני, משתני המוטיבציה מובילים לביצועים אישיים גבוהים יותר.</w:t>
      </w:r>
    </w:p>
    <w:p w:rsidR="00C91F30" w:rsidRPr="00480AAD" w:rsidRDefault="00C91F30" w:rsidP="00C91F30">
      <w:pPr>
        <w:bidi w:val="0"/>
        <w:jc w:val="right"/>
        <w:rPr>
          <w:rFonts w:eastAsia="Calibri"/>
          <w:sz w:val="22"/>
          <w:szCs w:val="22"/>
          <w:rtl/>
        </w:rPr>
      </w:pPr>
    </w:p>
    <w:p w:rsidR="00C91F30" w:rsidRPr="00480AAD" w:rsidRDefault="00C91F30" w:rsidP="00C91F30">
      <w:pPr>
        <w:bidi w:val="0"/>
        <w:jc w:val="right"/>
        <w:rPr>
          <w:rFonts w:eastAsia="Calibri"/>
          <w:sz w:val="22"/>
          <w:szCs w:val="22"/>
          <w:rtl/>
        </w:rPr>
      </w:pPr>
    </w:p>
    <w:p w:rsidR="00225DCF" w:rsidRDefault="00225DCF" w:rsidP="00C91F30">
      <w:pPr>
        <w:bidi w:val="0"/>
        <w:jc w:val="right"/>
        <w:rPr>
          <w:rFonts w:eastAsia="Calibri"/>
          <w:b/>
          <w:bCs/>
          <w:sz w:val="22"/>
          <w:szCs w:val="22"/>
          <w:u w:val="single"/>
        </w:rPr>
      </w:pPr>
    </w:p>
    <w:p w:rsidR="00225DCF" w:rsidRDefault="00225DCF" w:rsidP="00225DCF">
      <w:pPr>
        <w:bidi w:val="0"/>
        <w:jc w:val="right"/>
        <w:rPr>
          <w:rFonts w:eastAsia="Calibri"/>
          <w:b/>
          <w:bCs/>
          <w:sz w:val="22"/>
          <w:szCs w:val="22"/>
          <w:u w:val="single"/>
        </w:rPr>
      </w:pPr>
    </w:p>
    <w:p w:rsidR="00225DCF" w:rsidRDefault="00225DCF" w:rsidP="00225DCF">
      <w:pPr>
        <w:bidi w:val="0"/>
        <w:jc w:val="right"/>
        <w:rPr>
          <w:rFonts w:eastAsia="Calibri"/>
          <w:b/>
          <w:bCs/>
          <w:sz w:val="22"/>
          <w:szCs w:val="22"/>
          <w:u w:val="single"/>
        </w:rPr>
      </w:pPr>
    </w:p>
    <w:p w:rsidR="00225DCF" w:rsidRDefault="00225DCF" w:rsidP="00225DCF">
      <w:pPr>
        <w:bidi w:val="0"/>
        <w:jc w:val="right"/>
        <w:rPr>
          <w:rFonts w:eastAsia="Calibri"/>
          <w:b/>
          <w:bCs/>
          <w:sz w:val="22"/>
          <w:szCs w:val="22"/>
          <w:u w:val="single"/>
        </w:rPr>
      </w:pPr>
    </w:p>
    <w:p w:rsidR="00C91F30" w:rsidRPr="00480AAD" w:rsidRDefault="00C91F30" w:rsidP="00225DCF">
      <w:pPr>
        <w:bidi w:val="0"/>
        <w:jc w:val="right"/>
        <w:rPr>
          <w:rFonts w:eastAsia="Calibri"/>
          <w:b/>
          <w:bCs/>
          <w:sz w:val="22"/>
          <w:szCs w:val="22"/>
          <w:u w:val="single"/>
          <w:rtl/>
        </w:rPr>
      </w:pPr>
      <w:r w:rsidRPr="00480AAD">
        <w:rPr>
          <w:rFonts w:eastAsia="Calibri"/>
          <w:b/>
          <w:bCs/>
          <w:sz w:val="22"/>
          <w:szCs w:val="22"/>
          <w:u w:val="single"/>
          <w:rtl/>
        </w:rPr>
        <w:t>תורת הצרכים של מק'קלאנד</w:t>
      </w:r>
    </w:p>
    <w:p w:rsidR="00E6382C" w:rsidRPr="00480AAD" w:rsidRDefault="00C91F30" w:rsidP="00C91F30">
      <w:pPr>
        <w:bidi w:val="0"/>
        <w:jc w:val="right"/>
        <w:rPr>
          <w:rFonts w:eastAsia="Calibri"/>
          <w:sz w:val="22"/>
          <w:szCs w:val="22"/>
          <w:rtl/>
        </w:rPr>
      </w:pPr>
      <w:r w:rsidRPr="00480AAD">
        <w:rPr>
          <w:rFonts w:eastAsia="Calibri"/>
          <w:sz w:val="22"/>
          <w:szCs w:val="22"/>
          <w:rtl/>
        </w:rPr>
        <w:t>אנשים מונעים על ידי כוח, הישגים, או שיוך, והדרך בה נכון לנהל את הפרט משתנה על סמך הגורמים המניעים את אותו פרט</w:t>
      </w:r>
    </w:p>
    <w:tbl>
      <w:tblPr>
        <w:tblStyle w:val="a5"/>
        <w:tblW w:w="0" w:type="auto"/>
        <w:tblLook w:val="0600" w:firstRow="0" w:lastRow="0" w:firstColumn="0" w:lastColumn="0" w:noHBand="1" w:noVBand="1"/>
      </w:tblPr>
      <w:tblGrid>
        <w:gridCol w:w="7483"/>
        <w:gridCol w:w="813"/>
      </w:tblGrid>
      <w:tr w:rsidR="00E6382C" w:rsidRPr="00E6382C" w:rsidTr="001E4DBE">
        <w:trPr>
          <w:trHeight w:val="60"/>
        </w:trPr>
        <w:tc>
          <w:tcPr>
            <w:tcW w:w="0" w:type="auto"/>
            <w:hideMark/>
          </w:tcPr>
          <w:p w:rsidR="00E6382C" w:rsidRPr="00E6382C" w:rsidRDefault="00E6382C" w:rsidP="001E4DBE">
            <w:pPr>
              <w:bidi w:val="0"/>
              <w:spacing w:after="160" w:line="259" w:lineRule="auto"/>
              <w:jc w:val="right"/>
              <w:rPr>
                <w:rFonts w:eastAsia="Calibri"/>
                <w:sz w:val="22"/>
                <w:szCs w:val="22"/>
              </w:rPr>
            </w:pPr>
            <w:r w:rsidRPr="00E6382C">
              <w:rPr>
                <w:rFonts w:eastAsia="Calibri"/>
                <w:b/>
                <w:bCs/>
                <w:sz w:val="22"/>
                <w:szCs w:val="22"/>
                <w:rtl/>
              </w:rPr>
              <w:t>התנהגות</w:t>
            </w:r>
          </w:p>
        </w:tc>
        <w:tc>
          <w:tcPr>
            <w:tcW w:w="0" w:type="auto"/>
            <w:hideMark/>
          </w:tcPr>
          <w:p w:rsidR="00E6382C" w:rsidRPr="00E6382C" w:rsidRDefault="00E6382C" w:rsidP="001E4DBE">
            <w:pPr>
              <w:bidi w:val="0"/>
              <w:spacing w:after="160" w:line="259" w:lineRule="auto"/>
              <w:jc w:val="right"/>
              <w:rPr>
                <w:rFonts w:eastAsia="Calibri"/>
                <w:sz w:val="22"/>
                <w:szCs w:val="22"/>
                <w:rtl/>
              </w:rPr>
            </w:pPr>
            <w:r w:rsidRPr="00E6382C">
              <w:rPr>
                <w:rFonts w:eastAsia="Calibri"/>
                <w:b/>
                <w:bCs/>
                <w:sz w:val="22"/>
                <w:szCs w:val="22"/>
                <w:rtl/>
              </w:rPr>
              <w:t>צורך</w:t>
            </w:r>
          </w:p>
        </w:tc>
      </w:tr>
      <w:tr w:rsidR="00E6382C" w:rsidRPr="00E6382C" w:rsidTr="001E4DBE">
        <w:trPr>
          <w:trHeight w:val="60"/>
        </w:trPr>
        <w:tc>
          <w:tcPr>
            <w:tcW w:w="0" w:type="auto"/>
            <w:hideMark/>
          </w:tcPr>
          <w:p w:rsidR="00E6382C" w:rsidRPr="00E6382C" w:rsidRDefault="00E6382C" w:rsidP="001E4DBE">
            <w:pPr>
              <w:bidi w:val="0"/>
              <w:spacing w:after="160" w:line="259" w:lineRule="auto"/>
              <w:jc w:val="right"/>
              <w:rPr>
                <w:rFonts w:eastAsia="Calibri"/>
                <w:sz w:val="22"/>
                <w:szCs w:val="22"/>
                <w:rtl/>
              </w:rPr>
            </w:pPr>
            <w:r w:rsidRPr="00E6382C">
              <w:rPr>
                <w:rFonts w:eastAsia="Calibri"/>
                <w:sz w:val="22"/>
                <w:szCs w:val="22"/>
                <w:rtl/>
              </w:rPr>
              <w:t>אנשים אלה אוהבים לארגן, להניע ולהוביל אחרים. התגמול</w:t>
            </w:r>
            <w:r w:rsidRPr="00E6382C">
              <w:rPr>
                <w:rFonts w:eastAsia="Calibri"/>
                <w:sz w:val="22"/>
                <w:szCs w:val="22"/>
              </w:rPr>
              <w:t xml:space="preserve"> </w:t>
            </w:r>
            <w:r w:rsidRPr="00E6382C">
              <w:rPr>
                <w:rFonts w:eastAsia="Calibri"/>
                <w:sz w:val="22"/>
                <w:szCs w:val="22"/>
                <w:rtl/>
              </w:rPr>
              <w:t>צריך להיות ממוקד בלתת להם יותר אחריות.</w:t>
            </w:r>
          </w:p>
        </w:tc>
        <w:tc>
          <w:tcPr>
            <w:tcW w:w="0" w:type="auto"/>
            <w:hideMark/>
          </w:tcPr>
          <w:p w:rsidR="00E6382C" w:rsidRPr="00E6382C" w:rsidRDefault="00E6382C" w:rsidP="001E4DBE">
            <w:pPr>
              <w:bidi w:val="0"/>
              <w:spacing w:after="160" w:line="259" w:lineRule="auto"/>
              <w:jc w:val="right"/>
              <w:rPr>
                <w:rFonts w:eastAsia="Calibri"/>
                <w:sz w:val="22"/>
                <w:szCs w:val="22"/>
                <w:rtl/>
              </w:rPr>
            </w:pPr>
            <w:r w:rsidRPr="00E6382C">
              <w:rPr>
                <w:rFonts w:eastAsia="Calibri"/>
                <w:sz w:val="22"/>
                <w:szCs w:val="22"/>
                <w:rtl/>
              </w:rPr>
              <w:t>כוח</w:t>
            </w:r>
          </w:p>
        </w:tc>
      </w:tr>
      <w:tr w:rsidR="00E6382C" w:rsidRPr="00E6382C" w:rsidTr="00E6382C">
        <w:trPr>
          <w:trHeight w:val="60"/>
        </w:trPr>
        <w:tc>
          <w:tcPr>
            <w:tcW w:w="0" w:type="auto"/>
            <w:hideMark/>
          </w:tcPr>
          <w:p w:rsidR="00E6382C" w:rsidRPr="00E6382C" w:rsidRDefault="00E6382C" w:rsidP="001E4DBE">
            <w:pPr>
              <w:bidi w:val="0"/>
              <w:spacing w:after="160" w:line="259" w:lineRule="auto"/>
              <w:jc w:val="right"/>
              <w:rPr>
                <w:rFonts w:eastAsia="Calibri"/>
                <w:sz w:val="22"/>
                <w:szCs w:val="22"/>
                <w:rtl/>
              </w:rPr>
            </w:pPr>
            <w:r w:rsidRPr="00E6382C">
              <w:rPr>
                <w:rFonts w:eastAsia="Calibri"/>
                <w:sz w:val="22"/>
                <w:szCs w:val="22"/>
                <w:rtl/>
              </w:rPr>
              <w:t>אנשים אלה הם מכווני תוצאה. הם אוהבים להגיע למטרה ולהיות מוערכים עבור זה. הם אוהבים אתגרים ברי השגה.</w:t>
            </w:r>
          </w:p>
        </w:tc>
        <w:tc>
          <w:tcPr>
            <w:tcW w:w="0" w:type="auto"/>
            <w:hideMark/>
          </w:tcPr>
          <w:p w:rsidR="00E6382C" w:rsidRPr="00E6382C" w:rsidRDefault="00E6382C" w:rsidP="001E4DBE">
            <w:pPr>
              <w:bidi w:val="0"/>
              <w:spacing w:after="160" w:line="259" w:lineRule="auto"/>
              <w:jc w:val="right"/>
              <w:rPr>
                <w:rFonts w:eastAsia="Calibri"/>
                <w:sz w:val="22"/>
                <w:szCs w:val="22"/>
                <w:rtl/>
              </w:rPr>
            </w:pPr>
            <w:r w:rsidRPr="00E6382C">
              <w:rPr>
                <w:rFonts w:eastAsia="Calibri"/>
                <w:sz w:val="22"/>
                <w:szCs w:val="22"/>
                <w:rtl/>
              </w:rPr>
              <w:t>הישגים</w:t>
            </w:r>
          </w:p>
        </w:tc>
      </w:tr>
      <w:tr w:rsidR="00E6382C" w:rsidRPr="00E6382C" w:rsidTr="00E6382C">
        <w:trPr>
          <w:trHeight w:val="60"/>
        </w:trPr>
        <w:tc>
          <w:tcPr>
            <w:tcW w:w="0" w:type="auto"/>
            <w:hideMark/>
          </w:tcPr>
          <w:p w:rsidR="00E6382C" w:rsidRPr="00E6382C" w:rsidRDefault="00E6382C" w:rsidP="001E4DBE">
            <w:pPr>
              <w:bidi w:val="0"/>
              <w:spacing w:after="160" w:line="259" w:lineRule="auto"/>
              <w:jc w:val="right"/>
              <w:rPr>
                <w:rFonts w:eastAsia="Calibri"/>
                <w:sz w:val="22"/>
                <w:szCs w:val="22"/>
                <w:rtl/>
              </w:rPr>
            </w:pPr>
            <w:r w:rsidRPr="00E6382C">
              <w:rPr>
                <w:rFonts w:eastAsia="Calibri"/>
                <w:sz w:val="22"/>
                <w:szCs w:val="22"/>
                <w:rtl/>
              </w:rPr>
              <w:t>אנשים אלה מבקשים קבלה ושייכות. הם אוהבים להיות חלק מצוות.</w:t>
            </w:r>
          </w:p>
        </w:tc>
        <w:tc>
          <w:tcPr>
            <w:tcW w:w="0" w:type="auto"/>
            <w:hideMark/>
          </w:tcPr>
          <w:p w:rsidR="00E6382C" w:rsidRPr="00E6382C" w:rsidRDefault="00E6382C" w:rsidP="001E4DBE">
            <w:pPr>
              <w:bidi w:val="0"/>
              <w:spacing w:after="160" w:line="259" w:lineRule="auto"/>
              <w:jc w:val="right"/>
              <w:rPr>
                <w:rFonts w:eastAsia="Calibri"/>
                <w:sz w:val="22"/>
                <w:szCs w:val="22"/>
                <w:rtl/>
              </w:rPr>
            </w:pPr>
            <w:r w:rsidRPr="00E6382C">
              <w:rPr>
                <w:rFonts w:eastAsia="Calibri"/>
                <w:sz w:val="22"/>
                <w:szCs w:val="22"/>
                <w:rtl/>
              </w:rPr>
              <w:t>שייכות</w:t>
            </w:r>
          </w:p>
        </w:tc>
      </w:tr>
    </w:tbl>
    <w:p w:rsidR="00C91F30" w:rsidRPr="00480AAD" w:rsidRDefault="00E6382C" w:rsidP="00E6382C">
      <w:pPr>
        <w:bidi w:val="0"/>
        <w:jc w:val="right"/>
        <w:rPr>
          <w:rFonts w:eastAsia="Calibri"/>
          <w:sz w:val="22"/>
          <w:szCs w:val="22"/>
          <w:rtl/>
        </w:rPr>
      </w:pPr>
      <w:r w:rsidRPr="00480AAD">
        <w:rPr>
          <w:rFonts w:eastAsia="Calibri"/>
          <w:sz w:val="22"/>
          <w:szCs w:val="22"/>
          <w:rtl/>
        </w:rPr>
        <w:t xml:space="preserve"> </w:t>
      </w:r>
      <w:r w:rsidR="00C91F30" w:rsidRPr="00480AAD">
        <w:rPr>
          <w:rFonts w:eastAsia="Calibri" w:hint="cs"/>
          <w:b/>
          <w:bCs/>
          <w:sz w:val="22"/>
          <w:szCs w:val="22"/>
          <w:u w:val="single"/>
          <w:rtl/>
        </w:rPr>
        <w:t>של מקרגור</w:t>
      </w:r>
      <w:r w:rsidR="00C91F30" w:rsidRPr="00480AAD">
        <w:rPr>
          <w:rFonts w:eastAsia="Calibri" w:hint="cs"/>
          <w:b/>
          <w:bCs/>
          <w:sz w:val="22"/>
          <w:szCs w:val="22"/>
          <w:u w:val="single"/>
        </w:rPr>
        <w:t>Y</w:t>
      </w:r>
      <w:r w:rsidR="00C91F30" w:rsidRPr="00480AAD">
        <w:rPr>
          <w:rFonts w:eastAsia="Calibri" w:hint="cs"/>
          <w:b/>
          <w:bCs/>
          <w:sz w:val="22"/>
          <w:szCs w:val="22"/>
          <w:u w:val="single"/>
          <w:rtl/>
        </w:rPr>
        <w:t xml:space="preserve">ו </w:t>
      </w:r>
      <w:r w:rsidR="00C91F30" w:rsidRPr="00480AAD">
        <w:rPr>
          <w:rFonts w:eastAsia="Calibri" w:hint="cs"/>
          <w:b/>
          <w:bCs/>
          <w:sz w:val="22"/>
          <w:szCs w:val="22"/>
          <w:u w:val="single"/>
        </w:rPr>
        <w:t xml:space="preserve">X </w:t>
      </w:r>
      <w:r w:rsidR="00C91F30" w:rsidRPr="00480AAD">
        <w:rPr>
          <w:rFonts w:eastAsia="Calibri" w:hint="cs"/>
          <w:b/>
          <w:bCs/>
          <w:sz w:val="22"/>
          <w:szCs w:val="22"/>
          <w:u w:val="single"/>
          <w:rtl/>
        </w:rPr>
        <w:t>תיאוריית</w:t>
      </w:r>
    </w:p>
    <w:tbl>
      <w:tblPr>
        <w:tblStyle w:val="a5"/>
        <w:tblW w:w="0" w:type="auto"/>
        <w:tblLook w:val="0600" w:firstRow="0" w:lastRow="0" w:firstColumn="0" w:lastColumn="0" w:noHBand="1" w:noVBand="1"/>
      </w:tblPr>
      <w:tblGrid>
        <w:gridCol w:w="4070"/>
        <w:gridCol w:w="4226"/>
      </w:tblGrid>
      <w:tr w:rsidR="00E6382C" w:rsidRPr="00E6382C" w:rsidTr="00E6382C">
        <w:trPr>
          <w:trHeight w:val="60"/>
        </w:trPr>
        <w:tc>
          <w:tcPr>
            <w:tcW w:w="0" w:type="auto"/>
            <w:hideMark/>
          </w:tcPr>
          <w:p w:rsidR="00E6382C" w:rsidRPr="00E6382C" w:rsidRDefault="00E6382C" w:rsidP="00E6382C">
            <w:pPr>
              <w:spacing w:after="160" w:line="259" w:lineRule="auto"/>
              <w:jc w:val="center"/>
              <w:rPr>
                <w:rFonts w:eastAsia="Calibri"/>
                <w:sz w:val="22"/>
                <w:szCs w:val="22"/>
              </w:rPr>
            </w:pPr>
            <w:r w:rsidRPr="00E6382C">
              <w:rPr>
                <w:rFonts w:eastAsia="Calibri"/>
                <w:b/>
                <w:bCs/>
                <w:sz w:val="22"/>
                <w:szCs w:val="22"/>
                <w:rtl/>
              </w:rPr>
              <w:t xml:space="preserve">תיאוריית ה </w:t>
            </w:r>
            <w:r w:rsidRPr="00E6382C">
              <w:rPr>
                <w:rFonts w:eastAsia="Calibri"/>
                <w:b/>
                <w:bCs/>
                <w:sz w:val="22"/>
                <w:szCs w:val="22"/>
              </w:rPr>
              <w:t>X</w:t>
            </w:r>
          </w:p>
        </w:tc>
        <w:tc>
          <w:tcPr>
            <w:tcW w:w="0" w:type="auto"/>
            <w:hideMark/>
          </w:tcPr>
          <w:p w:rsidR="00E6382C" w:rsidRPr="00E6382C" w:rsidRDefault="00E6382C" w:rsidP="00E6382C">
            <w:pPr>
              <w:spacing w:after="160" w:line="259" w:lineRule="auto"/>
              <w:jc w:val="center"/>
              <w:rPr>
                <w:rFonts w:eastAsia="Calibri"/>
                <w:sz w:val="22"/>
                <w:szCs w:val="22"/>
                <w:rtl/>
              </w:rPr>
            </w:pPr>
            <w:r w:rsidRPr="00E6382C">
              <w:rPr>
                <w:rFonts w:eastAsia="Calibri"/>
                <w:b/>
                <w:bCs/>
                <w:sz w:val="22"/>
                <w:szCs w:val="22"/>
                <w:rtl/>
              </w:rPr>
              <w:t xml:space="preserve">תיאוריית ה </w:t>
            </w:r>
            <w:r w:rsidRPr="00E6382C">
              <w:rPr>
                <w:rFonts w:eastAsia="Calibri"/>
                <w:b/>
                <w:bCs/>
                <w:sz w:val="22"/>
                <w:szCs w:val="22"/>
              </w:rPr>
              <w:t>Y</w:t>
            </w:r>
          </w:p>
        </w:tc>
      </w:tr>
      <w:tr w:rsidR="00E6382C" w:rsidRPr="00E6382C" w:rsidTr="00E6382C">
        <w:trPr>
          <w:trHeight w:val="60"/>
        </w:trPr>
        <w:tc>
          <w:tcPr>
            <w:tcW w:w="0" w:type="auto"/>
            <w:hideMark/>
          </w:tcPr>
          <w:p w:rsidR="00E6382C" w:rsidRPr="00E6382C" w:rsidRDefault="00E6382C" w:rsidP="00E6382C">
            <w:pPr>
              <w:bidi w:val="0"/>
              <w:spacing w:after="160" w:line="259" w:lineRule="auto"/>
              <w:jc w:val="center"/>
              <w:rPr>
                <w:rFonts w:eastAsia="Calibri"/>
                <w:sz w:val="22"/>
                <w:szCs w:val="22"/>
                <w:rtl/>
              </w:rPr>
            </w:pPr>
            <w:r w:rsidRPr="00E6382C">
              <w:rPr>
                <w:rFonts w:eastAsia="Calibri"/>
                <w:sz w:val="22"/>
                <w:szCs w:val="22"/>
                <w:rtl/>
              </w:rPr>
              <w:t>לעובד הממוצע יש סלידה מובנית מעבודה והוא  ימנע ממנה במידת אפשר.</w:t>
            </w:r>
          </w:p>
        </w:tc>
        <w:tc>
          <w:tcPr>
            <w:tcW w:w="0" w:type="auto"/>
            <w:hideMark/>
          </w:tcPr>
          <w:p w:rsidR="00E6382C" w:rsidRPr="00E6382C" w:rsidRDefault="00E6382C" w:rsidP="00E6382C">
            <w:pPr>
              <w:bidi w:val="0"/>
              <w:spacing w:after="160" w:line="259" w:lineRule="auto"/>
              <w:jc w:val="center"/>
              <w:rPr>
                <w:rFonts w:eastAsia="Calibri"/>
                <w:sz w:val="22"/>
                <w:szCs w:val="22"/>
                <w:rtl/>
              </w:rPr>
            </w:pPr>
            <w:r w:rsidRPr="00E6382C">
              <w:rPr>
                <w:rFonts w:eastAsia="Calibri"/>
                <w:sz w:val="22"/>
                <w:szCs w:val="22"/>
                <w:rtl/>
              </w:rPr>
              <w:t>העובד הממוצע רוצה להיות פעיל ומוצא סיפוק במאמץ הגופני והנפשי בעבודה.</w:t>
            </w:r>
          </w:p>
        </w:tc>
      </w:tr>
      <w:tr w:rsidR="00E6382C" w:rsidRPr="00E6382C" w:rsidTr="00E6382C">
        <w:trPr>
          <w:trHeight w:val="60"/>
        </w:trPr>
        <w:tc>
          <w:tcPr>
            <w:tcW w:w="0" w:type="auto"/>
            <w:hideMark/>
          </w:tcPr>
          <w:p w:rsidR="00E6382C" w:rsidRPr="00E6382C" w:rsidRDefault="00E6382C" w:rsidP="00E6382C">
            <w:pPr>
              <w:bidi w:val="0"/>
              <w:spacing w:after="160" w:line="259" w:lineRule="auto"/>
              <w:jc w:val="center"/>
              <w:rPr>
                <w:rFonts w:eastAsia="Calibri"/>
                <w:sz w:val="22"/>
                <w:szCs w:val="22"/>
                <w:rtl/>
              </w:rPr>
            </w:pPr>
            <w:r w:rsidRPr="00E6382C">
              <w:rPr>
                <w:rFonts w:eastAsia="Calibri"/>
                <w:sz w:val="22"/>
                <w:szCs w:val="22"/>
              </w:rPr>
              <w:t xml:space="preserve">Because of their dislike for work, most people must be </w:t>
            </w:r>
            <w:r w:rsidRPr="00E6382C">
              <w:rPr>
                <w:rFonts w:eastAsia="Calibri"/>
                <w:i/>
                <w:iCs/>
                <w:sz w:val="22"/>
                <w:szCs w:val="22"/>
              </w:rPr>
              <w:t>controlled before they will work hard enough</w:t>
            </w:r>
            <w:r w:rsidRPr="00E6382C">
              <w:rPr>
                <w:rFonts w:eastAsia="Calibri"/>
                <w:sz w:val="22"/>
                <w:szCs w:val="22"/>
              </w:rPr>
              <w:t>.</w:t>
            </w:r>
          </w:p>
          <w:p w:rsidR="00E6382C" w:rsidRPr="00E6382C" w:rsidRDefault="00E6382C" w:rsidP="00E6382C">
            <w:pPr>
              <w:bidi w:val="0"/>
              <w:spacing w:after="160" w:line="259" w:lineRule="auto"/>
              <w:jc w:val="center"/>
              <w:rPr>
                <w:rFonts w:eastAsia="Calibri"/>
                <w:sz w:val="22"/>
                <w:szCs w:val="22"/>
                <w:rtl/>
              </w:rPr>
            </w:pPr>
            <w:r w:rsidRPr="00E6382C">
              <w:rPr>
                <w:rFonts w:eastAsia="Calibri"/>
                <w:sz w:val="22"/>
                <w:szCs w:val="22"/>
                <w:rtl/>
              </w:rPr>
              <w:t>בגלל הסלידה שלהם לעבודה, רוב האנשים חייבים להיות נשלטים לפני שהם יעבדו קשה מספיק.</w:t>
            </w:r>
          </w:p>
        </w:tc>
        <w:tc>
          <w:tcPr>
            <w:tcW w:w="0" w:type="auto"/>
            <w:hideMark/>
          </w:tcPr>
          <w:p w:rsidR="00E6382C" w:rsidRPr="00E6382C" w:rsidRDefault="00E6382C" w:rsidP="00E6382C">
            <w:pPr>
              <w:bidi w:val="0"/>
              <w:spacing w:after="160" w:line="259" w:lineRule="auto"/>
              <w:jc w:val="center"/>
              <w:rPr>
                <w:rFonts w:eastAsia="Calibri"/>
                <w:sz w:val="22"/>
                <w:szCs w:val="22"/>
                <w:rtl/>
              </w:rPr>
            </w:pPr>
            <w:r w:rsidRPr="00E6382C">
              <w:rPr>
                <w:rFonts w:eastAsia="Calibri"/>
                <w:sz w:val="22"/>
                <w:szCs w:val="22"/>
                <w:rtl/>
              </w:rPr>
              <w:t>התוצאות הטובות ביותר נובעות מהשתתפות מרצון, אשר נוטות לייצר כיוון עצמי לעבר מטרות ללא כפייה או שליטה.</w:t>
            </w:r>
          </w:p>
        </w:tc>
      </w:tr>
      <w:tr w:rsidR="00E6382C" w:rsidRPr="00E6382C" w:rsidTr="00E6382C">
        <w:trPr>
          <w:trHeight w:val="60"/>
        </w:trPr>
        <w:tc>
          <w:tcPr>
            <w:tcW w:w="0" w:type="auto"/>
            <w:hideMark/>
          </w:tcPr>
          <w:p w:rsidR="00E6382C" w:rsidRPr="00E6382C" w:rsidRDefault="00E6382C" w:rsidP="00E6382C">
            <w:pPr>
              <w:bidi w:val="0"/>
              <w:spacing w:after="160" w:line="259" w:lineRule="auto"/>
              <w:jc w:val="center"/>
              <w:rPr>
                <w:rFonts w:eastAsia="Calibri"/>
                <w:sz w:val="22"/>
                <w:szCs w:val="22"/>
                <w:rtl/>
              </w:rPr>
            </w:pPr>
            <w:r w:rsidRPr="00E6382C">
              <w:rPr>
                <w:rFonts w:eastAsia="Calibri"/>
                <w:sz w:val="22"/>
                <w:szCs w:val="22"/>
                <w:rtl/>
              </w:rPr>
              <w:t>העובד הממוצע מעדיף להיות מנוהל ולא אוהב אחריות.</w:t>
            </w:r>
          </w:p>
        </w:tc>
        <w:tc>
          <w:tcPr>
            <w:tcW w:w="0" w:type="auto"/>
            <w:hideMark/>
          </w:tcPr>
          <w:p w:rsidR="00E6382C" w:rsidRPr="00E6382C" w:rsidRDefault="00E6382C" w:rsidP="00E6382C">
            <w:pPr>
              <w:bidi w:val="0"/>
              <w:spacing w:after="160" w:line="259" w:lineRule="auto"/>
              <w:jc w:val="center"/>
              <w:rPr>
                <w:rFonts w:eastAsia="Calibri"/>
                <w:sz w:val="22"/>
                <w:szCs w:val="22"/>
                <w:rtl/>
              </w:rPr>
            </w:pPr>
            <w:r w:rsidRPr="00E6382C">
              <w:rPr>
                <w:rFonts w:eastAsia="Calibri"/>
                <w:sz w:val="22"/>
                <w:szCs w:val="22"/>
                <w:rtl/>
              </w:rPr>
              <w:t>העובד הממוצע מחפש הזדמנות לשיפור אישי וכבוד עצמי.</w:t>
            </w:r>
          </w:p>
        </w:tc>
      </w:tr>
      <w:tr w:rsidR="00E6382C" w:rsidRPr="00E6382C" w:rsidTr="00E6382C">
        <w:trPr>
          <w:trHeight w:val="60"/>
        </w:trPr>
        <w:tc>
          <w:tcPr>
            <w:tcW w:w="0" w:type="auto"/>
            <w:hideMark/>
          </w:tcPr>
          <w:p w:rsidR="00E6382C" w:rsidRPr="00E6382C" w:rsidRDefault="00E6382C" w:rsidP="00E6382C">
            <w:pPr>
              <w:bidi w:val="0"/>
              <w:spacing w:after="160" w:line="259" w:lineRule="auto"/>
              <w:jc w:val="center"/>
              <w:rPr>
                <w:rFonts w:eastAsia="Calibri"/>
                <w:sz w:val="22"/>
                <w:szCs w:val="22"/>
                <w:rtl/>
              </w:rPr>
            </w:pPr>
            <w:r w:rsidRPr="00E6382C">
              <w:rPr>
                <w:rFonts w:eastAsia="Calibri"/>
                <w:sz w:val="22"/>
                <w:szCs w:val="22"/>
                <w:rtl/>
              </w:rPr>
              <w:t>העובד הממוצע אינו שאפתן, ורוצה ביטחון מעל כל דבר אחר.</w:t>
            </w:r>
          </w:p>
        </w:tc>
        <w:tc>
          <w:tcPr>
            <w:tcW w:w="0" w:type="auto"/>
            <w:hideMark/>
          </w:tcPr>
          <w:p w:rsidR="00E6382C" w:rsidRPr="00E6382C" w:rsidRDefault="00E6382C" w:rsidP="00E6382C">
            <w:pPr>
              <w:bidi w:val="0"/>
              <w:spacing w:after="160" w:line="259" w:lineRule="auto"/>
              <w:jc w:val="center"/>
              <w:rPr>
                <w:rFonts w:eastAsia="Calibri"/>
                <w:sz w:val="22"/>
                <w:szCs w:val="22"/>
                <w:rtl/>
              </w:rPr>
            </w:pPr>
            <w:r w:rsidRPr="00E6382C">
              <w:rPr>
                <w:rFonts w:eastAsia="Calibri"/>
                <w:sz w:val="22"/>
                <w:szCs w:val="22"/>
                <w:rtl/>
              </w:rPr>
              <w:t>הדמיון, יצירתיות, ותחכום יכול לשמש כדי לפתור בעיות בעבודה על ידי מספר רב של עובדים.</w:t>
            </w:r>
          </w:p>
        </w:tc>
      </w:tr>
    </w:tbl>
    <w:p w:rsidR="00C91F30" w:rsidRPr="00480AAD" w:rsidRDefault="00C91F30" w:rsidP="00C91F30">
      <w:pPr>
        <w:tabs>
          <w:tab w:val="left" w:pos="9156"/>
        </w:tabs>
        <w:bidi w:val="0"/>
        <w:rPr>
          <w:rFonts w:eastAsia="Calibri"/>
          <w:sz w:val="22"/>
          <w:szCs w:val="22"/>
        </w:rPr>
      </w:pPr>
    </w:p>
    <w:p w:rsidR="00C91F30" w:rsidRPr="00480AAD" w:rsidRDefault="00C91F30" w:rsidP="00C91F30">
      <w:pPr>
        <w:bidi w:val="0"/>
        <w:jc w:val="right"/>
        <w:rPr>
          <w:rFonts w:eastAsia="Calibri"/>
          <w:b/>
          <w:bCs/>
          <w:sz w:val="22"/>
          <w:szCs w:val="22"/>
          <w:u w:val="single"/>
          <w:rtl/>
        </w:rPr>
      </w:pPr>
      <w:r w:rsidRPr="00480AAD">
        <w:rPr>
          <w:rFonts w:eastAsia="Calibri" w:hint="cs"/>
          <w:b/>
          <w:bCs/>
          <w:sz w:val="22"/>
          <w:szCs w:val="22"/>
          <w:u w:val="single"/>
        </w:rPr>
        <w:t>OUCHI</w:t>
      </w:r>
      <w:r w:rsidRPr="00480AAD">
        <w:rPr>
          <w:rFonts w:eastAsia="Calibri" w:hint="cs"/>
          <w:b/>
          <w:bCs/>
          <w:sz w:val="22"/>
          <w:szCs w:val="22"/>
          <w:u w:val="single"/>
          <w:rtl/>
        </w:rPr>
        <w:t xml:space="preserve"> של </w:t>
      </w:r>
      <w:r w:rsidRPr="00480AAD">
        <w:rPr>
          <w:rFonts w:eastAsia="Calibri" w:hint="cs"/>
          <w:b/>
          <w:bCs/>
          <w:sz w:val="22"/>
          <w:szCs w:val="22"/>
          <w:u w:val="single"/>
        </w:rPr>
        <w:t>Z</w:t>
      </w:r>
      <w:r w:rsidRPr="00480AAD">
        <w:rPr>
          <w:rFonts w:eastAsia="Calibri" w:hint="cs"/>
          <w:b/>
          <w:bCs/>
          <w:sz w:val="22"/>
          <w:szCs w:val="22"/>
          <w:u w:val="single"/>
          <w:rtl/>
        </w:rPr>
        <w:t xml:space="preserve">תיאוריית </w:t>
      </w:r>
    </w:p>
    <w:p w:rsidR="00C91F30" w:rsidRPr="00480AAD" w:rsidRDefault="00AB6550" w:rsidP="00C91F30">
      <w:pPr>
        <w:tabs>
          <w:tab w:val="left" w:pos="9156"/>
        </w:tabs>
        <w:bidi w:val="0"/>
        <w:jc w:val="right"/>
        <w:rPr>
          <w:rFonts w:eastAsia="Calibri"/>
          <w:sz w:val="22"/>
          <w:szCs w:val="22"/>
        </w:rPr>
      </w:pPr>
      <w:r w:rsidRPr="00480AAD">
        <w:rPr>
          <w:rFonts w:ascii="Calibri" w:eastAsia="Calibri" w:hAnsi="Calibri" w:cs="Arial"/>
          <w:noProof/>
          <w:sz w:val="22"/>
          <w:szCs w:val="22"/>
        </w:rPr>
        <w:drawing>
          <wp:anchor distT="0" distB="0" distL="114300" distR="114300" simplePos="0" relativeHeight="251749376" behindDoc="0" locked="0" layoutInCell="1" allowOverlap="1" wp14:anchorId="048954EE" wp14:editId="238BD606">
            <wp:simplePos x="0" y="0"/>
            <wp:positionH relativeFrom="margin">
              <wp:posOffset>1210144</wp:posOffset>
            </wp:positionH>
            <wp:positionV relativeFrom="paragraph">
              <wp:posOffset>557530</wp:posOffset>
            </wp:positionV>
            <wp:extent cx="2898775" cy="1354455"/>
            <wp:effectExtent l="0" t="0" r="0" b="0"/>
            <wp:wrapSquare wrapText="bothSides"/>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98775" cy="1354455"/>
                    </a:xfrm>
                    <a:prstGeom prst="rect">
                      <a:avLst/>
                    </a:prstGeom>
                  </pic:spPr>
                </pic:pic>
              </a:graphicData>
            </a:graphic>
            <wp14:sizeRelH relativeFrom="margin">
              <wp14:pctWidth>0</wp14:pctWidth>
            </wp14:sizeRelH>
            <wp14:sizeRelV relativeFrom="margin">
              <wp14:pctHeight>0</wp14:pctHeight>
            </wp14:sizeRelV>
          </wp:anchor>
        </w:drawing>
      </w:r>
      <w:r w:rsidR="00C91F30" w:rsidRPr="00480AAD">
        <w:rPr>
          <w:rFonts w:eastAsia="Calibri"/>
          <w:sz w:val="22"/>
          <w:szCs w:val="22"/>
        </w:rPr>
        <w:t xml:space="preserve"> </w:t>
      </w:r>
      <w:r w:rsidR="00C91F30" w:rsidRPr="00480AAD">
        <w:rPr>
          <w:rFonts w:eastAsia="Calibri" w:hint="cs"/>
          <w:sz w:val="22"/>
          <w:szCs w:val="22"/>
          <w:rtl/>
        </w:rPr>
        <w:t>תיאוריה זו</w:t>
      </w:r>
      <w:r w:rsidR="00C91F30" w:rsidRPr="00480AAD">
        <w:rPr>
          <w:rFonts w:eastAsia="Calibri"/>
          <w:sz w:val="22"/>
          <w:szCs w:val="22"/>
          <w:rtl/>
        </w:rPr>
        <w:t xml:space="preserve"> מדגישה את החשיבות של יחסים אכפתיים ונדיבים בין מנהיגים לאלו ההולכים בעקבותיהם, ומניחה כי העובדים יקבלו מוטיבציה על ידי מערכת יחסים חברתית חזקה עם החברה. נאמנות לחברה תגדל על ידי מתן עבודה לכל החיים, שבו החברה לוקחת עניין אמיתי ברווחתו של העובד.</w:t>
      </w:r>
    </w:p>
    <w:p w:rsidR="00C91F30" w:rsidRDefault="00C91F30" w:rsidP="00C91F30">
      <w:pPr>
        <w:tabs>
          <w:tab w:val="left" w:pos="9156"/>
          <w:tab w:val="left" w:pos="9588"/>
        </w:tabs>
        <w:bidi w:val="0"/>
        <w:rPr>
          <w:rFonts w:eastAsia="Calibri"/>
          <w:sz w:val="22"/>
          <w:szCs w:val="22"/>
        </w:rPr>
      </w:pPr>
      <w:r w:rsidRPr="00480AAD">
        <w:rPr>
          <w:rFonts w:eastAsia="Calibri"/>
          <w:sz w:val="22"/>
          <w:szCs w:val="22"/>
        </w:rPr>
        <w:tab/>
      </w:r>
      <w:r w:rsidRPr="00480AAD">
        <w:rPr>
          <w:rFonts w:eastAsia="Calibri"/>
          <w:sz w:val="22"/>
          <w:szCs w:val="22"/>
        </w:rPr>
        <w:tab/>
      </w:r>
    </w:p>
    <w:p w:rsidR="00AB6550" w:rsidRDefault="00AB6550" w:rsidP="00AB6550">
      <w:pPr>
        <w:tabs>
          <w:tab w:val="left" w:pos="9156"/>
          <w:tab w:val="left" w:pos="9588"/>
        </w:tabs>
        <w:bidi w:val="0"/>
        <w:rPr>
          <w:rFonts w:eastAsia="Calibri"/>
          <w:sz w:val="22"/>
          <w:szCs w:val="22"/>
        </w:rPr>
      </w:pPr>
    </w:p>
    <w:p w:rsidR="00AB6550" w:rsidRDefault="00AB6550" w:rsidP="00AB6550">
      <w:pPr>
        <w:tabs>
          <w:tab w:val="left" w:pos="9156"/>
          <w:tab w:val="left" w:pos="9588"/>
        </w:tabs>
        <w:bidi w:val="0"/>
        <w:rPr>
          <w:rFonts w:eastAsia="Calibri"/>
          <w:sz w:val="22"/>
          <w:szCs w:val="22"/>
        </w:rPr>
      </w:pPr>
    </w:p>
    <w:p w:rsidR="00AB6550" w:rsidRDefault="00AB6550" w:rsidP="00AB6550">
      <w:pPr>
        <w:tabs>
          <w:tab w:val="left" w:pos="9156"/>
          <w:tab w:val="left" w:pos="9588"/>
        </w:tabs>
        <w:bidi w:val="0"/>
        <w:rPr>
          <w:rFonts w:eastAsia="Calibri"/>
          <w:sz w:val="22"/>
          <w:szCs w:val="22"/>
        </w:rPr>
      </w:pPr>
    </w:p>
    <w:p w:rsidR="00AB6550" w:rsidRDefault="00AB6550" w:rsidP="00AB6550">
      <w:pPr>
        <w:tabs>
          <w:tab w:val="left" w:pos="9156"/>
          <w:tab w:val="left" w:pos="9588"/>
        </w:tabs>
        <w:bidi w:val="0"/>
        <w:rPr>
          <w:rFonts w:eastAsia="Calibri"/>
          <w:sz w:val="22"/>
          <w:szCs w:val="22"/>
        </w:rPr>
      </w:pPr>
    </w:p>
    <w:p w:rsidR="00AB6550" w:rsidRPr="00480AAD" w:rsidRDefault="00AB6550" w:rsidP="00AB6550">
      <w:pPr>
        <w:tabs>
          <w:tab w:val="left" w:pos="9156"/>
          <w:tab w:val="left" w:pos="9588"/>
        </w:tabs>
        <w:bidi w:val="0"/>
        <w:rPr>
          <w:rFonts w:eastAsia="Calibri"/>
          <w:sz w:val="22"/>
          <w:szCs w:val="22"/>
          <w:rtl/>
        </w:rPr>
      </w:pPr>
    </w:p>
    <w:p w:rsidR="00C91F30" w:rsidRPr="00480AAD" w:rsidRDefault="00AB6550" w:rsidP="007D27AC">
      <w:pPr>
        <w:bidi w:val="0"/>
        <w:jc w:val="right"/>
        <w:rPr>
          <w:rFonts w:eastAsia="Calibri"/>
          <w:b/>
          <w:bCs/>
          <w:sz w:val="22"/>
          <w:szCs w:val="22"/>
          <w:u w:val="single"/>
          <w:rtl/>
        </w:rPr>
      </w:pPr>
      <w:r w:rsidRPr="00480AAD">
        <w:rPr>
          <w:rFonts w:ascii="Calibri" w:eastAsia="Calibri" w:hAnsi="Calibri" w:cs="Arial"/>
          <w:noProof/>
          <w:sz w:val="22"/>
          <w:szCs w:val="22"/>
        </w:rPr>
        <w:drawing>
          <wp:anchor distT="0" distB="0" distL="114300" distR="114300" simplePos="0" relativeHeight="251750400" behindDoc="0" locked="0" layoutInCell="1" allowOverlap="1" wp14:anchorId="469E7A6C" wp14:editId="48CB5DB2">
            <wp:simplePos x="0" y="0"/>
            <wp:positionH relativeFrom="margin">
              <wp:posOffset>852225</wp:posOffset>
            </wp:positionH>
            <wp:positionV relativeFrom="paragraph">
              <wp:posOffset>225591</wp:posOffset>
            </wp:positionV>
            <wp:extent cx="4025900" cy="2395855"/>
            <wp:effectExtent l="0" t="0" r="0" b="4445"/>
            <wp:wrapSquare wrapText="bothSides"/>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025900" cy="2395855"/>
                    </a:xfrm>
                    <a:prstGeom prst="rect">
                      <a:avLst/>
                    </a:prstGeom>
                  </pic:spPr>
                </pic:pic>
              </a:graphicData>
            </a:graphic>
            <wp14:sizeRelH relativeFrom="margin">
              <wp14:pctWidth>0</wp14:pctWidth>
            </wp14:sizeRelH>
            <wp14:sizeRelV relativeFrom="margin">
              <wp14:pctHeight>0</wp14:pctHeight>
            </wp14:sizeRelV>
          </wp:anchor>
        </w:drawing>
      </w:r>
      <w:r w:rsidR="007D27AC" w:rsidRPr="00480AAD">
        <w:rPr>
          <w:rFonts w:eastAsia="Calibri"/>
          <w:b/>
          <w:bCs/>
          <w:sz w:val="22"/>
          <w:szCs w:val="22"/>
          <w:u w:val="single"/>
          <w:rtl/>
        </w:rPr>
        <w:t>מודל התלות של פידלר</w:t>
      </w: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jc w:val="right"/>
        <w:rPr>
          <w:rFonts w:eastAsia="Calibri"/>
          <w:b/>
          <w:bCs/>
          <w:sz w:val="22"/>
          <w:szCs w:val="22"/>
          <w:u w:val="single"/>
          <w:rtl/>
        </w:rPr>
      </w:pPr>
      <w:r w:rsidRPr="00480AAD">
        <w:rPr>
          <w:rFonts w:eastAsia="Calibri"/>
          <w:b/>
          <w:bCs/>
          <w:sz w:val="22"/>
          <w:szCs w:val="22"/>
          <w:u w:val="single"/>
          <w:rtl/>
        </w:rPr>
        <w:t>תאוריית הגדרת המטרה</w:t>
      </w:r>
    </w:p>
    <w:p w:rsidR="00C91F30" w:rsidRPr="00480AAD" w:rsidRDefault="00C91F30" w:rsidP="00C91F30">
      <w:pPr>
        <w:bidi w:val="0"/>
        <w:jc w:val="right"/>
        <w:rPr>
          <w:rFonts w:eastAsia="Calibri"/>
          <w:sz w:val="22"/>
          <w:szCs w:val="22"/>
        </w:rPr>
      </w:pPr>
      <w:r w:rsidRPr="00480AAD">
        <w:rPr>
          <w:rFonts w:eastAsia="Calibri"/>
          <w:sz w:val="22"/>
          <w:szCs w:val="22"/>
          <w:rtl/>
        </w:rPr>
        <w:t>מחברי התיאוריה הזאת הם ד"ר לוק וד"ר גארי לאת'אם. הרעיון המרכזי הוא שהעובדים מונעים על ידי מטרות ברורות ומשוב מועיל</w:t>
      </w:r>
    </w:p>
    <w:p w:rsidR="00C91F30" w:rsidRPr="00480AAD" w:rsidRDefault="00C91F30" w:rsidP="00C91F30">
      <w:pPr>
        <w:bidi w:val="0"/>
        <w:jc w:val="right"/>
        <w:rPr>
          <w:rFonts w:eastAsia="Calibri"/>
          <w:sz w:val="22"/>
          <w:szCs w:val="22"/>
        </w:rPr>
      </w:pPr>
      <w:r w:rsidRPr="00480AAD">
        <w:rPr>
          <w:rFonts w:eastAsia="Calibri"/>
          <w:b/>
          <w:bCs/>
          <w:sz w:val="22"/>
          <w:szCs w:val="22"/>
          <w:rtl/>
        </w:rPr>
        <w:t>חמישה עקרונות של הגדרת מטרות:</w:t>
      </w:r>
    </w:p>
    <w:p w:rsidR="00AB6550" w:rsidRDefault="00AB6550" w:rsidP="00176EE1">
      <w:pPr>
        <w:numPr>
          <w:ilvl w:val="0"/>
          <w:numId w:val="50"/>
        </w:numPr>
        <w:contextualSpacing/>
        <w:rPr>
          <w:rFonts w:eastAsia="Calibri"/>
          <w:sz w:val="22"/>
          <w:szCs w:val="22"/>
          <w:rtl/>
        </w:rPr>
        <w:sectPr w:rsidR="00AB6550"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numPr>
          <w:ilvl w:val="0"/>
          <w:numId w:val="50"/>
        </w:numPr>
        <w:contextualSpacing/>
        <w:rPr>
          <w:rFonts w:eastAsia="Calibri"/>
          <w:sz w:val="22"/>
          <w:szCs w:val="22"/>
        </w:rPr>
      </w:pPr>
      <w:r w:rsidRPr="00480AAD">
        <w:rPr>
          <w:rFonts w:eastAsia="Calibri" w:hint="cs"/>
          <w:sz w:val="22"/>
          <w:szCs w:val="22"/>
          <w:rtl/>
        </w:rPr>
        <w:t>אתגר</w:t>
      </w:r>
    </w:p>
    <w:p w:rsidR="00C91F30" w:rsidRPr="00480AAD" w:rsidRDefault="00C91F30" w:rsidP="00176EE1">
      <w:pPr>
        <w:numPr>
          <w:ilvl w:val="0"/>
          <w:numId w:val="50"/>
        </w:numPr>
        <w:contextualSpacing/>
        <w:rPr>
          <w:rFonts w:eastAsia="Calibri"/>
          <w:sz w:val="22"/>
          <w:szCs w:val="22"/>
        </w:rPr>
      </w:pPr>
      <w:r w:rsidRPr="00480AAD">
        <w:rPr>
          <w:rFonts w:eastAsia="Calibri" w:hint="cs"/>
          <w:sz w:val="22"/>
          <w:szCs w:val="22"/>
          <w:rtl/>
        </w:rPr>
        <w:t>בהירות</w:t>
      </w:r>
    </w:p>
    <w:p w:rsidR="00C91F30" w:rsidRPr="00480AAD" w:rsidRDefault="00C91F30" w:rsidP="00176EE1">
      <w:pPr>
        <w:numPr>
          <w:ilvl w:val="0"/>
          <w:numId w:val="50"/>
        </w:numPr>
        <w:contextualSpacing/>
        <w:rPr>
          <w:rFonts w:eastAsia="Calibri"/>
          <w:sz w:val="22"/>
          <w:szCs w:val="22"/>
        </w:rPr>
      </w:pPr>
      <w:r w:rsidRPr="00480AAD">
        <w:rPr>
          <w:rFonts w:eastAsia="Calibri" w:hint="cs"/>
          <w:sz w:val="22"/>
          <w:szCs w:val="22"/>
          <w:rtl/>
        </w:rPr>
        <w:t>מורכבות המשימה</w:t>
      </w:r>
    </w:p>
    <w:p w:rsidR="00C91F30" w:rsidRPr="00480AAD" w:rsidRDefault="00C91F30" w:rsidP="00176EE1">
      <w:pPr>
        <w:numPr>
          <w:ilvl w:val="0"/>
          <w:numId w:val="50"/>
        </w:numPr>
        <w:contextualSpacing/>
        <w:rPr>
          <w:rFonts w:eastAsia="Calibri"/>
          <w:sz w:val="22"/>
          <w:szCs w:val="22"/>
        </w:rPr>
      </w:pPr>
      <w:r w:rsidRPr="00480AAD">
        <w:rPr>
          <w:rFonts w:eastAsia="Calibri" w:hint="cs"/>
          <w:sz w:val="22"/>
          <w:szCs w:val="22"/>
          <w:rtl/>
        </w:rPr>
        <w:t>משוב</w:t>
      </w:r>
    </w:p>
    <w:p w:rsidR="00C91F30" w:rsidRPr="00480AAD" w:rsidRDefault="00C91F30" w:rsidP="00176EE1">
      <w:pPr>
        <w:numPr>
          <w:ilvl w:val="0"/>
          <w:numId w:val="50"/>
        </w:numPr>
        <w:contextualSpacing/>
        <w:rPr>
          <w:rFonts w:eastAsia="Calibri"/>
          <w:sz w:val="22"/>
          <w:szCs w:val="22"/>
        </w:rPr>
      </w:pPr>
      <w:r w:rsidRPr="00480AAD">
        <w:rPr>
          <w:rFonts w:eastAsia="Calibri" w:hint="cs"/>
          <w:sz w:val="22"/>
          <w:szCs w:val="22"/>
          <w:rtl/>
        </w:rPr>
        <w:t>מחויבות</w:t>
      </w:r>
    </w:p>
    <w:p w:rsidR="00AB6550" w:rsidRDefault="00AB6550" w:rsidP="00C91F30">
      <w:pPr>
        <w:contextualSpacing/>
        <w:rPr>
          <w:rFonts w:eastAsia="Calibri"/>
          <w:sz w:val="22"/>
          <w:szCs w:val="22"/>
          <w:rtl/>
        </w:rPr>
        <w:sectPr w:rsidR="00AB6550" w:rsidSect="00AB6550">
          <w:type w:val="continuous"/>
          <w:pgSz w:w="11906" w:h="16838"/>
          <w:pgMar w:top="1440" w:right="1800" w:bottom="1440" w:left="1800" w:header="708" w:footer="708" w:gutter="0"/>
          <w:cols w:num="3" w:space="708"/>
          <w:bidi/>
          <w:rtlGutter/>
          <w:docGrid w:linePitch="360"/>
        </w:sectPr>
      </w:pPr>
    </w:p>
    <w:p w:rsidR="00C91F30" w:rsidRPr="00480AAD" w:rsidRDefault="00C91F30" w:rsidP="00C91F30">
      <w:pPr>
        <w:contextualSpacing/>
        <w:rPr>
          <w:rFonts w:eastAsia="Calibri"/>
          <w:sz w:val="22"/>
          <w:szCs w:val="22"/>
          <w:rtl/>
        </w:rPr>
      </w:pPr>
    </w:p>
    <w:p w:rsidR="00C91F30" w:rsidRPr="00480AAD" w:rsidRDefault="00C91F30" w:rsidP="00C91F30">
      <w:pPr>
        <w:contextualSpacing/>
        <w:rPr>
          <w:rFonts w:eastAsia="Calibri"/>
          <w:b/>
          <w:bCs/>
          <w:sz w:val="22"/>
          <w:szCs w:val="22"/>
          <w:u w:val="single"/>
          <w:rtl/>
        </w:rPr>
      </w:pPr>
      <w:r w:rsidRPr="00480AAD">
        <w:rPr>
          <w:rFonts w:eastAsia="Calibri"/>
          <w:b/>
          <w:bCs/>
          <w:sz w:val="22"/>
          <w:szCs w:val="22"/>
          <w:u w:val="single"/>
          <w:rtl/>
        </w:rPr>
        <w:t>מטריצת הניהול של בלייק-מוטון</w:t>
      </w:r>
    </w:p>
    <w:p w:rsidR="00C91F30" w:rsidRPr="00480AAD" w:rsidRDefault="00AB6550" w:rsidP="00C91F30">
      <w:pPr>
        <w:bidi w:val="0"/>
        <w:jc w:val="right"/>
        <w:rPr>
          <w:rFonts w:ascii="Calibri" w:eastAsia="Calibri" w:hAnsi="Calibri" w:cs="Arial"/>
          <w:sz w:val="22"/>
          <w:szCs w:val="22"/>
          <w:rtl/>
        </w:rPr>
      </w:pPr>
      <w:r w:rsidRPr="00480AAD">
        <w:rPr>
          <w:rFonts w:ascii="Calibri" w:eastAsia="Calibri" w:hAnsi="Calibri" w:cs="Arial"/>
          <w:noProof/>
          <w:sz w:val="22"/>
          <w:szCs w:val="22"/>
        </w:rPr>
        <w:drawing>
          <wp:anchor distT="0" distB="0" distL="114300" distR="114300" simplePos="0" relativeHeight="251751424" behindDoc="0" locked="0" layoutInCell="1" allowOverlap="1" wp14:anchorId="3CD6550C" wp14:editId="05898FF8">
            <wp:simplePos x="0" y="0"/>
            <wp:positionH relativeFrom="margin">
              <wp:posOffset>1830705</wp:posOffset>
            </wp:positionH>
            <wp:positionV relativeFrom="paragraph">
              <wp:posOffset>112395</wp:posOffset>
            </wp:positionV>
            <wp:extent cx="3198495" cy="2190750"/>
            <wp:effectExtent l="0" t="0" r="1905" b="0"/>
            <wp:wrapSquare wrapText="bothSides"/>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198495" cy="2190750"/>
                    </a:xfrm>
                    <a:prstGeom prst="rect">
                      <a:avLst/>
                    </a:prstGeom>
                  </pic:spPr>
                </pic:pic>
              </a:graphicData>
            </a:graphic>
            <wp14:sizeRelH relativeFrom="margin">
              <wp14:pctWidth>0</wp14:pctWidth>
            </wp14:sizeRelH>
            <wp14:sizeRelV relativeFrom="margin">
              <wp14:pctHeight>0</wp14:pctHeight>
            </wp14:sizeRelV>
          </wp:anchor>
        </w:drawing>
      </w:r>
    </w:p>
    <w:p w:rsidR="00C91F30" w:rsidRPr="00480AAD" w:rsidRDefault="00C91F30" w:rsidP="00C91F30">
      <w:pPr>
        <w:bidi w:val="0"/>
        <w:rPr>
          <w:rFonts w:ascii="Calibri" w:eastAsia="Calibri" w:hAnsi="Calibri" w:cs="Arial"/>
          <w:sz w:val="22"/>
          <w:szCs w:val="22"/>
          <w:rtl/>
        </w:rPr>
      </w:pPr>
    </w:p>
    <w:p w:rsidR="00C91F30" w:rsidRPr="00480AAD" w:rsidRDefault="00C91F30" w:rsidP="00C91F30">
      <w:pPr>
        <w:bidi w:val="0"/>
        <w:rPr>
          <w:rFonts w:ascii="Calibri" w:eastAsia="Calibri" w:hAnsi="Calibri" w:cs="Arial"/>
          <w:sz w:val="22"/>
          <w:szCs w:val="22"/>
          <w:rtl/>
        </w:rPr>
      </w:pPr>
    </w:p>
    <w:p w:rsidR="00C91F30" w:rsidRPr="00480AAD" w:rsidRDefault="00C91F30" w:rsidP="00C91F30">
      <w:pPr>
        <w:bidi w:val="0"/>
        <w:rPr>
          <w:rFonts w:ascii="Calibri" w:eastAsia="Calibri" w:hAnsi="Calibri" w:cs="Arial"/>
          <w:sz w:val="22"/>
          <w:szCs w:val="22"/>
          <w:rtl/>
        </w:rPr>
      </w:pPr>
    </w:p>
    <w:p w:rsidR="00C91F30" w:rsidRPr="00480AAD" w:rsidRDefault="00C91F30" w:rsidP="00C91F30">
      <w:pPr>
        <w:bidi w:val="0"/>
        <w:rPr>
          <w:rFonts w:ascii="Calibri" w:eastAsia="Calibri" w:hAnsi="Calibri" w:cs="Arial"/>
          <w:sz w:val="22"/>
          <w:szCs w:val="22"/>
          <w:rtl/>
        </w:rPr>
      </w:pPr>
    </w:p>
    <w:p w:rsidR="00C91F30" w:rsidRPr="00480AAD" w:rsidRDefault="00C91F30" w:rsidP="00C91F30">
      <w:pPr>
        <w:bidi w:val="0"/>
        <w:rPr>
          <w:rFonts w:ascii="Calibri" w:eastAsia="Calibri" w:hAnsi="Calibri" w:cs="Arial"/>
          <w:sz w:val="22"/>
          <w:szCs w:val="22"/>
          <w:rtl/>
        </w:rPr>
      </w:pPr>
    </w:p>
    <w:p w:rsidR="00C91F30" w:rsidRPr="00480AAD" w:rsidRDefault="00C91F30" w:rsidP="00C91F30">
      <w:pPr>
        <w:bidi w:val="0"/>
        <w:rPr>
          <w:rFonts w:ascii="Calibri" w:eastAsia="Calibri" w:hAnsi="Calibri" w:cs="Arial"/>
          <w:sz w:val="22"/>
          <w:szCs w:val="22"/>
          <w:rtl/>
        </w:rPr>
      </w:pPr>
    </w:p>
    <w:p w:rsidR="00C91F30" w:rsidRPr="00480AAD" w:rsidRDefault="00C91F30" w:rsidP="00C91F30">
      <w:pPr>
        <w:bidi w:val="0"/>
        <w:rPr>
          <w:rFonts w:ascii="Calibri" w:eastAsia="Calibri" w:hAnsi="Calibri" w:cs="Arial"/>
          <w:sz w:val="22"/>
          <w:szCs w:val="22"/>
          <w:rtl/>
        </w:rPr>
      </w:pPr>
    </w:p>
    <w:p w:rsidR="00C91F30" w:rsidRPr="00480AAD" w:rsidRDefault="00C91F30" w:rsidP="00C91F30">
      <w:pPr>
        <w:bidi w:val="0"/>
        <w:rPr>
          <w:rFonts w:ascii="Calibri" w:eastAsia="Calibri" w:hAnsi="Calibri" w:cs="Arial"/>
          <w:sz w:val="22"/>
          <w:szCs w:val="22"/>
          <w:rtl/>
        </w:rPr>
      </w:pPr>
    </w:p>
    <w:p w:rsidR="00AB6550" w:rsidRDefault="00C91F30" w:rsidP="00AB6550">
      <w:pPr>
        <w:tabs>
          <w:tab w:val="left" w:pos="9912"/>
        </w:tabs>
        <w:bidi w:val="0"/>
        <w:jc w:val="right"/>
        <w:rPr>
          <w:rFonts w:eastAsia="Calibri"/>
          <w:b/>
          <w:bCs/>
          <w:sz w:val="22"/>
          <w:szCs w:val="22"/>
          <w:u w:val="single"/>
        </w:rPr>
      </w:pPr>
      <w:r w:rsidRPr="00480AAD">
        <w:rPr>
          <w:rFonts w:eastAsia="Calibri"/>
          <w:b/>
          <w:bCs/>
          <w:sz w:val="22"/>
          <w:szCs w:val="22"/>
          <w:u w:val="single"/>
          <w:rtl/>
        </w:rPr>
        <w:t>תאוריית הצפייה של ורום</w:t>
      </w:r>
    </w:p>
    <w:p w:rsidR="00C91F30" w:rsidRDefault="00C91F30" w:rsidP="00AB6550">
      <w:pPr>
        <w:tabs>
          <w:tab w:val="left" w:pos="9912"/>
        </w:tabs>
        <w:bidi w:val="0"/>
        <w:jc w:val="right"/>
        <w:rPr>
          <w:rFonts w:eastAsia="Calibri"/>
          <w:sz w:val="22"/>
          <w:szCs w:val="22"/>
          <w:rtl/>
        </w:rPr>
      </w:pPr>
      <w:r w:rsidRPr="00480AAD">
        <w:rPr>
          <w:rFonts w:eastAsia="Calibri"/>
          <w:sz w:val="22"/>
          <w:szCs w:val="22"/>
          <w:rtl/>
        </w:rPr>
        <w:t>ויקטור ורום קובע כי "אינטנסיביות של מאמץ עבודה תלוי בתפיסה כי המאמץ של הפרט יביא לתוצאות הרצויות."</w:t>
      </w:r>
    </w:p>
    <w:p w:rsidR="00AB6550" w:rsidRPr="00AB6550" w:rsidRDefault="00AB6550" w:rsidP="00AB6550">
      <w:pPr>
        <w:tabs>
          <w:tab w:val="left" w:pos="9912"/>
        </w:tabs>
        <w:bidi w:val="0"/>
        <w:jc w:val="right"/>
        <w:rPr>
          <w:rFonts w:eastAsia="Calibri"/>
          <w:b/>
          <w:bCs/>
          <w:sz w:val="22"/>
          <w:szCs w:val="22"/>
          <w:u w:val="single"/>
        </w:rPr>
      </w:pPr>
      <w:r w:rsidRPr="00480AAD">
        <w:rPr>
          <w:rFonts w:ascii="Calibri" w:eastAsia="Calibri" w:hAnsi="Calibri" w:cs="Arial"/>
          <w:noProof/>
          <w:sz w:val="22"/>
          <w:szCs w:val="22"/>
        </w:rPr>
        <w:drawing>
          <wp:anchor distT="0" distB="0" distL="114300" distR="114300" simplePos="0" relativeHeight="251845632" behindDoc="0" locked="0" layoutInCell="1" allowOverlap="1" wp14:anchorId="337A7BA6" wp14:editId="7CE65AE7">
            <wp:simplePos x="0" y="0"/>
            <wp:positionH relativeFrom="margin">
              <wp:posOffset>1360198</wp:posOffset>
            </wp:positionH>
            <wp:positionV relativeFrom="paragraph">
              <wp:posOffset>19188</wp:posOffset>
            </wp:positionV>
            <wp:extent cx="3009265" cy="1025525"/>
            <wp:effectExtent l="0" t="0" r="635" b="3175"/>
            <wp:wrapSquare wrapText="bothSides"/>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009265" cy="1025525"/>
                    </a:xfrm>
                    <a:prstGeom prst="rect">
                      <a:avLst/>
                    </a:prstGeom>
                  </pic:spPr>
                </pic:pic>
              </a:graphicData>
            </a:graphic>
            <wp14:sizeRelH relativeFrom="margin">
              <wp14:pctWidth>0</wp14:pctWidth>
            </wp14:sizeRelH>
            <wp14:sizeRelV relativeFrom="margin">
              <wp14:pctHeight>0</wp14:pctHeight>
            </wp14:sizeRelV>
          </wp:anchor>
        </w:drawing>
      </w:r>
    </w:p>
    <w:p w:rsidR="00AB6550" w:rsidRDefault="00AB6550" w:rsidP="00C91F30">
      <w:pPr>
        <w:bidi w:val="0"/>
        <w:jc w:val="right"/>
        <w:rPr>
          <w:rFonts w:eastAsia="Calibri"/>
          <w:b/>
          <w:bCs/>
          <w:sz w:val="22"/>
          <w:szCs w:val="22"/>
          <w:u w:val="single"/>
        </w:rPr>
      </w:pPr>
    </w:p>
    <w:p w:rsidR="00AB6550" w:rsidRDefault="00AB6550" w:rsidP="00AB6550">
      <w:pPr>
        <w:bidi w:val="0"/>
        <w:jc w:val="right"/>
        <w:rPr>
          <w:rFonts w:eastAsia="Calibri"/>
          <w:b/>
          <w:bCs/>
          <w:sz w:val="22"/>
          <w:szCs w:val="22"/>
          <w:u w:val="single"/>
        </w:rPr>
      </w:pPr>
    </w:p>
    <w:p w:rsidR="00AB6550" w:rsidRDefault="00AB6550" w:rsidP="00AB6550">
      <w:pPr>
        <w:bidi w:val="0"/>
        <w:jc w:val="right"/>
        <w:rPr>
          <w:rFonts w:eastAsia="Calibri"/>
          <w:b/>
          <w:bCs/>
          <w:sz w:val="22"/>
          <w:szCs w:val="22"/>
          <w:u w:val="single"/>
        </w:rPr>
      </w:pPr>
    </w:p>
    <w:p w:rsidR="00AB6550" w:rsidRDefault="00AB6550" w:rsidP="00AB6550">
      <w:pPr>
        <w:bidi w:val="0"/>
        <w:jc w:val="right"/>
        <w:rPr>
          <w:rFonts w:eastAsia="Calibri"/>
          <w:b/>
          <w:bCs/>
          <w:sz w:val="22"/>
          <w:szCs w:val="22"/>
          <w:u w:val="single"/>
        </w:rPr>
      </w:pPr>
    </w:p>
    <w:p w:rsidR="00AB6550" w:rsidRDefault="00AB6550" w:rsidP="00AB6550">
      <w:pPr>
        <w:bidi w:val="0"/>
        <w:jc w:val="right"/>
        <w:rPr>
          <w:rFonts w:eastAsia="Calibri"/>
          <w:b/>
          <w:bCs/>
          <w:sz w:val="22"/>
          <w:szCs w:val="22"/>
          <w:u w:val="single"/>
        </w:rPr>
      </w:pPr>
    </w:p>
    <w:p w:rsidR="00C91F30" w:rsidRPr="00480AAD" w:rsidRDefault="00AB6550" w:rsidP="00AB6550">
      <w:pPr>
        <w:bidi w:val="0"/>
        <w:jc w:val="right"/>
        <w:rPr>
          <w:rFonts w:eastAsia="Calibri"/>
          <w:b/>
          <w:bCs/>
          <w:sz w:val="22"/>
          <w:szCs w:val="22"/>
          <w:u w:val="single"/>
        </w:rPr>
      </w:pPr>
      <w:r w:rsidRPr="00480AAD">
        <w:rPr>
          <w:rFonts w:ascii="Calibri" w:eastAsia="Calibri" w:hAnsi="Calibri" w:cs="Arial"/>
          <w:noProof/>
          <w:sz w:val="22"/>
          <w:szCs w:val="22"/>
        </w:rPr>
        <w:drawing>
          <wp:anchor distT="0" distB="0" distL="114300" distR="114300" simplePos="0" relativeHeight="251752448" behindDoc="0" locked="0" layoutInCell="1" allowOverlap="1" wp14:anchorId="38665F52" wp14:editId="4A63A295">
            <wp:simplePos x="0" y="0"/>
            <wp:positionH relativeFrom="column">
              <wp:posOffset>-475504</wp:posOffset>
            </wp:positionH>
            <wp:positionV relativeFrom="paragraph">
              <wp:posOffset>414</wp:posOffset>
            </wp:positionV>
            <wp:extent cx="2874645" cy="1685290"/>
            <wp:effectExtent l="0" t="0" r="1905" b="0"/>
            <wp:wrapSquare wrapText="bothSides"/>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extLst>
                        <a:ext uri="{28A0092B-C50C-407E-A947-70E740481C1C}">
                          <a14:useLocalDpi xmlns:a14="http://schemas.microsoft.com/office/drawing/2010/main" val="0"/>
                        </a:ext>
                      </a:extLst>
                    </a:blip>
                    <a:srcRect r="13871"/>
                    <a:stretch/>
                  </pic:blipFill>
                  <pic:spPr bwMode="auto">
                    <a:xfrm>
                      <a:off x="0" y="0"/>
                      <a:ext cx="2874645" cy="1685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1F30" w:rsidRPr="00480AAD">
        <w:rPr>
          <w:rFonts w:eastAsia="Calibri"/>
          <w:b/>
          <w:bCs/>
          <w:sz w:val="22"/>
          <w:szCs w:val="22"/>
          <w:u w:val="single"/>
          <w:rtl/>
        </w:rPr>
        <w:t>תיאוריית החיזוק/עידוד</w:t>
      </w:r>
    </w:p>
    <w:p w:rsidR="00C91F30" w:rsidRPr="00480AAD" w:rsidRDefault="00C91F30" w:rsidP="00C91F30">
      <w:pPr>
        <w:bidi w:val="0"/>
        <w:jc w:val="right"/>
        <w:rPr>
          <w:rFonts w:eastAsia="Calibri"/>
          <w:sz w:val="22"/>
          <w:szCs w:val="22"/>
        </w:rPr>
      </w:pPr>
      <w:r w:rsidRPr="00480AAD">
        <w:rPr>
          <w:rFonts w:eastAsia="Calibri"/>
          <w:sz w:val="22"/>
          <w:szCs w:val="22"/>
          <w:rtl/>
        </w:rPr>
        <w:t>התנהגות מושפעת על ידי חיזוקים. אנשים נמשכים לעסוק בהתנהגויות עם חיזוקים חיוביים ונמנעים מהתנהגויות עם חיזוקים שליליים. חיזוק צריך להינתן: מותנה בהתנהגות מסוימת, מיד לאחר שההתנהגות קורה, באופן עקבי ופרופורציונלי.</w:t>
      </w:r>
    </w:p>
    <w:p w:rsidR="00C91F30" w:rsidRPr="00480AAD" w:rsidRDefault="00C91F30" w:rsidP="00C91F30">
      <w:pPr>
        <w:bidi w:val="0"/>
        <w:jc w:val="right"/>
        <w:rPr>
          <w:rFonts w:eastAsia="Calibri"/>
          <w:sz w:val="22"/>
          <w:szCs w:val="22"/>
          <w:rtl/>
        </w:rPr>
      </w:pPr>
    </w:p>
    <w:p w:rsidR="00C91F30" w:rsidRPr="00480AAD" w:rsidRDefault="00C91F30" w:rsidP="00C91F30">
      <w:pPr>
        <w:bidi w:val="0"/>
        <w:jc w:val="right"/>
        <w:rPr>
          <w:rFonts w:eastAsia="Calibri"/>
          <w:sz w:val="22"/>
          <w:szCs w:val="22"/>
          <w:rtl/>
        </w:rPr>
      </w:pPr>
    </w:p>
    <w:p w:rsidR="00C91F30" w:rsidRPr="00480AAD" w:rsidRDefault="00C91F30" w:rsidP="00AB6550">
      <w:pPr>
        <w:bidi w:val="0"/>
        <w:rPr>
          <w:rFonts w:eastAsia="Calibri"/>
          <w:sz w:val="22"/>
          <w:szCs w:val="22"/>
          <w:rtl/>
        </w:rPr>
      </w:pPr>
    </w:p>
    <w:p w:rsidR="00C91F30" w:rsidRPr="00480AAD" w:rsidRDefault="00507152" w:rsidP="00C91F30">
      <w:pPr>
        <w:bidi w:val="0"/>
        <w:jc w:val="right"/>
        <w:rPr>
          <w:rFonts w:eastAsia="Calibri"/>
          <w:b/>
          <w:bCs/>
          <w:sz w:val="22"/>
          <w:szCs w:val="22"/>
          <w:u w:val="single"/>
          <w:rtl/>
        </w:rPr>
      </w:pPr>
      <w:r w:rsidRPr="00480AAD">
        <w:rPr>
          <w:rFonts w:ascii="Calibri" w:eastAsia="Calibri" w:hAnsi="Calibri" w:cs="Arial"/>
          <w:noProof/>
          <w:sz w:val="22"/>
          <w:szCs w:val="22"/>
        </w:rPr>
        <w:drawing>
          <wp:anchor distT="0" distB="0" distL="114300" distR="114300" simplePos="0" relativeHeight="251753472" behindDoc="0" locked="0" layoutInCell="1" allowOverlap="1" wp14:anchorId="6B610724" wp14:editId="045BE831">
            <wp:simplePos x="0" y="0"/>
            <wp:positionH relativeFrom="column">
              <wp:posOffset>-363827</wp:posOffset>
            </wp:positionH>
            <wp:positionV relativeFrom="paragraph">
              <wp:posOffset>105272</wp:posOffset>
            </wp:positionV>
            <wp:extent cx="1677670" cy="1589405"/>
            <wp:effectExtent l="0" t="0" r="0" b="0"/>
            <wp:wrapSquare wrapText="bothSides"/>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677670" cy="1589405"/>
                    </a:xfrm>
                    <a:prstGeom prst="rect">
                      <a:avLst/>
                    </a:prstGeom>
                  </pic:spPr>
                </pic:pic>
              </a:graphicData>
            </a:graphic>
            <wp14:sizeRelH relativeFrom="margin">
              <wp14:pctWidth>0</wp14:pctWidth>
            </wp14:sizeRelH>
            <wp14:sizeRelV relativeFrom="margin">
              <wp14:pctHeight>0</wp14:pctHeight>
            </wp14:sizeRelV>
          </wp:anchor>
        </w:drawing>
      </w:r>
      <w:r w:rsidR="00C91F30" w:rsidRPr="00480AAD">
        <w:rPr>
          <w:rFonts w:eastAsia="Calibri"/>
          <w:b/>
          <w:bCs/>
          <w:sz w:val="22"/>
          <w:szCs w:val="22"/>
          <w:u w:val="single"/>
          <w:rtl/>
        </w:rPr>
        <w:t>תיאוריית ההגינות</w:t>
      </w:r>
    </w:p>
    <w:p w:rsidR="00C91F30" w:rsidRPr="00480AAD" w:rsidRDefault="00C91F30" w:rsidP="00C91F30">
      <w:pPr>
        <w:bidi w:val="0"/>
        <w:jc w:val="right"/>
        <w:rPr>
          <w:rFonts w:eastAsia="Calibri"/>
          <w:sz w:val="22"/>
          <w:szCs w:val="22"/>
        </w:rPr>
      </w:pPr>
      <w:r w:rsidRPr="00480AAD">
        <w:rPr>
          <w:rFonts w:eastAsia="Calibri"/>
          <w:sz w:val="22"/>
          <w:szCs w:val="22"/>
          <w:rtl/>
        </w:rPr>
        <w:t>מסבירה דינמיקה התנהגותית במונחים של יחסים בין אישיים: אנשים מבקשים לאזן את היחס בין ההשקעה לתוצאה הנובעת מהיחסים הבין אישיים.</w:t>
      </w:r>
    </w:p>
    <w:p w:rsidR="00C91F30" w:rsidRPr="00480AAD" w:rsidRDefault="00C91F30" w:rsidP="00C91F30">
      <w:pPr>
        <w:bidi w:val="0"/>
        <w:jc w:val="right"/>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Default="00C91F30" w:rsidP="00507152">
      <w:pPr>
        <w:bidi w:val="0"/>
        <w:jc w:val="right"/>
        <w:rPr>
          <w:rFonts w:eastAsia="Calibri"/>
          <w:b/>
          <w:bCs/>
          <w:sz w:val="22"/>
          <w:szCs w:val="22"/>
          <w:u w:val="single"/>
          <w:rtl/>
        </w:rPr>
      </w:pPr>
      <w:r w:rsidRPr="00480AAD">
        <w:rPr>
          <w:rFonts w:eastAsia="Calibri"/>
          <w:b/>
          <w:bCs/>
          <w:sz w:val="22"/>
          <w:szCs w:val="22"/>
          <w:u w:val="single"/>
          <w:rtl/>
        </w:rPr>
        <w:t>תכנון ניהול משאבי אנוש בפרויקט – כלים ושיטות</w:t>
      </w:r>
    </w:p>
    <w:tbl>
      <w:tblPr>
        <w:tblStyle w:val="a5"/>
        <w:tblW w:w="0" w:type="auto"/>
        <w:tblLook w:val="04A0" w:firstRow="1" w:lastRow="0" w:firstColumn="1" w:lastColumn="0" w:noHBand="0" w:noVBand="1"/>
      </w:tblPr>
      <w:tblGrid>
        <w:gridCol w:w="6579"/>
        <w:gridCol w:w="1717"/>
      </w:tblGrid>
      <w:tr w:rsidR="00507152" w:rsidRPr="00507152" w:rsidTr="00507152">
        <w:tc>
          <w:tcPr>
            <w:tcW w:w="0" w:type="auto"/>
          </w:tcPr>
          <w:p w:rsidR="00507152" w:rsidRPr="00507152" w:rsidRDefault="00507152" w:rsidP="00507152">
            <w:pPr>
              <w:rPr>
                <w:rFonts w:eastAsia="Calibri"/>
                <w:sz w:val="22"/>
                <w:szCs w:val="22"/>
              </w:rPr>
            </w:pPr>
            <w:r w:rsidRPr="00507152">
              <w:rPr>
                <w:rFonts w:eastAsia="Calibri"/>
                <w:sz w:val="22"/>
                <w:szCs w:val="22"/>
                <w:rtl/>
              </w:rPr>
              <w:t>יחסי הגומלין הרשמיים והלא רשמיים עם אנשים אחרים בארגון, בתעשייה או בסביבה המקצועית. רישות מוצלח תורם רבות להצלחת הארגון. דוגמא לפעילויות רישות בתחום משאבי האנוש, התכתבויות מקדימות, פגישות לארוחת צהריים ועוד.</w:t>
            </w:r>
          </w:p>
        </w:tc>
        <w:tc>
          <w:tcPr>
            <w:tcW w:w="0" w:type="auto"/>
          </w:tcPr>
          <w:p w:rsidR="00507152" w:rsidRPr="00507152" w:rsidRDefault="00507152" w:rsidP="00507152">
            <w:pPr>
              <w:jc w:val="center"/>
              <w:rPr>
                <w:rFonts w:eastAsia="Calibri"/>
                <w:b/>
                <w:bCs/>
                <w:sz w:val="22"/>
                <w:szCs w:val="22"/>
              </w:rPr>
            </w:pPr>
            <w:r w:rsidRPr="00507152">
              <w:rPr>
                <w:rFonts w:eastAsia="Calibri"/>
                <w:b/>
                <w:bCs/>
                <w:sz w:val="22"/>
                <w:szCs w:val="22"/>
                <w:rtl/>
              </w:rPr>
              <w:t>רישות (</w:t>
            </w:r>
            <w:r w:rsidRPr="00507152">
              <w:rPr>
                <w:rFonts w:eastAsia="Calibri"/>
                <w:b/>
                <w:bCs/>
                <w:sz w:val="22"/>
                <w:szCs w:val="22"/>
              </w:rPr>
              <w:t>Networking</w:t>
            </w:r>
            <w:r w:rsidRPr="00507152">
              <w:rPr>
                <w:rFonts w:eastAsia="Calibri"/>
                <w:b/>
                <w:bCs/>
                <w:sz w:val="22"/>
                <w:szCs w:val="22"/>
                <w:rtl/>
              </w:rPr>
              <w:t>):</w:t>
            </w:r>
          </w:p>
        </w:tc>
      </w:tr>
      <w:tr w:rsidR="00507152" w:rsidRPr="00507152" w:rsidTr="00507152">
        <w:tc>
          <w:tcPr>
            <w:tcW w:w="0" w:type="auto"/>
          </w:tcPr>
          <w:p w:rsidR="00507152" w:rsidRPr="00507152" w:rsidRDefault="00507152" w:rsidP="00507152">
            <w:pPr>
              <w:rPr>
                <w:rFonts w:eastAsia="Calibri"/>
                <w:sz w:val="22"/>
                <w:szCs w:val="22"/>
              </w:rPr>
            </w:pPr>
            <w:r w:rsidRPr="00507152">
              <w:rPr>
                <w:rFonts w:eastAsia="Calibri"/>
                <w:sz w:val="22"/>
                <w:szCs w:val="22"/>
                <w:rtl/>
              </w:rPr>
              <w:t>דרכי ההתנהגות של אנשים, צוותים ויחידות ארגוניות. שימוש נכון בנושאים המשותפים המזוהים בתאוריה הארגונית, יכול לקצר את משך הזמן ליצירת התפוקות</w:t>
            </w:r>
            <w:r w:rsidRPr="00507152">
              <w:rPr>
                <w:rFonts w:eastAsia="Calibri"/>
                <w:sz w:val="22"/>
                <w:szCs w:val="22"/>
              </w:rPr>
              <w:t>.</w:t>
            </w:r>
          </w:p>
        </w:tc>
        <w:tc>
          <w:tcPr>
            <w:tcW w:w="0" w:type="auto"/>
          </w:tcPr>
          <w:p w:rsidR="00507152" w:rsidRPr="00507152" w:rsidRDefault="00507152" w:rsidP="00507152">
            <w:pPr>
              <w:bidi w:val="0"/>
              <w:jc w:val="right"/>
              <w:rPr>
                <w:rFonts w:eastAsia="Calibri"/>
                <w:sz w:val="22"/>
                <w:szCs w:val="22"/>
              </w:rPr>
            </w:pPr>
            <w:r w:rsidRPr="00507152">
              <w:rPr>
                <w:rFonts w:eastAsia="Calibri"/>
                <w:b/>
                <w:bCs/>
                <w:sz w:val="22"/>
                <w:szCs w:val="22"/>
                <w:rtl/>
              </w:rPr>
              <w:t>תיאוריה ארגונית:</w:t>
            </w:r>
          </w:p>
        </w:tc>
      </w:tr>
      <w:tr w:rsidR="00507152" w:rsidRPr="00507152" w:rsidTr="00507152">
        <w:tc>
          <w:tcPr>
            <w:tcW w:w="0" w:type="auto"/>
          </w:tcPr>
          <w:p w:rsidR="00507152" w:rsidRPr="00507152" w:rsidRDefault="00507152" w:rsidP="00507152">
            <w:pPr>
              <w:rPr>
                <w:rFonts w:eastAsia="Calibri"/>
                <w:sz w:val="22"/>
                <w:szCs w:val="22"/>
              </w:rPr>
            </w:pPr>
            <w:r w:rsidRPr="00507152">
              <w:rPr>
                <w:rFonts w:eastAsia="Calibri"/>
                <w:sz w:val="22"/>
                <w:szCs w:val="22"/>
                <w:rtl/>
              </w:rPr>
              <w:t>כישורים נדרשים לבעלי התפקידים, הערכת התפקידים הנדרשים, קשרי דיווח הנחוצים, זמנים לגיוס עובדים, סיכונים בתוכנית הגיוס ועוד.</w:t>
            </w:r>
          </w:p>
          <w:p w:rsidR="00507152" w:rsidRPr="00507152" w:rsidRDefault="00507152" w:rsidP="00507152">
            <w:pPr>
              <w:rPr>
                <w:rFonts w:eastAsia="Calibri"/>
                <w:sz w:val="22"/>
                <w:szCs w:val="22"/>
              </w:rPr>
            </w:pPr>
          </w:p>
        </w:tc>
        <w:tc>
          <w:tcPr>
            <w:tcW w:w="0" w:type="auto"/>
          </w:tcPr>
          <w:p w:rsidR="00507152" w:rsidRPr="00507152" w:rsidRDefault="00507152" w:rsidP="00507152">
            <w:pPr>
              <w:jc w:val="center"/>
              <w:rPr>
                <w:rFonts w:eastAsia="Calibri"/>
                <w:b/>
                <w:bCs/>
                <w:sz w:val="22"/>
                <w:szCs w:val="22"/>
              </w:rPr>
            </w:pPr>
            <w:r w:rsidRPr="00507152">
              <w:rPr>
                <w:rFonts w:eastAsia="Calibri"/>
                <w:b/>
                <w:bCs/>
                <w:sz w:val="22"/>
                <w:szCs w:val="22"/>
                <w:rtl/>
              </w:rPr>
              <w:t>חוות דעת מומחים:</w:t>
            </w:r>
          </w:p>
        </w:tc>
      </w:tr>
    </w:tbl>
    <w:p w:rsidR="00507152" w:rsidRPr="00480AAD" w:rsidRDefault="00507152" w:rsidP="00507152">
      <w:pPr>
        <w:bidi w:val="0"/>
        <w:jc w:val="right"/>
        <w:rPr>
          <w:rFonts w:eastAsia="Calibri"/>
          <w:b/>
          <w:bCs/>
          <w:sz w:val="22"/>
          <w:szCs w:val="22"/>
          <w:u w:val="single"/>
        </w:rPr>
      </w:pPr>
    </w:p>
    <w:p w:rsidR="00C91F30" w:rsidRPr="00480AAD" w:rsidRDefault="00C91F30" w:rsidP="00C91F30">
      <w:pPr>
        <w:bidi w:val="0"/>
        <w:jc w:val="right"/>
        <w:rPr>
          <w:rFonts w:eastAsia="Calibri"/>
          <w:b/>
          <w:bCs/>
          <w:sz w:val="22"/>
          <w:szCs w:val="22"/>
          <w:u w:val="single"/>
          <w:rtl/>
        </w:rPr>
      </w:pPr>
      <w:r w:rsidRPr="00480AAD">
        <w:rPr>
          <w:rFonts w:eastAsia="Calibri"/>
          <w:b/>
          <w:bCs/>
          <w:sz w:val="22"/>
          <w:szCs w:val="22"/>
          <w:u w:val="single"/>
          <w:rtl/>
        </w:rPr>
        <w:t>תוכנית ניהול משאבי אנוש</w:t>
      </w:r>
    </w:p>
    <w:p w:rsidR="00C91F30" w:rsidRPr="00480AAD" w:rsidRDefault="00C91F30" w:rsidP="00C91F30">
      <w:pPr>
        <w:bidi w:val="0"/>
        <w:jc w:val="right"/>
        <w:rPr>
          <w:rFonts w:eastAsia="Calibri"/>
          <w:sz w:val="22"/>
          <w:szCs w:val="22"/>
        </w:rPr>
      </w:pPr>
      <w:r w:rsidRPr="00480AAD">
        <w:rPr>
          <w:rFonts w:eastAsia="Calibri"/>
          <w:sz w:val="22"/>
          <w:szCs w:val="22"/>
          <w:rtl/>
        </w:rPr>
        <w:t>היא חלק מתוכנית ניהול הפרויקט המספקת הדרכה והכוונה כיצד משאבי האנוש בפרויקט צריכים להיות מוגדרים, מאוישים, מנוהלים, ולבסוף משוחררים.</w:t>
      </w:r>
    </w:p>
    <w:p w:rsidR="00C91F30" w:rsidRPr="00480AAD" w:rsidRDefault="00C91F30" w:rsidP="00C91F30">
      <w:pPr>
        <w:bidi w:val="0"/>
        <w:jc w:val="right"/>
        <w:rPr>
          <w:rFonts w:eastAsia="Calibri"/>
          <w:sz w:val="22"/>
          <w:szCs w:val="22"/>
        </w:rPr>
      </w:pPr>
      <w:r w:rsidRPr="00480AAD">
        <w:rPr>
          <w:rFonts w:eastAsia="Calibri"/>
          <w:b/>
          <w:bCs/>
          <w:sz w:val="22"/>
          <w:szCs w:val="22"/>
          <w:rtl/>
        </w:rPr>
        <w:t>תוכן אופייני:</w:t>
      </w:r>
    </w:p>
    <w:p w:rsidR="00C91F30" w:rsidRPr="00480AAD" w:rsidRDefault="00C91F30" w:rsidP="00176EE1">
      <w:pPr>
        <w:numPr>
          <w:ilvl w:val="0"/>
          <w:numId w:val="51"/>
        </w:numPr>
        <w:contextualSpacing/>
        <w:rPr>
          <w:rFonts w:eastAsia="Calibri"/>
          <w:sz w:val="22"/>
          <w:szCs w:val="22"/>
        </w:rPr>
      </w:pPr>
      <w:r w:rsidRPr="00480AAD">
        <w:rPr>
          <w:rFonts w:eastAsia="Calibri"/>
          <w:sz w:val="22"/>
          <w:szCs w:val="22"/>
          <w:rtl/>
        </w:rPr>
        <w:t xml:space="preserve">תפקידים ותחומי </w:t>
      </w:r>
      <w:r w:rsidR="0036099B" w:rsidRPr="00480AAD">
        <w:rPr>
          <w:rFonts w:eastAsia="Calibri" w:hint="cs"/>
          <w:sz w:val="22"/>
          <w:szCs w:val="22"/>
          <w:rtl/>
        </w:rPr>
        <w:t>אחריות: התפקי</w:t>
      </w:r>
      <w:r w:rsidR="0036099B" w:rsidRPr="00480AAD">
        <w:rPr>
          <w:rFonts w:eastAsia="Calibri" w:hint="eastAsia"/>
          <w:sz w:val="22"/>
          <w:szCs w:val="22"/>
          <w:rtl/>
        </w:rPr>
        <w:t>ד</w:t>
      </w:r>
      <w:r w:rsidRPr="00480AAD">
        <w:rPr>
          <w:rFonts w:eastAsia="Calibri" w:hint="cs"/>
          <w:sz w:val="22"/>
          <w:szCs w:val="22"/>
          <w:rtl/>
        </w:rPr>
        <w:t xml:space="preserve">, </w:t>
      </w:r>
      <w:r w:rsidR="0036099B" w:rsidRPr="00480AAD">
        <w:rPr>
          <w:rFonts w:eastAsia="Calibri" w:hint="cs"/>
          <w:sz w:val="22"/>
          <w:szCs w:val="22"/>
          <w:rtl/>
        </w:rPr>
        <w:t>הסמכות, האחריו</w:t>
      </w:r>
      <w:r w:rsidR="0036099B" w:rsidRPr="00480AAD">
        <w:rPr>
          <w:rFonts w:eastAsia="Calibri" w:hint="eastAsia"/>
          <w:sz w:val="22"/>
          <w:szCs w:val="22"/>
          <w:rtl/>
        </w:rPr>
        <w:t>ת</w:t>
      </w:r>
      <w:r w:rsidRPr="00480AAD">
        <w:rPr>
          <w:rFonts w:eastAsia="Calibri" w:hint="cs"/>
          <w:sz w:val="22"/>
          <w:szCs w:val="22"/>
          <w:rtl/>
        </w:rPr>
        <w:t xml:space="preserve"> הכישורים והקיבולת.</w:t>
      </w:r>
    </w:p>
    <w:p w:rsidR="00C91F30" w:rsidRPr="00480AAD" w:rsidRDefault="00C91F30" w:rsidP="00176EE1">
      <w:pPr>
        <w:numPr>
          <w:ilvl w:val="0"/>
          <w:numId w:val="51"/>
        </w:numPr>
        <w:contextualSpacing/>
        <w:rPr>
          <w:rFonts w:eastAsia="Calibri"/>
          <w:sz w:val="22"/>
          <w:szCs w:val="22"/>
        </w:rPr>
      </w:pPr>
      <w:r w:rsidRPr="00480AAD">
        <w:rPr>
          <w:rFonts w:eastAsia="Calibri"/>
          <w:sz w:val="22"/>
          <w:szCs w:val="22"/>
          <w:rtl/>
        </w:rPr>
        <w:t>תרשימי המבנה הארגוני בפרויקט</w:t>
      </w:r>
    </w:p>
    <w:p w:rsidR="00C91F30" w:rsidRPr="00507152" w:rsidRDefault="00C91F30" w:rsidP="00176EE1">
      <w:pPr>
        <w:numPr>
          <w:ilvl w:val="0"/>
          <w:numId w:val="51"/>
        </w:numPr>
        <w:contextualSpacing/>
        <w:rPr>
          <w:rFonts w:eastAsia="Calibri"/>
          <w:sz w:val="22"/>
          <w:szCs w:val="22"/>
          <w:rtl/>
        </w:rPr>
      </w:pPr>
      <w:r w:rsidRPr="00480AAD">
        <w:rPr>
          <w:rFonts w:eastAsia="Calibri"/>
          <w:sz w:val="22"/>
          <w:szCs w:val="22"/>
          <w:rtl/>
        </w:rPr>
        <w:t xml:space="preserve">תכנית ניהול </w:t>
      </w:r>
      <w:r w:rsidR="0036099B" w:rsidRPr="00480AAD">
        <w:rPr>
          <w:rFonts w:eastAsia="Calibri" w:hint="cs"/>
          <w:sz w:val="22"/>
          <w:szCs w:val="22"/>
          <w:rtl/>
        </w:rPr>
        <w:t>איוש</w:t>
      </w:r>
      <w:r w:rsidR="0036099B" w:rsidRPr="00480AAD">
        <w:rPr>
          <w:rFonts w:eastAsia="Calibri" w:hint="cs"/>
          <w:b/>
          <w:bCs/>
          <w:sz w:val="22"/>
          <w:szCs w:val="22"/>
          <w:rtl/>
        </w:rPr>
        <w:t>:</w:t>
      </w:r>
      <w:r w:rsidR="0036099B" w:rsidRPr="00480AAD">
        <w:rPr>
          <w:rFonts w:eastAsia="Calibri" w:hint="cs"/>
          <w:sz w:val="22"/>
          <w:szCs w:val="22"/>
          <w:rtl/>
        </w:rPr>
        <w:t xml:space="preserve"> גיו</w:t>
      </w:r>
      <w:r w:rsidR="0036099B" w:rsidRPr="00480AAD">
        <w:rPr>
          <w:rFonts w:eastAsia="Calibri" w:hint="eastAsia"/>
          <w:sz w:val="22"/>
          <w:szCs w:val="22"/>
          <w:rtl/>
        </w:rPr>
        <w:t>ס</w:t>
      </w:r>
      <w:r w:rsidRPr="00480AAD">
        <w:rPr>
          <w:rFonts w:eastAsia="Calibri" w:hint="cs"/>
          <w:sz w:val="22"/>
          <w:szCs w:val="22"/>
          <w:rtl/>
        </w:rPr>
        <w:t xml:space="preserve"> </w:t>
      </w:r>
      <w:r w:rsidR="0036099B" w:rsidRPr="00480AAD">
        <w:rPr>
          <w:rFonts w:eastAsia="Calibri" w:hint="cs"/>
          <w:sz w:val="22"/>
          <w:szCs w:val="22"/>
          <w:rtl/>
        </w:rPr>
        <w:t>צוות, לו</w:t>
      </w:r>
      <w:r w:rsidR="0036099B" w:rsidRPr="00480AAD">
        <w:rPr>
          <w:rFonts w:eastAsia="Calibri" w:hint="eastAsia"/>
          <w:sz w:val="22"/>
          <w:szCs w:val="22"/>
          <w:rtl/>
        </w:rPr>
        <w:t>ח</w:t>
      </w:r>
      <w:r w:rsidRPr="00480AAD">
        <w:rPr>
          <w:rFonts w:eastAsia="Calibri" w:hint="cs"/>
          <w:sz w:val="22"/>
          <w:szCs w:val="22"/>
          <w:rtl/>
        </w:rPr>
        <w:t xml:space="preserve"> שנה </w:t>
      </w:r>
      <w:r w:rsidR="0036099B" w:rsidRPr="00480AAD">
        <w:rPr>
          <w:rFonts w:eastAsia="Calibri" w:hint="cs"/>
          <w:sz w:val="22"/>
          <w:szCs w:val="22"/>
          <w:rtl/>
        </w:rPr>
        <w:t>למשאב, שחרו</w:t>
      </w:r>
      <w:r w:rsidR="0036099B" w:rsidRPr="00480AAD">
        <w:rPr>
          <w:rFonts w:eastAsia="Calibri" w:hint="eastAsia"/>
          <w:sz w:val="22"/>
          <w:szCs w:val="22"/>
          <w:rtl/>
        </w:rPr>
        <w:t>ר</w:t>
      </w:r>
      <w:r w:rsidRPr="00480AAD">
        <w:rPr>
          <w:rFonts w:eastAsia="Calibri" w:hint="cs"/>
          <w:sz w:val="22"/>
          <w:szCs w:val="22"/>
          <w:rtl/>
        </w:rPr>
        <w:t xml:space="preserve"> צוות, </w:t>
      </w:r>
      <w:r w:rsidR="0036099B" w:rsidRPr="00480AAD">
        <w:rPr>
          <w:rFonts w:eastAsia="Calibri" w:hint="cs"/>
          <w:sz w:val="22"/>
          <w:szCs w:val="22"/>
          <w:rtl/>
        </w:rPr>
        <w:t>הדרכה, תגמולי</w:t>
      </w:r>
      <w:r w:rsidR="0036099B" w:rsidRPr="00480AAD">
        <w:rPr>
          <w:rFonts w:eastAsia="Calibri" w:hint="eastAsia"/>
          <w:sz w:val="22"/>
          <w:szCs w:val="22"/>
          <w:rtl/>
        </w:rPr>
        <w:t>ם</w:t>
      </w:r>
      <w:r w:rsidRPr="00480AAD">
        <w:rPr>
          <w:rFonts w:eastAsia="Calibri" w:hint="cs"/>
          <w:sz w:val="22"/>
          <w:szCs w:val="22"/>
          <w:rtl/>
        </w:rPr>
        <w:t>.</w:t>
      </w:r>
    </w:p>
    <w:p w:rsidR="00507152" w:rsidRDefault="00507152" w:rsidP="00507152">
      <w:pPr>
        <w:contextualSpacing/>
        <w:rPr>
          <w:rFonts w:eastAsia="Calibri"/>
          <w:sz w:val="22"/>
          <w:szCs w:val="22"/>
          <w:rtl/>
        </w:rPr>
      </w:pPr>
    </w:p>
    <w:p w:rsidR="00C91F30" w:rsidRPr="00507152" w:rsidRDefault="00507152" w:rsidP="00507152">
      <w:pPr>
        <w:contextualSpacing/>
        <w:rPr>
          <w:rFonts w:eastAsia="Calibri"/>
          <w:b/>
          <w:bCs/>
          <w:sz w:val="22"/>
          <w:szCs w:val="22"/>
          <w:u w:val="single"/>
          <w:rtl/>
        </w:rPr>
      </w:pPr>
      <w:r w:rsidRPr="00507152">
        <w:rPr>
          <w:rFonts w:eastAsia="Calibri"/>
          <w:b/>
          <w:bCs/>
          <w:sz w:val="22"/>
          <w:szCs w:val="22"/>
          <w:u w:val="single"/>
          <w:rtl/>
        </w:rPr>
        <w:t>גיוס צוות הפרויקט</w:t>
      </w:r>
    </w:p>
    <w:p w:rsidR="00C91F30" w:rsidRPr="00480AAD" w:rsidRDefault="00C91F30" w:rsidP="00C91F30">
      <w:pPr>
        <w:contextualSpacing/>
        <w:rPr>
          <w:rFonts w:eastAsia="Calibri"/>
          <w:sz w:val="22"/>
          <w:szCs w:val="22"/>
          <w:rtl/>
        </w:rPr>
      </w:pPr>
    </w:p>
    <w:tbl>
      <w:tblPr>
        <w:tblStyle w:val="a5"/>
        <w:tblW w:w="0" w:type="auto"/>
        <w:jc w:val="center"/>
        <w:tblLook w:val="0420" w:firstRow="1" w:lastRow="0" w:firstColumn="0" w:lastColumn="0" w:noHBand="0" w:noVBand="1"/>
      </w:tblPr>
      <w:tblGrid>
        <w:gridCol w:w="2777"/>
        <w:gridCol w:w="2981"/>
        <w:gridCol w:w="2538"/>
      </w:tblGrid>
      <w:tr w:rsidR="00507152" w:rsidRPr="00507152" w:rsidTr="00507152">
        <w:trPr>
          <w:trHeight w:val="60"/>
          <w:jc w:val="center"/>
        </w:trPr>
        <w:tc>
          <w:tcPr>
            <w:tcW w:w="0" w:type="auto"/>
            <w:shd w:val="clear" w:color="auto" w:fill="E7E6E6" w:themeFill="background2"/>
            <w:hideMark/>
          </w:tcPr>
          <w:p w:rsidR="00507152" w:rsidRPr="00507152" w:rsidRDefault="00507152" w:rsidP="00507152">
            <w:pPr>
              <w:spacing w:after="160" w:line="259" w:lineRule="auto"/>
              <w:contextualSpacing/>
              <w:jc w:val="center"/>
              <w:rPr>
                <w:rFonts w:eastAsia="Calibri"/>
                <w:sz w:val="22"/>
                <w:szCs w:val="22"/>
              </w:rPr>
            </w:pPr>
            <w:r w:rsidRPr="00507152">
              <w:rPr>
                <w:rFonts w:eastAsia="Calibri"/>
                <w:b/>
                <w:bCs/>
                <w:sz w:val="22"/>
                <w:szCs w:val="22"/>
                <w:rtl/>
              </w:rPr>
              <w:t>תפוקות</w:t>
            </w:r>
          </w:p>
        </w:tc>
        <w:tc>
          <w:tcPr>
            <w:tcW w:w="0" w:type="auto"/>
            <w:shd w:val="clear" w:color="auto" w:fill="E7E6E6" w:themeFill="background2"/>
            <w:hideMark/>
          </w:tcPr>
          <w:p w:rsidR="00507152" w:rsidRPr="00507152" w:rsidRDefault="00507152" w:rsidP="00507152">
            <w:pPr>
              <w:spacing w:after="160" w:line="259" w:lineRule="auto"/>
              <w:contextualSpacing/>
              <w:jc w:val="center"/>
              <w:rPr>
                <w:rFonts w:eastAsia="Calibri"/>
                <w:sz w:val="22"/>
                <w:szCs w:val="22"/>
                <w:rtl/>
              </w:rPr>
            </w:pPr>
            <w:r w:rsidRPr="00507152">
              <w:rPr>
                <w:rFonts w:eastAsia="Calibri"/>
                <w:b/>
                <w:bCs/>
                <w:sz w:val="22"/>
                <w:szCs w:val="22"/>
                <w:rtl/>
              </w:rPr>
              <w:t>כלים &amp; שיטות</w:t>
            </w:r>
          </w:p>
        </w:tc>
        <w:tc>
          <w:tcPr>
            <w:tcW w:w="0" w:type="auto"/>
            <w:shd w:val="clear" w:color="auto" w:fill="E7E6E6" w:themeFill="background2"/>
            <w:hideMark/>
          </w:tcPr>
          <w:p w:rsidR="00507152" w:rsidRPr="00507152" w:rsidRDefault="00507152" w:rsidP="00507152">
            <w:pPr>
              <w:tabs>
                <w:tab w:val="right" w:pos="2322"/>
              </w:tabs>
              <w:spacing w:after="160" w:line="259" w:lineRule="auto"/>
              <w:contextualSpacing/>
              <w:jc w:val="center"/>
              <w:rPr>
                <w:rFonts w:eastAsia="Calibri"/>
                <w:sz w:val="22"/>
                <w:szCs w:val="22"/>
                <w:rtl/>
              </w:rPr>
            </w:pPr>
            <w:r w:rsidRPr="00507152">
              <w:rPr>
                <w:rFonts w:eastAsia="Calibri"/>
                <w:b/>
                <w:bCs/>
                <w:sz w:val="22"/>
                <w:szCs w:val="22"/>
                <w:rtl/>
              </w:rPr>
              <w:t>תשומות</w:t>
            </w:r>
          </w:p>
        </w:tc>
      </w:tr>
      <w:tr w:rsidR="00507152" w:rsidRPr="00507152" w:rsidTr="00507152">
        <w:trPr>
          <w:trHeight w:val="60"/>
          <w:jc w:val="center"/>
        </w:trPr>
        <w:tc>
          <w:tcPr>
            <w:tcW w:w="0" w:type="auto"/>
            <w:hideMark/>
          </w:tcPr>
          <w:p w:rsidR="00507152" w:rsidRPr="00507152" w:rsidRDefault="00507152" w:rsidP="00507152">
            <w:pPr>
              <w:spacing w:after="160" w:line="259" w:lineRule="auto"/>
              <w:contextualSpacing/>
              <w:jc w:val="center"/>
              <w:rPr>
                <w:rFonts w:eastAsia="Calibri"/>
                <w:sz w:val="22"/>
                <w:szCs w:val="22"/>
                <w:rtl/>
              </w:rPr>
            </w:pPr>
            <w:r w:rsidRPr="00507152">
              <w:rPr>
                <w:rFonts w:eastAsia="Calibri"/>
                <w:sz w:val="22"/>
                <w:szCs w:val="22"/>
                <w:rtl/>
              </w:rPr>
              <w:t>1. מינויי לצוות הפרויקט</w:t>
            </w:r>
          </w:p>
        </w:tc>
        <w:tc>
          <w:tcPr>
            <w:tcW w:w="0" w:type="auto"/>
            <w:hideMark/>
          </w:tcPr>
          <w:p w:rsidR="00507152" w:rsidRPr="00507152" w:rsidRDefault="00507152" w:rsidP="00507152">
            <w:pPr>
              <w:spacing w:after="160" w:line="259" w:lineRule="auto"/>
              <w:contextualSpacing/>
              <w:jc w:val="center"/>
              <w:rPr>
                <w:rFonts w:eastAsia="Calibri"/>
                <w:sz w:val="22"/>
                <w:szCs w:val="22"/>
                <w:rtl/>
              </w:rPr>
            </w:pPr>
            <w:r w:rsidRPr="00507152">
              <w:rPr>
                <w:rFonts w:eastAsia="Calibri"/>
                <w:sz w:val="22"/>
                <w:szCs w:val="22"/>
                <w:rtl/>
              </w:rPr>
              <w:t>1. הצבת אנשים מוקדמת</w:t>
            </w:r>
          </w:p>
        </w:tc>
        <w:tc>
          <w:tcPr>
            <w:tcW w:w="0" w:type="auto"/>
            <w:hideMark/>
          </w:tcPr>
          <w:p w:rsidR="00507152" w:rsidRPr="00507152" w:rsidRDefault="00507152" w:rsidP="00507152">
            <w:pPr>
              <w:spacing w:after="160" w:line="259" w:lineRule="auto"/>
              <w:contextualSpacing/>
              <w:jc w:val="center"/>
              <w:rPr>
                <w:rFonts w:eastAsia="Calibri"/>
                <w:sz w:val="22"/>
                <w:szCs w:val="22"/>
                <w:rtl/>
              </w:rPr>
            </w:pPr>
            <w:r w:rsidRPr="00507152">
              <w:rPr>
                <w:rFonts w:eastAsia="Calibri"/>
                <w:sz w:val="22"/>
                <w:szCs w:val="22"/>
                <w:rtl/>
              </w:rPr>
              <w:t>1. תוכנית ניהול משאבי האנוש</w:t>
            </w:r>
          </w:p>
        </w:tc>
      </w:tr>
      <w:tr w:rsidR="00507152" w:rsidRPr="00507152" w:rsidTr="00507152">
        <w:trPr>
          <w:trHeight w:val="60"/>
          <w:jc w:val="center"/>
        </w:trPr>
        <w:tc>
          <w:tcPr>
            <w:tcW w:w="0" w:type="auto"/>
            <w:hideMark/>
          </w:tcPr>
          <w:p w:rsidR="00507152" w:rsidRPr="00507152" w:rsidRDefault="00507152" w:rsidP="00507152">
            <w:pPr>
              <w:spacing w:after="160" w:line="259" w:lineRule="auto"/>
              <w:contextualSpacing/>
              <w:jc w:val="center"/>
              <w:rPr>
                <w:rFonts w:eastAsia="Calibri"/>
                <w:sz w:val="22"/>
                <w:szCs w:val="22"/>
                <w:rtl/>
              </w:rPr>
            </w:pPr>
            <w:r w:rsidRPr="00507152">
              <w:rPr>
                <w:rFonts w:eastAsia="Calibri"/>
                <w:sz w:val="22"/>
                <w:szCs w:val="22"/>
                <w:rtl/>
              </w:rPr>
              <w:t>2. לוחות שנה למשאבים</w:t>
            </w:r>
          </w:p>
        </w:tc>
        <w:tc>
          <w:tcPr>
            <w:tcW w:w="0" w:type="auto"/>
            <w:hideMark/>
          </w:tcPr>
          <w:p w:rsidR="00507152" w:rsidRPr="00507152" w:rsidRDefault="00507152" w:rsidP="00507152">
            <w:pPr>
              <w:spacing w:after="160" w:line="259" w:lineRule="auto"/>
              <w:contextualSpacing/>
              <w:jc w:val="center"/>
              <w:rPr>
                <w:rFonts w:eastAsia="Calibri"/>
                <w:sz w:val="22"/>
                <w:szCs w:val="22"/>
                <w:rtl/>
              </w:rPr>
            </w:pPr>
            <w:r w:rsidRPr="00507152">
              <w:rPr>
                <w:rFonts w:eastAsia="Calibri"/>
                <w:sz w:val="22"/>
                <w:szCs w:val="22"/>
                <w:rtl/>
              </w:rPr>
              <w:t>2. משא ומתן</w:t>
            </w:r>
          </w:p>
        </w:tc>
        <w:tc>
          <w:tcPr>
            <w:tcW w:w="0" w:type="auto"/>
            <w:hideMark/>
          </w:tcPr>
          <w:p w:rsidR="00507152" w:rsidRPr="00507152" w:rsidRDefault="00507152" w:rsidP="00507152">
            <w:pPr>
              <w:spacing w:after="160" w:line="259" w:lineRule="auto"/>
              <w:contextualSpacing/>
              <w:jc w:val="center"/>
              <w:rPr>
                <w:rFonts w:eastAsia="Calibri"/>
                <w:sz w:val="22"/>
                <w:szCs w:val="22"/>
                <w:rtl/>
              </w:rPr>
            </w:pPr>
            <w:r w:rsidRPr="00507152">
              <w:rPr>
                <w:rFonts w:eastAsia="Calibri"/>
                <w:sz w:val="22"/>
                <w:szCs w:val="22"/>
                <w:rtl/>
              </w:rPr>
              <w:t>2. גורמים סביבתיים של הארגון</w:t>
            </w:r>
          </w:p>
        </w:tc>
      </w:tr>
      <w:tr w:rsidR="00507152" w:rsidRPr="00507152" w:rsidTr="00507152">
        <w:trPr>
          <w:trHeight w:val="60"/>
          <w:jc w:val="center"/>
        </w:trPr>
        <w:tc>
          <w:tcPr>
            <w:tcW w:w="0" w:type="auto"/>
            <w:hideMark/>
          </w:tcPr>
          <w:p w:rsidR="00507152" w:rsidRPr="00507152" w:rsidRDefault="00507152" w:rsidP="00507152">
            <w:pPr>
              <w:spacing w:after="160" w:line="259" w:lineRule="auto"/>
              <w:contextualSpacing/>
              <w:jc w:val="center"/>
              <w:rPr>
                <w:rFonts w:eastAsia="Calibri"/>
                <w:sz w:val="22"/>
                <w:szCs w:val="22"/>
                <w:rtl/>
              </w:rPr>
            </w:pPr>
            <w:r w:rsidRPr="00507152">
              <w:rPr>
                <w:rFonts w:eastAsia="Calibri"/>
                <w:sz w:val="22"/>
                <w:szCs w:val="22"/>
                <w:rtl/>
              </w:rPr>
              <w:t>3. עדכונים לתוכנית ניהול הפרויקט</w:t>
            </w:r>
          </w:p>
        </w:tc>
        <w:tc>
          <w:tcPr>
            <w:tcW w:w="0" w:type="auto"/>
            <w:hideMark/>
          </w:tcPr>
          <w:p w:rsidR="00507152" w:rsidRPr="00507152" w:rsidRDefault="00507152" w:rsidP="00507152">
            <w:pPr>
              <w:spacing w:after="160" w:line="259" w:lineRule="auto"/>
              <w:contextualSpacing/>
              <w:jc w:val="center"/>
              <w:rPr>
                <w:rFonts w:eastAsia="Calibri"/>
                <w:sz w:val="22"/>
                <w:szCs w:val="22"/>
                <w:rtl/>
              </w:rPr>
            </w:pPr>
            <w:r w:rsidRPr="00507152">
              <w:rPr>
                <w:rFonts w:eastAsia="Calibri"/>
                <w:sz w:val="22"/>
                <w:szCs w:val="22"/>
                <w:rtl/>
              </w:rPr>
              <w:t>3. גיוס</w:t>
            </w:r>
          </w:p>
        </w:tc>
        <w:tc>
          <w:tcPr>
            <w:tcW w:w="0" w:type="auto"/>
            <w:hideMark/>
          </w:tcPr>
          <w:p w:rsidR="00507152" w:rsidRPr="00507152" w:rsidRDefault="00507152" w:rsidP="00507152">
            <w:pPr>
              <w:spacing w:after="160" w:line="259" w:lineRule="auto"/>
              <w:contextualSpacing/>
              <w:jc w:val="center"/>
              <w:rPr>
                <w:rFonts w:eastAsia="Calibri"/>
                <w:sz w:val="22"/>
                <w:szCs w:val="22"/>
                <w:rtl/>
              </w:rPr>
            </w:pPr>
            <w:r w:rsidRPr="00507152">
              <w:rPr>
                <w:rFonts w:eastAsia="Calibri"/>
                <w:sz w:val="22"/>
                <w:szCs w:val="22"/>
                <w:rtl/>
              </w:rPr>
              <w:t>3. נכסי תהליכים ארגוניים</w:t>
            </w:r>
          </w:p>
        </w:tc>
      </w:tr>
      <w:tr w:rsidR="00507152" w:rsidRPr="00507152" w:rsidTr="00507152">
        <w:trPr>
          <w:trHeight w:val="60"/>
          <w:jc w:val="center"/>
        </w:trPr>
        <w:tc>
          <w:tcPr>
            <w:tcW w:w="0" w:type="auto"/>
            <w:hideMark/>
          </w:tcPr>
          <w:p w:rsidR="00507152" w:rsidRPr="00507152" w:rsidRDefault="00507152" w:rsidP="00507152">
            <w:pPr>
              <w:spacing w:after="160" w:line="259" w:lineRule="auto"/>
              <w:contextualSpacing/>
              <w:jc w:val="center"/>
              <w:rPr>
                <w:rFonts w:eastAsia="Calibri"/>
                <w:sz w:val="22"/>
                <w:szCs w:val="22"/>
                <w:rtl/>
              </w:rPr>
            </w:pPr>
          </w:p>
        </w:tc>
        <w:tc>
          <w:tcPr>
            <w:tcW w:w="0" w:type="auto"/>
            <w:hideMark/>
          </w:tcPr>
          <w:p w:rsidR="00507152" w:rsidRPr="00507152" w:rsidRDefault="00507152" w:rsidP="00507152">
            <w:pPr>
              <w:spacing w:after="160" w:line="259" w:lineRule="auto"/>
              <w:contextualSpacing/>
              <w:jc w:val="center"/>
              <w:rPr>
                <w:rFonts w:eastAsia="Calibri"/>
                <w:sz w:val="22"/>
                <w:szCs w:val="22"/>
              </w:rPr>
            </w:pPr>
            <w:r w:rsidRPr="00507152">
              <w:rPr>
                <w:rFonts w:eastAsia="Calibri"/>
                <w:sz w:val="22"/>
                <w:szCs w:val="22"/>
                <w:rtl/>
              </w:rPr>
              <w:t>4. צוותים וירטואליים</w:t>
            </w:r>
          </w:p>
        </w:tc>
        <w:tc>
          <w:tcPr>
            <w:tcW w:w="0" w:type="auto"/>
            <w:hideMark/>
          </w:tcPr>
          <w:p w:rsidR="00507152" w:rsidRPr="00507152" w:rsidRDefault="00507152" w:rsidP="00507152">
            <w:pPr>
              <w:spacing w:after="160" w:line="259" w:lineRule="auto"/>
              <w:contextualSpacing/>
              <w:jc w:val="center"/>
              <w:rPr>
                <w:rFonts w:eastAsia="Calibri"/>
                <w:sz w:val="22"/>
                <w:szCs w:val="22"/>
                <w:rtl/>
              </w:rPr>
            </w:pPr>
          </w:p>
        </w:tc>
      </w:tr>
      <w:tr w:rsidR="00507152" w:rsidRPr="00507152" w:rsidTr="00507152">
        <w:trPr>
          <w:trHeight w:val="60"/>
          <w:jc w:val="center"/>
        </w:trPr>
        <w:tc>
          <w:tcPr>
            <w:tcW w:w="0" w:type="auto"/>
            <w:hideMark/>
          </w:tcPr>
          <w:p w:rsidR="00507152" w:rsidRPr="00507152" w:rsidRDefault="00507152" w:rsidP="00507152">
            <w:pPr>
              <w:spacing w:after="160" w:line="259" w:lineRule="auto"/>
              <w:contextualSpacing/>
              <w:jc w:val="center"/>
              <w:rPr>
                <w:rFonts w:eastAsia="Calibri"/>
                <w:sz w:val="22"/>
                <w:szCs w:val="22"/>
              </w:rPr>
            </w:pPr>
          </w:p>
        </w:tc>
        <w:tc>
          <w:tcPr>
            <w:tcW w:w="0" w:type="auto"/>
            <w:hideMark/>
          </w:tcPr>
          <w:p w:rsidR="00507152" w:rsidRPr="00507152" w:rsidRDefault="00507152" w:rsidP="00507152">
            <w:pPr>
              <w:spacing w:after="160" w:line="259" w:lineRule="auto"/>
              <w:contextualSpacing/>
              <w:jc w:val="center"/>
              <w:rPr>
                <w:rFonts w:eastAsia="Calibri"/>
                <w:sz w:val="22"/>
                <w:szCs w:val="22"/>
              </w:rPr>
            </w:pPr>
            <w:r w:rsidRPr="00507152">
              <w:rPr>
                <w:rFonts w:eastAsia="Calibri"/>
                <w:sz w:val="22"/>
                <w:szCs w:val="22"/>
                <w:rtl/>
              </w:rPr>
              <w:t>5. ניתוח החלטות מרובות קריטריונים</w:t>
            </w:r>
          </w:p>
        </w:tc>
        <w:tc>
          <w:tcPr>
            <w:tcW w:w="0" w:type="auto"/>
            <w:hideMark/>
          </w:tcPr>
          <w:p w:rsidR="00507152" w:rsidRPr="00507152" w:rsidRDefault="00507152" w:rsidP="00507152">
            <w:pPr>
              <w:spacing w:after="160" w:line="259" w:lineRule="auto"/>
              <w:contextualSpacing/>
              <w:jc w:val="center"/>
              <w:rPr>
                <w:rFonts w:eastAsia="Calibri"/>
                <w:sz w:val="22"/>
                <w:szCs w:val="22"/>
                <w:rtl/>
              </w:rPr>
            </w:pPr>
          </w:p>
        </w:tc>
      </w:tr>
    </w:tbl>
    <w:p w:rsidR="00C91F30" w:rsidRPr="00480AAD" w:rsidRDefault="00C91F30" w:rsidP="00507152">
      <w:pPr>
        <w:bidi w:val="0"/>
        <w:rPr>
          <w:rFonts w:eastAsia="Calibri"/>
          <w:sz w:val="22"/>
          <w:szCs w:val="22"/>
          <w:rtl/>
        </w:rPr>
      </w:pPr>
    </w:p>
    <w:p w:rsidR="00C91F30" w:rsidRPr="00480AAD" w:rsidRDefault="00C91F30" w:rsidP="00C91F30">
      <w:pPr>
        <w:bidi w:val="0"/>
        <w:jc w:val="right"/>
        <w:rPr>
          <w:rFonts w:eastAsia="Calibri"/>
          <w:b/>
          <w:bCs/>
          <w:sz w:val="22"/>
          <w:szCs w:val="22"/>
          <w:u w:val="single"/>
          <w:rtl/>
        </w:rPr>
      </w:pPr>
      <w:r w:rsidRPr="00480AAD">
        <w:rPr>
          <w:rFonts w:eastAsia="Calibri"/>
          <w:b/>
          <w:bCs/>
          <w:sz w:val="22"/>
          <w:szCs w:val="22"/>
          <w:u w:val="single"/>
          <w:rtl/>
        </w:rPr>
        <w:t>גיוס צוות הפרויקט– כלים ושיטות</w:t>
      </w:r>
    </w:p>
    <w:p w:rsidR="00C91F30" w:rsidRPr="00480AAD" w:rsidRDefault="00C91F30" w:rsidP="00176EE1">
      <w:pPr>
        <w:numPr>
          <w:ilvl w:val="0"/>
          <w:numId w:val="52"/>
        </w:numPr>
        <w:contextualSpacing/>
        <w:rPr>
          <w:rFonts w:eastAsia="Calibri"/>
          <w:sz w:val="22"/>
          <w:szCs w:val="22"/>
        </w:rPr>
      </w:pPr>
      <w:r w:rsidRPr="00480AAD">
        <w:rPr>
          <w:rFonts w:eastAsia="Calibri"/>
          <w:sz w:val="22"/>
          <w:szCs w:val="22"/>
          <w:rtl/>
        </w:rPr>
        <w:t>הצבת אנשים מוקדמת: בחירת חברי צוות הפרויקט מראש. הצבה מוקדמת מתרחשת ע"פ הצורך, דרישות הפרויקט או מסמך הייזום.</w:t>
      </w:r>
    </w:p>
    <w:p w:rsidR="00C91F30" w:rsidRPr="00480AAD" w:rsidRDefault="00C91F30" w:rsidP="00176EE1">
      <w:pPr>
        <w:numPr>
          <w:ilvl w:val="0"/>
          <w:numId w:val="52"/>
        </w:numPr>
        <w:rPr>
          <w:rFonts w:eastAsia="Calibri"/>
          <w:sz w:val="22"/>
          <w:szCs w:val="22"/>
        </w:rPr>
      </w:pPr>
      <w:r w:rsidRPr="00480AAD">
        <w:rPr>
          <w:rFonts w:eastAsia="Calibri"/>
          <w:sz w:val="22"/>
          <w:szCs w:val="22"/>
          <w:rtl/>
        </w:rPr>
        <w:t>משא ומתן: במקרים רבים מתנהל מו"מ על הצבת אנשים לפרויקט. מו"מ יכול להתקיים מול מנהלים פונקציונאליים, מול מנהלי פרויקטים אחרים, או מול ארגונים חיצוניים.</w:t>
      </w:r>
    </w:p>
    <w:p w:rsidR="00C91F30" w:rsidRPr="00480AAD" w:rsidRDefault="00C91F30" w:rsidP="00176EE1">
      <w:pPr>
        <w:numPr>
          <w:ilvl w:val="0"/>
          <w:numId w:val="52"/>
        </w:numPr>
        <w:rPr>
          <w:rFonts w:eastAsia="Calibri"/>
          <w:sz w:val="22"/>
          <w:szCs w:val="22"/>
        </w:rPr>
      </w:pPr>
      <w:r w:rsidRPr="00480AAD">
        <w:rPr>
          <w:rFonts w:eastAsia="Calibri"/>
          <w:sz w:val="22"/>
          <w:szCs w:val="22"/>
          <w:rtl/>
        </w:rPr>
        <w:t>גיוס: כאשר הארגון אינו מסוגל לספק את הצוות הנדרש להשלמת הפרויקט.</w:t>
      </w:r>
    </w:p>
    <w:p w:rsidR="00C91F30" w:rsidRPr="00480AAD" w:rsidRDefault="00C91F30" w:rsidP="00C91F30">
      <w:pPr>
        <w:bidi w:val="0"/>
        <w:jc w:val="right"/>
        <w:rPr>
          <w:rFonts w:eastAsia="Calibri"/>
          <w:b/>
          <w:bCs/>
          <w:sz w:val="22"/>
          <w:szCs w:val="22"/>
          <w:u w:val="single"/>
          <w:rtl/>
        </w:rPr>
      </w:pPr>
      <w:r w:rsidRPr="00480AAD">
        <w:rPr>
          <w:rFonts w:eastAsia="Calibri"/>
          <w:b/>
          <w:bCs/>
          <w:sz w:val="22"/>
          <w:szCs w:val="22"/>
          <w:u w:val="single"/>
          <w:rtl/>
        </w:rPr>
        <w:t>צוותים וירטואליים</w:t>
      </w:r>
    </w:p>
    <w:p w:rsidR="00C91F30" w:rsidRPr="00480AAD" w:rsidRDefault="00C91F30" w:rsidP="00C91F30">
      <w:pPr>
        <w:bidi w:val="0"/>
        <w:jc w:val="right"/>
        <w:rPr>
          <w:rFonts w:eastAsia="Calibri"/>
          <w:sz w:val="22"/>
          <w:szCs w:val="22"/>
        </w:rPr>
      </w:pPr>
      <w:r w:rsidRPr="00480AAD">
        <w:rPr>
          <w:rFonts w:eastAsia="Calibri"/>
          <w:sz w:val="22"/>
          <w:szCs w:val="22"/>
          <w:rtl/>
        </w:rPr>
        <w:t>קבוצות של אנשים עם מטרה משותפת אשר ממלאים את תפקידיהם עם מעט או ללא מפגשים פנים אל פנים.</w:t>
      </w:r>
    </w:p>
    <w:p w:rsidR="00C91F30" w:rsidRPr="00480AAD" w:rsidRDefault="00C91F30" w:rsidP="00C91F30">
      <w:pPr>
        <w:bidi w:val="0"/>
        <w:jc w:val="right"/>
        <w:rPr>
          <w:rFonts w:eastAsia="Calibri"/>
          <w:b/>
          <w:bCs/>
          <w:sz w:val="22"/>
          <w:szCs w:val="22"/>
          <w:u w:val="single"/>
        </w:rPr>
      </w:pPr>
      <w:r w:rsidRPr="00480AAD">
        <w:rPr>
          <w:rFonts w:eastAsia="Calibri"/>
          <w:b/>
          <w:bCs/>
          <w:sz w:val="22"/>
          <w:szCs w:val="22"/>
          <w:u w:val="single"/>
          <w:rtl/>
        </w:rPr>
        <w:t>מתאים עבור:</w:t>
      </w:r>
    </w:p>
    <w:p w:rsidR="00507152" w:rsidRDefault="00507152" w:rsidP="00176EE1">
      <w:pPr>
        <w:numPr>
          <w:ilvl w:val="0"/>
          <w:numId w:val="53"/>
        </w:numPr>
        <w:contextualSpacing/>
        <w:rPr>
          <w:rFonts w:eastAsia="Calibri"/>
          <w:sz w:val="22"/>
          <w:szCs w:val="22"/>
          <w:rtl/>
        </w:rPr>
        <w:sectPr w:rsidR="00507152"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numPr>
          <w:ilvl w:val="0"/>
          <w:numId w:val="53"/>
        </w:numPr>
        <w:contextualSpacing/>
        <w:rPr>
          <w:rFonts w:eastAsia="Calibri"/>
          <w:sz w:val="22"/>
          <w:szCs w:val="22"/>
        </w:rPr>
      </w:pPr>
      <w:r w:rsidRPr="00480AAD">
        <w:rPr>
          <w:rFonts w:eastAsia="Calibri"/>
          <w:sz w:val="22"/>
          <w:szCs w:val="22"/>
          <w:rtl/>
        </w:rPr>
        <w:t>אנשים שחיים באזורים גיאוגרפיים שונים</w:t>
      </w:r>
    </w:p>
    <w:p w:rsidR="00C91F30" w:rsidRPr="00480AAD" w:rsidRDefault="00C91F30" w:rsidP="00176EE1">
      <w:pPr>
        <w:numPr>
          <w:ilvl w:val="0"/>
          <w:numId w:val="53"/>
        </w:numPr>
        <w:contextualSpacing/>
        <w:rPr>
          <w:rFonts w:eastAsia="Calibri"/>
          <w:sz w:val="22"/>
          <w:szCs w:val="22"/>
        </w:rPr>
      </w:pPr>
      <w:r w:rsidRPr="00480AAD">
        <w:rPr>
          <w:rFonts w:eastAsia="Calibri"/>
          <w:sz w:val="22"/>
          <w:szCs w:val="22"/>
          <w:rtl/>
        </w:rPr>
        <w:t>אנשים</w:t>
      </w:r>
      <w:r w:rsidRPr="00480AAD">
        <w:rPr>
          <w:rFonts w:eastAsia="Calibri"/>
          <w:sz w:val="22"/>
          <w:szCs w:val="22"/>
        </w:rPr>
        <w:t xml:space="preserve"> </w:t>
      </w:r>
      <w:r w:rsidRPr="00480AAD">
        <w:rPr>
          <w:rFonts w:eastAsia="Calibri"/>
          <w:sz w:val="22"/>
          <w:szCs w:val="22"/>
          <w:rtl/>
        </w:rPr>
        <w:t>בעלי ממוחיות מיוחדת</w:t>
      </w:r>
    </w:p>
    <w:p w:rsidR="00C91F30" w:rsidRPr="00480AAD" w:rsidRDefault="00C91F30" w:rsidP="00176EE1">
      <w:pPr>
        <w:numPr>
          <w:ilvl w:val="0"/>
          <w:numId w:val="53"/>
        </w:numPr>
        <w:contextualSpacing/>
        <w:rPr>
          <w:rFonts w:eastAsia="Calibri"/>
          <w:sz w:val="22"/>
          <w:szCs w:val="22"/>
        </w:rPr>
      </w:pPr>
      <w:r w:rsidRPr="00480AAD">
        <w:rPr>
          <w:rFonts w:eastAsia="Calibri"/>
          <w:sz w:val="22"/>
          <w:szCs w:val="22"/>
          <w:rtl/>
        </w:rPr>
        <w:t>עובדים במשמרות או שעות שונות</w:t>
      </w:r>
    </w:p>
    <w:p w:rsidR="00C91F30" w:rsidRPr="00480AAD" w:rsidRDefault="00C91F30" w:rsidP="00176EE1">
      <w:pPr>
        <w:numPr>
          <w:ilvl w:val="0"/>
          <w:numId w:val="53"/>
        </w:numPr>
        <w:contextualSpacing/>
        <w:rPr>
          <w:rFonts w:eastAsia="Calibri"/>
          <w:sz w:val="22"/>
          <w:szCs w:val="22"/>
        </w:rPr>
      </w:pPr>
      <w:r w:rsidRPr="00480AAD">
        <w:rPr>
          <w:rFonts w:eastAsia="Calibri"/>
          <w:sz w:val="22"/>
          <w:szCs w:val="22"/>
          <w:rtl/>
        </w:rPr>
        <w:t>אנשים בעלי מגבלת תנועה</w:t>
      </w:r>
    </w:p>
    <w:p w:rsidR="00507152" w:rsidRPr="00507152" w:rsidRDefault="00C91F30" w:rsidP="00176EE1">
      <w:pPr>
        <w:numPr>
          <w:ilvl w:val="0"/>
          <w:numId w:val="53"/>
        </w:numPr>
        <w:contextualSpacing/>
        <w:rPr>
          <w:rFonts w:eastAsia="Calibri"/>
          <w:sz w:val="22"/>
          <w:szCs w:val="22"/>
          <w:rtl/>
        </w:rPr>
        <w:sectPr w:rsidR="00507152" w:rsidRPr="00507152" w:rsidSect="00507152">
          <w:type w:val="continuous"/>
          <w:pgSz w:w="11906" w:h="16838"/>
          <w:pgMar w:top="1440" w:right="1800" w:bottom="1440" w:left="1800" w:header="708" w:footer="708" w:gutter="0"/>
          <w:cols w:num="2" w:space="708"/>
          <w:bidi/>
          <w:rtlGutter/>
          <w:docGrid w:linePitch="360"/>
        </w:sectPr>
      </w:pPr>
      <w:r w:rsidRPr="00480AAD">
        <w:rPr>
          <w:rFonts w:eastAsia="Calibri"/>
          <w:sz w:val="22"/>
          <w:szCs w:val="22"/>
          <w:rtl/>
        </w:rPr>
        <w:t>עובדים מהבית</w:t>
      </w:r>
    </w:p>
    <w:p w:rsidR="00C91F30" w:rsidRPr="00480AAD" w:rsidRDefault="00C91F30" w:rsidP="00C91F30">
      <w:pPr>
        <w:contextualSpacing/>
        <w:rPr>
          <w:rFonts w:eastAsia="Calibri"/>
          <w:sz w:val="22"/>
          <w:szCs w:val="22"/>
          <w:rtl/>
        </w:rPr>
      </w:pPr>
    </w:p>
    <w:p w:rsidR="00C91F30" w:rsidRPr="00480AAD" w:rsidRDefault="00C91F30" w:rsidP="00C91F30">
      <w:pPr>
        <w:contextualSpacing/>
        <w:rPr>
          <w:rFonts w:eastAsia="Calibri"/>
          <w:sz w:val="22"/>
          <w:szCs w:val="22"/>
          <w:rtl/>
        </w:rPr>
      </w:pPr>
    </w:p>
    <w:p w:rsidR="00C91F30" w:rsidRPr="00480AAD" w:rsidRDefault="00C91F30" w:rsidP="00C91F30">
      <w:pPr>
        <w:bidi w:val="0"/>
        <w:jc w:val="right"/>
        <w:rPr>
          <w:rFonts w:eastAsia="Calibri"/>
          <w:b/>
          <w:bCs/>
          <w:sz w:val="22"/>
          <w:szCs w:val="22"/>
          <w:u w:val="single"/>
          <w:rtl/>
        </w:rPr>
      </w:pPr>
      <w:r w:rsidRPr="00480AAD">
        <w:rPr>
          <w:rFonts w:eastAsia="Calibri"/>
          <w:b/>
          <w:bCs/>
          <w:sz w:val="22"/>
          <w:szCs w:val="22"/>
          <w:u w:val="single"/>
          <w:rtl/>
        </w:rPr>
        <w:t>ניתוח החלטות מרובה תבחינים</w:t>
      </w:r>
    </w:p>
    <w:p w:rsidR="00C91F30" w:rsidRPr="00480AAD" w:rsidRDefault="00C91F30" w:rsidP="00C91F30">
      <w:pPr>
        <w:bidi w:val="0"/>
        <w:jc w:val="right"/>
        <w:rPr>
          <w:rFonts w:eastAsia="Calibri"/>
          <w:sz w:val="22"/>
          <w:szCs w:val="22"/>
          <w:rtl/>
        </w:rPr>
      </w:pPr>
      <w:r w:rsidRPr="00480AAD">
        <w:rPr>
          <w:rFonts w:eastAsia="Calibri"/>
          <w:sz w:val="22"/>
          <w:szCs w:val="22"/>
          <w:rtl/>
        </w:rPr>
        <w:t>משמש כחלק מגיוס צוות הפרויקט. מפתחים ומשתמשים בתבחינים כדי לדרג חברי צוות אפשריים, התבחינים משוקללים לציון לצורך דירוג.</w:t>
      </w:r>
    </w:p>
    <w:p w:rsidR="00C91F30" w:rsidRPr="00480AAD" w:rsidRDefault="00C91F30" w:rsidP="00C91F30">
      <w:pPr>
        <w:bidi w:val="0"/>
        <w:jc w:val="right"/>
        <w:rPr>
          <w:rFonts w:eastAsia="Calibri"/>
          <w:sz w:val="22"/>
          <w:szCs w:val="22"/>
        </w:rPr>
      </w:pPr>
      <w:r w:rsidRPr="00480AAD">
        <w:rPr>
          <w:rFonts w:eastAsia="Calibri"/>
          <w:b/>
          <w:bCs/>
          <w:sz w:val="22"/>
          <w:szCs w:val="22"/>
          <w:rtl/>
        </w:rPr>
        <w:t>תבחינים אפשריים:</w:t>
      </w:r>
    </w:p>
    <w:p w:rsidR="00C91F30" w:rsidRPr="00480AAD" w:rsidRDefault="00C91F30" w:rsidP="00176EE1">
      <w:pPr>
        <w:numPr>
          <w:ilvl w:val="0"/>
          <w:numId w:val="54"/>
        </w:numPr>
        <w:contextualSpacing/>
        <w:rPr>
          <w:rFonts w:eastAsia="Calibri"/>
          <w:sz w:val="22"/>
          <w:szCs w:val="22"/>
        </w:rPr>
      </w:pPr>
      <w:r w:rsidRPr="00480AAD">
        <w:rPr>
          <w:rFonts w:eastAsia="Calibri"/>
          <w:sz w:val="22"/>
          <w:szCs w:val="22"/>
          <w:rtl/>
        </w:rPr>
        <w:t>זמינות: זמינות לעבודה בפרק הזמן הנחוץ.</w:t>
      </w:r>
    </w:p>
    <w:p w:rsidR="00C91F30" w:rsidRPr="00480AAD" w:rsidRDefault="00C91F30" w:rsidP="00176EE1">
      <w:pPr>
        <w:numPr>
          <w:ilvl w:val="0"/>
          <w:numId w:val="54"/>
        </w:numPr>
        <w:contextualSpacing/>
        <w:rPr>
          <w:rFonts w:eastAsia="Calibri"/>
          <w:sz w:val="22"/>
          <w:szCs w:val="22"/>
        </w:rPr>
      </w:pPr>
      <w:r w:rsidRPr="00480AAD">
        <w:rPr>
          <w:rFonts w:eastAsia="Calibri"/>
          <w:sz w:val="22"/>
          <w:szCs w:val="22"/>
          <w:rtl/>
        </w:rPr>
        <w:t>ניסיון: ניסיון רלוונטי להצלחת הפרויקט</w:t>
      </w:r>
    </w:p>
    <w:p w:rsidR="00C91F30" w:rsidRPr="00480AAD" w:rsidRDefault="00C91F30" w:rsidP="00176EE1">
      <w:pPr>
        <w:numPr>
          <w:ilvl w:val="0"/>
          <w:numId w:val="54"/>
        </w:numPr>
        <w:contextualSpacing/>
        <w:rPr>
          <w:rFonts w:eastAsia="Calibri"/>
          <w:sz w:val="22"/>
          <w:szCs w:val="22"/>
        </w:rPr>
      </w:pPr>
      <w:r w:rsidRPr="00480AAD">
        <w:rPr>
          <w:rFonts w:eastAsia="Calibri"/>
          <w:sz w:val="22"/>
          <w:szCs w:val="22"/>
          <w:rtl/>
        </w:rPr>
        <w:t>עלות: בחינת הוספת חבר צוות מול תקציב הפרויקט.</w:t>
      </w:r>
    </w:p>
    <w:p w:rsidR="00C91F30" w:rsidRPr="00480AAD" w:rsidRDefault="00C91F30" w:rsidP="00176EE1">
      <w:pPr>
        <w:numPr>
          <w:ilvl w:val="0"/>
          <w:numId w:val="54"/>
        </w:numPr>
        <w:contextualSpacing/>
        <w:rPr>
          <w:rFonts w:eastAsia="Calibri"/>
          <w:sz w:val="22"/>
          <w:szCs w:val="22"/>
        </w:rPr>
      </w:pPr>
      <w:r w:rsidRPr="00480AAD">
        <w:rPr>
          <w:rFonts w:eastAsia="Calibri"/>
          <w:sz w:val="22"/>
          <w:szCs w:val="22"/>
          <w:rtl/>
        </w:rPr>
        <w:t>יכול: יכולות הנחוצות לפרויקט</w:t>
      </w:r>
    </w:p>
    <w:p w:rsidR="00C91F30" w:rsidRPr="00480AAD" w:rsidRDefault="00C91F30" w:rsidP="00C91F30">
      <w:pPr>
        <w:rPr>
          <w:rFonts w:eastAsia="Calibri"/>
          <w:b/>
          <w:bCs/>
          <w:sz w:val="22"/>
          <w:szCs w:val="22"/>
          <w:u w:val="single"/>
          <w:rtl/>
        </w:rPr>
      </w:pPr>
      <w:r w:rsidRPr="00480AAD">
        <w:rPr>
          <w:rFonts w:eastAsia="Calibri"/>
          <w:b/>
          <w:bCs/>
          <w:sz w:val="22"/>
          <w:szCs w:val="22"/>
          <w:u w:val="single"/>
          <w:rtl/>
        </w:rPr>
        <w:t>גיוס צוות הפרויקט– תפוקות</w:t>
      </w:r>
    </w:p>
    <w:p w:rsidR="00C91F30" w:rsidRPr="00480AAD" w:rsidRDefault="00C91F30" w:rsidP="00176EE1">
      <w:pPr>
        <w:numPr>
          <w:ilvl w:val="0"/>
          <w:numId w:val="55"/>
        </w:numPr>
        <w:contextualSpacing/>
        <w:rPr>
          <w:rFonts w:eastAsia="Calibri"/>
          <w:sz w:val="22"/>
          <w:szCs w:val="22"/>
        </w:rPr>
      </w:pPr>
      <w:r w:rsidRPr="00480AAD">
        <w:rPr>
          <w:rFonts w:eastAsia="Calibri"/>
          <w:sz w:val="22"/>
          <w:szCs w:val="22"/>
          <w:rtl/>
        </w:rPr>
        <w:t>מינויים לצוות הפרויקט: הפרויקט מאויש כשממנים את העובדים המתאימים לצוות.</w:t>
      </w:r>
    </w:p>
    <w:p w:rsidR="00C91F30" w:rsidRPr="00480AAD" w:rsidRDefault="00C91F30" w:rsidP="00176EE1">
      <w:pPr>
        <w:numPr>
          <w:ilvl w:val="0"/>
          <w:numId w:val="55"/>
        </w:numPr>
        <w:contextualSpacing/>
        <w:rPr>
          <w:rFonts w:eastAsia="Calibri"/>
          <w:sz w:val="22"/>
          <w:szCs w:val="22"/>
        </w:rPr>
      </w:pPr>
      <w:r w:rsidRPr="00480AAD">
        <w:rPr>
          <w:rFonts w:eastAsia="Calibri"/>
          <w:sz w:val="22"/>
          <w:szCs w:val="22"/>
          <w:rtl/>
        </w:rPr>
        <w:t>לוחות שנה למשאבים:</w:t>
      </w:r>
      <w:r w:rsidRPr="00480AAD">
        <w:rPr>
          <w:rFonts w:eastAsia="Calibri"/>
          <w:b/>
          <w:bCs/>
          <w:sz w:val="22"/>
          <w:szCs w:val="22"/>
          <w:rtl/>
        </w:rPr>
        <w:t xml:space="preserve"> </w:t>
      </w:r>
      <w:r w:rsidRPr="00480AAD">
        <w:rPr>
          <w:rFonts w:eastAsia="Calibri"/>
          <w:sz w:val="22"/>
          <w:szCs w:val="22"/>
          <w:rtl/>
        </w:rPr>
        <w:t>תיעוד פרקי הזמן שבהם כל חבר בצוות הפרויקט זמין לפרויקט. אזורי זמן, שעות עבודה, זמני חופשות, חגים ומחויבויות אחרות</w:t>
      </w:r>
    </w:p>
    <w:p w:rsidR="00C91F30" w:rsidRPr="00480AAD" w:rsidRDefault="00C91F30" w:rsidP="00176EE1">
      <w:pPr>
        <w:numPr>
          <w:ilvl w:val="0"/>
          <w:numId w:val="55"/>
        </w:numPr>
        <w:contextualSpacing/>
        <w:rPr>
          <w:rFonts w:eastAsia="Calibri"/>
          <w:sz w:val="22"/>
          <w:szCs w:val="22"/>
        </w:rPr>
      </w:pPr>
      <w:r w:rsidRPr="00480AAD">
        <w:rPr>
          <w:rFonts w:eastAsia="Calibri"/>
          <w:sz w:val="22"/>
          <w:szCs w:val="22"/>
          <w:rtl/>
        </w:rPr>
        <w:t>עדכונים לתוכנית ניהול הפרויקט:</w:t>
      </w:r>
      <w:r w:rsidRPr="00480AAD">
        <w:rPr>
          <w:rFonts w:eastAsia="Calibri"/>
          <w:b/>
          <w:bCs/>
          <w:sz w:val="22"/>
          <w:szCs w:val="22"/>
          <w:rtl/>
        </w:rPr>
        <w:t xml:space="preserve"> </w:t>
      </w:r>
      <w:r w:rsidRPr="00480AAD">
        <w:rPr>
          <w:rFonts w:eastAsia="Calibri"/>
          <w:sz w:val="22"/>
          <w:szCs w:val="22"/>
          <w:rtl/>
        </w:rPr>
        <w:t>במקרה הצורך יש לעדכן את תכנית לניהול הפרויקט ולשנות מבנה הצוות, תפקידים ותחומי אחריות.</w:t>
      </w:r>
    </w:p>
    <w:p w:rsidR="00C91F30" w:rsidRPr="00480AAD" w:rsidRDefault="00C91F30" w:rsidP="00C91F30">
      <w:pPr>
        <w:rPr>
          <w:rFonts w:eastAsia="Calibri"/>
          <w:b/>
          <w:bCs/>
          <w:sz w:val="22"/>
          <w:szCs w:val="22"/>
          <w:u w:val="single"/>
        </w:rPr>
      </w:pPr>
      <w:r w:rsidRPr="00480AAD">
        <w:rPr>
          <w:rFonts w:eastAsia="Calibri"/>
          <w:b/>
          <w:bCs/>
          <w:sz w:val="22"/>
          <w:szCs w:val="22"/>
          <w:u w:val="single"/>
          <w:rtl/>
        </w:rPr>
        <w:t>פיתוח צוות הפרויקט</w:t>
      </w:r>
    </w:p>
    <w:p w:rsidR="00C91F30" w:rsidRPr="00480AAD" w:rsidRDefault="00C91F30" w:rsidP="00C91F30">
      <w:pPr>
        <w:rPr>
          <w:rFonts w:eastAsia="Calibri"/>
          <w:sz w:val="22"/>
          <w:szCs w:val="22"/>
        </w:rPr>
      </w:pPr>
      <w:r w:rsidRPr="00480AAD">
        <w:rPr>
          <w:rFonts w:eastAsia="Calibri"/>
          <w:sz w:val="22"/>
          <w:szCs w:val="22"/>
          <w:rtl/>
        </w:rPr>
        <w:t xml:space="preserve">תהליך לשיפור יכולות, יחסי הגומלין בין חברי הצוות וסביבת העבודה של הצוות ע"מ לשפר את ביצועי הצוות. </w:t>
      </w:r>
    </w:p>
    <w:p w:rsidR="00C91F30" w:rsidRPr="00480AAD" w:rsidRDefault="00C91F30" w:rsidP="00C91F30">
      <w:pPr>
        <w:rPr>
          <w:rFonts w:eastAsia="Calibri"/>
          <w:sz w:val="22"/>
          <w:szCs w:val="22"/>
        </w:rPr>
      </w:pPr>
      <w:r w:rsidRPr="00480AAD">
        <w:rPr>
          <w:rFonts w:eastAsia="Calibri"/>
          <w:b/>
          <w:bCs/>
          <w:sz w:val="22"/>
          <w:szCs w:val="22"/>
          <w:rtl/>
        </w:rPr>
        <w:t>דרישות ממנהלי הפרויקט:</w:t>
      </w:r>
    </w:p>
    <w:p w:rsidR="00C91F30" w:rsidRPr="00480AAD" w:rsidRDefault="00C91F30" w:rsidP="00176EE1">
      <w:pPr>
        <w:numPr>
          <w:ilvl w:val="0"/>
          <w:numId w:val="56"/>
        </w:numPr>
        <w:contextualSpacing/>
        <w:rPr>
          <w:rFonts w:eastAsia="Calibri"/>
          <w:sz w:val="22"/>
          <w:szCs w:val="22"/>
        </w:rPr>
      </w:pPr>
      <w:r w:rsidRPr="00480AAD">
        <w:rPr>
          <w:rFonts w:eastAsia="Calibri"/>
          <w:sz w:val="22"/>
          <w:szCs w:val="22"/>
          <w:rtl/>
        </w:rPr>
        <w:t>שיפור הידע והמיומנות של חברי הצוות</w:t>
      </w:r>
    </w:p>
    <w:p w:rsidR="00C91F30" w:rsidRPr="00480AAD" w:rsidRDefault="00C91F30" w:rsidP="00176EE1">
      <w:pPr>
        <w:numPr>
          <w:ilvl w:val="0"/>
          <w:numId w:val="56"/>
        </w:numPr>
        <w:contextualSpacing/>
        <w:rPr>
          <w:rFonts w:eastAsia="Calibri"/>
          <w:sz w:val="22"/>
          <w:szCs w:val="22"/>
        </w:rPr>
      </w:pPr>
      <w:r w:rsidRPr="00480AAD">
        <w:rPr>
          <w:rFonts w:eastAsia="Calibri"/>
          <w:sz w:val="22"/>
          <w:szCs w:val="22"/>
          <w:rtl/>
        </w:rPr>
        <w:t>שיפור האמון והמורל בין חברי הצוות.</w:t>
      </w:r>
    </w:p>
    <w:p w:rsidR="00C91F30" w:rsidRPr="00480AAD" w:rsidRDefault="00C91F30" w:rsidP="00176EE1">
      <w:pPr>
        <w:numPr>
          <w:ilvl w:val="0"/>
          <w:numId w:val="56"/>
        </w:numPr>
        <w:contextualSpacing/>
        <w:rPr>
          <w:rFonts w:eastAsia="Calibri"/>
          <w:sz w:val="22"/>
          <w:szCs w:val="22"/>
        </w:rPr>
      </w:pPr>
      <w:r w:rsidRPr="00480AAD">
        <w:rPr>
          <w:rFonts w:eastAsia="Calibri"/>
          <w:sz w:val="22"/>
          <w:szCs w:val="22"/>
          <w:rtl/>
        </w:rPr>
        <w:t>יצירת תרבות צוות דינמית, לשיפור פריון העובד והעבודה בצוות</w:t>
      </w:r>
    </w:p>
    <w:p w:rsidR="00C91F30" w:rsidRPr="00480AAD" w:rsidRDefault="00C91F30" w:rsidP="00C91F30">
      <w:pPr>
        <w:rPr>
          <w:rFonts w:eastAsia="Calibri"/>
          <w:sz w:val="22"/>
          <w:szCs w:val="22"/>
        </w:rPr>
      </w:pPr>
    </w:p>
    <w:p w:rsidR="00C91F30" w:rsidRPr="00480AAD" w:rsidRDefault="00C91F30" w:rsidP="00C91F30">
      <w:pPr>
        <w:bidi w:val="0"/>
        <w:jc w:val="right"/>
        <w:rPr>
          <w:rFonts w:eastAsia="Calibri"/>
          <w:sz w:val="22"/>
          <w:szCs w:val="22"/>
          <w:rtl/>
        </w:rPr>
      </w:pPr>
    </w:p>
    <w:p w:rsidR="00C91F30" w:rsidRPr="00480AAD" w:rsidRDefault="00C91F30" w:rsidP="00C91F30">
      <w:pPr>
        <w:bidi w:val="0"/>
        <w:jc w:val="right"/>
        <w:rPr>
          <w:rFonts w:eastAsia="Calibri"/>
          <w:sz w:val="22"/>
          <w:szCs w:val="22"/>
          <w:rtl/>
        </w:rPr>
      </w:pPr>
    </w:p>
    <w:p w:rsidR="00C91F30" w:rsidRPr="00480AAD" w:rsidRDefault="00C91F30" w:rsidP="00C91F30">
      <w:pPr>
        <w:bidi w:val="0"/>
        <w:jc w:val="right"/>
        <w:rPr>
          <w:rFonts w:eastAsia="Calibri"/>
          <w:sz w:val="22"/>
          <w:szCs w:val="22"/>
          <w:rtl/>
        </w:rPr>
      </w:pPr>
    </w:p>
    <w:p w:rsidR="00C91F30" w:rsidRPr="00480AAD" w:rsidRDefault="00C91F30" w:rsidP="00C91F30">
      <w:pPr>
        <w:bidi w:val="0"/>
        <w:rPr>
          <w:rFonts w:eastAsia="Calibri"/>
          <w:sz w:val="22"/>
          <w:szCs w:val="22"/>
          <w:rtl/>
        </w:rPr>
      </w:pPr>
    </w:p>
    <w:p w:rsidR="00FE41FE" w:rsidRDefault="00FE41FE" w:rsidP="00C91F30">
      <w:pPr>
        <w:tabs>
          <w:tab w:val="left" w:pos="9468"/>
        </w:tabs>
        <w:bidi w:val="0"/>
        <w:jc w:val="right"/>
        <w:rPr>
          <w:rFonts w:eastAsia="Calibri"/>
          <w:b/>
          <w:bCs/>
          <w:sz w:val="22"/>
          <w:szCs w:val="22"/>
          <w:u w:val="single"/>
          <w:rtl/>
        </w:rPr>
      </w:pPr>
    </w:p>
    <w:p w:rsidR="00C91F30" w:rsidRDefault="00C91F30" w:rsidP="00FE41FE">
      <w:pPr>
        <w:tabs>
          <w:tab w:val="left" w:pos="9468"/>
        </w:tabs>
        <w:bidi w:val="0"/>
        <w:jc w:val="right"/>
        <w:rPr>
          <w:rFonts w:eastAsia="Calibri"/>
          <w:b/>
          <w:bCs/>
          <w:sz w:val="22"/>
          <w:szCs w:val="22"/>
          <w:u w:val="single"/>
          <w:rtl/>
        </w:rPr>
      </w:pPr>
      <w:r w:rsidRPr="00480AAD">
        <w:rPr>
          <w:rFonts w:eastAsia="Calibri"/>
          <w:b/>
          <w:bCs/>
          <w:sz w:val="22"/>
          <w:szCs w:val="22"/>
          <w:u w:val="single"/>
          <w:rtl/>
        </w:rPr>
        <w:t>פיתוח צוות – כלים ושיטות</w:t>
      </w:r>
    </w:p>
    <w:tbl>
      <w:tblPr>
        <w:tblStyle w:val="a5"/>
        <w:tblW w:w="0" w:type="auto"/>
        <w:tblLook w:val="0420" w:firstRow="1" w:lastRow="0" w:firstColumn="0" w:lastColumn="0" w:noHBand="0" w:noVBand="1"/>
      </w:tblPr>
      <w:tblGrid>
        <w:gridCol w:w="3549"/>
        <w:gridCol w:w="2068"/>
        <w:gridCol w:w="2679"/>
      </w:tblGrid>
      <w:tr w:rsidR="00FE41FE" w:rsidRPr="00FE41FE" w:rsidTr="00F37FB7">
        <w:trPr>
          <w:trHeight w:val="18"/>
        </w:trPr>
        <w:tc>
          <w:tcPr>
            <w:tcW w:w="0" w:type="auto"/>
            <w:shd w:val="clear" w:color="auto" w:fill="E7E6E6" w:themeFill="background2"/>
            <w:hideMark/>
          </w:tcPr>
          <w:p w:rsidR="00FE41FE" w:rsidRPr="00FE41FE" w:rsidRDefault="00FE41FE" w:rsidP="00FE41FE">
            <w:pPr>
              <w:tabs>
                <w:tab w:val="left" w:pos="9468"/>
              </w:tabs>
              <w:bidi w:val="0"/>
              <w:spacing w:after="160" w:line="259" w:lineRule="auto"/>
              <w:jc w:val="right"/>
              <w:rPr>
                <w:rFonts w:eastAsia="Calibri"/>
                <w:sz w:val="22"/>
                <w:szCs w:val="22"/>
              </w:rPr>
            </w:pPr>
            <w:r w:rsidRPr="00FE41FE">
              <w:rPr>
                <w:rFonts w:eastAsia="Calibri"/>
                <w:sz w:val="22"/>
                <w:szCs w:val="22"/>
                <w:rtl/>
              </w:rPr>
              <w:t>תפוקות</w:t>
            </w:r>
          </w:p>
        </w:tc>
        <w:tc>
          <w:tcPr>
            <w:tcW w:w="0" w:type="auto"/>
            <w:shd w:val="clear" w:color="auto" w:fill="E7E6E6" w:themeFill="background2"/>
            <w:hideMark/>
          </w:tcPr>
          <w:p w:rsidR="00FE41FE" w:rsidRPr="00FE41FE" w:rsidRDefault="00FE41FE" w:rsidP="00FE41FE">
            <w:pPr>
              <w:tabs>
                <w:tab w:val="left" w:pos="9468"/>
              </w:tabs>
              <w:bidi w:val="0"/>
              <w:spacing w:after="160" w:line="259" w:lineRule="auto"/>
              <w:jc w:val="right"/>
              <w:rPr>
                <w:rFonts w:eastAsia="Calibri"/>
                <w:sz w:val="22"/>
                <w:szCs w:val="22"/>
                <w:rtl/>
              </w:rPr>
            </w:pPr>
            <w:r w:rsidRPr="00FE41FE">
              <w:rPr>
                <w:rFonts w:eastAsia="Calibri"/>
                <w:sz w:val="22"/>
                <w:szCs w:val="22"/>
                <w:rtl/>
              </w:rPr>
              <w:t>כלים &amp; שיטות</w:t>
            </w:r>
          </w:p>
        </w:tc>
        <w:tc>
          <w:tcPr>
            <w:tcW w:w="0" w:type="auto"/>
            <w:shd w:val="clear" w:color="auto" w:fill="E7E6E6" w:themeFill="background2"/>
            <w:hideMark/>
          </w:tcPr>
          <w:p w:rsidR="00FE41FE" w:rsidRPr="00FE41FE" w:rsidRDefault="00FE41FE" w:rsidP="00FE41FE">
            <w:pPr>
              <w:tabs>
                <w:tab w:val="left" w:pos="9468"/>
              </w:tabs>
              <w:bidi w:val="0"/>
              <w:spacing w:after="160" w:line="259" w:lineRule="auto"/>
              <w:jc w:val="right"/>
              <w:rPr>
                <w:rFonts w:eastAsia="Calibri"/>
                <w:sz w:val="22"/>
                <w:szCs w:val="22"/>
                <w:rtl/>
              </w:rPr>
            </w:pPr>
            <w:r w:rsidRPr="00FE41FE">
              <w:rPr>
                <w:rFonts w:eastAsia="Calibri"/>
                <w:sz w:val="22"/>
                <w:szCs w:val="22"/>
                <w:rtl/>
              </w:rPr>
              <w:t>תשומות</w:t>
            </w:r>
          </w:p>
        </w:tc>
      </w:tr>
      <w:tr w:rsidR="00FE41FE" w:rsidRPr="00FE41FE" w:rsidTr="00FE41FE">
        <w:trPr>
          <w:trHeight w:val="50"/>
        </w:trPr>
        <w:tc>
          <w:tcPr>
            <w:tcW w:w="0" w:type="auto"/>
            <w:hideMark/>
          </w:tcPr>
          <w:p w:rsidR="00FE41FE" w:rsidRPr="00FE41FE" w:rsidRDefault="00FE41FE" w:rsidP="00FE41FE">
            <w:pPr>
              <w:tabs>
                <w:tab w:val="left" w:pos="9468"/>
              </w:tabs>
              <w:bidi w:val="0"/>
              <w:spacing w:after="160" w:line="259" w:lineRule="auto"/>
              <w:jc w:val="right"/>
              <w:rPr>
                <w:rFonts w:eastAsia="Calibri"/>
                <w:sz w:val="22"/>
                <w:szCs w:val="22"/>
                <w:rtl/>
              </w:rPr>
            </w:pPr>
            <w:r w:rsidRPr="00FE41FE">
              <w:rPr>
                <w:rFonts w:eastAsia="Calibri"/>
                <w:sz w:val="22"/>
                <w:szCs w:val="22"/>
                <w:rtl/>
              </w:rPr>
              <w:t>1. הערכת ביצועי הצוות</w:t>
            </w:r>
          </w:p>
        </w:tc>
        <w:tc>
          <w:tcPr>
            <w:tcW w:w="0" w:type="auto"/>
            <w:hideMark/>
          </w:tcPr>
          <w:p w:rsidR="00FE41FE" w:rsidRPr="00FE41FE" w:rsidRDefault="00FE41FE" w:rsidP="00FE41FE">
            <w:pPr>
              <w:tabs>
                <w:tab w:val="left" w:pos="9468"/>
              </w:tabs>
              <w:bidi w:val="0"/>
              <w:spacing w:after="160" w:line="259" w:lineRule="auto"/>
              <w:jc w:val="right"/>
              <w:rPr>
                <w:rFonts w:eastAsia="Calibri"/>
                <w:sz w:val="22"/>
                <w:szCs w:val="22"/>
                <w:rtl/>
              </w:rPr>
            </w:pPr>
            <w:r w:rsidRPr="00FE41FE">
              <w:rPr>
                <w:rFonts w:eastAsia="Calibri"/>
                <w:sz w:val="22"/>
                <w:szCs w:val="22"/>
                <w:rtl/>
              </w:rPr>
              <w:t>1. כישורים בינאישיים</w:t>
            </w:r>
          </w:p>
        </w:tc>
        <w:tc>
          <w:tcPr>
            <w:tcW w:w="0" w:type="auto"/>
            <w:hideMark/>
          </w:tcPr>
          <w:p w:rsidR="00FE41FE" w:rsidRPr="00FE41FE" w:rsidRDefault="00FE41FE" w:rsidP="00FE41FE">
            <w:pPr>
              <w:tabs>
                <w:tab w:val="left" w:pos="9468"/>
              </w:tabs>
              <w:bidi w:val="0"/>
              <w:spacing w:after="160" w:line="259" w:lineRule="auto"/>
              <w:jc w:val="right"/>
              <w:rPr>
                <w:rFonts w:eastAsia="Calibri"/>
                <w:sz w:val="22"/>
                <w:szCs w:val="22"/>
                <w:rtl/>
              </w:rPr>
            </w:pPr>
            <w:r w:rsidRPr="00FE41FE">
              <w:rPr>
                <w:rFonts w:eastAsia="Calibri"/>
                <w:sz w:val="22"/>
                <w:szCs w:val="22"/>
                <w:rtl/>
              </w:rPr>
              <w:t>1. תוכנית ניהול משאבי האנוש</w:t>
            </w:r>
          </w:p>
        </w:tc>
      </w:tr>
      <w:tr w:rsidR="00FE41FE" w:rsidRPr="00FE41FE" w:rsidTr="00FE41FE">
        <w:trPr>
          <w:trHeight w:val="50"/>
        </w:trPr>
        <w:tc>
          <w:tcPr>
            <w:tcW w:w="0" w:type="auto"/>
            <w:hideMark/>
          </w:tcPr>
          <w:p w:rsidR="00FE41FE" w:rsidRPr="00FE41FE" w:rsidRDefault="00FE41FE" w:rsidP="00FE41FE">
            <w:pPr>
              <w:tabs>
                <w:tab w:val="left" w:pos="9468"/>
              </w:tabs>
              <w:bidi w:val="0"/>
              <w:spacing w:after="160" w:line="259" w:lineRule="auto"/>
              <w:jc w:val="right"/>
              <w:rPr>
                <w:rFonts w:eastAsia="Calibri"/>
                <w:sz w:val="22"/>
                <w:szCs w:val="22"/>
                <w:rtl/>
              </w:rPr>
            </w:pPr>
            <w:r w:rsidRPr="00FE41FE">
              <w:rPr>
                <w:rFonts w:eastAsia="Calibri"/>
                <w:sz w:val="22"/>
                <w:szCs w:val="22"/>
                <w:rtl/>
              </w:rPr>
              <w:t>2. עדכונים לגורמים הסביבתיים של הארגון</w:t>
            </w:r>
          </w:p>
        </w:tc>
        <w:tc>
          <w:tcPr>
            <w:tcW w:w="0" w:type="auto"/>
            <w:hideMark/>
          </w:tcPr>
          <w:p w:rsidR="00FE41FE" w:rsidRPr="00FE41FE" w:rsidRDefault="00FE41FE" w:rsidP="00FE41FE">
            <w:pPr>
              <w:tabs>
                <w:tab w:val="left" w:pos="9468"/>
              </w:tabs>
              <w:bidi w:val="0"/>
              <w:spacing w:after="160" w:line="259" w:lineRule="auto"/>
              <w:jc w:val="right"/>
              <w:rPr>
                <w:rFonts w:eastAsia="Calibri"/>
                <w:sz w:val="22"/>
                <w:szCs w:val="22"/>
                <w:rtl/>
              </w:rPr>
            </w:pPr>
            <w:r w:rsidRPr="00FE41FE">
              <w:rPr>
                <w:rFonts w:eastAsia="Calibri"/>
                <w:sz w:val="22"/>
                <w:szCs w:val="22"/>
                <w:rtl/>
              </w:rPr>
              <w:t>2. הדרכה</w:t>
            </w:r>
          </w:p>
        </w:tc>
        <w:tc>
          <w:tcPr>
            <w:tcW w:w="0" w:type="auto"/>
            <w:hideMark/>
          </w:tcPr>
          <w:p w:rsidR="00FE41FE" w:rsidRPr="00FE41FE" w:rsidRDefault="00FE41FE" w:rsidP="00FE41FE">
            <w:pPr>
              <w:tabs>
                <w:tab w:val="left" w:pos="9468"/>
              </w:tabs>
              <w:bidi w:val="0"/>
              <w:spacing w:after="160" w:line="259" w:lineRule="auto"/>
              <w:jc w:val="right"/>
              <w:rPr>
                <w:rFonts w:eastAsia="Calibri"/>
                <w:sz w:val="22"/>
                <w:szCs w:val="22"/>
                <w:rtl/>
              </w:rPr>
            </w:pPr>
            <w:r w:rsidRPr="00FE41FE">
              <w:rPr>
                <w:rFonts w:eastAsia="Calibri"/>
                <w:sz w:val="22"/>
                <w:szCs w:val="22"/>
                <w:rtl/>
              </w:rPr>
              <w:t>2. ציוות/הקצאת צוות הפרויקט</w:t>
            </w:r>
          </w:p>
        </w:tc>
      </w:tr>
      <w:tr w:rsidR="00FE41FE" w:rsidRPr="00FE41FE" w:rsidTr="00FE41FE">
        <w:trPr>
          <w:trHeight w:val="50"/>
        </w:trPr>
        <w:tc>
          <w:tcPr>
            <w:tcW w:w="0" w:type="auto"/>
            <w:hideMark/>
          </w:tcPr>
          <w:p w:rsidR="00FE41FE" w:rsidRPr="00FE41FE" w:rsidRDefault="00FE41FE" w:rsidP="00FE41FE">
            <w:pPr>
              <w:tabs>
                <w:tab w:val="left" w:pos="9468"/>
              </w:tabs>
              <w:bidi w:val="0"/>
              <w:spacing w:after="160" w:line="259" w:lineRule="auto"/>
              <w:jc w:val="right"/>
              <w:rPr>
                <w:rFonts w:eastAsia="Calibri"/>
                <w:sz w:val="22"/>
                <w:szCs w:val="22"/>
                <w:rtl/>
              </w:rPr>
            </w:pPr>
          </w:p>
        </w:tc>
        <w:tc>
          <w:tcPr>
            <w:tcW w:w="0" w:type="auto"/>
            <w:hideMark/>
          </w:tcPr>
          <w:p w:rsidR="00FE41FE" w:rsidRPr="00FE41FE" w:rsidRDefault="00FE41FE" w:rsidP="00FE41FE">
            <w:pPr>
              <w:tabs>
                <w:tab w:val="left" w:pos="9468"/>
              </w:tabs>
              <w:bidi w:val="0"/>
              <w:spacing w:after="160" w:line="259" w:lineRule="auto"/>
              <w:jc w:val="right"/>
              <w:rPr>
                <w:rFonts w:eastAsia="Calibri"/>
                <w:sz w:val="22"/>
                <w:szCs w:val="22"/>
              </w:rPr>
            </w:pPr>
            <w:r w:rsidRPr="00FE41FE">
              <w:rPr>
                <w:rFonts w:eastAsia="Calibri"/>
                <w:sz w:val="22"/>
                <w:szCs w:val="22"/>
                <w:rtl/>
              </w:rPr>
              <w:t>3. פעילויות לבניית צוות</w:t>
            </w:r>
          </w:p>
        </w:tc>
        <w:tc>
          <w:tcPr>
            <w:tcW w:w="0" w:type="auto"/>
            <w:hideMark/>
          </w:tcPr>
          <w:p w:rsidR="00FE41FE" w:rsidRPr="00FE41FE" w:rsidRDefault="00FE41FE" w:rsidP="00FE41FE">
            <w:pPr>
              <w:tabs>
                <w:tab w:val="left" w:pos="9468"/>
              </w:tabs>
              <w:bidi w:val="0"/>
              <w:spacing w:after="160" w:line="259" w:lineRule="auto"/>
              <w:jc w:val="right"/>
              <w:rPr>
                <w:rFonts w:eastAsia="Calibri"/>
                <w:sz w:val="22"/>
                <w:szCs w:val="22"/>
                <w:rtl/>
              </w:rPr>
            </w:pPr>
            <w:r w:rsidRPr="00FE41FE">
              <w:rPr>
                <w:rFonts w:eastAsia="Calibri"/>
                <w:sz w:val="22"/>
                <w:szCs w:val="22"/>
                <w:rtl/>
              </w:rPr>
              <w:t>3. לוחות שנה למשאבים</w:t>
            </w:r>
          </w:p>
        </w:tc>
      </w:tr>
      <w:tr w:rsidR="00FE41FE" w:rsidRPr="00FE41FE" w:rsidTr="00FE41FE">
        <w:trPr>
          <w:trHeight w:val="50"/>
        </w:trPr>
        <w:tc>
          <w:tcPr>
            <w:tcW w:w="0" w:type="auto"/>
            <w:hideMark/>
          </w:tcPr>
          <w:p w:rsidR="00FE41FE" w:rsidRPr="00FE41FE" w:rsidRDefault="00FE41FE" w:rsidP="00FE41FE">
            <w:pPr>
              <w:tabs>
                <w:tab w:val="left" w:pos="9468"/>
              </w:tabs>
              <w:bidi w:val="0"/>
              <w:spacing w:after="160" w:line="259" w:lineRule="auto"/>
              <w:jc w:val="right"/>
              <w:rPr>
                <w:rFonts w:eastAsia="Calibri"/>
                <w:sz w:val="22"/>
                <w:szCs w:val="22"/>
                <w:rtl/>
              </w:rPr>
            </w:pPr>
          </w:p>
        </w:tc>
        <w:tc>
          <w:tcPr>
            <w:tcW w:w="0" w:type="auto"/>
            <w:hideMark/>
          </w:tcPr>
          <w:p w:rsidR="00FE41FE" w:rsidRPr="00FE41FE" w:rsidRDefault="00FE41FE" w:rsidP="00FE41FE">
            <w:pPr>
              <w:tabs>
                <w:tab w:val="left" w:pos="9468"/>
              </w:tabs>
              <w:bidi w:val="0"/>
              <w:spacing w:after="160" w:line="259" w:lineRule="auto"/>
              <w:jc w:val="right"/>
              <w:rPr>
                <w:rFonts w:eastAsia="Calibri"/>
                <w:sz w:val="22"/>
                <w:szCs w:val="22"/>
              </w:rPr>
            </w:pPr>
            <w:r w:rsidRPr="00FE41FE">
              <w:rPr>
                <w:rFonts w:eastAsia="Calibri"/>
                <w:sz w:val="22"/>
                <w:szCs w:val="22"/>
                <w:rtl/>
              </w:rPr>
              <w:t>4. כללי יסוד</w:t>
            </w:r>
          </w:p>
        </w:tc>
        <w:tc>
          <w:tcPr>
            <w:tcW w:w="0" w:type="auto"/>
            <w:hideMark/>
          </w:tcPr>
          <w:p w:rsidR="00FE41FE" w:rsidRPr="00FE41FE" w:rsidRDefault="00FE41FE" w:rsidP="00FE41FE">
            <w:pPr>
              <w:tabs>
                <w:tab w:val="left" w:pos="9468"/>
              </w:tabs>
              <w:bidi w:val="0"/>
              <w:spacing w:after="160" w:line="259" w:lineRule="auto"/>
              <w:jc w:val="right"/>
              <w:rPr>
                <w:rFonts w:eastAsia="Calibri"/>
                <w:sz w:val="22"/>
                <w:szCs w:val="22"/>
                <w:rtl/>
              </w:rPr>
            </w:pPr>
          </w:p>
        </w:tc>
      </w:tr>
      <w:tr w:rsidR="00FE41FE" w:rsidRPr="00FE41FE" w:rsidTr="00FE41FE">
        <w:trPr>
          <w:trHeight w:val="50"/>
        </w:trPr>
        <w:tc>
          <w:tcPr>
            <w:tcW w:w="0" w:type="auto"/>
            <w:hideMark/>
          </w:tcPr>
          <w:p w:rsidR="00FE41FE" w:rsidRPr="00FE41FE" w:rsidRDefault="00FE41FE" w:rsidP="00FE41FE">
            <w:pPr>
              <w:tabs>
                <w:tab w:val="left" w:pos="9468"/>
              </w:tabs>
              <w:bidi w:val="0"/>
              <w:spacing w:after="160" w:line="259" w:lineRule="auto"/>
              <w:jc w:val="right"/>
              <w:rPr>
                <w:rFonts w:eastAsia="Calibri"/>
                <w:sz w:val="22"/>
                <w:szCs w:val="22"/>
              </w:rPr>
            </w:pPr>
          </w:p>
        </w:tc>
        <w:tc>
          <w:tcPr>
            <w:tcW w:w="0" w:type="auto"/>
            <w:hideMark/>
          </w:tcPr>
          <w:p w:rsidR="00FE41FE" w:rsidRPr="00FE41FE" w:rsidRDefault="00FE41FE" w:rsidP="00FE41FE">
            <w:pPr>
              <w:tabs>
                <w:tab w:val="left" w:pos="9468"/>
              </w:tabs>
              <w:bidi w:val="0"/>
              <w:spacing w:after="160" w:line="259" w:lineRule="auto"/>
              <w:jc w:val="right"/>
              <w:rPr>
                <w:rFonts w:eastAsia="Calibri"/>
                <w:sz w:val="22"/>
                <w:szCs w:val="22"/>
              </w:rPr>
            </w:pPr>
            <w:r w:rsidRPr="00FE41FE">
              <w:rPr>
                <w:rFonts w:eastAsia="Calibri"/>
                <w:sz w:val="22"/>
                <w:szCs w:val="22"/>
                <w:rtl/>
              </w:rPr>
              <w:t>5. מיקום משותף.</w:t>
            </w:r>
          </w:p>
        </w:tc>
        <w:tc>
          <w:tcPr>
            <w:tcW w:w="0" w:type="auto"/>
            <w:hideMark/>
          </w:tcPr>
          <w:p w:rsidR="00FE41FE" w:rsidRPr="00FE41FE" w:rsidRDefault="00FE41FE" w:rsidP="00FE41FE">
            <w:pPr>
              <w:tabs>
                <w:tab w:val="left" w:pos="9468"/>
              </w:tabs>
              <w:bidi w:val="0"/>
              <w:spacing w:after="160" w:line="259" w:lineRule="auto"/>
              <w:jc w:val="right"/>
              <w:rPr>
                <w:rFonts w:eastAsia="Calibri"/>
                <w:sz w:val="22"/>
                <w:szCs w:val="22"/>
                <w:rtl/>
              </w:rPr>
            </w:pPr>
          </w:p>
        </w:tc>
      </w:tr>
      <w:tr w:rsidR="00FE41FE" w:rsidRPr="00FE41FE" w:rsidTr="00FE41FE">
        <w:trPr>
          <w:trHeight w:val="50"/>
        </w:trPr>
        <w:tc>
          <w:tcPr>
            <w:tcW w:w="0" w:type="auto"/>
            <w:hideMark/>
          </w:tcPr>
          <w:p w:rsidR="00FE41FE" w:rsidRPr="00FE41FE" w:rsidRDefault="00FE41FE" w:rsidP="00FE41FE">
            <w:pPr>
              <w:tabs>
                <w:tab w:val="left" w:pos="9468"/>
              </w:tabs>
              <w:bidi w:val="0"/>
              <w:spacing w:after="160" w:line="259" w:lineRule="auto"/>
              <w:jc w:val="right"/>
              <w:rPr>
                <w:rFonts w:eastAsia="Calibri"/>
                <w:sz w:val="22"/>
                <w:szCs w:val="22"/>
              </w:rPr>
            </w:pPr>
          </w:p>
        </w:tc>
        <w:tc>
          <w:tcPr>
            <w:tcW w:w="0" w:type="auto"/>
            <w:hideMark/>
          </w:tcPr>
          <w:p w:rsidR="00FE41FE" w:rsidRPr="00FE41FE" w:rsidRDefault="00FE41FE" w:rsidP="00FE41FE">
            <w:pPr>
              <w:tabs>
                <w:tab w:val="left" w:pos="9468"/>
              </w:tabs>
              <w:bidi w:val="0"/>
              <w:spacing w:after="160" w:line="259" w:lineRule="auto"/>
              <w:jc w:val="right"/>
              <w:rPr>
                <w:rFonts w:eastAsia="Calibri"/>
                <w:sz w:val="22"/>
                <w:szCs w:val="22"/>
              </w:rPr>
            </w:pPr>
            <w:r w:rsidRPr="00FE41FE">
              <w:rPr>
                <w:rFonts w:eastAsia="Calibri"/>
                <w:sz w:val="22"/>
                <w:szCs w:val="22"/>
                <w:rtl/>
              </w:rPr>
              <w:t>6. הוכרה ותגמולים</w:t>
            </w:r>
          </w:p>
        </w:tc>
        <w:tc>
          <w:tcPr>
            <w:tcW w:w="0" w:type="auto"/>
            <w:hideMark/>
          </w:tcPr>
          <w:p w:rsidR="00FE41FE" w:rsidRPr="00FE41FE" w:rsidRDefault="00FE41FE" w:rsidP="00FE41FE">
            <w:pPr>
              <w:tabs>
                <w:tab w:val="left" w:pos="9468"/>
              </w:tabs>
              <w:bidi w:val="0"/>
              <w:spacing w:after="160" w:line="259" w:lineRule="auto"/>
              <w:jc w:val="right"/>
              <w:rPr>
                <w:rFonts w:eastAsia="Calibri"/>
                <w:sz w:val="22"/>
                <w:szCs w:val="22"/>
                <w:rtl/>
              </w:rPr>
            </w:pPr>
          </w:p>
        </w:tc>
      </w:tr>
      <w:tr w:rsidR="00FE41FE" w:rsidRPr="00FE41FE" w:rsidTr="00FE41FE">
        <w:trPr>
          <w:trHeight w:val="50"/>
        </w:trPr>
        <w:tc>
          <w:tcPr>
            <w:tcW w:w="0" w:type="auto"/>
            <w:hideMark/>
          </w:tcPr>
          <w:p w:rsidR="00FE41FE" w:rsidRPr="00FE41FE" w:rsidRDefault="00FE41FE" w:rsidP="00FE41FE">
            <w:pPr>
              <w:tabs>
                <w:tab w:val="left" w:pos="9468"/>
              </w:tabs>
              <w:bidi w:val="0"/>
              <w:spacing w:after="160" w:line="259" w:lineRule="auto"/>
              <w:jc w:val="right"/>
              <w:rPr>
                <w:rFonts w:eastAsia="Calibri"/>
                <w:sz w:val="22"/>
                <w:szCs w:val="22"/>
              </w:rPr>
            </w:pPr>
          </w:p>
        </w:tc>
        <w:tc>
          <w:tcPr>
            <w:tcW w:w="0" w:type="auto"/>
            <w:hideMark/>
          </w:tcPr>
          <w:p w:rsidR="00FE41FE" w:rsidRPr="00FE41FE" w:rsidRDefault="00FE41FE" w:rsidP="00FE41FE">
            <w:pPr>
              <w:tabs>
                <w:tab w:val="left" w:pos="9468"/>
              </w:tabs>
              <w:bidi w:val="0"/>
              <w:spacing w:after="160" w:line="259" w:lineRule="auto"/>
              <w:jc w:val="right"/>
              <w:rPr>
                <w:rFonts w:eastAsia="Calibri"/>
                <w:sz w:val="22"/>
                <w:szCs w:val="22"/>
              </w:rPr>
            </w:pPr>
            <w:r w:rsidRPr="00FE41FE">
              <w:rPr>
                <w:rFonts w:eastAsia="Calibri"/>
                <w:sz w:val="22"/>
                <w:szCs w:val="22"/>
                <w:rtl/>
              </w:rPr>
              <w:t>7. כלים להערכת הצוות</w:t>
            </w:r>
          </w:p>
        </w:tc>
        <w:tc>
          <w:tcPr>
            <w:tcW w:w="0" w:type="auto"/>
            <w:hideMark/>
          </w:tcPr>
          <w:p w:rsidR="00FE41FE" w:rsidRPr="00FE41FE" w:rsidRDefault="00FE41FE" w:rsidP="00FE41FE">
            <w:pPr>
              <w:tabs>
                <w:tab w:val="left" w:pos="9468"/>
              </w:tabs>
              <w:bidi w:val="0"/>
              <w:spacing w:after="160" w:line="259" w:lineRule="auto"/>
              <w:jc w:val="right"/>
              <w:rPr>
                <w:rFonts w:eastAsia="Calibri"/>
                <w:sz w:val="22"/>
                <w:szCs w:val="22"/>
                <w:rtl/>
              </w:rPr>
            </w:pPr>
          </w:p>
        </w:tc>
      </w:tr>
    </w:tbl>
    <w:p w:rsidR="00FE41FE" w:rsidRDefault="00FE41FE" w:rsidP="00FE41FE">
      <w:pPr>
        <w:tabs>
          <w:tab w:val="left" w:pos="9468"/>
        </w:tabs>
        <w:bidi w:val="0"/>
        <w:jc w:val="right"/>
        <w:rPr>
          <w:rFonts w:eastAsia="Calibri"/>
          <w:b/>
          <w:bCs/>
          <w:sz w:val="22"/>
          <w:szCs w:val="22"/>
          <w:u w:val="single"/>
        </w:rPr>
      </w:pPr>
    </w:p>
    <w:p w:rsidR="001D1179" w:rsidRPr="00480AAD" w:rsidRDefault="001D1179" w:rsidP="001D1179">
      <w:pPr>
        <w:tabs>
          <w:tab w:val="left" w:pos="9468"/>
        </w:tabs>
        <w:bidi w:val="0"/>
        <w:jc w:val="right"/>
        <w:rPr>
          <w:rFonts w:eastAsia="Calibri"/>
          <w:b/>
          <w:bCs/>
          <w:sz w:val="22"/>
          <w:szCs w:val="22"/>
          <w:u w:val="single"/>
          <w:rtl/>
        </w:rPr>
      </w:pPr>
      <w:r>
        <w:rPr>
          <w:rFonts w:eastAsia="Calibri" w:hint="cs"/>
          <w:b/>
          <w:bCs/>
          <w:sz w:val="22"/>
          <w:szCs w:val="22"/>
          <w:u w:val="single"/>
          <w:rtl/>
        </w:rPr>
        <w:t>פיתוח צוות הפרויקט- כלים ושיטות</w:t>
      </w:r>
    </w:p>
    <w:p w:rsidR="00C91F30" w:rsidRPr="00480AAD" w:rsidRDefault="00C91F30" w:rsidP="00C91F30">
      <w:pPr>
        <w:tabs>
          <w:tab w:val="left" w:pos="9468"/>
        </w:tabs>
        <w:bidi w:val="0"/>
        <w:jc w:val="right"/>
        <w:rPr>
          <w:rFonts w:eastAsia="Calibri"/>
          <w:sz w:val="22"/>
          <w:szCs w:val="22"/>
        </w:rPr>
      </w:pPr>
      <w:r w:rsidRPr="00480AAD">
        <w:rPr>
          <w:rFonts w:eastAsia="Calibri"/>
          <w:b/>
          <w:bCs/>
          <w:sz w:val="22"/>
          <w:szCs w:val="22"/>
          <w:rtl/>
        </w:rPr>
        <w:t xml:space="preserve">מיומנויות בינאישיות: </w:t>
      </w:r>
      <w:r w:rsidRPr="00480AAD">
        <w:rPr>
          <w:rFonts w:eastAsia="Calibri"/>
          <w:sz w:val="22"/>
          <w:szCs w:val="22"/>
          <w:rtl/>
        </w:rPr>
        <w:t>יכולות התנהגותיות הכוללות כישורי תקשורת, אינטליגנציה רגשית, פתרון מחלוקות, מו"מ, השפעה, בניית צוות והנחיית צוות ועוד.</w:t>
      </w:r>
    </w:p>
    <w:p w:rsidR="00C91F30" w:rsidRPr="00480AAD" w:rsidRDefault="00C91F30" w:rsidP="00C91F30">
      <w:pPr>
        <w:tabs>
          <w:tab w:val="left" w:pos="9468"/>
        </w:tabs>
        <w:bidi w:val="0"/>
        <w:jc w:val="right"/>
        <w:rPr>
          <w:rFonts w:eastAsia="Calibri"/>
          <w:sz w:val="22"/>
          <w:szCs w:val="22"/>
        </w:rPr>
      </w:pPr>
      <w:r w:rsidRPr="00480AAD">
        <w:rPr>
          <w:rFonts w:eastAsia="Calibri"/>
          <w:b/>
          <w:bCs/>
          <w:sz w:val="22"/>
          <w:szCs w:val="22"/>
          <w:rtl/>
        </w:rPr>
        <w:t>הדרכה</w:t>
      </w:r>
      <w:r w:rsidRPr="00480AAD">
        <w:rPr>
          <w:rFonts w:eastAsia="Calibri"/>
          <w:sz w:val="22"/>
          <w:szCs w:val="22"/>
          <w:rtl/>
        </w:rPr>
        <w:t>: כלל הפעילויות שנועדו לשפר את היכולות של חברי הצוות. הדרכה יכולה להיות רשמית או בלתי רשמית.</w:t>
      </w:r>
    </w:p>
    <w:p w:rsidR="00C91F30" w:rsidRPr="00480AAD" w:rsidRDefault="00C91F30" w:rsidP="00C91F30">
      <w:pPr>
        <w:tabs>
          <w:tab w:val="left" w:pos="9468"/>
        </w:tabs>
        <w:bidi w:val="0"/>
        <w:jc w:val="right"/>
        <w:rPr>
          <w:rFonts w:eastAsia="Calibri"/>
          <w:sz w:val="22"/>
          <w:szCs w:val="22"/>
        </w:rPr>
      </w:pPr>
      <w:r w:rsidRPr="00480AAD">
        <w:rPr>
          <w:rFonts w:eastAsia="Calibri"/>
          <w:b/>
          <w:bCs/>
          <w:sz w:val="22"/>
          <w:szCs w:val="22"/>
          <w:rtl/>
        </w:rPr>
        <w:t xml:space="preserve">פעילות לבניית צוות: </w:t>
      </w:r>
      <w:r w:rsidRPr="00480AAD">
        <w:rPr>
          <w:rFonts w:eastAsia="Calibri"/>
          <w:sz w:val="22"/>
          <w:szCs w:val="22"/>
          <w:rtl/>
        </w:rPr>
        <w:t>עזרה לחברי הצוות לעבוד ביחד בתכליתיות, באמצעות פעילויות בונות צוות מגוונות.</w:t>
      </w:r>
    </w:p>
    <w:p w:rsidR="00C91F30" w:rsidRPr="00480AAD" w:rsidRDefault="00C91F30" w:rsidP="00C91F30">
      <w:pPr>
        <w:tabs>
          <w:tab w:val="left" w:pos="9468"/>
        </w:tabs>
        <w:bidi w:val="0"/>
        <w:jc w:val="right"/>
        <w:rPr>
          <w:rFonts w:eastAsia="Calibri"/>
          <w:sz w:val="22"/>
          <w:szCs w:val="22"/>
        </w:rPr>
      </w:pPr>
      <w:r w:rsidRPr="00480AAD">
        <w:rPr>
          <w:rFonts w:eastAsia="Calibri"/>
          <w:b/>
          <w:bCs/>
          <w:sz w:val="22"/>
          <w:szCs w:val="22"/>
          <w:rtl/>
        </w:rPr>
        <w:t xml:space="preserve">כללי יסוד: </w:t>
      </w:r>
      <w:r w:rsidRPr="00480AAD">
        <w:rPr>
          <w:rFonts w:eastAsia="Calibri"/>
          <w:sz w:val="22"/>
          <w:szCs w:val="22"/>
          <w:rtl/>
        </w:rPr>
        <w:t>קביעת ציפיות ברורות להתנהגות מקובלת של חברי צוות הפרויקט, למניעת אי הבנות והגברת הפריון בעבודה.</w:t>
      </w:r>
    </w:p>
    <w:p w:rsidR="00C91F30" w:rsidRPr="00480AAD" w:rsidRDefault="00C91F30" w:rsidP="00C91F30">
      <w:pPr>
        <w:tabs>
          <w:tab w:val="left" w:pos="9468"/>
        </w:tabs>
        <w:bidi w:val="0"/>
        <w:jc w:val="right"/>
        <w:rPr>
          <w:rFonts w:eastAsia="Calibri"/>
          <w:sz w:val="22"/>
          <w:szCs w:val="22"/>
        </w:rPr>
      </w:pPr>
      <w:r w:rsidRPr="00480AAD">
        <w:rPr>
          <w:rFonts w:eastAsia="Calibri"/>
          <w:b/>
          <w:bCs/>
          <w:sz w:val="22"/>
          <w:szCs w:val="22"/>
          <w:rtl/>
        </w:rPr>
        <w:t xml:space="preserve">מיקום משותף: </w:t>
      </w:r>
      <w:r w:rsidRPr="00480AAD">
        <w:rPr>
          <w:rFonts w:eastAsia="Calibri"/>
          <w:sz w:val="22"/>
          <w:szCs w:val="22"/>
          <w:rtl/>
        </w:rPr>
        <w:t>הצבת חברי הצוות הפעילים ביותר באתר פיזי אחד, ע"מ לשפר את תפקודם כצוות.</w:t>
      </w:r>
    </w:p>
    <w:p w:rsidR="00C91F30" w:rsidRPr="00480AAD" w:rsidRDefault="00C91F30" w:rsidP="008B139E">
      <w:pPr>
        <w:tabs>
          <w:tab w:val="left" w:pos="9468"/>
        </w:tabs>
        <w:bidi w:val="0"/>
        <w:jc w:val="right"/>
        <w:rPr>
          <w:rFonts w:eastAsia="Calibri"/>
          <w:sz w:val="22"/>
          <w:szCs w:val="22"/>
          <w:rtl/>
        </w:rPr>
      </w:pPr>
      <w:r w:rsidRPr="00480AAD">
        <w:rPr>
          <w:rFonts w:eastAsia="Calibri"/>
          <w:b/>
          <w:bCs/>
          <w:sz w:val="22"/>
          <w:szCs w:val="22"/>
          <w:rtl/>
        </w:rPr>
        <w:t xml:space="preserve">הכרה ותגמולים: </w:t>
      </w:r>
      <w:r w:rsidRPr="00480AAD">
        <w:rPr>
          <w:rFonts w:eastAsia="Calibri"/>
          <w:sz w:val="22"/>
          <w:szCs w:val="22"/>
          <w:rtl/>
        </w:rPr>
        <w:t xml:space="preserve">תגמול הניתן לאדם </w:t>
      </w:r>
      <w:r w:rsidR="0036099B" w:rsidRPr="00480AAD">
        <w:rPr>
          <w:rFonts w:eastAsia="Calibri" w:hint="cs"/>
          <w:sz w:val="22"/>
          <w:szCs w:val="22"/>
          <w:rtl/>
        </w:rPr>
        <w:t>מסוים</w:t>
      </w:r>
      <w:r w:rsidRPr="00480AAD">
        <w:rPr>
          <w:rFonts w:eastAsia="Calibri"/>
          <w:sz w:val="22"/>
          <w:szCs w:val="22"/>
          <w:rtl/>
        </w:rPr>
        <w:t xml:space="preserve"> יהיה יעיל רק אם האדם יודע להעריך אותו. המוטיבציה עולה כאשר אנשים מרגישים שהם מוערכים. תגמול יכול להיות מוחשי, ולא מוחשי. </w:t>
      </w:r>
    </w:p>
    <w:p w:rsidR="00C91F30" w:rsidRPr="00480AAD" w:rsidRDefault="006436D1" w:rsidP="00C91F30">
      <w:pPr>
        <w:tabs>
          <w:tab w:val="left" w:pos="9468"/>
        </w:tabs>
        <w:bidi w:val="0"/>
        <w:jc w:val="right"/>
        <w:rPr>
          <w:rFonts w:eastAsia="Calibri"/>
          <w:b/>
          <w:bCs/>
          <w:sz w:val="22"/>
          <w:szCs w:val="22"/>
          <w:u w:val="single"/>
          <w:rtl/>
        </w:rPr>
      </w:pPr>
      <w:r w:rsidRPr="00480AAD">
        <w:rPr>
          <w:rFonts w:ascii="Calibri" w:eastAsia="Calibri" w:hAnsi="Calibri" w:cs="Arial"/>
          <w:noProof/>
          <w:sz w:val="22"/>
          <w:szCs w:val="22"/>
        </w:rPr>
        <w:drawing>
          <wp:anchor distT="0" distB="0" distL="114300" distR="114300" simplePos="0" relativeHeight="251756544" behindDoc="0" locked="0" layoutInCell="1" allowOverlap="1" wp14:anchorId="7F5AE521" wp14:editId="5D153180">
            <wp:simplePos x="0" y="0"/>
            <wp:positionH relativeFrom="margin">
              <wp:posOffset>1678940</wp:posOffset>
            </wp:positionH>
            <wp:positionV relativeFrom="paragraph">
              <wp:posOffset>226695</wp:posOffset>
            </wp:positionV>
            <wp:extent cx="3667760" cy="2197100"/>
            <wp:effectExtent l="0" t="0" r="8890" b="0"/>
            <wp:wrapSquare wrapText="bothSides"/>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67760" cy="2197100"/>
                    </a:xfrm>
                    <a:prstGeom prst="rect">
                      <a:avLst/>
                    </a:prstGeom>
                  </pic:spPr>
                </pic:pic>
              </a:graphicData>
            </a:graphic>
            <wp14:sizeRelH relativeFrom="margin">
              <wp14:pctWidth>0</wp14:pctWidth>
            </wp14:sizeRelH>
            <wp14:sizeRelV relativeFrom="margin">
              <wp14:pctHeight>0</wp14:pctHeight>
            </wp14:sizeRelV>
          </wp:anchor>
        </w:drawing>
      </w:r>
      <w:r w:rsidR="00C91F30" w:rsidRPr="00480AAD">
        <w:rPr>
          <w:rFonts w:eastAsia="Calibri"/>
          <w:b/>
          <w:bCs/>
          <w:sz w:val="22"/>
          <w:szCs w:val="22"/>
          <w:u w:val="single"/>
          <w:rtl/>
        </w:rPr>
        <w:t>מודל הסולם של טוקמן</w:t>
      </w:r>
    </w:p>
    <w:p w:rsidR="00C91F30" w:rsidRPr="00480AAD" w:rsidRDefault="00C91F30" w:rsidP="00C91F30">
      <w:pPr>
        <w:tabs>
          <w:tab w:val="left" w:pos="9468"/>
        </w:tabs>
        <w:bidi w:val="0"/>
        <w:jc w:val="right"/>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8B139E" w:rsidRDefault="008B139E" w:rsidP="006436D1">
      <w:pPr>
        <w:bidi w:val="0"/>
        <w:rPr>
          <w:rFonts w:eastAsia="Calibri"/>
          <w:sz w:val="22"/>
          <w:szCs w:val="22"/>
        </w:rPr>
      </w:pPr>
    </w:p>
    <w:p w:rsidR="006436D1" w:rsidRPr="00480AAD" w:rsidRDefault="006436D1" w:rsidP="006436D1">
      <w:pPr>
        <w:bidi w:val="0"/>
        <w:rPr>
          <w:rFonts w:eastAsia="Calibri"/>
          <w:b/>
          <w:bCs/>
          <w:sz w:val="22"/>
          <w:szCs w:val="22"/>
          <w:u w:val="single"/>
        </w:rPr>
      </w:pPr>
    </w:p>
    <w:p w:rsidR="00C91F30" w:rsidRPr="00480AAD" w:rsidRDefault="00C91F30" w:rsidP="008B139E">
      <w:pPr>
        <w:bidi w:val="0"/>
        <w:jc w:val="right"/>
        <w:rPr>
          <w:rFonts w:eastAsia="Calibri"/>
          <w:b/>
          <w:bCs/>
          <w:sz w:val="22"/>
          <w:szCs w:val="22"/>
          <w:u w:val="single"/>
          <w:rtl/>
        </w:rPr>
      </w:pPr>
      <w:r w:rsidRPr="00480AAD">
        <w:rPr>
          <w:rFonts w:eastAsia="Calibri" w:hint="cs"/>
          <w:b/>
          <w:bCs/>
          <w:sz w:val="22"/>
          <w:szCs w:val="22"/>
          <w:u w:val="single"/>
        </w:rPr>
        <w:t>KICK OFF</w:t>
      </w:r>
      <w:r w:rsidRPr="00480AAD">
        <w:rPr>
          <w:rFonts w:eastAsia="Calibri" w:hint="cs"/>
          <w:b/>
          <w:bCs/>
          <w:sz w:val="22"/>
          <w:szCs w:val="22"/>
          <w:u w:val="single"/>
          <w:rtl/>
        </w:rPr>
        <w:t>פגישת התנעה-</w:t>
      </w:r>
    </w:p>
    <w:p w:rsidR="00C91F30" w:rsidRDefault="00C91F30" w:rsidP="008B139E">
      <w:pPr>
        <w:bidi w:val="0"/>
        <w:jc w:val="right"/>
        <w:rPr>
          <w:rFonts w:eastAsia="Calibri"/>
          <w:sz w:val="22"/>
          <w:szCs w:val="22"/>
          <w:rtl/>
        </w:rPr>
      </w:pPr>
      <w:r w:rsidRPr="00480AAD">
        <w:rPr>
          <w:rFonts w:eastAsia="Calibri"/>
          <w:sz w:val="22"/>
          <w:szCs w:val="22"/>
          <w:rtl/>
        </w:rPr>
        <w:t>היא הפגישה הראשונה עם צוות הפרויקט והלקוח של הפרויקט. מפגש זה יעבור על הגדרת יסודות הבסיס לפרויקט ופעולות תכנון אחרות בפרויקט.</w:t>
      </w:r>
    </w:p>
    <w:p w:rsidR="006436D1" w:rsidRPr="00480AAD" w:rsidRDefault="006436D1" w:rsidP="006436D1">
      <w:pPr>
        <w:bidi w:val="0"/>
        <w:jc w:val="center"/>
        <w:rPr>
          <w:rFonts w:eastAsia="Calibri"/>
          <w:sz w:val="22"/>
          <w:szCs w:val="22"/>
          <w:rtl/>
        </w:rPr>
      </w:pPr>
      <w:r w:rsidRPr="006436D1">
        <w:rPr>
          <w:rFonts w:eastAsia="Calibri"/>
          <w:noProof/>
          <w:sz w:val="22"/>
          <w:szCs w:val="22"/>
        </w:rPr>
        <w:drawing>
          <wp:inline distT="0" distB="0" distL="0" distR="0" wp14:anchorId="26236A12" wp14:editId="7EFCCEDD">
            <wp:extent cx="3769360" cy="1682750"/>
            <wp:effectExtent l="0" t="0" r="21590" b="50800"/>
            <wp:docPr id="161808" name="דיאגרמה 1618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9" r:lo="rId150" r:qs="rId151" r:cs="rId152"/>
              </a:graphicData>
            </a:graphic>
          </wp:inline>
        </w:drawing>
      </w:r>
    </w:p>
    <w:p w:rsidR="00C91F30" w:rsidRPr="00480AAD" w:rsidRDefault="00C91F30" w:rsidP="00C91F30">
      <w:pPr>
        <w:bidi w:val="0"/>
        <w:jc w:val="right"/>
        <w:rPr>
          <w:rFonts w:eastAsia="Calibri"/>
          <w:b/>
          <w:bCs/>
          <w:sz w:val="22"/>
          <w:szCs w:val="22"/>
          <w:u w:val="single"/>
          <w:rtl/>
        </w:rPr>
      </w:pPr>
      <w:r w:rsidRPr="00480AAD">
        <w:rPr>
          <w:rFonts w:eastAsia="Calibri"/>
          <w:b/>
          <w:bCs/>
          <w:sz w:val="22"/>
          <w:szCs w:val="22"/>
          <w:u w:val="single"/>
          <w:rtl/>
        </w:rPr>
        <w:t>פיתוח צוות הפרויקט – תפוקות</w:t>
      </w:r>
    </w:p>
    <w:p w:rsidR="00C91F30" w:rsidRPr="00480AAD" w:rsidRDefault="00C91F30" w:rsidP="00C91F30">
      <w:pPr>
        <w:bidi w:val="0"/>
        <w:jc w:val="right"/>
        <w:rPr>
          <w:rFonts w:eastAsia="Calibri"/>
          <w:sz w:val="22"/>
          <w:szCs w:val="22"/>
        </w:rPr>
      </w:pPr>
      <w:r w:rsidRPr="00480AAD">
        <w:rPr>
          <w:rFonts w:eastAsia="Calibri"/>
          <w:sz w:val="22"/>
          <w:szCs w:val="22"/>
          <w:rtl/>
        </w:rPr>
        <w:t>את ביצועי צוות מצליח מודדים במונחים של הצלחה טכנית, על פי מטרות הפרויקט המוסכמות. צוותים עם ביצועים מעולים מאופיינים בתוצרים מכווני משימה ותוצאות.</w:t>
      </w:r>
    </w:p>
    <w:p w:rsidR="00C91F30" w:rsidRPr="00480AAD" w:rsidRDefault="00C91F30" w:rsidP="00C91F30">
      <w:pPr>
        <w:bidi w:val="0"/>
        <w:jc w:val="right"/>
        <w:rPr>
          <w:rFonts w:eastAsia="Calibri"/>
          <w:b/>
          <w:bCs/>
          <w:sz w:val="22"/>
          <w:szCs w:val="22"/>
          <w:u w:val="single"/>
          <w:rtl/>
        </w:rPr>
      </w:pPr>
      <w:r w:rsidRPr="00480AAD">
        <w:rPr>
          <w:rFonts w:eastAsia="Calibri"/>
          <w:b/>
          <w:bCs/>
          <w:sz w:val="22"/>
          <w:szCs w:val="22"/>
          <w:u w:val="single"/>
          <w:rtl/>
        </w:rPr>
        <w:t>הערכה תכליתי של הצוות יכולה לכלול:</w:t>
      </w:r>
    </w:p>
    <w:p w:rsidR="00C91F30" w:rsidRPr="00480AAD" w:rsidRDefault="00C91F30" w:rsidP="00176EE1">
      <w:pPr>
        <w:numPr>
          <w:ilvl w:val="0"/>
          <w:numId w:val="57"/>
        </w:numPr>
        <w:contextualSpacing/>
        <w:rPr>
          <w:rFonts w:eastAsia="Calibri"/>
          <w:sz w:val="22"/>
          <w:szCs w:val="22"/>
        </w:rPr>
      </w:pPr>
      <w:r w:rsidRPr="00480AAD">
        <w:rPr>
          <w:rFonts w:eastAsia="Calibri"/>
          <w:sz w:val="22"/>
          <w:szCs w:val="22"/>
          <w:rtl/>
        </w:rPr>
        <w:t>שיפור במיומנות המאפשרת לאנשים לבצע משימות ביעילות רבה.</w:t>
      </w:r>
    </w:p>
    <w:p w:rsidR="00C91F30" w:rsidRPr="00480AAD" w:rsidRDefault="00C91F30" w:rsidP="00176EE1">
      <w:pPr>
        <w:numPr>
          <w:ilvl w:val="0"/>
          <w:numId w:val="57"/>
        </w:numPr>
        <w:contextualSpacing/>
        <w:rPr>
          <w:rFonts w:eastAsia="Calibri"/>
          <w:sz w:val="22"/>
          <w:szCs w:val="22"/>
        </w:rPr>
      </w:pPr>
      <w:r w:rsidRPr="00480AAD">
        <w:rPr>
          <w:rFonts w:eastAsia="Calibri"/>
          <w:sz w:val="22"/>
          <w:szCs w:val="22"/>
          <w:rtl/>
        </w:rPr>
        <w:t>שיפור הכישורים המסייעים לצוות לתפקד טוב יותר.</w:t>
      </w:r>
    </w:p>
    <w:p w:rsidR="00C91F30" w:rsidRPr="00480AAD" w:rsidRDefault="00C91F30" w:rsidP="00176EE1">
      <w:pPr>
        <w:numPr>
          <w:ilvl w:val="0"/>
          <w:numId w:val="57"/>
        </w:numPr>
        <w:contextualSpacing/>
        <w:rPr>
          <w:rFonts w:eastAsia="Calibri"/>
          <w:sz w:val="22"/>
          <w:szCs w:val="22"/>
        </w:rPr>
      </w:pPr>
      <w:r w:rsidRPr="00480AAD">
        <w:rPr>
          <w:rFonts w:eastAsia="Calibri"/>
          <w:sz w:val="22"/>
          <w:szCs w:val="22"/>
          <w:rtl/>
        </w:rPr>
        <w:t>שיעור תחלופת עובדים נמוכה.</w:t>
      </w:r>
    </w:p>
    <w:p w:rsidR="00C91F30" w:rsidRPr="006436D1" w:rsidRDefault="00C91F30" w:rsidP="00176EE1">
      <w:pPr>
        <w:numPr>
          <w:ilvl w:val="0"/>
          <w:numId w:val="57"/>
        </w:numPr>
        <w:contextualSpacing/>
        <w:rPr>
          <w:rFonts w:eastAsia="Calibri"/>
          <w:sz w:val="22"/>
          <w:szCs w:val="22"/>
        </w:rPr>
      </w:pPr>
      <w:r w:rsidRPr="00480AAD">
        <w:rPr>
          <w:rFonts w:eastAsia="Calibri"/>
          <w:sz w:val="22"/>
          <w:szCs w:val="22"/>
          <w:rtl/>
        </w:rPr>
        <w:t>לכידות מוגברת של הצוות התורמת לשיפור ביצועי הפרויקט</w:t>
      </w:r>
    </w:p>
    <w:p w:rsidR="00C91F30" w:rsidRPr="00480AAD" w:rsidRDefault="00C91F30" w:rsidP="00C91F30">
      <w:pPr>
        <w:rPr>
          <w:rFonts w:eastAsia="Calibri"/>
          <w:b/>
          <w:bCs/>
          <w:sz w:val="22"/>
          <w:szCs w:val="22"/>
          <w:u w:val="single"/>
        </w:rPr>
      </w:pPr>
      <w:r w:rsidRPr="00480AAD">
        <w:rPr>
          <w:rFonts w:eastAsia="Calibri"/>
          <w:b/>
          <w:bCs/>
          <w:sz w:val="22"/>
          <w:szCs w:val="22"/>
          <w:u w:val="single"/>
          <w:rtl/>
        </w:rPr>
        <w:t>ניהול צוות הפרויקט</w:t>
      </w:r>
    </w:p>
    <w:p w:rsidR="00C91F30" w:rsidRPr="00480AAD" w:rsidRDefault="00C91F30" w:rsidP="00C91F30">
      <w:pPr>
        <w:bidi w:val="0"/>
        <w:jc w:val="right"/>
        <w:rPr>
          <w:rFonts w:eastAsia="Calibri"/>
          <w:sz w:val="22"/>
          <w:szCs w:val="22"/>
        </w:rPr>
      </w:pPr>
      <w:r w:rsidRPr="00480AAD">
        <w:rPr>
          <w:rFonts w:eastAsia="Calibri"/>
          <w:sz w:val="22"/>
          <w:szCs w:val="22"/>
          <w:rtl/>
        </w:rPr>
        <w:t>תהליך של מעקב אחר ביצועי הצוות, מתן משוב, פתרון סוגיות וניהול שינויי בצוות לצורך מיטוב ביצועי הפרויקט.</w:t>
      </w:r>
    </w:p>
    <w:p w:rsidR="00C91F30" w:rsidRPr="00480AAD" w:rsidRDefault="00C91F30" w:rsidP="00C91F30">
      <w:pPr>
        <w:bidi w:val="0"/>
        <w:jc w:val="right"/>
        <w:rPr>
          <w:rFonts w:eastAsia="Calibri"/>
          <w:b/>
          <w:bCs/>
          <w:sz w:val="22"/>
          <w:szCs w:val="22"/>
          <w:u w:val="single"/>
        </w:rPr>
      </w:pPr>
      <w:r w:rsidRPr="00480AAD">
        <w:rPr>
          <w:rFonts w:eastAsia="Calibri"/>
          <w:b/>
          <w:bCs/>
          <w:sz w:val="22"/>
          <w:szCs w:val="22"/>
          <w:u w:val="single"/>
          <w:rtl/>
        </w:rPr>
        <w:t>תועלות עיקריות:</w:t>
      </w:r>
    </w:p>
    <w:p w:rsidR="006436D1" w:rsidRDefault="006436D1" w:rsidP="00176EE1">
      <w:pPr>
        <w:numPr>
          <w:ilvl w:val="0"/>
          <w:numId w:val="58"/>
        </w:numPr>
        <w:contextualSpacing/>
        <w:rPr>
          <w:rFonts w:eastAsia="Calibri"/>
          <w:sz w:val="22"/>
          <w:szCs w:val="22"/>
          <w:rtl/>
        </w:rPr>
        <w:sectPr w:rsidR="006436D1" w:rsidSect="000C0A21">
          <w:type w:val="continuous"/>
          <w:pgSz w:w="11906" w:h="16838"/>
          <w:pgMar w:top="1440" w:right="1800" w:bottom="1440" w:left="1800" w:header="708" w:footer="708" w:gutter="0"/>
          <w:cols w:space="708"/>
          <w:bidi/>
          <w:rtlGutter/>
          <w:docGrid w:linePitch="360"/>
        </w:sectPr>
      </w:pPr>
    </w:p>
    <w:p w:rsidR="00C91F30" w:rsidRPr="00480AAD" w:rsidRDefault="00C91F30" w:rsidP="006436D1">
      <w:pPr>
        <w:ind w:left="113"/>
        <w:contextualSpacing/>
        <w:rPr>
          <w:rFonts w:eastAsia="Calibri"/>
          <w:sz w:val="22"/>
          <w:szCs w:val="22"/>
        </w:rPr>
      </w:pPr>
      <w:r w:rsidRPr="00480AAD">
        <w:rPr>
          <w:rFonts w:eastAsia="Calibri"/>
          <w:sz w:val="22"/>
          <w:szCs w:val="22"/>
          <w:rtl/>
        </w:rPr>
        <w:t>משפיע על התנהגות הצוות וניהול מחלוקות.</w:t>
      </w:r>
    </w:p>
    <w:p w:rsidR="00C91F30" w:rsidRPr="00480AAD" w:rsidRDefault="00C91F30" w:rsidP="006436D1">
      <w:pPr>
        <w:ind w:left="113"/>
        <w:contextualSpacing/>
        <w:rPr>
          <w:rFonts w:eastAsia="Calibri"/>
          <w:sz w:val="22"/>
          <w:szCs w:val="22"/>
        </w:rPr>
      </w:pPr>
      <w:r w:rsidRPr="00480AAD">
        <w:rPr>
          <w:rFonts w:eastAsia="Calibri"/>
          <w:sz w:val="22"/>
          <w:szCs w:val="22"/>
          <w:rtl/>
        </w:rPr>
        <w:t>פותר סוגיות ומעריך את ביצועי חברי הצוות.</w:t>
      </w:r>
    </w:p>
    <w:p w:rsidR="006436D1" w:rsidRDefault="006436D1" w:rsidP="00C91F30">
      <w:pPr>
        <w:rPr>
          <w:rFonts w:eastAsia="Calibri"/>
          <w:sz w:val="22"/>
          <w:szCs w:val="22"/>
          <w:rtl/>
        </w:rPr>
        <w:sectPr w:rsidR="006436D1" w:rsidSect="006436D1">
          <w:type w:val="continuous"/>
          <w:pgSz w:w="11906" w:h="16838"/>
          <w:pgMar w:top="1440" w:right="1800" w:bottom="1440" w:left="1800" w:header="708" w:footer="708" w:gutter="0"/>
          <w:cols w:num="2" w:space="708"/>
          <w:bidi/>
          <w:rtlGutter/>
          <w:docGrid w:linePitch="360"/>
        </w:sectPr>
      </w:pPr>
    </w:p>
    <w:p w:rsidR="00C91F30" w:rsidRPr="00480AAD" w:rsidRDefault="00C91F30" w:rsidP="00C91F30">
      <w:pPr>
        <w:rPr>
          <w:rFonts w:eastAsia="Calibri"/>
          <w:sz w:val="22"/>
          <w:szCs w:val="22"/>
        </w:rPr>
      </w:pPr>
    </w:p>
    <w:p w:rsidR="00C91F30" w:rsidRDefault="006436D1" w:rsidP="006436D1">
      <w:pPr>
        <w:bidi w:val="0"/>
        <w:jc w:val="right"/>
        <w:rPr>
          <w:rFonts w:eastAsia="Calibri"/>
          <w:b/>
          <w:bCs/>
          <w:sz w:val="22"/>
          <w:szCs w:val="22"/>
          <w:u w:val="single"/>
          <w:rtl/>
        </w:rPr>
      </w:pPr>
      <w:r w:rsidRPr="006436D1">
        <w:rPr>
          <w:rFonts w:eastAsia="Calibri"/>
          <w:b/>
          <w:bCs/>
          <w:sz w:val="22"/>
          <w:szCs w:val="22"/>
          <w:u w:val="single"/>
          <w:rtl/>
        </w:rPr>
        <w:t>ניהול צוות הפרויקט</w:t>
      </w:r>
    </w:p>
    <w:tbl>
      <w:tblPr>
        <w:tblStyle w:val="a5"/>
        <w:tblW w:w="0" w:type="auto"/>
        <w:jc w:val="center"/>
        <w:tblLook w:val="0420" w:firstRow="1" w:lastRow="0" w:firstColumn="0" w:lastColumn="0" w:noHBand="0" w:noVBand="1"/>
      </w:tblPr>
      <w:tblGrid>
        <w:gridCol w:w="3547"/>
        <w:gridCol w:w="2250"/>
        <w:gridCol w:w="2499"/>
      </w:tblGrid>
      <w:tr w:rsidR="006436D1" w:rsidRPr="006436D1" w:rsidTr="006436D1">
        <w:trPr>
          <w:trHeight w:val="794"/>
          <w:jc w:val="center"/>
        </w:trPr>
        <w:tc>
          <w:tcPr>
            <w:tcW w:w="0" w:type="auto"/>
            <w:hideMark/>
          </w:tcPr>
          <w:p w:rsidR="006436D1" w:rsidRPr="006436D1" w:rsidRDefault="006436D1" w:rsidP="006436D1">
            <w:pPr>
              <w:bidi w:val="0"/>
              <w:spacing w:after="160" w:line="259" w:lineRule="auto"/>
              <w:jc w:val="right"/>
              <w:rPr>
                <w:rFonts w:eastAsia="Calibri"/>
                <w:sz w:val="22"/>
                <w:szCs w:val="22"/>
              </w:rPr>
            </w:pPr>
            <w:r w:rsidRPr="006436D1">
              <w:rPr>
                <w:rFonts w:eastAsia="Calibri"/>
                <w:sz w:val="22"/>
                <w:szCs w:val="22"/>
                <w:rtl/>
              </w:rPr>
              <w:t>תפוקות</w:t>
            </w:r>
          </w:p>
        </w:tc>
        <w:tc>
          <w:tcPr>
            <w:tcW w:w="0" w:type="auto"/>
            <w:hideMark/>
          </w:tcPr>
          <w:p w:rsidR="006436D1" w:rsidRPr="006436D1" w:rsidRDefault="006436D1" w:rsidP="006436D1">
            <w:pPr>
              <w:bidi w:val="0"/>
              <w:spacing w:after="160" w:line="259" w:lineRule="auto"/>
              <w:jc w:val="right"/>
              <w:rPr>
                <w:rFonts w:eastAsia="Calibri"/>
                <w:sz w:val="22"/>
                <w:szCs w:val="22"/>
                <w:rtl/>
              </w:rPr>
            </w:pPr>
            <w:r w:rsidRPr="006436D1">
              <w:rPr>
                <w:rFonts w:eastAsia="Calibri"/>
                <w:sz w:val="22"/>
                <w:szCs w:val="22"/>
                <w:rtl/>
              </w:rPr>
              <w:t>כלים &amp; שיטות</w:t>
            </w:r>
          </w:p>
        </w:tc>
        <w:tc>
          <w:tcPr>
            <w:tcW w:w="0" w:type="auto"/>
            <w:hideMark/>
          </w:tcPr>
          <w:p w:rsidR="006436D1" w:rsidRPr="006436D1" w:rsidRDefault="006436D1" w:rsidP="006436D1">
            <w:pPr>
              <w:bidi w:val="0"/>
              <w:spacing w:after="160" w:line="259" w:lineRule="auto"/>
              <w:jc w:val="right"/>
              <w:rPr>
                <w:rFonts w:eastAsia="Calibri"/>
                <w:sz w:val="22"/>
                <w:szCs w:val="22"/>
                <w:rtl/>
              </w:rPr>
            </w:pPr>
            <w:r w:rsidRPr="006436D1">
              <w:rPr>
                <w:rFonts w:eastAsia="Calibri"/>
                <w:sz w:val="22"/>
                <w:szCs w:val="22"/>
                <w:rtl/>
              </w:rPr>
              <w:t>תשומות</w:t>
            </w:r>
          </w:p>
        </w:tc>
      </w:tr>
      <w:tr w:rsidR="006436D1" w:rsidRPr="006436D1" w:rsidTr="006436D1">
        <w:trPr>
          <w:trHeight w:val="50"/>
          <w:jc w:val="center"/>
        </w:trPr>
        <w:tc>
          <w:tcPr>
            <w:tcW w:w="0" w:type="auto"/>
            <w:hideMark/>
          </w:tcPr>
          <w:p w:rsidR="006436D1" w:rsidRPr="006436D1" w:rsidRDefault="006436D1" w:rsidP="006436D1">
            <w:pPr>
              <w:bidi w:val="0"/>
              <w:spacing w:after="160" w:line="259" w:lineRule="auto"/>
              <w:jc w:val="right"/>
              <w:rPr>
                <w:rFonts w:eastAsia="Calibri"/>
                <w:sz w:val="22"/>
                <w:szCs w:val="22"/>
                <w:rtl/>
              </w:rPr>
            </w:pPr>
            <w:r w:rsidRPr="006436D1">
              <w:rPr>
                <w:rFonts w:eastAsia="Calibri"/>
                <w:sz w:val="22"/>
                <w:szCs w:val="22"/>
                <w:rtl/>
              </w:rPr>
              <w:t>1. בקשות לשינויים</w:t>
            </w:r>
          </w:p>
        </w:tc>
        <w:tc>
          <w:tcPr>
            <w:tcW w:w="0" w:type="auto"/>
            <w:hideMark/>
          </w:tcPr>
          <w:p w:rsidR="006436D1" w:rsidRPr="006436D1" w:rsidRDefault="006436D1" w:rsidP="006436D1">
            <w:pPr>
              <w:bidi w:val="0"/>
              <w:spacing w:after="160" w:line="259" w:lineRule="auto"/>
              <w:jc w:val="right"/>
              <w:rPr>
                <w:rFonts w:eastAsia="Calibri"/>
                <w:sz w:val="22"/>
                <w:szCs w:val="22"/>
                <w:rtl/>
              </w:rPr>
            </w:pPr>
            <w:r w:rsidRPr="006436D1">
              <w:rPr>
                <w:rFonts w:eastAsia="Calibri"/>
                <w:sz w:val="22"/>
                <w:szCs w:val="22"/>
                <w:rtl/>
              </w:rPr>
              <w:t>1. תצפיות ושיחות</w:t>
            </w:r>
          </w:p>
        </w:tc>
        <w:tc>
          <w:tcPr>
            <w:tcW w:w="0" w:type="auto"/>
            <w:hideMark/>
          </w:tcPr>
          <w:p w:rsidR="006436D1" w:rsidRPr="006436D1" w:rsidRDefault="006436D1" w:rsidP="006436D1">
            <w:pPr>
              <w:bidi w:val="0"/>
              <w:spacing w:after="160" w:line="259" w:lineRule="auto"/>
              <w:jc w:val="right"/>
              <w:rPr>
                <w:rFonts w:eastAsia="Calibri"/>
                <w:sz w:val="22"/>
                <w:szCs w:val="22"/>
                <w:rtl/>
              </w:rPr>
            </w:pPr>
            <w:r w:rsidRPr="006436D1">
              <w:rPr>
                <w:rFonts w:eastAsia="Calibri"/>
                <w:sz w:val="22"/>
                <w:szCs w:val="22"/>
                <w:rtl/>
              </w:rPr>
              <w:t>1. תכנית ניהול משאבי האנוש</w:t>
            </w:r>
          </w:p>
        </w:tc>
      </w:tr>
      <w:tr w:rsidR="006436D1" w:rsidRPr="006436D1" w:rsidTr="006436D1">
        <w:trPr>
          <w:trHeight w:val="50"/>
          <w:jc w:val="center"/>
        </w:trPr>
        <w:tc>
          <w:tcPr>
            <w:tcW w:w="0" w:type="auto"/>
            <w:hideMark/>
          </w:tcPr>
          <w:p w:rsidR="006436D1" w:rsidRPr="006436D1" w:rsidRDefault="006436D1" w:rsidP="006436D1">
            <w:pPr>
              <w:bidi w:val="0"/>
              <w:spacing w:after="160" w:line="259" w:lineRule="auto"/>
              <w:jc w:val="right"/>
              <w:rPr>
                <w:rFonts w:eastAsia="Calibri"/>
                <w:sz w:val="22"/>
                <w:szCs w:val="22"/>
                <w:rtl/>
              </w:rPr>
            </w:pPr>
            <w:r w:rsidRPr="006436D1">
              <w:rPr>
                <w:rFonts w:eastAsia="Calibri"/>
                <w:sz w:val="22"/>
                <w:szCs w:val="22"/>
                <w:rtl/>
              </w:rPr>
              <w:t>2. עדכונים לתוכנית ניהול הפרויקט</w:t>
            </w:r>
          </w:p>
        </w:tc>
        <w:tc>
          <w:tcPr>
            <w:tcW w:w="0" w:type="auto"/>
            <w:hideMark/>
          </w:tcPr>
          <w:p w:rsidR="006436D1" w:rsidRPr="006436D1" w:rsidRDefault="006436D1" w:rsidP="006436D1">
            <w:pPr>
              <w:bidi w:val="0"/>
              <w:spacing w:after="160" w:line="259" w:lineRule="auto"/>
              <w:jc w:val="right"/>
              <w:rPr>
                <w:rFonts w:eastAsia="Calibri"/>
                <w:sz w:val="22"/>
                <w:szCs w:val="22"/>
                <w:rtl/>
              </w:rPr>
            </w:pPr>
            <w:r w:rsidRPr="006436D1">
              <w:rPr>
                <w:rFonts w:eastAsia="Calibri"/>
                <w:sz w:val="22"/>
                <w:szCs w:val="22"/>
                <w:rtl/>
              </w:rPr>
              <w:t>2. הערכת ביצועי הפרויקט</w:t>
            </w:r>
          </w:p>
        </w:tc>
        <w:tc>
          <w:tcPr>
            <w:tcW w:w="0" w:type="auto"/>
            <w:hideMark/>
          </w:tcPr>
          <w:p w:rsidR="006436D1" w:rsidRPr="006436D1" w:rsidRDefault="006436D1" w:rsidP="006436D1">
            <w:pPr>
              <w:bidi w:val="0"/>
              <w:spacing w:after="160" w:line="259" w:lineRule="auto"/>
              <w:jc w:val="right"/>
              <w:rPr>
                <w:rFonts w:eastAsia="Calibri"/>
                <w:sz w:val="22"/>
                <w:szCs w:val="22"/>
                <w:rtl/>
              </w:rPr>
            </w:pPr>
            <w:r w:rsidRPr="006436D1">
              <w:rPr>
                <w:rFonts w:eastAsia="Calibri"/>
                <w:sz w:val="22"/>
                <w:szCs w:val="22"/>
                <w:rtl/>
              </w:rPr>
              <w:t>2. מינויים לצוות הפרויקט</w:t>
            </w:r>
          </w:p>
        </w:tc>
      </w:tr>
      <w:tr w:rsidR="006436D1" w:rsidRPr="006436D1" w:rsidTr="006436D1">
        <w:trPr>
          <w:trHeight w:val="50"/>
          <w:jc w:val="center"/>
        </w:trPr>
        <w:tc>
          <w:tcPr>
            <w:tcW w:w="0" w:type="auto"/>
            <w:hideMark/>
          </w:tcPr>
          <w:p w:rsidR="006436D1" w:rsidRPr="006436D1" w:rsidRDefault="006436D1" w:rsidP="006436D1">
            <w:pPr>
              <w:bidi w:val="0"/>
              <w:spacing w:after="160" w:line="259" w:lineRule="auto"/>
              <w:jc w:val="right"/>
              <w:rPr>
                <w:rFonts w:eastAsia="Calibri"/>
                <w:sz w:val="22"/>
                <w:szCs w:val="22"/>
                <w:rtl/>
              </w:rPr>
            </w:pPr>
            <w:r w:rsidRPr="006436D1">
              <w:rPr>
                <w:rFonts w:eastAsia="Calibri"/>
                <w:sz w:val="22"/>
                <w:szCs w:val="22"/>
                <w:rtl/>
              </w:rPr>
              <w:t>3. עדכונים למסמך הפרויקט</w:t>
            </w:r>
          </w:p>
        </w:tc>
        <w:tc>
          <w:tcPr>
            <w:tcW w:w="0" w:type="auto"/>
            <w:hideMark/>
          </w:tcPr>
          <w:p w:rsidR="006436D1" w:rsidRPr="006436D1" w:rsidRDefault="006436D1" w:rsidP="006436D1">
            <w:pPr>
              <w:bidi w:val="0"/>
              <w:spacing w:after="160" w:line="259" w:lineRule="auto"/>
              <w:jc w:val="right"/>
              <w:rPr>
                <w:rFonts w:eastAsia="Calibri"/>
                <w:sz w:val="22"/>
                <w:szCs w:val="22"/>
                <w:rtl/>
              </w:rPr>
            </w:pPr>
            <w:r w:rsidRPr="006436D1">
              <w:rPr>
                <w:rFonts w:eastAsia="Calibri"/>
                <w:sz w:val="22"/>
                <w:szCs w:val="22"/>
                <w:rtl/>
              </w:rPr>
              <w:t>4. ניהול מחלוקות</w:t>
            </w:r>
          </w:p>
        </w:tc>
        <w:tc>
          <w:tcPr>
            <w:tcW w:w="0" w:type="auto"/>
            <w:hideMark/>
          </w:tcPr>
          <w:p w:rsidR="006436D1" w:rsidRPr="006436D1" w:rsidRDefault="006436D1" w:rsidP="006436D1">
            <w:pPr>
              <w:bidi w:val="0"/>
              <w:spacing w:after="160" w:line="259" w:lineRule="auto"/>
              <w:jc w:val="right"/>
              <w:rPr>
                <w:rFonts w:eastAsia="Calibri"/>
                <w:sz w:val="22"/>
                <w:szCs w:val="22"/>
                <w:rtl/>
              </w:rPr>
            </w:pPr>
            <w:r w:rsidRPr="006436D1">
              <w:rPr>
                <w:rFonts w:eastAsia="Calibri"/>
                <w:sz w:val="22"/>
                <w:szCs w:val="22"/>
                <w:rtl/>
              </w:rPr>
              <w:t>3. הערכת ביצועי הצוות</w:t>
            </w:r>
          </w:p>
        </w:tc>
      </w:tr>
      <w:tr w:rsidR="006436D1" w:rsidRPr="006436D1" w:rsidTr="006436D1">
        <w:trPr>
          <w:trHeight w:val="50"/>
          <w:jc w:val="center"/>
        </w:trPr>
        <w:tc>
          <w:tcPr>
            <w:tcW w:w="0" w:type="auto"/>
            <w:hideMark/>
          </w:tcPr>
          <w:p w:rsidR="006436D1" w:rsidRPr="006436D1" w:rsidRDefault="006436D1" w:rsidP="006436D1">
            <w:pPr>
              <w:bidi w:val="0"/>
              <w:spacing w:after="160" w:line="259" w:lineRule="auto"/>
              <w:jc w:val="right"/>
              <w:rPr>
                <w:rFonts w:eastAsia="Calibri"/>
                <w:sz w:val="22"/>
                <w:szCs w:val="22"/>
                <w:rtl/>
              </w:rPr>
            </w:pPr>
            <w:r w:rsidRPr="006436D1">
              <w:rPr>
                <w:rFonts w:eastAsia="Calibri"/>
                <w:sz w:val="22"/>
                <w:szCs w:val="22"/>
                <w:rtl/>
              </w:rPr>
              <w:t>4. עדכונים לגורמים הסביבתיים של הארגון</w:t>
            </w:r>
          </w:p>
        </w:tc>
        <w:tc>
          <w:tcPr>
            <w:tcW w:w="0" w:type="auto"/>
            <w:hideMark/>
          </w:tcPr>
          <w:p w:rsidR="006436D1" w:rsidRPr="006436D1" w:rsidRDefault="006436D1" w:rsidP="006436D1">
            <w:pPr>
              <w:bidi w:val="0"/>
              <w:spacing w:after="160" w:line="259" w:lineRule="auto"/>
              <w:jc w:val="right"/>
              <w:rPr>
                <w:rFonts w:eastAsia="Calibri"/>
                <w:sz w:val="22"/>
                <w:szCs w:val="22"/>
                <w:rtl/>
              </w:rPr>
            </w:pPr>
            <w:r w:rsidRPr="006436D1">
              <w:rPr>
                <w:rFonts w:eastAsia="Calibri"/>
                <w:sz w:val="22"/>
                <w:szCs w:val="22"/>
                <w:rtl/>
              </w:rPr>
              <w:t>4. כישורים בינאישיים</w:t>
            </w:r>
          </w:p>
        </w:tc>
        <w:tc>
          <w:tcPr>
            <w:tcW w:w="0" w:type="auto"/>
            <w:hideMark/>
          </w:tcPr>
          <w:p w:rsidR="006436D1" w:rsidRPr="006436D1" w:rsidRDefault="006436D1" w:rsidP="006436D1">
            <w:pPr>
              <w:bidi w:val="0"/>
              <w:spacing w:after="160" w:line="259" w:lineRule="auto"/>
              <w:jc w:val="right"/>
              <w:rPr>
                <w:rFonts w:eastAsia="Calibri"/>
                <w:sz w:val="22"/>
                <w:szCs w:val="22"/>
                <w:rtl/>
              </w:rPr>
            </w:pPr>
            <w:r w:rsidRPr="006436D1">
              <w:rPr>
                <w:rFonts w:eastAsia="Calibri"/>
                <w:sz w:val="22"/>
                <w:szCs w:val="22"/>
                <w:rtl/>
              </w:rPr>
              <w:t>4. יומן סוגיות</w:t>
            </w:r>
          </w:p>
        </w:tc>
      </w:tr>
      <w:tr w:rsidR="006436D1" w:rsidRPr="006436D1" w:rsidTr="006436D1">
        <w:trPr>
          <w:trHeight w:val="50"/>
          <w:jc w:val="center"/>
        </w:trPr>
        <w:tc>
          <w:tcPr>
            <w:tcW w:w="0" w:type="auto"/>
            <w:hideMark/>
          </w:tcPr>
          <w:p w:rsidR="006436D1" w:rsidRPr="006436D1" w:rsidRDefault="006436D1" w:rsidP="006436D1">
            <w:pPr>
              <w:bidi w:val="0"/>
              <w:spacing w:after="160" w:line="259" w:lineRule="auto"/>
              <w:jc w:val="right"/>
              <w:rPr>
                <w:rFonts w:eastAsia="Calibri"/>
                <w:sz w:val="22"/>
                <w:szCs w:val="22"/>
                <w:rtl/>
              </w:rPr>
            </w:pPr>
            <w:r w:rsidRPr="006436D1">
              <w:rPr>
                <w:rFonts w:eastAsia="Calibri"/>
                <w:sz w:val="22"/>
                <w:szCs w:val="22"/>
                <w:rtl/>
              </w:rPr>
              <w:t>5. עדכונים לנכסי תהלים ארגוניים</w:t>
            </w:r>
          </w:p>
        </w:tc>
        <w:tc>
          <w:tcPr>
            <w:tcW w:w="0" w:type="auto"/>
            <w:hideMark/>
          </w:tcPr>
          <w:p w:rsidR="006436D1" w:rsidRPr="006436D1" w:rsidRDefault="006436D1" w:rsidP="006436D1">
            <w:pPr>
              <w:bidi w:val="0"/>
              <w:spacing w:after="160" w:line="259" w:lineRule="auto"/>
              <w:jc w:val="right"/>
              <w:rPr>
                <w:rFonts w:eastAsia="Calibri"/>
                <w:sz w:val="22"/>
                <w:szCs w:val="22"/>
                <w:rtl/>
              </w:rPr>
            </w:pPr>
          </w:p>
        </w:tc>
        <w:tc>
          <w:tcPr>
            <w:tcW w:w="0" w:type="auto"/>
            <w:hideMark/>
          </w:tcPr>
          <w:p w:rsidR="006436D1" w:rsidRPr="006436D1" w:rsidRDefault="006436D1" w:rsidP="006436D1">
            <w:pPr>
              <w:bidi w:val="0"/>
              <w:spacing w:after="160" w:line="259" w:lineRule="auto"/>
              <w:jc w:val="right"/>
              <w:rPr>
                <w:rFonts w:eastAsia="Calibri"/>
                <w:sz w:val="22"/>
                <w:szCs w:val="22"/>
              </w:rPr>
            </w:pPr>
            <w:r w:rsidRPr="006436D1">
              <w:rPr>
                <w:rFonts w:eastAsia="Calibri"/>
                <w:sz w:val="22"/>
                <w:szCs w:val="22"/>
                <w:rtl/>
              </w:rPr>
              <w:t>5. דוחות ביצוע עבודה</w:t>
            </w:r>
          </w:p>
        </w:tc>
      </w:tr>
      <w:tr w:rsidR="006436D1" w:rsidRPr="006436D1" w:rsidTr="006436D1">
        <w:trPr>
          <w:trHeight w:val="50"/>
          <w:jc w:val="center"/>
        </w:trPr>
        <w:tc>
          <w:tcPr>
            <w:tcW w:w="0" w:type="auto"/>
            <w:hideMark/>
          </w:tcPr>
          <w:p w:rsidR="006436D1" w:rsidRPr="006436D1" w:rsidRDefault="006436D1" w:rsidP="006436D1">
            <w:pPr>
              <w:bidi w:val="0"/>
              <w:spacing w:after="160" w:line="259" w:lineRule="auto"/>
              <w:jc w:val="right"/>
              <w:rPr>
                <w:rFonts w:eastAsia="Calibri"/>
                <w:sz w:val="22"/>
                <w:szCs w:val="22"/>
                <w:rtl/>
              </w:rPr>
            </w:pPr>
          </w:p>
        </w:tc>
        <w:tc>
          <w:tcPr>
            <w:tcW w:w="0" w:type="auto"/>
            <w:hideMark/>
          </w:tcPr>
          <w:p w:rsidR="006436D1" w:rsidRPr="006436D1" w:rsidRDefault="006436D1" w:rsidP="006436D1">
            <w:pPr>
              <w:bidi w:val="0"/>
              <w:spacing w:after="160" w:line="259" w:lineRule="auto"/>
              <w:jc w:val="right"/>
              <w:rPr>
                <w:rFonts w:eastAsia="Calibri"/>
                <w:sz w:val="22"/>
                <w:szCs w:val="22"/>
              </w:rPr>
            </w:pPr>
          </w:p>
        </w:tc>
        <w:tc>
          <w:tcPr>
            <w:tcW w:w="0" w:type="auto"/>
            <w:hideMark/>
          </w:tcPr>
          <w:p w:rsidR="006436D1" w:rsidRPr="006436D1" w:rsidRDefault="006436D1" w:rsidP="006436D1">
            <w:pPr>
              <w:bidi w:val="0"/>
              <w:spacing w:after="160" w:line="259" w:lineRule="auto"/>
              <w:jc w:val="right"/>
              <w:rPr>
                <w:rFonts w:eastAsia="Calibri"/>
                <w:sz w:val="22"/>
                <w:szCs w:val="22"/>
              </w:rPr>
            </w:pPr>
            <w:r w:rsidRPr="006436D1">
              <w:rPr>
                <w:rFonts w:eastAsia="Calibri"/>
                <w:sz w:val="22"/>
                <w:szCs w:val="22"/>
                <w:rtl/>
              </w:rPr>
              <w:t>6. נכסי תהליכים ארגוניים</w:t>
            </w:r>
          </w:p>
        </w:tc>
      </w:tr>
    </w:tbl>
    <w:p w:rsidR="00C91F30" w:rsidRPr="00480AAD" w:rsidRDefault="00C91F30" w:rsidP="006436D1">
      <w:pPr>
        <w:bidi w:val="0"/>
        <w:rPr>
          <w:rFonts w:eastAsia="Calibri"/>
          <w:b/>
          <w:bCs/>
          <w:sz w:val="22"/>
          <w:szCs w:val="22"/>
          <w:u w:val="single"/>
          <w:rtl/>
        </w:rPr>
      </w:pPr>
    </w:p>
    <w:p w:rsidR="00C91F30" w:rsidRPr="00480AAD" w:rsidRDefault="00C91F30" w:rsidP="00C91F30">
      <w:pPr>
        <w:bidi w:val="0"/>
        <w:rPr>
          <w:rFonts w:eastAsia="Calibri"/>
          <w:sz w:val="22"/>
          <w:szCs w:val="22"/>
          <w:rtl/>
        </w:rPr>
      </w:pPr>
    </w:p>
    <w:p w:rsidR="00C91F30" w:rsidRPr="00480AAD" w:rsidRDefault="00C91F30" w:rsidP="00C91F30">
      <w:pPr>
        <w:bidi w:val="0"/>
        <w:rPr>
          <w:rFonts w:eastAsia="Calibri"/>
          <w:sz w:val="22"/>
          <w:szCs w:val="22"/>
          <w:rtl/>
        </w:rPr>
      </w:pPr>
    </w:p>
    <w:p w:rsidR="00C91F30" w:rsidRPr="00480AAD" w:rsidRDefault="00C91F30" w:rsidP="00C91F30">
      <w:pPr>
        <w:bidi w:val="0"/>
        <w:jc w:val="right"/>
        <w:rPr>
          <w:rFonts w:eastAsia="Calibri"/>
          <w:b/>
          <w:bCs/>
          <w:sz w:val="22"/>
          <w:szCs w:val="22"/>
          <w:u w:val="single"/>
          <w:rtl/>
        </w:rPr>
      </w:pPr>
      <w:r w:rsidRPr="00480AAD">
        <w:rPr>
          <w:rFonts w:eastAsia="Calibri"/>
          <w:b/>
          <w:bCs/>
          <w:sz w:val="22"/>
          <w:szCs w:val="22"/>
          <w:u w:val="single"/>
          <w:rtl/>
        </w:rPr>
        <w:t>ניהול מחלוקות</w:t>
      </w:r>
    </w:p>
    <w:p w:rsidR="00C91F30" w:rsidRDefault="00C91F30" w:rsidP="00C91F30">
      <w:pPr>
        <w:bidi w:val="0"/>
        <w:jc w:val="right"/>
        <w:rPr>
          <w:rFonts w:eastAsia="Calibri"/>
          <w:sz w:val="22"/>
          <w:szCs w:val="22"/>
          <w:rtl/>
        </w:rPr>
      </w:pPr>
      <w:r w:rsidRPr="00480AAD">
        <w:rPr>
          <w:rFonts w:eastAsia="Calibri"/>
          <w:sz w:val="22"/>
          <w:szCs w:val="22"/>
          <w:rtl/>
        </w:rPr>
        <w:t>טיפול, שליטה, והנחייה במצבי מחלוקת ואי הסכמה כדי להשיג פתרון.</w:t>
      </w:r>
    </w:p>
    <w:tbl>
      <w:tblPr>
        <w:tblStyle w:val="a5"/>
        <w:tblW w:w="0" w:type="auto"/>
        <w:tblLook w:val="04A0" w:firstRow="1" w:lastRow="0" w:firstColumn="1" w:lastColumn="0" w:noHBand="0" w:noVBand="1"/>
      </w:tblPr>
      <w:tblGrid>
        <w:gridCol w:w="4148"/>
        <w:gridCol w:w="4148"/>
      </w:tblGrid>
      <w:tr w:rsidR="006436D1" w:rsidTr="006436D1">
        <w:tc>
          <w:tcPr>
            <w:tcW w:w="4148" w:type="dxa"/>
          </w:tcPr>
          <w:p w:rsidR="006436D1" w:rsidRDefault="006436D1" w:rsidP="006436D1">
            <w:pPr>
              <w:bidi w:val="0"/>
              <w:jc w:val="center"/>
              <w:rPr>
                <w:rFonts w:eastAsia="Calibri"/>
                <w:sz w:val="22"/>
                <w:szCs w:val="22"/>
              </w:rPr>
            </w:pPr>
            <w:r w:rsidRPr="006436D1">
              <w:rPr>
                <w:rFonts w:eastAsia="Calibri"/>
                <w:b/>
                <w:bCs/>
                <w:sz w:val="22"/>
                <w:szCs w:val="22"/>
                <w:rtl/>
              </w:rPr>
              <w:t>הגישה המסורתית</w:t>
            </w:r>
          </w:p>
        </w:tc>
        <w:tc>
          <w:tcPr>
            <w:tcW w:w="4148" w:type="dxa"/>
          </w:tcPr>
          <w:p w:rsidR="006436D1" w:rsidRDefault="006436D1" w:rsidP="006436D1">
            <w:pPr>
              <w:bidi w:val="0"/>
              <w:jc w:val="center"/>
              <w:rPr>
                <w:rFonts w:eastAsia="Calibri"/>
                <w:sz w:val="22"/>
                <w:szCs w:val="22"/>
                <w:rtl/>
              </w:rPr>
            </w:pPr>
            <w:r w:rsidRPr="006436D1">
              <w:rPr>
                <w:rFonts w:eastAsia="Calibri"/>
                <w:b/>
                <w:bCs/>
                <w:sz w:val="22"/>
                <w:szCs w:val="22"/>
                <w:rtl/>
              </w:rPr>
              <w:t>הגישה העכשווית</w:t>
            </w:r>
          </w:p>
        </w:tc>
      </w:tr>
      <w:tr w:rsidR="006436D1" w:rsidTr="006436D1">
        <w:tc>
          <w:tcPr>
            <w:tcW w:w="4148" w:type="dxa"/>
          </w:tcPr>
          <w:p w:rsidR="001E4DBE" w:rsidRPr="006436D1" w:rsidRDefault="001E4DBE" w:rsidP="00176EE1">
            <w:pPr>
              <w:pStyle w:val="a3"/>
              <w:numPr>
                <w:ilvl w:val="0"/>
                <w:numId w:val="135"/>
              </w:numPr>
              <w:ind w:left="360"/>
              <w:rPr>
                <w:rFonts w:eastAsia="Calibri"/>
                <w:sz w:val="22"/>
                <w:szCs w:val="22"/>
              </w:rPr>
            </w:pPr>
            <w:r w:rsidRPr="006436D1">
              <w:rPr>
                <w:rFonts w:eastAsia="Calibri"/>
                <w:sz w:val="22"/>
                <w:szCs w:val="22"/>
                <w:rtl/>
              </w:rPr>
              <w:t>נגרם בשל אנשים בעייתיים</w:t>
            </w:r>
          </w:p>
          <w:p w:rsidR="001E4DBE" w:rsidRPr="006436D1" w:rsidRDefault="001E4DBE" w:rsidP="00176EE1">
            <w:pPr>
              <w:pStyle w:val="a3"/>
              <w:numPr>
                <w:ilvl w:val="0"/>
                <w:numId w:val="135"/>
              </w:numPr>
              <w:ind w:left="360"/>
              <w:rPr>
                <w:rFonts w:eastAsia="Calibri"/>
                <w:sz w:val="22"/>
                <w:szCs w:val="22"/>
                <w:rtl/>
              </w:rPr>
            </w:pPr>
            <w:r w:rsidRPr="006436D1">
              <w:rPr>
                <w:rFonts w:eastAsia="Calibri"/>
                <w:sz w:val="22"/>
                <w:szCs w:val="22"/>
                <w:rtl/>
              </w:rPr>
              <w:t>לא רצוי, גרוע</w:t>
            </w:r>
          </w:p>
          <w:p w:rsidR="006436D1" w:rsidRPr="006436D1" w:rsidRDefault="001E4DBE" w:rsidP="00176EE1">
            <w:pPr>
              <w:pStyle w:val="a3"/>
              <w:numPr>
                <w:ilvl w:val="0"/>
                <w:numId w:val="135"/>
              </w:numPr>
              <w:ind w:left="360"/>
              <w:rPr>
                <w:rFonts w:eastAsia="Calibri"/>
                <w:sz w:val="22"/>
                <w:szCs w:val="22"/>
              </w:rPr>
            </w:pPr>
            <w:r w:rsidRPr="006436D1">
              <w:rPr>
                <w:rFonts w:eastAsia="Calibri"/>
                <w:sz w:val="22"/>
                <w:szCs w:val="22"/>
                <w:rtl/>
              </w:rPr>
              <w:t>צריך להימנע ממצבים כאלו</w:t>
            </w:r>
          </w:p>
        </w:tc>
        <w:tc>
          <w:tcPr>
            <w:tcW w:w="4148" w:type="dxa"/>
          </w:tcPr>
          <w:p w:rsidR="001E4DBE" w:rsidRPr="006436D1" w:rsidRDefault="001E4DBE" w:rsidP="00176EE1">
            <w:pPr>
              <w:pStyle w:val="a3"/>
              <w:numPr>
                <w:ilvl w:val="0"/>
                <w:numId w:val="134"/>
              </w:numPr>
              <w:ind w:left="396"/>
              <w:rPr>
                <w:rFonts w:eastAsia="Calibri"/>
                <w:sz w:val="22"/>
                <w:szCs w:val="22"/>
              </w:rPr>
            </w:pPr>
            <w:r w:rsidRPr="006436D1">
              <w:rPr>
                <w:rFonts w:eastAsia="Calibri"/>
                <w:sz w:val="22"/>
                <w:szCs w:val="22"/>
                <w:rtl/>
              </w:rPr>
              <w:t>בלתי נמנע</w:t>
            </w:r>
          </w:p>
          <w:p w:rsidR="001E4DBE" w:rsidRPr="006436D1" w:rsidRDefault="001E4DBE" w:rsidP="00176EE1">
            <w:pPr>
              <w:pStyle w:val="a3"/>
              <w:numPr>
                <w:ilvl w:val="0"/>
                <w:numId w:val="134"/>
              </w:numPr>
              <w:ind w:left="396"/>
              <w:rPr>
                <w:rFonts w:eastAsia="Calibri"/>
                <w:sz w:val="22"/>
                <w:szCs w:val="22"/>
                <w:rtl/>
              </w:rPr>
            </w:pPr>
            <w:r w:rsidRPr="006436D1">
              <w:rPr>
                <w:rFonts w:eastAsia="Calibri"/>
                <w:sz w:val="22"/>
                <w:szCs w:val="22"/>
                <w:rtl/>
              </w:rPr>
              <w:t>לעתים קרובות מועיל</w:t>
            </w:r>
            <w:r w:rsidRPr="006436D1">
              <w:rPr>
                <w:rFonts w:eastAsia="Calibri"/>
                <w:sz w:val="22"/>
                <w:szCs w:val="22"/>
                <w:lang w:val="en-GB"/>
              </w:rPr>
              <w:t xml:space="preserve"> </w:t>
            </w:r>
          </w:p>
          <w:p w:rsidR="001E4DBE" w:rsidRPr="006436D1" w:rsidRDefault="001E4DBE" w:rsidP="00176EE1">
            <w:pPr>
              <w:pStyle w:val="a3"/>
              <w:numPr>
                <w:ilvl w:val="0"/>
                <w:numId w:val="134"/>
              </w:numPr>
              <w:ind w:left="396"/>
              <w:rPr>
                <w:rFonts w:eastAsia="Calibri"/>
                <w:sz w:val="22"/>
                <w:szCs w:val="22"/>
                <w:rtl/>
              </w:rPr>
            </w:pPr>
            <w:r w:rsidRPr="006436D1">
              <w:rPr>
                <w:rFonts w:eastAsia="Calibri"/>
                <w:sz w:val="22"/>
                <w:szCs w:val="22"/>
                <w:rtl/>
              </w:rPr>
              <w:t>תוצאה טבעית של שינוי</w:t>
            </w:r>
          </w:p>
          <w:p w:rsidR="006436D1" w:rsidRPr="006436D1" w:rsidRDefault="001E4DBE" w:rsidP="00176EE1">
            <w:pPr>
              <w:pStyle w:val="a3"/>
              <w:numPr>
                <w:ilvl w:val="0"/>
                <w:numId w:val="134"/>
              </w:numPr>
              <w:ind w:left="396"/>
              <w:rPr>
                <w:rFonts w:eastAsia="Calibri"/>
                <w:sz w:val="22"/>
                <w:szCs w:val="22"/>
              </w:rPr>
            </w:pPr>
            <w:r w:rsidRPr="006436D1">
              <w:rPr>
                <w:rFonts w:eastAsia="Calibri"/>
                <w:sz w:val="22"/>
                <w:szCs w:val="22"/>
                <w:rtl/>
              </w:rPr>
              <w:t>ניתן לניהול</w:t>
            </w:r>
          </w:p>
        </w:tc>
      </w:tr>
    </w:tbl>
    <w:p w:rsidR="006436D1" w:rsidRPr="00480AAD" w:rsidRDefault="006436D1" w:rsidP="006436D1">
      <w:pPr>
        <w:bidi w:val="0"/>
        <w:jc w:val="right"/>
        <w:rPr>
          <w:rFonts w:eastAsia="Calibri"/>
          <w:sz w:val="22"/>
          <w:szCs w:val="22"/>
        </w:rPr>
      </w:pPr>
    </w:p>
    <w:p w:rsidR="00C91F30" w:rsidRPr="00480AAD" w:rsidRDefault="00C91F30" w:rsidP="00C91F30">
      <w:pPr>
        <w:bidi w:val="0"/>
        <w:jc w:val="right"/>
        <w:rPr>
          <w:rFonts w:eastAsia="Calibri"/>
          <w:b/>
          <w:bCs/>
          <w:sz w:val="22"/>
          <w:szCs w:val="22"/>
          <w:u w:val="single"/>
          <w:rtl/>
        </w:rPr>
      </w:pPr>
      <w:r w:rsidRPr="00480AAD">
        <w:rPr>
          <w:rFonts w:eastAsia="Calibri"/>
          <w:b/>
          <w:bCs/>
          <w:sz w:val="22"/>
          <w:szCs w:val="22"/>
          <w:u w:val="single"/>
          <w:rtl/>
        </w:rPr>
        <w:t xml:space="preserve">טכניקות לפתרון מחלוקות </w:t>
      </w:r>
      <w:r w:rsidR="0036099B" w:rsidRPr="00480AAD">
        <w:rPr>
          <w:rFonts w:eastAsia="Calibri" w:hint="cs"/>
          <w:b/>
          <w:bCs/>
          <w:sz w:val="22"/>
          <w:szCs w:val="22"/>
          <w:u w:val="single"/>
          <w:rtl/>
        </w:rPr>
        <w:t>וסכסוכים</w:t>
      </w:r>
    </w:p>
    <w:p w:rsidR="00C91F30" w:rsidRPr="00480AAD" w:rsidRDefault="00C91F30" w:rsidP="00C91F30">
      <w:pPr>
        <w:bidi w:val="0"/>
        <w:jc w:val="right"/>
        <w:rPr>
          <w:rFonts w:eastAsia="Calibri"/>
          <w:sz w:val="22"/>
          <w:szCs w:val="22"/>
          <w:rtl/>
        </w:rPr>
      </w:pPr>
      <w:r w:rsidRPr="00480AAD">
        <w:rPr>
          <w:rFonts w:eastAsia="Calibri"/>
          <w:sz w:val="22"/>
          <w:szCs w:val="22"/>
          <w:rtl/>
        </w:rPr>
        <w:t>שיתוף פעולה / פתרון בעיות</w:t>
      </w:r>
      <w:r w:rsidRPr="00480AAD">
        <w:rPr>
          <w:rFonts w:eastAsia="Calibri" w:hint="cs"/>
          <w:sz w:val="22"/>
          <w:szCs w:val="22"/>
          <w:rtl/>
        </w:rPr>
        <w:t>:</w:t>
      </w:r>
    </w:p>
    <w:p w:rsidR="006436D1" w:rsidRDefault="006436D1" w:rsidP="00176EE1">
      <w:pPr>
        <w:numPr>
          <w:ilvl w:val="1"/>
          <w:numId w:val="59"/>
        </w:numPr>
        <w:rPr>
          <w:rFonts w:eastAsia="Calibri"/>
          <w:sz w:val="22"/>
          <w:szCs w:val="22"/>
          <w:rtl/>
        </w:rPr>
        <w:sectPr w:rsidR="006436D1"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numPr>
          <w:ilvl w:val="1"/>
          <w:numId w:val="59"/>
        </w:numPr>
        <w:rPr>
          <w:rFonts w:eastAsia="Calibri"/>
          <w:sz w:val="22"/>
          <w:szCs w:val="22"/>
        </w:rPr>
      </w:pPr>
      <w:r w:rsidRPr="00480AAD">
        <w:rPr>
          <w:rFonts w:eastAsia="Calibri"/>
          <w:sz w:val="22"/>
          <w:szCs w:val="22"/>
          <w:rtl/>
        </w:rPr>
        <w:t>מיקוד על הבעיה</w:t>
      </w:r>
    </w:p>
    <w:p w:rsidR="006436D1" w:rsidRDefault="00C91F30" w:rsidP="00176EE1">
      <w:pPr>
        <w:numPr>
          <w:ilvl w:val="1"/>
          <w:numId w:val="59"/>
        </w:numPr>
        <w:rPr>
          <w:rFonts w:eastAsia="Calibri"/>
          <w:sz w:val="22"/>
          <w:szCs w:val="22"/>
        </w:rPr>
      </w:pPr>
      <w:r w:rsidRPr="00480AAD">
        <w:rPr>
          <w:rFonts w:eastAsia="Calibri"/>
          <w:sz w:val="22"/>
          <w:szCs w:val="22"/>
          <w:rtl/>
        </w:rPr>
        <w:t>פתרון אובייקטיבי</w:t>
      </w:r>
    </w:p>
    <w:p w:rsidR="006436D1" w:rsidRPr="006436D1" w:rsidRDefault="006436D1" w:rsidP="006436D1">
      <w:pPr>
        <w:rPr>
          <w:rFonts w:eastAsia="Calibri"/>
          <w:sz w:val="22"/>
          <w:szCs w:val="22"/>
        </w:rPr>
      </w:pPr>
    </w:p>
    <w:p w:rsidR="00C91F30" w:rsidRPr="00480AAD" w:rsidRDefault="00C91F30" w:rsidP="00176EE1">
      <w:pPr>
        <w:numPr>
          <w:ilvl w:val="1"/>
          <w:numId w:val="59"/>
        </w:numPr>
        <w:rPr>
          <w:rFonts w:eastAsia="Calibri"/>
          <w:sz w:val="22"/>
          <w:szCs w:val="22"/>
        </w:rPr>
      </w:pPr>
      <w:r w:rsidRPr="00480AAD">
        <w:rPr>
          <w:rFonts w:eastAsia="Calibri"/>
          <w:sz w:val="22"/>
          <w:szCs w:val="22"/>
          <w:rtl/>
        </w:rPr>
        <w:t>דיאלוג פתוח</w:t>
      </w:r>
    </w:p>
    <w:p w:rsidR="00C91F30" w:rsidRPr="00480AAD" w:rsidRDefault="00C91F30" w:rsidP="00176EE1">
      <w:pPr>
        <w:numPr>
          <w:ilvl w:val="1"/>
          <w:numId w:val="59"/>
        </w:numPr>
        <w:rPr>
          <w:rFonts w:eastAsia="Calibri"/>
          <w:sz w:val="22"/>
          <w:szCs w:val="22"/>
        </w:rPr>
      </w:pPr>
      <w:r w:rsidRPr="00480AAD">
        <w:rPr>
          <w:rFonts w:eastAsia="Calibri"/>
          <w:sz w:val="22"/>
          <w:szCs w:val="22"/>
          <w:rtl/>
        </w:rPr>
        <w:t>פתרונות סופיים, החלטות אולטימטיביות</w:t>
      </w:r>
    </w:p>
    <w:p w:rsidR="006436D1" w:rsidRDefault="006436D1" w:rsidP="006436D1">
      <w:pPr>
        <w:bidi w:val="0"/>
        <w:rPr>
          <w:rFonts w:eastAsia="Calibri"/>
          <w:sz w:val="22"/>
          <w:szCs w:val="22"/>
          <w:rtl/>
        </w:rPr>
        <w:sectPr w:rsidR="006436D1" w:rsidSect="006436D1">
          <w:type w:val="continuous"/>
          <w:pgSz w:w="11906" w:h="16838"/>
          <w:pgMar w:top="1440" w:right="1800" w:bottom="1440" w:left="1800" w:header="708" w:footer="708" w:gutter="0"/>
          <w:cols w:num="2" w:space="708"/>
          <w:bidi/>
          <w:rtlGutter/>
          <w:docGrid w:linePitch="360"/>
        </w:sectPr>
      </w:pPr>
    </w:p>
    <w:p w:rsidR="00C91F30" w:rsidRPr="00480AAD" w:rsidRDefault="00C91F30" w:rsidP="006436D1">
      <w:pPr>
        <w:bidi w:val="0"/>
        <w:jc w:val="right"/>
        <w:rPr>
          <w:rFonts w:eastAsia="Calibri"/>
          <w:sz w:val="22"/>
          <w:szCs w:val="22"/>
        </w:rPr>
      </w:pPr>
      <w:r w:rsidRPr="00480AAD">
        <w:rPr>
          <w:rFonts w:eastAsia="Calibri"/>
          <w:sz w:val="22"/>
          <w:szCs w:val="22"/>
          <w:rtl/>
        </w:rPr>
        <w:t>פשרה/ מכנה משותף</w:t>
      </w:r>
      <w:r w:rsidRPr="00480AAD">
        <w:rPr>
          <w:rFonts w:eastAsia="Calibri" w:hint="cs"/>
          <w:sz w:val="22"/>
          <w:szCs w:val="22"/>
          <w:rtl/>
        </w:rPr>
        <w:t>:</w:t>
      </w:r>
    </w:p>
    <w:p w:rsidR="006436D1" w:rsidRDefault="006436D1" w:rsidP="00176EE1">
      <w:pPr>
        <w:numPr>
          <w:ilvl w:val="1"/>
          <w:numId w:val="60"/>
        </w:numPr>
        <w:rPr>
          <w:rFonts w:eastAsia="Calibri"/>
          <w:sz w:val="22"/>
          <w:szCs w:val="22"/>
          <w:rtl/>
        </w:rPr>
        <w:sectPr w:rsidR="006436D1"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numPr>
          <w:ilvl w:val="1"/>
          <w:numId w:val="60"/>
        </w:numPr>
        <w:rPr>
          <w:rFonts w:eastAsia="Calibri"/>
          <w:sz w:val="22"/>
          <w:szCs w:val="22"/>
        </w:rPr>
      </w:pPr>
      <w:r w:rsidRPr="00480AAD">
        <w:rPr>
          <w:rFonts w:eastAsia="Calibri"/>
          <w:sz w:val="22"/>
          <w:szCs w:val="22"/>
          <w:rtl/>
        </w:rPr>
        <w:t>הִתמַקְחוּת</w:t>
      </w:r>
    </w:p>
    <w:p w:rsidR="00C91F30" w:rsidRPr="00480AAD" w:rsidRDefault="00C91F30" w:rsidP="00176EE1">
      <w:pPr>
        <w:numPr>
          <w:ilvl w:val="1"/>
          <w:numId w:val="60"/>
        </w:numPr>
        <w:rPr>
          <w:rFonts w:eastAsia="Calibri"/>
          <w:sz w:val="22"/>
          <w:szCs w:val="22"/>
        </w:rPr>
      </w:pPr>
      <w:r w:rsidRPr="00480AAD">
        <w:rPr>
          <w:rFonts w:eastAsia="Calibri"/>
          <w:sz w:val="22"/>
          <w:szCs w:val="22"/>
          <w:rtl/>
        </w:rPr>
        <w:t>לא מתקבל הפתרון האידיאלי</w:t>
      </w:r>
    </w:p>
    <w:p w:rsidR="00C91F30" w:rsidRPr="00480AAD" w:rsidRDefault="00C91F30" w:rsidP="00176EE1">
      <w:pPr>
        <w:numPr>
          <w:ilvl w:val="1"/>
          <w:numId w:val="60"/>
        </w:numPr>
        <w:rPr>
          <w:rFonts w:eastAsia="Calibri"/>
          <w:sz w:val="22"/>
          <w:szCs w:val="22"/>
        </w:rPr>
      </w:pPr>
      <w:r w:rsidRPr="00480AAD">
        <w:rPr>
          <w:rFonts w:eastAsia="Calibri"/>
          <w:sz w:val="22"/>
          <w:szCs w:val="22"/>
          <w:rtl/>
        </w:rPr>
        <w:t>פשרות</w:t>
      </w:r>
    </w:p>
    <w:p w:rsidR="00C91F30" w:rsidRPr="00480AAD" w:rsidRDefault="00C91F30" w:rsidP="00176EE1">
      <w:pPr>
        <w:numPr>
          <w:ilvl w:val="1"/>
          <w:numId w:val="60"/>
        </w:numPr>
        <w:rPr>
          <w:rFonts w:eastAsia="Calibri"/>
          <w:sz w:val="22"/>
          <w:szCs w:val="22"/>
        </w:rPr>
      </w:pPr>
      <w:r w:rsidRPr="00480AAD">
        <w:rPr>
          <w:rFonts w:eastAsia="Calibri"/>
          <w:sz w:val="22"/>
          <w:szCs w:val="22"/>
          <w:rtl/>
        </w:rPr>
        <w:t>לא מספק פתרון סופי</w:t>
      </w:r>
    </w:p>
    <w:p w:rsidR="006436D1" w:rsidRDefault="006436D1" w:rsidP="00C91F30">
      <w:pPr>
        <w:bidi w:val="0"/>
        <w:jc w:val="right"/>
        <w:rPr>
          <w:rFonts w:eastAsia="Calibri"/>
          <w:sz w:val="22"/>
          <w:szCs w:val="22"/>
          <w:rtl/>
        </w:rPr>
        <w:sectPr w:rsidR="006436D1" w:rsidSect="006436D1">
          <w:type w:val="continuous"/>
          <w:pgSz w:w="11906" w:h="16838"/>
          <w:pgMar w:top="1440" w:right="1800" w:bottom="1440" w:left="1800" w:header="708" w:footer="708" w:gutter="0"/>
          <w:cols w:num="2" w:space="708"/>
          <w:bidi/>
          <w:rtlGutter/>
          <w:docGrid w:linePitch="360"/>
        </w:sectPr>
      </w:pPr>
    </w:p>
    <w:p w:rsidR="00C91F30" w:rsidRPr="00480AAD" w:rsidRDefault="00C91F30" w:rsidP="00C91F30">
      <w:pPr>
        <w:bidi w:val="0"/>
        <w:jc w:val="right"/>
        <w:rPr>
          <w:rFonts w:eastAsia="Calibri"/>
          <w:sz w:val="22"/>
          <w:szCs w:val="22"/>
          <w:rtl/>
        </w:rPr>
      </w:pPr>
      <w:r w:rsidRPr="00480AAD">
        <w:rPr>
          <w:rFonts w:eastAsia="Calibri"/>
          <w:sz w:val="22"/>
          <w:szCs w:val="22"/>
          <w:rtl/>
        </w:rPr>
        <w:t>להחליק/ ליישב</w:t>
      </w:r>
      <w:r w:rsidRPr="00480AAD">
        <w:rPr>
          <w:rFonts w:eastAsia="Calibri" w:hint="cs"/>
          <w:sz w:val="22"/>
          <w:szCs w:val="22"/>
          <w:rtl/>
        </w:rPr>
        <w:t>:</w:t>
      </w:r>
    </w:p>
    <w:p w:rsidR="006436D1" w:rsidRDefault="006436D1" w:rsidP="00176EE1">
      <w:pPr>
        <w:numPr>
          <w:ilvl w:val="1"/>
          <w:numId w:val="61"/>
        </w:numPr>
        <w:rPr>
          <w:rFonts w:eastAsia="Calibri"/>
          <w:sz w:val="22"/>
          <w:szCs w:val="22"/>
          <w:rtl/>
        </w:rPr>
        <w:sectPr w:rsidR="006436D1"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numPr>
          <w:ilvl w:val="1"/>
          <w:numId w:val="61"/>
        </w:numPr>
        <w:tabs>
          <w:tab w:val="clear" w:pos="1440"/>
        </w:tabs>
        <w:ind w:hanging="420"/>
        <w:rPr>
          <w:rFonts w:eastAsia="Calibri"/>
          <w:sz w:val="22"/>
          <w:szCs w:val="22"/>
        </w:rPr>
      </w:pPr>
      <w:r w:rsidRPr="00480AAD">
        <w:rPr>
          <w:rFonts w:eastAsia="Calibri"/>
          <w:sz w:val="22"/>
          <w:szCs w:val="22"/>
          <w:rtl/>
        </w:rPr>
        <w:t>נמנע ממחלוקות</w:t>
      </w:r>
    </w:p>
    <w:p w:rsidR="00C91F30" w:rsidRPr="00480AAD" w:rsidRDefault="00C91F30" w:rsidP="00176EE1">
      <w:pPr>
        <w:numPr>
          <w:ilvl w:val="1"/>
          <w:numId w:val="61"/>
        </w:numPr>
        <w:tabs>
          <w:tab w:val="clear" w:pos="1440"/>
        </w:tabs>
        <w:ind w:hanging="420"/>
        <w:rPr>
          <w:rFonts w:eastAsia="Calibri"/>
          <w:sz w:val="22"/>
          <w:szCs w:val="22"/>
        </w:rPr>
      </w:pPr>
      <w:r w:rsidRPr="00480AAD">
        <w:rPr>
          <w:rFonts w:eastAsia="Calibri"/>
          <w:sz w:val="22"/>
          <w:szCs w:val="22"/>
          <w:rtl/>
        </w:rPr>
        <w:t>מרצה/מפייס</w:t>
      </w:r>
    </w:p>
    <w:p w:rsidR="00C91F30" w:rsidRPr="00480AAD" w:rsidRDefault="00C91F30" w:rsidP="00176EE1">
      <w:pPr>
        <w:numPr>
          <w:ilvl w:val="1"/>
          <w:numId w:val="61"/>
        </w:numPr>
        <w:tabs>
          <w:tab w:val="clear" w:pos="1440"/>
        </w:tabs>
        <w:ind w:hanging="420"/>
        <w:rPr>
          <w:rFonts w:eastAsia="Calibri"/>
          <w:sz w:val="22"/>
          <w:szCs w:val="22"/>
        </w:rPr>
      </w:pPr>
      <w:r w:rsidRPr="00480AAD">
        <w:rPr>
          <w:rFonts w:eastAsia="Calibri"/>
          <w:sz w:val="22"/>
          <w:szCs w:val="22"/>
          <w:rtl/>
        </w:rPr>
        <w:t>אינו מספק פתרונות ארוכי טווח</w:t>
      </w:r>
    </w:p>
    <w:p w:rsidR="006436D1" w:rsidRDefault="006436D1" w:rsidP="00C91F30">
      <w:pPr>
        <w:bidi w:val="0"/>
        <w:jc w:val="right"/>
        <w:rPr>
          <w:rFonts w:eastAsia="Calibri"/>
          <w:sz w:val="22"/>
          <w:szCs w:val="22"/>
          <w:rtl/>
        </w:rPr>
        <w:sectPr w:rsidR="006436D1" w:rsidSect="006436D1">
          <w:type w:val="continuous"/>
          <w:pgSz w:w="11906" w:h="16838"/>
          <w:pgMar w:top="1440" w:right="1800" w:bottom="1440" w:left="1800" w:header="708" w:footer="708" w:gutter="0"/>
          <w:cols w:num="2" w:space="708"/>
          <w:bidi/>
          <w:rtlGutter/>
          <w:docGrid w:linePitch="360"/>
        </w:sectPr>
      </w:pPr>
    </w:p>
    <w:p w:rsidR="00C91F30" w:rsidRPr="00480AAD" w:rsidRDefault="00C91F30" w:rsidP="00C91F30">
      <w:pPr>
        <w:bidi w:val="0"/>
        <w:jc w:val="right"/>
        <w:rPr>
          <w:rFonts w:eastAsia="Calibri"/>
          <w:sz w:val="22"/>
          <w:szCs w:val="22"/>
          <w:rtl/>
        </w:rPr>
      </w:pPr>
      <w:r w:rsidRPr="00480AAD">
        <w:rPr>
          <w:rFonts w:eastAsia="Calibri"/>
          <w:sz w:val="22"/>
          <w:szCs w:val="22"/>
          <w:rtl/>
        </w:rPr>
        <w:t>נסיגה/ הימנעות</w:t>
      </w:r>
      <w:r w:rsidRPr="00480AAD">
        <w:rPr>
          <w:rFonts w:eastAsia="Calibri" w:hint="cs"/>
          <w:sz w:val="22"/>
          <w:szCs w:val="22"/>
          <w:rtl/>
        </w:rPr>
        <w:t>:</w:t>
      </w:r>
    </w:p>
    <w:p w:rsidR="006436D1" w:rsidRDefault="006436D1" w:rsidP="00176EE1">
      <w:pPr>
        <w:numPr>
          <w:ilvl w:val="1"/>
          <w:numId w:val="62"/>
        </w:numPr>
        <w:rPr>
          <w:rFonts w:eastAsia="Calibri"/>
          <w:sz w:val="22"/>
          <w:szCs w:val="22"/>
          <w:rtl/>
        </w:rPr>
        <w:sectPr w:rsidR="006436D1" w:rsidSect="000C0A21">
          <w:type w:val="continuous"/>
          <w:pgSz w:w="11906" w:h="16838"/>
          <w:pgMar w:top="1440" w:right="1800" w:bottom="1440" w:left="1800" w:header="708" w:footer="708" w:gutter="0"/>
          <w:cols w:space="708"/>
          <w:bidi/>
          <w:rtlGutter/>
          <w:docGrid w:linePitch="360"/>
        </w:sectPr>
      </w:pPr>
    </w:p>
    <w:p w:rsidR="00C91F30" w:rsidRDefault="00C91F30" w:rsidP="00176EE1">
      <w:pPr>
        <w:numPr>
          <w:ilvl w:val="1"/>
          <w:numId w:val="62"/>
        </w:numPr>
        <w:rPr>
          <w:rFonts w:eastAsia="Calibri"/>
          <w:sz w:val="22"/>
          <w:szCs w:val="22"/>
        </w:rPr>
      </w:pPr>
      <w:r w:rsidRPr="00480AAD">
        <w:rPr>
          <w:rFonts w:eastAsia="Calibri"/>
          <w:sz w:val="22"/>
          <w:szCs w:val="22"/>
          <w:rtl/>
        </w:rPr>
        <w:t>ויתור</w:t>
      </w:r>
    </w:p>
    <w:p w:rsidR="006436D1" w:rsidRDefault="006436D1" w:rsidP="006436D1">
      <w:pPr>
        <w:ind w:left="1440"/>
        <w:rPr>
          <w:rFonts w:eastAsia="Calibri"/>
          <w:sz w:val="22"/>
          <w:szCs w:val="22"/>
        </w:rPr>
      </w:pPr>
    </w:p>
    <w:p w:rsidR="006436D1" w:rsidRDefault="00C91F30" w:rsidP="00176EE1">
      <w:pPr>
        <w:numPr>
          <w:ilvl w:val="1"/>
          <w:numId w:val="62"/>
        </w:numPr>
        <w:rPr>
          <w:rFonts w:eastAsia="Calibri"/>
          <w:sz w:val="22"/>
          <w:szCs w:val="22"/>
        </w:rPr>
      </w:pPr>
      <w:r w:rsidRPr="00480AAD">
        <w:rPr>
          <w:rFonts w:eastAsia="Calibri"/>
          <w:sz w:val="22"/>
          <w:szCs w:val="22"/>
          <w:rtl/>
        </w:rPr>
        <w:t>פַּסִיבִי</w:t>
      </w:r>
    </w:p>
    <w:p w:rsidR="006436D1" w:rsidRPr="006436D1" w:rsidRDefault="006436D1" w:rsidP="006436D1">
      <w:pPr>
        <w:rPr>
          <w:rFonts w:eastAsia="Calibri"/>
          <w:sz w:val="22"/>
          <w:szCs w:val="22"/>
        </w:rPr>
      </w:pPr>
    </w:p>
    <w:p w:rsidR="006436D1" w:rsidRPr="006436D1" w:rsidRDefault="006436D1" w:rsidP="00176EE1">
      <w:pPr>
        <w:numPr>
          <w:ilvl w:val="1"/>
          <w:numId w:val="62"/>
        </w:numPr>
        <w:rPr>
          <w:rFonts w:eastAsia="Calibri"/>
          <w:sz w:val="22"/>
          <w:szCs w:val="22"/>
          <w:rtl/>
        </w:rPr>
        <w:sectPr w:rsidR="006436D1" w:rsidRPr="006436D1" w:rsidSect="006436D1">
          <w:type w:val="continuous"/>
          <w:pgSz w:w="11906" w:h="16838"/>
          <w:pgMar w:top="1440" w:right="1800" w:bottom="1440" w:left="1800" w:header="708" w:footer="708" w:gutter="0"/>
          <w:cols w:num="3" w:space="708"/>
          <w:bidi/>
          <w:rtlGutter/>
          <w:docGrid w:linePitch="360"/>
        </w:sectPr>
      </w:pPr>
      <w:r>
        <w:rPr>
          <w:rFonts w:eastAsia="Calibri"/>
          <w:sz w:val="22"/>
          <w:szCs w:val="22"/>
          <w:rtl/>
        </w:rPr>
        <w:t>לא פותר את הבעי</w:t>
      </w:r>
      <w:r>
        <w:rPr>
          <w:rFonts w:eastAsia="Calibri" w:hint="cs"/>
          <w:sz w:val="22"/>
          <w:szCs w:val="22"/>
          <w:rtl/>
        </w:rPr>
        <w:t>ה</w:t>
      </w:r>
    </w:p>
    <w:p w:rsidR="00C91F30" w:rsidRPr="00480AAD" w:rsidRDefault="00C91F30" w:rsidP="00C91F30">
      <w:pPr>
        <w:rPr>
          <w:rFonts w:eastAsia="Calibri"/>
          <w:sz w:val="22"/>
          <w:szCs w:val="22"/>
          <w:rtl/>
        </w:rPr>
      </w:pPr>
      <w:r w:rsidRPr="00480AAD">
        <w:rPr>
          <w:rFonts w:eastAsia="Calibri"/>
          <w:sz w:val="22"/>
          <w:szCs w:val="22"/>
          <w:rtl/>
        </w:rPr>
        <w:t>לאכוף/ להורות</w:t>
      </w:r>
      <w:r w:rsidRPr="00480AAD">
        <w:rPr>
          <w:rFonts w:eastAsia="Calibri" w:hint="cs"/>
          <w:sz w:val="22"/>
          <w:szCs w:val="22"/>
          <w:rtl/>
        </w:rPr>
        <w:t>:</w:t>
      </w:r>
    </w:p>
    <w:p w:rsidR="00C91F30" w:rsidRPr="00480AAD" w:rsidRDefault="00C91F30" w:rsidP="00176EE1">
      <w:pPr>
        <w:numPr>
          <w:ilvl w:val="1"/>
          <w:numId w:val="63"/>
        </w:numPr>
        <w:rPr>
          <w:rFonts w:eastAsia="Calibri"/>
          <w:sz w:val="22"/>
          <w:szCs w:val="22"/>
        </w:rPr>
      </w:pPr>
      <w:r w:rsidRPr="00480AAD">
        <w:rPr>
          <w:rFonts w:eastAsia="Calibri"/>
          <w:sz w:val="22"/>
          <w:szCs w:val="22"/>
          <w:rtl/>
        </w:rPr>
        <w:t>כוחני</w:t>
      </w:r>
    </w:p>
    <w:p w:rsidR="00C91F30" w:rsidRPr="00480AAD" w:rsidRDefault="00C91F30" w:rsidP="00176EE1">
      <w:pPr>
        <w:numPr>
          <w:ilvl w:val="1"/>
          <w:numId w:val="63"/>
        </w:numPr>
        <w:rPr>
          <w:rFonts w:eastAsia="Calibri"/>
          <w:sz w:val="22"/>
          <w:szCs w:val="22"/>
        </w:rPr>
      </w:pPr>
      <w:r w:rsidRPr="00480AAD">
        <w:rPr>
          <w:rFonts w:eastAsia="Calibri"/>
          <w:sz w:val="22"/>
          <w:szCs w:val="22"/>
          <w:rtl/>
        </w:rPr>
        <w:t>ניצחון – הפסד</w:t>
      </w:r>
    </w:p>
    <w:p w:rsidR="00C91F30" w:rsidRPr="00480AAD" w:rsidRDefault="00C91F30" w:rsidP="00176EE1">
      <w:pPr>
        <w:numPr>
          <w:ilvl w:val="1"/>
          <w:numId w:val="63"/>
        </w:numPr>
        <w:rPr>
          <w:rFonts w:eastAsia="Calibri"/>
          <w:sz w:val="22"/>
          <w:szCs w:val="22"/>
          <w:rtl/>
        </w:rPr>
      </w:pPr>
      <w:r w:rsidRPr="00480AAD">
        <w:rPr>
          <w:rFonts w:eastAsia="Calibri"/>
          <w:sz w:val="22"/>
          <w:szCs w:val="22"/>
          <w:rtl/>
        </w:rPr>
        <w:t>תחושות קשות שלא ייעלמו בקלות ויכולות לצוץ בהמשך.</w:t>
      </w:r>
    </w:p>
    <w:p w:rsidR="00C91F30" w:rsidRPr="00480AAD" w:rsidRDefault="00C91F30" w:rsidP="00C91F30">
      <w:pPr>
        <w:rPr>
          <w:rFonts w:eastAsia="Calibri"/>
          <w:b/>
          <w:bCs/>
          <w:sz w:val="22"/>
          <w:szCs w:val="22"/>
          <w:u w:val="single"/>
          <w:rtl/>
        </w:rPr>
      </w:pPr>
      <w:r w:rsidRPr="00480AAD">
        <w:rPr>
          <w:rFonts w:eastAsia="Calibri"/>
          <w:b/>
          <w:bCs/>
          <w:sz w:val="22"/>
          <w:szCs w:val="22"/>
          <w:u w:val="single"/>
          <w:rtl/>
        </w:rPr>
        <w:t>מיומנות בינאישית</w:t>
      </w:r>
    </w:p>
    <w:p w:rsidR="00C91F30" w:rsidRPr="00480AAD" w:rsidRDefault="00C91F30" w:rsidP="00C91F30">
      <w:pPr>
        <w:rPr>
          <w:rFonts w:eastAsia="Calibri"/>
          <w:sz w:val="22"/>
          <w:szCs w:val="22"/>
        </w:rPr>
      </w:pPr>
      <w:r w:rsidRPr="00480AAD">
        <w:rPr>
          <w:rFonts w:eastAsia="Calibri"/>
          <w:sz w:val="22"/>
          <w:szCs w:val="22"/>
          <w:rtl/>
        </w:rPr>
        <w:t>שימוש במיומנות בינאישיות נאותות מאפשר למנהל הפרויקט לנצל את נקודות העוצמה של כל חברי הצוות.</w:t>
      </w:r>
    </w:p>
    <w:p w:rsidR="00C91F30" w:rsidRPr="00480AAD" w:rsidRDefault="00C91F30" w:rsidP="00C91F30">
      <w:pPr>
        <w:rPr>
          <w:rFonts w:eastAsia="Calibri"/>
          <w:sz w:val="22"/>
          <w:szCs w:val="22"/>
        </w:rPr>
      </w:pPr>
      <w:r w:rsidRPr="00480AAD">
        <w:rPr>
          <w:rFonts w:eastAsia="Calibri"/>
          <w:b/>
          <w:bCs/>
          <w:sz w:val="22"/>
          <w:szCs w:val="22"/>
          <w:rtl/>
        </w:rPr>
        <w:t>מנהיגות:</w:t>
      </w:r>
      <w:r w:rsidRPr="00480AAD">
        <w:rPr>
          <w:rFonts w:eastAsia="Calibri"/>
          <w:sz w:val="22"/>
          <w:szCs w:val="22"/>
          <w:rtl/>
        </w:rPr>
        <w:t xml:space="preserve"> מנהיגות חשובה בכל שלבי מחזור הפרויקט. המנהיגות חשובה במיוחד ע"מ להעביר את החזון ולעורר השראה בצוות.</w:t>
      </w:r>
    </w:p>
    <w:p w:rsidR="00C91F30" w:rsidRPr="00480AAD" w:rsidRDefault="00C91F30" w:rsidP="00C91F30">
      <w:pPr>
        <w:rPr>
          <w:rFonts w:eastAsia="Calibri"/>
          <w:sz w:val="22"/>
          <w:szCs w:val="22"/>
        </w:rPr>
      </w:pPr>
      <w:r w:rsidRPr="00480AAD">
        <w:rPr>
          <w:rFonts w:eastAsia="Calibri"/>
          <w:b/>
          <w:bCs/>
          <w:sz w:val="22"/>
          <w:szCs w:val="22"/>
          <w:rtl/>
        </w:rPr>
        <w:t xml:space="preserve">השפעה: </w:t>
      </w:r>
      <w:r w:rsidRPr="00480AAD">
        <w:rPr>
          <w:rFonts w:eastAsia="Calibri"/>
          <w:sz w:val="22"/>
          <w:szCs w:val="22"/>
          <w:rtl/>
        </w:rPr>
        <w:t xml:space="preserve">מאחר שבסביבה מטריציונית, למנהלי הפרויקט יש לא פעם סמכות ישירה מועטה על חברי הצוות, היכולת להשפיע על בעלי העניין היא קריטית עבור הצלחת הפרויקט. </w:t>
      </w:r>
      <w:r w:rsidR="0036099B" w:rsidRPr="00480AAD">
        <w:rPr>
          <w:rFonts w:eastAsia="Calibri" w:hint="cs"/>
          <w:sz w:val="22"/>
          <w:szCs w:val="22"/>
          <w:rtl/>
        </w:rPr>
        <w:t>מיומנות</w:t>
      </w:r>
      <w:r w:rsidRPr="00480AAD">
        <w:rPr>
          <w:rFonts w:eastAsia="Calibri"/>
          <w:sz w:val="22"/>
          <w:szCs w:val="22"/>
          <w:rtl/>
        </w:rPr>
        <w:t xml:space="preserve"> השפעה חשובות הן:  יכולת שכנוע, הקשבה פעילה, אמון הדד.</w:t>
      </w:r>
    </w:p>
    <w:p w:rsidR="00C91F30" w:rsidRPr="00480AAD" w:rsidRDefault="00C91F30" w:rsidP="00C91F30">
      <w:pPr>
        <w:rPr>
          <w:rFonts w:eastAsia="Calibri"/>
          <w:sz w:val="22"/>
          <w:szCs w:val="22"/>
        </w:rPr>
      </w:pPr>
      <w:r w:rsidRPr="00480AAD">
        <w:rPr>
          <w:rFonts w:eastAsia="Calibri"/>
          <w:b/>
          <w:bCs/>
          <w:sz w:val="22"/>
          <w:szCs w:val="22"/>
          <w:rtl/>
        </w:rPr>
        <w:t xml:space="preserve">קבלת החלטות תכליתית: </w:t>
      </w:r>
      <w:r w:rsidRPr="00480AAD">
        <w:rPr>
          <w:rFonts w:eastAsia="Calibri"/>
          <w:sz w:val="22"/>
          <w:szCs w:val="22"/>
          <w:rtl/>
        </w:rPr>
        <w:t>התמקדות במטרות, היצמדות לתהליכי קבלת ההחלטות, למידת הגורמים הסביבתיים, ניתוח המידע, פיתוח הצוות, היצירתיות וניהול הסיכון.</w:t>
      </w:r>
    </w:p>
    <w:p w:rsidR="006436D1" w:rsidRDefault="006436D1" w:rsidP="00C91F30">
      <w:pPr>
        <w:rPr>
          <w:rFonts w:eastAsia="Calibri"/>
          <w:b/>
          <w:bCs/>
          <w:sz w:val="22"/>
          <w:szCs w:val="22"/>
          <w:u w:val="single"/>
          <w:rtl/>
        </w:rPr>
      </w:pPr>
    </w:p>
    <w:p w:rsidR="006436D1" w:rsidRDefault="006436D1" w:rsidP="00C91F30">
      <w:pPr>
        <w:rPr>
          <w:rFonts w:eastAsia="Calibri"/>
          <w:b/>
          <w:bCs/>
          <w:sz w:val="22"/>
          <w:szCs w:val="22"/>
          <w:u w:val="single"/>
          <w:rtl/>
        </w:rPr>
      </w:pPr>
    </w:p>
    <w:p w:rsidR="00C91F30" w:rsidRPr="00480AAD" w:rsidRDefault="00C91F30" w:rsidP="00C91F30">
      <w:pPr>
        <w:rPr>
          <w:rFonts w:eastAsia="Calibri"/>
          <w:b/>
          <w:bCs/>
          <w:sz w:val="22"/>
          <w:szCs w:val="22"/>
          <w:u w:val="single"/>
          <w:rtl/>
        </w:rPr>
      </w:pPr>
      <w:r w:rsidRPr="00480AAD">
        <w:rPr>
          <w:rFonts w:eastAsia="Calibri"/>
          <w:b/>
          <w:bCs/>
          <w:sz w:val="22"/>
          <w:szCs w:val="22"/>
          <w:u w:val="single"/>
          <w:rtl/>
        </w:rPr>
        <w:t>סגנונות מנהיגות</w:t>
      </w:r>
      <w:r w:rsidRPr="00480AAD">
        <w:rPr>
          <w:rFonts w:eastAsia="Calibri" w:hint="cs"/>
          <w:b/>
          <w:bCs/>
          <w:sz w:val="22"/>
          <w:szCs w:val="22"/>
          <w:u w:val="single"/>
          <w:rtl/>
        </w:rPr>
        <w:t>:</w:t>
      </w:r>
    </w:p>
    <w:p w:rsidR="00C91F30" w:rsidRPr="00480AAD" w:rsidRDefault="006436D1" w:rsidP="008B139E">
      <w:pPr>
        <w:rPr>
          <w:rFonts w:eastAsia="Calibri"/>
          <w:sz w:val="22"/>
          <w:szCs w:val="22"/>
        </w:rPr>
      </w:pPr>
      <w:r w:rsidRPr="00480AAD">
        <w:rPr>
          <w:rFonts w:ascii="Calibri" w:eastAsia="Calibri" w:hAnsi="Calibri" w:cs="Arial"/>
          <w:noProof/>
          <w:sz w:val="22"/>
          <w:szCs w:val="22"/>
        </w:rPr>
        <w:drawing>
          <wp:anchor distT="0" distB="0" distL="114300" distR="114300" simplePos="0" relativeHeight="251760640" behindDoc="0" locked="0" layoutInCell="1" allowOverlap="1" wp14:anchorId="6AE3B432" wp14:editId="3C84CB37">
            <wp:simplePos x="0" y="0"/>
            <wp:positionH relativeFrom="page">
              <wp:posOffset>482600</wp:posOffset>
            </wp:positionH>
            <wp:positionV relativeFrom="paragraph">
              <wp:posOffset>0</wp:posOffset>
            </wp:positionV>
            <wp:extent cx="3101340" cy="1066800"/>
            <wp:effectExtent l="0" t="0" r="3810" b="0"/>
            <wp:wrapSquare wrapText="bothSides"/>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101340" cy="1066800"/>
                    </a:xfrm>
                    <a:prstGeom prst="rect">
                      <a:avLst/>
                    </a:prstGeom>
                  </pic:spPr>
                </pic:pic>
              </a:graphicData>
            </a:graphic>
            <wp14:sizeRelH relativeFrom="margin">
              <wp14:pctWidth>0</wp14:pctWidth>
            </wp14:sizeRelH>
            <wp14:sizeRelV relativeFrom="margin">
              <wp14:pctHeight>0</wp14:pctHeight>
            </wp14:sizeRelV>
          </wp:anchor>
        </w:drawing>
      </w:r>
      <w:r w:rsidR="00C91F30" w:rsidRPr="00480AAD">
        <w:rPr>
          <w:rFonts w:eastAsia="Calibri"/>
          <w:sz w:val="22"/>
          <w:szCs w:val="22"/>
          <w:rtl/>
        </w:rPr>
        <w:t>מנהיגות היא הדרך והגישה של מתן כיוון, יישום תכניות והנעת אנשים. כפי שנראה על ידי העובדים, הוא כולל את הדפוס הכולל של פעולות מפורשות ומרומזות שמבצעים המנהיג שלהם</w:t>
      </w:r>
      <w:r w:rsidR="00C91F30" w:rsidRPr="00480AAD">
        <w:rPr>
          <w:rFonts w:eastAsia="Calibri" w:hint="cs"/>
          <w:sz w:val="22"/>
          <w:szCs w:val="22"/>
          <w:rtl/>
        </w:rPr>
        <w:t>.</w:t>
      </w:r>
    </w:p>
    <w:p w:rsidR="00C91F30" w:rsidRPr="00480AAD" w:rsidRDefault="00C91F30" w:rsidP="00C91F30">
      <w:pPr>
        <w:bidi w:val="0"/>
        <w:jc w:val="right"/>
        <w:rPr>
          <w:rFonts w:eastAsia="Calibri"/>
          <w:sz w:val="22"/>
          <w:szCs w:val="22"/>
        </w:rPr>
      </w:pPr>
    </w:p>
    <w:p w:rsidR="00C91F30" w:rsidRPr="00480AAD" w:rsidRDefault="00C91F30" w:rsidP="00C91F30">
      <w:pPr>
        <w:bidi w:val="0"/>
        <w:jc w:val="right"/>
        <w:rPr>
          <w:rFonts w:eastAsia="Calibri"/>
          <w:sz w:val="22"/>
          <w:szCs w:val="22"/>
        </w:rPr>
      </w:pPr>
    </w:p>
    <w:p w:rsidR="00C91F30" w:rsidRPr="006436D1" w:rsidRDefault="006436D1" w:rsidP="006436D1">
      <w:pPr>
        <w:rPr>
          <w:rFonts w:eastAsia="Calibri"/>
          <w:b/>
          <w:bCs/>
          <w:sz w:val="22"/>
          <w:szCs w:val="22"/>
          <w:u w:val="single"/>
        </w:rPr>
      </w:pPr>
      <w:r w:rsidRPr="006436D1">
        <w:rPr>
          <w:rFonts w:eastAsia="Calibri"/>
          <w:b/>
          <w:bCs/>
          <w:sz w:val="22"/>
          <w:szCs w:val="22"/>
          <w:u w:val="single"/>
          <w:rtl/>
        </w:rPr>
        <w:t>סוגים של כוח</w:t>
      </w:r>
      <w:r w:rsidRPr="006436D1">
        <w:rPr>
          <w:rFonts w:eastAsia="Calibri"/>
          <w:b/>
          <w:bCs/>
          <w:sz w:val="22"/>
          <w:szCs w:val="22"/>
          <w:u w:val="single"/>
        </w:rPr>
        <w:t xml:space="preserve"> :</w:t>
      </w:r>
    </w:p>
    <w:p w:rsidR="00C91F30" w:rsidRPr="00480AAD" w:rsidRDefault="006436D1" w:rsidP="00C91F30">
      <w:pPr>
        <w:bidi w:val="0"/>
        <w:jc w:val="right"/>
        <w:rPr>
          <w:rFonts w:eastAsia="Calibri"/>
          <w:sz w:val="22"/>
          <w:szCs w:val="22"/>
          <w:rtl/>
        </w:rPr>
      </w:pPr>
      <w:r>
        <w:rPr>
          <w:noProof/>
        </w:rPr>
        <w:drawing>
          <wp:inline distT="0" distB="0" distL="0" distR="0" wp14:anchorId="3E92E5FB" wp14:editId="258766B9">
            <wp:extent cx="3642291" cy="2000059"/>
            <wp:effectExtent l="0" t="0" r="0" b="635"/>
            <wp:docPr id="161809" name="תמונה 16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58398" cy="2008904"/>
                    </a:xfrm>
                    <a:prstGeom prst="rect">
                      <a:avLst/>
                    </a:prstGeom>
                  </pic:spPr>
                </pic:pic>
              </a:graphicData>
            </a:graphic>
          </wp:inline>
        </w:drawing>
      </w:r>
    </w:p>
    <w:p w:rsidR="00C91F30" w:rsidRPr="00480AAD" w:rsidRDefault="00C91F30" w:rsidP="00C91F30">
      <w:pPr>
        <w:bidi w:val="0"/>
        <w:jc w:val="right"/>
        <w:rPr>
          <w:rFonts w:eastAsia="Calibri"/>
          <w:b/>
          <w:bCs/>
          <w:sz w:val="22"/>
          <w:szCs w:val="22"/>
          <w:u w:val="single"/>
          <w:rtl/>
        </w:rPr>
      </w:pPr>
      <w:r w:rsidRPr="00480AAD">
        <w:rPr>
          <w:rFonts w:eastAsia="Calibri"/>
          <w:b/>
          <w:bCs/>
          <w:sz w:val="22"/>
          <w:szCs w:val="22"/>
          <w:u w:val="single"/>
          <w:rtl/>
        </w:rPr>
        <w:t>סיכום</w:t>
      </w:r>
    </w:p>
    <w:p w:rsidR="00C91F30" w:rsidRPr="00480AAD" w:rsidRDefault="00C91F30" w:rsidP="00176EE1">
      <w:pPr>
        <w:numPr>
          <w:ilvl w:val="0"/>
          <w:numId w:val="64"/>
        </w:numPr>
        <w:rPr>
          <w:rFonts w:eastAsia="Calibri"/>
          <w:sz w:val="22"/>
          <w:szCs w:val="22"/>
        </w:rPr>
      </w:pPr>
      <w:r w:rsidRPr="00480AAD">
        <w:rPr>
          <w:rFonts w:eastAsia="Calibri"/>
          <w:sz w:val="22"/>
          <w:szCs w:val="22"/>
          <w:rtl/>
        </w:rPr>
        <w:t>אתה נדרש להבין כי אנשים חייבים להיות מתוגמלים על עבודתם</w:t>
      </w:r>
    </w:p>
    <w:p w:rsidR="00C91F30" w:rsidRPr="00480AAD" w:rsidRDefault="00C91F30" w:rsidP="00176EE1">
      <w:pPr>
        <w:numPr>
          <w:ilvl w:val="0"/>
          <w:numId w:val="64"/>
        </w:numPr>
        <w:rPr>
          <w:rFonts w:eastAsia="Calibri"/>
          <w:sz w:val="22"/>
          <w:szCs w:val="22"/>
        </w:rPr>
      </w:pPr>
      <w:r w:rsidRPr="00480AAD">
        <w:rPr>
          <w:rFonts w:eastAsia="Calibri"/>
          <w:sz w:val="22"/>
          <w:szCs w:val="22"/>
          <w:rtl/>
        </w:rPr>
        <w:t>מנהל הפרויקט בונה את תוכנית התגמול במהלך התכנון</w:t>
      </w:r>
    </w:p>
    <w:p w:rsidR="00C91F30" w:rsidRPr="00480AAD" w:rsidRDefault="00C91F30" w:rsidP="00176EE1">
      <w:pPr>
        <w:numPr>
          <w:ilvl w:val="0"/>
          <w:numId w:val="64"/>
        </w:numPr>
        <w:rPr>
          <w:rFonts w:eastAsia="Calibri"/>
          <w:sz w:val="22"/>
          <w:szCs w:val="22"/>
        </w:rPr>
      </w:pPr>
      <w:r w:rsidRPr="00480AAD">
        <w:rPr>
          <w:rFonts w:eastAsia="Calibri"/>
          <w:sz w:val="22"/>
          <w:szCs w:val="22"/>
          <w:rtl/>
        </w:rPr>
        <w:t>אתה נדרש להשקעת זמן לתעד מי צריך לעשות מה.</w:t>
      </w:r>
    </w:p>
    <w:p w:rsidR="00C91F30" w:rsidRDefault="00C91F30" w:rsidP="00176EE1">
      <w:pPr>
        <w:numPr>
          <w:ilvl w:val="0"/>
          <w:numId w:val="64"/>
        </w:numPr>
        <w:rPr>
          <w:rFonts w:eastAsia="Calibri"/>
          <w:sz w:val="22"/>
          <w:szCs w:val="22"/>
        </w:rPr>
      </w:pPr>
      <w:r w:rsidRPr="00480AAD">
        <w:rPr>
          <w:rFonts w:eastAsia="Calibri"/>
          <w:sz w:val="22"/>
          <w:szCs w:val="22"/>
          <w:rtl/>
        </w:rPr>
        <w:t>מאחר שרוב הפרויקטים מנוהלים בסביבה מטריציונית, נושאים שנראים פשוטים לכאורה כמו תיאוריות מוטיבציה וסמכויות של מנהל הפרויקט הופכים להיות מורכבים למדי כאשר עומדים למבחן.</w:t>
      </w:r>
    </w:p>
    <w:p w:rsidR="006436D1" w:rsidRPr="00480AAD" w:rsidRDefault="006436D1" w:rsidP="00F37FB7">
      <w:pPr>
        <w:bidi w:val="0"/>
        <w:rPr>
          <w:rFonts w:eastAsia="Calibri"/>
          <w:sz w:val="22"/>
          <w:szCs w:val="22"/>
        </w:rPr>
      </w:pPr>
      <w:r>
        <w:rPr>
          <w:rFonts w:eastAsia="Calibri"/>
          <w:sz w:val="22"/>
          <w:szCs w:val="22"/>
          <w:rtl/>
        </w:rPr>
        <w:br w:type="page"/>
      </w:r>
    </w:p>
    <w:p w:rsidR="00C91F30" w:rsidRPr="00480AAD" w:rsidRDefault="00C91F30" w:rsidP="00C91F30">
      <w:pPr>
        <w:pStyle w:val="1"/>
        <w:rPr>
          <w:sz w:val="22"/>
          <w:szCs w:val="22"/>
          <w:rtl/>
        </w:rPr>
      </w:pPr>
      <w:bookmarkStart w:id="7" w:name="_Toc515885187"/>
      <w:r w:rsidRPr="00480AAD">
        <w:rPr>
          <w:rFonts w:hint="cs"/>
          <w:sz w:val="22"/>
          <w:szCs w:val="22"/>
          <w:rtl/>
        </w:rPr>
        <w:t>מצגת 7- ניהול התקשורת בפרויקט</w:t>
      </w:r>
      <w:bookmarkEnd w:id="7"/>
    </w:p>
    <w:p w:rsidR="00C91F30" w:rsidRPr="00480AAD" w:rsidRDefault="00C91F30" w:rsidP="00C91F30">
      <w:pPr>
        <w:rPr>
          <w:color w:val="000000" w:themeColor="text1"/>
          <w:sz w:val="22"/>
          <w:szCs w:val="22"/>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 xml:space="preserve">איך מתקשרים עם בעלי העניין? </w:t>
      </w:r>
    </w:p>
    <w:p w:rsidR="00F37FB7" w:rsidRDefault="00F37FB7" w:rsidP="00176EE1">
      <w:pPr>
        <w:pStyle w:val="a3"/>
        <w:numPr>
          <w:ilvl w:val="0"/>
          <w:numId w:val="65"/>
        </w:numPr>
        <w:rPr>
          <w:color w:val="000000" w:themeColor="text1"/>
          <w:sz w:val="22"/>
          <w:szCs w:val="22"/>
        </w:rPr>
        <w:sectPr w:rsidR="00F37FB7"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pStyle w:val="a3"/>
        <w:numPr>
          <w:ilvl w:val="0"/>
          <w:numId w:val="65"/>
        </w:numPr>
        <w:rPr>
          <w:color w:val="000000" w:themeColor="text1"/>
          <w:sz w:val="22"/>
          <w:szCs w:val="22"/>
        </w:rPr>
      </w:pPr>
      <w:r w:rsidRPr="00480AAD">
        <w:rPr>
          <w:rFonts w:hint="cs"/>
          <w:color w:val="000000" w:themeColor="text1"/>
          <w:sz w:val="22"/>
          <w:szCs w:val="22"/>
        </w:rPr>
        <w:t>E</w:t>
      </w:r>
      <w:r w:rsidRPr="00480AAD">
        <w:rPr>
          <w:color w:val="000000" w:themeColor="text1"/>
          <w:sz w:val="22"/>
          <w:szCs w:val="22"/>
        </w:rPr>
        <w:t>-mails</w:t>
      </w:r>
    </w:p>
    <w:p w:rsidR="00C91F30" w:rsidRPr="00480AAD" w:rsidRDefault="00C91F30" w:rsidP="00176EE1">
      <w:pPr>
        <w:pStyle w:val="a3"/>
        <w:numPr>
          <w:ilvl w:val="0"/>
          <w:numId w:val="65"/>
        </w:numPr>
        <w:rPr>
          <w:color w:val="000000" w:themeColor="text1"/>
          <w:sz w:val="22"/>
          <w:szCs w:val="22"/>
        </w:rPr>
      </w:pPr>
      <w:r w:rsidRPr="00480AAD">
        <w:rPr>
          <w:color w:val="000000" w:themeColor="text1"/>
          <w:sz w:val="22"/>
          <w:szCs w:val="22"/>
        </w:rPr>
        <w:t xml:space="preserve">Face to face meetings </w:t>
      </w:r>
    </w:p>
    <w:p w:rsidR="00C91F30" w:rsidRPr="00480AAD" w:rsidRDefault="00C91F30" w:rsidP="00176EE1">
      <w:pPr>
        <w:pStyle w:val="a3"/>
        <w:numPr>
          <w:ilvl w:val="0"/>
          <w:numId w:val="65"/>
        </w:numPr>
        <w:rPr>
          <w:color w:val="000000" w:themeColor="text1"/>
          <w:sz w:val="22"/>
          <w:szCs w:val="22"/>
        </w:rPr>
      </w:pPr>
      <w:r w:rsidRPr="00480AAD">
        <w:rPr>
          <w:color w:val="000000" w:themeColor="text1"/>
          <w:sz w:val="22"/>
          <w:szCs w:val="22"/>
        </w:rPr>
        <w:t>Portals</w:t>
      </w:r>
    </w:p>
    <w:p w:rsidR="00C91F30" w:rsidRPr="00480AAD" w:rsidRDefault="00C91F30" w:rsidP="00176EE1">
      <w:pPr>
        <w:pStyle w:val="a3"/>
        <w:numPr>
          <w:ilvl w:val="0"/>
          <w:numId w:val="65"/>
        </w:numPr>
        <w:rPr>
          <w:color w:val="000000" w:themeColor="text1"/>
          <w:sz w:val="22"/>
          <w:szCs w:val="22"/>
        </w:rPr>
      </w:pPr>
      <w:r w:rsidRPr="00480AAD">
        <w:rPr>
          <w:color w:val="000000" w:themeColor="text1"/>
          <w:sz w:val="22"/>
          <w:szCs w:val="22"/>
        </w:rPr>
        <w:t xml:space="preserve">Phone calls </w:t>
      </w:r>
    </w:p>
    <w:p w:rsidR="00C91F30" w:rsidRPr="00480AAD" w:rsidRDefault="00C91F30" w:rsidP="00176EE1">
      <w:pPr>
        <w:pStyle w:val="a3"/>
        <w:numPr>
          <w:ilvl w:val="0"/>
          <w:numId w:val="65"/>
        </w:numPr>
        <w:rPr>
          <w:color w:val="000000" w:themeColor="text1"/>
          <w:sz w:val="22"/>
          <w:szCs w:val="22"/>
        </w:rPr>
      </w:pPr>
      <w:r w:rsidRPr="00480AAD">
        <w:rPr>
          <w:color w:val="000000" w:themeColor="text1"/>
          <w:sz w:val="22"/>
          <w:szCs w:val="22"/>
        </w:rPr>
        <w:t>Telephone conferences</w:t>
      </w:r>
    </w:p>
    <w:p w:rsidR="00C91F30" w:rsidRPr="00480AAD" w:rsidRDefault="00C91F30" w:rsidP="00176EE1">
      <w:pPr>
        <w:pStyle w:val="a3"/>
        <w:numPr>
          <w:ilvl w:val="0"/>
          <w:numId w:val="65"/>
        </w:numPr>
        <w:rPr>
          <w:color w:val="000000" w:themeColor="text1"/>
          <w:sz w:val="22"/>
          <w:szCs w:val="22"/>
        </w:rPr>
      </w:pPr>
      <w:r w:rsidRPr="00480AAD">
        <w:rPr>
          <w:color w:val="000000" w:themeColor="text1"/>
          <w:sz w:val="22"/>
          <w:szCs w:val="22"/>
        </w:rPr>
        <w:t>Kitchen/ corridor talks</w:t>
      </w:r>
    </w:p>
    <w:p w:rsidR="00C91F30" w:rsidRPr="00480AAD" w:rsidRDefault="00C91F30" w:rsidP="00176EE1">
      <w:pPr>
        <w:pStyle w:val="a3"/>
        <w:numPr>
          <w:ilvl w:val="0"/>
          <w:numId w:val="65"/>
        </w:numPr>
        <w:rPr>
          <w:color w:val="000000" w:themeColor="text1"/>
          <w:sz w:val="22"/>
          <w:szCs w:val="22"/>
        </w:rPr>
      </w:pPr>
      <w:r w:rsidRPr="00480AAD">
        <w:rPr>
          <w:color w:val="000000" w:themeColor="text1"/>
          <w:sz w:val="22"/>
          <w:szCs w:val="22"/>
        </w:rPr>
        <w:t>SMS</w:t>
      </w:r>
    </w:p>
    <w:p w:rsidR="00C91F30" w:rsidRPr="00480AAD" w:rsidRDefault="00C91F30" w:rsidP="00176EE1">
      <w:pPr>
        <w:pStyle w:val="a3"/>
        <w:numPr>
          <w:ilvl w:val="0"/>
          <w:numId w:val="65"/>
        </w:numPr>
        <w:rPr>
          <w:color w:val="000000" w:themeColor="text1"/>
          <w:sz w:val="22"/>
          <w:szCs w:val="22"/>
        </w:rPr>
      </w:pPr>
      <w:r w:rsidRPr="00480AAD">
        <w:rPr>
          <w:color w:val="000000" w:themeColor="text1"/>
          <w:sz w:val="22"/>
          <w:szCs w:val="22"/>
        </w:rPr>
        <w:t xml:space="preserve">Video conferences </w:t>
      </w:r>
    </w:p>
    <w:p w:rsidR="00C91F30" w:rsidRPr="00480AAD" w:rsidRDefault="00C91F30" w:rsidP="00176EE1">
      <w:pPr>
        <w:pStyle w:val="a3"/>
        <w:numPr>
          <w:ilvl w:val="0"/>
          <w:numId w:val="65"/>
        </w:numPr>
        <w:rPr>
          <w:color w:val="000000" w:themeColor="text1"/>
          <w:sz w:val="22"/>
          <w:szCs w:val="22"/>
        </w:rPr>
      </w:pPr>
      <w:r w:rsidRPr="00480AAD">
        <w:rPr>
          <w:color w:val="000000" w:themeColor="text1"/>
          <w:sz w:val="22"/>
          <w:szCs w:val="22"/>
        </w:rPr>
        <w:t>Town hall meetings</w:t>
      </w:r>
    </w:p>
    <w:p w:rsidR="00F37FB7" w:rsidRPr="00F37FB7" w:rsidRDefault="00C91F30" w:rsidP="00176EE1">
      <w:pPr>
        <w:pStyle w:val="a3"/>
        <w:numPr>
          <w:ilvl w:val="0"/>
          <w:numId w:val="65"/>
        </w:numPr>
        <w:rPr>
          <w:color w:val="000000" w:themeColor="text1"/>
          <w:sz w:val="22"/>
          <w:szCs w:val="22"/>
          <w:rtl/>
        </w:rPr>
        <w:sectPr w:rsidR="00F37FB7" w:rsidRPr="00F37FB7" w:rsidSect="00F37FB7">
          <w:type w:val="continuous"/>
          <w:pgSz w:w="11906" w:h="16838"/>
          <w:pgMar w:top="1440" w:right="1800" w:bottom="1440" w:left="1800" w:header="708" w:footer="708" w:gutter="0"/>
          <w:cols w:num="3" w:space="708"/>
          <w:bidi/>
          <w:rtlGutter/>
          <w:docGrid w:linePitch="360"/>
        </w:sectPr>
      </w:pPr>
      <w:r w:rsidRPr="00480AAD">
        <w:rPr>
          <w:color w:val="000000" w:themeColor="text1"/>
          <w:sz w:val="22"/>
          <w:szCs w:val="22"/>
        </w:rPr>
        <w:t>Instant messages</w:t>
      </w:r>
    </w:p>
    <w:p w:rsidR="00C91F30" w:rsidRPr="00480AAD" w:rsidRDefault="00C91F30" w:rsidP="00C91F30">
      <w:pPr>
        <w:rPr>
          <w:color w:val="000000" w:themeColor="text1"/>
          <w:sz w:val="22"/>
          <w:szCs w:val="22"/>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מה זה תקשורת?</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הוא תליך של שיתוף מידע, ידע או משמעות. המילה תקשורת נגזרת מלטינית, שתי מילים </w:t>
      </w:r>
      <w:r w:rsidRPr="00480AAD">
        <w:rPr>
          <w:color w:val="000000" w:themeColor="text1"/>
          <w:sz w:val="22"/>
          <w:szCs w:val="22"/>
        </w:rPr>
        <w:t xml:space="preserve">'communis' </w:t>
      </w:r>
      <w:r w:rsidRPr="00480AAD">
        <w:rPr>
          <w:rFonts w:hint="cs"/>
          <w:color w:val="000000" w:themeColor="text1"/>
          <w:sz w:val="22"/>
          <w:szCs w:val="22"/>
          <w:rtl/>
        </w:rPr>
        <w:t xml:space="preserve"> (שם עצם) ו </w:t>
      </w:r>
      <w:r w:rsidRPr="00480AAD">
        <w:rPr>
          <w:color w:val="000000" w:themeColor="text1"/>
          <w:sz w:val="22"/>
          <w:szCs w:val="22"/>
        </w:rPr>
        <w:t>'communicare'</w:t>
      </w:r>
      <w:r w:rsidRPr="00480AAD">
        <w:rPr>
          <w:rFonts w:hint="cs"/>
          <w:color w:val="000000" w:themeColor="text1"/>
          <w:sz w:val="22"/>
          <w:szCs w:val="22"/>
          <w:rtl/>
        </w:rPr>
        <w:t xml:space="preserve"> (פועל) משמעותן, שיתוף ולשתף בהתאמה. </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אופני תקשורת מתחלקים ל-2: </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לא רשמי </w:t>
      </w:r>
      <w:r w:rsidRPr="00480AAD">
        <w:rPr>
          <w:color w:val="000000" w:themeColor="text1"/>
          <w:sz w:val="22"/>
          <w:szCs w:val="22"/>
        </w:rPr>
        <w:sym w:font="Wingdings" w:char="F0DF"/>
      </w:r>
      <w:r w:rsidRPr="00480AAD">
        <w:rPr>
          <w:rFonts w:hint="cs"/>
          <w:color w:val="000000" w:themeColor="text1"/>
          <w:sz w:val="22"/>
          <w:szCs w:val="22"/>
          <w:rtl/>
        </w:rPr>
        <w:t xml:space="preserve"> כתוב (דואר אלקטרוני, הודעות טקסט)/ מילולי (פגישות, שיחות).</w:t>
      </w:r>
    </w:p>
    <w:p w:rsidR="00C91F30" w:rsidRPr="00480AAD" w:rsidRDefault="00C91F30" w:rsidP="00F37FB7">
      <w:pPr>
        <w:rPr>
          <w:color w:val="000000" w:themeColor="text1"/>
          <w:sz w:val="22"/>
          <w:szCs w:val="22"/>
          <w:rtl/>
        </w:rPr>
      </w:pPr>
      <w:r w:rsidRPr="00480AAD">
        <w:rPr>
          <w:rFonts w:hint="cs"/>
          <w:color w:val="000000" w:themeColor="text1"/>
          <w:sz w:val="22"/>
          <w:szCs w:val="22"/>
          <w:rtl/>
        </w:rPr>
        <w:t xml:space="preserve">רשמי </w:t>
      </w:r>
      <w:r w:rsidRPr="00480AAD">
        <w:rPr>
          <w:color w:val="000000" w:themeColor="text1"/>
          <w:sz w:val="22"/>
          <w:szCs w:val="22"/>
        </w:rPr>
        <w:sym w:font="Wingdings" w:char="F0DF"/>
      </w:r>
      <w:r w:rsidRPr="00480AAD">
        <w:rPr>
          <w:rFonts w:hint="cs"/>
          <w:color w:val="000000" w:themeColor="text1"/>
          <w:sz w:val="22"/>
          <w:szCs w:val="22"/>
          <w:rtl/>
        </w:rPr>
        <w:t xml:space="preserve"> כתוב (ייזום הפרויקט, תוכנית הפרויקט)/ מילולי (מצגות, נאומים). </w:t>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ניהול תקשורת בפרויקט-</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היא חלק מתוכנית ניהול הפרויקט הכוללת את התהליכים הדרושים כדי להבטיח תכנון, איסוף, יצירה, הפצה, אחסון, אחזור, ניהול, בקרה, מעקב והסדרה סופית של המידע בפרויקט בהתאם לתוכנית ניהול התקשורת. </w:t>
      </w:r>
    </w:p>
    <w:p w:rsidR="00F37FB7" w:rsidRDefault="00F37FB7" w:rsidP="00176EE1">
      <w:pPr>
        <w:pStyle w:val="a3"/>
        <w:numPr>
          <w:ilvl w:val="0"/>
          <w:numId w:val="66"/>
        </w:numPr>
        <w:rPr>
          <w:color w:val="000000" w:themeColor="text1"/>
          <w:sz w:val="22"/>
          <w:szCs w:val="22"/>
          <w:rtl/>
        </w:rPr>
        <w:sectPr w:rsidR="00F37FB7"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pStyle w:val="a3"/>
        <w:numPr>
          <w:ilvl w:val="0"/>
          <w:numId w:val="66"/>
        </w:numPr>
        <w:rPr>
          <w:color w:val="000000" w:themeColor="text1"/>
          <w:sz w:val="22"/>
          <w:szCs w:val="22"/>
        </w:rPr>
      </w:pPr>
      <w:r w:rsidRPr="00480AAD">
        <w:rPr>
          <w:rFonts w:hint="cs"/>
          <w:color w:val="000000" w:themeColor="text1"/>
          <w:sz w:val="22"/>
          <w:szCs w:val="22"/>
          <w:rtl/>
        </w:rPr>
        <w:t>דרישות תקשורת של בעלי עניין.</w:t>
      </w:r>
    </w:p>
    <w:p w:rsidR="00C91F30" w:rsidRPr="00480AAD" w:rsidRDefault="00C91F30" w:rsidP="00176EE1">
      <w:pPr>
        <w:pStyle w:val="a3"/>
        <w:numPr>
          <w:ilvl w:val="0"/>
          <w:numId w:val="66"/>
        </w:numPr>
        <w:rPr>
          <w:color w:val="000000" w:themeColor="text1"/>
          <w:sz w:val="22"/>
          <w:szCs w:val="22"/>
        </w:rPr>
      </w:pPr>
      <w:r w:rsidRPr="00480AAD">
        <w:rPr>
          <w:rFonts w:hint="cs"/>
          <w:color w:val="000000" w:themeColor="text1"/>
          <w:sz w:val="22"/>
          <w:szCs w:val="22"/>
          <w:rtl/>
        </w:rPr>
        <w:t>אחראי על העברת מידע.</w:t>
      </w:r>
    </w:p>
    <w:p w:rsidR="00C91F30" w:rsidRPr="00480AAD" w:rsidRDefault="00C91F30" w:rsidP="00176EE1">
      <w:pPr>
        <w:pStyle w:val="a3"/>
        <w:numPr>
          <w:ilvl w:val="0"/>
          <w:numId w:val="66"/>
        </w:numPr>
        <w:rPr>
          <w:color w:val="000000" w:themeColor="text1"/>
          <w:sz w:val="22"/>
          <w:szCs w:val="22"/>
        </w:rPr>
      </w:pPr>
      <w:r w:rsidRPr="00480AAD">
        <w:rPr>
          <w:rFonts w:hint="cs"/>
          <w:color w:val="000000" w:themeColor="text1"/>
          <w:sz w:val="22"/>
          <w:szCs w:val="22"/>
          <w:rtl/>
        </w:rPr>
        <w:t>תדירות התקשורת.</w:t>
      </w:r>
    </w:p>
    <w:p w:rsidR="00C91F30" w:rsidRPr="00480AAD" w:rsidRDefault="00C91F30" w:rsidP="00176EE1">
      <w:pPr>
        <w:pStyle w:val="a3"/>
        <w:numPr>
          <w:ilvl w:val="0"/>
          <w:numId w:val="66"/>
        </w:numPr>
        <w:rPr>
          <w:color w:val="000000" w:themeColor="text1"/>
          <w:sz w:val="22"/>
          <w:szCs w:val="22"/>
        </w:rPr>
      </w:pPr>
      <w:r w:rsidRPr="00480AAD">
        <w:rPr>
          <w:rFonts w:hint="cs"/>
          <w:color w:val="000000" w:themeColor="text1"/>
          <w:sz w:val="22"/>
          <w:szCs w:val="22"/>
          <w:rtl/>
        </w:rPr>
        <w:t xml:space="preserve">מילון מונחים נפוצים. </w:t>
      </w:r>
    </w:p>
    <w:p w:rsidR="00C91F30" w:rsidRPr="00480AAD" w:rsidRDefault="00C91F30" w:rsidP="00176EE1">
      <w:pPr>
        <w:pStyle w:val="a3"/>
        <w:numPr>
          <w:ilvl w:val="0"/>
          <w:numId w:val="66"/>
        </w:numPr>
        <w:rPr>
          <w:color w:val="000000" w:themeColor="text1"/>
          <w:sz w:val="22"/>
          <w:szCs w:val="22"/>
        </w:rPr>
      </w:pPr>
      <w:r w:rsidRPr="00480AAD">
        <w:rPr>
          <w:rFonts w:hint="cs"/>
          <w:color w:val="000000" w:themeColor="text1"/>
          <w:sz w:val="22"/>
          <w:szCs w:val="22"/>
          <w:rtl/>
        </w:rPr>
        <w:t>שיטות איסוף.</w:t>
      </w:r>
    </w:p>
    <w:p w:rsidR="00C91F30" w:rsidRPr="00480AAD" w:rsidRDefault="00C91F30" w:rsidP="00176EE1">
      <w:pPr>
        <w:pStyle w:val="a3"/>
        <w:numPr>
          <w:ilvl w:val="0"/>
          <w:numId w:val="66"/>
        </w:numPr>
        <w:rPr>
          <w:color w:val="000000" w:themeColor="text1"/>
          <w:sz w:val="22"/>
          <w:szCs w:val="22"/>
        </w:rPr>
      </w:pPr>
      <w:r w:rsidRPr="00480AAD">
        <w:rPr>
          <w:rFonts w:hint="cs"/>
          <w:color w:val="000000" w:themeColor="text1"/>
          <w:sz w:val="22"/>
          <w:szCs w:val="22"/>
          <w:rtl/>
        </w:rPr>
        <w:t>תהליכי ההפצה.</w:t>
      </w:r>
    </w:p>
    <w:p w:rsidR="00C91F30" w:rsidRPr="00480AAD" w:rsidRDefault="00C91F30" w:rsidP="00176EE1">
      <w:pPr>
        <w:pStyle w:val="a3"/>
        <w:numPr>
          <w:ilvl w:val="0"/>
          <w:numId w:val="66"/>
        </w:numPr>
        <w:rPr>
          <w:color w:val="000000" w:themeColor="text1"/>
          <w:sz w:val="22"/>
          <w:szCs w:val="22"/>
        </w:rPr>
      </w:pPr>
      <w:r w:rsidRPr="00480AAD">
        <w:rPr>
          <w:rFonts w:hint="cs"/>
          <w:color w:val="000000" w:themeColor="text1"/>
          <w:sz w:val="22"/>
          <w:szCs w:val="22"/>
          <w:rtl/>
        </w:rPr>
        <w:t xml:space="preserve">תיאור תכולת המידע ותבניות. </w:t>
      </w:r>
    </w:p>
    <w:p w:rsidR="00C91F30" w:rsidRPr="00480AAD" w:rsidRDefault="00C91F30" w:rsidP="00176EE1">
      <w:pPr>
        <w:pStyle w:val="a3"/>
        <w:numPr>
          <w:ilvl w:val="0"/>
          <w:numId w:val="66"/>
        </w:numPr>
        <w:rPr>
          <w:color w:val="000000" w:themeColor="text1"/>
          <w:sz w:val="22"/>
          <w:szCs w:val="22"/>
        </w:rPr>
      </w:pPr>
      <w:r w:rsidRPr="00480AAD">
        <w:rPr>
          <w:rFonts w:hint="cs"/>
          <w:color w:val="000000" w:themeColor="text1"/>
          <w:sz w:val="22"/>
          <w:szCs w:val="22"/>
          <w:rtl/>
        </w:rPr>
        <w:t xml:space="preserve">לוחות זמנים לייצור מידע. </w:t>
      </w:r>
    </w:p>
    <w:p w:rsidR="00C91F30" w:rsidRPr="00480AAD" w:rsidRDefault="00C91F30" w:rsidP="00176EE1">
      <w:pPr>
        <w:pStyle w:val="a3"/>
        <w:numPr>
          <w:ilvl w:val="0"/>
          <w:numId w:val="66"/>
        </w:numPr>
        <w:rPr>
          <w:color w:val="000000" w:themeColor="text1"/>
          <w:sz w:val="22"/>
          <w:szCs w:val="22"/>
        </w:rPr>
      </w:pPr>
      <w:r w:rsidRPr="00480AAD">
        <w:rPr>
          <w:rFonts w:hint="cs"/>
          <w:color w:val="000000" w:themeColor="text1"/>
          <w:sz w:val="22"/>
          <w:szCs w:val="22"/>
          <w:rtl/>
        </w:rPr>
        <w:t xml:space="preserve">שיטות גישה למידע. </w:t>
      </w:r>
    </w:p>
    <w:p w:rsidR="00C91F30" w:rsidRPr="00480AAD" w:rsidRDefault="00C91F30" w:rsidP="00176EE1">
      <w:pPr>
        <w:pStyle w:val="a3"/>
        <w:numPr>
          <w:ilvl w:val="0"/>
          <w:numId w:val="66"/>
        </w:numPr>
        <w:rPr>
          <w:color w:val="000000" w:themeColor="text1"/>
          <w:sz w:val="22"/>
          <w:szCs w:val="22"/>
        </w:rPr>
      </w:pPr>
      <w:r w:rsidRPr="00480AAD">
        <w:rPr>
          <w:rFonts w:hint="cs"/>
          <w:color w:val="000000" w:themeColor="text1"/>
          <w:sz w:val="22"/>
          <w:szCs w:val="22"/>
          <w:rtl/>
        </w:rPr>
        <w:t xml:space="preserve">שיטות להבטיח את הקיום של תוכנית ניהול התקשורת. </w:t>
      </w:r>
    </w:p>
    <w:p w:rsidR="00C91F30" w:rsidRPr="00480AAD" w:rsidRDefault="00C91F30" w:rsidP="00176EE1">
      <w:pPr>
        <w:pStyle w:val="a3"/>
        <w:numPr>
          <w:ilvl w:val="0"/>
          <w:numId w:val="66"/>
        </w:numPr>
        <w:rPr>
          <w:color w:val="000000" w:themeColor="text1"/>
          <w:sz w:val="22"/>
          <w:szCs w:val="22"/>
          <w:rtl/>
        </w:rPr>
      </w:pPr>
      <w:r w:rsidRPr="00480AAD">
        <w:rPr>
          <w:rFonts w:hint="cs"/>
          <w:color w:val="000000" w:themeColor="text1"/>
          <w:sz w:val="22"/>
          <w:szCs w:val="22"/>
          <w:rtl/>
        </w:rPr>
        <w:t xml:space="preserve">נהלי תיקון ואחסון. </w:t>
      </w:r>
    </w:p>
    <w:p w:rsidR="00F37FB7" w:rsidRDefault="00F37FB7" w:rsidP="00C91F30">
      <w:pPr>
        <w:rPr>
          <w:b/>
          <w:bCs/>
          <w:color w:val="000000" w:themeColor="text1"/>
          <w:sz w:val="22"/>
          <w:szCs w:val="22"/>
          <w:u w:val="single"/>
          <w:rtl/>
        </w:rPr>
        <w:sectPr w:rsidR="00F37FB7" w:rsidSect="00F37FB7">
          <w:type w:val="continuous"/>
          <w:pgSz w:w="11906" w:h="16838"/>
          <w:pgMar w:top="1440" w:right="1800" w:bottom="1440" w:left="1800" w:header="708" w:footer="708" w:gutter="0"/>
          <w:cols w:num="2" w:space="708"/>
          <w:bidi/>
          <w:rtlGutter/>
          <w:docGrid w:linePitch="360"/>
        </w:sect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עם מי אנחנו מתקשרים?</w:t>
      </w:r>
    </w:p>
    <w:p w:rsidR="00F37FB7" w:rsidRDefault="00F37FB7" w:rsidP="00176EE1">
      <w:pPr>
        <w:pStyle w:val="a3"/>
        <w:numPr>
          <w:ilvl w:val="0"/>
          <w:numId w:val="67"/>
        </w:numPr>
        <w:rPr>
          <w:color w:val="000000" w:themeColor="text1"/>
          <w:sz w:val="22"/>
          <w:szCs w:val="22"/>
          <w:rtl/>
        </w:rPr>
        <w:sectPr w:rsidR="00F37FB7"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pStyle w:val="a3"/>
        <w:numPr>
          <w:ilvl w:val="0"/>
          <w:numId w:val="67"/>
        </w:numPr>
        <w:rPr>
          <w:color w:val="000000" w:themeColor="text1"/>
          <w:sz w:val="22"/>
          <w:szCs w:val="22"/>
        </w:rPr>
      </w:pPr>
      <w:r w:rsidRPr="00480AAD">
        <w:rPr>
          <w:rFonts w:hint="cs"/>
          <w:color w:val="000000" w:themeColor="text1"/>
          <w:sz w:val="22"/>
          <w:szCs w:val="22"/>
          <w:rtl/>
        </w:rPr>
        <w:t>יזמים</w:t>
      </w:r>
    </w:p>
    <w:p w:rsidR="00C91F30" w:rsidRPr="00480AAD" w:rsidRDefault="00C91F30" w:rsidP="00176EE1">
      <w:pPr>
        <w:pStyle w:val="a3"/>
        <w:numPr>
          <w:ilvl w:val="0"/>
          <w:numId w:val="67"/>
        </w:numPr>
        <w:rPr>
          <w:color w:val="000000" w:themeColor="text1"/>
          <w:sz w:val="22"/>
          <w:szCs w:val="22"/>
        </w:rPr>
      </w:pPr>
      <w:r w:rsidRPr="00480AAD">
        <w:rPr>
          <w:rFonts w:hint="cs"/>
          <w:color w:val="000000" w:themeColor="text1"/>
          <w:sz w:val="22"/>
          <w:szCs w:val="22"/>
          <w:rtl/>
        </w:rPr>
        <w:t>מנהלים פונקציונליים</w:t>
      </w:r>
    </w:p>
    <w:p w:rsidR="00C91F30" w:rsidRPr="00480AAD" w:rsidRDefault="00C91F30" w:rsidP="00176EE1">
      <w:pPr>
        <w:pStyle w:val="a3"/>
        <w:numPr>
          <w:ilvl w:val="0"/>
          <w:numId w:val="67"/>
        </w:numPr>
        <w:rPr>
          <w:color w:val="000000" w:themeColor="text1"/>
          <w:sz w:val="22"/>
          <w:szCs w:val="22"/>
        </w:rPr>
      </w:pPr>
      <w:r w:rsidRPr="00480AAD">
        <w:rPr>
          <w:rFonts w:hint="cs"/>
          <w:color w:val="000000" w:themeColor="text1"/>
          <w:sz w:val="22"/>
          <w:szCs w:val="22"/>
          <w:rtl/>
        </w:rPr>
        <w:t>מנהלי פרויקט</w:t>
      </w:r>
    </w:p>
    <w:p w:rsidR="00C91F30" w:rsidRPr="00480AAD" w:rsidRDefault="00C91F30" w:rsidP="00176EE1">
      <w:pPr>
        <w:pStyle w:val="a3"/>
        <w:numPr>
          <w:ilvl w:val="0"/>
          <w:numId w:val="67"/>
        </w:numPr>
        <w:rPr>
          <w:color w:val="000000" w:themeColor="text1"/>
          <w:sz w:val="22"/>
          <w:szCs w:val="22"/>
        </w:rPr>
      </w:pPr>
      <w:r w:rsidRPr="00480AAD">
        <w:rPr>
          <w:rFonts w:hint="cs"/>
          <w:color w:val="000000" w:themeColor="text1"/>
          <w:sz w:val="22"/>
          <w:szCs w:val="22"/>
          <w:rtl/>
        </w:rPr>
        <w:t>חברי צוות</w:t>
      </w:r>
    </w:p>
    <w:p w:rsidR="00C91F30" w:rsidRPr="00480AAD" w:rsidRDefault="00C91F30" w:rsidP="00176EE1">
      <w:pPr>
        <w:pStyle w:val="a3"/>
        <w:numPr>
          <w:ilvl w:val="0"/>
          <w:numId w:val="67"/>
        </w:numPr>
        <w:rPr>
          <w:color w:val="000000" w:themeColor="text1"/>
          <w:sz w:val="22"/>
          <w:szCs w:val="22"/>
        </w:rPr>
      </w:pPr>
      <w:r w:rsidRPr="00480AAD">
        <w:rPr>
          <w:rFonts w:hint="cs"/>
          <w:color w:val="000000" w:themeColor="text1"/>
          <w:sz w:val="22"/>
          <w:szCs w:val="22"/>
          <w:rtl/>
        </w:rPr>
        <w:t>בעלי עניין אחרים</w:t>
      </w:r>
    </w:p>
    <w:p w:rsidR="00C91F30" w:rsidRPr="00480AAD" w:rsidRDefault="00C91F30" w:rsidP="00176EE1">
      <w:pPr>
        <w:pStyle w:val="a3"/>
        <w:numPr>
          <w:ilvl w:val="0"/>
          <w:numId w:val="67"/>
        </w:numPr>
        <w:rPr>
          <w:color w:val="000000" w:themeColor="text1"/>
          <w:sz w:val="22"/>
          <w:szCs w:val="22"/>
        </w:rPr>
      </w:pPr>
      <w:r w:rsidRPr="00480AAD">
        <w:rPr>
          <w:rFonts w:hint="cs"/>
          <w:color w:val="000000" w:themeColor="text1"/>
          <w:sz w:val="22"/>
          <w:szCs w:val="22"/>
          <w:rtl/>
        </w:rPr>
        <w:t>מנהלי תוכניות</w:t>
      </w:r>
    </w:p>
    <w:p w:rsidR="00C91F30" w:rsidRPr="00480AAD" w:rsidRDefault="00C91F30" w:rsidP="00176EE1">
      <w:pPr>
        <w:pStyle w:val="a3"/>
        <w:numPr>
          <w:ilvl w:val="0"/>
          <w:numId w:val="67"/>
        </w:numPr>
        <w:rPr>
          <w:color w:val="000000" w:themeColor="text1"/>
          <w:sz w:val="22"/>
          <w:szCs w:val="22"/>
        </w:rPr>
      </w:pPr>
      <w:r w:rsidRPr="00480AAD">
        <w:rPr>
          <w:rFonts w:hint="cs"/>
          <w:color w:val="000000" w:themeColor="text1"/>
          <w:sz w:val="22"/>
          <w:szCs w:val="22"/>
          <w:rtl/>
        </w:rPr>
        <w:t>לקוחות</w:t>
      </w:r>
    </w:p>
    <w:p w:rsidR="00F37FB7" w:rsidRDefault="00F37FB7" w:rsidP="00C91F30">
      <w:pPr>
        <w:rPr>
          <w:b/>
          <w:bCs/>
          <w:color w:val="000000" w:themeColor="text1"/>
          <w:sz w:val="22"/>
          <w:szCs w:val="22"/>
          <w:u w:val="single"/>
          <w:rtl/>
        </w:rPr>
        <w:sectPr w:rsidR="00F37FB7" w:rsidSect="00F37FB7">
          <w:type w:val="continuous"/>
          <w:pgSz w:w="11906" w:h="16838"/>
          <w:pgMar w:top="1440" w:right="1800" w:bottom="1440" w:left="1800" w:header="708" w:footer="708" w:gutter="0"/>
          <w:cols w:num="3" w:space="708"/>
          <w:bidi/>
          <w:rtlGutter/>
          <w:docGrid w:linePitch="360"/>
        </w:sect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מה זה ניהול תקשורת?</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כולל את התהליכים הנדרשים על מנת להבטיח עמידה בזמנים והתאמה של תכנון, איסוף, יצירה, הפצה, אחסון, אחזור, ניהול, בקרה, ניטור והשלמת האולטימטיביות של המידע בפרויקט כהלכה ובמועד. </w:t>
      </w:r>
    </w:p>
    <w:p w:rsidR="00C91F30" w:rsidRPr="00480AAD" w:rsidRDefault="00C91F30" w:rsidP="00C91F30">
      <w:pPr>
        <w:rPr>
          <w:color w:val="000000" w:themeColor="text1"/>
          <w:sz w:val="22"/>
          <w:szCs w:val="22"/>
          <w:rtl/>
        </w:rPr>
      </w:pPr>
      <w:r w:rsidRPr="00480AAD">
        <w:rPr>
          <w:rFonts w:hint="cs"/>
          <w:color w:val="000000" w:themeColor="text1"/>
          <w:sz w:val="22"/>
          <w:szCs w:val="22"/>
          <w:u w:val="single"/>
          <w:rtl/>
        </w:rPr>
        <w:t>התפלגות השקעת זמן בתקשורת:</w:t>
      </w:r>
    </w:p>
    <w:p w:rsidR="00F37FB7" w:rsidRDefault="00F37FB7" w:rsidP="00176EE1">
      <w:pPr>
        <w:pStyle w:val="a3"/>
        <w:numPr>
          <w:ilvl w:val="0"/>
          <w:numId w:val="68"/>
        </w:numPr>
        <w:rPr>
          <w:color w:val="000000" w:themeColor="text1"/>
          <w:sz w:val="22"/>
          <w:szCs w:val="22"/>
        </w:rPr>
        <w:sectPr w:rsidR="00F37FB7"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pStyle w:val="a3"/>
        <w:numPr>
          <w:ilvl w:val="0"/>
          <w:numId w:val="68"/>
        </w:numPr>
        <w:rPr>
          <w:color w:val="000000" w:themeColor="text1"/>
          <w:sz w:val="22"/>
          <w:szCs w:val="22"/>
        </w:rPr>
      </w:pPr>
      <w:r w:rsidRPr="00480AAD">
        <w:rPr>
          <w:color w:val="000000" w:themeColor="text1"/>
          <w:sz w:val="22"/>
          <w:szCs w:val="22"/>
        </w:rPr>
        <w:t>Listening 45%</w:t>
      </w:r>
    </w:p>
    <w:p w:rsidR="00C91F30" w:rsidRPr="00480AAD" w:rsidRDefault="00C91F30" w:rsidP="00176EE1">
      <w:pPr>
        <w:pStyle w:val="a3"/>
        <w:numPr>
          <w:ilvl w:val="0"/>
          <w:numId w:val="68"/>
        </w:numPr>
        <w:rPr>
          <w:color w:val="000000" w:themeColor="text1"/>
          <w:sz w:val="22"/>
          <w:szCs w:val="22"/>
        </w:rPr>
      </w:pPr>
      <w:r w:rsidRPr="00480AAD">
        <w:rPr>
          <w:color w:val="000000" w:themeColor="text1"/>
          <w:sz w:val="22"/>
          <w:szCs w:val="22"/>
        </w:rPr>
        <w:t>Talking 30%</w:t>
      </w:r>
    </w:p>
    <w:p w:rsidR="00C91F30" w:rsidRPr="00480AAD" w:rsidRDefault="00C91F30" w:rsidP="00176EE1">
      <w:pPr>
        <w:pStyle w:val="a3"/>
        <w:numPr>
          <w:ilvl w:val="0"/>
          <w:numId w:val="68"/>
        </w:numPr>
        <w:rPr>
          <w:color w:val="000000" w:themeColor="text1"/>
          <w:sz w:val="22"/>
          <w:szCs w:val="22"/>
        </w:rPr>
      </w:pPr>
      <w:r w:rsidRPr="00480AAD">
        <w:rPr>
          <w:color w:val="000000" w:themeColor="text1"/>
          <w:sz w:val="22"/>
          <w:szCs w:val="22"/>
        </w:rPr>
        <w:t>Reading 16%</w:t>
      </w:r>
    </w:p>
    <w:p w:rsidR="00C91F30" w:rsidRPr="00480AAD" w:rsidRDefault="00C91F30" w:rsidP="00176EE1">
      <w:pPr>
        <w:pStyle w:val="a3"/>
        <w:numPr>
          <w:ilvl w:val="0"/>
          <w:numId w:val="68"/>
        </w:numPr>
        <w:rPr>
          <w:color w:val="000000" w:themeColor="text1"/>
          <w:sz w:val="22"/>
          <w:szCs w:val="22"/>
        </w:rPr>
      </w:pPr>
      <w:r w:rsidRPr="00480AAD">
        <w:rPr>
          <w:color w:val="000000" w:themeColor="text1"/>
          <w:sz w:val="22"/>
          <w:szCs w:val="22"/>
        </w:rPr>
        <w:t>Writing 9%</w:t>
      </w:r>
    </w:p>
    <w:p w:rsidR="00F37FB7" w:rsidRDefault="00F37FB7" w:rsidP="00C91F30">
      <w:pPr>
        <w:rPr>
          <w:color w:val="000000" w:themeColor="text1"/>
          <w:sz w:val="22"/>
          <w:szCs w:val="22"/>
          <w:rtl/>
        </w:rPr>
        <w:sectPr w:rsidR="00F37FB7" w:rsidSect="00F37FB7">
          <w:type w:val="continuous"/>
          <w:pgSz w:w="11906" w:h="16838"/>
          <w:pgMar w:top="1440" w:right="1800" w:bottom="1440" w:left="1800" w:header="708" w:footer="708" w:gutter="0"/>
          <w:cols w:num="2" w:space="708"/>
          <w:bidi/>
          <w:rtlGutter/>
          <w:docGrid w:linePitch="360"/>
        </w:sect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מה נשאר לנו מתעבורת התקשורת?</w:t>
      </w:r>
    </w:p>
    <w:p w:rsidR="00F37FB7" w:rsidRDefault="00F37FB7" w:rsidP="00176EE1">
      <w:pPr>
        <w:pStyle w:val="a3"/>
        <w:numPr>
          <w:ilvl w:val="0"/>
          <w:numId w:val="69"/>
        </w:numPr>
        <w:rPr>
          <w:color w:val="000000" w:themeColor="text1"/>
          <w:sz w:val="22"/>
          <w:szCs w:val="22"/>
        </w:rPr>
        <w:sectPr w:rsidR="00F37FB7"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pStyle w:val="a3"/>
        <w:numPr>
          <w:ilvl w:val="0"/>
          <w:numId w:val="69"/>
        </w:numPr>
        <w:rPr>
          <w:color w:val="000000" w:themeColor="text1"/>
          <w:sz w:val="22"/>
          <w:szCs w:val="22"/>
        </w:rPr>
      </w:pPr>
      <w:r w:rsidRPr="00480AAD">
        <w:rPr>
          <w:color w:val="000000" w:themeColor="text1"/>
          <w:sz w:val="22"/>
          <w:szCs w:val="22"/>
        </w:rPr>
        <w:t>Now 50%</w:t>
      </w:r>
    </w:p>
    <w:p w:rsidR="00C91F30" w:rsidRPr="00480AAD" w:rsidRDefault="00C91F30" w:rsidP="00176EE1">
      <w:pPr>
        <w:pStyle w:val="a3"/>
        <w:numPr>
          <w:ilvl w:val="0"/>
          <w:numId w:val="69"/>
        </w:numPr>
        <w:rPr>
          <w:color w:val="000000" w:themeColor="text1"/>
          <w:sz w:val="22"/>
          <w:szCs w:val="22"/>
        </w:rPr>
      </w:pPr>
      <w:r w:rsidRPr="00480AAD">
        <w:rPr>
          <w:color w:val="000000" w:themeColor="text1"/>
          <w:sz w:val="22"/>
          <w:szCs w:val="22"/>
        </w:rPr>
        <w:t>In 2 days 25%</w:t>
      </w:r>
    </w:p>
    <w:p w:rsidR="00C91F30" w:rsidRPr="00480AAD" w:rsidRDefault="00C91F30" w:rsidP="00176EE1">
      <w:pPr>
        <w:pStyle w:val="a3"/>
        <w:numPr>
          <w:ilvl w:val="0"/>
          <w:numId w:val="69"/>
        </w:numPr>
        <w:rPr>
          <w:color w:val="000000" w:themeColor="text1"/>
          <w:sz w:val="22"/>
          <w:szCs w:val="22"/>
        </w:rPr>
      </w:pPr>
      <w:r w:rsidRPr="00480AAD">
        <w:rPr>
          <w:color w:val="000000" w:themeColor="text1"/>
          <w:sz w:val="22"/>
          <w:szCs w:val="22"/>
        </w:rPr>
        <w:t>In 7 days 10%</w:t>
      </w:r>
    </w:p>
    <w:p w:rsidR="00F37FB7" w:rsidRDefault="00F37FB7" w:rsidP="00C91F30">
      <w:pPr>
        <w:rPr>
          <w:color w:val="000000" w:themeColor="text1"/>
          <w:sz w:val="22"/>
          <w:szCs w:val="22"/>
          <w:u w:val="single"/>
          <w:rtl/>
        </w:rPr>
        <w:sectPr w:rsidR="00F37FB7" w:rsidSect="00F37FB7">
          <w:type w:val="continuous"/>
          <w:pgSz w:w="11906" w:h="16838"/>
          <w:pgMar w:top="1440" w:right="1800" w:bottom="1440" w:left="1800" w:header="708" w:footer="708" w:gutter="0"/>
          <w:cols w:num="3" w:space="708"/>
          <w:bidi/>
          <w:rtlGutter/>
          <w:docGrid w:linePitch="360"/>
        </w:sectPr>
      </w:pPr>
    </w:p>
    <w:p w:rsidR="00C91F30" w:rsidRPr="00480AAD" w:rsidRDefault="00C91F30" w:rsidP="00C91F30">
      <w:pPr>
        <w:rPr>
          <w:color w:val="000000" w:themeColor="text1"/>
          <w:sz w:val="22"/>
          <w:szCs w:val="22"/>
          <w:u w:val="single"/>
          <w:rtl/>
        </w:rPr>
      </w:pPr>
      <w:r w:rsidRPr="00480AAD">
        <w:rPr>
          <w:rFonts w:hint="cs"/>
          <w:color w:val="000000" w:themeColor="text1"/>
          <w:sz w:val="22"/>
          <w:szCs w:val="22"/>
          <w:u w:val="single"/>
          <w:rtl/>
        </w:rPr>
        <w:t>מה נשאר/נקלט:</w:t>
      </w:r>
    </w:p>
    <w:p w:rsidR="00F37FB7" w:rsidRDefault="00F37FB7" w:rsidP="00176EE1">
      <w:pPr>
        <w:pStyle w:val="a3"/>
        <w:numPr>
          <w:ilvl w:val="0"/>
          <w:numId w:val="70"/>
        </w:numPr>
        <w:rPr>
          <w:color w:val="000000" w:themeColor="text1"/>
          <w:sz w:val="22"/>
          <w:szCs w:val="22"/>
          <w:rtl/>
        </w:rPr>
        <w:sectPr w:rsidR="00F37FB7"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pStyle w:val="a3"/>
        <w:numPr>
          <w:ilvl w:val="0"/>
          <w:numId w:val="70"/>
        </w:numPr>
        <w:rPr>
          <w:color w:val="000000" w:themeColor="text1"/>
          <w:sz w:val="22"/>
          <w:szCs w:val="22"/>
        </w:rPr>
      </w:pPr>
      <w:r w:rsidRPr="00480AAD">
        <w:rPr>
          <w:rFonts w:hint="cs"/>
          <w:color w:val="000000" w:themeColor="text1"/>
          <w:sz w:val="22"/>
          <w:szCs w:val="22"/>
          <w:rtl/>
        </w:rPr>
        <w:t>10% ממה שאנחנו קוראים</w:t>
      </w:r>
    </w:p>
    <w:p w:rsidR="00C91F30" w:rsidRPr="00480AAD" w:rsidRDefault="00C91F30" w:rsidP="00176EE1">
      <w:pPr>
        <w:pStyle w:val="a3"/>
        <w:numPr>
          <w:ilvl w:val="0"/>
          <w:numId w:val="70"/>
        </w:numPr>
        <w:rPr>
          <w:color w:val="000000" w:themeColor="text1"/>
          <w:sz w:val="22"/>
          <w:szCs w:val="22"/>
        </w:rPr>
      </w:pPr>
      <w:r w:rsidRPr="00480AAD">
        <w:rPr>
          <w:rFonts w:hint="cs"/>
          <w:color w:val="000000" w:themeColor="text1"/>
          <w:sz w:val="22"/>
          <w:szCs w:val="22"/>
          <w:rtl/>
        </w:rPr>
        <w:t>20% ממה שאנחנו שומעים</w:t>
      </w:r>
    </w:p>
    <w:p w:rsidR="00C91F30" w:rsidRPr="00480AAD" w:rsidRDefault="00C91F30" w:rsidP="00176EE1">
      <w:pPr>
        <w:pStyle w:val="a3"/>
        <w:numPr>
          <w:ilvl w:val="0"/>
          <w:numId w:val="70"/>
        </w:numPr>
        <w:rPr>
          <w:color w:val="000000" w:themeColor="text1"/>
          <w:sz w:val="22"/>
          <w:szCs w:val="22"/>
        </w:rPr>
      </w:pPr>
      <w:r w:rsidRPr="00480AAD">
        <w:rPr>
          <w:rFonts w:hint="cs"/>
          <w:color w:val="000000" w:themeColor="text1"/>
          <w:sz w:val="22"/>
          <w:szCs w:val="22"/>
          <w:rtl/>
        </w:rPr>
        <w:t xml:space="preserve">30% ממה שאנחנו שומעים וקוראים </w:t>
      </w:r>
    </w:p>
    <w:p w:rsidR="00C91F30" w:rsidRPr="00480AAD" w:rsidRDefault="00C91F30" w:rsidP="00176EE1">
      <w:pPr>
        <w:pStyle w:val="a3"/>
        <w:numPr>
          <w:ilvl w:val="0"/>
          <w:numId w:val="70"/>
        </w:numPr>
        <w:rPr>
          <w:color w:val="000000" w:themeColor="text1"/>
          <w:sz w:val="22"/>
          <w:szCs w:val="22"/>
        </w:rPr>
      </w:pPr>
      <w:r w:rsidRPr="00480AAD">
        <w:rPr>
          <w:rFonts w:hint="cs"/>
          <w:color w:val="000000" w:themeColor="text1"/>
          <w:sz w:val="22"/>
          <w:szCs w:val="22"/>
          <w:rtl/>
        </w:rPr>
        <w:t>50% ממה שאנו דנים עם אחרים</w:t>
      </w:r>
    </w:p>
    <w:p w:rsidR="00C91F30" w:rsidRPr="00480AAD" w:rsidRDefault="00C91F30" w:rsidP="00176EE1">
      <w:pPr>
        <w:pStyle w:val="a3"/>
        <w:numPr>
          <w:ilvl w:val="0"/>
          <w:numId w:val="70"/>
        </w:numPr>
        <w:rPr>
          <w:color w:val="000000" w:themeColor="text1"/>
          <w:sz w:val="22"/>
          <w:szCs w:val="22"/>
        </w:rPr>
      </w:pPr>
      <w:r w:rsidRPr="00480AAD">
        <w:rPr>
          <w:rFonts w:hint="cs"/>
          <w:color w:val="000000" w:themeColor="text1"/>
          <w:sz w:val="22"/>
          <w:szCs w:val="22"/>
          <w:rtl/>
        </w:rPr>
        <w:t xml:space="preserve">80% ממה שהתנסינו </w:t>
      </w:r>
    </w:p>
    <w:p w:rsidR="00C91F30" w:rsidRPr="00480AAD" w:rsidRDefault="00C91F30" w:rsidP="00176EE1">
      <w:pPr>
        <w:pStyle w:val="a3"/>
        <w:numPr>
          <w:ilvl w:val="0"/>
          <w:numId w:val="70"/>
        </w:numPr>
        <w:rPr>
          <w:color w:val="000000" w:themeColor="text1"/>
          <w:sz w:val="22"/>
          <w:szCs w:val="22"/>
        </w:rPr>
      </w:pPr>
      <w:r w:rsidRPr="00480AAD">
        <w:rPr>
          <w:rFonts w:hint="cs"/>
          <w:color w:val="000000" w:themeColor="text1"/>
          <w:sz w:val="22"/>
          <w:szCs w:val="22"/>
          <w:rtl/>
        </w:rPr>
        <w:t>90% ממה שאנחנו מלמדים אחרים</w:t>
      </w:r>
    </w:p>
    <w:p w:rsidR="00F37FB7" w:rsidRDefault="00F37FB7" w:rsidP="00C91F30">
      <w:pPr>
        <w:rPr>
          <w:b/>
          <w:bCs/>
          <w:color w:val="000000" w:themeColor="text1"/>
          <w:sz w:val="22"/>
          <w:szCs w:val="22"/>
          <w:u w:val="single"/>
          <w:rtl/>
        </w:rPr>
        <w:sectPr w:rsidR="00F37FB7" w:rsidSect="00F37FB7">
          <w:type w:val="continuous"/>
          <w:pgSz w:w="11906" w:h="16838"/>
          <w:pgMar w:top="1440" w:right="1800" w:bottom="1440" w:left="1800" w:header="708" w:footer="708" w:gutter="0"/>
          <w:cols w:num="2" w:space="708"/>
          <w:bidi/>
          <w:rtlGutter/>
          <w:docGrid w:linePitch="360"/>
        </w:sectPr>
      </w:pPr>
    </w:p>
    <w:p w:rsidR="008B139E" w:rsidRPr="00480AAD" w:rsidRDefault="008B139E" w:rsidP="00C91F30">
      <w:pPr>
        <w:rPr>
          <w:b/>
          <w:bCs/>
          <w:color w:val="000000" w:themeColor="text1"/>
          <w:sz w:val="22"/>
          <w:szCs w:val="22"/>
          <w:u w:val="single"/>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כישורי תקשורת-</w:t>
      </w:r>
    </w:p>
    <w:p w:rsidR="00F37FB7" w:rsidRDefault="00F37FB7" w:rsidP="00176EE1">
      <w:pPr>
        <w:pStyle w:val="a3"/>
        <w:numPr>
          <w:ilvl w:val="0"/>
          <w:numId w:val="71"/>
        </w:numPr>
        <w:rPr>
          <w:color w:val="000000" w:themeColor="text1"/>
          <w:sz w:val="22"/>
          <w:szCs w:val="22"/>
          <w:rtl/>
        </w:rPr>
        <w:sectPr w:rsidR="00F37FB7"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pStyle w:val="a3"/>
        <w:numPr>
          <w:ilvl w:val="0"/>
          <w:numId w:val="71"/>
        </w:numPr>
        <w:rPr>
          <w:color w:val="000000" w:themeColor="text1"/>
          <w:sz w:val="22"/>
          <w:szCs w:val="22"/>
        </w:rPr>
      </w:pPr>
      <w:r w:rsidRPr="00480AAD">
        <w:rPr>
          <w:rFonts w:hint="cs"/>
          <w:color w:val="000000" w:themeColor="text1"/>
          <w:sz w:val="22"/>
          <w:szCs w:val="22"/>
          <w:rtl/>
        </w:rPr>
        <w:t>הקשבה באופן פעיל ותכליתי</w:t>
      </w:r>
    </w:p>
    <w:p w:rsidR="00C91F30" w:rsidRPr="00480AAD" w:rsidRDefault="00C91F30" w:rsidP="00176EE1">
      <w:pPr>
        <w:pStyle w:val="a3"/>
        <w:numPr>
          <w:ilvl w:val="0"/>
          <w:numId w:val="71"/>
        </w:numPr>
        <w:rPr>
          <w:color w:val="000000" w:themeColor="text1"/>
          <w:sz w:val="22"/>
          <w:szCs w:val="22"/>
        </w:rPr>
      </w:pPr>
      <w:r w:rsidRPr="00480AAD">
        <w:rPr>
          <w:rFonts w:hint="cs"/>
          <w:color w:val="000000" w:themeColor="text1"/>
          <w:sz w:val="22"/>
          <w:szCs w:val="22"/>
          <w:rtl/>
        </w:rPr>
        <w:t>תחקור ובחינת רעיונות ומצבים כדי להבטיח הבנה טובה יותר</w:t>
      </w:r>
    </w:p>
    <w:p w:rsidR="00C91F30" w:rsidRPr="00480AAD" w:rsidRDefault="00C91F30" w:rsidP="00176EE1">
      <w:pPr>
        <w:pStyle w:val="a3"/>
        <w:numPr>
          <w:ilvl w:val="0"/>
          <w:numId w:val="71"/>
        </w:numPr>
        <w:rPr>
          <w:color w:val="000000" w:themeColor="text1"/>
          <w:sz w:val="22"/>
          <w:szCs w:val="22"/>
        </w:rPr>
      </w:pPr>
      <w:r w:rsidRPr="00480AAD">
        <w:rPr>
          <w:rFonts w:hint="cs"/>
          <w:color w:val="000000" w:themeColor="text1"/>
          <w:sz w:val="22"/>
          <w:szCs w:val="22"/>
          <w:rtl/>
        </w:rPr>
        <w:t>חניכה והדרכה על מנת להרחיב את הידע של הצוות לשיפור היעילות שלו</w:t>
      </w:r>
    </w:p>
    <w:p w:rsidR="00C91F30" w:rsidRPr="00480AAD" w:rsidRDefault="00C91F30" w:rsidP="00176EE1">
      <w:pPr>
        <w:pStyle w:val="a3"/>
        <w:numPr>
          <w:ilvl w:val="0"/>
          <w:numId w:val="71"/>
        </w:numPr>
        <w:rPr>
          <w:color w:val="000000" w:themeColor="text1"/>
          <w:sz w:val="22"/>
          <w:szCs w:val="22"/>
        </w:rPr>
      </w:pPr>
      <w:r w:rsidRPr="00480AAD">
        <w:rPr>
          <w:rFonts w:hint="cs"/>
          <w:color w:val="000000" w:themeColor="text1"/>
          <w:sz w:val="22"/>
          <w:szCs w:val="22"/>
          <w:rtl/>
        </w:rPr>
        <w:t>חיפוש עובדות ותימוכין ע"מ לאתר ולאמת מידע</w:t>
      </w:r>
    </w:p>
    <w:p w:rsidR="00C91F30" w:rsidRPr="00480AAD" w:rsidRDefault="00C91F30" w:rsidP="00176EE1">
      <w:pPr>
        <w:pStyle w:val="a3"/>
        <w:numPr>
          <w:ilvl w:val="0"/>
          <w:numId w:val="71"/>
        </w:numPr>
        <w:rPr>
          <w:color w:val="000000" w:themeColor="text1"/>
          <w:sz w:val="22"/>
          <w:szCs w:val="22"/>
        </w:rPr>
      </w:pPr>
      <w:r w:rsidRPr="00480AAD">
        <w:rPr>
          <w:rFonts w:hint="cs"/>
          <w:color w:val="000000" w:themeColor="text1"/>
          <w:sz w:val="22"/>
          <w:szCs w:val="22"/>
          <w:rtl/>
        </w:rPr>
        <w:t>ניהול מו"מ ע"מ להגיע להסכמים לשביעות רצון כל הצדדים</w:t>
      </w:r>
    </w:p>
    <w:p w:rsidR="00C91F30" w:rsidRPr="00480AAD" w:rsidRDefault="00C91F30" w:rsidP="00176EE1">
      <w:pPr>
        <w:pStyle w:val="a3"/>
        <w:numPr>
          <w:ilvl w:val="0"/>
          <w:numId w:val="71"/>
        </w:numPr>
        <w:rPr>
          <w:color w:val="000000" w:themeColor="text1"/>
          <w:sz w:val="22"/>
          <w:szCs w:val="22"/>
        </w:rPr>
      </w:pPr>
      <w:r w:rsidRPr="00480AAD">
        <w:rPr>
          <w:rFonts w:hint="cs"/>
          <w:color w:val="000000" w:themeColor="text1"/>
          <w:sz w:val="22"/>
          <w:szCs w:val="22"/>
          <w:rtl/>
        </w:rPr>
        <w:t xml:space="preserve">הצבה וניהול של הציפיות </w:t>
      </w:r>
    </w:p>
    <w:p w:rsidR="00C91F30" w:rsidRPr="00480AAD" w:rsidRDefault="00C91F30" w:rsidP="00176EE1">
      <w:pPr>
        <w:pStyle w:val="a3"/>
        <w:numPr>
          <w:ilvl w:val="0"/>
          <w:numId w:val="71"/>
        </w:numPr>
        <w:rPr>
          <w:color w:val="000000" w:themeColor="text1"/>
          <w:sz w:val="22"/>
          <w:szCs w:val="22"/>
        </w:rPr>
      </w:pPr>
      <w:r w:rsidRPr="00480AAD">
        <w:rPr>
          <w:rFonts w:hint="cs"/>
          <w:color w:val="000000" w:themeColor="text1"/>
          <w:sz w:val="22"/>
          <w:szCs w:val="22"/>
          <w:rtl/>
        </w:rPr>
        <w:t>לשכנע אדם, צוות או ארגון לבצע פעולה</w:t>
      </w:r>
    </w:p>
    <w:p w:rsidR="00C91F30" w:rsidRPr="00480AAD" w:rsidRDefault="00C91F30" w:rsidP="00176EE1">
      <w:pPr>
        <w:pStyle w:val="a3"/>
        <w:numPr>
          <w:ilvl w:val="0"/>
          <w:numId w:val="71"/>
        </w:numPr>
        <w:rPr>
          <w:color w:val="000000" w:themeColor="text1"/>
          <w:sz w:val="22"/>
          <w:szCs w:val="22"/>
        </w:rPr>
      </w:pPr>
      <w:r w:rsidRPr="00480AAD">
        <w:rPr>
          <w:rFonts w:hint="cs"/>
          <w:color w:val="000000" w:themeColor="text1"/>
          <w:sz w:val="22"/>
          <w:szCs w:val="22"/>
          <w:rtl/>
        </w:rPr>
        <w:t xml:space="preserve">החדרת מוטיבציה כדי לחזק או לעודד </w:t>
      </w:r>
    </w:p>
    <w:p w:rsidR="00C91F30" w:rsidRPr="00480AAD" w:rsidRDefault="00C91F30" w:rsidP="00176EE1">
      <w:pPr>
        <w:pStyle w:val="a3"/>
        <w:numPr>
          <w:ilvl w:val="0"/>
          <w:numId w:val="71"/>
        </w:numPr>
        <w:rPr>
          <w:color w:val="000000" w:themeColor="text1"/>
          <w:sz w:val="22"/>
          <w:szCs w:val="22"/>
        </w:rPr>
      </w:pPr>
      <w:r w:rsidRPr="00480AAD">
        <w:rPr>
          <w:rFonts w:hint="cs"/>
          <w:color w:val="000000" w:themeColor="text1"/>
          <w:sz w:val="22"/>
          <w:szCs w:val="22"/>
          <w:rtl/>
        </w:rPr>
        <w:t xml:space="preserve">אימון וחניכה לשיפור הביצועים ולהשגת התוצאות הרצויות </w:t>
      </w:r>
    </w:p>
    <w:p w:rsidR="00C91F30" w:rsidRPr="00480AAD" w:rsidRDefault="00C91F30" w:rsidP="00176EE1">
      <w:pPr>
        <w:pStyle w:val="a3"/>
        <w:numPr>
          <w:ilvl w:val="0"/>
          <w:numId w:val="71"/>
        </w:numPr>
        <w:rPr>
          <w:color w:val="000000" w:themeColor="text1"/>
          <w:sz w:val="22"/>
          <w:szCs w:val="22"/>
        </w:rPr>
      </w:pPr>
      <w:r w:rsidRPr="00480AAD">
        <w:rPr>
          <w:rFonts w:hint="cs"/>
          <w:color w:val="000000" w:themeColor="text1"/>
          <w:sz w:val="22"/>
          <w:szCs w:val="22"/>
          <w:rtl/>
        </w:rPr>
        <w:t>פתרון עימותים כדי למנוע השפעות משבשות</w:t>
      </w:r>
    </w:p>
    <w:p w:rsidR="00C91F30" w:rsidRPr="00480AAD" w:rsidRDefault="00C91F30" w:rsidP="00176EE1">
      <w:pPr>
        <w:pStyle w:val="a3"/>
        <w:numPr>
          <w:ilvl w:val="0"/>
          <w:numId w:val="71"/>
        </w:numPr>
        <w:rPr>
          <w:color w:val="000000" w:themeColor="text1"/>
          <w:sz w:val="22"/>
          <w:szCs w:val="22"/>
        </w:rPr>
      </w:pPr>
      <w:r w:rsidRPr="00480AAD">
        <w:rPr>
          <w:rFonts w:hint="cs"/>
          <w:color w:val="000000" w:themeColor="text1"/>
          <w:sz w:val="22"/>
          <w:szCs w:val="22"/>
          <w:rtl/>
        </w:rPr>
        <w:t>סיכום, תמצות וזיהוי הצעדים הבאים</w:t>
      </w:r>
    </w:p>
    <w:p w:rsidR="00F37FB7" w:rsidRDefault="00F37FB7" w:rsidP="00C91F30">
      <w:pPr>
        <w:rPr>
          <w:color w:val="000000" w:themeColor="text1"/>
          <w:sz w:val="22"/>
          <w:szCs w:val="22"/>
          <w:rtl/>
        </w:rPr>
        <w:sectPr w:rsidR="00F37FB7" w:rsidSect="00F37FB7">
          <w:type w:val="continuous"/>
          <w:pgSz w:w="11906" w:h="16838"/>
          <w:pgMar w:top="1440" w:right="1800" w:bottom="1440" w:left="1800" w:header="708" w:footer="708" w:gutter="0"/>
          <w:cols w:num="2" w:space="708"/>
          <w:bidi/>
          <w:rtlGutter/>
          <w:docGrid w:linePitch="360"/>
        </w:sect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תכנון ניהול תקשורת-</w:t>
      </w:r>
    </w:p>
    <w:tbl>
      <w:tblPr>
        <w:tblStyle w:val="a5"/>
        <w:tblW w:w="0" w:type="auto"/>
        <w:jc w:val="center"/>
        <w:tblLook w:val="0420" w:firstRow="1" w:lastRow="0" w:firstColumn="0" w:lastColumn="0" w:noHBand="0" w:noVBand="1"/>
      </w:tblPr>
      <w:tblGrid>
        <w:gridCol w:w="2182"/>
        <w:gridCol w:w="2255"/>
        <w:gridCol w:w="2724"/>
      </w:tblGrid>
      <w:tr w:rsidR="00F37FB7" w:rsidRPr="00F37FB7" w:rsidTr="00F37FB7">
        <w:trPr>
          <w:trHeight w:val="18"/>
          <w:jc w:val="center"/>
        </w:trPr>
        <w:tc>
          <w:tcPr>
            <w:tcW w:w="0" w:type="auto"/>
            <w:hideMark/>
          </w:tcPr>
          <w:p w:rsidR="00F37FB7" w:rsidRPr="00F37FB7" w:rsidRDefault="00F37FB7" w:rsidP="00F37FB7">
            <w:pPr>
              <w:spacing w:after="160" w:line="259" w:lineRule="auto"/>
              <w:rPr>
                <w:color w:val="000000" w:themeColor="text1"/>
                <w:sz w:val="22"/>
                <w:szCs w:val="22"/>
              </w:rPr>
            </w:pPr>
            <w:r w:rsidRPr="00F37FB7">
              <w:rPr>
                <w:color w:val="000000" w:themeColor="text1"/>
                <w:sz w:val="22"/>
                <w:szCs w:val="22"/>
                <w:rtl/>
              </w:rPr>
              <w:t>תפוקות</w:t>
            </w:r>
          </w:p>
        </w:tc>
        <w:tc>
          <w:tcPr>
            <w:tcW w:w="0" w:type="auto"/>
            <w:hideMark/>
          </w:tcPr>
          <w:p w:rsidR="00F37FB7" w:rsidRPr="00F37FB7" w:rsidRDefault="00F37FB7" w:rsidP="00F37FB7">
            <w:pPr>
              <w:spacing w:after="160" w:line="259" w:lineRule="auto"/>
              <w:rPr>
                <w:color w:val="000000" w:themeColor="text1"/>
                <w:sz w:val="22"/>
                <w:szCs w:val="22"/>
                <w:rtl/>
              </w:rPr>
            </w:pPr>
            <w:r w:rsidRPr="00F37FB7">
              <w:rPr>
                <w:color w:val="000000" w:themeColor="text1"/>
                <w:sz w:val="22"/>
                <w:szCs w:val="22"/>
                <w:rtl/>
              </w:rPr>
              <w:t>כלים &amp; שיטות</w:t>
            </w:r>
          </w:p>
        </w:tc>
        <w:tc>
          <w:tcPr>
            <w:tcW w:w="0" w:type="auto"/>
            <w:hideMark/>
          </w:tcPr>
          <w:p w:rsidR="00F37FB7" w:rsidRPr="00F37FB7" w:rsidRDefault="00F37FB7" w:rsidP="00F37FB7">
            <w:pPr>
              <w:spacing w:after="160" w:line="259" w:lineRule="auto"/>
              <w:rPr>
                <w:color w:val="000000" w:themeColor="text1"/>
                <w:sz w:val="22"/>
                <w:szCs w:val="22"/>
                <w:rtl/>
              </w:rPr>
            </w:pPr>
            <w:r w:rsidRPr="00F37FB7">
              <w:rPr>
                <w:color w:val="000000" w:themeColor="text1"/>
                <w:sz w:val="22"/>
                <w:szCs w:val="22"/>
                <w:rtl/>
              </w:rPr>
              <w:t>תשומות</w:t>
            </w:r>
          </w:p>
        </w:tc>
      </w:tr>
      <w:tr w:rsidR="00F37FB7" w:rsidRPr="00F37FB7" w:rsidTr="00F37FB7">
        <w:trPr>
          <w:trHeight w:val="50"/>
          <w:jc w:val="center"/>
        </w:trPr>
        <w:tc>
          <w:tcPr>
            <w:tcW w:w="0" w:type="auto"/>
            <w:hideMark/>
          </w:tcPr>
          <w:p w:rsidR="00F37FB7" w:rsidRPr="00F37FB7" w:rsidRDefault="00F37FB7" w:rsidP="00F37FB7">
            <w:pPr>
              <w:spacing w:after="160" w:line="259" w:lineRule="auto"/>
              <w:rPr>
                <w:color w:val="000000" w:themeColor="text1"/>
                <w:sz w:val="22"/>
                <w:szCs w:val="22"/>
                <w:rtl/>
              </w:rPr>
            </w:pPr>
            <w:r w:rsidRPr="00F37FB7">
              <w:rPr>
                <w:color w:val="000000" w:themeColor="text1"/>
                <w:sz w:val="22"/>
                <w:szCs w:val="22"/>
                <w:rtl/>
              </w:rPr>
              <w:t>1. תוכנית ניהול תקשורת</w:t>
            </w:r>
          </w:p>
        </w:tc>
        <w:tc>
          <w:tcPr>
            <w:tcW w:w="0" w:type="auto"/>
            <w:hideMark/>
          </w:tcPr>
          <w:p w:rsidR="00F37FB7" w:rsidRPr="00F37FB7" w:rsidRDefault="00F37FB7" w:rsidP="00F37FB7">
            <w:pPr>
              <w:spacing w:after="160" w:line="259" w:lineRule="auto"/>
              <w:rPr>
                <w:color w:val="000000" w:themeColor="text1"/>
                <w:sz w:val="22"/>
                <w:szCs w:val="22"/>
                <w:rtl/>
              </w:rPr>
            </w:pPr>
            <w:r w:rsidRPr="00F37FB7">
              <w:rPr>
                <w:color w:val="000000" w:themeColor="text1"/>
                <w:sz w:val="22"/>
                <w:szCs w:val="22"/>
                <w:rtl/>
              </w:rPr>
              <w:t>1. ניתוח דרישות תקשורת</w:t>
            </w:r>
          </w:p>
        </w:tc>
        <w:tc>
          <w:tcPr>
            <w:tcW w:w="0" w:type="auto"/>
            <w:hideMark/>
          </w:tcPr>
          <w:p w:rsidR="00F37FB7" w:rsidRPr="00F37FB7" w:rsidRDefault="00F37FB7" w:rsidP="00F37FB7">
            <w:pPr>
              <w:spacing w:after="160" w:line="259" w:lineRule="auto"/>
              <w:rPr>
                <w:color w:val="000000" w:themeColor="text1"/>
                <w:sz w:val="22"/>
                <w:szCs w:val="22"/>
                <w:rtl/>
              </w:rPr>
            </w:pPr>
            <w:r w:rsidRPr="00F37FB7">
              <w:rPr>
                <w:color w:val="000000" w:themeColor="text1"/>
                <w:sz w:val="22"/>
                <w:szCs w:val="22"/>
                <w:rtl/>
              </w:rPr>
              <w:t>1. תוכנית ניהול הפרויקט</w:t>
            </w:r>
          </w:p>
        </w:tc>
      </w:tr>
      <w:tr w:rsidR="00F37FB7" w:rsidRPr="00F37FB7" w:rsidTr="00F37FB7">
        <w:trPr>
          <w:trHeight w:val="50"/>
          <w:jc w:val="center"/>
        </w:trPr>
        <w:tc>
          <w:tcPr>
            <w:tcW w:w="0" w:type="auto"/>
            <w:hideMark/>
          </w:tcPr>
          <w:p w:rsidR="00F37FB7" w:rsidRPr="00F37FB7" w:rsidRDefault="00F37FB7" w:rsidP="00F37FB7">
            <w:pPr>
              <w:spacing w:after="160" w:line="259" w:lineRule="auto"/>
              <w:rPr>
                <w:color w:val="000000" w:themeColor="text1"/>
                <w:sz w:val="22"/>
                <w:szCs w:val="22"/>
                <w:rtl/>
              </w:rPr>
            </w:pPr>
            <w:r w:rsidRPr="00F37FB7">
              <w:rPr>
                <w:color w:val="000000" w:themeColor="text1"/>
                <w:sz w:val="22"/>
                <w:szCs w:val="22"/>
                <w:rtl/>
              </w:rPr>
              <w:t>2. עדכון מסמך תהליך</w:t>
            </w:r>
          </w:p>
        </w:tc>
        <w:tc>
          <w:tcPr>
            <w:tcW w:w="0" w:type="auto"/>
            <w:hideMark/>
          </w:tcPr>
          <w:p w:rsidR="00F37FB7" w:rsidRPr="00F37FB7" w:rsidRDefault="00F37FB7" w:rsidP="00F37FB7">
            <w:pPr>
              <w:spacing w:after="160" w:line="259" w:lineRule="auto"/>
              <w:rPr>
                <w:color w:val="000000" w:themeColor="text1"/>
                <w:sz w:val="22"/>
                <w:szCs w:val="22"/>
                <w:rtl/>
              </w:rPr>
            </w:pPr>
            <w:r w:rsidRPr="00F37FB7">
              <w:rPr>
                <w:color w:val="000000" w:themeColor="text1"/>
                <w:sz w:val="22"/>
                <w:szCs w:val="22"/>
                <w:rtl/>
              </w:rPr>
              <w:t>2. טכנולוגיית תקשורת</w:t>
            </w:r>
          </w:p>
        </w:tc>
        <w:tc>
          <w:tcPr>
            <w:tcW w:w="0" w:type="auto"/>
            <w:hideMark/>
          </w:tcPr>
          <w:p w:rsidR="00F37FB7" w:rsidRPr="00F37FB7" w:rsidRDefault="00F37FB7" w:rsidP="00F37FB7">
            <w:pPr>
              <w:spacing w:after="160" w:line="259" w:lineRule="auto"/>
              <w:rPr>
                <w:color w:val="000000" w:themeColor="text1"/>
                <w:sz w:val="22"/>
                <w:szCs w:val="22"/>
                <w:rtl/>
              </w:rPr>
            </w:pPr>
            <w:r w:rsidRPr="00F37FB7">
              <w:rPr>
                <w:color w:val="000000" w:themeColor="text1"/>
                <w:sz w:val="22"/>
                <w:szCs w:val="22"/>
                <w:rtl/>
              </w:rPr>
              <w:t>2. רשימת בעלי עניין</w:t>
            </w:r>
          </w:p>
        </w:tc>
      </w:tr>
      <w:tr w:rsidR="00F37FB7" w:rsidRPr="00F37FB7" w:rsidTr="00F37FB7">
        <w:trPr>
          <w:trHeight w:val="50"/>
          <w:jc w:val="center"/>
        </w:trPr>
        <w:tc>
          <w:tcPr>
            <w:tcW w:w="0" w:type="auto"/>
            <w:hideMark/>
          </w:tcPr>
          <w:p w:rsidR="00F37FB7" w:rsidRPr="00F37FB7" w:rsidRDefault="00F37FB7" w:rsidP="00F37FB7">
            <w:pPr>
              <w:spacing w:after="160" w:line="259" w:lineRule="auto"/>
              <w:rPr>
                <w:color w:val="000000" w:themeColor="text1"/>
                <w:sz w:val="22"/>
                <w:szCs w:val="22"/>
                <w:rtl/>
              </w:rPr>
            </w:pPr>
          </w:p>
        </w:tc>
        <w:tc>
          <w:tcPr>
            <w:tcW w:w="0" w:type="auto"/>
            <w:hideMark/>
          </w:tcPr>
          <w:p w:rsidR="00F37FB7" w:rsidRPr="00F37FB7" w:rsidRDefault="00F37FB7" w:rsidP="00F37FB7">
            <w:pPr>
              <w:spacing w:after="160" w:line="259" w:lineRule="auto"/>
              <w:rPr>
                <w:color w:val="000000" w:themeColor="text1"/>
                <w:sz w:val="22"/>
                <w:szCs w:val="22"/>
              </w:rPr>
            </w:pPr>
            <w:r w:rsidRPr="00F37FB7">
              <w:rPr>
                <w:color w:val="000000" w:themeColor="text1"/>
                <w:sz w:val="22"/>
                <w:szCs w:val="22"/>
                <w:rtl/>
              </w:rPr>
              <w:t>3. מודלים של תקשורת</w:t>
            </w:r>
          </w:p>
        </w:tc>
        <w:tc>
          <w:tcPr>
            <w:tcW w:w="0" w:type="auto"/>
            <w:hideMark/>
          </w:tcPr>
          <w:p w:rsidR="00F37FB7" w:rsidRPr="00F37FB7" w:rsidRDefault="00F37FB7" w:rsidP="00F37FB7">
            <w:pPr>
              <w:spacing w:after="160" w:line="259" w:lineRule="auto"/>
              <w:rPr>
                <w:color w:val="000000" w:themeColor="text1"/>
                <w:sz w:val="22"/>
                <w:szCs w:val="22"/>
                <w:rtl/>
              </w:rPr>
            </w:pPr>
            <w:r w:rsidRPr="00F37FB7">
              <w:rPr>
                <w:color w:val="000000" w:themeColor="text1"/>
                <w:sz w:val="22"/>
                <w:szCs w:val="22"/>
                <w:rtl/>
              </w:rPr>
              <w:t>3. גורמים סביבתיים של הארגון</w:t>
            </w:r>
          </w:p>
        </w:tc>
      </w:tr>
      <w:tr w:rsidR="00F37FB7" w:rsidRPr="00F37FB7" w:rsidTr="00F37FB7">
        <w:trPr>
          <w:trHeight w:val="50"/>
          <w:jc w:val="center"/>
        </w:trPr>
        <w:tc>
          <w:tcPr>
            <w:tcW w:w="0" w:type="auto"/>
            <w:hideMark/>
          </w:tcPr>
          <w:p w:rsidR="00F37FB7" w:rsidRPr="00F37FB7" w:rsidRDefault="00F37FB7" w:rsidP="00F37FB7">
            <w:pPr>
              <w:spacing w:after="160" w:line="259" w:lineRule="auto"/>
              <w:rPr>
                <w:color w:val="000000" w:themeColor="text1"/>
                <w:sz w:val="22"/>
                <w:szCs w:val="22"/>
                <w:rtl/>
              </w:rPr>
            </w:pPr>
          </w:p>
        </w:tc>
        <w:tc>
          <w:tcPr>
            <w:tcW w:w="0" w:type="auto"/>
            <w:hideMark/>
          </w:tcPr>
          <w:p w:rsidR="00F37FB7" w:rsidRPr="00F37FB7" w:rsidRDefault="00F37FB7" w:rsidP="00F37FB7">
            <w:pPr>
              <w:spacing w:after="160" w:line="259" w:lineRule="auto"/>
              <w:rPr>
                <w:color w:val="000000" w:themeColor="text1"/>
                <w:sz w:val="22"/>
                <w:szCs w:val="22"/>
              </w:rPr>
            </w:pPr>
            <w:r w:rsidRPr="00F37FB7">
              <w:rPr>
                <w:color w:val="000000" w:themeColor="text1"/>
                <w:sz w:val="22"/>
                <w:szCs w:val="22"/>
                <w:rtl/>
              </w:rPr>
              <w:t>4. שיטות תקשורת</w:t>
            </w:r>
          </w:p>
        </w:tc>
        <w:tc>
          <w:tcPr>
            <w:tcW w:w="0" w:type="auto"/>
            <w:hideMark/>
          </w:tcPr>
          <w:p w:rsidR="00F37FB7" w:rsidRPr="00F37FB7" w:rsidRDefault="00F37FB7" w:rsidP="00F37FB7">
            <w:pPr>
              <w:spacing w:after="160" w:line="259" w:lineRule="auto"/>
              <w:rPr>
                <w:color w:val="000000" w:themeColor="text1"/>
                <w:sz w:val="22"/>
                <w:szCs w:val="22"/>
                <w:rtl/>
              </w:rPr>
            </w:pPr>
            <w:r w:rsidRPr="00F37FB7">
              <w:rPr>
                <w:color w:val="000000" w:themeColor="text1"/>
                <w:sz w:val="22"/>
                <w:szCs w:val="22"/>
                <w:rtl/>
              </w:rPr>
              <w:t>4. נכסי תהליכם ארגוניים</w:t>
            </w:r>
          </w:p>
        </w:tc>
      </w:tr>
      <w:tr w:rsidR="00F37FB7" w:rsidRPr="00F37FB7" w:rsidTr="00F37FB7">
        <w:trPr>
          <w:trHeight w:val="50"/>
          <w:jc w:val="center"/>
        </w:trPr>
        <w:tc>
          <w:tcPr>
            <w:tcW w:w="0" w:type="auto"/>
            <w:hideMark/>
          </w:tcPr>
          <w:p w:rsidR="00F37FB7" w:rsidRPr="00F37FB7" w:rsidRDefault="00F37FB7" w:rsidP="00F37FB7">
            <w:pPr>
              <w:spacing w:after="160" w:line="259" w:lineRule="auto"/>
              <w:rPr>
                <w:color w:val="000000" w:themeColor="text1"/>
                <w:sz w:val="22"/>
                <w:szCs w:val="22"/>
                <w:rtl/>
              </w:rPr>
            </w:pPr>
          </w:p>
        </w:tc>
        <w:tc>
          <w:tcPr>
            <w:tcW w:w="0" w:type="auto"/>
            <w:hideMark/>
          </w:tcPr>
          <w:p w:rsidR="00F37FB7" w:rsidRPr="00F37FB7" w:rsidRDefault="00F37FB7" w:rsidP="00F37FB7">
            <w:pPr>
              <w:spacing w:after="160" w:line="259" w:lineRule="auto"/>
              <w:rPr>
                <w:color w:val="000000" w:themeColor="text1"/>
                <w:sz w:val="22"/>
                <w:szCs w:val="22"/>
              </w:rPr>
            </w:pPr>
            <w:r w:rsidRPr="00F37FB7">
              <w:rPr>
                <w:color w:val="000000" w:themeColor="text1"/>
                <w:sz w:val="22"/>
                <w:szCs w:val="22"/>
                <w:rtl/>
              </w:rPr>
              <w:t>5. פגישות</w:t>
            </w:r>
          </w:p>
        </w:tc>
        <w:tc>
          <w:tcPr>
            <w:tcW w:w="0" w:type="auto"/>
            <w:hideMark/>
          </w:tcPr>
          <w:p w:rsidR="00F37FB7" w:rsidRPr="00F37FB7" w:rsidRDefault="00F37FB7" w:rsidP="00F37FB7">
            <w:pPr>
              <w:spacing w:after="160" w:line="259" w:lineRule="auto"/>
              <w:rPr>
                <w:color w:val="000000" w:themeColor="text1"/>
                <w:sz w:val="22"/>
                <w:szCs w:val="22"/>
                <w:rtl/>
              </w:rPr>
            </w:pPr>
          </w:p>
        </w:tc>
      </w:tr>
    </w:tbl>
    <w:p w:rsidR="00C91F30" w:rsidRDefault="00C91F30" w:rsidP="00C91F30">
      <w:pPr>
        <w:rPr>
          <w:b/>
          <w:bCs/>
          <w:noProof/>
          <w:color w:val="000000" w:themeColor="text1"/>
          <w:sz w:val="22"/>
          <w:szCs w:val="22"/>
          <w:u w:val="single"/>
          <w:rtl/>
        </w:rPr>
      </w:pPr>
      <w:r w:rsidRPr="00480AAD">
        <w:rPr>
          <w:rFonts w:hint="cs"/>
          <w:b/>
          <w:bCs/>
          <w:color w:val="000000" w:themeColor="text1"/>
          <w:sz w:val="22"/>
          <w:szCs w:val="22"/>
          <w:u w:val="single"/>
          <w:rtl/>
        </w:rPr>
        <w:t>ניתוח דרישות תקשורת-</w:t>
      </w:r>
    </w:p>
    <w:p w:rsidR="00F37FB7" w:rsidRPr="00F37FB7" w:rsidRDefault="00F37FB7" w:rsidP="00F37FB7">
      <w:pPr>
        <w:rPr>
          <w:noProof/>
          <w:color w:val="000000" w:themeColor="text1"/>
          <w:sz w:val="22"/>
          <w:szCs w:val="22"/>
        </w:rPr>
      </w:pPr>
      <w:r w:rsidRPr="00F37FB7">
        <w:rPr>
          <w:noProof/>
          <w:color w:val="000000" w:themeColor="text1"/>
          <w:sz w:val="22"/>
          <w:szCs w:val="22"/>
          <w:rtl/>
        </w:rPr>
        <w:t>קובע את צורכי המידע של בעלי העניין בפרויקט , מוגדרים על ידי שילוב סוג ופורמט המיידע וניתוח ערכו של מידע זה. יש להשתמש במשאבי הפרויקט כדי להעביר מיידע שתורם להצלחת הפרויקט או כאשר חוסר מידע עלול להוביל לכישלון.</w:t>
      </w:r>
    </w:p>
    <w:p w:rsidR="00F37FB7" w:rsidRPr="00F37FB7" w:rsidRDefault="00F37FB7" w:rsidP="00F37FB7">
      <w:pPr>
        <w:rPr>
          <w:noProof/>
          <w:color w:val="000000" w:themeColor="text1"/>
          <w:sz w:val="22"/>
          <w:szCs w:val="22"/>
          <w:rtl/>
        </w:rPr>
      </w:pPr>
      <w:r w:rsidRPr="00F37FB7">
        <w:rPr>
          <w:noProof/>
          <w:color w:val="000000" w:themeColor="text1"/>
          <w:sz w:val="22"/>
          <w:szCs w:val="22"/>
          <w:rtl/>
        </w:rPr>
        <w:t>מקורות המיידע בהם נהוג להשתמש:</w:t>
      </w:r>
    </w:p>
    <w:p w:rsidR="000B3F2E" w:rsidRDefault="000B3F2E" w:rsidP="00176EE1">
      <w:pPr>
        <w:pStyle w:val="a3"/>
        <w:numPr>
          <w:ilvl w:val="0"/>
          <w:numId w:val="136"/>
        </w:numPr>
        <w:rPr>
          <w:noProof/>
          <w:color w:val="000000" w:themeColor="text1"/>
          <w:sz w:val="22"/>
          <w:szCs w:val="22"/>
          <w:rtl/>
        </w:rPr>
        <w:sectPr w:rsidR="000B3F2E" w:rsidSect="000C0A21">
          <w:type w:val="continuous"/>
          <w:pgSz w:w="11906" w:h="16838"/>
          <w:pgMar w:top="1440" w:right="1800" w:bottom="1440" w:left="1800" w:header="708" w:footer="708" w:gutter="0"/>
          <w:cols w:space="708"/>
          <w:bidi/>
          <w:rtlGutter/>
          <w:docGrid w:linePitch="360"/>
        </w:sectPr>
      </w:pPr>
    </w:p>
    <w:p w:rsidR="00F37FB7" w:rsidRPr="000B3F2E" w:rsidRDefault="000B3F2E" w:rsidP="00176EE1">
      <w:pPr>
        <w:pStyle w:val="a3"/>
        <w:numPr>
          <w:ilvl w:val="0"/>
          <w:numId w:val="136"/>
        </w:numPr>
        <w:rPr>
          <w:b/>
          <w:bCs/>
          <w:noProof/>
          <w:color w:val="000000" w:themeColor="text1"/>
          <w:sz w:val="22"/>
          <w:szCs w:val="22"/>
          <w:u w:val="single"/>
        </w:rPr>
      </w:pPr>
      <w:r>
        <w:rPr>
          <w:rFonts w:hint="cs"/>
          <w:noProof/>
          <w:color w:val="000000" w:themeColor="text1"/>
          <w:sz w:val="22"/>
          <w:szCs w:val="22"/>
          <w:rtl/>
        </w:rPr>
        <w:t>תרשימים אירגונים</w:t>
      </w:r>
    </w:p>
    <w:p w:rsidR="000B3F2E" w:rsidRPr="000B3F2E" w:rsidRDefault="000B3F2E" w:rsidP="00176EE1">
      <w:pPr>
        <w:pStyle w:val="a3"/>
        <w:numPr>
          <w:ilvl w:val="0"/>
          <w:numId w:val="136"/>
        </w:numPr>
        <w:rPr>
          <w:b/>
          <w:bCs/>
          <w:noProof/>
          <w:color w:val="000000" w:themeColor="text1"/>
          <w:sz w:val="22"/>
          <w:szCs w:val="22"/>
          <w:u w:val="single"/>
        </w:rPr>
      </w:pPr>
      <w:r>
        <w:rPr>
          <w:rFonts w:hint="cs"/>
          <w:noProof/>
          <w:color w:val="000000" w:themeColor="text1"/>
          <w:sz w:val="22"/>
          <w:szCs w:val="22"/>
          <w:rtl/>
        </w:rPr>
        <w:t>קשרי אחריות עם בעלי ענין</w:t>
      </w:r>
    </w:p>
    <w:p w:rsidR="000B3F2E" w:rsidRDefault="000B3F2E" w:rsidP="00176EE1">
      <w:pPr>
        <w:pStyle w:val="a3"/>
        <w:numPr>
          <w:ilvl w:val="0"/>
          <w:numId w:val="136"/>
        </w:numPr>
        <w:rPr>
          <w:noProof/>
          <w:color w:val="000000" w:themeColor="text1"/>
          <w:sz w:val="22"/>
          <w:szCs w:val="22"/>
        </w:rPr>
      </w:pPr>
      <w:r w:rsidRPr="000B3F2E">
        <w:rPr>
          <w:rFonts w:hint="cs"/>
          <w:noProof/>
          <w:color w:val="000000" w:themeColor="text1"/>
          <w:sz w:val="22"/>
          <w:szCs w:val="22"/>
          <w:rtl/>
        </w:rPr>
        <w:t>דיסציפלינות, מחלקות ותחומי ממוחיות</w:t>
      </w:r>
    </w:p>
    <w:p w:rsidR="000B3F2E" w:rsidRDefault="000B3F2E" w:rsidP="00176EE1">
      <w:pPr>
        <w:pStyle w:val="a3"/>
        <w:numPr>
          <w:ilvl w:val="0"/>
          <w:numId w:val="136"/>
        </w:numPr>
        <w:rPr>
          <w:noProof/>
          <w:color w:val="000000" w:themeColor="text1"/>
          <w:sz w:val="22"/>
          <w:szCs w:val="22"/>
        </w:rPr>
      </w:pPr>
      <w:r>
        <w:rPr>
          <w:rFonts w:hint="cs"/>
          <w:noProof/>
          <w:color w:val="000000" w:themeColor="text1"/>
          <w:sz w:val="22"/>
          <w:szCs w:val="22"/>
          <w:rtl/>
        </w:rPr>
        <w:t>צורכי מידע פנימיים</w:t>
      </w:r>
    </w:p>
    <w:p w:rsidR="000B3F2E" w:rsidRDefault="000B3F2E" w:rsidP="00176EE1">
      <w:pPr>
        <w:pStyle w:val="a3"/>
        <w:numPr>
          <w:ilvl w:val="0"/>
          <w:numId w:val="136"/>
        </w:numPr>
        <w:rPr>
          <w:noProof/>
          <w:color w:val="000000" w:themeColor="text1"/>
          <w:sz w:val="22"/>
          <w:szCs w:val="22"/>
        </w:rPr>
      </w:pPr>
      <w:r>
        <w:rPr>
          <w:rFonts w:hint="cs"/>
          <w:noProof/>
          <w:color w:val="000000" w:themeColor="text1"/>
          <w:sz w:val="22"/>
          <w:szCs w:val="22"/>
          <w:rtl/>
        </w:rPr>
        <w:t>צורכי מידע חיצוניים</w:t>
      </w:r>
    </w:p>
    <w:p w:rsidR="000B3F2E" w:rsidRDefault="000B3F2E" w:rsidP="00176EE1">
      <w:pPr>
        <w:pStyle w:val="a3"/>
        <w:numPr>
          <w:ilvl w:val="0"/>
          <w:numId w:val="136"/>
        </w:numPr>
        <w:rPr>
          <w:noProof/>
          <w:color w:val="000000" w:themeColor="text1"/>
          <w:sz w:val="22"/>
          <w:szCs w:val="22"/>
        </w:rPr>
      </w:pPr>
      <w:r>
        <w:rPr>
          <w:rFonts w:hint="cs"/>
          <w:noProof/>
          <w:color w:val="000000" w:themeColor="text1"/>
          <w:sz w:val="22"/>
          <w:szCs w:val="22"/>
          <w:rtl/>
        </w:rPr>
        <w:t>לוגיסטיקה הנוגעת למספר אנשים לאתרי הימצאותם</w:t>
      </w:r>
    </w:p>
    <w:p w:rsidR="000B3F2E" w:rsidRPr="000B3F2E" w:rsidRDefault="000B3F2E" w:rsidP="00176EE1">
      <w:pPr>
        <w:pStyle w:val="a3"/>
        <w:numPr>
          <w:ilvl w:val="0"/>
          <w:numId w:val="136"/>
        </w:numPr>
        <w:rPr>
          <w:noProof/>
          <w:color w:val="000000" w:themeColor="text1"/>
          <w:sz w:val="22"/>
          <w:szCs w:val="22"/>
          <w:rtl/>
        </w:rPr>
      </w:pPr>
      <w:r>
        <w:rPr>
          <w:rFonts w:hint="cs"/>
          <w:noProof/>
          <w:color w:val="000000" w:themeColor="text1"/>
          <w:sz w:val="22"/>
          <w:szCs w:val="22"/>
          <w:rtl/>
        </w:rPr>
        <w:t>דרישות מידע ותקשורת של בעלי עניין</w:t>
      </w:r>
    </w:p>
    <w:p w:rsidR="000B3F2E" w:rsidRDefault="000B3F2E" w:rsidP="00C91F30">
      <w:pPr>
        <w:rPr>
          <w:b/>
          <w:bCs/>
          <w:color w:val="000000" w:themeColor="text1"/>
          <w:sz w:val="22"/>
          <w:szCs w:val="22"/>
          <w:u w:val="single"/>
          <w:rtl/>
        </w:rPr>
        <w:sectPr w:rsidR="000B3F2E" w:rsidSect="000B3F2E">
          <w:type w:val="continuous"/>
          <w:pgSz w:w="11906" w:h="16838"/>
          <w:pgMar w:top="1440" w:right="1800" w:bottom="1440" w:left="1800" w:header="708" w:footer="708" w:gutter="0"/>
          <w:cols w:num="2" w:space="708"/>
          <w:bidi/>
          <w:rtlGutter/>
          <w:docGrid w:linePitch="360"/>
        </w:sectPr>
      </w:pPr>
    </w:p>
    <w:p w:rsidR="00F37FB7" w:rsidRPr="00480AAD" w:rsidRDefault="00F37FB7" w:rsidP="000B3F2E">
      <w:pPr>
        <w:jc w:val="center"/>
        <w:rPr>
          <w:b/>
          <w:bCs/>
          <w:color w:val="000000" w:themeColor="text1"/>
          <w:sz w:val="22"/>
          <w:szCs w:val="22"/>
          <w:u w:val="single"/>
        </w:rPr>
      </w:pPr>
      <w:r w:rsidRPr="00480AAD">
        <w:rPr>
          <w:b/>
          <w:bCs/>
          <w:noProof/>
          <w:color w:val="000000" w:themeColor="text1"/>
          <w:sz w:val="22"/>
          <w:szCs w:val="22"/>
          <w:u w:val="single"/>
        </w:rPr>
        <w:drawing>
          <wp:inline distT="0" distB="0" distL="0" distR="0" wp14:anchorId="14F09533" wp14:editId="6C98728F">
            <wp:extent cx="3521075" cy="2071969"/>
            <wp:effectExtent l="0" t="0" r="3175" b="5080"/>
            <wp:docPr id="158752" name="תמונה 158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527824" cy="2075940"/>
                    </a:xfrm>
                    <a:prstGeom prst="rect">
                      <a:avLst/>
                    </a:prstGeom>
                    <a:noFill/>
                    <a:ln>
                      <a:noFill/>
                    </a:ln>
                  </pic:spPr>
                </pic:pic>
              </a:graphicData>
            </a:graphic>
          </wp:inline>
        </w:drawing>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טכנולוגיית תקשורת-</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בחירת טכנולוגיית התקשורת בין בעלי עניין בפרויקט, עשויה להשתנות בהתאם לגורמים המשפיעים: </w:t>
      </w:r>
    </w:p>
    <w:p w:rsidR="000B3F2E" w:rsidRDefault="000B3F2E" w:rsidP="00176EE1">
      <w:pPr>
        <w:pStyle w:val="a3"/>
        <w:numPr>
          <w:ilvl w:val="0"/>
          <w:numId w:val="72"/>
        </w:numPr>
        <w:rPr>
          <w:color w:val="000000" w:themeColor="text1"/>
          <w:sz w:val="22"/>
          <w:szCs w:val="22"/>
          <w:rtl/>
        </w:rPr>
        <w:sectPr w:rsidR="000B3F2E"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pStyle w:val="a3"/>
        <w:numPr>
          <w:ilvl w:val="0"/>
          <w:numId w:val="72"/>
        </w:numPr>
        <w:rPr>
          <w:color w:val="000000" w:themeColor="text1"/>
          <w:sz w:val="22"/>
          <w:szCs w:val="22"/>
        </w:rPr>
      </w:pPr>
      <w:r w:rsidRPr="00480AAD">
        <w:rPr>
          <w:rFonts w:hint="cs"/>
          <w:color w:val="000000" w:themeColor="text1"/>
          <w:sz w:val="22"/>
          <w:szCs w:val="22"/>
          <w:rtl/>
        </w:rPr>
        <w:t xml:space="preserve">דחיפות הצורף במידע </w:t>
      </w:r>
    </w:p>
    <w:p w:rsidR="00C91F30" w:rsidRPr="00480AAD" w:rsidRDefault="00C91F30" w:rsidP="00176EE1">
      <w:pPr>
        <w:pStyle w:val="a3"/>
        <w:numPr>
          <w:ilvl w:val="0"/>
          <w:numId w:val="72"/>
        </w:numPr>
        <w:rPr>
          <w:color w:val="000000" w:themeColor="text1"/>
          <w:sz w:val="22"/>
          <w:szCs w:val="22"/>
        </w:rPr>
      </w:pPr>
      <w:r w:rsidRPr="00480AAD">
        <w:rPr>
          <w:rFonts w:hint="cs"/>
          <w:color w:val="000000" w:themeColor="text1"/>
          <w:sz w:val="22"/>
          <w:szCs w:val="22"/>
          <w:rtl/>
        </w:rPr>
        <w:t xml:space="preserve">זמינות הטכנולוגיה לקיום תקשורת </w:t>
      </w:r>
    </w:p>
    <w:p w:rsidR="00C91F30" w:rsidRPr="00480AAD" w:rsidRDefault="00C91F30" w:rsidP="00176EE1">
      <w:pPr>
        <w:pStyle w:val="a3"/>
        <w:numPr>
          <w:ilvl w:val="0"/>
          <w:numId w:val="72"/>
        </w:numPr>
        <w:rPr>
          <w:color w:val="000000" w:themeColor="text1"/>
          <w:sz w:val="22"/>
          <w:szCs w:val="22"/>
        </w:rPr>
      </w:pPr>
      <w:r w:rsidRPr="00480AAD">
        <w:rPr>
          <w:rFonts w:hint="cs"/>
          <w:color w:val="000000" w:themeColor="text1"/>
          <w:sz w:val="22"/>
          <w:szCs w:val="22"/>
          <w:rtl/>
        </w:rPr>
        <w:t>סביבת פרויקט (מיקום, שפות, זמן)</w:t>
      </w:r>
    </w:p>
    <w:p w:rsidR="00C91F30" w:rsidRPr="00480AAD" w:rsidRDefault="00C91F30" w:rsidP="00176EE1">
      <w:pPr>
        <w:pStyle w:val="a3"/>
        <w:numPr>
          <w:ilvl w:val="0"/>
          <w:numId w:val="72"/>
        </w:numPr>
        <w:rPr>
          <w:color w:val="000000" w:themeColor="text1"/>
          <w:sz w:val="22"/>
          <w:szCs w:val="22"/>
        </w:rPr>
      </w:pPr>
      <w:r w:rsidRPr="00480AAD">
        <w:rPr>
          <w:rFonts w:hint="cs"/>
          <w:color w:val="000000" w:themeColor="text1"/>
          <w:sz w:val="22"/>
          <w:szCs w:val="22"/>
          <w:rtl/>
        </w:rPr>
        <w:t xml:space="preserve">רגישות וסודיות המידע </w:t>
      </w:r>
    </w:p>
    <w:p w:rsidR="00C91F30" w:rsidRPr="00480AAD" w:rsidRDefault="00C91F30" w:rsidP="00176EE1">
      <w:pPr>
        <w:pStyle w:val="a3"/>
        <w:numPr>
          <w:ilvl w:val="0"/>
          <w:numId w:val="72"/>
        </w:numPr>
        <w:rPr>
          <w:color w:val="000000" w:themeColor="text1"/>
          <w:sz w:val="22"/>
          <w:szCs w:val="22"/>
        </w:rPr>
      </w:pPr>
      <w:r w:rsidRPr="00480AAD">
        <w:rPr>
          <w:rFonts w:hint="cs"/>
          <w:color w:val="000000" w:themeColor="text1"/>
          <w:sz w:val="22"/>
          <w:szCs w:val="22"/>
          <w:rtl/>
        </w:rPr>
        <w:t>קלות השימוש בטכנולוגיה</w:t>
      </w:r>
    </w:p>
    <w:p w:rsidR="000B3F2E" w:rsidRDefault="000B3F2E" w:rsidP="00C91F30">
      <w:pPr>
        <w:rPr>
          <w:color w:val="000000" w:themeColor="text1"/>
          <w:sz w:val="22"/>
          <w:szCs w:val="22"/>
          <w:rtl/>
        </w:rPr>
        <w:sectPr w:rsidR="000B3F2E" w:rsidSect="000B3F2E">
          <w:type w:val="continuous"/>
          <w:pgSz w:w="11906" w:h="16838"/>
          <w:pgMar w:top="1440" w:right="1800" w:bottom="1440" w:left="1800" w:header="708" w:footer="708" w:gutter="0"/>
          <w:cols w:num="2" w:space="708"/>
          <w:bidi/>
          <w:rtlGutter/>
          <w:docGrid w:linePitch="360"/>
        </w:sectPr>
      </w:pPr>
    </w:p>
    <w:p w:rsidR="00C91F30" w:rsidRPr="00CE567B" w:rsidRDefault="00CE567B" w:rsidP="00CE567B">
      <w:pPr>
        <w:rPr>
          <w:b/>
          <w:bCs/>
          <w:color w:val="000000" w:themeColor="text1"/>
          <w:sz w:val="22"/>
          <w:szCs w:val="22"/>
          <w:u w:val="single"/>
          <w:rtl/>
        </w:rPr>
      </w:pPr>
      <w:r w:rsidRPr="00480AAD">
        <w:rPr>
          <w:rFonts w:hint="cs"/>
          <w:b/>
          <w:bCs/>
          <w:noProof/>
          <w:color w:val="000000" w:themeColor="text1"/>
          <w:sz w:val="22"/>
          <w:szCs w:val="22"/>
          <w:u w:val="single"/>
        </w:rPr>
        <w:drawing>
          <wp:anchor distT="0" distB="0" distL="114300" distR="114300" simplePos="0" relativeHeight="251764736" behindDoc="0" locked="0" layoutInCell="1" allowOverlap="1" wp14:anchorId="66AB74B0" wp14:editId="5AA85E99">
            <wp:simplePos x="0" y="0"/>
            <wp:positionH relativeFrom="margin">
              <wp:posOffset>3429000</wp:posOffset>
            </wp:positionH>
            <wp:positionV relativeFrom="paragraph">
              <wp:posOffset>222250</wp:posOffset>
            </wp:positionV>
            <wp:extent cx="2022475" cy="1200150"/>
            <wp:effectExtent l="0" t="0" r="0" b="0"/>
            <wp:wrapSquare wrapText="bothSides"/>
            <wp:docPr id="158753" name="תמונה 15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022475"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0AAD">
        <w:rPr>
          <w:rFonts w:hint="cs"/>
          <w:b/>
          <w:bCs/>
          <w:noProof/>
          <w:color w:val="000000" w:themeColor="text1"/>
          <w:sz w:val="22"/>
          <w:szCs w:val="22"/>
          <w:u w:val="single"/>
        </w:rPr>
        <w:drawing>
          <wp:anchor distT="0" distB="0" distL="114300" distR="114300" simplePos="0" relativeHeight="251765760" behindDoc="0" locked="0" layoutInCell="1" allowOverlap="1" wp14:anchorId="08420B8C" wp14:editId="68C1A5EA">
            <wp:simplePos x="0" y="0"/>
            <wp:positionH relativeFrom="column">
              <wp:posOffset>-412750</wp:posOffset>
            </wp:positionH>
            <wp:positionV relativeFrom="paragraph">
              <wp:posOffset>190500</wp:posOffset>
            </wp:positionV>
            <wp:extent cx="2393950" cy="1312545"/>
            <wp:effectExtent l="0" t="0" r="6350" b="1905"/>
            <wp:wrapSquare wrapText="bothSides"/>
            <wp:docPr id="158754" name="תמונה 158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393950" cy="1312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1F30" w:rsidRPr="00480AAD">
        <w:rPr>
          <w:rFonts w:hint="cs"/>
          <w:b/>
          <w:bCs/>
          <w:color w:val="000000" w:themeColor="text1"/>
          <w:sz w:val="22"/>
          <w:szCs w:val="22"/>
          <w:u w:val="single"/>
          <w:rtl/>
        </w:rPr>
        <w:t>מודלים של תקשורת-</w:t>
      </w:r>
      <w:r>
        <w:rPr>
          <w:rFonts w:hint="cs"/>
          <w:b/>
          <w:bCs/>
          <w:color w:val="000000" w:themeColor="text1"/>
          <w:sz w:val="22"/>
          <w:szCs w:val="22"/>
          <w:u w:val="single"/>
          <w:rtl/>
        </w:rPr>
        <w:t xml:space="preserve">  </w:t>
      </w:r>
      <w:r w:rsidRPr="00CE567B">
        <w:rPr>
          <w:rFonts w:hint="cs"/>
          <w:b/>
          <w:bCs/>
          <w:color w:val="000000" w:themeColor="text1"/>
          <w:sz w:val="22"/>
          <w:szCs w:val="22"/>
          <w:rtl/>
        </w:rPr>
        <w:t xml:space="preserve">                                                                                  </w:t>
      </w:r>
      <w:r w:rsidR="00C91F30" w:rsidRPr="00480AAD">
        <w:rPr>
          <w:rFonts w:hint="cs"/>
          <w:b/>
          <w:bCs/>
          <w:color w:val="000000" w:themeColor="text1"/>
          <w:sz w:val="22"/>
          <w:szCs w:val="22"/>
          <w:u w:val="single"/>
          <w:rtl/>
        </w:rPr>
        <w:t>מודל תקשורת בסיסי-</w:t>
      </w:r>
    </w:p>
    <w:p w:rsidR="00C91F30" w:rsidRPr="00480AAD" w:rsidRDefault="00C91F30" w:rsidP="00C91F30">
      <w:pPr>
        <w:rPr>
          <w:b/>
          <w:bCs/>
          <w:color w:val="000000" w:themeColor="text1"/>
          <w:sz w:val="22"/>
          <w:szCs w:val="22"/>
          <w:u w:val="single"/>
          <w:rtl/>
        </w:rPr>
      </w:pPr>
    </w:p>
    <w:p w:rsidR="00C91F30" w:rsidRPr="00480AAD" w:rsidRDefault="00C91F30" w:rsidP="00C91F30">
      <w:pPr>
        <w:rPr>
          <w:color w:val="000000" w:themeColor="text1"/>
          <w:sz w:val="22"/>
          <w:szCs w:val="22"/>
        </w:rPr>
      </w:pP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 </w:t>
      </w: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משוב (</w:t>
      </w:r>
      <w:r w:rsidRPr="00480AAD">
        <w:rPr>
          <w:b/>
          <w:bCs/>
          <w:color w:val="000000" w:themeColor="text1"/>
          <w:sz w:val="22"/>
          <w:szCs w:val="22"/>
          <w:u w:val="single"/>
        </w:rPr>
        <w:t>- (feedback</w:t>
      </w:r>
    </w:p>
    <w:p w:rsidR="00C91F30" w:rsidRPr="00480AAD" w:rsidRDefault="00C91F30" w:rsidP="00C91F30">
      <w:pPr>
        <w:rPr>
          <w:noProof/>
          <w:color w:val="000000" w:themeColor="text1"/>
          <w:sz w:val="22"/>
          <w:szCs w:val="22"/>
          <w:rtl/>
        </w:rPr>
      </w:pPr>
      <w:r w:rsidRPr="00480AAD">
        <w:rPr>
          <w:rFonts w:hint="cs"/>
          <w:noProof/>
          <w:color w:val="000000" w:themeColor="text1"/>
          <w:sz w:val="22"/>
          <w:szCs w:val="22"/>
          <w:rtl/>
        </w:rPr>
        <w:t xml:space="preserve">כאשר ההודעה שהתקבלה פוענחה והובנה, המקבל מקודד מחשבות ורעיונות לתוך הודעה ולאחר מכן משדר את ההודעה לשולח המקורי. </w:t>
      </w:r>
    </w:p>
    <w:p w:rsidR="00C91F30" w:rsidRPr="00480AAD" w:rsidRDefault="00C91F30" w:rsidP="00C91F30">
      <w:pPr>
        <w:rPr>
          <w:noProof/>
          <w:color w:val="000000" w:themeColor="text1"/>
          <w:sz w:val="22"/>
          <w:szCs w:val="22"/>
          <w:u w:val="single"/>
          <w:rtl/>
        </w:rPr>
      </w:pPr>
      <w:r w:rsidRPr="00480AAD">
        <w:rPr>
          <w:rFonts w:hint="cs"/>
          <w:noProof/>
          <w:color w:val="000000" w:themeColor="text1"/>
          <w:sz w:val="22"/>
          <w:szCs w:val="22"/>
          <w:u w:val="single"/>
          <w:rtl/>
        </w:rPr>
        <w:t>מכשולים למשוב:</w:t>
      </w:r>
    </w:p>
    <w:p w:rsidR="00CE567B" w:rsidRDefault="00CE567B" w:rsidP="00176EE1">
      <w:pPr>
        <w:pStyle w:val="a3"/>
        <w:numPr>
          <w:ilvl w:val="0"/>
          <w:numId w:val="73"/>
        </w:numPr>
        <w:rPr>
          <w:noProof/>
          <w:color w:val="000000" w:themeColor="text1"/>
          <w:sz w:val="22"/>
          <w:szCs w:val="22"/>
          <w:rtl/>
        </w:rPr>
        <w:sectPr w:rsidR="00CE567B"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pStyle w:val="a3"/>
        <w:numPr>
          <w:ilvl w:val="0"/>
          <w:numId w:val="73"/>
        </w:numPr>
        <w:rPr>
          <w:noProof/>
          <w:color w:val="000000" w:themeColor="text1"/>
          <w:sz w:val="22"/>
          <w:szCs w:val="22"/>
          <w:u w:val="single"/>
        </w:rPr>
      </w:pPr>
      <w:r w:rsidRPr="00480AAD">
        <w:rPr>
          <w:rFonts w:hint="cs"/>
          <w:noProof/>
          <w:color w:val="000000" w:themeColor="text1"/>
          <w:sz w:val="22"/>
          <w:szCs w:val="22"/>
          <w:rtl/>
        </w:rPr>
        <w:t>פחד מפגיעה באדם האחר</w:t>
      </w:r>
    </w:p>
    <w:p w:rsidR="00C91F30" w:rsidRPr="00480AAD" w:rsidRDefault="00C91F30" w:rsidP="00176EE1">
      <w:pPr>
        <w:pStyle w:val="a3"/>
        <w:numPr>
          <w:ilvl w:val="0"/>
          <w:numId w:val="73"/>
        </w:numPr>
        <w:rPr>
          <w:noProof/>
          <w:color w:val="000000" w:themeColor="text1"/>
          <w:sz w:val="22"/>
          <w:szCs w:val="22"/>
          <w:u w:val="single"/>
        </w:rPr>
      </w:pPr>
      <w:r w:rsidRPr="00480AAD">
        <w:rPr>
          <w:rFonts w:hint="cs"/>
          <w:noProof/>
          <w:color w:val="000000" w:themeColor="text1"/>
          <w:sz w:val="22"/>
          <w:szCs w:val="22"/>
          <w:rtl/>
        </w:rPr>
        <w:t>ניסיון לשמור על הרמוניה או להראות סימפטי במקום להיות יעיל ומועיל</w:t>
      </w:r>
    </w:p>
    <w:p w:rsidR="00C91F30" w:rsidRPr="00480AAD" w:rsidRDefault="00C91F30" w:rsidP="00176EE1">
      <w:pPr>
        <w:pStyle w:val="a3"/>
        <w:numPr>
          <w:ilvl w:val="0"/>
          <w:numId w:val="73"/>
        </w:numPr>
        <w:rPr>
          <w:noProof/>
          <w:color w:val="000000" w:themeColor="text1"/>
          <w:sz w:val="22"/>
          <w:szCs w:val="22"/>
          <w:u w:val="single"/>
        </w:rPr>
      </w:pPr>
      <w:r w:rsidRPr="00480AAD">
        <w:rPr>
          <w:rFonts w:hint="cs"/>
          <w:noProof/>
          <w:color w:val="000000" w:themeColor="text1"/>
          <w:sz w:val="22"/>
          <w:szCs w:val="22"/>
          <w:rtl/>
        </w:rPr>
        <w:t>נטייה לתת עצה (זה קל יותר)</w:t>
      </w:r>
    </w:p>
    <w:p w:rsidR="00CE567B" w:rsidRPr="00CE567B" w:rsidRDefault="00C91F30" w:rsidP="00176EE1">
      <w:pPr>
        <w:pStyle w:val="a3"/>
        <w:numPr>
          <w:ilvl w:val="0"/>
          <w:numId w:val="73"/>
        </w:numPr>
        <w:rPr>
          <w:noProof/>
          <w:color w:val="000000" w:themeColor="text1"/>
          <w:sz w:val="22"/>
          <w:szCs w:val="22"/>
          <w:u w:val="single"/>
          <w:rtl/>
        </w:rPr>
        <w:sectPr w:rsidR="00CE567B" w:rsidRPr="00CE567B" w:rsidSect="00CE567B">
          <w:type w:val="continuous"/>
          <w:pgSz w:w="11906" w:h="16838"/>
          <w:pgMar w:top="1440" w:right="1800" w:bottom="1440" w:left="1800" w:header="708" w:footer="708" w:gutter="0"/>
          <w:cols w:num="2" w:space="708"/>
          <w:bidi/>
          <w:rtlGutter/>
          <w:docGrid w:linePitch="360"/>
        </w:sectPr>
      </w:pPr>
      <w:r w:rsidRPr="00480AAD">
        <w:rPr>
          <w:rFonts w:hint="cs"/>
          <w:noProof/>
          <w:color w:val="000000" w:themeColor="text1"/>
          <w:sz w:val="22"/>
          <w:szCs w:val="22"/>
          <w:rtl/>
        </w:rPr>
        <w:t>פחד מהצורך להיפתח</w:t>
      </w:r>
    </w:p>
    <w:p w:rsidR="00C91F30" w:rsidRPr="00480AAD" w:rsidRDefault="00C91F30" w:rsidP="00C91F30">
      <w:pPr>
        <w:rPr>
          <w:b/>
          <w:bCs/>
          <w:noProof/>
          <w:color w:val="000000" w:themeColor="text1"/>
          <w:sz w:val="22"/>
          <w:szCs w:val="22"/>
          <w:u w:val="single"/>
          <w:rtl/>
        </w:rPr>
      </w:pPr>
      <w:r w:rsidRPr="00480AAD">
        <w:rPr>
          <w:rFonts w:hint="cs"/>
          <w:b/>
          <w:bCs/>
          <w:noProof/>
          <w:color w:val="000000" w:themeColor="text1"/>
          <w:sz w:val="22"/>
          <w:szCs w:val="22"/>
          <w:u w:val="single"/>
          <w:rtl/>
        </w:rPr>
        <w:t>"רעש" תקשורת-</w:t>
      </w:r>
    </w:p>
    <w:p w:rsidR="00C91F30" w:rsidRPr="00480AAD" w:rsidRDefault="00C91F30" w:rsidP="00C91F30">
      <w:pPr>
        <w:rPr>
          <w:noProof/>
          <w:color w:val="000000" w:themeColor="text1"/>
          <w:sz w:val="22"/>
          <w:szCs w:val="22"/>
          <w:rtl/>
        </w:rPr>
      </w:pPr>
      <w:r w:rsidRPr="00480AAD">
        <w:rPr>
          <w:rFonts w:hint="cs"/>
          <w:noProof/>
          <w:color w:val="000000" w:themeColor="text1"/>
          <w:sz w:val="22"/>
          <w:szCs w:val="22"/>
          <w:rtl/>
        </w:rPr>
        <w:t xml:space="preserve">הוא כל דבר המעוות, מסיח או גורם לכך שהמסר יאבד את משמעותו המקורית. </w:t>
      </w:r>
    </w:p>
    <w:p w:rsidR="00CE567B" w:rsidRDefault="00CE567B" w:rsidP="00176EE1">
      <w:pPr>
        <w:pStyle w:val="a3"/>
        <w:numPr>
          <w:ilvl w:val="0"/>
          <w:numId w:val="74"/>
        </w:numPr>
        <w:rPr>
          <w:noProof/>
          <w:color w:val="000000" w:themeColor="text1"/>
          <w:sz w:val="22"/>
          <w:szCs w:val="22"/>
          <w:rtl/>
        </w:rPr>
        <w:sectPr w:rsidR="00CE567B"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pStyle w:val="a3"/>
        <w:numPr>
          <w:ilvl w:val="0"/>
          <w:numId w:val="74"/>
        </w:numPr>
        <w:rPr>
          <w:noProof/>
          <w:color w:val="000000" w:themeColor="text1"/>
          <w:sz w:val="22"/>
          <w:szCs w:val="22"/>
        </w:rPr>
      </w:pPr>
      <w:r w:rsidRPr="00480AAD">
        <w:rPr>
          <w:rFonts w:hint="cs"/>
          <w:noProof/>
          <w:color w:val="000000" w:themeColor="text1"/>
          <w:sz w:val="22"/>
          <w:szCs w:val="22"/>
          <w:rtl/>
        </w:rPr>
        <w:t>תוכן הודעה</w:t>
      </w:r>
    </w:p>
    <w:p w:rsidR="00C91F30" w:rsidRPr="00480AAD" w:rsidRDefault="00C91F30" w:rsidP="00176EE1">
      <w:pPr>
        <w:pStyle w:val="a3"/>
        <w:numPr>
          <w:ilvl w:val="0"/>
          <w:numId w:val="74"/>
        </w:numPr>
        <w:rPr>
          <w:noProof/>
          <w:color w:val="000000" w:themeColor="text1"/>
          <w:sz w:val="22"/>
          <w:szCs w:val="22"/>
        </w:rPr>
      </w:pPr>
      <w:r w:rsidRPr="00480AAD">
        <w:rPr>
          <w:rFonts w:hint="cs"/>
          <w:noProof/>
          <w:color w:val="000000" w:themeColor="text1"/>
          <w:sz w:val="22"/>
          <w:szCs w:val="22"/>
          <w:rtl/>
        </w:rPr>
        <w:t>סמנטיקה</w:t>
      </w:r>
    </w:p>
    <w:p w:rsidR="00C91F30" w:rsidRPr="00480AAD" w:rsidRDefault="00C91F30" w:rsidP="00176EE1">
      <w:pPr>
        <w:pStyle w:val="a3"/>
        <w:numPr>
          <w:ilvl w:val="0"/>
          <w:numId w:val="74"/>
        </w:numPr>
        <w:rPr>
          <w:noProof/>
          <w:color w:val="000000" w:themeColor="text1"/>
          <w:sz w:val="22"/>
          <w:szCs w:val="22"/>
        </w:rPr>
      </w:pPr>
      <w:r w:rsidRPr="00480AAD">
        <w:rPr>
          <w:rFonts w:hint="cs"/>
          <w:noProof/>
          <w:color w:val="000000" w:themeColor="text1"/>
          <w:sz w:val="22"/>
          <w:szCs w:val="22"/>
          <w:rtl/>
        </w:rPr>
        <w:t>תרבות</w:t>
      </w:r>
    </w:p>
    <w:p w:rsidR="00C91F30" w:rsidRPr="00480AAD" w:rsidRDefault="00C91F30" w:rsidP="00176EE1">
      <w:pPr>
        <w:pStyle w:val="a3"/>
        <w:numPr>
          <w:ilvl w:val="0"/>
          <w:numId w:val="74"/>
        </w:numPr>
        <w:rPr>
          <w:noProof/>
          <w:color w:val="000000" w:themeColor="text1"/>
          <w:sz w:val="22"/>
          <w:szCs w:val="22"/>
        </w:rPr>
      </w:pPr>
      <w:r w:rsidRPr="00480AAD">
        <w:rPr>
          <w:rFonts w:hint="cs"/>
          <w:noProof/>
          <w:color w:val="000000" w:themeColor="text1"/>
          <w:sz w:val="22"/>
          <w:szCs w:val="22"/>
          <w:rtl/>
        </w:rPr>
        <w:t>שפה</w:t>
      </w:r>
    </w:p>
    <w:p w:rsidR="00C91F30" w:rsidRPr="00480AAD" w:rsidRDefault="00C91F30" w:rsidP="00176EE1">
      <w:pPr>
        <w:pStyle w:val="a3"/>
        <w:numPr>
          <w:ilvl w:val="0"/>
          <w:numId w:val="74"/>
        </w:numPr>
        <w:rPr>
          <w:noProof/>
          <w:color w:val="000000" w:themeColor="text1"/>
          <w:sz w:val="22"/>
          <w:szCs w:val="22"/>
        </w:rPr>
      </w:pPr>
      <w:r w:rsidRPr="00480AAD">
        <w:rPr>
          <w:rFonts w:hint="cs"/>
          <w:noProof/>
          <w:color w:val="000000" w:themeColor="text1"/>
          <w:sz w:val="22"/>
          <w:szCs w:val="22"/>
          <w:rtl/>
        </w:rPr>
        <w:t>סמכות/מוניטין</w:t>
      </w:r>
    </w:p>
    <w:p w:rsidR="00C91F30" w:rsidRPr="00480AAD" w:rsidRDefault="00C91F30" w:rsidP="00176EE1">
      <w:pPr>
        <w:pStyle w:val="a3"/>
        <w:numPr>
          <w:ilvl w:val="0"/>
          <w:numId w:val="74"/>
        </w:numPr>
        <w:rPr>
          <w:noProof/>
          <w:color w:val="000000" w:themeColor="text1"/>
          <w:sz w:val="22"/>
          <w:szCs w:val="22"/>
        </w:rPr>
      </w:pPr>
      <w:r w:rsidRPr="00480AAD">
        <w:rPr>
          <w:rFonts w:hint="cs"/>
          <w:noProof/>
          <w:color w:val="000000" w:themeColor="text1"/>
          <w:sz w:val="22"/>
          <w:szCs w:val="22"/>
          <w:rtl/>
        </w:rPr>
        <w:t>אינטליגנציה/רמת יידע</w:t>
      </w:r>
    </w:p>
    <w:p w:rsidR="00C91F30" w:rsidRPr="00480AAD" w:rsidRDefault="00C91F30" w:rsidP="00176EE1">
      <w:pPr>
        <w:pStyle w:val="a3"/>
        <w:numPr>
          <w:ilvl w:val="0"/>
          <w:numId w:val="74"/>
        </w:numPr>
        <w:rPr>
          <w:noProof/>
          <w:color w:val="000000" w:themeColor="text1"/>
          <w:sz w:val="22"/>
          <w:szCs w:val="22"/>
        </w:rPr>
      </w:pPr>
      <w:r w:rsidRPr="00480AAD">
        <w:rPr>
          <w:rFonts w:hint="cs"/>
          <w:noProof/>
          <w:color w:val="000000" w:themeColor="text1"/>
          <w:sz w:val="22"/>
          <w:szCs w:val="22"/>
          <w:rtl/>
        </w:rPr>
        <w:t>מצב רגשי</w:t>
      </w:r>
    </w:p>
    <w:p w:rsidR="00CE567B" w:rsidRDefault="00CE567B" w:rsidP="00C91F30">
      <w:pPr>
        <w:rPr>
          <w:b/>
          <w:bCs/>
          <w:noProof/>
          <w:color w:val="000000" w:themeColor="text1"/>
          <w:sz w:val="22"/>
          <w:szCs w:val="22"/>
          <w:u w:val="single"/>
          <w:rtl/>
        </w:rPr>
        <w:sectPr w:rsidR="00CE567B" w:rsidSect="00CE567B">
          <w:type w:val="continuous"/>
          <w:pgSz w:w="11906" w:h="16838"/>
          <w:pgMar w:top="1440" w:right="1800" w:bottom="1440" w:left="1800" w:header="708" w:footer="708" w:gutter="0"/>
          <w:cols w:num="3" w:space="708"/>
          <w:bidi/>
          <w:rtlGutter/>
          <w:docGrid w:linePitch="360"/>
        </w:sectPr>
      </w:pPr>
    </w:p>
    <w:p w:rsidR="00C91F30" w:rsidRPr="00480AAD" w:rsidRDefault="00C91F30" w:rsidP="00C91F30">
      <w:pPr>
        <w:rPr>
          <w:b/>
          <w:bCs/>
          <w:noProof/>
          <w:color w:val="000000" w:themeColor="text1"/>
          <w:sz w:val="22"/>
          <w:szCs w:val="22"/>
          <w:u w:val="single"/>
          <w:rtl/>
        </w:rPr>
      </w:pPr>
      <w:r w:rsidRPr="00480AAD">
        <w:rPr>
          <w:rFonts w:hint="cs"/>
          <w:b/>
          <w:bCs/>
          <w:noProof/>
          <w:color w:val="000000" w:themeColor="text1"/>
          <w:sz w:val="22"/>
          <w:szCs w:val="22"/>
          <w:u w:val="single"/>
          <w:rtl/>
        </w:rPr>
        <w:t>שיטות תקשורת-</w:t>
      </w:r>
    </w:p>
    <w:p w:rsidR="00C91F30" w:rsidRPr="00480AAD" w:rsidRDefault="00C91F30" w:rsidP="00176EE1">
      <w:pPr>
        <w:pStyle w:val="a3"/>
        <w:numPr>
          <w:ilvl w:val="0"/>
          <w:numId w:val="75"/>
        </w:numPr>
        <w:rPr>
          <w:noProof/>
          <w:color w:val="000000" w:themeColor="text1"/>
          <w:sz w:val="22"/>
          <w:szCs w:val="22"/>
        </w:rPr>
      </w:pPr>
      <w:r w:rsidRPr="00480AAD">
        <w:rPr>
          <w:rFonts w:hint="cs"/>
          <w:noProof/>
          <w:color w:val="000000" w:themeColor="text1"/>
          <w:sz w:val="22"/>
          <w:szCs w:val="22"/>
          <w:highlight w:val="yellow"/>
          <w:u w:val="single"/>
          <w:rtl/>
        </w:rPr>
        <w:t>תקשורת ב"דחיפה"</w:t>
      </w:r>
      <w:r w:rsidRPr="00480AAD">
        <w:rPr>
          <w:rFonts w:hint="cs"/>
          <w:noProof/>
          <w:color w:val="000000" w:themeColor="text1"/>
          <w:sz w:val="22"/>
          <w:szCs w:val="22"/>
          <w:u w:val="single"/>
          <w:rtl/>
        </w:rPr>
        <w:t xml:space="preserve"> (נשלח לנמענים ספציפיים שצריכים לקבל מידע):</w:t>
      </w:r>
      <w:r w:rsidRPr="00480AAD">
        <w:rPr>
          <w:rFonts w:hint="cs"/>
          <w:noProof/>
          <w:color w:val="000000" w:themeColor="text1"/>
          <w:sz w:val="22"/>
          <w:szCs w:val="22"/>
          <w:rtl/>
        </w:rPr>
        <w:t xml:space="preserve"> מכתבים, תזכירים, דוחות, הודעות, דוא"ל, פקסים, הודעות קוליות, בלוגים. </w:t>
      </w:r>
    </w:p>
    <w:p w:rsidR="00C91F30" w:rsidRPr="00480AAD" w:rsidRDefault="00C91F30" w:rsidP="00176EE1">
      <w:pPr>
        <w:pStyle w:val="a3"/>
        <w:numPr>
          <w:ilvl w:val="0"/>
          <w:numId w:val="75"/>
        </w:numPr>
        <w:rPr>
          <w:noProof/>
          <w:color w:val="000000" w:themeColor="text1"/>
          <w:sz w:val="22"/>
          <w:szCs w:val="22"/>
        </w:rPr>
      </w:pPr>
      <w:r w:rsidRPr="00480AAD">
        <w:rPr>
          <w:rFonts w:hint="cs"/>
          <w:noProof/>
          <w:color w:val="000000" w:themeColor="text1"/>
          <w:sz w:val="22"/>
          <w:szCs w:val="22"/>
          <w:highlight w:val="yellow"/>
          <w:u w:val="single"/>
          <w:rtl/>
        </w:rPr>
        <w:t>תקשורת אינטראקטיבית</w:t>
      </w:r>
      <w:r w:rsidRPr="00480AAD">
        <w:rPr>
          <w:rFonts w:hint="cs"/>
          <w:noProof/>
          <w:color w:val="000000" w:themeColor="text1"/>
          <w:sz w:val="22"/>
          <w:szCs w:val="22"/>
          <w:u w:val="single"/>
          <w:rtl/>
        </w:rPr>
        <w:t xml:space="preserve"> (בין שני צדדים או יותר, המבצעים חילופי מידע רב- כיווני):</w:t>
      </w:r>
      <w:r w:rsidRPr="00480AAD">
        <w:rPr>
          <w:rFonts w:hint="cs"/>
          <w:noProof/>
          <w:color w:val="000000" w:themeColor="text1"/>
          <w:sz w:val="22"/>
          <w:szCs w:val="22"/>
          <w:rtl/>
        </w:rPr>
        <w:t xml:space="preserve"> מפגשים, שיחות טלפון, הודעות, שיחות וידיאו. </w:t>
      </w:r>
    </w:p>
    <w:p w:rsidR="00C91F30" w:rsidRPr="00480AAD" w:rsidRDefault="00C91F30" w:rsidP="00176EE1">
      <w:pPr>
        <w:pStyle w:val="a3"/>
        <w:numPr>
          <w:ilvl w:val="0"/>
          <w:numId w:val="75"/>
        </w:numPr>
        <w:rPr>
          <w:noProof/>
          <w:color w:val="000000" w:themeColor="text1"/>
          <w:sz w:val="22"/>
          <w:szCs w:val="22"/>
        </w:rPr>
      </w:pPr>
      <w:r w:rsidRPr="00480AAD">
        <w:rPr>
          <w:rFonts w:hint="cs"/>
          <w:noProof/>
          <w:color w:val="000000" w:themeColor="text1"/>
          <w:sz w:val="22"/>
          <w:szCs w:val="22"/>
          <w:highlight w:val="yellow"/>
          <w:u w:val="single"/>
          <w:rtl/>
        </w:rPr>
        <w:t>תקשורת ב"משיכה"</w:t>
      </w:r>
      <w:r w:rsidRPr="00480AAD">
        <w:rPr>
          <w:rFonts w:hint="cs"/>
          <w:noProof/>
          <w:color w:val="000000" w:themeColor="text1"/>
          <w:sz w:val="22"/>
          <w:szCs w:val="22"/>
          <w:u w:val="single"/>
          <w:rtl/>
        </w:rPr>
        <w:t xml:space="preserve"> (משמש עבור כמויות גדולות מאוד של מידע, או עבור קהל גדול מאוד, ומאפשר למשתתפים גישה לתוכן התקשורת על פי שיקול דעתם):</w:t>
      </w:r>
      <w:r w:rsidRPr="00480AAD">
        <w:rPr>
          <w:rFonts w:hint="cs"/>
          <w:noProof/>
          <w:color w:val="000000" w:themeColor="text1"/>
          <w:sz w:val="22"/>
          <w:szCs w:val="22"/>
          <w:rtl/>
        </w:rPr>
        <w:t xml:space="preserve"> אתרי אינטרנט, </w:t>
      </w:r>
      <w:r w:rsidRPr="00480AAD">
        <w:rPr>
          <w:noProof/>
          <w:color w:val="000000" w:themeColor="text1"/>
          <w:sz w:val="22"/>
          <w:szCs w:val="22"/>
        </w:rPr>
        <w:t>E-learning</w:t>
      </w:r>
      <w:r w:rsidRPr="00480AAD">
        <w:rPr>
          <w:rFonts w:hint="cs"/>
          <w:noProof/>
          <w:color w:val="000000" w:themeColor="text1"/>
          <w:sz w:val="22"/>
          <w:szCs w:val="22"/>
          <w:rtl/>
        </w:rPr>
        <w:t xml:space="preserve">, מסדי נתונים של תחקירים, מאגרי ידע. </w:t>
      </w:r>
    </w:p>
    <w:p w:rsidR="00C91F30" w:rsidRPr="00480AAD" w:rsidRDefault="00C91F30" w:rsidP="00C91F30">
      <w:pPr>
        <w:rPr>
          <w:b/>
          <w:bCs/>
          <w:noProof/>
          <w:color w:val="000000" w:themeColor="text1"/>
          <w:sz w:val="22"/>
          <w:szCs w:val="22"/>
          <w:u w:val="single"/>
          <w:rtl/>
        </w:rPr>
      </w:pPr>
      <w:r w:rsidRPr="00480AAD">
        <w:rPr>
          <w:rFonts w:hint="cs"/>
          <w:b/>
          <w:bCs/>
          <w:noProof/>
          <w:color w:val="000000" w:themeColor="text1"/>
          <w:sz w:val="22"/>
          <w:szCs w:val="22"/>
          <w:u w:val="single"/>
          <w:rtl/>
        </w:rPr>
        <w:t>תוכנית ניהול תקשורת-</w:t>
      </w:r>
    </w:p>
    <w:p w:rsidR="00C91F30" w:rsidRPr="00480AAD" w:rsidRDefault="00C91F30" w:rsidP="00C91F30">
      <w:pPr>
        <w:rPr>
          <w:noProof/>
          <w:color w:val="000000" w:themeColor="text1"/>
          <w:sz w:val="22"/>
          <w:szCs w:val="22"/>
          <w:rtl/>
        </w:rPr>
      </w:pPr>
      <w:r w:rsidRPr="00480AAD">
        <w:rPr>
          <w:rFonts w:hint="cs"/>
          <w:noProof/>
          <w:color w:val="000000" w:themeColor="text1"/>
          <w:sz w:val="22"/>
          <w:szCs w:val="22"/>
          <w:rtl/>
        </w:rPr>
        <w:t xml:space="preserve">רכיב של תוכנית לניהול פרויקט המתאר את אופן הניהול, הבנייה, המעקב והבקרה של תקשורת הפרויקט. </w:t>
      </w:r>
    </w:p>
    <w:p w:rsidR="00C91F30" w:rsidRPr="00480AAD" w:rsidRDefault="00C91F30" w:rsidP="00C91F30">
      <w:pPr>
        <w:rPr>
          <w:noProof/>
          <w:color w:val="000000" w:themeColor="text1"/>
          <w:sz w:val="22"/>
          <w:szCs w:val="22"/>
          <w:u w:val="single"/>
          <w:rtl/>
        </w:rPr>
      </w:pPr>
      <w:r w:rsidRPr="00480AAD">
        <w:rPr>
          <w:rFonts w:hint="cs"/>
          <w:noProof/>
          <w:color w:val="000000" w:themeColor="text1"/>
          <w:sz w:val="22"/>
          <w:szCs w:val="22"/>
          <w:u w:val="single"/>
          <w:rtl/>
        </w:rPr>
        <w:t>התוכנית כוללת:</w:t>
      </w:r>
    </w:p>
    <w:p w:rsidR="00CE567B" w:rsidRDefault="00CE567B" w:rsidP="00176EE1">
      <w:pPr>
        <w:pStyle w:val="a3"/>
        <w:numPr>
          <w:ilvl w:val="0"/>
          <w:numId w:val="76"/>
        </w:numPr>
        <w:rPr>
          <w:noProof/>
          <w:color w:val="000000" w:themeColor="text1"/>
          <w:sz w:val="22"/>
          <w:szCs w:val="22"/>
          <w:rtl/>
        </w:rPr>
        <w:sectPr w:rsidR="00CE567B"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pStyle w:val="a3"/>
        <w:numPr>
          <w:ilvl w:val="0"/>
          <w:numId w:val="76"/>
        </w:numPr>
        <w:rPr>
          <w:noProof/>
          <w:color w:val="000000" w:themeColor="text1"/>
          <w:sz w:val="22"/>
          <w:szCs w:val="22"/>
          <w:u w:val="single"/>
        </w:rPr>
      </w:pPr>
      <w:r w:rsidRPr="00480AAD">
        <w:rPr>
          <w:rFonts w:hint="cs"/>
          <w:noProof/>
          <w:color w:val="000000" w:themeColor="text1"/>
          <w:sz w:val="22"/>
          <w:szCs w:val="22"/>
          <w:rtl/>
        </w:rPr>
        <w:t>דרישות תקשורת של בעלי עניין</w:t>
      </w:r>
    </w:p>
    <w:p w:rsidR="00C91F30" w:rsidRPr="00480AAD" w:rsidRDefault="00C91F30" w:rsidP="00176EE1">
      <w:pPr>
        <w:pStyle w:val="a3"/>
        <w:numPr>
          <w:ilvl w:val="0"/>
          <w:numId w:val="76"/>
        </w:numPr>
        <w:rPr>
          <w:noProof/>
          <w:color w:val="000000" w:themeColor="text1"/>
          <w:sz w:val="22"/>
          <w:szCs w:val="22"/>
          <w:u w:val="single"/>
        </w:rPr>
      </w:pPr>
      <w:r w:rsidRPr="00480AAD">
        <w:rPr>
          <w:rFonts w:hint="cs"/>
          <w:noProof/>
          <w:color w:val="000000" w:themeColor="text1"/>
          <w:sz w:val="22"/>
          <w:szCs w:val="22"/>
          <w:rtl/>
        </w:rPr>
        <w:t>המידע שיש למסור, שפה, תוכן, פורמט</w:t>
      </w:r>
    </w:p>
    <w:p w:rsidR="00C91F30" w:rsidRPr="00480AAD" w:rsidRDefault="00C91F30" w:rsidP="00176EE1">
      <w:pPr>
        <w:pStyle w:val="a3"/>
        <w:numPr>
          <w:ilvl w:val="0"/>
          <w:numId w:val="76"/>
        </w:numPr>
        <w:rPr>
          <w:noProof/>
          <w:color w:val="000000" w:themeColor="text1"/>
          <w:sz w:val="22"/>
          <w:szCs w:val="22"/>
          <w:u w:val="single"/>
        </w:rPr>
      </w:pPr>
      <w:r w:rsidRPr="00480AAD">
        <w:rPr>
          <w:rFonts w:hint="cs"/>
          <w:noProof/>
          <w:color w:val="000000" w:themeColor="text1"/>
          <w:sz w:val="22"/>
          <w:szCs w:val="22"/>
          <w:rtl/>
        </w:rPr>
        <w:t>הסיבה להפצת המידע</w:t>
      </w:r>
    </w:p>
    <w:p w:rsidR="00C91F30" w:rsidRPr="00480AAD" w:rsidRDefault="00C91F30" w:rsidP="00176EE1">
      <w:pPr>
        <w:pStyle w:val="a3"/>
        <w:numPr>
          <w:ilvl w:val="0"/>
          <w:numId w:val="76"/>
        </w:numPr>
        <w:rPr>
          <w:noProof/>
          <w:color w:val="000000" w:themeColor="text1"/>
          <w:sz w:val="22"/>
          <w:szCs w:val="22"/>
          <w:u w:val="single"/>
        </w:rPr>
      </w:pPr>
      <w:r w:rsidRPr="00480AAD">
        <w:rPr>
          <w:rFonts w:hint="cs"/>
          <w:noProof/>
          <w:color w:val="000000" w:themeColor="text1"/>
          <w:sz w:val="22"/>
          <w:szCs w:val="22"/>
          <w:rtl/>
        </w:rPr>
        <w:t>מסגרת הזמן והתדירות למידע</w:t>
      </w:r>
    </w:p>
    <w:p w:rsidR="00C91F30" w:rsidRPr="00480AAD" w:rsidRDefault="00C91F30" w:rsidP="00176EE1">
      <w:pPr>
        <w:pStyle w:val="a3"/>
        <w:numPr>
          <w:ilvl w:val="0"/>
          <w:numId w:val="76"/>
        </w:numPr>
        <w:rPr>
          <w:noProof/>
          <w:color w:val="000000" w:themeColor="text1"/>
          <w:sz w:val="22"/>
          <w:szCs w:val="22"/>
          <w:u w:val="single"/>
        </w:rPr>
      </w:pPr>
      <w:r w:rsidRPr="00480AAD">
        <w:rPr>
          <w:rFonts w:hint="cs"/>
          <w:noProof/>
          <w:color w:val="000000" w:themeColor="text1"/>
          <w:sz w:val="22"/>
          <w:szCs w:val="22"/>
          <w:rtl/>
        </w:rPr>
        <w:t>האדם האחראי להעברת המידע</w:t>
      </w:r>
    </w:p>
    <w:p w:rsidR="00C91F30" w:rsidRPr="00480AAD" w:rsidRDefault="00C91F30" w:rsidP="00176EE1">
      <w:pPr>
        <w:pStyle w:val="a3"/>
        <w:numPr>
          <w:ilvl w:val="0"/>
          <w:numId w:val="76"/>
        </w:numPr>
        <w:rPr>
          <w:noProof/>
          <w:color w:val="000000" w:themeColor="text1"/>
          <w:sz w:val="22"/>
          <w:szCs w:val="22"/>
          <w:u w:val="single"/>
        </w:rPr>
      </w:pPr>
      <w:r w:rsidRPr="00480AAD">
        <w:rPr>
          <w:rFonts w:hint="cs"/>
          <w:noProof/>
          <w:color w:val="000000" w:themeColor="text1"/>
          <w:sz w:val="22"/>
          <w:szCs w:val="22"/>
          <w:rtl/>
        </w:rPr>
        <w:t>האחראי לאישור פרסום מידע חסוי</w:t>
      </w:r>
    </w:p>
    <w:p w:rsidR="00C91F30" w:rsidRPr="00480AAD" w:rsidRDefault="00C91F30" w:rsidP="00176EE1">
      <w:pPr>
        <w:pStyle w:val="a3"/>
        <w:numPr>
          <w:ilvl w:val="0"/>
          <w:numId w:val="76"/>
        </w:numPr>
        <w:rPr>
          <w:noProof/>
          <w:color w:val="000000" w:themeColor="text1"/>
          <w:sz w:val="22"/>
          <w:szCs w:val="22"/>
          <w:u w:val="single"/>
        </w:rPr>
      </w:pPr>
      <w:r w:rsidRPr="00480AAD">
        <w:rPr>
          <w:rFonts w:hint="cs"/>
          <w:noProof/>
          <w:color w:val="000000" w:themeColor="text1"/>
          <w:sz w:val="22"/>
          <w:szCs w:val="22"/>
          <w:rtl/>
        </w:rPr>
        <w:t>האדם או הקבוצה שיקבלו את המידע</w:t>
      </w:r>
    </w:p>
    <w:p w:rsidR="00C91F30" w:rsidRPr="00480AAD" w:rsidRDefault="00C91F30" w:rsidP="00176EE1">
      <w:pPr>
        <w:pStyle w:val="a3"/>
        <w:numPr>
          <w:ilvl w:val="0"/>
          <w:numId w:val="76"/>
        </w:numPr>
        <w:rPr>
          <w:noProof/>
          <w:color w:val="000000" w:themeColor="text1"/>
          <w:sz w:val="22"/>
          <w:szCs w:val="22"/>
          <w:u w:val="single"/>
        </w:rPr>
      </w:pPr>
      <w:r w:rsidRPr="00480AAD">
        <w:rPr>
          <w:rFonts w:hint="cs"/>
          <w:noProof/>
          <w:color w:val="000000" w:themeColor="text1"/>
          <w:sz w:val="22"/>
          <w:szCs w:val="22"/>
          <w:rtl/>
        </w:rPr>
        <w:t>שיטה/טכנולוגיה להעברת מידע</w:t>
      </w:r>
    </w:p>
    <w:p w:rsidR="00C91F30" w:rsidRPr="00480AAD" w:rsidRDefault="00C91F30" w:rsidP="00176EE1">
      <w:pPr>
        <w:pStyle w:val="a3"/>
        <w:numPr>
          <w:ilvl w:val="0"/>
          <w:numId w:val="76"/>
        </w:numPr>
        <w:rPr>
          <w:noProof/>
          <w:color w:val="000000" w:themeColor="text1"/>
          <w:sz w:val="22"/>
          <w:szCs w:val="22"/>
          <w:u w:val="single"/>
        </w:rPr>
      </w:pPr>
      <w:r w:rsidRPr="00480AAD">
        <w:rPr>
          <w:rFonts w:hint="cs"/>
          <w:noProof/>
          <w:color w:val="000000" w:themeColor="text1"/>
          <w:sz w:val="22"/>
          <w:szCs w:val="22"/>
          <w:rtl/>
        </w:rPr>
        <w:t>המשאבים לפעילויות התקשורת</w:t>
      </w:r>
    </w:p>
    <w:p w:rsidR="00C91F30" w:rsidRPr="00480AAD" w:rsidRDefault="00C91F30" w:rsidP="00176EE1">
      <w:pPr>
        <w:pStyle w:val="a3"/>
        <w:numPr>
          <w:ilvl w:val="0"/>
          <w:numId w:val="76"/>
        </w:numPr>
        <w:rPr>
          <w:noProof/>
          <w:color w:val="000000" w:themeColor="text1"/>
          <w:sz w:val="22"/>
          <w:szCs w:val="22"/>
          <w:u w:val="single"/>
        </w:rPr>
      </w:pPr>
      <w:r w:rsidRPr="00480AAD">
        <w:rPr>
          <w:rFonts w:hint="cs"/>
          <w:noProof/>
          <w:color w:val="000000" w:themeColor="text1"/>
          <w:sz w:val="22"/>
          <w:szCs w:val="22"/>
          <w:rtl/>
        </w:rPr>
        <w:t xml:space="preserve">תהליכי אסלקציה לסוגיות במחלוקת </w:t>
      </w:r>
    </w:p>
    <w:p w:rsidR="00C91F30" w:rsidRPr="00480AAD" w:rsidRDefault="00C91F30" w:rsidP="00176EE1">
      <w:pPr>
        <w:pStyle w:val="a3"/>
        <w:numPr>
          <w:ilvl w:val="0"/>
          <w:numId w:val="76"/>
        </w:numPr>
        <w:rPr>
          <w:noProof/>
          <w:color w:val="000000" w:themeColor="text1"/>
          <w:sz w:val="22"/>
          <w:szCs w:val="22"/>
          <w:u w:val="single"/>
        </w:rPr>
      </w:pPr>
      <w:r w:rsidRPr="00480AAD">
        <w:rPr>
          <w:rFonts w:hint="cs"/>
          <w:noProof/>
          <w:color w:val="000000" w:themeColor="text1"/>
          <w:sz w:val="22"/>
          <w:szCs w:val="22"/>
          <w:rtl/>
        </w:rPr>
        <w:t xml:space="preserve">שיטה לעדכון תכנית התקשורת </w:t>
      </w:r>
    </w:p>
    <w:p w:rsidR="00C91F30" w:rsidRPr="00480AAD" w:rsidRDefault="00C91F30" w:rsidP="00176EE1">
      <w:pPr>
        <w:pStyle w:val="a3"/>
        <w:numPr>
          <w:ilvl w:val="0"/>
          <w:numId w:val="76"/>
        </w:numPr>
        <w:rPr>
          <w:noProof/>
          <w:color w:val="000000" w:themeColor="text1"/>
          <w:sz w:val="22"/>
          <w:szCs w:val="22"/>
          <w:u w:val="single"/>
        </w:rPr>
      </w:pPr>
      <w:r w:rsidRPr="00480AAD">
        <w:rPr>
          <w:rFonts w:hint="cs"/>
          <w:noProof/>
          <w:color w:val="000000" w:themeColor="text1"/>
          <w:sz w:val="22"/>
          <w:szCs w:val="22"/>
          <w:rtl/>
        </w:rPr>
        <w:t>תרשימי זרימה למידע, מסמכים, הרשאות בפרויקט</w:t>
      </w:r>
    </w:p>
    <w:p w:rsidR="00C91F30" w:rsidRPr="00480AAD" w:rsidRDefault="00C91F30" w:rsidP="00176EE1">
      <w:pPr>
        <w:pStyle w:val="a3"/>
        <w:numPr>
          <w:ilvl w:val="0"/>
          <w:numId w:val="76"/>
        </w:numPr>
        <w:rPr>
          <w:noProof/>
          <w:color w:val="000000" w:themeColor="text1"/>
          <w:sz w:val="22"/>
          <w:szCs w:val="22"/>
          <w:u w:val="single"/>
        </w:rPr>
      </w:pPr>
      <w:r w:rsidRPr="00480AAD">
        <w:rPr>
          <w:rFonts w:hint="cs"/>
          <w:noProof/>
          <w:color w:val="000000" w:themeColor="text1"/>
          <w:sz w:val="22"/>
          <w:szCs w:val="22"/>
          <w:rtl/>
        </w:rPr>
        <w:t>מילון מושגים נפוצים</w:t>
      </w:r>
    </w:p>
    <w:p w:rsidR="00C91F30" w:rsidRPr="00480AAD" w:rsidRDefault="00C91F30" w:rsidP="00176EE1">
      <w:pPr>
        <w:pStyle w:val="a3"/>
        <w:numPr>
          <w:ilvl w:val="0"/>
          <w:numId w:val="76"/>
        </w:numPr>
        <w:rPr>
          <w:noProof/>
          <w:color w:val="000000" w:themeColor="text1"/>
          <w:sz w:val="22"/>
          <w:szCs w:val="22"/>
          <w:u w:val="single"/>
        </w:rPr>
      </w:pPr>
      <w:r w:rsidRPr="00480AAD">
        <w:rPr>
          <w:rFonts w:hint="cs"/>
          <w:noProof/>
          <w:color w:val="000000" w:themeColor="text1"/>
          <w:sz w:val="22"/>
          <w:szCs w:val="22"/>
          <w:rtl/>
        </w:rPr>
        <w:t>אילוצי תקשורת, מחוקים וטכנולוגיות</w:t>
      </w:r>
    </w:p>
    <w:p w:rsidR="00CE567B" w:rsidRDefault="00CE567B" w:rsidP="00C91F30">
      <w:pPr>
        <w:rPr>
          <w:b/>
          <w:bCs/>
          <w:noProof/>
          <w:color w:val="000000" w:themeColor="text1"/>
          <w:sz w:val="22"/>
          <w:szCs w:val="22"/>
          <w:u w:val="single"/>
          <w:rtl/>
        </w:rPr>
        <w:sectPr w:rsidR="00CE567B" w:rsidSect="00CE567B">
          <w:type w:val="continuous"/>
          <w:pgSz w:w="11906" w:h="16838"/>
          <w:pgMar w:top="1440" w:right="1800" w:bottom="1440" w:left="1800" w:header="708" w:footer="708" w:gutter="0"/>
          <w:cols w:num="2" w:space="708"/>
          <w:bidi/>
          <w:rtlGutter/>
          <w:docGrid w:linePitch="360"/>
        </w:sectPr>
      </w:pPr>
    </w:p>
    <w:p w:rsidR="00C91F30" w:rsidRPr="00480AAD" w:rsidRDefault="00C91F30" w:rsidP="00C91F30">
      <w:pPr>
        <w:rPr>
          <w:b/>
          <w:bCs/>
          <w:noProof/>
          <w:color w:val="000000" w:themeColor="text1"/>
          <w:sz w:val="22"/>
          <w:szCs w:val="22"/>
          <w:u w:val="single"/>
          <w:rtl/>
        </w:rPr>
      </w:pPr>
      <w:r w:rsidRPr="00480AAD">
        <w:rPr>
          <w:rFonts w:hint="cs"/>
          <w:b/>
          <w:bCs/>
          <w:noProof/>
          <w:color w:val="000000" w:themeColor="text1"/>
          <w:sz w:val="22"/>
          <w:szCs w:val="22"/>
          <w:u w:val="single"/>
          <w:rtl/>
        </w:rPr>
        <w:t>ניהול תקשורת בפרויקט-</w:t>
      </w:r>
    </w:p>
    <w:p w:rsidR="00C91F30" w:rsidRPr="00480AAD" w:rsidRDefault="00C91F30" w:rsidP="00C91F30">
      <w:pPr>
        <w:rPr>
          <w:noProof/>
          <w:color w:val="000000" w:themeColor="text1"/>
          <w:sz w:val="22"/>
          <w:szCs w:val="22"/>
          <w:rtl/>
        </w:rPr>
      </w:pPr>
      <w:r w:rsidRPr="00480AAD">
        <w:rPr>
          <w:rFonts w:hint="cs"/>
          <w:noProof/>
          <w:color w:val="000000" w:themeColor="text1"/>
          <w:sz w:val="22"/>
          <w:szCs w:val="22"/>
          <w:rtl/>
        </w:rPr>
        <w:t xml:space="preserve">תהליך של יצירה, איסוף, הפצה, אחסון, שליפה, והסדרה מיטבית של מידע על אודות הפרויקט בהתאם לתכנית התקשורת. </w:t>
      </w:r>
    </w:p>
    <w:p w:rsidR="00CE567B" w:rsidRDefault="00CE567B" w:rsidP="00176EE1">
      <w:pPr>
        <w:pStyle w:val="a3"/>
        <w:numPr>
          <w:ilvl w:val="0"/>
          <w:numId w:val="77"/>
        </w:numPr>
        <w:rPr>
          <w:noProof/>
          <w:color w:val="000000" w:themeColor="text1"/>
          <w:sz w:val="22"/>
          <w:szCs w:val="22"/>
          <w:rtl/>
        </w:rPr>
        <w:sectPr w:rsidR="00CE567B"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pStyle w:val="a3"/>
        <w:numPr>
          <w:ilvl w:val="0"/>
          <w:numId w:val="77"/>
        </w:numPr>
        <w:rPr>
          <w:noProof/>
          <w:color w:val="000000" w:themeColor="text1"/>
          <w:sz w:val="22"/>
          <w:szCs w:val="22"/>
        </w:rPr>
      </w:pPr>
      <w:r w:rsidRPr="00480AAD">
        <w:rPr>
          <w:rFonts w:hint="cs"/>
          <w:noProof/>
          <w:color w:val="000000" w:themeColor="text1"/>
          <w:sz w:val="22"/>
          <w:szCs w:val="22"/>
          <w:rtl/>
        </w:rPr>
        <w:t xml:space="preserve">מודלים של שולחן נמען </w:t>
      </w:r>
    </w:p>
    <w:p w:rsidR="00C91F30" w:rsidRPr="00480AAD" w:rsidRDefault="00C91F30" w:rsidP="00176EE1">
      <w:pPr>
        <w:pStyle w:val="a3"/>
        <w:numPr>
          <w:ilvl w:val="0"/>
          <w:numId w:val="77"/>
        </w:numPr>
        <w:rPr>
          <w:noProof/>
          <w:color w:val="000000" w:themeColor="text1"/>
          <w:sz w:val="22"/>
          <w:szCs w:val="22"/>
        </w:rPr>
      </w:pPr>
      <w:r w:rsidRPr="00480AAD">
        <w:rPr>
          <w:rFonts w:hint="cs"/>
          <w:noProof/>
          <w:color w:val="000000" w:themeColor="text1"/>
          <w:sz w:val="22"/>
          <w:szCs w:val="22"/>
          <w:rtl/>
        </w:rPr>
        <w:t>בחירת המדיה</w:t>
      </w:r>
    </w:p>
    <w:p w:rsidR="00C91F30" w:rsidRPr="00480AAD" w:rsidRDefault="00C91F30" w:rsidP="00176EE1">
      <w:pPr>
        <w:pStyle w:val="a3"/>
        <w:numPr>
          <w:ilvl w:val="0"/>
          <w:numId w:val="77"/>
        </w:numPr>
        <w:rPr>
          <w:noProof/>
          <w:color w:val="000000" w:themeColor="text1"/>
          <w:sz w:val="22"/>
          <w:szCs w:val="22"/>
        </w:rPr>
      </w:pPr>
      <w:r w:rsidRPr="00480AAD">
        <w:rPr>
          <w:rFonts w:hint="cs"/>
          <w:noProof/>
          <w:color w:val="000000" w:themeColor="text1"/>
          <w:sz w:val="22"/>
          <w:szCs w:val="22"/>
          <w:rtl/>
        </w:rPr>
        <w:t>סגנון כתיבה</w:t>
      </w:r>
    </w:p>
    <w:p w:rsidR="00C91F30" w:rsidRPr="00480AAD" w:rsidRDefault="00C91F30" w:rsidP="00176EE1">
      <w:pPr>
        <w:pStyle w:val="a3"/>
        <w:numPr>
          <w:ilvl w:val="0"/>
          <w:numId w:val="77"/>
        </w:numPr>
        <w:rPr>
          <w:noProof/>
          <w:color w:val="000000" w:themeColor="text1"/>
          <w:sz w:val="22"/>
          <w:szCs w:val="22"/>
        </w:rPr>
      </w:pPr>
      <w:r w:rsidRPr="00480AAD">
        <w:rPr>
          <w:rFonts w:hint="cs"/>
          <w:noProof/>
          <w:color w:val="000000" w:themeColor="text1"/>
          <w:sz w:val="22"/>
          <w:szCs w:val="22"/>
          <w:rtl/>
        </w:rPr>
        <w:t>שיטות נחיה</w:t>
      </w:r>
    </w:p>
    <w:p w:rsidR="00C91F30" w:rsidRPr="00480AAD" w:rsidRDefault="00C91F30" w:rsidP="00176EE1">
      <w:pPr>
        <w:pStyle w:val="a3"/>
        <w:numPr>
          <w:ilvl w:val="0"/>
          <w:numId w:val="77"/>
        </w:numPr>
        <w:rPr>
          <w:noProof/>
          <w:color w:val="000000" w:themeColor="text1"/>
          <w:sz w:val="22"/>
          <w:szCs w:val="22"/>
        </w:rPr>
      </w:pPr>
      <w:r w:rsidRPr="00480AAD">
        <w:rPr>
          <w:rFonts w:hint="cs"/>
          <w:noProof/>
          <w:color w:val="000000" w:themeColor="text1"/>
          <w:sz w:val="22"/>
          <w:szCs w:val="22"/>
          <w:rtl/>
        </w:rPr>
        <w:t>שיטות הקשבה</w:t>
      </w:r>
    </w:p>
    <w:p w:rsidR="00C91F30" w:rsidRPr="00480AAD" w:rsidRDefault="00C91F30" w:rsidP="00176EE1">
      <w:pPr>
        <w:pStyle w:val="a3"/>
        <w:numPr>
          <w:ilvl w:val="0"/>
          <w:numId w:val="77"/>
        </w:numPr>
        <w:rPr>
          <w:noProof/>
          <w:color w:val="000000" w:themeColor="text1"/>
          <w:sz w:val="22"/>
          <w:szCs w:val="22"/>
        </w:rPr>
      </w:pPr>
      <w:r w:rsidRPr="00480AAD">
        <w:rPr>
          <w:rFonts w:hint="cs"/>
          <w:noProof/>
          <w:color w:val="000000" w:themeColor="text1"/>
          <w:sz w:val="22"/>
          <w:szCs w:val="22"/>
          <w:rtl/>
        </w:rPr>
        <w:t>שיטות הצגה</w:t>
      </w:r>
    </w:p>
    <w:p w:rsidR="00C91F30" w:rsidRPr="00480AAD" w:rsidRDefault="00C91F30" w:rsidP="00176EE1">
      <w:pPr>
        <w:pStyle w:val="a3"/>
        <w:numPr>
          <w:ilvl w:val="0"/>
          <w:numId w:val="77"/>
        </w:numPr>
        <w:rPr>
          <w:noProof/>
          <w:color w:val="000000" w:themeColor="text1"/>
          <w:sz w:val="22"/>
          <w:szCs w:val="22"/>
        </w:rPr>
      </w:pPr>
      <w:r w:rsidRPr="00480AAD">
        <w:rPr>
          <w:rFonts w:hint="cs"/>
          <w:noProof/>
          <w:color w:val="000000" w:themeColor="text1"/>
          <w:sz w:val="22"/>
          <w:szCs w:val="22"/>
          <w:rtl/>
        </w:rPr>
        <w:t>שיטות ניהול פגישות</w:t>
      </w:r>
    </w:p>
    <w:p w:rsidR="00CE567B" w:rsidRDefault="00CE567B" w:rsidP="00C91F30">
      <w:pPr>
        <w:rPr>
          <w:b/>
          <w:bCs/>
          <w:noProof/>
          <w:color w:val="000000" w:themeColor="text1"/>
          <w:sz w:val="22"/>
          <w:szCs w:val="22"/>
          <w:u w:val="single"/>
          <w:rtl/>
        </w:rPr>
        <w:sectPr w:rsidR="00CE567B" w:rsidSect="00CE567B">
          <w:type w:val="continuous"/>
          <w:pgSz w:w="11906" w:h="16838"/>
          <w:pgMar w:top="1440" w:right="1800" w:bottom="1440" w:left="1800" w:header="708" w:footer="708" w:gutter="0"/>
          <w:cols w:num="3" w:space="708"/>
          <w:bidi/>
          <w:rtlGutter/>
          <w:docGrid w:linePitch="360"/>
        </w:sectPr>
      </w:pPr>
    </w:p>
    <w:p w:rsidR="00C91F30" w:rsidRPr="00480AAD" w:rsidRDefault="00C91F30" w:rsidP="00C91F30">
      <w:pPr>
        <w:rPr>
          <w:b/>
          <w:bCs/>
          <w:noProof/>
          <w:color w:val="000000" w:themeColor="text1"/>
          <w:sz w:val="22"/>
          <w:szCs w:val="22"/>
          <w:u w:val="single"/>
          <w:rtl/>
        </w:rPr>
      </w:pPr>
      <w:r w:rsidRPr="00480AAD">
        <w:rPr>
          <w:rFonts w:hint="cs"/>
          <w:b/>
          <w:bCs/>
          <w:noProof/>
          <w:color w:val="000000" w:themeColor="text1"/>
          <w:sz w:val="22"/>
          <w:szCs w:val="22"/>
          <w:u w:val="single"/>
          <w:rtl/>
        </w:rPr>
        <w:t>ניהול התקשורת-</w:t>
      </w:r>
    </w:p>
    <w:tbl>
      <w:tblPr>
        <w:tblStyle w:val="a5"/>
        <w:tblW w:w="0" w:type="auto"/>
        <w:tblLook w:val="0420" w:firstRow="1" w:lastRow="0" w:firstColumn="0" w:lastColumn="0" w:noHBand="0" w:noVBand="1"/>
      </w:tblPr>
      <w:tblGrid>
        <w:gridCol w:w="2992"/>
        <w:gridCol w:w="2030"/>
        <w:gridCol w:w="2724"/>
      </w:tblGrid>
      <w:tr w:rsidR="00442A10" w:rsidRPr="00442A10" w:rsidTr="00442A10">
        <w:trPr>
          <w:trHeight w:val="50"/>
        </w:trPr>
        <w:tc>
          <w:tcPr>
            <w:tcW w:w="0" w:type="auto"/>
            <w:hideMark/>
          </w:tcPr>
          <w:p w:rsidR="00442A10" w:rsidRPr="00442A10" w:rsidRDefault="00442A10" w:rsidP="00442A10">
            <w:pPr>
              <w:spacing w:after="160" w:line="259" w:lineRule="auto"/>
              <w:rPr>
                <w:noProof/>
                <w:color w:val="000000" w:themeColor="text1"/>
                <w:sz w:val="22"/>
                <w:szCs w:val="22"/>
              </w:rPr>
            </w:pPr>
            <w:r w:rsidRPr="00442A10">
              <w:rPr>
                <w:noProof/>
                <w:color w:val="000000" w:themeColor="text1"/>
                <w:sz w:val="22"/>
                <w:szCs w:val="22"/>
                <w:rtl/>
              </w:rPr>
              <w:t>תפוקות</w:t>
            </w:r>
          </w:p>
        </w:tc>
        <w:tc>
          <w:tcPr>
            <w:tcW w:w="0" w:type="auto"/>
            <w:hideMark/>
          </w:tcPr>
          <w:p w:rsidR="00442A10" w:rsidRPr="00442A10" w:rsidRDefault="00442A10" w:rsidP="00442A10">
            <w:pPr>
              <w:spacing w:after="160" w:line="259" w:lineRule="auto"/>
              <w:rPr>
                <w:noProof/>
                <w:color w:val="000000" w:themeColor="text1"/>
                <w:sz w:val="22"/>
                <w:szCs w:val="22"/>
                <w:rtl/>
              </w:rPr>
            </w:pPr>
            <w:r w:rsidRPr="00442A10">
              <w:rPr>
                <w:noProof/>
                <w:color w:val="000000" w:themeColor="text1"/>
                <w:sz w:val="22"/>
                <w:szCs w:val="22"/>
                <w:rtl/>
              </w:rPr>
              <w:t>כלים &amp; שיטות</w:t>
            </w:r>
          </w:p>
        </w:tc>
        <w:tc>
          <w:tcPr>
            <w:tcW w:w="0" w:type="auto"/>
            <w:hideMark/>
          </w:tcPr>
          <w:p w:rsidR="00442A10" w:rsidRPr="00442A10" w:rsidRDefault="00442A10" w:rsidP="00442A10">
            <w:pPr>
              <w:spacing w:after="160" w:line="259" w:lineRule="auto"/>
              <w:rPr>
                <w:noProof/>
                <w:color w:val="000000" w:themeColor="text1"/>
                <w:sz w:val="22"/>
                <w:szCs w:val="22"/>
                <w:rtl/>
              </w:rPr>
            </w:pPr>
            <w:r w:rsidRPr="00442A10">
              <w:rPr>
                <w:noProof/>
                <w:color w:val="000000" w:themeColor="text1"/>
                <w:sz w:val="22"/>
                <w:szCs w:val="22"/>
                <w:rtl/>
              </w:rPr>
              <w:t>תשומות</w:t>
            </w:r>
          </w:p>
        </w:tc>
      </w:tr>
      <w:tr w:rsidR="00442A10" w:rsidRPr="00442A10" w:rsidTr="00442A10">
        <w:trPr>
          <w:trHeight w:val="50"/>
        </w:trPr>
        <w:tc>
          <w:tcPr>
            <w:tcW w:w="0" w:type="auto"/>
            <w:hideMark/>
          </w:tcPr>
          <w:p w:rsidR="00442A10" w:rsidRPr="00442A10" w:rsidRDefault="00442A10" w:rsidP="00442A10">
            <w:pPr>
              <w:spacing w:after="160" w:line="259" w:lineRule="auto"/>
              <w:rPr>
                <w:noProof/>
                <w:color w:val="000000" w:themeColor="text1"/>
                <w:sz w:val="22"/>
                <w:szCs w:val="22"/>
                <w:rtl/>
              </w:rPr>
            </w:pPr>
            <w:r w:rsidRPr="00442A10">
              <w:rPr>
                <w:noProof/>
                <w:color w:val="000000" w:themeColor="text1"/>
                <w:sz w:val="22"/>
                <w:szCs w:val="22"/>
                <w:rtl/>
              </w:rPr>
              <w:t>1. תקשורת בפרויקט</w:t>
            </w:r>
          </w:p>
        </w:tc>
        <w:tc>
          <w:tcPr>
            <w:tcW w:w="0" w:type="auto"/>
            <w:hideMark/>
          </w:tcPr>
          <w:p w:rsidR="00442A10" w:rsidRPr="00442A10" w:rsidRDefault="00442A10" w:rsidP="00442A10">
            <w:pPr>
              <w:spacing w:after="160" w:line="259" w:lineRule="auto"/>
              <w:rPr>
                <w:noProof/>
                <w:color w:val="000000" w:themeColor="text1"/>
                <w:sz w:val="22"/>
                <w:szCs w:val="22"/>
                <w:rtl/>
              </w:rPr>
            </w:pPr>
            <w:r w:rsidRPr="00442A10">
              <w:rPr>
                <w:noProof/>
                <w:color w:val="000000" w:themeColor="text1"/>
                <w:sz w:val="22"/>
                <w:szCs w:val="22"/>
                <w:rtl/>
              </w:rPr>
              <w:t>1. טכנולוגיית תקשורת</w:t>
            </w:r>
          </w:p>
        </w:tc>
        <w:tc>
          <w:tcPr>
            <w:tcW w:w="0" w:type="auto"/>
            <w:hideMark/>
          </w:tcPr>
          <w:p w:rsidR="00442A10" w:rsidRPr="00442A10" w:rsidRDefault="00442A10" w:rsidP="00442A10">
            <w:pPr>
              <w:spacing w:after="160" w:line="259" w:lineRule="auto"/>
              <w:rPr>
                <w:noProof/>
                <w:color w:val="000000" w:themeColor="text1"/>
                <w:sz w:val="22"/>
                <w:szCs w:val="22"/>
                <w:rtl/>
              </w:rPr>
            </w:pPr>
            <w:r w:rsidRPr="00442A10">
              <w:rPr>
                <w:noProof/>
                <w:color w:val="000000" w:themeColor="text1"/>
                <w:sz w:val="22"/>
                <w:szCs w:val="22"/>
                <w:rtl/>
              </w:rPr>
              <w:t>1. תוכנית ניהול התקשורת</w:t>
            </w:r>
          </w:p>
        </w:tc>
      </w:tr>
      <w:tr w:rsidR="00442A10" w:rsidRPr="00442A10" w:rsidTr="00442A10">
        <w:trPr>
          <w:trHeight w:val="50"/>
        </w:trPr>
        <w:tc>
          <w:tcPr>
            <w:tcW w:w="0" w:type="auto"/>
            <w:hideMark/>
          </w:tcPr>
          <w:p w:rsidR="00442A10" w:rsidRPr="00442A10" w:rsidRDefault="00442A10" w:rsidP="00442A10">
            <w:pPr>
              <w:spacing w:after="160" w:line="259" w:lineRule="auto"/>
              <w:rPr>
                <w:noProof/>
                <w:color w:val="000000" w:themeColor="text1"/>
                <w:sz w:val="22"/>
                <w:szCs w:val="22"/>
                <w:rtl/>
              </w:rPr>
            </w:pPr>
            <w:r w:rsidRPr="00442A10">
              <w:rPr>
                <w:noProof/>
                <w:color w:val="000000" w:themeColor="text1"/>
                <w:sz w:val="22"/>
                <w:szCs w:val="22"/>
                <w:rtl/>
              </w:rPr>
              <w:t>2. עדכונים לתוכנית ניהול הפרויקט</w:t>
            </w:r>
          </w:p>
        </w:tc>
        <w:tc>
          <w:tcPr>
            <w:tcW w:w="0" w:type="auto"/>
            <w:hideMark/>
          </w:tcPr>
          <w:p w:rsidR="00442A10" w:rsidRPr="00442A10" w:rsidRDefault="00442A10" w:rsidP="00442A10">
            <w:pPr>
              <w:spacing w:after="160" w:line="259" w:lineRule="auto"/>
              <w:rPr>
                <w:noProof/>
                <w:color w:val="000000" w:themeColor="text1"/>
                <w:sz w:val="22"/>
                <w:szCs w:val="22"/>
                <w:rtl/>
              </w:rPr>
            </w:pPr>
            <w:r w:rsidRPr="00442A10">
              <w:rPr>
                <w:noProof/>
                <w:color w:val="000000" w:themeColor="text1"/>
                <w:sz w:val="22"/>
                <w:szCs w:val="22"/>
                <w:rtl/>
              </w:rPr>
              <w:t>2. מודלים של תקשורת</w:t>
            </w:r>
          </w:p>
        </w:tc>
        <w:tc>
          <w:tcPr>
            <w:tcW w:w="0" w:type="auto"/>
            <w:hideMark/>
          </w:tcPr>
          <w:p w:rsidR="00442A10" w:rsidRPr="00442A10" w:rsidRDefault="00442A10" w:rsidP="00442A10">
            <w:pPr>
              <w:spacing w:after="160" w:line="259" w:lineRule="auto"/>
              <w:rPr>
                <w:noProof/>
                <w:color w:val="000000" w:themeColor="text1"/>
                <w:sz w:val="22"/>
                <w:szCs w:val="22"/>
                <w:rtl/>
              </w:rPr>
            </w:pPr>
            <w:r w:rsidRPr="00442A10">
              <w:rPr>
                <w:noProof/>
                <w:color w:val="000000" w:themeColor="text1"/>
                <w:sz w:val="22"/>
                <w:szCs w:val="22"/>
                <w:rtl/>
              </w:rPr>
              <w:t>2. דוחות ביצוע עבודה</w:t>
            </w:r>
          </w:p>
        </w:tc>
      </w:tr>
      <w:tr w:rsidR="00442A10" w:rsidRPr="00442A10" w:rsidTr="00442A10">
        <w:trPr>
          <w:trHeight w:val="50"/>
        </w:trPr>
        <w:tc>
          <w:tcPr>
            <w:tcW w:w="0" w:type="auto"/>
            <w:hideMark/>
          </w:tcPr>
          <w:p w:rsidR="00442A10" w:rsidRPr="00442A10" w:rsidRDefault="00442A10" w:rsidP="00442A10">
            <w:pPr>
              <w:spacing w:after="160" w:line="259" w:lineRule="auto"/>
              <w:rPr>
                <w:noProof/>
                <w:color w:val="000000" w:themeColor="text1"/>
                <w:sz w:val="22"/>
                <w:szCs w:val="22"/>
                <w:rtl/>
              </w:rPr>
            </w:pPr>
            <w:r w:rsidRPr="00442A10">
              <w:rPr>
                <w:noProof/>
                <w:color w:val="000000" w:themeColor="text1"/>
                <w:sz w:val="22"/>
                <w:szCs w:val="22"/>
                <w:rtl/>
              </w:rPr>
              <w:t>3. עדכון מסמך הפרויקט</w:t>
            </w:r>
          </w:p>
        </w:tc>
        <w:tc>
          <w:tcPr>
            <w:tcW w:w="0" w:type="auto"/>
            <w:hideMark/>
          </w:tcPr>
          <w:p w:rsidR="00442A10" w:rsidRPr="00442A10" w:rsidRDefault="00442A10" w:rsidP="00442A10">
            <w:pPr>
              <w:spacing w:after="160" w:line="259" w:lineRule="auto"/>
              <w:rPr>
                <w:noProof/>
                <w:color w:val="000000" w:themeColor="text1"/>
                <w:sz w:val="22"/>
                <w:szCs w:val="22"/>
                <w:rtl/>
              </w:rPr>
            </w:pPr>
            <w:r w:rsidRPr="00442A10">
              <w:rPr>
                <w:noProof/>
                <w:color w:val="000000" w:themeColor="text1"/>
                <w:sz w:val="22"/>
                <w:szCs w:val="22"/>
                <w:rtl/>
              </w:rPr>
              <w:t>3. שיטות תקשורת</w:t>
            </w:r>
          </w:p>
        </w:tc>
        <w:tc>
          <w:tcPr>
            <w:tcW w:w="0" w:type="auto"/>
            <w:hideMark/>
          </w:tcPr>
          <w:p w:rsidR="00442A10" w:rsidRPr="00442A10" w:rsidRDefault="00442A10" w:rsidP="00442A10">
            <w:pPr>
              <w:spacing w:after="160" w:line="259" w:lineRule="auto"/>
              <w:rPr>
                <w:noProof/>
                <w:color w:val="000000" w:themeColor="text1"/>
                <w:sz w:val="22"/>
                <w:szCs w:val="22"/>
                <w:rtl/>
              </w:rPr>
            </w:pPr>
            <w:r w:rsidRPr="00442A10">
              <w:rPr>
                <w:noProof/>
                <w:color w:val="000000" w:themeColor="text1"/>
                <w:sz w:val="22"/>
                <w:szCs w:val="22"/>
                <w:rtl/>
              </w:rPr>
              <w:t>3. גורמים סביבתיים של הארגון</w:t>
            </w:r>
          </w:p>
        </w:tc>
      </w:tr>
      <w:tr w:rsidR="00442A10" w:rsidRPr="00442A10" w:rsidTr="00442A10">
        <w:trPr>
          <w:trHeight w:val="50"/>
        </w:trPr>
        <w:tc>
          <w:tcPr>
            <w:tcW w:w="0" w:type="auto"/>
            <w:hideMark/>
          </w:tcPr>
          <w:p w:rsidR="00442A10" w:rsidRPr="00442A10" w:rsidRDefault="00442A10" w:rsidP="00442A10">
            <w:pPr>
              <w:spacing w:after="160" w:line="259" w:lineRule="auto"/>
              <w:rPr>
                <w:noProof/>
                <w:color w:val="000000" w:themeColor="text1"/>
                <w:sz w:val="22"/>
                <w:szCs w:val="22"/>
                <w:rtl/>
              </w:rPr>
            </w:pPr>
            <w:r w:rsidRPr="00442A10">
              <w:rPr>
                <w:noProof/>
                <w:color w:val="000000" w:themeColor="text1"/>
                <w:sz w:val="22"/>
                <w:szCs w:val="22"/>
                <w:rtl/>
              </w:rPr>
              <w:t>4. עדכון נכסי התהליך הארגוניים</w:t>
            </w:r>
          </w:p>
        </w:tc>
        <w:tc>
          <w:tcPr>
            <w:tcW w:w="0" w:type="auto"/>
            <w:hideMark/>
          </w:tcPr>
          <w:p w:rsidR="00442A10" w:rsidRPr="00442A10" w:rsidRDefault="00442A10" w:rsidP="00442A10">
            <w:pPr>
              <w:spacing w:after="160" w:line="259" w:lineRule="auto"/>
              <w:rPr>
                <w:noProof/>
                <w:color w:val="000000" w:themeColor="text1"/>
                <w:sz w:val="22"/>
                <w:szCs w:val="22"/>
                <w:rtl/>
              </w:rPr>
            </w:pPr>
            <w:r w:rsidRPr="00442A10">
              <w:rPr>
                <w:noProof/>
                <w:color w:val="000000" w:themeColor="text1"/>
                <w:sz w:val="22"/>
                <w:szCs w:val="22"/>
                <w:rtl/>
              </w:rPr>
              <w:t>4. מערכת ניהול מיידע</w:t>
            </w:r>
          </w:p>
        </w:tc>
        <w:tc>
          <w:tcPr>
            <w:tcW w:w="0" w:type="auto"/>
            <w:hideMark/>
          </w:tcPr>
          <w:p w:rsidR="00442A10" w:rsidRPr="00442A10" w:rsidRDefault="00442A10" w:rsidP="00442A10">
            <w:pPr>
              <w:spacing w:after="160" w:line="259" w:lineRule="auto"/>
              <w:rPr>
                <w:noProof/>
                <w:color w:val="000000" w:themeColor="text1"/>
                <w:sz w:val="22"/>
                <w:szCs w:val="22"/>
                <w:rtl/>
              </w:rPr>
            </w:pPr>
            <w:r w:rsidRPr="00442A10">
              <w:rPr>
                <w:noProof/>
                <w:color w:val="000000" w:themeColor="text1"/>
                <w:sz w:val="22"/>
                <w:szCs w:val="22"/>
                <w:rtl/>
              </w:rPr>
              <w:t>4. נכסי תהליכים ארגוניים</w:t>
            </w:r>
          </w:p>
        </w:tc>
      </w:tr>
      <w:tr w:rsidR="00442A10" w:rsidRPr="00442A10" w:rsidTr="00442A10">
        <w:trPr>
          <w:trHeight w:val="50"/>
        </w:trPr>
        <w:tc>
          <w:tcPr>
            <w:tcW w:w="0" w:type="auto"/>
            <w:hideMark/>
          </w:tcPr>
          <w:p w:rsidR="00442A10" w:rsidRPr="00442A10" w:rsidRDefault="00442A10" w:rsidP="00442A10">
            <w:pPr>
              <w:spacing w:after="160" w:line="259" w:lineRule="auto"/>
              <w:rPr>
                <w:noProof/>
                <w:color w:val="000000" w:themeColor="text1"/>
                <w:sz w:val="22"/>
                <w:szCs w:val="22"/>
                <w:rtl/>
              </w:rPr>
            </w:pPr>
          </w:p>
        </w:tc>
        <w:tc>
          <w:tcPr>
            <w:tcW w:w="0" w:type="auto"/>
            <w:hideMark/>
          </w:tcPr>
          <w:p w:rsidR="00442A10" w:rsidRPr="00442A10" w:rsidRDefault="00442A10" w:rsidP="00442A10">
            <w:pPr>
              <w:spacing w:after="160" w:line="259" w:lineRule="auto"/>
              <w:rPr>
                <w:noProof/>
                <w:color w:val="000000" w:themeColor="text1"/>
                <w:sz w:val="22"/>
                <w:szCs w:val="22"/>
              </w:rPr>
            </w:pPr>
            <w:r w:rsidRPr="00442A10">
              <w:rPr>
                <w:noProof/>
                <w:color w:val="000000" w:themeColor="text1"/>
                <w:sz w:val="22"/>
                <w:szCs w:val="22"/>
                <w:rtl/>
              </w:rPr>
              <w:t>5. דיווח ביצוע</w:t>
            </w:r>
          </w:p>
        </w:tc>
        <w:tc>
          <w:tcPr>
            <w:tcW w:w="0" w:type="auto"/>
            <w:hideMark/>
          </w:tcPr>
          <w:p w:rsidR="00442A10" w:rsidRPr="00442A10" w:rsidRDefault="00442A10" w:rsidP="00442A10">
            <w:pPr>
              <w:spacing w:after="160" w:line="259" w:lineRule="auto"/>
              <w:rPr>
                <w:noProof/>
                <w:color w:val="000000" w:themeColor="text1"/>
                <w:sz w:val="22"/>
                <w:szCs w:val="22"/>
                <w:rtl/>
              </w:rPr>
            </w:pPr>
          </w:p>
        </w:tc>
      </w:tr>
    </w:tbl>
    <w:p w:rsidR="00C91F30" w:rsidRPr="00480AAD" w:rsidRDefault="00C91F30" w:rsidP="00C91F30">
      <w:pPr>
        <w:rPr>
          <w:color w:val="000000" w:themeColor="text1"/>
          <w:sz w:val="22"/>
          <w:szCs w:val="22"/>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שיטות לניהול תקשורת אפקטיבי-</w:t>
      </w:r>
    </w:p>
    <w:p w:rsidR="00411EAA" w:rsidRDefault="00411EAA" w:rsidP="00176EE1">
      <w:pPr>
        <w:pStyle w:val="a3"/>
        <w:numPr>
          <w:ilvl w:val="0"/>
          <w:numId w:val="78"/>
        </w:numPr>
        <w:rPr>
          <w:color w:val="000000" w:themeColor="text1"/>
          <w:sz w:val="22"/>
          <w:szCs w:val="22"/>
          <w:rtl/>
        </w:rPr>
        <w:sectPr w:rsidR="00411EAA"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pStyle w:val="a3"/>
        <w:numPr>
          <w:ilvl w:val="0"/>
          <w:numId w:val="78"/>
        </w:numPr>
        <w:rPr>
          <w:color w:val="000000" w:themeColor="text1"/>
          <w:sz w:val="22"/>
          <w:szCs w:val="22"/>
        </w:rPr>
      </w:pPr>
      <w:r w:rsidRPr="00480AAD">
        <w:rPr>
          <w:rFonts w:hint="cs"/>
          <w:color w:val="000000" w:themeColor="text1"/>
          <w:sz w:val="22"/>
          <w:szCs w:val="22"/>
          <w:rtl/>
        </w:rPr>
        <w:t>בחירת המדיה</w:t>
      </w:r>
    </w:p>
    <w:p w:rsidR="00C91F30" w:rsidRPr="00480AAD" w:rsidRDefault="00C91F30" w:rsidP="00176EE1">
      <w:pPr>
        <w:pStyle w:val="a3"/>
        <w:numPr>
          <w:ilvl w:val="0"/>
          <w:numId w:val="78"/>
        </w:numPr>
        <w:rPr>
          <w:color w:val="000000" w:themeColor="text1"/>
          <w:sz w:val="22"/>
          <w:szCs w:val="22"/>
        </w:rPr>
      </w:pPr>
      <w:r w:rsidRPr="00480AAD">
        <w:rPr>
          <w:rFonts w:hint="cs"/>
          <w:color w:val="000000" w:themeColor="text1"/>
          <w:sz w:val="22"/>
          <w:szCs w:val="22"/>
          <w:rtl/>
        </w:rPr>
        <w:t>הקשבה פעילה</w:t>
      </w:r>
    </w:p>
    <w:p w:rsidR="00C91F30" w:rsidRPr="00480AAD" w:rsidRDefault="00C91F30" w:rsidP="00176EE1">
      <w:pPr>
        <w:pStyle w:val="a3"/>
        <w:numPr>
          <w:ilvl w:val="0"/>
          <w:numId w:val="78"/>
        </w:numPr>
        <w:rPr>
          <w:color w:val="000000" w:themeColor="text1"/>
          <w:sz w:val="22"/>
          <w:szCs w:val="22"/>
        </w:rPr>
      </w:pPr>
      <w:r w:rsidRPr="00480AAD">
        <w:rPr>
          <w:rFonts w:hint="cs"/>
          <w:color w:val="000000" w:themeColor="text1"/>
          <w:sz w:val="22"/>
          <w:szCs w:val="22"/>
          <w:rtl/>
        </w:rPr>
        <w:t>סגנון כתיבה</w:t>
      </w:r>
    </w:p>
    <w:p w:rsidR="00C91F30" w:rsidRPr="00480AAD" w:rsidRDefault="00C91F30" w:rsidP="00176EE1">
      <w:pPr>
        <w:pStyle w:val="a3"/>
        <w:numPr>
          <w:ilvl w:val="0"/>
          <w:numId w:val="78"/>
        </w:numPr>
        <w:rPr>
          <w:color w:val="000000" w:themeColor="text1"/>
          <w:sz w:val="22"/>
          <w:szCs w:val="22"/>
        </w:rPr>
      </w:pPr>
      <w:r w:rsidRPr="00480AAD">
        <w:rPr>
          <w:rFonts w:hint="cs"/>
          <w:color w:val="000000" w:themeColor="text1"/>
          <w:sz w:val="22"/>
          <w:szCs w:val="22"/>
          <w:rtl/>
        </w:rPr>
        <w:t>מודל המוסר-קולט</w:t>
      </w:r>
    </w:p>
    <w:p w:rsidR="00C91F30" w:rsidRPr="00480AAD" w:rsidRDefault="00C91F30" w:rsidP="00176EE1">
      <w:pPr>
        <w:pStyle w:val="a3"/>
        <w:numPr>
          <w:ilvl w:val="0"/>
          <w:numId w:val="78"/>
        </w:numPr>
        <w:rPr>
          <w:color w:val="000000" w:themeColor="text1"/>
          <w:sz w:val="22"/>
          <w:szCs w:val="22"/>
        </w:rPr>
      </w:pPr>
      <w:r w:rsidRPr="00480AAD">
        <w:rPr>
          <w:rFonts w:hint="cs"/>
          <w:color w:val="000000" w:themeColor="text1"/>
          <w:sz w:val="22"/>
          <w:szCs w:val="22"/>
          <w:rtl/>
        </w:rPr>
        <w:t>שיטות סיוע</w:t>
      </w:r>
    </w:p>
    <w:p w:rsidR="00C91F30" w:rsidRPr="00480AAD" w:rsidRDefault="00C91F30" w:rsidP="00176EE1">
      <w:pPr>
        <w:pStyle w:val="a3"/>
        <w:numPr>
          <w:ilvl w:val="0"/>
          <w:numId w:val="78"/>
        </w:numPr>
        <w:rPr>
          <w:color w:val="000000" w:themeColor="text1"/>
          <w:sz w:val="22"/>
          <w:szCs w:val="22"/>
        </w:rPr>
      </w:pPr>
      <w:r w:rsidRPr="00480AAD">
        <w:rPr>
          <w:rFonts w:hint="cs"/>
          <w:color w:val="000000" w:themeColor="text1"/>
          <w:sz w:val="22"/>
          <w:szCs w:val="22"/>
          <w:rtl/>
        </w:rPr>
        <w:t xml:space="preserve">שיטות לניהול פגישות </w:t>
      </w:r>
    </w:p>
    <w:p w:rsidR="00C91F30" w:rsidRPr="00480AAD" w:rsidRDefault="00C91F30" w:rsidP="00176EE1">
      <w:pPr>
        <w:pStyle w:val="a3"/>
        <w:numPr>
          <w:ilvl w:val="0"/>
          <w:numId w:val="78"/>
        </w:numPr>
        <w:rPr>
          <w:color w:val="000000" w:themeColor="text1"/>
          <w:sz w:val="22"/>
          <w:szCs w:val="22"/>
        </w:rPr>
      </w:pPr>
      <w:r w:rsidRPr="00480AAD">
        <w:rPr>
          <w:rFonts w:hint="cs"/>
          <w:color w:val="000000" w:themeColor="text1"/>
          <w:sz w:val="22"/>
          <w:szCs w:val="22"/>
          <w:rtl/>
        </w:rPr>
        <w:t>דרכי הצגה</w:t>
      </w:r>
    </w:p>
    <w:p w:rsidR="00411EAA" w:rsidRDefault="00411EAA" w:rsidP="00C91F30">
      <w:pPr>
        <w:rPr>
          <w:b/>
          <w:bCs/>
          <w:color w:val="000000" w:themeColor="text1"/>
          <w:sz w:val="22"/>
          <w:szCs w:val="22"/>
          <w:u w:val="single"/>
          <w:rtl/>
        </w:rPr>
        <w:sectPr w:rsidR="00411EAA" w:rsidSect="00411EAA">
          <w:type w:val="continuous"/>
          <w:pgSz w:w="11906" w:h="16838"/>
          <w:pgMar w:top="1440" w:right="1800" w:bottom="1440" w:left="1800" w:header="708" w:footer="708" w:gutter="0"/>
          <w:cols w:num="3" w:space="708"/>
          <w:bidi/>
          <w:rtlGutter/>
          <w:docGrid w:linePitch="360"/>
        </w:sect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הקשבה פעילה-</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הוא תהליך פעיל הדורש תשומת לב ומשמעת. הקשבה פעילה, היא המיומנות החשובה ביותר בעבודה של מנהל הפרויקט. הוא אחד המיומנויות הפחות מפותחות בקרב מנהלי פרויקטים. </w:t>
      </w:r>
    </w:p>
    <w:p w:rsidR="00C91F30" w:rsidRPr="00480AAD" w:rsidRDefault="00C91F30" w:rsidP="00C91F30">
      <w:pPr>
        <w:rPr>
          <w:color w:val="000000" w:themeColor="text1"/>
          <w:sz w:val="22"/>
          <w:szCs w:val="22"/>
          <w:u w:val="single"/>
          <w:rtl/>
        </w:rPr>
      </w:pPr>
      <w:r w:rsidRPr="00480AAD">
        <w:rPr>
          <w:rFonts w:hint="cs"/>
          <w:color w:val="000000" w:themeColor="text1"/>
          <w:sz w:val="22"/>
          <w:szCs w:val="22"/>
          <w:u w:val="single"/>
          <w:rtl/>
        </w:rPr>
        <w:t xml:space="preserve">הקשבה פעילה מחולקת ל2 חלקים: </w:t>
      </w:r>
    </w:p>
    <w:p w:rsidR="00C91F30" w:rsidRPr="00480AAD" w:rsidRDefault="00C91F30" w:rsidP="00C91F30">
      <w:pPr>
        <w:rPr>
          <w:color w:val="000000" w:themeColor="text1"/>
          <w:sz w:val="22"/>
          <w:szCs w:val="22"/>
          <w:rtl/>
        </w:rPr>
      </w:pPr>
      <w:r w:rsidRPr="00480AAD">
        <w:rPr>
          <w:rFonts w:hint="cs"/>
          <w:color w:val="000000" w:themeColor="text1"/>
          <w:sz w:val="22"/>
          <w:szCs w:val="22"/>
          <w:highlight w:val="yellow"/>
          <w:rtl/>
        </w:rPr>
        <w:t>לא מילולי</w:t>
      </w:r>
      <w:r w:rsidRPr="00480AAD">
        <w:rPr>
          <w:color w:val="000000" w:themeColor="text1"/>
          <w:sz w:val="22"/>
          <w:szCs w:val="22"/>
          <w:highlight w:val="yellow"/>
        </w:rPr>
        <w:sym w:font="Wingdings" w:char="F0DF"/>
      </w:r>
      <w:r w:rsidRPr="00480AAD">
        <w:rPr>
          <w:rFonts w:hint="cs"/>
          <w:color w:val="000000" w:themeColor="text1"/>
          <w:sz w:val="22"/>
          <w:szCs w:val="22"/>
          <w:rtl/>
        </w:rPr>
        <w:t xml:space="preserve"> הצג עניין (הנהון, שמור על קשר עין אל עין), להיות סבלני (להכיל רגעים של שתיקה), תהיה רגוע, הצג פתיחות. </w:t>
      </w:r>
    </w:p>
    <w:p w:rsidR="00C91F30" w:rsidRPr="00480AAD" w:rsidRDefault="00C91F30" w:rsidP="00C91F30">
      <w:pPr>
        <w:rPr>
          <w:color w:val="000000" w:themeColor="text1"/>
          <w:sz w:val="22"/>
          <w:szCs w:val="22"/>
          <w:rtl/>
        </w:rPr>
      </w:pPr>
      <w:r w:rsidRPr="00480AAD">
        <w:rPr>
          <w:rFonts w:hint="cs"/>
          <w:color w:val="000000" w:themeColor="text1"/>
          <w:sz w:val="22"/>
          <w:szCs w:val="22"/>
          <w:highlight w:val="yellow"/>
          <w:rtl/>
        </w:rPr>
        <w:t>מילולי</w:t>
      </w:r>
      <w:r w:rsidRPr="00480AAD">
        <w:rPr>
          <w:color w:val="000000" w:themeColor="text1"/>
          <w:sz w:val="22"/>
          <w:szCs w:val="22"/>
          <w:highlight w:val="yellow"/>
        </w:rPr>
        <w:sym w:font="Wingdings" w:char="F0DF"/>
      </w:r>
      <w:r w:rsidRPr="00480AAD">
        <w:rPr>
          <w:rFonts w:hint="cs"/>
          <w:color w:val="000000" w:themeColor="text1"/>
          <w:sz w:val="22"/>
          <w:szCs w:val="22"/>
          <w:rtl/>
        </w:rPr>
        <w:t xml:space="preserve"> חוזר על הרעיונות המרכזיים שהובאו על מנת להראות את העניין שלך, מאמת אם הבנת נכון את הכוונה.  </w:t>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סגנונות תקשורת-</w:t>
      </w:r>
    </w:p>
    <w:p w:rsidR="00411EAA" w:rsidRDefault="00411EAA" w:rsidP="00176EE1">
      <w:pPr>
        <w:pStyle w:val="a3"/>
        <w:numPr>
          <w:ilvl w:val="0"/>
          <w:numId w:val="79"/>
        </w:numPr>
        <w:rPr>
          <w:color w:val="000000" w:themeColor="text1"/>
          <w:sz w:val="22"/>
          <w:szCs w:val="22"/>
          <w:rtl/>
        </w:rPr>
        <w:sectPr w:rsidR="00411EAA"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pStyle w:val="a3"/>
        <w:numPr>
          <w:ilvl w:val="0"/>
          <w:numId w:val="79"/>
        </w:numPr>
        <w:rPr>
          <w:color w:val="000000" w:themeColor="text1"/>
          <w:sz w:val="22"/>
          <w:szCs w:val="22"/>
        </w:rPr>
      </w:pPr>
      <w:r w:rsidRPr="00480AAD">
        <w:rPr>
          <w:rFonts w:hint="cs"/>
          <w:color w:val="000000" w:themeColor="text1"/>
          <w:sz w:val="22"/>
          <w:szCs w:val="22"/>
          <w:rtl/>
        </w:rPr>
        <w:t>מוסרי (ישר, הוגן, לפי הספר)</w:t>
      </w:r>
    </w:p>
    <w:p w:rsidR="00C91F30" w:rsidRPr="00480AAD" w:rsidRDefault="00C91F30" w:rsidP="00176EE1">
      <w:pPr>
        <w:pStyle w:val="a3"/>
        <w:numPr>
          <w:ilvl w:val="0"/>
          <w:numId w:val="79"/>
        </w:numPr>
        <w:rPr>
          <w:color w:val="000000" w:themeColor="text1"/>
          <w:sz w:val="22"/>
          <w:szCs w:val="22"/>
        </w:rPr>
      </w:pPr>
      <w:r w:rsidRPr="00480AAD">
        <w:rPr>
          <w:rFonts w:hint="cs"/>
          <w:color w:val="000000" w:themeColor="text1"/>
          <w:sz w:val="22"/>
          <w:szCs w:val="22"/>
          <w:rtl/>
        </w:rPr>
        <w:t>סגור (סגור ולא חברותי)</w:t>
      </w:r>
    </w:p>
    <w:p w:rsidR="00C91F30" w:rsidRPr="00480AAD" w:rsidRDefault="00C91F30" w:rsidP="00176EE1">
      <w:pPr>
        <w:pStyle w:val="a3"/>
        <w:numPr>
          <w:ilvl w:val="0"/>
          <w:numId w:val="79"/>
        </w:numPr>
        <w:rPr>
          <w:color w:val="000000" w:themeColor="text1"/>
          <w:sz w:val="22"/>
          <w:szCs w:val="22"/>
        </w:rPr>
      </w:pPr>
      <w:r w:rsidRPr="00480AAD">
        <w:rPr>
          <w:rFonts w:hint="cs"/>
          <w:color w:val="000000" w:themeColor="text1"/>
          <w:sz w:val="22"/>
          <w:szCs w:val="22"/>
          <w:rtl/>
        </w:rPr>
        <w:t>משבש (שובר את אחדות הצוות)</w:t>
      </w:r>
    </w:p>
    <w:p w:rsidR="00C91F30" w:rsidRPr="00480AAD" w:rsidRDefault="00C91F30" w:rsidP="00176EE1">
      <w:pPr>
        <w:pStyle w:val="a3"/>
        <w:numPr>
          <w:ilvl w:val="0"/>
          <w:numId w:val="79"/>
        </w:numPr>
        <w:rPr>
          <w:color w:val="000000" w:themeColor="text1"/>
          <w:sz w:val="22"/>
          <w:szCs w:val="22"/>
        </w:rPr>
      </w:pPr>
      <w:r w:rsidRPr="00480AAD">
        <w:rPr>
          <w:rFonts w:hint="cs"/>
          <w:color w:val="000000" w:themeColor="text1"/>
          <w:sz w:val="22"/>
          <w:szCs w:val="22"/>
          <w:rtl/>
        </w:rPr>
        <w:t>מאיים (קשוח, יכול לפגוע במורל)</w:t>
      </w:r>
    </w:p>
    <w:p w:rsidR="00C91F30" w:rsidRPr="00480AAD" w:rsidRDefault="00C91F30" w:rsidP="00176EE1">
      <w:pPr>
        <w:pStyle w:val="a3"/>
        <w:numPr>
          <w:ilvl w:val="0"/>
          <w:numId w:val="79"/>
        </w:numPr>
        <w:rPr>
          <w:color w:val="000000" w:themeColor="text1"/>
          <w:sz w:val="22"/>
          <w:szCs w:val="22"/>
        </w:rPr>
      </w:pPr>
      <w:r w:rsidRPr="00480AAD">
        <w:rPr>
          <w:rFonts w:hint="cs"/>
          <w:color w:val="000000" w:themeColor="text1"/>
          <w:sz w:val="22"/>
          <w:szCs w:val="22"/>
          <w:rtl/>
        </w:rPr>
        <w:t>קרבי/לוחם ( להוט להילחם ולא נעים)</w:t>
      </w:r>
    </w:p>
    <w:p w:rsidR="00C91F30" w:rsidRPr="00480AAD" w:rsidRDefault="00C91F30" w:rsidP="00176EE1">
      <w:pPr>
        <w:pStyle w:val="a3"/>
        <w:numPr>
          <w:ilvl w:val="0"/>
          <w:numId w:val="79"/>
        </w:numPr>
        <w:rPr>
          <w:color w:val="000000" w:themeColor="text1"/>
          <w:sz w:val="22"/>
          <w:szCs w:val="22"/>
        </w:rPr>
      </w:pPr>
      <w:r w:rsidRPr="00480AAD">
        <w:rPr>
          <w:rFonts w:hint="cs"/>
          <w:color w:val="000000" w:themeColor="text1"/>
          <w:sz w:val="22"/>
          <w:szCs w:val="22"/>
          <w:rtl/>
        </w:rPr>
        <w:t xml:space="preserve">סמכותי (מנחה) </w:t>
      </w:r>
    </w:p>
    <w:p w:rsidR="00C91F30" w:rsidRPr="00480AAD" w:rsidRDefault="00C91F30" w:rsidP="00176EE1">
      <w:pPr>
        <w:pStyle w:val="a3"/>
        <w:numPr>
          <w:ilvl w:val="0"/>
          <w:numId w:val="79"/>
        </w:numPr>
        <w:rPr>
          <w:color w:val="000000" w:themeColor="text1"/>
          <w:sz w:val="22"/>
          <w:szCs w:val="22"/>
        </w:rPr>
      </w:pPr>
      <w:r w:rsidRPr="00480AAD">
        <w:rPr>
          <w:rFonts w:hint="cs"/>
          <w:color w:val="000000" w:themeColor="text1"/>
          <w:sz w:val="22"/>
          <w:szCs w:val="22"/>
          <w:rtl/>
        </w:rPr>
        <w:t>מקדם (מטפח רוח צוות)</w:t>
      </w:r>
    </w:p>
    <w:p w:rsidR="00C91F30" w:rsidRPr="00480AAD" w:rsidRDefault="00C91F30" w:rsidP="00176EE1">
      <w:pPr>
        <w:pStyle w:val="a3"/>
        <w:numPr>
          <w:ilvl w:val="0"/>
          <w:numId w:val="79"/>
        </w:numPr>
        <w:rPr>
          <w:color w:val="000000" w:themeColor="text1"/>
          <w:sz w:val="22"/>
          <w:szCs w:val="22"/>
        </w:rPr>
      </w:pPr>
      <w:r w:rsidRPr="00480AAD">
        <w:rPr>
          <w:rFonts w:hint="cs"/>
          <w:color w:val="000000" w:themeColor="text1"/>
          <w:sz w:val="22"/>
          <w:szCs w:val="22"/>
          <w:rtl/>
        </w:rPr>
        <w:t>מאפשר/מסייע (מנחה ע"פ הצורך)</w:t>
      </w:r>
    </w:p>
    <w:p w:rsidR="00C91F30" w:rsidRPr="00480AAD" w:rsidRDefault="00C91F30" w:rsidP="00176EE1">
      <w:pPr>
        <w:pStyle w:val="a3"/>
        <w:numPr>
          <w:ilvl w:val="0"/>
          <w:numId w:val="79"/>
        </w:numPr>
        <w:rPr>
          <w:color w:val="000000" w:themeColor="text1"/>
          <w:sz w:val="22"/>
          <w:szCs w:val="22"/>
        </w:rPr>
      </w:pPr>
      <w:r w:rsidRPr="00480AAD">
        <w:rPr>
          <w:rFonts w:hint="cs"/>
          <w:color w:val="000000" w:themeColor="text1"/>
          <w:sz w:val="22"/>
          <w:szCs w:val="22"/>
          <w:rtl/>
        </w:rPr>
        <w:t>מפייס (ידידותי ומסביר פנים)</w:t>
      </w:r>
    </w:p>
    <w:p w:rsidR="00C91F30" w:rsidRPr="00480AAD" w:rsidRDefault="00C91F30" w:rsidP="00176EE1">
      <w:pPr>
        <w:pStyle w:val="a3"/>
        <w:numPr>
          <w:ilvl w:val="0"/>
          <w:numId w:val="79"/>
        </w:numPr>
        <w:rPr>
          <w:color w:val="000000" w:themeColor="text1"/>
          <w:sz w:val="22"/>
          <w:szCs w:val="22"/>
        </w:rPr>
      </w:pPr>
      <w:r w:rsidRPr="00480AAD">
        <w:rPr>
          <w:rFonts w:hint="cs"/>
          <w:color w:val="000000" w:themeColor="text1"/>
          <w:sz w:val="22"/>
          <w:szCs w:val="22"/>
          <w:rtl/>
        </w:rPr>
        <w:t>שיפוטי (משתמש בשיקול דעת)</w:t>
      </w:r>
    </w:p>
    <w:p w:rsidR="00411EAA" w:rsidRDefault="00411EAA" w:rsidP="00C91F30">
      <w:pPr>
        <w:rPr>
          <w:b/>
          <w:bCs/>
          <w:color w:val="000000" w:themeColor="text1"/>
          <w:sz w:val="22"/>
          <w:szCs w:val="22"/>
          <w:u w:val="single"/>
          <w:rtl/>
        </w:rPr>
        <w:sectPr w:rsidR="00411EAA" w:rsidSect="00411EAA">
          <w:type w:val="continuous"/>
          <w:pgSz w:w="11906" w:h="16838"/>
          <w:pgMar w:top="1440" w:right="1800" w:bottom="1440" w:left="1800" w:header="708" w:footer="708" w:gutter="0"/>
          <w:cols w:num="2" w:space="708"/>
          <w:bidi/>
          <w:rtlGutter/>
          <w:docGrid w:linePitch="360"/>
        </w:sect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תנאים למסרים אפקטיביים-</w:t>
      </w:r>
    </w:p>
    <w:p w:rsidR="00411EAA" w:rsidRDefault="00411EAA" w:rsidP="00176EE1">
      <w:pPr>
        <w:pStyle w:val="a3"/>
        <w:numPr>
          <w:ilvl w:val="0"/>
          <w:numId w:val="80"/>
        </w:numPr>
        <w:rPr>
          <w:color w:val="000000" w:themeColor="text1"/>
          <w:sz w:val="22"/>
          <w:szCs w:val="22"/>
          <w:rtl/>
        </w:rPr>
        <w:sectPr w:rsidR="00411EAA"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pStyle w:val="a3"/>
        <w:numPr>
          <w:ilvl w:val="0"/>
          <w:numId w:val="80"/>
        </w:numPr>
        <w:rPr>
          <w:color w:val="000000" w:themeColor="text1"/>
          <w:sz w:val="22"/>
          <w:szCs w:val="22"/>
        </w:rPr>
      </w:pPr>
      <w:r w:rsidRPr="00480AAD">
        <w:rPr>
          <w:rFonts w:hint="cs"/>
          <w:color w:val="000000" w:themeColor="text1"/>
          <w:sz w:val="22"/>
          <w:szCs w:val="22"/>
          <w:rtl/>
        </w:rPr>
        <w:t>פשוט</w:t>
      </w:r>
    </w:p>
    <w:p w:rsidR="00C91F30" w:rsidRPr="00480AAD" w:rsidRDefault="00C91F30" w:rsidP="00176EE1">
      <w:pPr>
        <w:pStyle w:val="a3"/>
        <w:numPr>
          <w:ilvl w:val="0"/>
          <w:numId w:val="80"/>
        </w:numPr>
        <w:rPr>
          <w:b/>
          <w:bCs/>
          <w:color w:val="000000" w:themeColor="text1"/>
          <w:sz w:val="22"/>
          <w:szCs w:val="22"/>
          <w:u w:val="single"/>
        </w:rPr>
      </w:pPr>
      <w:r w:rsidRPr="00480AAD">
        <w:rPr>
          <w:rFonts w:hint="cs"/>
          <w:color w:val="000000" w:themeColor="text1"/>
          <w:sz w:val="22"/>
          <w:szCs w:val="22"/>
          <w:rtl/>
        </w:rPr>
        <w:t>קשור לנושא אחד</w:t>
      </w:r>
    </w:p>
    <w:p w:rsidR="00C91F30" w:rsidRPr="00480AAD" w:rsidRDefault="00C91F30" w:rsidP="00176EE1">
      <w:pPr>
        <w:pStyle w:val="a3"/>
        <w:numPr>
          <w:ilvl w:val="0"/>
          <w:numId w:val="80"/>
        </w:numPr>
        <w:rPr>
          <w:b/>
          <w:bCs/>
          <w:color w:val="000000" w:themeColor="text1"/>
          <w:sz w:val="22"/>
          <w:szCs w:val="22"/>
          <w:u w:val="single"/>
        </w:rPr>
      </w:pPr>
      <w:r w:rsidRPr="00480AAD">
        <w:rPr>
          <w:rFonts w:hint="cs"/>
          <w:color w:val="000000" w:themeColor="text1"/>
          <w:sz w:val="22"/>
          <w:szCs w:val="22"/>
          <w:rtl/>
        </w:rPr>
        <w:t>מראה על המחויבות של השולח</w:t>
      </w:r>
    </w:p>
    <w:p w:rsidR="00C91F30" w:rsidRPr="00480AAD" w:rsidRDefault="00C91F30" w:rsidP="00176EE1">
      <w:pPr>
        <w:pStyle w:val="a3"/>
        <w:numPr>
          <w:ilvl w:val="0"/>
          <w:numId w:val="80"/>
        </w:numPr>
        <w:rPr>
          <w:b/>
          <w:bCs/>
          <w:color w:val="000000" w:themeColor="text1"/>
          <w:sz w:val="22"/>
          <w:szCs w:val="22"/>
          <w:u w:val="single"/>
        </w:rPr>
      </w:pPr>
      <w:r w:rsidRPr="00480AAD">
        <w:rPr>
          <w:rFonts w:hint="cs"/>
          <w:color w:val="000000" w:themeColor="text1"/>
          <w:sz w:val="22"/>
          <w:szCs w:val="22"/>
          <w:rtl/>
        </w:rPr>
        <w:t>תיאורי במקום ערכי</w:t>
      </w:r>
    </w:p>
    <w:p w:rsidR="00C91F30" w:rsidRPr="00480AAD" w:rsidRDefault="00C91F30" w:rsidP="00176EE1">
      <w:pPr>
        <w:pStyle w:val="a3"/>
        <w:numPr>
          <w:ilvl w:val="0"/>
          <w:numId w:val="80"/>
        </w:numPr>
        <w:rPr>
          <w:b/>
          <w:bCs/>
          <w:color w:val="000000" w:themeColor="text1"/>
          <w:sz w:val="22"/>
          <w:szCs w:val="22"/>
          <w:u w:val="single"/>
        </w:rPr>
      </w:pPr>
      <w:r w:rsidRPr="00480AAD">
        <w:rPr>
          <w:rFonts w:hint="cs"/>
          <w:color w:val="000000" w:themeColor="text1"/>
          <w:sz w:val="22"/>
          <w:szCs w:val="22"/>
          <w:rtl/>
        </w:rPr>
        <w:t>מבוסס על ניסיון על פני הסקת מסקנות</w:t>
      </w:r>
    </w:p>
    <w:p w:rsidR="00C91F30" w:rsidRPr="00480AAD" w:rsidRDefault="00C91F30" w:rsidP="00176EE1">
      <w:pPr>
        <w:pStyle w:val="a3"/>
        <w:numPr>
          <w:ilvl w:val="0"/>
          <w:numId w:val="80"/>
        </w:numPr>
        <w:rPr>
          <w:b/>
          <w:bCs/>
          <w:color w:val="000000" w:themeColor="text1"/>
          <w:sz w:val="22"/>
          <w:szCs w:val="22"/>
          <w:u w:val="single"/>
        </w:rPr>
      </w:pPr>
      <w:r w:rsidRPr="00480AAD">
        <w:rPr>
          <w:rFonts w:hint="cs"/>
          <w:color w:val="000000" w:themeColor="text1"/>
          <w:sz w:val="22"/>
          <w:szCs w:val="22"/>
          <w:rtl/>
        </w:rPr>
        <w:t>ספציפי ולא כללי</w:t>
      </w:r>
    </w:p>
    <w:p w:rsidR="00C91F30" w:rsidRPr="00480AAD" w:rsidRDefault="00C91F30" w:rsidP="00176EE1">
      <w:pPr>
        <w:pStyle w:val="a3"/>
        <w:numPr>
          <w:ilvl w:val="0"/>
          <w:numId w:val="80"/>
        </w:numPr>
        <w:rPr>
          <w:b/>
          <w:bCs/>
          <w:color w:val="000000" w:themeColor="text1"/>
          <w:sz w:val="22"/>
          <w:szCs w:val="22"/>
          <w:u w:val="single"/>
        </w:rPr>
      </w:pPr>
      <w:r w:rsidRPr="00480AAD">
        <w:rPr>
          <w:rFonts w:hint="cs"/>
          <w:color w:val="000000" w:themeColor="text1"/>
          <w:sz w:val="22"/>
          <w:szCs w:val="22"/>
          <w:rtl/>
        </w:rPr>
        <w:t>מכוון להתנהגות ולא לגישה או עמדה</w:t>
      </w:r>
    </w:p>
    <w:p w:rsidR="00411EAA" w:rsidRDefault="00411EAA" w:rsidP="00C91F30">
      <w:pPr>
        <w:rPr>
          <w:b/>
          <w:bCs/>
          <w:color w:val="000000" w:themeColor="text1"/>
          <w:sz w:val="22"/>
          <w:szCs w:val="22"/>
          <w:u w:val="single"/>
          <w:rtl/>
        </w:rPr>
        <w:sectPr w:rsidR="00411EAA" w:rsidSect="00411EAA">
          <w:type w:val="continuous"/>
          <w:pgSz w:w="11906" w:h="16838"/>
          <w:pgMar w:top="1440" w:right="1800" w:bottom="1440" w:left="1800" w:header="708" w:footer="708" w:gutter="0"/>
          <w:cols w:num="2" w:space="708"/>
          <w:bidi/>
          <w:rtlGutter/>
          <w:docGrid w:linePitch="360"/>
        </w:sect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חסמי תקשורת-</w:t>
      </w:r>
    </w:p>
    <w:p w:rsidR="00C91F30" w:rsidRPr="00480AAD" w:rsidRDefault="00C91F30" w:rsidP="00176EE1">
      <w:pPr>
        <w:pStyle w:val="a3"/>
        <w:numPr>
          <w:ilvl w:val="0"/>
          <w:numId w:val="81"/>
        </w:numPr>
        <w:rPr>
          <w:color w:val="000000" w:themeColor="text1"/>
          <w:sz w:val="22"/>
          <w:szCs w:val="22"/>
        </w:rPr>
      </w:pPr>
      <w:r w:rsidRPr="00480AAD">
        <w:rPr>
          <w:rFonts w:hint="cs"/>
          <w:color w:val="000000" w:themeColor="text1"/>
          <w:sz w:val="22"/>
          <w:szCs w:val="22"/>
          <w:rtl/>
        </w:rPr>
        <w:t xml:space="preserve">לא מילולי </w:t>
      </w:r>
      <w:r w:rsidRPr="00480AAD">
        <w:rPr>
          <w:color w:val="000000" w:themeColor="text1"/>
          <w:sz w:val="22"/>
          <w:szCs w:val="22"/>
        </w:rPr>
        <w:sym w:font="Wingdings" w:char="F0DF"/>
      </w:r>
      <w:r w:rsidRPr="00480AAD">
        <w:rPr>
          <w:rFonts w:hint="cs"/>
          <w:color w:val="000000" w:themeColor="text1"/>
          <w:sz w:val="22"/>
          <w:szCs w:val="22"/>
          <w:rtl/>
        </w:rPr>
        <w:t xml:space="preserve"> הסחת דעת (מחפש במקום אחר), חוסר סבלנות (מסתכל על השעון שלך), מתח, כעס, אטימות. </w:t>
      </w:r>
    </w:p>
    <w:p w:rsidR="00C91F30" w:rsidRPr="00480AAD" w:rsidRDefault="00C91F30" w:rsidP="00176EE1">
      <w:pPr>
        <w:pStyle w:val="a3"/>
        <w:numPr>
          <w:ilvl w:val="0"/>
          <w:numId w:val="81"/>
        </w:numPr>
        <w:rPr>
          <w:color w:val="000000" w:themeColor="text1"/>
          <w:sz w:val="22"/>
          <w:szCs w:val="22"/>
        </w:rPr>
      </w:pPr>
      <w:r w:rsidRPr="00480AAD">
        <w:rPr>
          <w:rFonts w:hint="cs"/>
          <w:color w:val="000000" w:themeColor="text1"/>
          <w:sz w:val="22"/>
          <w:szCs w:val="22"/>
          <w:rtl/>
        </w:rPr>
        <w:t xml:space="preserve">מילולי </w:t>
      </w:r>
      <w:r w:rsidRPr="00480AAD">
        <w:rPr>
          <w:color w:val="000000" w:themeColor="text1"/>
          <w:sz w:val="22"/>
          <w:szCs w:val="22"/>
        </w:rPr>
        <w:sym w:font="Wingdings" w:char="F0DF"/>
      </w:r>
      <w:r w:rsidRPr="00480AAD">
        <w:rPr>
          <w:rFonts w:hint="cs"/>
          <w:color w:val="000000" w:themeColor="text1"/>
          <w:sz w:val="22"/>
          <w:szCs w:val="22"/>
          <w:rtl/>
        </w:rPr>
        <w:t xml:space="preserve"> הערכה, ביקורת, חנפנות, אבחון, שימוש בכינויים. </w:t>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עדכונים לנכסי תהליך ארגוניים-</w:t>
      </w:r>
    </w:p>
    <w:p w:rsidR="00BB5792" w:rsidRDefault="00BB5792" w:rsidP="00176EE1">
      <w:pPr>
        <w:pStyle w:val="a3"/>
        <w:numPr>
          <w:ilvl w:val="0"/>
          <w:numId w:val="82"/>
        </w:numPr>
        <w:rPr>
          <w:color w:val="000000" w:themeColor="text1"/>
          <w:sz w:val="22"/>
          <w:szCs w:val="22"/>
          <w:rtl/>
        </w:rPr>
        <w:sectPr w:rsidR="00BB5792"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pStyle w:val="a3"/>
        <w:numPr>
          <w:ilvl w:val="0"/>
          <w:numId w:val="82"/>
        </w:numPr>
        <w:rPr>
          <w:color w:val="000000" w:themeColor="text1"/>
          <w:sz w:val="22"/>
          <w:szCs w:val="22"/>
        </w:rPr>
      </w:pPr>
      <w:r w:rsidRPr="00480AAD">
        <w:rPr>
          <w:rFonts w:hint="cs"/>
          <w:color w:val="000000" w:themeColor="text1"/>
          <w:sz w:val="22"/>
          <w:szCs w:val="22"/>
          <w:rtl/>
        </w:rPr>
        <w:t>משוב מבעלי העניין</w:t>
      </w:r>
    </w:p>
    <w:p w:rsidR="00C91F30" w:rsidRPr="00480AAD" w:rsidRDefault="00C91F30" w:rsidP="00176EE1">
      <w:pPr>
        <w:pStyle w:val="a3"/>
        <w:numPr>
          <w:ilvl w:val="0"/>
          <w:numId w:val="82"/>
        </w:numPr>
        <w:rPr>
          <w:color w:val="000000" w:themeColor="text1"/>
          <w:sz w:val="22"/>
          <w:szCs w:val="22"/>
        </w:rPr>
      </w:pPr>
      <w:r w:rsidRPr="00480AAD">
        <w:rPr>
          <w:rFonts w:hint="cs"/>
          <w:color w:val="000000" w:themeColor="text1"/>
          <w:sz w:val="22"/>
          <w:szCs w:val="22"/>
          <w:rtl/>
        </w:rPr>
        <w:t>רישומי פרויקט</w:t>
      </w:r>
    </w:p>
    <w:p w:rsidR="00C91F30" w:rsidRPr="00480AAD" w:rsidRDefault="00C91F30" w:rsidP="00176EE1">
      <w:pPr>
        <w:pStyle w:val="a3"/>
        <w:numPr>
          <w:ilvl w:val="0"/>
          <w:numId w:val="82"/>
        </w:numPr>
        <w:rPr>
          <w:color w:val="000000" w:themeColor="text1"/>
          <w:sz w:val="22"/>
          <w:szCs w:val="22"/>
        </w:rPr>
      </w:pPr>
      <w:r w:rsidRPr="00480AAD">
        <w:rPr>
          <w:rFonts w:hint="cs"/>
          <w:color w:val="000000" w:themeColor="text1"/>
          <w:sz w:val="22"/>
          <w:szCs w:val="22"/>
          <w:rtl/>
        </w:rPr>
        <w:t>לקחים</w:t>
      </w:r>
    </w:p>
    <w:p w:rsidR="00C91F30" w:rsidRPr="00480AAD" w:rsidRDefault="00C91F30" w:rsidP="00176EE1">
      <w:pPr>
        <w:pStyle w:val="a3"/>
        <w:numPr>
          <w:ilvl w:val="0"/>
          <w:numId w:val="82"/>
        </w:numPr>
        <w:rPr>
          <w:color w:val="000000" w:themeColor="text1"/>
          <w:sz w:val="22"/>
          <w:szCs w:val="22"/>
        </w:rPr>
      </w:pPr>
      <w:r w:rsidRPr="00480AAD">
        <w:rPr>
          <w:rFonts w:hint="cs"/>
          <w:color w:val="000000" w:themeColor="text1"/>
          <w:sz w:val="22"/>
          <w:szCs w:val="22"/>
          <w:rtl/>
        </w:rPr>
        <w:t>הודעה לבעלי עניין</w:t>
      </w:r>
    </w:p>
    <w:p w:rsidR="00C91F30" w:rsidRPr="00480AAD" w:rsidRDefault="00C91F30" w:rsidP="00176EE1">
      <w:pPr>
        <w:pStyle w:val="a3"/>
        <w:numPr>
          <w:ilvl w:val="0"/>
          <w:numId w:val="82"/>
        </w:numPr>
        <w:rPr>
          <w:color w:val="000000" w:themeColor="text1"/>
          <w:sz w:val="22"/>
          <w:szCs w:val="22"/>
        </w:rPr>
      </w:pPr>
      <w:r w:rsidRPr="00480AAD">
        <w:rPr>
          <w:rFonts w:hint="cs"/>
          <w:color w:val="000000" w:themeColor="text1"/>
          <w:sz w:val="22"/>
          <w:szCs w:val="22"/>
          <w:rtl/>
        </w:rPr>
        <w:t xml:space="preserve">דוחות פרויקט </w:t>
      </w:r>
    </w:p>
    <w:p w:rsidR="00C91F30" w:rsidRPr="00480AAD" w:rsidRDefault="00C91F30" w:rsidP="00176EE1">
      <w:pPr>
        <w:pStyle w:val="a3"/>
        <w:numPr>
          <w:ilvl w:val="0"/>
          <w:numId w:val="82"/>
        </w:numPr>
        <w:rPr>
          <w:color w:val="000000" w:themeColor="text1"/>
          <w:sz w:val="22"/>
          <w:szCs w:val="22"/>
        </w:rPr>
      </w:pPr>
      <w:r w:rsidRPr="00480AAD">
        <w:rPr>
          <w:rFonts w:hint="cs"/>
          <w:color w:val="000000" w:themeColor="text1"/>
          <w:sz w:val="22"/>
          <w:szCs w:val="22"/>
          <w:rtl/>
        </w:rPr>
        <w:t>מצגות פרויקט</w:t>
      </w:r>
    </w:p>
    <w:p w:rsidR="00BB5792" w:rsidRDefault="00BB5792" w:rsidP="00C91F30">
      <w:pPr>
        <w:rPr>
          <w:b/>
          <w:bCs/>
          <w:color w:val="000000" w:themeColor="text1"/>
          <w:sz w:val="22"/>
          <w:szCs w:val="22"/>
          <w:u w:val="single"/>
          <w:rtl/>
        </w:rPr>
        <w:sectPr w:rsidR="00BB5792" w:rsidSect="00BB5792">
          <w:type w:val="continuous"/>
          <w:pgSz w:w="11906" w:h="16838"/>
          <w:pgMar w:top="1440" w:right="1800" w:bottom="1440" w:left="1800" w:header="708" w:footer="708" w:gutter="0"/>
          <w:cols w:num="2" w:space="708"/>
          <w:bidi/>
          <w:rtlGutter/>
          <w:docGrid w:linePitch="360"/>
        </w:sectPr>
      </w:pPr>
    </w:p>
    <w:p w:rsidR="00BB5792" w:rsidRDefault="00BB5792" w:rsidP="00C91F30">
      <w:pPr>
        <w:rPr>
          <w:b/>
          <w:bCs/>
          <w:color w:val="000000" w:themeColor="text1"/>
          <w:sz w:val="22"/>
          <w:szCs w:val="22"/>
          <w:u w:val="single"/>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בקרת תקשורת-</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תהליך של שליטה ובקרה על התקשורת במהלך כל מחזור חיי הפרויקט, מטרתו להבטיח מענה לצרכי המידע של בעלי עניין בפרויקט. </w:t>
      </w:r>
    </w:p>
    <w:tbl>
      <w:tblPr>
        <w:tblStyle w:val="a5"/>
        <w:tblW w:w="0" w:type="auto"/>
        <w:jc w:val="center"/>
        <w:tblLook w:val="0420" w:firstRow="1" w:lastRow="0" w:firstColumn="0" w:lastColumn="0" w:noHBand="0" w:noVBand="1"/>
      </w:tblPr>
      <w:tblGrid>
        <w:gridCol w:w="3089"/>
        <w:gridCol w:w="1957"/>
        <w:gridCol w:w="2207"/>
      </w:tblGrid>
      <w:tr w:rsidR="00BB1D99" w:rsidRPr="00BB1D99" w:rsidTr="00BB1D99">
        <w:trPr>
          <w:trHeight w:val="18"/>
          <w:jc w:val="center"/>
        </w:trPr>
        <w:tc>
          <w:tcPr>
            <w:tcW w:w="0" w:type="auto"/>
            <w:shd w:val="clear" w:color="auto" w:fill="E7E6E6" w:themeFill="background2"/>
            <w:hideMark/>
          </w:tcPr>
          <w:p w:rsidR="00BB1D99" w:rsidRPr="00BB1D99" w:rsidRDefault="00BB1D99" w:rsidP="00BB1D99">
            <w:pPr>
              <w:spacing w:after="160" w:line="259" w:lineRule="auto"/>
              <w:jc w:val="center"/>
              <w:rPr>
                <w:color w:val="000000" w:themeColor="text1"/>
                <w:sz w:val="22"/>
                <w:szCs w:val="22"/>
              </w:rPr>
            </w:pPr>
            <w:r w:rsidRPr="00BB1D99">
              <w:rPr>
                <w:b/>
                <w:bCs/>
                <w:color w:val="000000" w:themeColor="text1"/>
                <w:sz w:val="22"/>
                <w:szCs w:val="22"/>
                <w:rtl/>
              </w:rPr>
              <w:t>תפוקות</w:t>
            </w:r>
          </w:p>
        </w:tc>
        <w:tc>
          <w:tcPr>
            <w:tcW w:w="0" w:type="auto"/>
            <w:shd w:val="clear" w:color="auto" w:fill="E7E6E6" w:themeFill="background2"/>
            <w:hideMark/>
          </w:tcPr>
          <w:p w:rsidR="00BB1D99" w:rsidRPr="00BB1D99" w:rsidRDefault="00BB1D99" w:rsidP="00BB1D99">
            <w:pPr>
              <w:spacing w:after="160" w:line="259" w:lineRule="auto"/>
              <w:jc w:val="center"/>
              <w:rPr>
                <w:color w:val="000000" w:themeColor="text1"/>
                <w:sz w:val="22"/>
                <w:szCs w:val="22"/>
                <w:rtl/>
              </w:rPr>
            </w:pPr>
            <w:r w:rsidRPr="00BB1D99">
              <w:rPr>
                <w:b/>
                <w:bCs/>
                <w:color w:val="000000" w:themeColor="text1"/>
                <w:sz w:val="22"/>
                <w:szCs w:val="22"/>
                <w:rtl/>
              </w:rPr>
              <w:t>כלים &amp; שיטות</w:t>
            </w:r>
          </w:p>
        </w:tc>
        <w:tc>
          <w:tcPr>
            <w:tcW w:w="0" w:type="auto"/>
            <w:shd w:val="clear" w:color="auto" w:fill="E7E6E6" w:themeFill="background2"/>
            <w:hideMark/>
          </w:tcPr>
          <w:p w:rsidR="00BB1D99" w:rsidRPr="00BB1D99" w:rsidRDefault="00BB1D99" w:rsidP="00BB1D99">
            <w:pPr>
              <w:spacing w:after="160" w:line="259" w:lineRule="auto"/>
              <w:jc w:val="center"/>
              <w:rPr>
                <w:color w:val="000000" w:themeColor="text1"/>
                <w:sz w:val="22"/>
                <w:szCs w:val="22"/>
                <w:rtl/>
              </w:rPr>
            </w:pPr>
            <w:r w:rsidRPr="00BB1D99">
              <w:rPr>
                <w:b/>
                <w:bCs/>
                <w:color w:val="000000" w:themeColor="text1"/>
                <w:sz w:val="22"/>
                <w:szCs w:val="22"/>
                <w:rtl/>
              </w:rPr>
              <w:t>תשומות</w:t>
            </w:r>
          </w:p>
        </w:tc>
      </w:tr>
      <w:tr w:rsidR="00BB1D99" w:rsidRPr="00BB1D99" w:rsidTr="00BB1D99">
        <w:trPr>
          <w:trHeight w:val="18"/>
          <w:jc w:val="center"/>
        </w:trPr>
        <w:tc>
          <w:tcPr>
            <w:tcW w:w="0" w:type="auto"/>
            <w:hideMark/>
          </w:tcPr>
          <w:p w:rsidR="00BB1D99" w:rsidRPr="00BB1D99" w:rsidRDefault="00BB1D99" w:rsidP="00BB1D99">
            <w:pPr>
              <w:spacing w:after="160" w:line="259" w:lineRule="auto"/>
              <w:rPr>
                <w:color w:val="000000" w:themeColor="text1"/>
                <w:sz w:val="22"/>
                <w:szCs w:val="22"/>
                <w:rtl/>
              </w:rPr>
            </w:pPr>
            <w:r w:rsidRPr="00BB1D99">
              <w:rPr>
                <w:color w:val="000000" w:themeColor="text1"/>
                <w:sz w:val="22"/>
                <w:szCs w:val="22"/>
                <w:rtl/>
              </w:rPr>
              <w:t>1. מיידע על ביצוע עבודה</w:t>
            </w:r>
          </w:p>
        </w:tc>
        <w:tc>
          <w:tcPr>
            <w:tcW w:w="0" w:type="auto"/>
            <w:hideMark/>
          </w:tcPr>
          <w:p w:rsidR="00BB1D99" w:rsidRPr="00BB1D99" w:rsidRDefault="00BB1D99" w:rsidP="00BB1D99">
            <w:pPr>
              <w:spacing w:after="160" w:line="259" w:lineRule="auto"/>
              <w:rPr>
                <w:color w:val="000000" w:themeColor="text1"/>
                <w:sz w:val="22"/>
                <w:szCs w:val="22"/>
                <w:rtl/>
              </w:rPr>
            </w:pPr>
            <w:r w:rsidRPr="00BB1D99">
              <w:rPr>
                <w:color w:val="000000" w:themeColor="text1"/>
                <w:sz w:val="22"/>
                <w:szCs w:val="22"/>
                <w:rtl/>
              </w:rPr>
              <w:t>1. מערכת ניהול מיידע</w:t>
            </w:r>
          </w:p>
        </w:tc>
        <w:tc>
          <w:tcPr>
            <w:tcW w:w="0" w:type="auto"/>
            <w:hideMark/>
          </w:tcPr>
          <w:p w:rsidR="00BB1D99" w:rsidRPr="00BB1D99" w:rsidRDefault="00BB1D99" w:rsidP="00BB1D99">
            <w:pPr>
              <w:spacing w:after="160" w:line="259" w:lineRule="auto"/>
              <w:rPr>
                <w:color w:val="000000" w:themeColor="text1"/>
                <w:sz w:val="22"/>
                <w:szCs w:val="22"/>
                <w:rtl/>
              </w:rPr>
            </w:pPr>
            <w:r w:rsidRPr="00BB1D99">
              <w:rPr>
                <w:color w:val="000000" w:themeColor="text1"/>
                <w:sz w:val="22"/>
                <w:szCs w:val="22"/>
              </w:rPr>
              <w:t xml:space="preserve">1. </w:t>
            </w:r>
            <w:r w:rsidRPr="00BB1D99">
              <w:rPr>
                <w:color w:val="000000" w:themeColor="text1"/>
                <w:sz w:val="22"/>
                <w:szCs w:val="22"/>
                <w:rtl/>
              </w:rPr>
              <w:t>תוכנית ניהול הפרויקט</w:t>
            </w:r>
          </w:p>
        </w:tc>
      </w:tr>
      <w:tr w:rsidR="00BB1D99" w:rsidRPr="00BB1D99" w:rsidTr="00BB1D99">
        <w:trPr>
          <w:trHeight w:val="18"/>
          <w:jc w:val="center"/>
        </w:trPr>
        <w:tc>
          <w:tcPr>
            <w:tcW w:w="0" w:type="auto"/>
            <w:hideMark/>
          </w:tcPr>
          <w:p w:rsidR="00BB1D99" w:rsidRPr="00BB1D99" w:rsidRDefault="00BB1D99" w:rsidP="00BB1D99">
            <w:pPr>
              <w:spacing w:after="160" w:line="259" w:lineRule="auto"/>
              <w:rPr>
                <w:color w:val="000000" w:themeColor="text1"/>
                <w:sz w:val="22"/>
                <w:szCs w:val="22"/>
                <w:rtl/>
              </w:rPr>
            </w:pPr>
            <w:r w:rsidRPr="00BB1D99">
              <w:rPr>
                <w:color w:val="000000" w:themeColor="text1"/>
                <w:sz w:val="22"/>
                <w:szCs w:val="22"/>
                <w:rtl/>
              </w:rPr>
              <w:t>2. בקשות לשינויים</w:t>
            </w:r>
          </w:p>
        </w:tc>
        <w:tc>
          <w:tcPr>
            <w:tcW w:w="0" w:type="auto"/>
            <w:hideMark/>
          </w:tcPr>
          <w:p w:rsidR="00BB1D99" w:rsidRPr="00BB1D99" w:rsidRDefault="00BB1D99" w:rsidP="00BB1D99">
            <w:pPr>
              <w:spacing w:after="160" w:line="259" w:lineRule="auto"/>
              <w:rPr>
                <w:color w:val="000000" w:themeColor="text1"/>
                <w:sz w:val="22"/>
                <w:szCs w:val="22"/>
                <w:rtl/>
              </w:rPr>
            </w:pPr>
            <w:r w:rsidRPr="00BB1D99">
              <w:rPr>
                <w:color w:val="000000" w:themeColor="text1"/>
                <w:sz w:val="22"/>
                <w:szCs w:val="22"/>
                <w:rtl/>
              </w:rPr>
              <w:t>2. חוות דעת מומחים</w:t>
            </w:r>
          </w:p>
        </w:tc>
        <w:tc>
          <w:tcPr>
            <w:tcW w:w="0" w:type="auto"/>
            <w:hideMark/>
          </w:tcPr>
          <w:p w:rsidR="00BB1D99" w:rsidRPr="00BB1D99" w:rsidRDefault="00BB1D99" w:rsidP="00BB1D99">
            <w:pPr>
              <w:spacing w:after="160" w:line="259" w:lineRule="auto"/>
              <w:rPr>
                <w:color w:val="000000" w:themeColor="text1"/>
                <w:sz w:val="22"/>
                <w:szCs w:val="22"/>
                <w:rtl/>
              </w:rPr>
            </w:pPr>
            <w:r w:rsidRPr="00BB1D99">
              <w:rPr>
                <w:color w:val="000000" w:themeColor="text1"/>
                <w:sz w:val="22"/>
                <w:szCs w:val="22"/>
                <w:rtl/>
              </w:rPr>
              <w:t>תקשורת בפרויקט</w:t>
            </w:r>
          </w:p>
        </w:tc>
      </w:tr>
      <w:tr w:rsidR="00BB1D99" w:rsidRPr="00BB1D99" w:rsidTr="00BB1D99">
        <w:trPr>
          <w:trHeight w:val="18"/>
          <w:jc w:val="center"/>
        </w:trPr>
        <w:tc>
          <w:tcPr>
            <w:tcW w:w="0" w:type="auto"/>
            <w:hideMark/>
          </w:tcPr>
          <w:p w:rsidR="00BB1D99" w:rsidRPr="00BB1D99" w:rsidRDefault="00BB1D99" w:rsidP="00BB1D99">
            <w:pPr>
              <w:spacing w:after="160" w:line="259" w:lineRule="auto"/>
              <w:rPr>
                <w:color w:val="000000" w:themeColor="text1"/>
                <w:sz w:val="22"/>
                <w:szCs w:val="22"/>
                <w:rtl/>
              </w:rPr>
            </w:pPr>
            <w:r w:rsidRPr="00BB1D99">
              <w:rPr>
                <w:color w:val="000000" w:themeColor="text1"/>
                <w:sz w:val="22"/>
                <w:szCs w:val="22"/>
              </w:rPr>
              <w:t xml:space="preserve">3. </w:t>
            </w:r>
            <w:r w:rsidRPr="00BB1D99">
              <w:rPr>
                <w:color w:val="000000" w:themeColor="text1"/>
                <w:sz w:val="22"/>
                <w:szCs w:val="22"/>
                <w:rtl/>
              </w:rPr>
              <w:t>עדכונים לתוכנית ניהול הפרויקט</w:t>
            </w:r>
          </w:p>
        </w:tc>
        <w:tc>
          <w:tcPr>
            <w:tcW w:w="0" w:type="auto"/>
            <w:hideMark/>
          </w:tcPr>
          <w:p w:rsidR="00BB1D99" w:rsidRPr="00BB1D99" w:rsidRDefault="00BB1D99" w:rsidP="00BB1D99">
            <w:pPr>
              <w:spacing w:after="160" w:line="259" w:lineRule="auto"/>
              <w:rPr>
                <w:color w:val="000000" w:themeColor="text1"/>
                <w:sz w:val="22"/>
                <w:szCs w:val="22"/>
                <w:rtl/>
              </w:rPr>
            </w:pPr>
            <w:r w:rsidRPr="00BB1D99">
              <w:rPr>
                <w:color w:val="000000" w:themeColor="text1"/>
                <w:sz w:val="22"/>
                <w:szCs w:val="22"/>
                <w:rtl/>
              </w:rPr>
              <w:t>3. פגישות</w:t>
            </w:r>
          </w:p>
        </w:tc>
        <w:tc>
          <w:tcPr>
            <w:tcW w:w="0" w:type="auto"/>
            <w:hideMark/>
          </w:tcPr>
          <w:p w:rsidR="00BB1D99" w:rsidRPr="00BB1D99" w:rsidRDefault="00BB1D99" w:rsidP="00BB1D99">
            <w:pPr>
              <w:spacing w:after="160" w:line="259" w:lineRule="auto"/>
              <w:rPr>
                <w:color w:val="000000" w:themeColor="text1"/>
                <w:sz w:val="22"/>
                <w:szCs w:val="22"/>
                <w:rtl/>
              </w:rPr>
            </w:pPr>
            <w:r w:rsidRPr="00BB1D99">
              <w:rPr>
                <w:color w:val="000000" w:themeColor="text1"/>
                <w:sz w:val="22"/>
                <w:szCs w:val="22"/>
                <w:rtl/>
              </w:rPr>
              <w:t>3. יומן סוגיות</w:t>
            </w:r>
          </w:p>
        </w:tc>
      </w:tr>
      <w:tr w:rsidR="00BB1D99" w:rsidRPr="00BB1D99" w:rsidTr="00BB1D99">
        <w:trPr>
          <w:trHeight w:val="18"/>
          <w:jc w:val="center"/>
        </w:trPr>
        <w:tc>
          <w:tcPr>
            <w:tcW w:w="0" w:type="auto"/>
            <w:hideMark/>
          </w:tcPr>
          <w:p w:rsidR="00BB1D99" w:rsidRPr="00BB1D99" w:rsidRDefault="00BB1D99" w:rsidP="00BB1D99">
            <w:pPr>
              <w:spacing w:after="160" w:line="259" w:lineRule="auto"/>
              <w:rPr>
                <w:color w:val="000000" w:themeColor="text1"/>
                <w:sz w:val="22"/>
                <w:szCs w:val="22"/>
                <w:rtl/>
              </w:rPr>
            </w:pPr>
            <w:r w:rsidRPr="00BB1D99">
              <w:rPr>
                <w:color w:val="000000" w:themeColor="text1"/>
                <w:sz w:val="22"/>
                <w:szCs w:val="22"/>
                <w:rtl/>
              </w:rPr>
              <w:t>4. עדכונים למסמך הפרויקט</w:t>
            </w:r>
          </w:p>
        </w:tc>
        <w:tc>
          <w:tcPr>
            <w:tcW w:w="0" w:type="auto"/>
            <w:hideMark/>
          </w:tcPr>
          <w:p w:rsidR="00BB1D99" w:rsidRPr="00BB1D99" w:rsidRDefault="00BB1D99" w:rsidP="00BB1D99">
            <w:pPr>
              <w:spacing w:after="160" w:line="259" w:lineRule="auto"/>
              <w:rPr>
                <w:color w:val="000000" w:themeColor="text1"/>
                <w:sz w:val="22"/>
                <w:szCs w:val="22"/>
                <w:rtl/>
              </w:rPr>
            </w:pPr>
          </w:p>
        </w:tc>
        <w:tc>
          <w:tcPr>
            <w:tcW w:w="0" w:type="auto"/>
            <w:hideMark/>
          </w:tcPr>
          <w:p w:rsidR="00BB1D99" w:rsidRPr="00BB1D99" w:rsidRDefault="00BB1D99" w:rsidP="00BB1D99">
            <w:pPr>
              <w:spacing w:after="160" w:line="259" w:lineRule="auto"/>
              <w:rPr>
                <w:color w:val="000000" w:themeColor="text1"/>
                <w:sz w:val="22"/>
                <w:szCs w:val="22"/>
              </w:rPr>
            </w:pPr>
            <w:r w:rsidRPr="00BB1D99">
              <w:rPr>
                <w:color w:val="000000" w:themeColor="text1"/>
                <w:sz w:val="22"/>
                <w:szCs w:val="22"/>
                <w:rtl/>
              </w:rPr>
              <w:t>4. נתוני ביצוע העבודה</w:t>
            </w:r>
          </w:p>
        </w:tc>
      </w:tr>
      <w:tr w:rsidR="00BB1D99" w:rsidRPr="00BB1D99" w:rsidTr="00BB1D99">
        <w:trPr>
          <w:trHeight w:val="18"/>
          <w:jc w:val="center"/>
        </w:trPr>
        <w:tc>
          <w:tcPr>
            <w:tcW w:w="0" w:type="auto"/>
            <w:hideMark/>
          </w:tcPr>
          <w:p w:rsidR="00BB1D99" w:rsidRPr="00BB1D99" w:rsidRDefault="00BB1D99" w:rsidP="00BB1D99">
            <w:pPr>
              <w:spacing w:after="160" w:line="259" w:lineRule="auto"/>
              <w:rPr>
                <w:color w:val="000000" w:themeColor="text1"/>
                <w:sz w:val="22"/>
                <w:szCs w:val="22"/>
                <w:rtl/>
              </w:rPr>
            </w:pPr>
            <w:r w:rsidRPr="00BB1D99">
              <w:rPr>
                <w:color w:val="000000" w:themeColor="text1"/>
                <w:sz w:val="22"/>
                <w:szCs w:val="22"/>
                <w:rtl/>
              </w:rPr>
              <w:t>5. עדכונים לנכסי תהליכים ארגוניים</w:t>
            </w:r>
          </w:p>
        </w:tc>
        <w:tc>
          <w:tcPr>
            <w:tcW w:w="0" w:type="auto"/>
            <w:hideMark/>
          </w:tcPr>
          <w:p w:rsidR="00BB1D99" w:rsidRPr="00BB1D99" w:rsidRDefault="00BB1D99" w:rsidP="00BB1D99">
            <w:pPr>
              <w:spacing w:after="160" w:line="259" w:lineRule="auto"/>
              <w:rPr>
                <w:color w:val="000000" w:themeColor="text1"/>
                <w:sz w:val="22"/>
                <w:szCs w:val="22"/>
                <w:rtl/>
              </w:rPr>
            </w:pPr>
          </w:p>
        </w:tc>
        <w:tc>
          <w:tcPr>
            <w:tcW w:w="0" w:type="auto"/>
            <w:hideMark/>
          </w:tcPr>
          <w:p w:rsidR="00BB1D99" w:rsidRPr="00BB1D99" w:rsidRDefault="00BB1D99" w:rsidP="00BB1D99">
            <w:pPr>
              <w:spacing w:after="160" w:line="259" w:lineRule="auto"/>
              <w:rPr>
                <w:color w:val="000000" w:themeColor="text1"/>
                <w:sz w:val="22"/>
                <w:szCs w:val="22"/>
              </w:rPr>
            </w:pPr>
            <w:r w:rsidRPr="00BB1D99">
              <w:rPr>
                <w:color w:val="000000" w:themeColor="text1"/>
                <w:sz w:val="22"/>
                <w:szCs w:val="22"/>
                <w:rtl/>
              </w:rPr>
              <w:t>5. נכסי תהליך ארגוניים</w:t>
            </w:r>
          </w:p>
        </w:tc>
      </w:tr>
    </w:tbl>
    <w:p w:rsidR="00A27809" w:rsidRDefault="00A27809" w:rsidP="00C91F30">
      <w:pPr>
        <w:rPr>
          <w:b/>
          <w:bCs/>
          <w:color w:val="000000" w:themeColor="text1"/>
          <w:sz w:val="22"/>
          <w:szCs w:val="22"/>
          <w:u w:val="single"/>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לסיכום-</w:t>
      </w:r>
    </w:p>
    <w:p w:rsidR="00C91F30" w:rsidRPr="00480AAD" w:rsidRDefault="00C91F30" w:rsidP="00176EE1">
      <w:pPr>
        <w:pStyle w:val="a3"/>
        <w:numPr>
          <w:ilvl w:val="0"/>
          <w:numId w:val="83"/>
        </w:numPr>
        <w:rPr>
          <w:color w:val="000000" w:themeColor="text1"/>
          <w:sz w:val="22"/>
          <w:szCs w:val="22"/>
        </w:rPr>
      </w:pPr>
      <w:r w:rsidRPr="00480AAD">
        <w:rPr>
          <w:rFonts w:hint="cs"/>
          <w:color w:val="000000" w:themeColor="text1"/>
          <w:sz w:val="22"/>
          <w:szCs w:val="22"/>
          <w:rtl/>
        </w:rPr>
        <w:t xml:space="preserve">מנהל הפרויקט צריך להבין שהתקשורת היא מורכבת ויש לנהל אותה. </w:t>
      </w:r>
    </w:p>
    <w:p w:rsidR="00C91F30" w:rsidRPr="00480AAD" w:rsidRDefault="00C91F30" w:rsidP="00176EE1">
      <w:pPr>
        <w:pStyle w:val="a3"/>
        <w:numPr>
          <w:ilvl w:val="0"/>
          <w:numId w:val="83"/>
        </w:numPr>
        <w:rPr>
          <w:color w:val="000000" w:themeColor="text1"/>
          <w:sz w:val="22"/>
          <w:szCs w:val="22"/>
        </w:rPr>
      </w:pPr>
      <w:r w:rsidRPr="00480AAD">
        <w:rPr>
          <w:rFonts w:hint="cs"/>
          <w:color w:val="000000" w:themeColor="text1"/>
          <w:sz w:val="22"/>
          <w:szCs w:val="22"/>
          <w:rtl/>
        </w:rPr>
        <w:t>לעיתים קרובות שוקל מחדש את התקשורת בפגישות כדי להגביל את בעיות התקשורת.</w:t>
      </w:r>
    </w:p>
    <w:p w:rsidR="00C91F30" w:rsidRPr="00480AAD" w:rsidRDefault="00C91F30" w:rsidP="00176EE1">
      <w:pPr>
        <w:pStyle w:val="a3"/>
        <w:numPr>
          <w:ilvl w:val="0"/>
          <w:numId w:val="83"/>
        </w:numPr>
        <w:rPr>
          <w:color w:val="000000" w:themeColor="text1"/>
          <w:sz w:val="22"/>
          <w:szCs w:val="22"/>
        </w:rPr>
      </w:pPr>
      <w:r w:rsidRPr="00480AAD">
        <w:rPr>
          <w:rFonts w:hint="cs"/>
          <w:color w:val="000000" w:themeColor="text1"/>
          <w:sz w:val="22"/>
          <w:szCs w:val="22"/>
          <w:rtl/>
        </w:rPr>
        <w:t>תכנון תקשורת כרוך בזיהוי צרכי המידע והתקשורת של בעל העניין.</w:t>
      </w:r>
    </w:p>
    <w:p w:rsidR="00C91F30" w:rsidRPr="00480AAD" w:rsidRDefault="00C91F30" w:rsidP="00176EE1">
      <w:pPr>
        <w:pStyle w:val="a3"/>
        <w:numPr>
          <w:ilvl w:val="0"/>
          <w:numId w:val="83"/>
        </w:numPr>
        <w:rPr>
          <w:color w:val="000000" w:themeColor="text1"/>
          <w:sz w:val="22"/>
          <w:szCs w:val="22"/>
        </w:rPr>
      </w:pPr>
      <w:r w:rsidRPr="00480AAD">
        <w:rPr>
          <w:rFonts w:hint="cs"/>
          <w:color w:val="000000" w:themeColor="text1"/>
          <w:sz w:val="22"/>
          <w:szCs w:val="22"/>
          <w:rtl/>
        </w:rPr>
        <w:t xml:space="preserve">תקשורת היא המפתח עבור מנהל הפרויקט. </w:t>
      </w:r>
    </w:p>
    <w:p w:rsidR="00C91F30" w:rsidRPr="00480AAD" w:rsidRDefault="00BB1D99" w:rsidP="001E4DBE">
      <w:pPr>
        <w:bidi w:val="0"/>
        <w:rPr>
          <w:color w:val="000000" w:themeColor="text1"/>
          <w:sz w:val="22"/>
          <w:szCs w:val="22"/>
          <w:rtl/>
        </w:rPr>
      </w:pPr>
      <w:r>
        <w:rPr>
          <w:color w:val="000000" w:themeColor="text1"/>
          <w:sz w:val="22"/>
          <w:szCs w:val="22"/>
          <w:rtl/>
        </w:rPr>
        <w:br w:type="page"/>
      </w:r>
    </w:p>
    <w:p w:rsidR="00C91F30" w:rsidRPr="00480AAD" w:rsidRDefault="00C91F30" w:rsidP="00C91F30">
      <w:pPr>
        <w:pStyle w:val="1"/>
        <w:rPr>
          <w:sz w:val="22"/>
          <w:szCs w:val="22"/>
          <w:rtl/>
        </w:rPr>
      </w:pPr>
      <w:bookmarkStart w:id="8" w:name="_Toc515885188"/>
      <w:r w:rsidRPr="00480AAD">
        <w:rPr>
          <w:rFonts w:hint="cs"/>
          <w:sz w:val="22"/>
          <w:szCs w:val="22"/>
          <w:rtl/>
        </w:rPr>
        <w:t>מצגת 8- ניהול הסיכון בפרויקט</w:t>
      </w:r>
      <w:bookmarkEnd w:id="8"/>
    </w:p>
    <w:p w:rsidR="00C91F30" w:rsidRPr="00480AAD" w:rsidRDefault="00C91F30" w:rsidP="00C91F30">
      <w:pPr>
        <w:rPr>
          <w:color w:val="000000" w:themeColor="text1"/>
          <w:sz w:val="22"/>
          <w:szCs w:val="22"/>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מה ההבדל בין סיכון לסוגיה?</w:t>
      </w:r>
    </w:p>
    <w:p w:rsidR="00C91F30" w:rsidRPr="00480AAD" w:rsidRDefault="00C91F30" w:rsidP="00176EE1">
      <w:pPr>
        <w:pStyle w:val="a3"/>
        <w:numPr>
          <w:ilvl w:val="0"/>
          <w:numId w:val="84"/>
        </w:numPr>
        <w:rPr>
          <w:color w:val="000000" w:themeColor="text1"/>
          <w:sz w:val="22"/>
          <w:szCs w:val="22"/>
        </w:rPr>
      </w:pPr>
      <w:r w:rsidRPr="00480AAD">
        <w:rPr>
          <w:rFonts w:hint="cs"/>
          <w:color w:val="000000" w:themeColor="text1"/>
          <w:sz w:val="22"/>
          <w:szCs w:val="22"/>
          <w:u w:val="single"/>
          <w:rtl/>
        </w:rPr>
        <w:t>סוגיה-</w:t>
      </w:r>
      <w:r w:rsidRPr="00480AAD">
        <w:rPr>
          <w:rFonts w:hint="cs"/>
          <w:color w:val="000000" w:themeColor="text1"/>
          <w:sz w:val="22"/>
          <w:szCs w:val="22"/>
          <w:rtl/>
        </w:rPr>
        <w:t xml:space="preserve"> בעיה בלתי צפויה, קטנה, שהתרחשה. ניתן לטפל בה על ידי רישומה ברשימת הפעילות בפרויקט וניהולה בדרך זו, או על ידי יצירת דרכים לעקיפת הבעיה. </w:t>
      </w:r>
    </w:p>
    <w:p w:rsidR="00C91F30" w:rsidRPr="00480AAD" w:rsidRDefault="00C91F30" w:rsidP="00176EE1">
      <w:pPr>
        <w:pStyle w:val="a3"/>
        <w:numPr>
          <w:ilvl w:val="0"/>
          <w:numId w:val="84"/>
        </w:numPr>
        <w:rPr>
          <w:color w:val="000000" w:themeColor="text1"/>
          <w:sz w:val="22"/>
          <w:szCs w:val="22"/>
        </w:rPr>
      </w:pPr>
      <w:r w:rsidRPr="00480AAD">
        <w:rPr>
          <w:rFonts w:hint="cs"/>
          <w:color w:val="000000" w:themeColor="text1"/>
          <w:sz w:val="22"/>
          <w:szCs w:val="22"/>
          <w:u w:val="single"/>
          <w:rtl/>
        </w:rPr>
        <w:t>סיכון-</w:t>
      </w:r>
      <w:r w:rsidRPr="00480AAD">
        <w:rPr>
          <w:rFonts w:hint="cs"/>
          <w:sz w:val="22"/>
          <w:szCs w:val="22"/>
          <w:rtl/>
        </w:rPr>
        <w:t xml:space="preserve"> אירוע או מצב לא וודאי אשר במידה ויקרה, תהיה לו השפעה חיובית או שלילית על אחת או יותר ממטרות הפרויקט. </w:t>
      </w:r>
    </w:p>
    <w:p w:rsidR="00C91F30" w:rsidRPr="00480AAD" w:rsidRDefault="00C91F30" w:rsidP="00C91F30">
      <w:pPr>
        <w:pStyle w:val="a3"/>
        <w:rPr>
          <w:color w:val="000000" w:themeColor="text1"/>
          <w:sz w:val="22"/>
          <w:szCs w:val="22"/>
          <w:rtl/>
        </w:rPr>
      </w:pPr>
      <w:r w:rsidRPr="00480AAD">
        <w:rPr>
          <w:rFonts w:hint="cs"/>
          <w:color w:val="000000" w:themeColor="text1"/>
          <w:sz w:val="22"/>
          <w:szCs w:val="22"/>
          <w:highlight w:val="yellow"/>
          <w:rtl/>
        </w:rPr>
        <w:t>סיכון טהור:</w:t>
      </w:r>
      <w:r w:rsidRPr="00480AAD">
        <w:rPr>
          <w:rFonts w:hint="cs"/>
          <w:color w:val="000000" w:themeColor="text1"/>
          <w:sz w:val="22"/>
          <w:szCs w:val="22"/>
          <w:rtl/>
        </w:rPr>
        <w:t xml:space="preserve"> סיכון להפסד בלבד. </w:t>
      </w:r>
    </w:p>
    <w:p w:rsidR="00C91F30" w:rsidRPr="00480AAD" w:rsidRDefault="00C91F30" w:rsidP="00E14538">
      <w:pPr>
        <w:pStyle w:val="a3"/>
        <w:rPr>
          <w:color w:val="000000" w:themeColor="text1"/>
          <w:sz w:val="22"/>
          <w:szCs w:val="22"/>
          <w:rtl/>
        </w:rPr>
      </w:pPr>
      <w:r w:rsidRPr="00480AAD">
        <w:rPr>
          <w:rFonts w:hint="cs"/>
          <w:color w:val="000000" w:themeColor="text1"/>
          <w:sz w:val="22"/>
          <w:szCs w:val="22"/>
          <w:highlight w:val="yellow"/>
          <w:rtl/>
        </w:rPr>
        <w:t>סיכון עסקי:</w:t>
      </w:r>
      <w:r w:rsidRPr="00480AAD">
        <w:rPr>
          <w:rFonts w:hint="cs"/>
          <w:color w:val="000000" w:themeColor="text1"/>
          <w:sz w:val="22"/>
          <w:szCs w:val="22"/>
          <w:rtl/>
        </w:rPr>
        <w:t xml:space="preserve"> סיכון/סיכוי לרווח או הפסד. </w:t>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ניהול סיכונים בפרויקט-</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כולל את התהליכים של עריכת תוכנית לניהול הסיכונים, זיהוי, ניתוח, מתן מענה, ובקרה על הסיכון בפרויקט.  כולל את גורמי הסיכון הבאים: </w:t>
      </w:r>
    </w:p>
    <w:p w:rsidR="00C91F30" w:rsidRPr="00480AAD" w:rsidRDefault="00C91F30" w:rsidP="00176EE1">
      <w:pPr>
        <w:pStyle w:val="a3"/>
        <w:numPr>
          <w:ilvl w:val="0"/>
          <w:numId w:val="85"/>
        </w:numPr>
        <w:rPr>
          <w:color w:val="000000" w:themeColor="text1"/>
          <w:sz w:val="22"/>
          <w:szCs w:val="22"/>
        </w:rPr>
      </w:pPr>
      <w:r w:rsidRPr="00480AAD">
        <w:rPr>
          <w:rFonts w:hint="cs"/>
          <w:color w:val="000000" w:themeColor="text1"/>
          <w:sz w:val="22"/>
          <w:szCs w:val="22"/>
          <w:rtl/>
        </w:rPr>
        <w:t>תדירות האירוע (מספר הפעמים שהסיכון עלול להתרחש)</w:t>
      </w:r>
    </w:p>
    <w:p w:rsidR="00C91F30" w:rsidRPr="00480AAD" w:rsidRDefault="00C91F30" w:rsidP="00176EE1">
      <w:pPr>
        <w:pStyle w:val="a3"/>
        <w:numPr>
          <w:ilvl w:val="0"/>
          <w:numId w:val="85"/>
        </w:numPr>
        <w:rPr>
          <w:color w:val="000000" w:themeColor="text1"/>
          <w:sz w:val="22"/>
          <w:szCs w:val="22"/>
        </w:rPr>
      </w:pPr>
      <w:r w:rsidRPr="00480AAD">
        <w:rPr>
          <w:rFonts w:hint="cs"/>
          <w:color w:val="000000" w:themeColor="text1"/>
          <w:sz w:val="22"/>
          <w:szCs w:val="22"/>
          <w:rtl/>
        </w:rPr>
        <w:t>עיתוי צפוי (מתי הסיכון עלול להתרחש)</w:t>
      </w:r>
    </w:p>
    <w:p w:rsidR="00C91F30" w:rsidRPr="00480AAD" w:rsidRDefault="00C91F30" w:rsidP="00176EE1">
      <w:pPr>
        <w:pStyle w:val="a3"/>
        <w:numPr>
          <w:ilvl w:val="0"/>
          <w:numId w:val="85"/>
        </w:numPr>
        <w:rPr>
          <w:color w:val="000000" w:themeColor="text1"/>
          <w:sz w:val="22"/>
          <w:szCs w:val="22"/>
        </w:rPr>
      </w:pPr>
      <w:r w:rsidRPr="00480AAD">
        <w:rPr>
          <w:rFonts w:hint="cs"/>
          <w:color w:val="000000" w:themeColor="text1"/>
          <w:sz w:val="22"/>
          <w:szCs w:val="22"/>
          <w:rtl/>
        </w:rPr>
        <w:t>השפעה/תוצאה (ההשפעה על הפרויקט אם הסיכון מתרחש)</w:t>
      </w:r>
    </w:p>
    <w:p w:rsidR="00C91F30" w:rsidRPr="00480AAD" w:rsidRDefault="00C91F30" w:rsidP="00176EE1">
      <w:pPr>
        <w:pStyle w:val="a3"/>
        <w:numPr>
          <w:ilvl w:val="0"/>
          <w:numId w:val="85"/>
        </w:numPr>
        <w:rPr>
          <w:color w:val="000000" w:themeColor="text1"/>
          <w:sz w:val="22"/>
          <w:szCs w:val="22"/>
        </w:rPr>
      </w:pPr>
      <w:r w:rsidRPr="00480AAD">
        <w:rPr>
          <w:rFonts w:hint="cs"/>
          <w:color w:val="000000" w:themeColor="text1"/>
          <w:sz w:val="22"/>
          <w:szCs w:val="22"/>
          <w:rtl/>
        </w:rPr>
        <w:t>הסתברות ( הסבירות כי הסיכון יתרחש)</w:t>
      </w:r>
    </w:p>
    <w:p w:rsidR="00C91F30" w:rsidRPr="00480AAD" w:rsidRDefault="00C91F30" w:rsidP="00C91F30">
      <w:pPr>
        <w:rPr>
          <w:color w:val="000000" w:themeColor="text1"/>
          <w:sz w:val="22"/>
          <w:szCs w:val="22"/>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סיכון ומחזור חיי הפרויקט-</w:t>
      </w:r>
    </w:p>
    <w:p w:rsidR="00C91F30" w:rsidRPr="00480AAD" w:rsidRDefault="00E14538" w:rsidP="00C91F30">
      <w:pPr>
        <w:rPr>
          <w:b/>
          <w:bCs/>
          <w:color w:val="000000" w:themeColor="text1"/>
          <w:sz w:val="22"/>
          <w:szCs w:val="22"/>
          <w:u w:val="single"/>
          <w:rtl/>
        </w:rPr>
      </w:pPr>
      <w:r w:rsidRPr="00480AAD">
        <w:rPr>
          <w:rFonts w:hint="cs"/>
          <w:noProof/>
          <w:color w:val="000000" w:themeColor="text1"/>
          <w:sz w:val="22"/>
          <w:szCs w:val="22"/>
        </w:rPr>
        <w:drawing>
          <wp:anchor distT="0" distB="0" distL="114300" distR="114300" simplePos="0" relativeHeight="251768832" behindDoc="0" locked="0" layoutInCell="1" allowOverlap="1" wp14:anchorId="3ADF95C1" wp14:editId="2E80F03F">
            <wp:simplePos x="0" y="0"/>
            <wp:positionH relativeFrom="margin">
              <wp:posOffset>3067050</wp:posOffset>
            </wp:positionH>
            <wp:positionV relativeFrom="paragraph">
              <wp:posOffset>5715</wp:posOffset>
            </wp:positionV>
            <wp:extent cx="2209800" cy="1515110"/>
            <wp:effectExtent l="0" t="0" r="0" b="8890"/>
            <wp:wrapSquare wrapText="bothSides"/>
            <wp:docPr id="158758" name="תמונה 158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09800" cy="15151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 </w:t>
      </w: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992AB1" w:rsidRPr="00992AB1" w:rsidRDefault="00C91F30" w:rsidP="00992AB1">
      <w:pPr>
        <w:rPr>
          <w:b/>
          <w:bCs/>
          <w:color w:val="000000" w:themeColor="text1"/>
          <w:sz w:val="22"/>
          <w:szCs w:val="22"/>
          <w:u w:val="single"/>
          <w:rtl/>
        </w:rPr>
      </w:pPr>
      <w:r w:rsidRPr="00480AAD">
        <w:rPr>
          <w:rFonts w:hint="cs"/>
          <w:b/>
          <w:bCs/>
          <w:color w:val="000000" w:themeColor="text1"/>
          <w:sz w:val="22"/>
          <w:szCs w:val="22"/>
          <w:u w:val="single"/>
          <w:rtl/>
        </w:rPr>
        <w:t>תיאוריית התועלת  (סבלנות בעלי העניין)-</w:t>
      </w:r>
    </w:p>
    <w:tbl>
      <w:tblPr>
        <w:tblStyle w:val="a5"/>
        <w:bidiVisual/>
        <w:tblW w:w="0" w:type="auto"/>
        <w:tblLook w:val="04A0" w:firstRow="1" w:lastRow="0" w:firstColumn="1" w:lastColumn="0" w:noHBand="0" w:noVBand="1"/>
      </w:tblPr>
      <w:tblGrid>
        <w:gridCol w:w="2765"/>
        <w:gridCol w:w="2765"/>
        <w:gridCol w:w="2766"/>
      </w:tblGrid>
      <w:tr w:rsidR="00992AB1" w:rsidTr="00992AB1">
        <w:tc>
          <w:tcPr>
            <w:tcW w:w="2765" w:type="dxa"/>
          </w:tcPr>
          <w:p w:rsidR="00992AB1" w:rsidRDefault="00992AB1" w:rsidP="00992AB1">
            <w:pPr>
              <w:rPr>
                <w:color w:val="000000" w:themeColor="text1"/>
                <w:sz w:val="22"/>
                <w:szCs w:val="22"/>
                <w:u w:val="single"/>
                <w:rtl/>
              </w:rPr>
            </w:pPr>
            <w:r w:rsidRPr="00992AB1">
              <w:rPr>
                <w:rFonts w:hint="cs"/>
                <w:color w:val="000000" w:themeColor="text1"/>
                <w:sz w:val="22"/>
                <w:szCs w:val="22"/>
                <w:u w:val="single"/>
                <w:rtl/>
              </w:rPr>
              <w:t>אוהב סיכון :</w:t>
            </w:r>
          </w:p>
        </w:tc>
        <w:tc>
          <w:tcPr>
            <w:tcW w:w="2765" w:type="dxa"/>
          </w:tcPr>
          <w:p w:rsidR="00992AB1" w:rsidRDefault="00992AB1" w:rsidP="00992AB1">
            <w:pPr>
              <w:rPr>
                <w:color w:val="000000" w:themeColor="text1"/>
                <w:sz w:val="22"/>
                <w:szCs w:val="22"/>
                <w:u w:val="single"/>
                <w:rtl/>
              </w:rPr>
            </w:pPr>
            <w:r w:rsidRPr="00992AB1">
              <w:rPr>
                <w:rFonts w:hint="cs"/>
                <w:color w:val="000000" w:themeColor="text1"/>
                <w:sz w:val="22"/>
                <w:szCs w:val="22"/>
                <w:u w:val="single"/>
                <w:rtl/>
              </w:rPr>
              <w:t>אדיש לסיכון:</w:t>
            </w:r>
          </w:p>
        </w:tc>
        <w:tc>
          <w:tcPr>
            <w:tcW w:w="2766" w:type="dxa"/>
          </w:tcPr>
          <w:p w:rsidR="00992AB1" w:rsidRPr="00992AB1" w:rsidRDefault="00992AB1" w:rsidP="00992AB1">
            <w:pPr>
              <w:ind w:left="360"/>
              <w:rPr>
                <w:color w:val="000000" w:themeColor="text1"/>
                <w:sz w:val="22"/>
                <w:szCs w:val="22"/>
                <w:rtl/>
              </w:rPr>
            </w:pPr>
            <w:r w:rsidRPr="00992AB1">
              <w:rPr>
                <w:rFonts w:hint="cs"/>
                <w:color w:val="000000" w:themeColor="text1"/>
                <w:sz w:val="22"/>
                <w:szCs w:val="22"/>
                <w:u w:val="single"/>
                <w:rtl/>
              </w:rPr>
              <w:t>שונא סיכון:</w:t>
            </w:r>
            <w:r w:rsidRPr="00992AB1">
              <w:rPr>
                <w:rFonts w:hint="cs"/>
                <w:color w:val="000000" w:themeColor="text1"/>
                <w:sz w:val="22"/>
                <w:szCs w:val="22"/>
                <w:rtl/>
              </w:rPr>
              <w:t xml:space="preserve"> </w:t>
            </w:r>
          </w:p>
        </w:tc>
      </w:tr>
      <w:tr w:rsidR="00992AB1" w:rsidTr="00992AB1">
        <w:tc>
          <w:tcPr>
            <w:tcW w:w="2765" w:type="dxa"/>
          </w:tcPr>
          <w:p w:rsidR="00992AB1" w:rsidRPr="00992AB1" w:rsidRDefault="00992AB1" w:rsidP="00992AB1">
            <w:pPr>
              <w:rPr>
                <w:color w:val="000000" w:themeColor="text1"/>
                <w:sz w:val="22"/>
                <w:szCs w:val="22"/>
                <w:rtl/>
              </w:rPr>
            </w:pPr>
            <w:r w:rsidRPr="00992AB1">
              <w:rPr>
                <w:rFonts w:hint="cs"/>
                <w:color w:val="000000" w:themeColor="text1"/>
                <w:sz w:val="22"/>
                <w:szCs w:val="22"/>
                <w:rtl/>
              </w:rPr>
              <w:t>נוחות עם חוסר וודאות.</w:t>
            </w:r>
          </w:p>
        </w:tc>
        <w:tc>
          <w:tcPr>
            <w:tcW w:w="2765" w:type="dxa"/>
          </w:tcPr>
          <w:p w:rsidR="00992AB1" w:rsidRPr="00992AB1" w:rsidRDefault="00992AB1" w:rsidP="00992AB1">
            <w:pPr>
              <w:rPr>
                <w:color w:val="000000" w:themeColor="text1"/>
                <w:sz w:val="22"/>
                <w:szCs w:val="22"/>
                <w:rtl/>
              </w:rPr>
            </w:pPr>
            <w:r>
              <w:rPr>
                <w:rFonts w:hint="cs"/>
                <w:color w:val="000000" w:themeColor="text1"/>
                <w:sz w:val="22"/>
                <w:szCs w:val="22"/>
                <w:rtl/>
              </w:rPr>
              <w:t xml:space="preserve">חוסר נוחות עם אי וודאות </w:t>
            </w:r>
            <w:r w:rsidRPr="00992AB1">
              <w:rPr>
                <w:rFonts w:hint="cs"/>
                <w:color w:val="000000" w:themeColor="text1"/>
                <w:sz w:val="22"/>
                <w:szCs w:val="22"/>
                <w:rtl/>
              </w:rPr>
              <w:t xml:space="preserve">בטווח הארוך. </w:t>
            </w:r>
          </w:p>
        </w:tc>
        <w:tc>
          <w:tcPr>
            <w:tcW w:w="2766" w:type="dxa"/>
          </w:tcPr>
          <w:p w:rsidR="00992AB1" w:rsidRDefault="00992AB1" w:rsidP="00992AB1">
            <w:pPr>
              <w:rPr>
                <w:color w:val="000000" w:themeColor="text1"/>
                <w:sz w:val="22"/>
                <w:szCs w:val="22"/>
                <w:u w:val="single"/>
                <w:rtl/>
              </w:rPr>
            </w:pPr>
            <w:r w:rsidRPr="00992AB1">
              <w:rPr>
                <w:rFonts w:hint="cs"/>
                <w:color w:val="000000" w:themeColor="text1"/>
                <w:sz w:val="22"/>
                <w:szCs w:val="22"/>
                <w:rtl/>
              </w:rPr>
              <w:t>חוסר נוחות עם חוסר וודאות.</w:t>
            </w:r>
          </w:p>
        </w:tc>
      </w:tr>
      <w:tr w:rsidR="00992AB1" w:rsidTr="00992AB1">
        <w:tc>
          <w:tcPr>
            <w:tcW w:w="2765" w:type="dxa"/>
          </w:tcPr>
          <w:p w:rsidR="00992AB1" w:rsidRDefault="00992AB1" w:rsidP="00992AB1">
            <w:pPr>
              <w:jc w:val="center"/>
              <w:rPr>
                <w:color w:val="000000" w:themeColor="text1"/>
                <w:sz w:val="22"/>
                <w:szCs w:val="22"/>
                <w:u w:val="single"/>
                <w:rtl/>
              </w:rPr>
            </w:pPr>
            <w:r>
              <w:rPr>
                <w:noProof/>
              </w:rPr>
              <w:drawing>
                <wp:inline distT="0" distB="0" distL="0" distR="0" wp14:anchorId="72A52814" wp14:editId="72F48E3C">
                  <wp:extent cx="1174750" cy="1181066"/>
                  <wp:effectExtent l="0" t="0" r="6350" b="635"/>
                  <wp:docPr id="161811" name="תמונה 16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177148" cy="1183477"/>
                          </a:xfrm>
                          <a:prstGeom prst="rect">
                            <a:avLst/>
                          </a:prstGeom>
                        </pic:spPr>
                      </pic:pic>
                    </a:graphicData>
                  </a:graphic>
                </wp:inline>
              </w:drawing>
            </w:r>
          </w:p>
        </w:tc>
        <w:tc>
          <w:tcPr>
            <w:tcW w:w="2765" w:type="dxa"/>
          </w:tcPr>
          <w:p w:rsidR="00992AB1" w:rsidRDefault="00992AB1" w:rsidP="00992AB1">
            <w:pPr>
              <w:jc w:val="center"/>
              <w:rPr>
                <w:color w:val="000000" w:themeColor="text1"/>
                <w:sz w:val="22"/>
                <w:szCs w:val="22"/>
                <w:u w:val="single"/>
                <w:rtl/>
              </w:rPr>
            </w:pPr>
            <w:r>
              <w:rPr>
                <w:noProof/>
              </w:rPr>
              <w:drawing>
                <wp:inline distT="0" distB="0" distL="0" distR="0" wp14:anchorId="02DECDA0" wp14:editId="1B7247DA">
                  <wp:extent cx="1079500" cy="1134577"/>
                  <wp:effectExtent l="0" t="0" r="6350" b="8890"/>
                  <wp:docPr id="161812" name="תמונה 16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602" cy="1140991"/>
                          </a:xfrm>
                          <a:prstGeom prst="rect">
                            <a:avLst/>
                          </a:prstGeom>
                        </pic:spPr>
                      </pic:pic>
                    </a:graphicData>
                  </a:graphic>
                </wp:inline>
              </w:drawing>
            </w:r>
          </w:p>
        </w:tc>
        <w:tc>
          <w:tcPr>
            <w:tcW w:w="2766" w:type="dxa"/>
          </w:tcPr>
          <w:p w:rsidR="00992AB1" w:rsidRDefault="00992AB1" w:rsidP="00992AB1">
            <w:pPr>
              <w:jc w:val="center"/>
              <w:rPr>
                <w:color w:val="000000" w:themeColor="text1"/>
                <w:sz w:val="22"/>
                <w:szCs w:val="22"/>
                <w:u w:val="single"/>
                <w:rtl/>
              </w:rPr>
            </w:pPr>
            <w:r>
              <w:rPr>
                <w:noProof/>
              </w:rPr>
              <w:drawing>
                <wp:inline distT="0" distB="0" distL="0" distR="0" wp14:anchorId="06A9C050" wp14:editId="6DD09251">
                  <wp:extent cx="1066800" cy="1066800"/>
                  <wp:effectExtent l="0" t="0" r="0" b="0"/>
                  <wp:docPr id="161813" name="תמונה 16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066800" cy="1066800"/>
                          </a:xfrm>
                          <a:prstGeom prst="rect">
                            <a:avLst/>
                          </a:prstGeom>
                        </pic:spPr>
                      </pic:pic>
                    </a:graphicData>
                  </a:graphic>
                </wp:inline>
              </w:drawing>
            </w:r>
          </w:p>
        </w:tc>
      </w:tr>
    </w:tbl>
    <w:p w:rsidR="00992AB1" w:rsidRDefault="00992AB1" w:rsidP="00C91F30">
      <w:pPr>
        <w:rPr>
          <w:color w:val="000000" w:themeColor="text1"/>
          <w:sz w:val="22"/>
          <w:szCs w:val="22"/>
          <w:u w:val="single"/>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 xml:space="preserve">גישות לסיכונים- </w:t>
      </w:r>
    </w:p>
    <w:p w:rsidR="002D5898" w:rsidRDefault="00C91F30" w:rsidP="00176EE1">
      <w:pPr>
        <w:pStyle w:val="a3"/>
        <w:numPr>
          <w:ilvl w:val="0"/>
          <w:numId w:val="86"/>
        </w:numPr>
        <w:rPr>
          <w:color w:val="000000" w:themeColor="text1"/>
          <w:sz w:val="22"/>
          <w:szCs w:val="22"/>
        </w:rPr>
      </w:pPr>
      <w:r w:rsidRPr="00480AAD">
        <w:rPr>
          <w:rFonts w:hint="cs"/>
          <w:color w:val="000000" w:themeColor="text1"/>
          <w:sz w:val="22"/>
          <w:szCs w:val="22"/>
          <w:u w:val="single"/>
          <w:rtl/>
        </w:rPr>
        <w:t>תיאבון לסיכון:</w:t>
      </w:r>
      <w:r w:rsidRPr="00480AAD">
        <w:rPr>
          <w:rFonts w:hint="cs"/>
          <w:color w:val="000000" w:themeColor="text1"/>
          <w:sz w:val="22"/>
          <w:szCs w:val="22"/>
          <w:rtl/>
        </w:rPr>
        <w:t xml:space="preserve"> מידת אי הוודאות שיש מוכנה לשאת על עצמה מתוך צפייה לתגמול.</w:t>
      </w:r>
    </w:p>
    <w:p w:rsidR="00C91F30" w:rsidRPr="00480AAD" w:rsidRDefault="00C91F30" w:rsidP="002D5898">
      <w:pPr>
        <w:pStyle w:val="a3"/>
        <w:rPr>
          <w:color w:val="000000" w:themeColor="text1"/>
          <w:sz w:val="22"/>
          <w:szCs w:val="22"/>
        </w:rPr>
      </w:pPr>
      <w:r w:rsidRPr="00480AAD">
        <w:rPr>
          <w:rFonts w:hint="cs"/>
          <w:color w:val="000000" w:themeColor="text1"/>
          <w:sz w:val="22"/>
          <w:szCs w:val="22"/>
          <w:rtl/>
        </w:rPr>
        <w:t xml:space="preserve"> </w:t>
      </w:r>
      <w:r w:rsidRPr="00480AAD">
        <w:rPr>
          <w:rFonts w:hint="cs"/>
          <w:color w:val="000000" w:themeColor="text1"/>
          <w:sz w:val="22"/>
          <w:szCs w:val="22"/>
          <w:highlight w:val="yellow"/>
          <w:rtl/>
        </w:rPr>
        <w:t>לדוגמא:</w:t>
      </w:r>
      <w:r w:rsidRPr="00480AAD">
        <w:rPr>
          <w:rFonts w:hint="cs"/>
          <w:color w:val="000000" w:themeColor="text1"/>
          <w:sz w:val="22"/>
          <w:szCs w:val="22"/>
          <w:rtl/>
        </w:rPr>
        <w:t xml:space="preserve"> הלקוח מוכן לקבל מעט סיכון על התקציב בפרויקט זה. </w:t>
      </w:r>
    </w:p>
    <w:p w:rsidR="002D5898" w:rsidRDefault="00C91F30" w:rsidP="00176EE1">
      <w:pPr>
        <w:pStyle w:val="a3"/>
        <w:numPr>
          <w:ilvl w:val="0"/>
          <w:numId w:val="86"/>
        </w:numPr>
        <w:rPr>
          <w:color w:val="000000" w:themeColor="text1"/>
          <w:sz w:val="22"/>
          <w:szCs w:val="22"/>
        </w:rPr>
      </w:pPr>
      <w:r w:rsidRPr="00480AAD">
        <w:rPr>
          <w:rFonts w:hint="cs"/>
          <w:color w:val="000000" w:themeColor="text1"/>
          <w:sz w:val="22"/>
          <w:szCs w:val="22"/>
          <w:u w:val="single"/>
          <w:rtl/>
        </w:rPr>
        <w:t>סבילות לסיכון:</w:t>
      </w:r>
      <w:r w:rsidRPr="00480AAD">
        <w:rPr>
          <w:rFonts w:hint="cs"/>
          <w:color w:val="000000" w:themeColor="text1"/>
          <w:sz w:val="22"/>
          <w:szCs w:val="22"/>
          <w:rtl/>
        </w:rPr>
        <w:t xml:space="preserve"> מידת, כמות או היקף הסיכון שארגון או אדם יוכלו לעמוד בו. </w:t>
      </w:r>
    </w:p>
    <w:p w:rsidR="00C91F30" w:rsidRPr="00480AAD" w:rsidRDefault="00C91F30" w:rsidP="002D5898">
      <w:pPr>
        <w:pStyle w:val="a3"/>
        <w:rPr>
          <w:color w:val="000000" w:themeColor="text1"/>
          <w:sz w:val="22"/>
          <w:szCs w:val="22"/>
        </w:rPr>
      </w:pPr>
      <w:r w:rsidRPr="00480AAD">
        <w:rPr>
          <w:rFonts w:hint="cs"/>
          <w:color w:val="000000" w:themeColor="text1"/>
          <w:sz w:val="22"/>
          <w:szCs w:val="22"/>
          <w:highlight w:val="yellow"/>
          <w:rtl/>
        </w:rPr>
        <w:t>לדוגמא:</w:t>
      </w:r>
      <w:r w:rsidRPr="00480AAD">
        <w:rPr>
          <w:rFonts w:hint="cs"/>
          <w:color w:val="000000" w:themeColor="text1"/>
          <w:sz w:val="22"/>
          <w:szCs w:val="22"/>
          <w:rtl/>
        </w:rPr>
        <w:t xml:space="preserve"> הלקוח יקבל סיכון תקציבי לפרויקט זה עד  10,000 דולר.</w:t>
      </w:r>
    </w:p>
    <w:p w:rsidR="00C91F30" w:rsidRPr="00480AAD" w:rsidRDefault="00C91F30" w:rsidP="00176EE1">
      <w:pPr>
        <w:pStyle w:val="a3"/>
        <w:numPr>
          <w:ilvl w:val="0"/>
          <w:numId w:val="86"/>
        </w:numPr>
        <w:rPr>
          <w:color w:val="000000" w:themeColor="text1"/>
          <w:sz w:val="22"/>
          <w:szCs w:val="22"/>
        </w:rPr>
      </w:pPr>
      <w:r w:rsidRPr="00480AAD">
        <w:rPr>
          <w:rFonts w:hint="cs"/>
          <w:color w:val="000000" w:themeColor="text1"/>
          <w:sz w:val="22"/>
          <w:szCs w:val="22"/>
          <w:u w:val="single"/>
          <w:rtl/>
        </w:rPr>
        <w:t>סף סיכון:</w:t>
      </w:r>
      <w:r w:rsidRPr="00480AAD">
        <w:rPr>
          <w:rFonts w:hint="cs"/>
          <w:color w:val="000000" w:themeColor="text1"/>
          <w:sz w:val="22"/>
          <w:szCs w:val="22"/>
          <w:rtl/>
        </w:rPr>
        <w:t xml:space="preserve"> רמת אי הוודאות או </w:t>
      </w:r>
      <w:r w:rsidR="00B02EB0">
        <w:rPr>
          <w:rFonts w:hint="cs"/>
          <w:color w:val="000000" w:themeColor="text1"/>
          <w:sz w:val="22"/>
          <w:szCs w:val="22"/>
          <w:rtl/>
        </w:rPr>
        <w:t>ר</w:t>
      </w:r>
      <w:r w:rsidRPr="00480AAD">
        <w:rPr>
          <w:rFonts w:hint="cs"/>
          <w:color w:val="000000" w:themeColor="text1"/>
          <w:sz w:val="22"/>
          <w:szCs w:val="22"/>
          <w:rtl/>
        </w:rPr>
        <w:t xml:space="preserve">מת ההשפעה שבה ל"בעלי עניין" עשוי להיות עניין ספציפי. </w:t>
      </w:r>
      <w:r w:rsidRPr="00480AAD">
        <w:rPr>
          <w:rFonts w:hint="cs"/>
          <w:color w:val="000000" w:themeColor="text1"/>
          <w:sz w:val="22"/>
          <w:szCs w:val="22"/>
          <w:highlight w:val="yellow"/>
          <w:rtl/>
        </w:rPr>
        <w:t>לדוגמא:</w:t>
      </w:r>
      <w:r w:rsidRPr="00480AAD">
        <w:rPr>
          <w:rFonts w:hint="cs"/>
          <w:color w:val="000000" w:themeColor="text1"/>
          <w:sz w:val="22"/>
          <w:szCs w:val="22"/>
          <w:rtl/>
        </w:rPr>
        <w:t xml:space="preserve"> הלקוח לא יקבל סיכון תקציבי לפרויקט זה יותר מ11,000 דולר. </w:t>
      </w:r>
    </w:p>
    <w:p w:rsidR="00C91F30" w:rsidRPr="00480AAD" w:rsidRDefault="00C91F30" w:rsidP="00C91F30">
      <w:pPr>
        <w:rPr>
          <w:b/>
          <w:bCs/>
          <w:sz w:val="22"/>
          <w:szCs w:val="22"/>
          <w:u w:val="single"/>
          <w:rtl/>
        </w:rPr>
      </w:pPr>
      <w:r w:rsidRPr="00480AAD">
        <w:rPr>
          <w:rFonts w:hint="cs"/>
          <w:b/>
          <w:bCs/>
          <w:sz w:val="22"/>
          <w:szCs w:val="22"/>
          <w:u w:val="single"/>
          <w:rtl/>
        </w:rPr>
        <w:t>חוסר וודאות-</w:t>
      </w:r>
    </w:p>
    <w:p w:rsidR="0022257E" w:rsidRDefault="0022257E" w:rsidP="00176EE1">
      <w:pPr>
        <w:pStyle w:val="a3"/>
        <w:numPr>
          <w:ilvl w:val="0"/>
          <w:numId w:val="87"/>
        </w:numPr>
        <w:rPr>
          <w:color w:val="000000" w:themeColor="text1"/>
          <w:sz w:val="22"/>
          <w:szCs w:val="22"/>
          <w:rtl/>
        </w:rPr>
        <w:sectPr w:rsidR="0022257E"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pStyle w:val="a3"/>
        <w:numPr>
          <w:ilvl w:val="0"/>
          <w:numId w:val="87"/>
        </w:numPr>
        <w:rPr>
          <w:color w:val="000000" w:themeColor="text1"/>
          <w:sz w:val="22"/>
          <w:szCs w:val="22"/>
        </w:rPr>
      </w:pPr>
      <w:r w:rsidRPr="00480AAD">
        <w:rPr>
          <w:rFonts w:hint="cs"/>
          <w:color w:val="000000" w:themeColor="text1"/>
          <w:sz w:val="22"/>
          <w:szCs w:val="22"/>
          <w:rtl/>
        </w:rPr>
        <w:t>בעלי עניין</w:t>
      </w:r>
    </w:p>
    <w:p w:rsidR="00C91F30" w:rsidRPr="00480AAD" w:rsidRDefault="00C91F30" w:rsidP="00176EE1">
      <w:pPr>
        <w:pStyle w:val="a3"/>
        <w:numPr>
          <w:ilvl w:val="0"/>
          <w:numId w:val="87"/>
        </w:numPr>
        <w:rPr>
          <w:color w:val="000000" w:themeColor="text1"/>
          <w:sz w:val="22"/>
          <w:szCs w:val="22"/>
        </w:rPr>
      </w:pPr>
      <w:r w:rsidRPr="00480AAD">
        <w:rPr>
          <w:rFonts w:hint="cs"/>
          <w:color w:val="000000" w:themeColor="text1"/>
          <w:sz w:val="22"/>
          <w:szCs w:val="22"/>
          <w:rtl/>
        </w:rPr>
        <w:t>אינטראקציי</w:t>
      </w:r>
      <w:r w:rsidRPr="00480AAD">
        <w:rPr>
          <w:rFonts w:hint="eastAsia"/>
          <w:color w:val="000000" w:themeColor="text1"/>
          <w:sz w:val="22"/>
          <w:szCs w:val="22"/>
          <w:rtl/>
        </w:rPr>
        <w:t>ת</w:t>
      </w:r>
      <w:r w:rsidRPr="00480AAD">
        <w:rPr>
          <w:rFonts w:hint="cs"/>
          <w:color w:val="000000" w:themeColor="text1"/>
          <w:sz w:val="22"/>
          <w:szCs w:val="22"/>
          <w:rtl/>
        </w:rPr>
        <w:t xml:space="preserve"> בין אישיות</w:t>
      </w:r>
    </w:p>
    <w:p w:rsidR="00C91F30" w:rsidRPr="00480AAD" w:rsidRDefault="00C91F30" w:rsidP="00176EE1">
      <w:pPr>
        <w:pStyle w:val="a3"/>
        <w:numPr>
          <w:ilvl w:val="0"/>
          <w:numId w:val="87"/>
        </w:numPr>
        <w:rPr>
          <w:color w:val="000000" w:themeColor="text1"/>
          <w:sz w:val="22"/>
          <w:szCs w:val="22"/>
        </w:rPr>
      </w:pPr>
      <w:r w:rsidRPr="00480AAD">
        <w:rPr>
          <w:rFonts w:hint="cs"/>
          <w:color w:val="000000" w:themeColor="text1"/>
          <w:sz w:val="22"/>
          <w:szCs w:val="22"/>
          <w:rtl/>
        </w:rPr>
        <w:t>שוק ההון</w:t>
      </w:r>
    </w:p>
    <w:p w:rsidR="00C91F30" w:rsidRPr="00480AAD" w:rsidRDefault="00C91F30" w:rsidP="00176EE1">
      <w:pPr>
        <w:pStyle w:val="a3"/>
        <w:numPr>
          <w:ilvl w:val="0"/>
          <w:numId w:val="87"/>
        </w:numPr>
        <w:rPr>
          <w:color w:val="000000" w:themeColor="text1"/>
          <w:sz w:val="22"/>
          <w:szCs w:val="22"/>
        </w:rPr>
      </w:pPr>
      <w:r w:rsidRPr="00480AAD">
        <w:rPr>
          <w:rFonts w:hint="cs"/>
          <w:color w:val="000000" w:themeColor="text1"/>
          <w:sz w:val="22"/>
          <w:szCs w:val="22"/>
          <w:rtl/>
        </w:rPr>
        <w:t>טכנולוגיה</w:t>
      </w:r>
    </w:p>
    <w:p w:rsidR="00C91F30" w:rsidRPr="00480AAD" w:rsidRDefault="00C91F30" w:rsidP="00176EE1">
      <w:pPr>
        <w:pStyle w:val="a3"/>
        <w:numPr>
          <w:ilvl w:val="0"/>
          <w:numId w:val="87"/>
        </w:numPr>
        <w:rPr>
          <w:color w:val="000000" w:themeColor="text1"/>
          <w:sz w:val="22"/>
          <w:szCs w:val="22"/>
        </w:rPr>
      </w:pPr>
      <w:r w:rsidRPr="00480AAD">
        <w:rPr>
          <w:rFonts w:hint="cs"/>
          <w:color w:val="000000" w:themeColor="text1"/>
          <w:sz w:val="22"/>
          <w:szCs w:val="22"/>
          <w:rtl/>
        </w:rPr>
        <w:t>שוק</w:t>
      </w:r>
    </w:p>
    <w:p w:rsidR="00C91F30" w:rsidRPr="00480AAD" w:rsidRDefault="00C91F30" w:rsidP="00176EE1">
      <w:pPr>
        <w:pStyle w:val="a3"/>
        <w:numPr>
          <w:ilvl w:val="0"/>
          <w:numId w:val="87"/>
        </w:numPr>
        <w:rPr>
          <w:color w:val="000000" w:themeColor="text1"/>
          <w:sz w:val="22"/>
          <w:szCs w:val="22"/>
        </w:rPr>
      </w:pPr>
      <w:r w:rsidRPr="00480AAD">
        <w:rPr>
          <w:rFonts w:hint="cs"/>
          <w:color w:val="000000" w:themeColor="text1"/>
          <w:sz w:val="22"/>
          <w:szCs w:val="22"/>
          <w:rtl/>
        </w:rPr>
        <w:t>שינוי תכולה</w:t>
      </w:r>
    </w:p>
    <w:p w:rsidR="00C91F30" w:rsidRPr="00480AAD" w:rsidRDefault="00C91F30" w:rsidP="00176EE1">
      <w:pPr>
        <w:pStyle w:val="a3"/>
        <w:numPr>
          <w:ilvl w:val="0"/>
          <w:numId w:val="87"/>
        </w:numPr>
        <w:rPr>
          <w:color w:val="000000" w:themeColor="text1"/>
          <w:sz w:val="22"/>
          <w:szCs w:val="22"/>
        </w:rPr>
      </w:pPr>
      <w:r w:rsidRPr="00480AAD">
        <w:rPr>
          <w:rFonts w:hint="cs"/>
          <w:color w:val="000000" w:themeColor="text1"/>
          <w:sz w:val="22"/>
          <w:szCs w:val="22"/>
          <w:rtl/>
        </w:rPr>
        <w:t>סביבה טבעית</w:t>
      </w:r>
    </w:p>
    <w:p w:rsidR="00C91F30" w:rsidRPr="00480AAD" w:rsidRDefault="00C91F30" w:rsidP="00176EE1">
      <w:pPr>
        <w:pStyle w:val="a3"/>
        <w:numPr>
          <w:ilvl w:val="0"/>
          <w:numId w:val="87"/>
        </w:numPr>
        <w:rPr>
          <w:color w:val="000000" w:themeColor="text1"/>
          <w:sz w:val="22"/>
          <w:szCs w:val="22"/>
        </w:rPr>
      </w:pPr>
      <w:r w:rsidRPr="00480AAD">
        <w:rPr>
          <w:rFonts w:hint="cs"/>
          <w:color w:val="000000" w:themeColor="text1"/>
          <w:sz w:val="22"/>
          <w:szCs w:val="22"/>
          <w:rtl/>
        </w:rPr>
        <w:t>אומדנים</w:t>
      </w:r>
    </w:p>
    <w:p w:rsidR="00C91F30" w:rsidRPr="00480AAD" w:rsidRDefault="00C91F30" w:rsidP="00176EE1">
      <w:pPr>
        <w:pStyle w:val="a3"/>
        <w:numPr>
          <w:ilvl w:val="0"/>
          <w:numId w:val="87"/>
        </w:numPr>
        <w:rPr>
          <w:color w:val="000000" w:themeColor="text1"/>
          <w:sz w:val="22"/>
          <w:szCs w:val="22"/>
        </w:rPr>
      </w:pPr>
      <w:r w:rsidRPr="00480AAD">
        <w:rPr>
          <w:rFonts w:hint="cs"/>
          <w:color w:val="000000" w:themeColor="text1"/>
          <w:sz w:val="22"/>
          <w:szCs w:val="22"/>
          <w:rtl/>
        </w:rPr>
        <w:t>ביצועי הספק</w:t>
      </w:r>
    </w:p>
    <w:p w:rsidR="0022257E" w:rsidRDefault="0022257E" w:rsidP="00C91F30">
      <w:pPr>
        <w:rPr>
          <w:b/>
          <w:bCs/>
          <w:color w:val="000000" w:themeColor="text1"/>
          <w:sz w:val="22"/>
          <w:szCs w:val="22"/>
          <w:u w:val="single"/>
          <w:rtl/>
        </w:rPr>
        <w:sectPr w:rsidR="0022257E" w:rsidSect="0022257E">
          <w:type w:val="continuous"/>
          <w:pgSz w:w="11906" w:h="16838"/>
          <w:pgMar w:top="1440" w:right="1800" w:bottom="1440" w:left="1800" w:header="708" w:footer="708" w:gutter="0"/>
          <w:cols w:num="3" w:space="708"/>
          <w:bidi/>
          <w:rtlGutter/>
          <w:docGrid w:linePitch="360"/>
        </w:sect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אתגרים בניהול סיכונים-</w:t>
      </w:r>
    </w:p>
    <w:p w:rsidR="00C91F30" w:rsidRPr="00480AAD" w:rsidRDefault="00C91F30" w:rsidP="00176EE1">
      <w:pPr>
        <w:pStyle w:val="a3"/>
        <w:numPr>
          <w:ilvl w:val="0"/>
          <w:numId w:val="88"/>
        </w:numPr>
        <w:rPr>
          <w:color w:val="000000" w:themeColor="text1"/>
          <w:sz w:val="22"/>
          <w:szCs w:val="22"/>
        </w:rPr>
      </w:pPr>
      <w:r w:rsidRPr="00480AAD">
        <w:rPr>
          <w:rFonts w:hint="cs"/>
          <w:color w:val="000000" w:themeColor="text1"/>
          <w:sz w:val="22"/>
          <w:szCs w:val="22"/>
          <w:rtl/>
        </w:rPr>
        <w:t xml:space="preserve">ניתוח מורכב- אינטראקציה בין אירועי הסיכון, סיכונים משניים. </w:t>
      </w:r>
    </w:p>
    <w:p w:rsidR="00C91F30" w:rsidRPr="00480AAD" w:rsidRDefault="00C91F30" w:rsidP="00176EE1">
      <w:pPr>
        <w:pStyle w:val="a3"/>
        <w:numPr>
          <w:ilvl w:val="0"/>
          <w:numId w:val="88"/>
        </w:numPr>
        <w:rPr>
          <w:color w:val="000000" w:themeColor="text1"/>
          <w:sz w:val="22"/>
          <w:szCs w:val="22"/>
        </w:rPr>
      </w:pPr>
      <w:r w:rsidRPr="00480AAD">
        <w:rPr>
          <w:rFonts w:hint="cs"/>
          <w:color w:val="000000" w:themeColor="text1"/>
          <w:sz w:val="22"/>
          <w:szCs w:val="22"/>
          <w:rtl/>
        </w:rPr>
        <w:t xml:space="preserve">השפעות על תפיסת הסיכון- מספר אירועי הסיכון, תרבות ארגונית, ערכים אישיים, אופק הזמן. </w:t>
      </w:r>
    </w:p>
    <w:p w:rsidR="00C91F30" w:rsidRPr="00480AAD" w:rsidRDefault="00C91F30" w:rsidP="00176EE1">
      <w:pPr>
        <w:pStyle w:val="a3"/>
        <w:numPr>
          <w:ilvl w:val="0"/>
          <w:numId w:val="88"/>
        </w:numPr>
        <w:rPr>
          <w:color w:val="000000" w:themeColor="text1"/>
          <w:sz w:val="22"/>
          <w:szCs w:val="22"/>
        </w:rPr>
      </w:pPr>
      <w:r w:rsidRPr="00480AAD">
        <w:rPr>
          <w:rFonts w:hint="cs"/>
          <w:color w:val="000000" w:themeColor="text1"/>
          <w:sz w:val="22"/>
          <w:szCs w:val="22"/>
          <w:rtl/>
        </w:rPr>
        <w:t>קשה למדוד סיכון.</w:t>
      </w:r>
    </w:p>
    <w:p w:rsidR="00C91F30" w:rsidRPr="00480AAD" w:rsidRDefault="00C91F30" w:rsidP="00176EE1">
      <w:pPr>
        <w:pStyle w:val="a3"/>
        <w:numPr>
          <w:ilvl w:val="0"/>
          <w:numId w:val="88"/>
        </w:numPr>
        <w:rPr>
          <w:color w:val="000000" w:themeColor="text1"/>
          <w:sz w:val="22"/>
          <w:szCs w:val="22"/>
        </w:rPr>
      </w:pPr>
      <w:r w:rsidRPr="00480AAD">
        <w:rPr>
          <w:rFonts w:hint="cs"/>
          <w:color w:val="000000" w:themeColor="text1"/>
          <w:sz w:val="22"/>
          <w:szCs w:val="22"/>
          <w:rtl/>
        </w:rPr>
        <w:t>קשה להוכיח יתרונות.</w:t>
      </w:r>
    </w:p>
    <w:p w:rsidR="00C91F30" w:rsidRDefault="00C91F30" w:rsidP="00C91F30">
      <w:pPr>
        <w:rPr>
          <w:b/>
          <w:bCs/>
          <w:color w:val="000000" w:themeColor="text1"/>
          <w:sz w:val="22"/>
          <w:szCs w:val="22"/>
          <w:u w:val="single"/>
          <w:rtl/>
        </w:rPr>
      </w:pPr>
      <w:r w:rsidRPr="00480AAD">
        <w:rPr>
          <w:rFonts w:hint="cs"/>
          <w:b/>
          <w:bCs/>
          <w:color w:val="000000" w:themeColor="text1"/>
          <w:sz w:val="22"/>
          <w:szCs w:val="22"/>
          <w:u w:val="single"/>
          <w:rtl/>
        </w:rPr>
        <w:t xml:space="preserve">תכנון ניהול הסיכונים- </w:t>
      </w:r>
    </w:p>
    <w:tbl>
      <w:tblPr>
        <w:tblStyle w:val="a5"/>
        <w:tblW w:w="6723" w:type="dxa"/>
        <w:tblInd w:w="1580" w:type="dxa"/>
        <w:tblLook w:val="0420" w:firstRow="1" w:lastRow="0" w:firstColumn="0" w:lastColumn="0" w:noHBand="0" w:noVBand="1"/>
      </w:tblPr>
      <w:tblGrid>
        <w:gridCol w:w="2127"/>
        <w:gridCol w:w="1872"/>
        <w:gridCol w:w="2724"/>
      </w:tblGrid>
      <w:tr w:rsidR="0022257E" w:rsidRPr="0022257E" w:rsidTr="0022257E">
        <w:trPr>
          <w:trHeight w:val="50"/>
        </w:trPr>
        <w:tc>
          <w:tcPr>
            <w:tcW w:w="0" w:type="auto"/>
            <w:hideMark/>
          </w:tcPr>
          <w:p w:rsidR="0022257E" w:rsidRPr="0022257E" w:rsidRDefault="0022257E" w:rsidP="0022257E">
            <w:pPr>
              <w:rPr>
                <w:sz w:val="22"/>
                <w:szCs w:val="22"/>
              </w:rPr>
            </w:pPr>
            <w:r w:rsidRPr="0022257E">
              <w:rPr>
                <w:sz w:val="22"/>
                <w:szCs w:val="22"/>
                <w:rtl/>
              </w:rPr>
              <w:t>תפוקות</w:t>
            </w:r>
          </w:p>
        </w:tc>
        <w:tc>
          <w:tcPr>
            <w:tcW w:w="0" w:type="auto"/>
            <w:hideMark/>
          </w:tcPr>
          <w:p w:rsidR="0022257E" w:rsidRPr="0022257E" w:rsidRDefault="0022257E" w:rsidP="0022257E">
            <w:pPr>
              <w:rPr>
                <w:sz w:val="22"/>
                <w:szCs w:val="22"/>
                <w:rtl/>
              </w:rPr>
            </w:pPr>
            <w:r w:rsidRPr="0022257E">
              <w:rPr>
                <w:sz w:val="22"/>
                <w:szCs w:val="22"/>
                <w:rtl/>
              </w:rPr>
              <w:t>שיטות &amp; כלים</w:t>
            </w:r>
          </w:p>
        </w:tc>
        <w:tc>
          <w:tcPr>
            <w:tcW w:w="0" w:type="auto"/>
            <w:hideMark/>
          </w:tcPr>
          <w:p w:rsidR="0022257E" w:rsidRPr="0022257E" w:rsidRDefault="0022257E" w:rsidP="0022257E">
            <w:pPr>
              <w:rPr>
                <w:sz w:val="22"/>
                <w:szCs w:val="22"/>
                <w:rtl/>
              </w:rPr>
            </w:pPr>
            <w:r w:rsidRPr="0022257E">
              <w:rPr>
                <w:sz w:val="22"/>
                <w:szCs w:val="22"/>
                <w:rtl/>
              </w:rPr>
              <w:t>תשומות</w:t>
            </w:r>
          </w:p>
        </w:tc>
      </w:tr>
      <w:tr w:rsidR="0022257E" w:rsidRPr="0022257E" w:rsidTr="0022257E">
        <w:trPr>
          <w:trHeight w:val="50"/>
        </w:trPr>
        <w:tc>
          <w:tcPr>
            <w:tcW w:w="0" w:type="auto"/>
            <w:hideMark/>
          </w:tcPr>
          <w:p w:rsidR="0022257E" w:rsidRPr="0022257E" w:rsidRDefault="0022257E" w:rsidP="0022257E">
            <w:pPr>
              <w:rPr>
                <w:sz w:val="22"/>
                <w:szCs w:val="22"/>
                <w:rtl/>
              </w:rPr>
            </w:pPr>
            <w:r w:rsidRPr="0022257E">
              <w:rPr>
                <w:sz w:val="22"/>
                <w:szCs w:val="22"/>
                <w:rtl/>
              </w:rPr>
              <w:t>1. תוכנית ניהול סיכונים</w:t>
            </w:r>
          </w:p>
        </w:tc>
        <w:tc>
          <w:tcPr>
            <w:tcW w:w="0" w:type="auto"/>
            <w:hideMark/>
          </w:tcPr>
          <w:p w:rsidR="0022257E" w:rsidRPr="0022257E" w:rsidRDefault="0022257E" w:rsidP="0022257E">
            <w:pPr>
              <w:rPr>
                <w:sz w:val="22"/>
                <w:szCs w:val="22"/>
                <w:rtl/>
              </w:rPr>
            </w:pPr>
            <w:r w:rsidRPr="0022257E">
              <w:rPr>
                <w:sz w:val="22"/>
                <w:szCs w:val="22"/>
                <w:rtl/>
              </w:rPr>
              <w:t>1. שיטות אנליטיות</w:t>
            </w:r>
          </w:p>
        </w:tc>
        <w:tc>
          <w:tcPr>
            <w:tcW w:w="0" w:type="auto"/>
            <w:hideMark/>
          </w:tcPr>
          <w:p w:rsidR="0022257E" w:rsidRPr="0022257E" w:rsidRDefault="0022257E" w:rsidP="0022257E">
            <w:pPr>
              <w:rPr>
                <w:sz w:val="22"/>
                <w:szCs w:val="22"/>
                <w:rtl/>
              </w:rPr>
            </w:pPr>
            <w:r w:rsidRPr="0022257E">
              <w:rPr>
                <w:sz w:val="22"/>
                <w:szCs w:val="22"/>
                <w:rtl/>
              </w:rPr>
              <w:t>1. תוכנית ניהול הפרויקט</w:t>
            </w:r>
          </w:p>
        </w:tc>
      </w:tr>
      <w:tr w:rsidR="0022257E" w:rsidRPr="0022257E" w:rsidTr="0022257E">
        <w:trPr>
          <w:trHeight w:val="50"/>
        </w:trPr>
        <w:tc>
          <w:tcPr>
            <w:tcW w:w="0" w:type="auto"/>
            <w:hideMark/>
          </w:tcPr>
          <w:p w:rsidR="0022257E" w:rsidRPr="0022257E" w:rsidRDefault="0022257E" w:rsidP="0022257E">
            <w:pPr>
              <w:rPr>
                <w:sz w:val="22"/>
                <w:szCs w:val="22"/>
                <w:rtl/>
              </w:rPr>
            </w:pPr>
          </w:p>
        </w:tc>
        <w:tc>
          <w:tcPr>
            <w:tcW w:w="0" w:type="auto"/>
            <w:hideMark/>
          </w:tcPr>
          <w:p w:rsidR="0022257E" w:rsidRPr="0022257E" w:rsidRDefault="0022257E" w:rsidP="0022257E">
            <w:pPr>
              <w:rPr>
                <w:sz w:val="22"/>
                <w:szCs w:val="22"/>
              </w:rPr>
            </w:pPr>
            <w:r w:rsidRPr="0022257E">
              <w:rPr>
                <w:sz w:val="22"/>
                <w:szCs w:val="22"/>
                <w:rtl/>
              </w:rPr>
              <w:t>2. חוות דעת מומחים</w:t>
            </w:r>
          </w:p>
        </w:tc>
        <w:tc>
          <w:tcPr>
            <w:tcW w:w="0" w:type="auto"/>
            <w:hideMark/>
          </w:tcPr>
          <w:p w:rsidR="0022257E" w:rsidRPr="0022257E" w:rsidRDefault="0022257E" w:rsidP="0022257E">
            <w:pPr>
              <w:rPr>
                <w:sz w:val="22"/>
                <w:szCs w:val="22"/>
                <w:rtl/>
              </w:rPr>
            </w:pPr>
            <w:r w:rsidRPr="0022257E">
              <w:rPr>
                <w:sz w:val="22"/>
                <w:szCs w:val="22"/>
                <w:rtl/>
              </w:rPr>
              <w:t>2. מסמך ייזום הפרויקט</w:t>
            </w:r>
          </w:p>
        </w:tc>
      </w:tr>
      <w:tr w:rsidR="0022257E" w:rsidRPr="0022257E" w:rsidTr="0022257E">
        <w:trPr>
          <w:trHeight w:val="50"/>
        </w:trPr>
        <w:tc>
          <w:tcPr>
            <w:tcW w:w="0" w:type="auto"/>
            <w:hideMark/>
          </w:tcPr>
          <w:p w:rsidR="0022257E" w:rsidRPr="0022257E" w:rsidRDefault="0022257E" w:rsidP="0022257E">
            <w:pPr>
              <w:rPr>
                <w:sz w:val="22"/>
                <w:szCs w:val="22"/>
                <w:rtl/>
              </w:rPr>
            </w:pPr>
          </w:p>
        </w:tc>
        <w:tc>
          <w:tcPr>
            <w:tcW w:w="0" w:type="auto"/>
            <w:hideMark/>
          </w:tcPr>
          <w:p w:rsidR="0022257E" w:rsidRPr="0022257E" w:rsidRDefault="0022257E" w:rsidP="0022257E">
            <w:pPr>
              <w:rPr>
                <w:sz w:val="22"/>
                <w:szCs w:val="22"/>
              </w:rPr>
            </w:pPr>
            <w:r w:rsidRPr="0022257E">
              <w:rPr>
                <w:sz w:val="22"/>
                <w:szCs w:val="22"/>
                <w:rtl/>
              </w:rPr>
              <w:t>3. פגישות</w:t>
            </w:r>
          </w:p>
        </w:tc>
        <w:tc>
          <w:tcPr>
            <w:tcW w:w="0" w:type="auto"/>
            <w:hideMark/>
          </w:tcPr>
          <w:p w:rsidR="0022257E" w:rsidRPr="0022257E" w:rsidRDefault="0022257E" w:rsidP="0022257E">
            <w:pPr>
              <w:rPr>
                <w:sz w:val="22"/>
                <w:szCs w:val="22"/>
                <w:rtl/>
              </w:rPr>
            </w:pPr>
            <w:r w:rsidRPr="0022257E">
              <w:rPr>
                <w:sz w:val="22"/>
                <w:szCs w:val="22"/>
                <w:rtl/>
              </w:rPr>
              <w:t>3. רשימת בעלי עניין</w:t>
            </w:r>
          </w:p>
        </w:tc>
      </w:tr>
      <w:tr w:rsidR="0022257E" w:rsidRPr="0022257E" w:rsidTr="0022257E">
        <w:trPr>
          <w:trHeight w:val="50"/>
        </w:trPr>
        <w:tc>
          <w:tcPr>
            <w:tcW w:w="0" w:type="auto"/>
            <w:hideMark/>
          </w:tcPr>
          <w:p w:rsidR="0022257E" w:rsidRPr="0022257E" w:rsidRDefault="0022257E" w:rsidP="0022257E">
            <w:pPr>
              <w:rPr>
                <w:sz w:val="22"/>
                <w:szCs w:val="22"/>
                <w:rtl/>
              </w:rPr>
            </w:pPr>
          </w:p>
        </w:tc>
        <w:tc>
          <w:tcPr>
            <w:tcW w:w="0" w:type="auto"/>
            <w:hideMark/>
          </w:tcPr>
          <w:p w:rsidR="0022257E" w:rsidRPr="0022257E" w:rsidRDefault="0022257E" w:rsidP="0022257E">
            <w:pPr>
              <w:rPr>
                <w:sz w:val="22"/>
                <w:szCs w:val="22"/>
              </w:rPr>
            </w:pPr>
          </w:p>
        </w:tc>
        <w:tc>
          <w:tcPr>
            <w:tcW w:w="0" w:type="auto"/>
            <w:hideMark/>
          </w:tcPr>
          <w:p w:rsidR="0022257E" w:rsidRPr="0022257E" w:rsidRDefault="0022257E" w:rsidP="0022257E">
            <w:pPr>
              <w:rPr>
                <w:sz w:val="22"/>
                <w:szCs w:val="22"/>
              </w:rPr>
            </w:pPr>
            <w:r w:rsidRPr="0022257E">
              <w:rPr>
                <w:sz w:val="22"/>
                <w:szCs w:val="22"/>
                <w:rtl/>
              </w:rPr>
              <w:t>4. גורמים סביבתיים של הארגון</w:t>
            </w:r>
          </w:p>
        </w:tc>
      </w:tr>
      <w:tr w:rsidR="0022257E" w:rsidRPr="0022257E" w:rsidTr="0022257E">
        <w:trPr>
          <w:trHeight w:val="50"/>
        </w:trPr>
        <w:tc>
          <w:tcPr>
            <w:tcW w:w="0" w:type="auto"/>
            <w:hideMark/>
          </w:tcPr>
          <w:p w:rsidR="0022257E" w:rsidRPr="0022257E" w:rsidRDefault="0022257E" w:rsidP="0022257E">
            <w:pPr>
              <w:rPr>
                <w:sz w:val="22"/>
                <w:szCs w:val="22"/>
                <w:rtl/>
              </w:rPr>
            </w:pPr>
          </w:p>
        </w:tc>
        <w:tc>
          <w:tcPr>
            <w:tcW w:w="0" w:type="auto"/>
            <w:hideMark/>
          </w:tcPr>
          <w:p w:rsidR="0022257E" w:rsidRPr="0022257E" w:rsidRDefault="0022257E" w:rsidP="0022257E">
            <w:pPr>
              <w:rPr>
                <w:sz w:val="22"/>
                <w:szCs w:val="22"/>
              </w:rPr>
            </w:pPr>
          </w:p>
        </w:tc>
        <w:tc>
          <w:tcPr>
            <w:tcW w:w="0" w:type="auto"/>
            <w:hideMark/>
          </w:tcPr>
          <w:p w:rsidR="0022257E" w:rsidRPr="0022257E" w:rsidRDefault="0022257E" w:rsidP="0022257E">
            <w:pPr>
              <w:rPr>
                <w:sz w:val="22"/>
                <w:szCs w:val="22"/>
              </w:rPr>
            </w:pPr>
            <w:r w:rsidRPr="0022257E">
              <w:rPr>
                <w:sz w:val="22"/>
                <w:szCs w:val="22"/>
                <w:rtl/>
              </w:rPr>
              <w:t>5. נכסי תהליכים ארגוניים</w:t>
            </w:r>
          </w:p>
        </w:tc>
      </w:tr>
    </w:tbl>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תכנית ניהול הסיכונים-</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היא חלק מתוכנית ניהול הפרויקט המספקת הדרכה לגבי האופן בו הסיכונים לפרויקט מוגדרים, מנוהלים, מאוישים, ובסופו של דבר משוחררים. </w:t>
      </w:r>
    </w:p>
    <w:p w:rsidR="0022257E" w:rsidRDefault="0022257E" w:rsidP="00176EE1">
      <w:pPr>
        <w:pStyle w:val="a3"/>
        <w:numPr>
          <w:ilvl w:val="0"/>
          <w:numId w:val="89"/>
        </w:numPr>
        <w:rPr>
          <w:color w:val="000000" w:themeColor="text1"/>
          <w:sz w:val="22"/>
          <w:szCs w:val="22"/>
          <w:rtl/>
        </w:rPr>
        <w:sectPr w:rsidR="0022257E"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pStyle w:val="a3"/>
        <w:numPr>
          <w:ilvl w:val="0"/>
          <w:numId w:val="89"/>
        </w:numPr>
        <w:rPr>
          <w:color w:val="000000" w:themeColor="text1"/>
          <w:sz w:val="22"/>
          <w:szCs w:val="22"/>
        </w:rPr>
      </w:pPr>
      <w:r w:rsidRPr="00480AAD">
        <w:rPr>
          <w:rFonts w:hint="cs"/>
          <w:color w:val="000000" w:themeColor="text1"/>
          <w:sz w:val="22"/>
          <w:szCs w:val="22"/>
          <w:rtl/>
        </w:rPr>
        <w:t>הגדרת ההסתברות וההשפעה.</w:t>
      </w:r>
    </w:p>
    <w:p w:rsidR="00C91F30" w:rsidRPr="00480AAD" w:rsidRDefault="00C91F30" w:rsidP="00176EE1">
      <w:pPr>
        <w:pStyle w:val="a3"/>
        <w:numPr>
          <w:ilvl w:val="0"/>
          <w:numId w:val="89"/>
        </w:numPr>
        <w:rPr>
          <w:color w:val="000000" w:themeColor="text1"/>
          <w:sz w:val="22"/>
          <w:szCs w:val="22"/>
        </w:rPr>
      </w:pPr>
      <w:r w:rsidRPr="00480AAD">
        <w:rPr>
          <w:rFonts w:hint="cs"/>
          <w:color w:val="000000" w:themeColor="text1"/>
          <w:sz w:val="22"/>
          <w:szCs w:val="22"/>
          <w:rtl/>
        </w:rPr>
        <w:t xml:space="preserve">סבילות וסבלנות בעלי העניין. </w:t>
      </w:r>
    </w:p>
    <w:p w:rsidR="00C91F30" w:rsidRPr="00480AAD" w:rsidRDefault="00C91F30" w:rsidP="00176EE1">
      <w:pPr>
        <w:pStyle w:val="a3"/>
        <w:numPr>
          <w:ilvl w:val="0"/>
          <w:numId w:val="89"/>
        </w:numPr>
        <w:rPr>
          <w:color w:val="000000" w:themeColor="text1"/>
          <w:sz w:val="22"/>
          <w:szCs w:val="22"/>
        </w:rPr>
      </w:pPr>
      <w:r w:rsidRPr="00480AAD">
        <w:rPr>
          <w:rFonts w:hint="cs"/>
          <w:color w:val="000000" w:themeColor="text1"/>
          <w:sz w:val="22"/>
          <w:szCs w:val="22"/>
          <w:rtl/>
        </w:rPr>
        <w:t>פורמטים של דיווח.</w:t>
      </w:r>
    </w:p>
    <w:p w:rsidR="00C91F30" w:rsidRPr="00480AAD" w:rsidRDefault="00C91F30" w:rsidP="00176EE1">
      <w:pPr>
        <w:pStyle w:val="a3"/>
        <w:numPr>
          <w:ilvl w:val="0"/>
          <w:numId w:val="89"/>
        </w:numPr>
        <w:rPr>
          <w:color w:val="000000" w:themeColor="text1"/>
          <w:sz w:val="22"/>
          <w:szCs w:val="22"/>
        </w:rPr>
      </w:pPr>
      <w:r w:rsidRPr="00480AAD">
        <w:rPr>
          <w:rFonts w:hint="cs"/>
          <w:color w:val="000000" w:themeColor="text1"/>
          <w:sz w:val="22"/>
          <w:szCs w:val="22"/>
          <w:rtl/>
        </w:rPr>
        <w:t>מעקב.</w:t>
      </w:r>
    </w:p>
    <w:p w:rsidR="00C91F30" w:rsidRPr="00480AAD" w:rsidRDefault="00C91F30" w:rsidP="00176EE1">
      <w:pPr>
        <w:pStyle w:val="a3"/>
        <w:numPr>
          <w:ilvl w:val="0"/>
          <w:numId w:val="89"/>
        </w:numPr>
        <w:rPr>
          <w:color w:val="000000" w:themeColor="text1"/>
          <w:sz w:val="22"/>
          <w:szCs w:val="22"/>
        </w:rPr>
      </w:pPr>
      <w:r w:rsidRPr="00480AAD">
        <w:rPr>
          <w:rFonts w:hint="cs"/>
          <w:color w:val="000000" w:themeColor="text1"/>
          <w:sz w:val="22"/>
          <w:szCs w:val="22"/>
          <w:rtl/>
        </w:rPr>
        <w:t>קטגוריות הסיכון.</w:t>
      </w:r>
    </w:p>
    <w:p w:rsidR="00C91F30" w:rsidRPr="00480AAD" w:rsidRDefault="00C91F30" w:rsidP="00176EE1">
      <w:pPr>
        <w:pStyle w:val="a3"/>
        <w:numPr>
          <w:ilvl w:val="0"/>
          <w:numId w:val="89"/>
        </w:numPr>
        <w:rPr>
          <w:color w:val="000000" w:themeColor="text1"/>
          <w:sz w:val="22"/>
          <w:szCs w:val="22"/>
        </w:rPr>
      </w:pPr>
      <w:r w:rsidRPr="00480AAD">
        <w:rPr>
          <w:rFonts w:hint="cs"/>
          <w:color w:val="000000" w:themeColor="text1"/>
          <w:sz w:val="22"/>
          <w:szCs w:val="22"/>
          <w:rtl/>
        </w:rPr>
        <w:t>מתודולוגיה.</w:t>
      </w:r>
    </w:p>
    <w:p w:rsidR="00C91F30" w:rsidRPr="00480AAD" w:rsidRDefault="00C91F30" w:rsidP="00176EE1">
      <w:pPr>
        <w:pStyle w:val="a3"/>
        <w:numPr>
          <w:ilvl w:val="0"/>
          <w:numId w:val="89"/>
        </w:numPr>
        <w:rPr>
          <w:color w:val="000000" w:themeColor="text1"/>
          <w:sz w:val="22"/>
          <w:szCs w:val="22"/>
        </w:rPr>
      </w:pPr>
      <w:r w:rsidRPr="00480AAD">
        <w:rPr>
          <w:rFonts w:hint="cs"/>
          <w:color w:val="000000" w:themeColor="text1"/>
          <w:sz w:val="22"/>
          <w:szCs w:val="22"/>
          <w:rtl/>
        </w:rPr>
        <w:t>תפקידים ואחריות.</w:t>
      </w:r>
    </w:p>
    <w:p w:rsidR="00C91F30" w:rsidRPr="00480AAD" w:rsidRDefault="00C91F30" w:rsidP="00176EE1">
      <w:pPr>
        <w:pStyle w:val="a3"/>
        <w:numPr>
          <w:ilvl w:val="0"/>
          <w:numId w:val="89"/>
        </w:numPr>
        <w:rPr>
          <w:color w:val="000000" w:themeColor="text1"/>
          <w:sz w:val="22"/>
          <w:szCs w:val="22"/>
        </w:rPr>
      </w:pPr>
      <w:r w:rsidRPr="00480AAD">
        <w:rPr>
          <w:rFonts w:hint="cs"/>
          <w:color w:val="000000" w:themeColor="text1"/>
          <w:sz w:val="22"/>
          <w:szCs w:val="22"/>
          <w:rtl/>
        </w:rPr>
        <w:t>תקציב.</w:t>
      </w:r>
    </w:p>
    <w:p w:rsidR="0022257E" w:rsidRPr="0022257E" w:rsidRDefault="0022257E" w:rsidP="00176EE1">
      <w:pPr>
        <w:pStyle w:val="a3"/>
        <w:numPr>
          <w:ilvl w:val="0"/>
          <w:numId w:val="89"/>
        </w:numPr>
        <w:rPr>
          <w:color w:val="000000" w:themeColor="text1"/>
          <w:sz w:val="22"/>
          <w:szCs w:val="22"/>
          <w:rtl/>
        </w:rPr>
        <w:sectPr w:rsidR="0022257E" w:rsidRPr="0022257E" w:rsidSect="0022257E">
          <w:type w:val="continuous"/>
          <w:pgSz w:w="11906" w:h="16838"/>
          <w:pgMar w:top="1440" w:right="1800" w:bottom="1440" w:left="1800" w:header="708" w:footer="708" w:gutter="0"/>
          <w:cols w:num="2" w:space="708"/>
          <w:bidi/>
          <w:rtlGutter/>
          <w:docGrid w:linePitch="360"/>
        </w:sectPr>
      </w:pPr>
      <w:r>
        <w:rPr>
          <w:rFonts w:hint="cs"/>
          <w:color w:val="000000" w:themeColor="text1"/>
          <w:sz w:val="22"/>
          <w:szCs w:val="22"/>
          <w:rtl/>
        </w:rPr>
        <w:t>תזמון</w:t>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זיהוי סיכונים-</w:t>
      </w:r>
    </w:p>
    <w:tbl>
      <w:tblPr>
        <w:tblStyle w:val="a5"/>
        <w:tblW w:w="0" w:type="auto"/>
        <w:jc w:val="center"/>
        <w:tblLook w:val="0420" w:firstRow="1" w:lastRow="0" w:firstColumn="0" w:lastColumn="0" w:noHBand="0" w:noVBand="1"/>
      </w:tblPr>
      <w:tblGrid>
        <w:gridCol w:w="1659"/>
        <w:gridCol w:w="2329"/>
        <w:gridCol w:w="2718"/>
      </w:tblGrid>
      <w:tr w:rsidR="0022257E" w:rsidRPr="0022257E" w:rsidTr="0022257E">
        <w:trPr>
          <w:trHeight w:val="50"/>
          <w:jc w:val="center"/>
        </w:trPr>
        <w:tc>
          <w:tcPr>
            <w:tcW w:w="0" w:type="auto"/>
            <w:hideMark/>
          </w:tcPr>
          <w:p w:rsidR="0022257E" w:rsidRPr="0022257E" w:rsidRDefault="0022257E" w:rsidP="0022257E">
            <w:pPr>
              <w:spacing w:after="160" w:line="259" w:lineRule="auto"/>
              <w:rPr>
                <w:color w:val="000000" w:themeColor="text1"/>
                <w:sz w:val="22"/>
                <w:szCs w:val="22"/>
              </w:rPr>
            </w:pPr>
            <w:r w:rsidRPr="0022257E">
              <w:rPr>
                <w:b/>
                <w:bCs/>
                <w:color w:val="000000" w:themeColor="text1"/>
                <w:sz w:val="22"/>
                <w:szCs w:val="22"/>
                <w:rtl/>
              </w:rPr>
              <w:t>תפוקות</w:t>
            </w:r>
          </w:p>
        </w:tc>
        <w:tc>
          <w:tcPr>
            <w:tcW w:w="0" w:type="auto"/>
            <w:hideMark/>
          </w:tcPr>
          <w:p w:rsidR="0022257E" w:rsidRPr="0022257E" w:rsidRDefault="0022257E" w:rsidP="0022257E">
            <w:pPr>
              <w:spacing w:after="160" w:line="259" w:lineRule="auto"/>
              <w:rPr>
                <w:color w:val="000000" w:themeColor="text1"/>
                <w:sz w:val="22"/>
                <w:szCs w:val="22"/>
                <w:rtl/>
              </w:rPr>
            </w:pPr>
            <w:r w:rsidRPr="0022257E">
              <w:rPr>
                <w:b/>
                <w:bCs/>
                <w:color w:val="000000" w:themeColor="text1"/>
                <w:sz w:val="22"/>
                <w:szCs w:val="22"/>
                <w:rtl/>
              </w:rPr>
              <w:t>כלים &amp; שיטות</w:t>
            </w:r>
          </w:p>
        </w:tc>
        <w:tc>
          <w:tcPr>
            <w:tcW w:w="0" w:type="auto"/>
            <w:hideMark/>
          </w:tcPr>
          <w:p w:rsidR="0022257E" w:rsidRPr="0022257E" w:rsidRDefault="0022257E" w:rsidP="0022257E">
            <w:pPr>
              <w:spacing w:after="160" w:line="259" w:lineRule="auto"/>
              <w:rPr>
                <w:color w:val="000000" w:themeColor="text1"/>
                <w:sz w:val="22"/>
                <w:szCs w:val="22"/>
                <w:rtl/>
              </w:rPr>
            </w:pPr>
            <w:r w:rsidRPr="0022257E">
              <w:rPr>
                <w:b/>
                <w:bCs/>
                <w:color w:val="000000" w:themeColor="text1"/>
                <w:sz w:val="22"/>
                <w:szCs w:val="22"/>
                <w:rtl/>
              </w:rPr>
              <w:t>תשומות</w:t>
            </w:r>
          </w:p>
        </w:tc>
      </w:tr>
      <w:tr w:rsidR="0022257E" w:rsidRPr="0022257E" w:rsidTr="0022257E">
        <w:trPr>
          <w:trHeight w:val="50"/>
          <w:jc w:val="center"/>
        </w:trPr>
        <w:tc>
          <w:tcPr>
            <w:tcW w:w="0" w:type="auto"/>
            <w:hideMark/>
          </w:tcPr>
          <w:p w:rsidR="0022257E" w:rsidRPr="0022257E" w:rsidRDefault="0022257E" w:rsidP="0022257E">
            <w:pPr>
              <w:spacing w:after="160" w:line="259" w:lineRule="auto"/>
              <w:rPr>
                <w:color w:val="000000" w:themeColor="text1"/>
                <w:sz w:val="22"/>
                <w:szCs w:val="22"/>
                <w:rtl/>
              </w:rPr>
            </w:pPr>
            <w:r w:rsidRPr="0022257E">
              <w:rPr>
                <w:color w:val="000000" w:themeColor="text1"/>
                <w:sz w:val="22"/>
                <w:szCs w:val="22"/>
                <w:rtl/>
              </w:rPr>
              <w:t>1. רשימת סיכונים</w:t>
            </w:r>
          </w:p>
        </w:tc>
        <w:tc>
          <w:tcPr>
            <w:tcW w:w="0" w:type="auto"/>
            <w:hideMark/>
          </w:tcPr>
          <w:p w:rsidR="0022257E" w:rsidRPr="0022257E" w:rsidRDefault="0022257E" w:rsidP="0022257E">
            <w:pPr>
              <w:spacing w:after="160" w:line="259" w:lineRule="auto"/>
              <w:rPr>
                <w:color w:val="000000" w:themeColor="text1"/>
                <w:sz w:val="22"/>
                <w:szCs w:val="22"/>
                <w:rtl/>
              </w:rPr>
            </w:pPr>
            <w:r w:rsidRPr="0022257E">
              <w:rPr>
                <w:color w:val="000000" w:themeColor="text1"/>
                <w:sz w:val="22"/>
                <w:szCs w:val="22"/>
                <w:rtl/>
              </w:rPr>
              <w:t>1. סקירת מסמכים</w:t>
            </w:r>
          </w:p>
        </w:tc>
        <w:tc>
          <w:tcPr>
            <w:tcW w:w="0" w:type="auto"/>
            <w:hideMark/>
          </w:tcPr>
          <w:p w:rsidR="0022257E" w:rsidRPr="0022257E" w:rsidRDefault="0022257E" w:rsidP="0022257E">
            <w:pPr>
              <w:spacing w:after="160" w:line="259" w:lineRule="auto"/>
              <w:rPr>
                <w:color w:val="000000" w:themeColor="text1"/>
                <w:sz w:val="22"/>
                <w:szCs w:val="22"/>
                <w:rtl/>
              </w:rPr>
            </w:pPr>
            <w:r w:rsidRPr="0022257E">
              <w:rPr>
                <w:color w:val="000000" w:themeColor="text1"/>
                <w:sz w:val="22"/>
                <w:szCs w:val="22"/>
                <w:rtl/>
              </w:rPr>
              <w:t>1. תוכנית ניהול סיכונים</w:t>
            </w:r>
          </w:p>
        </w:tc>
      </w:tr>
      <w:tr w:rsidR="0022257E" w:rsidRPr="0022257E" w:rsidTr="0022257E">
        <w:trPr>
          <w:trHeight w:val="50"/>
          <w:jc w:val="center"/>
        </w:trPr>
        <w:tc>
          <w:tcPr>
            <w:tcW w:w="0" w:type="auto"/>
            <w:hideMark/>
          </w:tcPr>
          <w:p w:rsidR="0022257E" w:rsidRPr="0022257E" w:rsidRDefault="0022257E" w:rsidP="0022257E">
            <w:pPr>
              <w:spacing w:after="160" w:line="259" w:lineRule="auto"/>
              <w:rPr>
                <w:color w:val="000000" w:themeColor="text1"/>
                <w:sz w:val="22"/>
                <w:szCs w:val="22"/>
                <w:rtl/>
              </w:rPr>
            </w:pPr>
          </w:p>
        </w:tc>
        <w:tc>
          <w:tcPr>
            <w:tcW w:w="0" w:type="auto"/>
            <w:hideMark/>
          </w:tcPr>
          <w:p w:rsidR="0022257E" w:rsidRPr="0022257E" w:rsidRDefault="0022257E" w:rsidP="0022257E">
            <w:pPr>
              <w:spacing w:after="160" w:line="259" w:lineRule="auto"/>
              <w:rPr>
                <w:color w:val="000000" w:themeColor="text1"/>
                <w:sz w:val="22"/>
                <w:szCs w:val="22"/>
              </w:rPr>
            </w:pPr>
            <w:r w:rsidRPr="0022257E">
              <w:rPr>
                <w:color w:val="000000" w:themeColor="text1"/>
                <w:sz w:val="22"/>
                <w:szCs w:val="22"/>
                <w:rtl/>
              </w:rPr>
              <w:t>2. שיטות איסוף מיידע</w:t>
            </w:r>
          </w:p>
        </w:tc>
        <w:tc>
          <w:tcPr>
            <w:tcW w:w="0" w:type="auto"/>
            <w:hideMark/>
          </w:tcPr>
          <w:p w:rsidR="0022257E" w:rsidRPr="0022257E" w:rsidRDefault="0022257E" w:rsidP="0022257E">
            <w:pPr>
              <w:spacing w:after="160" w:line="259" w:lineRule="auto"/>
              <w:rPr>
                <w:color w:val="000000" w:themeColor="text1"/>
                <w:sz w:val="22"/>
                <w:szCs w:val="22"/>
                <w:rtl/>
              </w:rPr>
            </w:pPr>
            <w:r w:rsidRPr="0022257E">
              <w:rPr>
                <w:color w:val="000000" w:themeColor="text1"/>
                <w:sz w:val="22"/>
                <w:szCs w:val="22"/>
                <w:rtl/>
              </w:rPr>
              <w:t>2. תוכנית ניהול עלויות</w:t>
            </w:r>
          </w:p>
        </w:tc>
      </w:tr>
      <w:tr w:rsidR="0022257E" w:rsidRPr="0022257E" w:rsidTr="0022257E">
        <w:trPr>
          <w:trHeight w:val="50"/>
          <w:jc w:val="center"/>
        </w:trPr>
        <w:tc>
          <w:tcPr>
            <w:tcW w:w="0" w:type="auto"/>
            <w:hideMark/>
          </w:tcPr>
          <w:p w:rsidR="0022257E" w:rsidRPr="0022257E" w:rsidRDefault="0022257E" w:rsidP="0022257E">
            <w:pPr>
              <w:spacing w:after="160" w:line="259" w:lineRule="auto"/>
              <w:rPr>
                <w:color w:val="000000" w:themeColor="text1"/>
                <w:sz w:val="22"/>
                <w:szCs w:val="22"/>
                <w:rtl/>
              </w:rPr>
            </w:pPr>
          </w:p>
        </w:tc>
        <w:tc>
          <w:tcPr>
            <w:tcW w:w="0" w:type="auto"/>
            <w:hideMark/>
          </w:tcPr>
          <w:p w:rsidR="0022257E" w:rsidRPr="0022257E" w:rsidRDefault="0022257E" w:rsidP="0022257E">
            <w:pPr>
              <w:spacing w:after="160" w:line="259" w:lineRule="auto"/>
              <w:rPr>
                <w:color w:val="000000" w:themeColor="text1"/>
                <w:sz w:val="22"/>
                <w:szCs w:val="22"/>
              </w:rPr>
            </w:pPr>
            <w:r w:rsidRPr="0022257E">
              <w:rPr>
                <w:color w:val="000000" w:themeColor="text1"/>
                <w:sz w:val="22"/>
                <w:szCs w:val="22"/>
                <w:rtl/>
              </w:rPr>
              <w:t>3. ניתוח רשימות תיוג</w:t>
            </w:r>
          </w:p>
        </w:tc>
        <w:tc>
          <w:tcPr>
            <w:tcW w:w="0" w:type="auto"/>
            <w:hideMark/>
          </w:tcPr>
          <w:p w:rsidR="0022257E" w:rsidRPr="0022257E" w:rsidRDefault="0022257E" w:rsidP="0022257E">
            <w:pPr>
              <w:spacing w:after="160" w:line="259" w:lineRule="auto"/>
              <w:rPr>
                <w:color w:val="000000" w:themeColor="text1"/>
                <w:sz w:val="22"/>
                <w:szCs w:val="22"/>
                <w:rtl/>
              </w:rPr>
            </w:pPr>
            <w:r w:rsidRPr="0022257E">
              <w:rPr>
                <w:color w:val="000000" w:themeColor="text1"/>
                <w:sz w:val="22"/>
                <w:szCs w:val="22"/>
                <w:rtl/>
              </w:rPr>
              <w:t>3. תוכנית ניהול לוח זמנים</w:t>
            </w:r>
          </w:p>
        </w:tc>
      </w:tr>
      <w:tr w:rsidR="0022257E" w:rsidRPr="0022257E" w:rsidTr="0022257E">
        <w:trPr>
          <w:trHeight w:val="50"/>
          <w:jc w:val="center"/>
        </w:trPr>
        <w:tc>
          <w:tcPr>
            <w:tcW w:w="0" w:type="auto"/>
            <w:hideMark/>
          </w:tcPr>
          <w:p w:rsidR="0022257E" w:rsidRPr="0022257E" w:rsidRDefault="0022257E" w:rsidP="0022257E">
            <w:pPr>
              <w:spacing w:after="160" w:line="259" w:lineRule="auto"/>
              <w:rPr>
                <w:color w:val="000000" w:themeColor="text1"/>
                <w:sz w:val="22"/>
                <w:szCs w:val="22"/>
                <w:rtl/>
              </w:rPr>
            </w:pPr>
          </w:p>
        </w:tc>
        <w:tc>
          <w:tcPr>
            <w:tcW w:w="0" w:type="auto"/>
            <w:hideMark/>
          </w:tcPr>
          <w:p w:rsidR="0022257E" w:rsidRPr="0022257E" w:rsidRDefault="0022257E" w:rsidP="0022257E">
            <w:pPr>
              <w:spacing w:after="160" w:line="259" w:lineRule="auto"/>
              <w:rPr>
                <w:color w:val="000000" w:themeColor="text1"/>
                <w:sz w:val="22"/>
                <w:szCs w:val="22"/>
              </w:rPr>
            </w:pPr>
            <w:r w:rsidRPr="0022257E">
              <w:rPr>
                <w:color w:val="000000" w:themeColor="text1"/>
                <w:sz w:val="22"/>
                <w:szCs w:val="22"/>
                <w:rtl/>
              </w:rPr>
              <w:t>4. ניתוח הנחות</w:t>
            </w:r>
          </w:p>
        </w:tc>
        <w:tc>
          <w:tcPr>
            <w:tcW w:w="0" w:type="auto"/>
            <w:hideMark/>
          </w:tcPr>
          <w:p w:rsidR="0022257E" w:rsidRPr="0022257E" w:rsidRDefault="0022257E" w:rsidP="0022257E">
            <w:pPr>
              <w:spacing w:after="160" w:line="259" w:lineRule="auto"/>
              <w:rPr>
                <w:color w:val="000000" w:themeColor="text1"/>
                <w:sz w:val="22"/>
                <w:szCs w:val="22"/>
                <w:rtl/>
              </w:rPr>
            </w:pPr>
            <w:r w:rsidRPr="0022257E">
              <w:rPr>
                <w:color w:val="000000" w:themeColor="text1"/>
                <w:sz w:val="22"/>
                <w:szCs w:val="22"/>
                <w:rtl/>
              </w:rPr>
              <w:t>4. תוכנית ניהול איכות</w:t>
            </w:r>
          </w:p>
        </w:tc>
      </w:tr>
      <w:tr w:rsidR="0022257E" w:rsidRPr="0022257E" w:rsidTr="0022257E">
        <w:trPr>
          <w:trHeight w:val="50"/>
          <w:jc w:val="center"/>
        </w:trPr>
        <w:tc>
          <w:tcPr>
            <w:tcW w:w="0" w:type="auto"/>
            <w:hideMark/>
          </w:tcPr>
          <w:p w:rsidR="0022257E" w:rsidRPr="0022257E" w:rsidRDefault="0022257E" w:rsidP="0022257E">
            <w:pPr>
              <w:spacing w:after="160" w:line="259" w:lineRule="auto"/>
              <w:rPr>
                <w:color w:val="000000" w:themeColor="text1"/>
                <w:sz w:val="22"/>
                <w:szCs w:val="22"/>
                <w:rtl/>
              </w:rPr>
            </w:pPr>
          </w:p>
        </w:tc>
        <w:tc>
          <w:tcPr>
            <w:tcW w:w="0" w:type="auto"/>
            <w:hideMark/>
          </w:tcPr>
          <w:p w:rsidR="0022257E" w:rsidRPr="0022257E" w:rsidRDefault="0022257E" w:rsidP="0022257E">
            <w:pPr>
              <w:spacing w:after="160" w:line="259" w:lineRule="auto"/>
              <w:rPr>
                <w:color w:val="000000" w:themeColor="text1"/>
                <w:sz w:val="22"/>
                <w:szCs w:val="22"/>
              </w:rPr>
            </w:pPr>
            <w:r w:rsidRPr="0022257E">
              <w:rPr>
                <w:color w:val="000000" w:themeColor="text1"/>
                <w:sz w:val="22"/>
                <w:szCs w:val="22"/>
                <w:rtl/>
              </w:rPr>
              <w:t>5. שיטות להצגת תרשימים</w:t>
            </w:r>
          </w:p>
        </w:tc>
        <w:tc>
          <w:tcPr>
            <w:tcW w:w="0" w:type="auto"/>
            <w:hideMark/>
          </w:tcPr>
          <w:p w:rsidR="0022257E" w:rsidRPr="0022257E" w:rsidRDefault="0022257E" w:rsidP="0022257E">
            <w:pPr>
              <w:spacing w:after="160" w:line="259" w:lineRule="auto"/>
              <w:rPr>
                <w:color w:val="000000" w:themeColor="text1"/>
                <w:sz w:val="22"/>
                <w:szCs w:val="22"/>
                <w:rtl/>
              </w:rPr>
            </w:pPr>
            <w:r w:rsidRPr="0022257E">
              <w:rPr>
                <w:color w:val="000000" w:themeColor="text1"/>
                <w:sz w:val="22"/>
                <w:szCs w:val="22"/>
                <w:rtl/>
              </w:rPr>
              <w:t>5. תוכנית ניהול משאבי אנוש</w:t>
            </w:r>
          </w:p>
        </w:tc>
      </w:tr>
      <w:tr w:rsidR="0022257E" w:rsidRPr="0022257E" w:rsidTr="0022257E">
        <w:trPr>
          <w:trHeight w:val="50"/>
          <w:jc w:val="center"/>
        </w:trPr>
        <w:tc>
          <w:tcPr>
            <w:tcW w:w="0" w:type="auto"/>
            <w:hideMark/>
          </w:tcPr>
          <w:p w:rsidR="0022257E" w:rsidRPr="0022257E" w:rsidRDefault="0022257E" w:rsidP="0022257E">
            <w:pPr>
              <w:spacing w:after="160" w:line="259" w:lineRule="auto"/>
              <w:rPr>
                <w:color w:val="000000" w:themeColor="text1"/>
                <w:sz w:val="22"/>
                <w:szCs w:val="22"/>
                <w:rtl/>
              </w:rPr>
            </w:pPr>
          </w:p>
        </w:tc>
        <w:tc>
          <w:tcPr>
            <w:tcW w:w="0" w:type="auto"/>
            <w:hideMark/>
          </w:tcPr>
          <w:p w:rsidR="0022257E" w:rsidRPr="0022257E" w:rsidRDefault="0022257E" w:rsidP="0022257E">
            <w:pPr>
              <w:spacing w:after="160" w:line="259" w:lineRule="auto"/>
              <w:rPr>
                <w:color w:val="000000" w:themeColor="text1"/>
                <w:sz w:val="22"/>
                <w:szCs w:val="22"/>
              </w:rPr>
            </w:pPr>
            <w:r w:rsidRPr="0022257E">
              <w:rPr>
                <w:color w:val="000000" w:themeColor="text1"/>
                <w:sz w:val="22"/>
                <w:szCs w:val="22"/>
                <w:rtl/>
              </w:rPr>
              <w:t xml:space="preserve">6. ניתוח </w:t>
            </w:r>
            <w:r w:rsidRPr="0022257E">
              <w:rPr>
                <w:color w:val="000000" w:themeColor="text1"/>
                <w:sz w:val="22"/>
                <w:szCs w:val="22"/>
              </w:rPr>
              <w:t>SWOT</w:t>
            </w:r>
          </w:p>
        </w:tc>
        <w:tc>
          <w:tcPr>
            <w:tcW w:w="0" w:type="auto"/>
            <w:hideMark/>
          </w:tcPr>
          <w:p w:rsidR="0022257E" w:rsidRPr="0022257E" w:rsidRDefault="0022257E" w:rsidP="0022257E">
            <w:pPr>
              <w:spacing w:after="160" w:line="259" w:lineRule="auto"/>
              <w:rPr>
                <w:color w:val="000000" w:themeColor="text1"/>
                <w:sz w:val="22"/>
                <w:szCs w:val="22"/>
                <w:rtl/>
              </w:rPr>
            </w:pPr>
            <w:r w:rsidRPr="0022257E">
              <w:rPr>
                <w:color w:val="000000" w:themeColor="text1"/>
                <w:sz w:val="22"/>
                <w:szCs w:val="22"/>
                <w:rtl/>
              </w:rPr>
              <w:t>6. תוכנית בסיס לתכולה</w:t>
            </w:r>
          </w:p>
        </w:tc>
      </w:tr>
      <w:tr w:rsidR="0022257E" w:rsidRPr="0022257E" w:rsidTr="0022257E">
        <w:trPr>
          <w:trHeight w:val="50"/>
          <w:jc w:val="center"/>
        </w:trPr>
        <w:tc>
          <w:tcPr>
            <w:tcW w:w="0" w:type="auto"/>
            <w:hideMark/>
          </w:tcPr>
          <w:p w:rsidR="0022257E" w:rsidRPr="0022257E" w:rsidRDefault="0022257E" w:rsidP="0022257E">
            <w:pPr>
              <w:spacing w:after="160" w:line="259" w:lineRule="auto"/>
              <w:rPr>
                <w:color w:val="000000" w:themeColor="text1"/>
                <w:sz w:val="22"/>
                <w:szCs w:val="22"/>
                <w:rtl/>
              </w:rPr>
            </w:pPr>
          </w:p>
        </w:tc>
        <w:tc>
          <w:tcPr>
            <w:tcW w:w="0" w:type="auto"/>
            <w:hideMark/>
          </w:tcPr>
          <w:p w:rsidR="0022257E" w:rsidRPr="0022257E" w:rsidRDefault="0022257E" w:rsidP="0022257E">
            <w:pPr>
              <w:spacing w:after="160" w:line="259" w:lineRule="auto"/>
              <w:rPr>
                <w:color w:val="000000" w:themeColor="text1"/>
                <w:sz w:val="22"/>
                <w:szCs w:val="22"/>
              </w:rPr>
            </w:pPr>
            <w:r w:rsidRPr="0022257E">
              <w:rPr>
                <w:color w:val="000000" w:themeColor="text1"/>
                <w:sz w:val="22"/>
                <w:szCs w:val="22"/>
                <w:rtl/>
              </w:rPr>
              <w:t>7. חוות דעת מומחים</w:t>
            </w:r>
          </w:p>
        </w:tc>
        <w:tc>
          <w:tcPr>
            <w:tcW w:w="0" w:type="auto"/>
            <w:hideMark/>
          </w:tcPr>
          <w:p w:rsidR="0022257E" w:rsidRPr="0022257E" w:rsidRDefault="0022257E" w:rsidP="0022257E">
            <w:pPr>
              <w:spacing w:after="160" w:line="259" w:lineRule="auto"/>
              <w:rPr>
                <w:color w:val="000000" w:themeColor="text1"/>
                <w:sz w:val="22"/>
                <w:szCs w:val="22"/>
                <w:rtl/>
              </w:rPr>
            </w:pPr>
            <w:r w:rsidRPr="0022257E">
              <w:rPr>
                <w:color w:val="000000" w:themeColor="text1"/>
                <w:sz w:val="22"/>
                <w:szCs w:val="22"/>
                <w:rtl/>
              </w:rPr>
              <w:t>7. אומדן עלות פעילויות</w:t>
            </w:r>
          </w:p>
        </w:tc>
      </w:tr>
      <w:tr w:rsidR="0022257E" w:rsidRPr="0022257E" w:rsidTr="0022257E">
        <w:trPr>
          <w:trHeight w:val="50"/>
          <w:jc w:val="center"/>
        </w:trPr>
        <w:tc>
          <w:tcPr>
            <w:tcW w:w="0" w:type="auto"/>
            <w:hideMark/>
          </w:tcPr>
          <w:p w:rsidR="0022257E" w:rsidRPr="0022257E" w:rsidRDefault="0022257E" w:rsidP="0022257E">
            <w:pPr>
              <w:spacing w:after="160" w:line="259" w:lineRule="auto"/>
              <w:rPr>
                <w:color w:val="000000" w:themeColor="text1"/>
                <w:sz w:val="22"/>
                <w:szCs w:val="22"/>
                <w:rtl/>
              </w:rPr>
            </w:pPr>
          </w:p>
        </w:tc>
        <w:tc>
          <w:tcPr>
            <w:tcW w:w="0" w:type="auto"/>
            <w:hideMark/>
          </w:tcPr>
          <w:p w:rsidR="0022257E" w:rsidRPr="0022257E" w:rsidRDefault="0022257E" w:rsidP="0022257E">
            <w:pPr>
              <w:spacing w:after="160" w:line="259" w:lineRule="auto"/>
              <w:rPr>
                <w:color w:val="000000" w:themeColor="text1"/>
                <w:sz w:val="22"/>
                <w:szCs w:val="22"/>
              </w:rPr>
            </w:pPr>
          </w:p>
        </w:tc>
        <w:tc>
          <w:tcPr>
            <w:tcW w:w="0" w:type="auto"/>
            <w:hideMark/>
          </w:tcPr>
          <w:p w:rsidR="0022257E" w:rsidRPr="0022257E" w:rsidRDefault="0022257E" w:rsidP="0022257E">
            <w:pPr>
              <w:spacing w:after="160" w:line="259" w:lineRule="auto"/>
              <w:rPr>
                <w:color w:val="000000" w:themeColor="text1"/>
                <w:sz w:val="22"/>
                <w:szCs w:val="22"/>
              </w:rPr>
            </w:pPr>
            <w:r w:rsidRPr="0022257E">
              <w:rPr>
                <w:color w:val="000000" w:themeColor="text1"/>
                <w:sz w:val="22"/>
                <w:szCs w:val="22"/>
                <w:rtl/>
              </w:rPr>
              <w:t>8. אומדן משך הפעילויות</w:t>
            </w:r>
          </w:p>
        </w:tc>
      </w:tr>
      <w:tr w:rsidR="0022257E" w:rsidRPr="0022257E" w:rsidTr="0022257E">
        <w:trPr>
          <w:trHeight w:val="50"/>
          <w:jc w:val="center"/>
        </w:trPr>
        <w:tc>
          <w:tcPr>
            <w:tcW w:w="0" w:type="auto"/>
            <w:hideMark/>
          </w:tcPr>
          <w:p w:rsidR="0022257E" w:rsidRPr="0022257E" w:rsidRDefault="0022257E" w:rsidP="0022257E">
            <w:pPr>
              <w:spacing w:after="160" w:line="259" w:lineRule="auto"/>
              <w:rPr>
                <w:color w:val="000000" w:themeColor="text1"/>
                <w:sz w:val="22"/>
                <w:szCs w:val="22"/>
                <w:rtl/>
              </w:rPr>
            </w:pPr>
          </w:p>
        </w:tc>
        <w:tc>
          <w:tcPr>
            <w:tcW w:w="0" w:type="auto"/>
            <w:hideMark/>
          </w:tcPr>
          <w:p w:rsidR="0022257E" w:rsidRPr="0022257E" w:rsidRDefault="0022257E" w:rsidP="0022257E">
            <w:pPr>
              <w:spacing w:after="160" w:line="259" w:lineRule="auto"/>
              <w:rPr>
                <w:color w:val="000000" w:themeColor="text1"/>
                <w:sz w:val="22"/>
                <w:szCs w:val="22"/>
              </w:rPr>
            </w:pPr>
          </w:p>
        </w:tc>
        <w:tc>
          <w:tcPr>
            <w:tcW w:w="0" w:type="auto"/>
            <w:hideMark/>
          </w:tcPr>
          <w:p w:rsidR="0022257E" w:rsidRPr="0022257E" w:rsidRDefault="0022257E" w:rsidP="0022257E">
            <w:pPr>
              <w:spacing w:after="160" w:line="259" w:lineRule="auto"/>
              <w:rPr>
                <w:color w:val="000000" w:themeColor="text1"/>
                <w:sz w:val="22"/>
                <w:szCs w:val="22"/>
              </w:rPr>
            </w:pPr>
            <w:r w:rsidRPr="0022257E">
              <w:rPr>
                <w:color w:val="000000" w:themeColor="text1"/>
                <w:sz w:val="22"/>
                <w:szCs w:val="22"/>
                <w:rtl/>
              </w:rPr>
              <w:t>9. רשימת בעלי עניין</w:t>
            </w:r>
          </w:p>
        </w:tc>
      </w:tr>
      <w:tr w:rsidR="0022257E" w:rsidRPr="0022257E" w:rsidTr="0022257E">
        <w:trPr>
          <w:trHeight w:val="50"/>
          <w:jc w:val="center"/>
        </w:trPr>
        <w:tc>
          <w:tcPr>
            <w:tcW w:w="0" w:type="auto"/>
            <w:hideMark/>
          </w:tcPr>
          <w:p w:rsidR="0022257E" w:rsidRPr="0022257E" w:rsidRDefault="0022257E" w:rsidP="0022257E">
            <w:pPr>
              <w:spacing w:after="160" w:line="259" w:lineRule="auto"/>
              <w:rPr>
                <w:color w:val="000000" w:themeColor="text1"/>
                <w:sz w:val="22"/>
                <w:szCs w:val="22"/>
                <w:rtl/>
              </w:rPr>
            </w:pPr>
          </w:p>
        </w:tc>
        <w:tc>
          <w:tcPr>
            <w:tcW w:w="0" w:type="auto"/>
            <w:hideMark/>
          </w:tcPr>
          <w:p w:rsidR="0022257E" w:rsidRPr="0022257E" w:rsidRDefault="0022257E" w:rsidP="0022257E">
            <w:pPr>
              <w:spacing w:after="160" w:line="259" w:lineRule="auto"/>
              <w:rPr>
                <w:color w:val="000000" w:themeColor="text1"/>
                <w:sz w:val="22"/>
                <w:szCs w:val="22"/>
              </w:rPr>
            </w:pPr>
          </w:p>
        </w:tc>
        <w:tc>
          <w:tcPr>
            <w:tcW w:w="0" w:type="auto"/>
            <w:hideMark/>
          </w:tcPr>
          <w:p w:rsidR="0022257E" w:rsidRPr="0022257E" w:rsidRDefault="0022257E" w:rsidP="0022257E">
            <w:pPr>
              <w:spacing w:after="160" w:line="259" w:lineRule="auto"/>
              <w:rPr>
                <w:color w:val="000000" w:themeColor="text1"/>
                <w:sz w:val="22"/>
                <w:szCs w:val="22"/>
              </w:rPr>
            </w:pPr>
            <w:r w:rsidRPr="0022257E">
              <w:rPr>
                <w:color w:val="000000" w:themeColor="text1"/>
                <w:sz w:val="22"/>
                <w:szCs w:val="22"/>
                <w:rtl/>
              </w:rPr>
              <w:t>10. מסמכי פרויקט</w:t>
            </w:r>
          </w:p>
        </w:tc>
      </w:tr>
      <w:tr w:rsidR="0022257E" w:rsidRPr="0022257E" w:rsidTr="0022257E">
        <w:trPr>
          <w:trHeight w:val="50"/>
          <w:jc w:val="center"/>
        </w:trPr>
        <w:tc>
          <w:tcPr>
            <w:tcW w:w="0" w:type="auto"/>
            <w:hideMark/>
          </w:tcPr>
          <w:p w:rsidR="0022257E" w:rsidRPr="0022257E" w:rsidRDefault="0022257E" w:rsidP="0022257E">
            <w:pPr>
              <w:spacing w:after="160" w:line="259" w:lineRule="auto"/>
              <w:rPr>
                <w:color w:val="000000" w:themeColor="text1"/>
                <w:sz w:val="22"/>
                <w:szCs w:val="22"/>
                <w:rtl/>
              </w:rPr>
            </w:pPr>
          </w:p>
        </w:tc>
        <w:tc>
          <w:tcPr>
            <w:tcW w:w="0" w:type="auto"/>
            <w:hideMark/>
          </w:tcPr>
          <w:p w:rsidR="0022257E" w:rsidRPr="0022257E" w:rsidRDefault="0022257E" w:rsidP="0022257E">
            <w:pPr>
              <w:spacing w:after="160" w:line="259" w:lineRule="auto"/>
              <w:rPr>
                <w:color w:val="000000" w:themeColor="text1"/>
                <w:sz w:val="22"/>
                <w:szCs w:val="22"/>
              </w:rPr>
            </w:pPr>
          </w:p>
        </w:tc>
        <w:tc>
          <w:tcPr>
            <w:tcW w:w="0" w:type="auto"/>
            <w:hideMark/>
          </w:tcPr>
          <w:p w:rsidR="0022257E" w:rsidRPr="0022257E" w:rsidRDefault="0022257E" w:rsidP="0022257E">
            <w:pPr>
              <w:spacing w:after="160" w:line="259" w:lineRule="auto"/>
              <w:rPr>
                <w:color w:val="000000" w:themeColor="text1"/>
                <w:sz w:val="22"/>
                <w:szCs w:val="22"/>
              </w:rPr>
            </w:pPr>
            <w:r w:rsidRPr="0022257E">
              <w:rPr>
                <w:color w:val="000000" w:themeColor="text1"/>
                <w:sz w:val="22"/>
                <w:szCs w:val="22"/>
                <w:rtl/>
              </w:rPr>
              <w:t>11. מסמכי רכש</w:t>
            </w:r>
          </w:p>
        </w:tc>
      </w:tr>
      <w:tr w:rsidR="0022257E" w:rsidRPr="0022257E" w:rsidTr="0022257E">
        <w:trPr>
          <w:trHeight w:val="50"/>
          <w:jc w:val="center"/>
        </w:trPr>
        <w:tc>
          <w:tcPr>
            <w:tcW w:w="0" w:type="auto"/>
            <w:hideMark/>
          </w:tcPr>
          <w:p w:rsidR="0022257E" w:rsidRPr="0022257E" w:rsidRDefault="0022257E" w:rsidP="0022257E">
            <w:pPr>
              <w:spacing w:after="160" w:line="259" w:lineRule="auto"/>
              <w:rPr>
                <w:color w:val="000000" w:themeColor="text1"/>
                <w:sz w:val="22"/>
                <w:szCs w:val="22"/>
                <w:rtl/>
              </w:rPr>
            </w:pPr>
          </w:p>
        </w:tc>
        <w:tc>
          <w:tcPr>
            <w:tcW w:w="0" w:type="auto"/>
            <w:hideMark/>
          </w:tcPr>
          <w:p w:rsidR="0022257E" w:rsidRPr="0022257E" w:rsidRDefault="0022257E" w:rsidP="0022257E">
            <w:pPr>
              <w:spacing w:after="160" w:line="259" w:lineRule="auto"/>
              <w:rPr>
                <w:color w:val="000000" w:themeColor="text1"/>
                <w:sz w:val="22"/>
                <w:szCs w:val="22"/>
              </w:rPr>
            </w:pPr>
          </w:p>
        </w:tc>
        <w:tc>
          <w:tcPr>
            <w:tcW w:w="0" w:type="auto"/>
            <w:hideMark/>
          </w:tcPr>
          <w:p w:rsidR="0022257E" w:rsidRPr="0022257E" w:rsidRDefault="0022257E" w:rsidP="0022257E">
            <w:pPr>
              <w:spacing w:after="160" w:line="259" w:lineRule="auto"/>
              <w:rPr>
                <w:color w:val="000000" w:themeColor="text1"/>
                <w:sz w:val="22"/>
                <w:szCs w:val="22"/>
              </w:rPr>
            </w:pPr>
            <w:r w:rsidRPr="0022257E">
              <w:rPr>
                <w:color w:val="000000" w:themeColor="text1"/>
                <w:sz w:val="22"/>
                <w:szCs w:val="22"/>
                <w:rtl/>
              </w:rPr>
              <w:t>12. גורמים סיבתיים של הארגון</w:t>
            </w:r>
          </w:p>
        </w:tc>
      </w:tr>
      <w:tr w:rsidR="0022257E" w:rsidRPr="0022257E" w:rsidTr="0022257E">
        <w:trPr>
          <w:trHeight w:val="50"/>
          <w:jc w:val="center"/>
        </w:trPr>
        <w:tc>
          <w:tcPr>
            <w:tcW w:w="0" w:type="auto"/>
            <w:hideMark/>
          </w:tcPr>
          <w:p w:rsidR="0022257E" w:rsidRPr="0022257E" w:rsidRDefault="0022257E" w:rsidP="0022257E">
            <w:pPr>
              <w:spacing w:after="160" w:line="259" w:lineRule="auto"/>
              <w:rPr>
                <w:color w:val="000000" w:themeColor="text1"/>
                <w:sz w:val="22"/>
                <w:szCs w:val="22"/>
                <w:rtl/>
              </w:rPr>
            </w:pPr>
          </w:p>
        </w:tc>
        <w:tc>
          <w:tcPr>
            <w:tcW w:w="0" w:type="auto"/>
            <w:hideMark/>
          </w:tcPr>
          <w:p w:rsidR="0022257E" w:rsidRPr="0022257E" w:rsidRDefault="0022257E" w:rsidP="0022257E">
            <w:pPr>
              <w:spacing w:after="160" w:line="259" w:lineRule="auto"/>
              <w:rPr>
                <w:color w:val="000000" w:themeColor="text1"/>
                <w:sz w:val="22"/>
                <w:szCs w:val="22"/>
              </w:rPr>
            </w:pPr>
          </w:p>
        </w:tc>
        <w:tc>
          <w:tcPr>
            <w:tcW w:w="0" w:type="auto"/>
            <w:hideMark/>
          </w:tcPr>
          <w:p w:rsidR="0022257E" w:rsidRPr="0022257E" w:rsidRDefault="0022257E" w:rsidP="0022257E">
            <w:pPr>
              <w:spacing w:after="160" w:line="259" w:lineRule="auto"/>
              <w:rPr>
                <w:color w:val="000000" w:themeColor="text1"/>
                <w:sz w:val="22"/>
                <w:szCs w:val="22"/>
              </w:rPr>
            </w:pPr>
            <w:r w:rsidRPr="0022257E">
              <w:rPr>
                <w:color w:val="000000" w:themeColor="text1"/>
                <w:sz w:val="22"/>
                <w:szCs w:val="22"/>
                <w:rtl/>
              </w:rPr>
              <w:t>13. נכסי תהליך ארגוניים</w:t>
            </w:r>
          </w:p>
        </w:tc>
      </w:tr>
    </w:tbl>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 </w:t>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זיהוי סיכונים-</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הוא התהליך של קביעת הסיכונים אשר עשויים להשפיע על הפרויקט ותיעוד המאפיינים שלהם. </w:t>
      </w:r>
    </w:p>
    <w:p w:rsidR="00C91F30" w:rsidRPr="00480AAD" w:rsidRDefault="00C91F30" w:rsidP="00C91F30">
      <w:pPr>
        <w:rPr>
          <w:color w:val="000000" w:themeColor="text1"/>
          <w:sz w:val="22"/>
          <w:szCs w:val="22"/>
          <w:rtl/>
        </w:rPr>
      </w:pPr>
      <w:r w:rsidRPr="00480AAD">
        <w:rPr>
          <w:rFonts w:hint="cs"/>
          <w:color w:val="000000" w:themeColor="text1"/>
          <w:sz w:val="22"/>
          <w:szCs w:val="22"/>
          <w:rtl/>
        </w:rPr>
        <w:t>גורם</w:t>
      </w:r>
      <w:r w:rsidRPr="00480AAD">
        <w:rPr>
          <w:color w:val="000000" w:themeColor="text1"/>
          <w:sz w:val="22"/>
          <w:szCs w:val="22"/>
        </w:rPr>
        <w:sym w:font="Wingdings" w:char="F0DF"/>
      </w:r>
      <w:r w:rsidRPr="00480AAD">
        <w:rPr>
          <w:rFonts w:hint="cs"/>
          <w:color w:val="000000" w:themeColor="text1"/>
          <w:sz w:val="22"/>
          <w:szCs w:val="22"/>
          <w:rtl/>
        </w:rPr>
        <w:t xml:space="preserve"> סיכון</w:t>
      </w:r>
      <w:r w:rsidRPr="00480AAD">
        <w:rPr>
          <w:color w:val="000000" w:themeColor="text1"/>
          <w:sz w:val="22"/>
          <w:szCs w:val="22"/>
        </w:rPr>
        <w:sym w:font="Wingdings" w:char="F0DF"/>
      </w:r>
      <w:r w:rsidRPr="00480AAD">
        <w:rPr>
          <w:rFonts w:hint="cs"/>
          <w:color w:val="000000" w:themeColor="text1"/>
          <w:sz w:val="22"/>
          <w:szCs w:val="22"/>
          <w:rtl/>
        </w:rPr>
        <w:t xml:space="preserve"> השפעה</w:t>
      </w:r>
    </w:p>
    <w:p w:rsidR="00C91F30" w:rsidRPr="00480AAD" w:rsidRDefault="00C91F30" w:rsidP="00C91F30">
      <w:pPr>
        <w:rPr>
          <w:color w:val="000000" w:themeColor="text1"/>
          <w:sz w:val="22"/>
          <w:szCs w:val="22"/>
          <w:rtl/>
        </w:rPr>
      </w:pPr>
      <w:r w:rsidRPr="00480AAD">
        <w:rPr>
          <w:rFonts w:hint="cs"/>
          <w:color w:val="000000" w:themeColor="text1"/>
          <w:sz w:val="22"/>
          <w:szCs w:val="22"/>
          <w:u w:val="single"/>
          <w:rtl/>
        </w:rPr>
        <w:t>דוגמא:</w:t>
      </w:r>
      <w:r w:rsidRPr="00480AAD">
        <w:rPr>
          <w:rFonts w:hint="cs"/>
          <w:color w:val="000000" w:themeColor="text1"/>
          <w:sz w:val="22"/>
          <w:szCs w:val="22"/>
          <w:rtl/>
        </w:rPr>
        <w:t xml:space="preserve"> אנחנו לא מסוגלים לשמור על יחסים טובים עם הלקוח</w:t>
      </w:r>
      <w:r w:rsidRPr="00480AAD">
        <w:rPr>
          <w:color w:val="000000" w:themeColor="text1"/>
          <w:sz w:val="22"/>
          <w:szCs w:val="22"/>
        </w:rPr>
        <w:sym w:font="Wingdings" w:char="F0DF"/>
      </w:r>
      <w:r w:rsidRPr="00480AAD">
        <w:rPr>
          <w:rFonts w:hint="cs"/>
          <w:color w:val="000000" w:themeColor="text1"/>
          <w:sz w:val="22"/>
          <w:szCs w:val="22"/>
          <w:rtl/>
        </w:rPr>
        <w:t xml:space="preserve"> נוצר חוסר אמון עם הלקוח</w:t>
      </w:r>
      <w:r w:rsidRPr="00480AAD">
        <w:rPr>
          <w:color w:val="000000" w:themeColor="text1"/>
          <w:sz w:val="22"/>
          <w:szCs w:val="22"/>
        </w:rPr>
        <w:sym w:font="Wingdings" w:char="F0DF"/>
      </w:r>
      <w:r w:rsidRPr="00480AAD">
        <w:rPr>
          <w:rFonts w:hint="cs"/>
          <w:color w:val="000000" w:themeColor="text1"/>
          <w:sz w:val="22"/>
          <w:szCs w:val="22"/>
          <w:rtl/>
        </w:rPr>
        <w:t xml:space="preserve"> דבר אשר עשוי לדרוש יותר פגישות תמיכה וליווי. </w:t>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סיכון וסוג הפרויקט-</w:t>
      </w:r>
    </w:p>
    <w:p w:rsidR="00C91F30" w:rsidRPr="00480AAD" w:rsidRDefault="00C91F30" w:rsidP="00176EE1">
      <w:pPr>
        <w:pStyle w:val="a3"/>
        <w:numPr>
          <w:ilvl w:val="0"/>
          <w:numId w:val="90"/>
        </w:numPr>
        <w:rPr>
          <w:color w:val="000000" w:themeColor="text1"/>
          <w:sz w:val="22"/>
          <w:szCs w:val="22"/>
        </w:rPr>
      </w:pPr>
      <w:r w:rsidRPr="00480AAD">
        <w:rPr>
          <w:rFonts w:hint="cs"/>
          <w:color w:val="000000" w:themeColor="text1"/>
          <w:sz w:val="22"/>
          <w:szCs w:val="22"/>
          <w:u w:val="single"/>
          <w:rtl/>
        </w:rPr>
        <w:t>סיכון גבוהה:</w:t>
      </w:r>
      <w:r w:rsidRPr="00480AAD">
        <w:rPr>
          <w:rFonts w:hint="cs"/>
          <w:color w:val="000000" w:themeColor="text1"/>
          <w:sz w:val="22"/>
          <w:szCs w:val="22"/>
          <w:rtl/>
        </w:rPr>
        <w:t xml:space="preserve"> פרויקט המשתמש בטכנולוגיה מתקדמת או ראשונה מסוגה, או פרויקטים עם מורכבות גבוהה, נוטים ליותר אי וודאות. </w:t>
      </w:r>
    </w:p>
    <w:p w:rsidR="00C91F30" w:rsidRPr="0022257E" w:rsidRDefault="00C91F30" w:rsidP="00176EE1">
      <w:pPr>
        <w:pStyle w:val="a3"/>
        <w:numPr>
          <w:ilvl w:val="0"/>
          <w:numId w:val="90"/>
        </w:numPr>
        <w:rPr>
          <w:color w:val="000000" w:themeColor="text1"/>
          <w:sz w:val="22"/>
          <w:szCs w:val="22"/>
          <w:rtl/>
        </w:rPr>
      </w:pPr>
      <w:r w:rsidRPr="00480AAD">
        <w:rPr>
          <w:rFonts w:hint="cs"/>
          <w:color w:val="000000" w:themeColor="text1"/>
          <w:sz w:val="22"/>
          <w:szCs w:val="22"/>
          <w:u w:val="single"/>
          <w:rtl/>
        </w:rPr>
        <w:t>סיכון נמוך:</w:t>
      </w:r>
      <w:r w:rsidRPr="00480AAD">
        <w:rPr>
          <w:rFonts w:hint="cs"/>
          <w:color w:val="000000" w:themeColor="text1"/>
          <w:sz w:val="22"/>
          <w:szCs w:val="22"/>
          <w:rtl/>
        </w:rPr>
        <w:t xml:space="preserve"> פרויקטים מטיפוס מוכר או חוזר על עצמו, נוטים להיות בעלי הסתברות מובנת ומוכרת יותר להתרחשותם של אירועי סיכון והשלכותיהם. </w:t>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קטגוריות של סיכון-</w:t>
      </w:r>
    </w:p>
    <w:p w:rsidR="00C91F30" w:rsidRPr="00480AAD" w:rsidRDefault="00C91F30" w:rsidP="00176EE1">
      <w:pPr>
        <w:pStyle w:val="a3"/>
        <w:numPr>
          <w:ilvl w:val="0"/>
          <w:numId w:val="91"/>
        </w:numPr>
        <w:rPr>
          <w:color w:val="000000" w:themeColor="text1"/>
          <w:sz w:val="22"/>
          <w:szCs w:val="22"/>
        </w:rPr>
      </w:pPr>
      <w:r w:rsidRPr="00480AAD">
        <w:rPr>
          <w:rFonts w:hint="cs"/>
          <w:color w:val="000000" w:themeColor="text1"/>
          <w:sz w:val="22"/>
          <w:szCs w:val="22"/>
          <w:u w:val="single"/>
          <w:rtl/>
        </w:rPr>
        <w:t xml:space="preserve">סיכון ארגוני: </w:t>
      </w:r>
      <w:r w:rsidRPr="00480AAD">
        <w:rPr>
          <w:rFonts w:hint="cs"/>
          <w:color w:val="000000" w:themeColor="text1"/>
          <w:sz w:val="22"/>
          <w:szCs w:val="22"/>
          <w:rtl/>
        </w:rPr>
        <w:t xml:space="preserve">משאבים מתנגד עם פרויקטים אחרים, מימון הפרויקט לא מספיק, תמיכת הנהלה לא עקבית. </w:t>
      </w:r>
    </w:p>
    <w:p w:rsidR="00C91F30" w:rsidRPr="00480AAD" w:rsidRDefault="00C91F30" w:rsidP="00176EE1">
      <w:pPr>
        <w:pStyle w:val="a3"/>
        <w:numPr>
          <w:ilvl w:val="0"/>
          <w:numId w:val="91"/>
        </w:numPr>
        <w:rPr>
          <w:color w:val="000000" w:themeColor="text1"/>
          <w:sz w:val="22"/>
          <w:szCs w:val="22"/>
        </w:rPr>
      </w:pPr>
      <w:r w:rsidRPr="00480AAD">
        <w:rPr>
          <w:rFonts w:hint="cs"/>
          <w:color w:val="000000" w:themeColor="text1"/>
          <w:sz w:val="22"/>
          <w:szCs w:val="22"/>
          <w:u w:val="single"/>
          <w:rtl/>
        </w:rPr>
        <w:t>חיצוני:</w:t>
      </w:r>
      <w:r w:rsidRPr="00480AAD">
        <w:rPr>
          <w:rFonts w:hint="cs"/>
          <w:color w:val="000000" w:themeColor="text1"/>
          <w:sz w:val="22"/>
          <w:szCs w:val="22"/>
          <w:rtl/>
        </w:rPr>
        <w:t xml:space="preserve"> סוגיות עם איגודים מקצועיים, שינוי הנהלה אצל הלקוח, סוגיות ביטחון לאומיות. </w:t>
      </w:r>
    </w:p>
    <w:p w:rsidR="00C91F30" w:rsidRPr="00480AAD" w:rsidRDefault="00C91F30" w:rsidP="00176EE1">
      <w:pPr>
        <w:pStyle w:val="a3"/>
        <w:numPr>
          <w:ilvl w:val="0"/>
          <w:numId w:val="91"/>
        </w:numPr>
        <w:rPr>
          <w:color w:val="000000" w:themeColor="text1"/>
          <w:sz w:val="22"/>
          <w:szCs w:val="22"/>
        </w:rPr>
      </w:pPr>
      <w:r w:rsidRPr="00480AAD">
        <w:rPr>
          <w:rFonts w:hint="cs"/>
          <w:color w:val="000000" w:themeColor="text1"/>
          <w:sz w:val="22"/>
          <w:szCs w:val="22"/>
          <w:u w:val="single"/>
          <w:rtl/>
        </w:rPr>
        <w:t>סיכונים בניהול הפרויקט:</w:t>
      </w:r>
      <w:r w:rsidRPr="00480AAD">
        <w:rPr>
          <w:rFonts w:hint="cs"/>
          <w:color w:val="000000" w:themeColor="text1"/>
          <w:sz w:val="22"/>
          <w:szCs w:val="22"/>
          <w:rtl/>
        </w:rPr>
        <w:t xml:space="preserve"> הקצאת זמן ומשאבים לקויה, חוסר יעילות בתוכנית הפרויקט, אומדני עלות ירודים. </w:t>
      </w:r>
    </w:p>
    <w:p w:rsidR="00C91F30" w:rsidRPr="00A0187C" w:rsidRDefault="00C91F30" w:rsidP="00176EE1">
      <w:pPr>
        <w:pStyle w:val="a3"/>
        <w:numPr>
          <w:ilvl w:val="0"/>
          <w:numId w:val="91"/>
        </w:numPr>
        <w:rPr>
          <w:color w:val="000000" w:themeColor="text1"/>
          <w:sz w:val="22"/>
          <w:szCs w:val="22"/>
          <w:rtl/>
        </w:rPr>
      </w:pPr>
      <w:r w:rsidRPr="00480AAD">
        <w:rPr>
          <w:rFonts w:hint="cs"/>
          <w:color w:val="000000" w:themeColor="text1"/>
          <w:sz w:val="22"/>
          <w:szCs w:val="22"/>
          <w:u w:val="single"/>
          <w:rtl/>
        </w:rPr>
        <w:t xml:space="preserve">סיכונים טכניים/איכותיים/ביצועים: </w:t>
      </w:r>
      <w:r w:rsidRPr="00480AAD">
        <w:rPr>
          <w:rFonts w:hint="cs"/>
          <w:color w:val="000000" w:themeColor="text1"/>
          <w:sz w:val="22"/>
          <w:szCs w:val="22"/>
          <w:rtl/>
        </w:rPr>
        <w:t xml:space="preserve">שינויים טכניים, שינויים בתקני התעשייה במהלך הפרויקט, הסתמכות על טכנולוגיה לא מוכחת או מרוכבת, יעדי ביצוע לא מציאותיים. </w:t>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אירועי סיכון וסימפטומים של סיכון-</w:t>
      </w:r>
    </w:p>
    <w:p w:rsidR="00A0187C" w:rsidRDefault="00C91F30" w:rsidP="00176EE1">
      <w:pPr>
        <w:pStyle w:val="a3"/>
        <w:numPr>
          <w:ilvl w:val="0"/>
          <w:numId w:val="92"/>
        </w:numPr>
        <w:rPr>
          <w:color w:val="000000" w:themeColor="text1"/>
          <w:sz w:val="22"/>
          <w:szCs w:val="22"/>
        </w:rPr>
      </w:pPr>
      <w:r w:rsidRPr="00480AAD">
        <w:rPr>
          <w:rFonts w:hint="cs"/>
          <w:color w:val="000000" w:themeColor="text1"/>
          <w:sz w:val="22"/>
          <w:szCs w:val="22"/>
          <w:u w:val="single"/>
          <w:rtl/>
        </w:rPr>
        <w:t>סימפטומים של סיכון:</w:t>
      </w:r>
      <w:r w:rsidRPr="00480AAD">
        <w:rPr>
          <w:rFonts w:hint="cs"/>
          <w:color w:val="000000" w:themeColor="text1"/>
          <w:sz w:val="22"/>
          <w:szCs w:val="22"/>
          <w:rtl/>
        </w:rPr>
        <w:t xml:space="preserve"> ביטויים עקיפים של אירועי סיכון </w:t>
      </w:r>
      <w:r w:rsidR="00A0187C" w:rsidRPr="00480AAD">
        <w:rPr>
          <w:rFonts w:hint="cs"/>
          <w:color w:val="000000" w:themeColor="text1"/>
          <w:sz w:val="22"/>
          <w:szCs w:val="22"/>
          <w:rtl/>
        </w:rPr>
        <w:t>אמתיים</w:t>
      </w:r>
      <w:r w:rsidRPr="00480AAD">
        <w:rPr>
          <w:rFonts w:hint="cs"/>
          <w:color w:val="000000" w:themeColor="text1"/>
          <w:sz w:val="22"/>
          <w:szCs w:val="22"/>
          <w:rtl/>
        </w:rPr>
        <w:t xml:space="preserve">. </w:t>
      </w:r>
    </w:p>
    <w:p w:rsidR="00C91F30" w:rsidRPr="00480AAD" w:rsidRDefault="00C91F30" w:rsidP="00A0187C">
      <w:pPr>
        <w:pStyle w:val="a3"/>
        <w:rPr>
          <w:color w:val="000000" w:themeColor="text1"/>
          <w:sz w:val="22"/>
          <w:szCs w:val="22"/>
        </w:rPr>
      </w:pPr>
      <w:r w:rsidRPr="00480AAD">
        <w:rPr>
          <w:rFonts w:hint="cs"/>
          <w:color w:val="000000" w:themeColor="text1"/>
          <w:sz w:val="22"/>
          <w:szCs w:val="22"/>
          <w:highlight w:val="yellow"/>
          <w:rtl/>
        </w:rPr>
        <w:t>דוגמאות:</w:t>
      </w:r>
      <w:r w:rsidRPr="00480AAD">
        <w:rPr>
          <w:rFonts w:hint="cs"/>
          <w:color w:val="000000" w:themeColor="text1"/>
          <w:sz w:val="22"/>
          <w:szCs w:val="22"/>
          <w:rtl/>
        </w:rPr>
        <w:t xml:space="preserve"> יותר מדי בקשות לשינוי, תחלופת עובדים, בעיות התקנה מוגזמות. </w:t>
      </w:r>
    </w:p>
    <w:p w:rsidR="00A0187C" w:rsidRDefault="00C91F30" w:rsidP="00176EE1">
      <w:pPr>
        <w:pStyle w:val="a3"/>
        <w:numPr>
          <w:ilvl w:val="0"/>
          <w:numId w:val="92"/>
        </w:numPr>
        <w:rPr>
          <w:color w:val="000000" w:themeColor="text1"/>
          <w:sz w:val="22"/>
          <w:szCs w:val="22"/>
        </w:rPr>
      </w:pPr>
      <w:r w:rsidRPr="00480AAD">
        <w:rPr>
          <w:rFonts w:hint="cs"/>
          <w:color w:val="000000" w:themeColor="text1"/>
          <w:sz w:val="22"/>
          <w:szCs w:val="22"/>
          <w:u w:val="single"/>
          <w:rtl/>
        </w:rPr>
        <w:t>אירועי סיכון:</w:t>
      </w:r>
      <w:r w:rsidRPr="00480AAD">
        <w:rPr>
          <w:rFonts w:hint="cs"/>
          <w:color w:val="000000" w:themeColor="text1"/>
          <w:sz w:val="22"/>
          <w:szCs w:val="22"/>
          <w:rtl/>
        </w:rPr>
        <w:t xml:space="preserve"> אירועים ספציפיים המשפיעים על הפרויקט אם הם מתרחשים. </w:t>
      </w:r>
    </w:p>
    <w:p w:rsidR="00C91F30" w:rsidRPr="00A0187C" w:rsidRDefault="00C91F30" w:rsidP="00A0187C">
      <w:pPr>
        <w:pStyle w:val="a3"/>
        <w:rPr>
          <w:color w:val="000000" w:themeColor="text1"/>
          <w:sz w:val="22"/>
          <w:szCs w:val="22"/>
          <w:rtl/>
        </w:rPr>
      </w:pPr>
      <w:r w:rsidRPr="00480AAD">
        <w:rPr>
          <w:rFonts w:hint="cs"/>
          <w:color w:val="000000" w:themeColor="text1"/>
          <w:sz w:val="22"/>
          <w:szCs w:val="22"/>
          <w:highlight w:val="yellow"/>
          <w:rtl/>
        </w:rPr>
        <w:t>דוגמאות:</w:t>
      </w:r>
      <w:r w:rsidRPr="00480AAD">
        <w:rPr>
          <w:rFonts w:hint="cs"/>
          <w:color w:val="000000" w:themeColor="text1"/>
          <w:sz w:val="22"/>
          <w:szCs w:val="22"/>
          <w:rtl/>
        </w:rPr>
        <w:t xml:space="preserve"> מזג אוויר קיצוני כאשר היסודות של הבניין היו בבנייה, מתכנת ראשי עוזב את הצוות, חומרה חדשה אינה פעולת כמתוכנן. </w:t>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כלים ושיטות לזיהוי סיכונים-</w:t>
      </w:r>
    </w:p>
    <w:p w:rsidR="0046623A" w:rsidRDefault="0046623A" w:rsidP="00176EE1">
      <w:pPr>
        <w:pStyle w:val="a3"/>
        <w:numPr>
          <w:ilvl w:val="0"/>
          <w:numId w:val="136"/>
        </w:numPr>
        <w:rPr>
          <w:color w:val="000000" w:themeColor="text1"/>
          <w:sz w:val="22"/>
          <w:szCs w:val="22"/>
          <w:rtl/>
        </w:rPr>
        <w:sectPr w:rsidR="0046623A" w:rsidSect="000C0A21">
          <w:type w:val="continuous"/>
          <w:pgSz w:w="11906" w:h="16838"/>
          <w:pgMar w:top="1440" w:right="1800" w:bottom="1440" w:left="1800" w:header="708" w:footer="708" w:gutter="0"/>
          <w:cols w:space="708"/>
          <w:bidi/>
          <w:rtlGutter/>
          <w:docGrid w:linePitch="360"/>
        </w:sectPr>
      </w:pPr>
    </w:p>
    <w:p w:rsidR="00C91F30" w:rsidRDefault="0046623A" w:rsidP="00176EE1">
      <w:pPr>
        <w:pStyle w:val="a3"/>
        <w:numPr>
          <w:ilvl w:val="0"/>
          <w:numId w:val="136"/>
        </w:numPr>
        <w:rPr>
          <w:color w:val="000000" w:themeColor="text1"/>
          <w:sz w:val="22"/>
          <w:szCs w:val="22"/>
        </w:rPr>
      </w:pPr>
      <w:r>
        <w:rPr>
          <w:rFonts w:hint="cs"/>
          <w:color w:val="000000" w:themeColor="text1"/>
          <w:sz w:val="22"/>
          <w:szCs w:val="22"/>
          <w:rtl/>
        </w:rPr>
        <w:t>סקירת מסמכים</w:t>
      </w:r>
    </w:p>
    <w:p w:rsidR="0046623A" w:rsidRDefault="0046623A" w:rsidP="00176EE1">
      <w:pPr>
        <w:pStyle w:val="a3"/>
        <w:numPr>
          <w:ilvl w:val="0"/>
          <w:numId w:val="136"/>
        </w:numPr>
        <w:rPr>
          <w:color w:val="000000" w:themeColor="text1"/>
          <w:sz w:val="22"/>
          <w:szCs w:val="22"/>
        </w:rPr>
      </w:pPr>
      <w:r>
        <w:rPr>
          <w:rFonts w:hint="cs"/>
          <w:color w:val="000000" w:themeColor="text1"/>
          <w:sz w:val="22"/>
          <w:szCs w:val="22"/>
          <w:rtl/>
        </w:rPr>
        <w:t>שיטות איסוף מידע</w:t>
      </w:r>
    </w:p>
    <w:p w:rsidR="0046623A" w:rsidRDefault="0046623A" w:rsidP="00176EE1">
      <w:pPr>
        <w:pStyle w:val="a3"/>
        <w:numPr>
          <w:ilvl w:val="0"/>
          <w:numId w:val="136"/>
        </w:numPr>
        <w:rPr>
          <w:color w:val="000000" w:themeColor="text1"/>
          <w:sz w:val="22"/>
          <w:szCs w:val="22"/>
        </w:rPr>
      </w:pPr>
      <w:r>
        <w:rPr>
          <w:rFonts w:hint="cs"/>
          <w:color w:val="000000" w:themeColor="text1"/>
          <w:sz w:val="22"/>
          <w:szCs w:val="22"/>
          <w:rtl/>
        </w:rPr>
        <w:t>סיעור מוחות</w:t>
      </w:r>
    </w:p>
    <w:p w:rsidR="0046623A" w:rsidRDefault="0046623A" w:rsidP="00176EE1">
      <w:pPr>
        <w:pStyle w:val="a3"/>
        <w:numPr>
          <w:ilvl w:val="0"/>
          <w:numId w:val="136"/>
        </w:numPr>
        <w:rPr>
          <w:color w:val="000000" w:themeColor="text1"/>
          <w:sz w:val="22"/>
          <w:szCs w:val="22"/>
        </w:rPr>
      </w:pPr>
      <w:r>
        <w:rPr>
          <w:rFonts w:hint="cs"/>
          <w:color w:val="000000" w:themeColor="text1"/>
          <w:sz w:val="22"/>
          <w:szCs w:val="22"/>
          <w:rtl/>
        </w:rPr>
        <w:t>שיטת דלפי</w:t>
      </w:r>
    </w:p>
    <w:p w:rsidR="0046623A" w:rsidRDefault="0046623A" w:rsidP="00176EE1">
      <w:pPr>
        <w:pStyle w:val="a3"/>
        <w:numPr>
          <w:ilvl w:val="0"/>
          <w:numId w:val="136"/>
        </w:numPr>
        <w:rPr>
          <w:color w:val="000000" w:themeColor="text1"/>
          <w:sz w:val="22"/>
          <w:szCs w:val="22"/>
        </w:rPr>
      </w:pPr>
      <w:r>
        <w:rPr>
          <w:rFonts w:hint="cs"/>
          <w:color w:val="000000" w:themeColor="text1"/>
          <w:sz w:val="22"/>
          <w:szCs w:val="22"/>
          <w:rtl/>
        </w:rPr>
        <w:t>ראיון</w:t>
      </w:r>
    </w:p>
    <w:p w:rsidR="0046623A" w:rsidRDefault="0046623A" w:rsidP="00176EE1">
      <w:pPr>
        <w:pStyle w:val="a3"/>
        <w:numPr>
          <w:ilvl w:val="0"/>
          <w:numId w:val="136"/>
        </w:numPr>
        <w:rPr>
          <w:color w:val="000000" w:themeColor="text1"/>
          <w:sz w:val="22"/>
          <w:szCs w:val="22"/>
        </w:rPr>
      </w:pPr>
      <w:r>
        <w:rPr>
          <w:rFonts w:hint="cs"/>
          <w:color w:val="000000" w:themeColor="text1"/>
          <w:sz w:val="22"/>
          <w:szCs w:val="22"/>
          <w:rtl/>
        </w:rPr>
        <w:t>רשימות תיוג</w:t>
      </w:r>
    </w:p>
    <w:p w:rsidR="0046623A" w:rsidRDefault="0046623A" w:rsidP="00176EE1">
      <w:pPr>
        <w:pStyle w:val="a3"/>
        <w:numPr>
          <w:ilvl w:val="0"/>
          <w:numId w:val="136"/>
        </w:numPr>
        <w:rPr>
          <w:color w:val="000000" w:themeColor="text1"/>
          <w:sz w:val="22"/>
          <w:szCs w:val="22"/>
        </w:rPr>
      </w:pPr>
      <w:r>
        <w:rPr>
          <w:rFonts w:hint="cs"/>
          <w:color w:val="000000" w:themeColor="text1"/>
          <w:sz w:val="22"/>
          <w:szCs w:val="22"/>
          <w:rtl/>
        </w:rPr>
        <w:t>שיטות להצגת תרשימים</w:t>
      </w:r>
    </w:p>
    <w:p w:rsidR="0046623A" w:rsidRDefault="0046623A" w:rsidP="00176EE1">
      <w:pPr>
        <w:pStyle w:val="a3"/>
        <w:numPr>
          <w:ilvl w:val="0"/>
          <w:numId w:val="136"/>
        </w:numPr>
        <w:rPr>
          <w:color w:val="000000" w:themeColor="text1"/>
          <w:sz w:val="22"/>
          <w:szCs w:val="22"/>
        </w:rPr>
      </w:pPr>
      <w:r>
        <w:rPr>
          <w:rFonts w:hint="cs"/>
          <w:color w:val="000000" w:themeColor="text1"/>
          <w:sz w:val="22"/>
          <w:szCs w:val="22"/>
          <w:rtl/>
        </w:rPr>
        <w:t>תרשימי סיבה ותוצאה</w:t>
      </w:r>
    </w:p>
    <w:p w:rsidR="0046623A" w:rsidRDefault="0046623A" w:rsidP="00176EE1">
      <w:pPr>
        <w:pStyle w:val="a3"/>
        <w:numPr>
          <w:ilvl w:val="0"/>
          <w:numId w:val="136"/>
        </w:numPr>
        <w:rPr>
          <w:color w:val="000000" w:themeColor="text1"/>
          <w:sz w:val="22"/>
          <w:szCs w:val="22"/>
        </w:rPr>
      </w:pPr>
      <w:r>
        <w:rPr>
          <w:rFonts w:hint="cs"/>
          <w:color w:val="000000" w:themeColor="text1"/>
          <w:sz w:val="22"/>
          <w:szCs w:val="22"/>
          <w:rtl/>
        </w:rPr>
        <w:t xml:space="preserve">תרשמי זרימת מערכת או תהליך </w:t>
      </w:r>
    </w:p>
    <w:p w:rsidR="0046623A" w:rsidRPr="0046623A" w:rsidRDefault="0046623A" w:rsidP="00176EE1">
      <w:pPr>
        <w:pStyle w:val="a3"/>
        <w:numPr>
          <w:ilvl w:val="0"/>
          <w:numId w:val="136"/>
        </w:numPr>
        <w:rPr>
          <w:color w:val="000000" w:themeColor="text1"/>
          <w:sz w:val="22"/>
          <w:szCs w:val="22"/>
          <w:rtl/>
        </w:rPr>
        <w:sectPr w:rsidR="0046623A" w:rsidRPr="0046623A" w:rsidSect="0046623A">
          <w:type w:val="continuous"/>
          <w:pgSz w:w="11906" w:h="16838"/>
          <w:pgMar w:top="1440" w:right="1800" w:bottom="1440" w:left="1800" w:header="708" w:footer="708" w:gutter="0"/>
          <w:cols w:num="3" w:space="708"/>
          <w:bidi/>
          <w:rtlGutter/>
          <w:docGrid w:linePitch="360"/>
        </w:sectPr>
      </w:pPr>
      <w:r>
        <w:rPr>
          <w:rFonts w:hint="cs"/>
          <w:color w:val="000000" w:themeColor="text1"/>
          <w:sz w:val="22"/>
          <w:szCs w:val="22"/>
          <w:rtl/>
        </w:rPr>
        <w:t xml:space="preserve">אנליזת </w:t>
      </w:r>
      <w:r>
        <w:rPr>
          <w:rFonts w:hint="cs"/>
          <w:color w:val="000000" w:themeColor="text1"/>
          <w:sz w:val="22"/>
          <w:szCs w:val="22"/>
        </w:rPr>
        <w:t>SWOT</w:t>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סקירת מסמכים-</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תהליך של איסוף קבצים של מידע וסקירתו כדי לקבוע דיוק ושלמות. </w:t>
      </w:r>
    </w:p>
    <w:p w:rsidR="00C91F30" w:rsidRPr="00480AAD" w:rsidRDefault="00C91F30" w:rsidP="00C91F30">
      <w:pPr>
        <w:rPr>
          <w:color w:val="000000" w:themeColor="text1"/>
          <w:sz w:val="22"/>
          <w:szCs w:val="22"/>
          <w:rtl/>
        </w:rPr>
      </w:pPr>
      <w:r w:rsidRPr="00480AAD">
        <w:rPr>
          <w:rFonts w:hint="cs"/>
          <w:color w:val="000000" w:themeColor="text1"/>
          <w:sz w:val="22"/>
          <w:szCs w:val="22"/>
          <w:rtl/>
        </w:rPr>
        <w:t>מסמכים לסקירה:</w:t>
      </w:r>
    </w:p>
    <w:p w:rsidR="0046623A" w:rsidRDefault="0046623A" w:rsidP="00176EE1">
      <w:pPr>
        <w:pStyle w:val="a3"/>
        <w:numPr>
          <w:ilvl w:val="0"/>
          <w:numId w:val="93"/>
        </w:numPr>
        <w:rPr>
          <w:color w:val="000000" w:themeColor="text1"/>
          <w:sz w:val="22"/>
          <w:szCs w:val="22"/>
          <w:rtl/>
        </w:rPr>
        <w:sectPr w:rsidR="0046623A"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pStyle w:val="a3"/>
        <w:numPr>
          <w:ilvl w:val="0"/>
          <w:numId w:val="93"/>
        </w:numPr>
        <w:rPr>
          <w:color w:val="000000" w:themeColor="text1"/>
          <w:sz w:val="22"/>
          <w:szCs w:val="22"/>
        </w:rPr>
      </w:pPr>
      <w:r w:rsidRPr="00480AAD">
        <w:rPr>
          <w:rFonts w:hint="cs"/>
          <w:color w:val="000000" w:themeColor="text1"/>
          <w:sz w:val="22"/>
          <w:szCs w:val="22"/>
          <w:rtl/>
        </w:rPr>
        <w:t>אומדני עלות ומשך זמן.</w:t>
      </w:r>
    </w:p>
    <w:p w:rsidR="00C91F30" w:rsidRPr="00480AAD" w:rsidRDefault="00C91F30" w:rsidP="00176EE1">
      <w:pPr>
        <w:pStyle w:val="a3"/>
        <w:numPr>
          <w:ilvl w:val="0"/>
          <w:numId w:val="93"/>
        </w:numPr>
        <w:rPr>
          <w:color w:val="000000" w:themeColor="text1"/>
          <w:sz w:val="22"/>
          <w:szCs w:val="22"/>
        </w:rPr>
      </w:pPr>
      <w:r w:rsidRPr="00480AAD">
        <w:rPr>
          <w:rFonts w:hint="cs"/>
          <w:color w:val="000000" w:themeColor="text1"/>
          <w:sz w:val="22"/>
          <w:szCs w:val="22"/>
          <w:rtl/>
        </w:rPr>
        <w:t>תוכנית איוש.</w:t>
      </w:r>
    </w:p>
    <w:p w:rsidR="00C91F30" w:rsidRPr="00480AAD" w:rsidRDefault="00C91F30" w:rsidP="00176EE1">
      <w:pPr>
        <w:pStyle w:val="a3"/>
        <w:numPr>
          <w:ilvl w:val="0"/>
          <w:numId w:val="93"/>
        </w:numPr>
        <w:rPr>
          <w:color w:val="000000" w:themeColor="text1"/>
          <w:sz w:val="22"/>
          <w:szCs w:val="22"/>
        </w:rPr>
      </w:pPr>
      <w:r w:rsidRPr="00480AAD">
        <w:rPr>
          <w:rFonts w:hint="cs"/>
          <w:color w:val="000000" w:themeColor="text1"/>
          <w:sz w:val="22"/>
          <w:szCs w:val="22"/>
          <w:rtl/>
        </w:rPr>
        <w:t>תוכנית רכש.</w:t>
      </w:r>
    </w:p>
    <w:p w:rsidR="00C91F30" w:rsidRPr="00480AAD" w:rsidRDefault="00C91F30" w:rsidP="00176EE1">
      <w:pPr>
        <w:pStyle w:val="a3"/>
        <w:numPr>
          <w:ilvl w:val="0"/>
          <w:numId w:val="93"/>
        </w:numPr>
        <w:rPr>
          <w:color w:val="000000" w:themeColor="text1"/>
          <w:sz w:val="22"/>
          <w:szCs w:val="22"/>
        </w:rPr>
      </w:pPr>
      <w:r w:rsidRPr="00480AAD">
        <w:rPr>
          <w:rFonts w:hint="cs"/>
          <w:color w:val="000000" w:themeColor="text1"/>
          <w:sz w:val="22"/>
          <w:szCs w:val="22"/>
          <w:rtl/>
        </w:rPr>
        <w:t>תוכנית איכות.</w:t>
      </w:r>
    </w:p>
    <w:p w:rsidR="00C91F30" w:rsidRPr="00480AAD" w:rsidRDefault="00C91F30" w:rsidP="00176EE1">
      <w:pPr>
        <w:pStyle w:val="a3"/>
        <w:numPr>
          <w:ilvl w:val="0"/>
          <w:numId w:val="93"/>
        </w:numPr>
        <w:rPr>
          <w:color w:val="000000" w:themeColor="text1"/>
          <w:sz w:val="22"/>
          <w:szCs w:val="22"/>
        </w:rPr>
      </w:pPr>
      <w:r w:rsidRPr="00480AAD">
        <w:rPr>
          <w:rFonts w:hint="cs"/>
          <w:color w:val="000000" w:themeColor="text1"/>
          <w:sz w:val="22"/>
          <w:szCs w:val="22"/>
          <w:rtl/>
        </w:rPr>
        <w:t xml:space="preserve">תיאור העבודה. </w:t>
      </w:r>
    </w:p>
    <w:p w:rsidR="00C91F30" w:rsidRPr="00480AAD" w:rsidRDefault="00C91F30" w:rsidP="00176EE1">
      <w:pPr>
        <w:pStyle w:val="a3"/>
        <w:numPr>
          <w:ilvl w:val="0"/>
          <w:numId w:val="93"/>
        </w:numPr>
        <w:rPr>
          <w:color w:val="000000" w:themeColor="text1"/>
          <w:sz w:val="22"/>
          <w:szCs w:val="22"/>
        </w:rPr>
      </w:pPr>
      <w:r w:rsidRPr="00480AAD">
        <w:rPr>
          <w:rFonts w:hint="cs"/>
          <w:color w:val="000000" w:themeColor="text1"/>
          <w:sz w:val="22"/>
          <w:szCs w:val="22"/>
          <w:rtl/>
        </w:rPr>
        <w:t xml:space="preserve">הצעה טכנית. </w:t>
      </w:r>
    </w:p>
    <w:p w:rsidR="00C91F30" w:rsidRPr="00480AAD" w:rsidRDefault="00C91F30" w:rsidP="00176EE1">
      <w:pPr>
        <w:pStyle w:val="a3"/>
        <w:numPr>
          <w:ilvl w:val="0"/>
          <w:numId w:val="93"/>
        </w:numPr>
        <w:rPr>
          <w:color w:val="000000" w:themeColor="text1"/>
          <w:sz w:val="22"/>
          <w:szCs w:val="22"/>
        </w:rPr>
      </w:pPr>
      <w:r w:rsidRPr="00480AAD">
        <w:rPr>
          <w:rFonts w:hint="cs"/>
          <w:color w:val="000000" w:themeColor="text1"/>
          <w:sz w:val="22"/>
          <w:szCs w:val="22"/>
          <w:rtl/>
        </w:rPr>
        <w:t>תיאור מוצר.</w:t>
      </w:r>
    </w:p>
    <w:p w:rsidR="00C91F30" w:rsidRPr="00480AAD" w:rsidRDefault="00C91F30" w:rsidP="00176EE1">
      <w:pPr>
        <w:pStyle w:val="a3"/>
        <w:numPr>
          <w:ilvl w:val="0"/>
          <w:numId w:val="93"/>
        </w:numPr>
        <w:rPr>
          <w:color w:val="000000" w:themeColor="text1"/>
          <w:sz w:val="22"/>
          <w:szCs w:val="22"/>
          <w:rtl/>
        </w:rPr>
      </w:pPr>
      <w:r w:rsidRPr="00480AAD">
        <w:rPr>
          <w:rFonts w:hint="cs"/>
          <w:color w:val="000000" w:themeColor="text1"/>
          <w:sz w:val="22"/>
          <w:szCs w:val="22"/>
          <w:rtl/>
        </w:rPr>
        <w:t xml:space="preserve">חוזה. </w:t>
      </w:r>
    </w:p>
    <w:p w:rsidR="0046623A" w:rsidRDefault="0046623A" w:rsidP="00C91F30">
      <w:pPr>
        <w:rPr>
          <w:b/>
          <w:bCs/>
          <w:color w:val="000000" w:themeColor="text1"/>
          <w:sz w:val="22"/>
          <w:szCs w:val="22"/>
          <w:u w:val="single"/>
          <w:rtl/>
        </w:rPr>
        <w:sectPr w:rsidR="0046623A" w:rsidSect="0046623A">
          <w:type w:val="continuous"/>
          <w:pgSz w:w="11906" w:h="16838"/>
          <w:pgMar w:top="1440" w:right="1800" w:bottom="1440" w:left="1800" w:header="708" w:footer="708" w:gutter="0"/>
          <w:cols w:num="3" w:space="708"/>
          <w:bidi/>
          <w:rtlGutter/>
          <w:docGrid w:linePitch="360"/>
        </w:sectPr>
      </w:pPr>
    </w:p>
    <w:p w:rsidR="00152ABA" w:rsidRPr="00152ABA" w:rsidRDefault="00152ABA">
      <w:pPr>
        <w:bidi w:val="0"/>
        <w:rPr>
          <w:b/>
          <w:bCs/>
          <w:color w:val="000000" w:themeColor="text1"/>
          <w:sz w:val="22"/>
          <w:szCs w:val="22"/>
          <w:rtl/>
        </w:rPr>
      </w:pPr>
      <w:r w:rsidRPr="00152ABA">
        <w:rPr>
          <w:b/>
          <w:bCs/>
          <w:color w:val="000000" w:themeColor="text1"/>
          <w:sz w:val="22"/>
          <w:szCs w:val="22"/>
          <w:rtl/>
        </w:rPr>
        <w:br w:type="page"/>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 xml:space="preserve">שיטת דלפי- </w:t>
      </w:r>
    </w:p>
    <w:p w:rsidR="00C91F30" w:rsidRDefault="00C91F30" w:rsidP="00C91F30">
      <w:pPr>
        <w:rPr>
          <w:color w:val="000000" w:themeColor="text1"/>
          <w:sz w:val="22"/>
          <w:szCs w:val="22"/>
          <w:rtl/>
        </w:rPr>
      </w:pPr>
      <w:r w:rsidRPr="00480AAD">
        <w:rPr>
          <w:rFonts w:hint="cs"/>
          <w:color w:val="000000" w:themeColor="text1"/>
          <w:sz w:val="22"/>
          <w:szCs w:val="22"/>
          <w:rtl/>
        </w:rPr>
        <w:t xml:space="preserve">טכניקה המשמשת כדי להשיג הסכמה של חוות דעת מומחה על מה העבודה צריכה להתבצע, מה הסיכונים הקיימים בפרויקט או ניתוח כמותי של סיכונים מזוהים. </w:t>
      </w:r>
    </w:p>
    <w:tbl>
      <w:tblPr>
        <w:tblStyle w:val="a5"/>
        <w:bidiVisual/>
        <w:tblW w:w="0" w:type="auto"/>
        <w:tblLook w:val="04A0" w:firstRow="1" w:lastRow="0" w:firstColumn="1" w:lastColumn="0" w:noHBand="0" w:noVBand="1"/>
      </w:tblPr>
      <w:tblGrid>
        <w:gridCol w:w="4148"/>
        <w:gridCol w:w="4148"/>
      </w:tblGrid>
      <w:tr w:rsidR="00B51B67" w:rsidTr="00B51B67">
        <w:tc>
          <w:tcPr>
            <w:tcW w:w="4148" w:type="dxa"/>
          </w:tcPr>
          <w:p w:rsidR="00B51B67" w:rsidRPr="00480AAD" w:rsidRDefault="00B51B67" w:rsidP="00B51B67">
            <w:pPr>
              <w:rPr>
                <w:color w:val="000000" w:themeColor="text1"/>
                <w:sz w:val="22"/>
                <w:szCs w:val="22"/>
                <w:u w:val="single"/>
                <w:rtl/>
              </w:rPr>
            </w:pPr>
            <w:r w:rsidRPr="00480AAD">
              <w:rPr>
                <w:rFonts w:hint="cs"/>
                <w:color w:val="000000" w:themeColor="text1"/>
                <w:sz w:val="22"/>
                <w:szCs w:val="22"/>
                <w:u w:val="single"/>
                <w:rtl/>
              </w:rPr>
              <w:t xml:space="preserve">חסרונות:  </w:t>
            </w:r>
          </w:p>
          <w:p w:rsidR="00B51B67" w:rsidRDefault="00B51B67" w:rsidP="00C91F30">
            <w:pPr>
              <w:rPr>
                <w:color w:val="000000" w:themeColor="text1"/>
                <w:sz w:val="22"/>
                <w:szCs w:val="22"/>
                <w:rtl/>
              </w:rPr>
            </w:pPr>
          </w:p>
        </w:tc>
        <w:tc>
          <w:tcPr>
            <w:tcW w:w="4148" w:type="dxa"/>
          </w:tcPr>
          <w:p w:rsidR="00B51B67" w:rsidRPr="00480AAD" w:rsidRDefault="00B51B67" w:rsidP="00B51B67">
            <w:pPr>
              <w:rPr>
                <w:color w:val="000000" w:themeColor="text1"/>
                <w:sz w:val="22"/>
                <w:szCs w:val="22"/>
                <w:u w:val="single"/>
                <w:rtl/>
              </w:rPr>
            </w:pPr>
            <w:r w:rsidRPr="00480AAD">
              <w:rPr>
                <w:rFonts w:hint="cs"/>
                <w:color w:val="000000" w:themeColor="text1"/>
                <w:sz w:val="22"/>
                <w:szCs w:val="22"/>
                <w:u w:val="single"/>
                <w:rtl/>
              </w:rPr>
              <w:t>יתרונות:</w:t>
            </w:r>
          </w:p>
          <w:p w:rsidR="00B51B67" w:rsidRDefault="00B51B67" w:rsidP="00C91F30">
            <w:pPr>
              <w:rPr>
                <w:color w:val="000000" w:themeColor="text1"/>
                <w:sz w:val="22"/>
                <w:szCs w:val="22"/>
                <w:rtl/>
              </w:rPr>
            </w:pPr>
          </w:p>
        </w:tc>
      </w:tr>
      <w:tr w:rsidR="00B51B67" w:rsidTr="00B51B67">
        <w:tc>
          <w:tcPr>
            <w:tcW w:w="4148" w:type="dxa"/>
          </w:tcPr>
          <w:p w:rsidR="00B51B67" w:rsidRPr="00480AAD" w:rsidRDefault="00B51B67" w:rsidP="00176EE1">
            <w:pPr>
              <w:pStyle w:val="a3"/>
              <w:numPr>
                <w:ilvl w:val="0"/>
                <w:numId w:val="94"/>
              </w:numPr>
              <w:rPr>
                <w:color w:val="000000" w:themeColor="text1"/>
                <w:sz w:val="22"/>
                <w:szCs w:val="22"/>
              </w:rPr>
            </w:pPr>
            <w:r w:rsidRPr="00480AAD">
              <w:rPr>
                <w:rFonts w:hint="cs"/>
                <w:color w:val="000000" w:themeColor="text1"/>
                <w:sz w:val="22"/>
                <w:szCs w:val="22"/>
                <w:rtl/>
              </w:rPr>
              <w:t xml:space="preserve">ייתכן שיהיה עליך לחכות הרבה זמן לתגובת המומחים. </w:t>
            </w:r>
          </w:p>
          <w:p w:rsidR="00B51B67" w:rsidRPr="00B51B67" w:rsidRDefault="00B51B67" w:rsidP="00176EE1">
            <w:pPr>
              <w:pStyle w:val="a3"/>
              <w:numPr>
                <w:ilvl w:val="0"/>
                <w:numId w:val="94"/>
              </w:numPr>
              <w:rPr>
                <w:color w:val="000000" w:themeColor="text1"/>
                <w:sz w:val="22"/>
                <w:szCs w:val="22"/>
                <w:rtl/>
              </w:rPr>
            </w:pPr>
            <w:r w:rsidRPr="00480AAD">
              <w:rPr>
                <w:rFonts w:hint="cs"/>
                <w:color w:val="000000" w:themeColor="text1"/>
                <w:sz w:val="22"/>
                <w:szCs w:val="22"/>
                <w:rtl/>
              </w:rPr>
              <w:t xml:space="preserve">זה דורש את היכולת לפענח חוות דעת מומחים. </w:t>
            </w:r>
          </w:p>
        </w:tc>
        <w:tc>
          <w:tcPr>
            <w:tcW w:w="4148" w:type="dxa"/>
          </w:tcPr>
          <w:p w:rsidR="00B51B67" w:rsidRPr="00480AAD" w:rsidRDefault="00B51B67" w:rsidP="00176EE1">
            <w:pPr>
              <w:pStyle w:val="a3"/>
              <w:numPr>
                <w:ilvl w:val="0"/>
                <w:numId w:val="94"/>
              </w:numPr>
              <w:rPr>
                <w:color w:val="000000" w:themeColor="text1"/>
                <w:sz w:val="22"/>
                <w:szCs w:val="22"/>
              </w:rPr>
            </w:pPr>
            <w:r w:rsidRPr="00480AAD">
              <w:rPr>
                <w:rFonts w:hint="cs"/>
                <w:color w:val="000000" w:themeColor="text1"/>
                <w:sz w:val="22"/>
                <w:szCs w:val="22"/>
                <w:rtl/>
              </w:rPr>
              <w:t xml:space="preserve">משיג הסכמה של חוות דעת מומחה. </w:t>
            </w:r>
          </w:p>
          <w:p w:rsidR="00B51B67" w:rsidRPr="00480AAD" w:rsidRDefault="00B51B67" w:rsidP="00176EE1">
            <w:pPr>
              <w:pStyle w:val="a3"/>
              <w:numPr>
                <w:ilvl w:val="0"/>
                <w:numId w:val="94"/>
              </w:numPr>
              <w:rPr>
                <w:color w:val="000000" w:themeColor="text1"/>
                <w:sz w:val="22"/>
                <w:szCs w:val="22"/>
              </w:rPr>
            </w:pPr>
            <w:r w:rsidRPr="00480AAD">
              <w:rPr>
                <w:rFonts w:hint="cs"/>
                <w:color w:val="000000" w:themeColor="text1"/>
                <w:sz w:val="22"/>
                <w:szCs w:val="22"/>
                <w:rtl/>
              </w:rPr>
              <w:t xml:space="preserve">זה יכול להיעשות בפועל. </w:t>
            </w:r>
          </w:p>
          <w:p w:rsidR="00B51B67" w:rsidRPr="00B51B67" w:rsidRDefault="00B51B67" w:rsidP="00176EE1">
            <w:pPr>
              <w:pStyle w:val="a3"/>
              <w:numPr>
                <w:ilvl w:val="0"/>
                <w:numId w:val="94"/>
              </w:numPr>
              <w:rPr>
                <w:color w:val="000000" w:themeColor="text1"/>
                <w:sz w:val="22"/>
                <w:szCs w:val="22"/>
                <w:rtl/>
              </w:rPr>
            </w:pPr>
            <w:r w:rsidRPr="00480AAD">
              <w:rPr>
                <w:rFonts w:hint="cs"/>
                <w:color w:val="000000" w:themeColor="text1"/>
                <w:sz w:val="22"/>
                <w:szCs w:val="22"/>
                <w:rtl/>
              </w:rPr>
              <w:t xml:space="preserve">זה יכול להתמקד בפרטים של הפרויקט או סקירה כללית של סיכונים. </w:t>
            </w:r>
          </w:p>
        </w:tc>
      </w:tr>
    </w:tbl>
    <w:p w:rsidR="00B51B67" w:rsidRPr="00480AAD" w:rsidRDefault="00B51B67" w:rsidP="00C91F30">
      <w:pPr>
        <w:rPr>
          <w:color w:val="000000" w:themeColor="text1"/>
          <w:sz w:val="22"/>
          <w:szCs w:val="22"/>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ראיונות-</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גישה פורמלית או בלתי פורמלית, כדי לאסוף מידע מבעלי העניין על ידי שיחה ישירה איתם. </w:t>
      </w:r>
    </w:p>
    <w:tbl>
      <w:tblPr>
        <w:tblStyle w:val="a5"/>
        <w:bidiVisual/>
        <w:tblW w:w="0" w:type="auto"/>
        <w:tblLook w:val="04A0" w:firstRow="1" w:lastRow="0" w:firstColumn="1" w:lastColumn="0" w:noHBand="0" w:noVBand="1"/>
      </w:tblPr>
      <w:tblGrid>
        <w:gridCol w:w="4148"/>
        <w:gridCol w:w="4148"/>
      </w:tblGrid>
      <w:tr w:rsidR="00B51B67" w:rsidTr="00FC53C1">
        <w:tc>
          <w:tcPr>
            <w:tcW w:w="4148" w:type="dxa"/>
          </w:tcPr>
          <w:p w:rsidR="00B51B67" w:rsidRPr="00480AAD" w:rsidRDefault="00B51B67" w:rsidP="00FC53C1">
            <w:pPr>
              <w:rPr>
                <w:color w:val="000000" w:themeColor="text1"/>
                <w:sz w:val="22"/>
                <w:szCs w:val="22"/>
                <w:u w:val="single"/>
                <w:rtl/>
              </w:rPr>
            </w:pPr>
            <w:r w:rsidRPr="00480AAD">
              <w:rPr>
                <w:rFonts w:hint="cs"/>
                <w:color w:val="000000" w:themeColor="text1"/>
                <w:sz w:val="22"/>
                <w:szCs w:val="22"/>
                <w:u w:val="single"/>
                <w:rtl/>
              </w:rPr>
              <w:t xml:space="preserve">חסרונות:  </w:t>
            </w:r>
          </w:p>
          <w:p w:rsidR="00B51B67" w:rsidRDefault="00B51B67" w:rsidP="00FC53C1">
            <w:pPr>
              <w:rPr>
                <w:color w:val="000000" w:themeColor="text1"/>
                <w:sz w:val="22"/>
                <w:szCs w:val="22"/>
                <w:rtl/>
              </w:rPr>
            </w:pPr>
          </w:p>
        </w:tc>
        <w:tc>
          <w:tcPr>
            <w:tcW w:w="4148" w:type="dxa"/>
          </w:tcPr>
          <w:p w:rsidR="00B51B67" w:rsidRPr="00480AAD" w:rsidRDefault="00B51B67" w:rsidP="00FC53C1">
            <w:pPr>
              <w:rPr>
                <w:color w:val="000000" w:themeColor="text1"/>
                <w:sz w:val="22"/>
                <w:szCs w:val="22"/>
                <w:u w:val="single"/>
                <w:rtl/>
              </w:rPr>
            </w:pPr>
            <w:r w:rsidRPr="00480AAD">
              <w:rPr>
                <w:rFonts w:hint="cs"/>
                <w:color w:val="000000" w:themeColor="text1"/>
                <w:sz w:val="22"/>
                <w:szCs w:val="22"/>
                <w:u w:val="single"/>
                <w:rtl/>
              </w:rPr>
              <w:t>יתרונות:</w:t>
            </w:r>
          </w:p>
          <w:p w:rsidR="00B51B67" w:rsidRDefault="00B51B67" w:rsidP="00FC53C1">
            <w:pPr>
              <w:rPr>
                <w:color w:val="000000" w:themeColor="text1"/>
                <w:sz w:val="22"/>
                <w:szCs w:val="22"/>
                <w:rtl/>
              </w:rPr>
            </w:pPr>
          </w:p>
        </w:tc>
      </w:tr>
      <w:tr w:rsidR="00B51B67" w:rsidRPr="00B51B67" w:rsidTr="00FC53C1">
        <w:tc>
          <w:tcPr>
            <w:tcW w:w="4148" w:type="dxa"/>
          </w:tcPr>
          <w:p w:rsidR="00FC53C1" w:rsidRPr="00B51B67" w:rsidRDefault="00FC53C1" w:rsidP="00176EE1">
            <w:pPr>
              <w:numPr>
                <w:ilvl w:val="0"/>
                <w:numId w:val="137"/>
              </w:numPr>
              <w:rPr>
                <w:color w:val="000000" w:themeColor="text1"/>
                <w:sz w:val="22"/>
                <w:szCs w:val="22"/>
              </w:rPr>
            </w:pPr>
            <w:r w:rsidRPr="00B51B67">
              <w:rPr>
                <w:color w:val="000000" w:themeColor="text1"/>
                <w:sz w:val="22"/>
                <w:szCs w:val="22"/>
                <w:rtl/>
              </w:rPr>
              <w:t>הם לוקחים זמן</w:t>
            </w:r>
          </w:p>
          <w:p w:rsidR="00FC53C1" w:rsidRPr="00B51B67" w:rsidRDefault="00FC53C1" w:rsidP="00176EE1">
            <w:pPr>
              <w:numPr>
                <w:ilvl w:val="0"/>
                <w:numId w:val="137"/>
              </w:numPr>
              <w:rPr>
                <w:color w:val="000000" w:themeColor="text1"/>
                <w:sz w:val="22"/>
                <w:szCs w:val="22"/>
                <w:rtl/>
              </w:rPr>
            </w:pPr>
            <w:r w:rsidRPr="00B51B67">
              <w:rPr>
                <w:color w:val="000000" w:themeColor="text1"/>
                <w:sz w:val="22"/>
                <w:szCs w:val="22"/>
                <w:rtl/>
              </w:rPr>
              <w:t>הם דורשים הכנה קפדנית</w:t>
            </w:r>
          </w:p>
          <w:p w:rsidR="00FC53C1" w:rsidRPr="00B51B67" w:rsidRDefault="00FC53C1" w:rsidP="00176EE1">
            <w:pPr>
              <w:numPr>
                <w:ilvl w:val="0"/>
                <w:numId w:val="137"/>
              </w:numPr>
              <w:rPr>
                <w:color w:val="000000" w:themeColor="text1"/>
                <w:sz w:val="22"/>
                <w:szCs w:val="22"/>
                <w:rtl/>
              </w:rPr>
            </w:pPr>
            <w:r w:rsidRPr="00B51B67">
              <w:rPr>
                <w:color w:val="000000" w:themeColor="text1"/>
                <w:sz w:val="22"/>
                <w:szCs w:val="22"/>
                <w:rtl/>
              </w:rPr>
              <w:t>הם יכולים לפגוע בשם הטוב אם נעשים באופן שגוי</w:t>
            </w:r>
          </w:p>
          <w:p w:rsidR="00FC53C1" w:rsidRPr="00B51B67" w:rsidRDefault="00FC53C1" w:rsidP="00176EE1">
            <w:pPr>
              <w:numPr>
                <w:ilvl w:val="0"/>
                <w:numId w:val="137"/>
              </w:numPr>
              <w:rPr>
                <w:color w:val="000000" w:themeColor="text1"/>
                <w:sz w:val="22"/>
                <w:szCs w:val="22"/>
                <w:rtl/>
              </w:rPr>
            </w:pPr>
            <w:r w:rsidRPr="00B51B67">
              <w:rPr>
                <w:color w:val="000000" w:themeColor="text1"/>
                <w:sz w:val="22"/>
                <w:szCs w:val="22"/>
                <w:rtl/>
              </w:rPr>
              <w:t>קשה לתקן אם נעשה באופן שגוי - יש לך רק הזדמנות אחת לעשות את זה כראוי</w:t>
            </w:r>
          </w:p>
          <w:p w:rsidR="00FC53C1" w:rsidRPr="00B51B67" w:rsidRDefault="00FC53C1" w:rsidP="00176EE1">
            <w:pPr>
              <w:numPr>
                <w:ilvl w:val="0"/>
                <w:numId w:val="137"/>
              </w:numPr>
              <w:rPr>
                <w:color w:val="000000" w:themeColor="text1"/>
                <w:sz w:val="22"/>
                <w:szCs w:val="22"/>
                <w:rtl/>
              </w:rPr>
            </w:pPr>
            <w:r w:rsidRPr="00B51B67">
              <w:rPr>
                <w:color w:val="000000" w:themeColor="text1"/>
                <w:sz w:val="22"/>
                <w:szCs w:val="22"/>
                <w:rtl/>
              </w:rPr>
              <w:t>קשה להגיע ולהשיג שיתוף פעולה ממומחים</w:t>
            </w:r>
          </w:p>
          <w:p w:rsidR="00B51B67" w:rsidRPr="00B51B67" w:rsidRDefault="00FC53C1" w:rsidP="00176EE1">
            <w:pPr>
              <w:numPr>
                <w:ilvl w:val="0"/>
                <w:numId w:val="137"/>
              </w:numPr>
              <w:rPr>
                <w:color w:val="000000" w:themeColor="text1"/>
                <w:sz w:val="22"/>
                <w:szCs w:val="22"/>
                <w:rtl/>
              </w:rPr>
            </w:pPr>
            <w:r w:rsidRPr="00B51B67">
              <w:rPr>
                <w:color w:val="000000" w:themeColor="text1"/>
                <w:sz w:val="22"/>
                <w:szCs w:val="22"/>
                <w:rtl/>
              </w:rPr>
              <w:t>נדרשת עזרתם של אחרים כדי לעשות זאת בצורה טובה</w:t>
            </w:r>
          </w:p>
        </w:tc>
        <w:tc>
          <w:tcPr>
            <w:tcW w:w="4148" w:type="dxa"/>
          </w:tcPr>
          <w:p w:rsidR="00FC53C1" w:rsidRPr="00B51B67" w:rsidRDefault="00FC53C1" w:rsidP="00176EE1">
            <w:pPr>
              <w:numPr>
                <w:ilvl w:val="0"/>
                <w:numId w:val="137"/>
              </w:numPr>
              <w:rPr>
                <w:color w:val="000000" w:themeColor="text1"/>
                <w:sz w:val="22"/>
                <w:szCs w:val="22"/>
              </w:rPr>
            </w:pPr>
            <w:r w:rsidRPr="00B51B67">
              <w:rPr>
                <w:color w:val="000000" w:themeColor="text1"/>
                <w:sz w:val="22"/>
                <w:szCs w:val="22"/>
                <w:rtl/>
              </w:rPr>
              <w:t>מביא להבנה של חלקים לא מוכרים של הפרויקט</w:t>
            </w:r>
          </w:p>
          <w:p w:rsidR="00FC53C1" w:rsidRPr="00B51B67" w:rsidRDefault="00FC53C1" w:rsidP="00176EE1">
            <w:pPr>
              <w:numPr>
                <w:ilvl w:val="0"/>
                <w:numId w:val="137"/>
              </w:numPr>
              <w:rPr>
                <w:color w:val="000000" w:themeColor="text1"/>
                <w:sz w:val="22"/>
                <w:szCs w:val="22"/>
                <w:rtl/>
              </w:rPr>
            </w:pPr>
            <w:r w:rsidRPr="00B51B67">
              <w:rPr>
                <w:color w:val="000000" w:themeColor="text1"/>
                <w:sz w:val="22"/>
                <w:szCs w:val="22"/>
                <w:rtl/>
              </w:rPr>
              <w:t>חושף סיכונים חדשים שלא ניתן היה לחשפם ממקורות אחרים</w:t>
            </w:r>
          </w:p>
          <w:p w:rsidR="00FC53C1" w:rsidRPr="00B51B67" w:rsidRDefault="00FC53C1" w:rsidP="00176EE1">
            <w:pPr>
              <w:numPr>
                <w:ilvl w:val="0"/>
                <w:numId w:val="137"/>
              </w:numPr>
              <w:rPr>
                <w:color w:val="000000" w:themeColor="text1"/>
                <w:sz w:val="22"/>
                <w:szCs w:val="22"/>
                <w:rtl/>
              </w:rPr>
            </w:pPr>
            <w:r w:rsidRPr="00B51B67">
              <w:rPr>
                <w:color w:val="000000" w:themeColor="text1"/>
                <w:sz w:val="22"/>
                <w:szCs w:val="22"/>
                <w:rtl/>
              </w:rPr>
              <w:t>רותם את תמיכת המומחה בפרויקט</w:t>
            </w:r>
          </w:p>
          <w:p w:rsidR="00FC53C1" w:rsidRPr="00B51B67" w:rsidRDefault="00FC53C1" w:rsidP="00176EE1">
            <w:pPr>
              <w:numPr>
                <w:ilvl w:val="0"/>
                <w:numId w:val="137"/>
              </w:numPr>
              <w:rPr>
                <w:color w:val="000000" w:themeColor="text1"/>
                <w:sz w:val="22"/>
                <w:szCs w:val="22"/>
                <w:rtl/>
              </w:rPr>
            </w:pPr>
            <w:r w:rsidRPr="00B51B67">
              <w:rPr>
                <w:color w:val="000000" w:themeColor="text1"/>
                <w:sz w:val="22"/>
                <w:szCs w:val="22"/>
                <w:rtl/>
              </w:rPr>
              <w:t>מראה את הידע שלך, מיומנות, ואת הכשירות</w:t>
            </w:r>
          </w:p>
          <w:p w:rsidR="00B51B67" w:rsidRPr="00B51B67" w:rsidRDefault="00B51B67" w:rsidP="00B51B67">
            <w:pPr>
              <w:rPr>
                <w:color w:val="000000" w:themeColor="text1"/>
                <w:sz w:val="22"/>
                <w:szCs w:val="22"/>
                <w:rtl/>
              </w:rPr>
            </w:pPr>
          </w:p>
        </w:tc>
      </w:tr>
    </w:tbl>
    <w:p w:rsidR="00C91F30" w:rsidRPr="00480AAD" w:rsidRDefault="00C91F30" w:rsidP="00C91F30">
      <w:pPr>
        <w:rPr>
          <w:color w:val="000000" w:themeColor="text1"/>
          <w:sz w:val="22"/>
          <w:szCs w:val="22"/>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ניתוח רשימות תיוג-</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טכניקה לבחינה שיטתית של חומרים באמצעות רשימה, כדי להשיג דיוק ושלמות. </w:t>
      </w:r>
    </w:p>
    <w:tbl>
      <w:tblPr>
        <w:tblStyle w:val="a5"/>
        <w:bidiVisual/>
        <w:tblW w:w="0" w:type="auto"/>
        <w:tblLook w:val="04A0" w:firstRow="1" w:lastRow="0" w:firstColumn="1" w:lastColumn="0" w:noHBand="0" w:noVBand="1"/>
      </w:tblPr>
      <w:tblGrid>
        <w:gridCol w:w="4148"/>
        <w:gridCol w:w="4148"/>
      </w:tblGrid>
      <w:tr w:rsidR="00AD70C2" w:rsidTr="00FC53C1">
        <w:tc>
          <w:tcPr>
            <w:tcW w:w="4148" w:type="dxa"/>
          </w:tcPr>
          <w:p w:rsidR="00AD70C2" w:rsidRPr="00480AAD" w:rsidRDefault="00AD70C2" w:rsidP="00FC53C1">
            <w:pPr>
              <w:rPr>
                <w:color w:val="000000" w:themeColor="text1"/>
                <w:sz w:val="22"/>
                <w:szCs w:val="22"/>
                <w:u w:val="single"/>
                <w:rtl/>
              </w:rPr>
            </w:pPr>
            <w:r w:rsidRPr="00480AAD">
              <w:rPr>
                <w:rFonts w:hint="cs"/>
                <w:color w:val="000000" w:themeColor="text1"/>
                <w:sz w:val="22"/>
                <w:szCs w:val="22"/>
                <w:u w:val="single"/>
                <w:rtl/>
              </w:rPr>
              <w:t xml:space="preserve">חסרונות:  </w:t>
            </w:r>
          </w:p>
          <w:p w:rsidR="00AD70C2" w:rsidRDefault="00AD70C2" w:rsidP="00FC53C1">
            <w:pPr>
              <w:rPr>
                <w:color w:val="000000" w:themeColor="text1"/>
                <w:sz w:val="22"/>
                <w:szCs w:val="22"/>
                <w:rtl/>
              </w:rPr>
            </w:pPr>
          </w:p>
        </w:tc>
        <w:tc>
          <w:tcPr>
            <w:tcW w:w="4148" w:type="dxa"/>
          </w:tcPr>
          <w:p w:rsidR="00AD70C2" w:rsidRPr="00480AAD" w:rsidRDefault="00AD70C2" w:rsidP="00FC53C1">
            <w:pPr>
              <w:rPr>
                <w:color w:val="000000" w:themeColor="text1"/>
                <w:sz w:val="22"/>
                <w:szCs w:val="22"/>
                <w:u w:val="single"/>
                <w:rtl/>
              </w:rPr>
            </w:pPr>
            <w:r w:rsidRPr="00480AAD">
              <w:rPr>
                <w:rFonts w:hint="cs"/>
                <w:color w:val="000000" w:themeColor="text1"/>
                <w:sz w:val="22"/>
                <w:szCs w:val="22"/>
                <w:u w:val="single"/>
                <w:rtl/>
              </w:rPr>
              <w:t>יתרונות:</w:t>
            </w:r>
          </w:p>
          <w:p w:rsidR="00AD70C2" w:rsidRDefault="00AD70C2" w:rsidP="00FC53C1">
            <w:pPr>
              <w:rPr>
                <w:color w:val="000000" w:themeColor="text1"/>
                <w:sz w:val="22"/>
                <w:szCs w:val="22"/>
                <w:rtl/>
              </w:rPr>
            </w:pPr>
          </w:p>
        </w:tc>
      </w:tr>
      <w:tr w:rsidR="00AD70C2" w:rsidRPr="00B51B67" w:rsidTr="00FC53C1">
        <w:tc>
          <w:tcPr>
            <w:tcW w:w="4148" w:type="dxa"/>
          </w:tcPr>
          <w:p w:rsidR="00FC53C1" w:rsidRPr="00AD70C2" w:rsidRDefault="00FC53C1" w:rsidP="00176EE1">
            <w:pPr>
              <w:numPr>
                <w:ilvl w:val="0"/>
                <w:numId w:val="137"/>
              </w:numPr>
              <w:rPr>
                <w:color w:val="000000" w:themeColor="text1"/>
                <w:sz w:val="22"/>
                <w:szCs w:val="22"/>
              </w:rPr>
            </w:pPr>
            <w:r w:rsidRPr="00AD70C2">
              <w:rPr>
                <w:color w:val="000000" w:themeColor="text1"/>
                <w:sz w:val="22"/>
                <w:szCs w:val="22"/>
                <w:rtl/>
              </w:rPr>
              <w:t>הם אינם מזהים סיכונים לפי פעילות או חבילת עבודה</w:t>
            </w:r>
          </w:p>
          <w:p w:rsidR="00FC53C1" w:rsidRPr="00AD70C2" w:rsidRDefault="00FC53C1" w:rsidP="00176EE1">
            <w:pPr>
              <w:numPr>
                <w:ilvl w:val="0"/>
                <w:numId w:val="137"/>
              </w:numPr>
              <w:rPr>
                <w:color w:val="000000" w:themeColor="text1"/>
                <w:sz w:val="22"/>
                <w:szCs w:val="22"/>
                <w:rtl/>
              </w:rPr>
            </w:pPr>
            <w:r w:rsidRPr="00AD70C2">
              <w:rPr>
                <w:color w:val="000000" w:themeColor="text1"/>
                <w:sz w:val="22"/>
                <w:szCs w:val="22"/>
                <w:rtl/>
              </w:rPr>
              <w:t>הם לא מאפשרים הזדמנות למישהו להוסיף סיכון שאינו בטופס</w:t>
            </w:r>
          </w:p>
          <w:p w:rsidR="00FC53C1" w:rsidRPr="00AD70C2" w:rsidRDefault="00FC53C1" w:rsidP="00176EE1">
            <w:pPr>
              <w:numPr>
                <w:ilvl w:val="0"/>
                <w:numId w:val="137"/>
              </w:numPr>
              <w:rPr>
                <w:color w:val="000000" w:themeColor="text1"/>
                <w:sz w:val="22"/>
                <w:szCs w:val="22"/>
                <w:rtl/>
              </w:rPr>
            </w:pPr>
            <w:r w:rsidRPr="00AD70C2">
              <w:rPr>
                <w:color w:val="000000" w:themeColor="text1"/>
                <w:sz w:val="22"/>
                <w:szCs w:val="22"/>
                <w:rtl/>
              </w:rPr>
              <w:t>הם אינם ספציפיים לפרויקט</w:t>
            </w:r>
          </w:p>
          <w:p w:rsidR="00FC53C1" w:rsidRPr="00AD70C2" w:rsidRDefault="00FC53C1" w:rsidP="00176EE1">
            <w:pPr>
              <w:numPr>
                <w:ilvl w:val="0"/>
                <w:numId w:val="137"/>
              </w:numPr>
              <w:rPr>
                <w:color w:val="000000" w:themeColor="text1"/>
                <w:sz w:val="22"/>
                <w:szCs w:val="22"/>
                <w:rtl/>
              </w:rPr>
            </w:pPr>
            <w:r w:rsidRPr="00AD70C2">
              <w:rPr>
                <w:color w:val="000000" w:themeColor="text1"/>
                <w:sz w:val="22"/>
                <w:szCs w:val="22"/>
                <w:rtl/>
              </w:rPr>
              <w:t>הם מספקים תחושת ביטחון כוזבת שכל הסיכונים נחשפו</w:t>
            </w:r>
          </w:p>
          <w:p w:rsidR="00AD70C2" w:rsidRPr="00AD70C2" w:rsidRDefault="00FC53C1" w:rsidP="00176EE1">
            <w:pPr>
              <w:numPr>
                <w:ilvl w:val="0"/>
                <w:numId w:val="137"/>
              </w:numPr>
              <w:rPr>
                <w:color w:val="000000" w:themeColor="text1"/>
                <w:sz w:val="22"/>
                <w:szCs w:val="22"/>
                <w:rtl/>
              </w:rPr>
            </w:pPr>
            <w:r w:rsidRPr="00AD70C2">
              <w:rPr>
                <w:color w:val="000000" w:themeColor="text1"/>
                <w:sz w:val="22"/>
                <w:szCs w:val="22"/>
                <w:rtl/>
              </w:rPr>
              <w:t>הם מובילים לחשוב "בתוך הקופסה"</w:t>
            </w:r>
          </w:p>
        </w:tc>
        <w:tc>
          <w:tcPr>
            <w:tcW w:w="4148" w:type="dxa"/>
          </w:tcPr>
          <w:p w:rsidR="00FC53C1" w:rsidRPr="00AD70C2" w:rsidRDefault="00FC53C1" w:rsidP="00176EE1">
            <w:pPr>
              <w:numPr>
                <w:ilvl w:val="0"/>
                <w:numId w:val="137"/>
              </w:numPr>
              <w:rPr>
                <w:color w:val="000000" w:themeColor="text1"/>
                <w:sz w:val="22"/>
                <w:szCs w:val="22"/>
              </w:rPr>
            </w:pPr>
            <w:r w:rsidRPr="00AD70C2">
              <w:rPr>
                <w:color w:val="000000" w:themeColor="text1"/>
                <w:sz w:val="22"/>
                <w:szCs w:val="22"/>
                <w:rtl/>
              </w:rPr>
              <w:t>הם נותנים סקירה מהירה של הסיכון בפרויקט</w:t>
            </w:r>
          </w:p>
          <w:p w:rsidR="00FC53C1" w:rsidRPr="00AD70C2" w:rsidRDefault="00FC53C1" w:rsidP="00176EE1">
            <w:pPr>
              <w:numPr>
                <w:ilvl w:val="0"/>
                <w:numId w:val="137"/>
              </w:numPr>
              <w:rPr>
                <w:color w:val="000000" w:themeColor="text1"/>
                <w:sz w:val="22"/>
                <w:szCs w:val="22"/>
                <w:rtl/>
              </w:rPr>
            </w:pPr>
            <w:r w:rsidRPr="00AD70C2">
              <w:rPr>
                <w:color w:val="000000" w:themeColor="text1"/>
                <w:sz w:val="22"/>
                <w:szCs w:val="22"/>
                <w:rtl/>
              </w:rPr>
              <w:t>הם כלי נהדר כדי לקבל תחושה מהירה של רמת הסיכון של הפרויקט במהלך הייזום הם עוזרים ליצור דיון על הסיכון של הפרויקט לפני ביצוע זיהוי סיכונים מפורט</w:t>
            </w:r>
          </w:p>
          <w:p w:rsidR="00AD70C2" w:rsidRPr="00AD70C2" w:rsidRDefault="00FC53C1" w:rsidP="00176EE1">
            <w:pPr>
              <w:numPr>
                <w:ilvl w:val="0"/>
                <w:numId w:val="137"/>
              </w:numPr>
              <w:rPr>
                <w:color w:val="000000" w:themeColor="text1"/>
                <w:sz w:val="22"/>
                <w:szCs w:val="22"/>
                <w:rtl/>
              </w:rPr>
            </w:pPr>
            <w:r w:rsidRPr="00AD70C2">
              <w:rPr>
                <w:color w:val="000000" w:themeColor="text1"/>
                <w:sz w:val="22"/>
                <w:szCs w:val="22"/>
                <w:rtl/>
              </w:rPr>
              <w:t>הם מעוררי זיכרון מועילים</w:t>
            </w:r>
          </w:p>
        </w:tc>
      </w:tr>
    </w:tbl>
    <w:p w:rsidR="00C91F30" w:rsidRPr="00480AAD" w:rsidRDefault="00C91F30" w:rsidP="00C91F30">
      <w:pPr>
        <w:rPr>
          <w:color w:val="000000" w:themeColor="text1"/>
          <w:sz w:val="22"/>
          <w:szCs w:val="22"/>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 xml:space="preserve">ניתוח </w:t>
      </w:r>
      <w:r w:rsidRPr="00480AAD">
        <w:rPr>
          <w:rFonts w:hint="cs"/>
          <w:b/>
          <w:bCs/>
          <w:color w:val="000000" w:themeColor="text1"/>
          <w:sz w:val="22"/>
          <w:szCs w:val="22"/>
          <w:u w:val="single"/>
        </w:rPr>
        <w:t>SWOT</w:t>
      </w:r>
      <w:r w:rsidRPr="00480AAD">
        <w:rPr>
          <w:rFonts w:hint="cs"/>
          <w:b/>
          <w:bCs/>
          <w:color w:val="000000" w:themeColor="text1"/>
          <w:sz w:val="22"/>
          <w:szCs w:val="22"/>
          <w:u w:val="single"/>
          <w:rtl/>
        </w:rPr>
        <w:t xml:space="preserve">- </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ניתוח זה בוחן את הפרויקט לזהות את נקודות החוזק והחולשה שלו ועל ידי כך לזהות סיכונים (איומים והזדמנויות). </w:t>
      </w: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467FA6" w:rsidP="00C91F30">
      <w:pPr>
        <w:rPr>
          <w:color w:val="000000" w:themeColor="text1"/>
          <w:sz w:val="22"/>
          <w:szCs w:val="22"/>
        </w:rPr>
      </w:pPr>
      <w:r w:rsidRPr="00480AAD">
        <w:rPr>
          <w:noProof/>
          <w:color w:val="000000" w:themeColor="text1"/>
          <w:sz w:val="22"/>
          <w:szCs w:val="22"/>
        </w:rPr>
        <w:drawing>
          <wp:anchor distT="0" distB="0" distL="114300" distR="114300" simplePos="0" relativeHeight="251776000" behindDoc="0" locked="0" layoutInCell="1" allowOverlap="1" wp14:anchorId="5DF4413D" wp14:editId="7E77ACE7">
            <wp:simplePos x="0" y="0"/>
            <wp:positionH relativeFrom="margin">
              <wp:posOffset>1416050</wp:posOffset>
            </wp:positionH>
            <wp:positionV relativeFrom="paragraph">
              <wp:posOffset>-436245</wp:posOffset>
            </wp:positionV>
            <wp:extent cx="2654300" cy="1518285"/>
            <wp:effectExtent l="0" t="0" r="0" b="5715"/>
            <wp:wrapSquare wrapText="bothSides"/>
            <wp:docPr id="158765" name="תמונה 158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3">
                      <a:extLst>
                        <a:ext uri="{28A0092B-C50C-407E-A947-70E740481C1C}">
                          <a14:useLocalDpi xmlns:a14="http://schemas.microsoft.com/office/drawing/2010/main" val="0"/>
                        </a:ext>
                      </a:extLst>
                    </a:blip>
                    <a:srcRect l="10729" r="2226" b="4528"/>
                    <a:stretch/>
                  </pic:blipFill>
                  <pic:spPr bwMode="auto">
                    <a:xfrm>
                      <a:off x="0" y="0"/>
                      <a:ext cx="2654300" cy="1518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 </w:t>
      </w: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רשימת סיכונים-</w:t>
      </w:r>
    </w:p>
    <w:p w:rsidR="00C91F30" w:rsidRPr="00480AAD" w:rsidRDefault="00C91F30" w:rsidP="00C91F30">
      <w:pPr>
        <w:rPr>
          <w:color w:val="000000" w:themeColor="text1"/>
          <w:sz w:val="22"/>
          <w:szCs w:val="22"/>
          <w:rtl/>
        </w:rPr>
      </w:pPr>
      <w:r w:rsidRPr="00480AAD">
        <w:rPr>
          <w:noProof/>
          <w:color w:val="000000" w:themeColor="text1"/>
          <w:sz w:val="22"/>
          <w:szCs w:val="22"/>
        </w:rPr>
        <w:drawing>
          <wp:anchor distT="0" distB="0" distL="114300" distR="114300" simplePos="0" relativeHeight="251777024" behindDoc="0" locked="0" layoutInCell="1" allowOverlap="1" wp14:anchorId="503121C3" wp14:editId="07E91BD2">
            <wp:simplePos x="0" y="0"/>
            <wp:positionH relativeFrom="margin">
              <wp:posOffset>63500</wp:posOffset>
            </wp:positionH>
            <wp:positionV relativeFrom="paragraph">
              <wp:posOffset>167005</wp:posOffset>
            </wp:positionV>
            <wp:extent cx="5299075" cy="819150"/>
            <wp:effectExtent l="0" t="0" r="0" b="0"/>
            <wp:wrapSquare wrapText="bothSides"/>
            <wp:docPr id="158766" name="תמונה 158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4">
                      <a:extLst>
                        <a:ext uri="{28A0092B-C50C-407E-A947-70E740481C1C}">
                          <a14:useLocalDpi xmlns:a14="http://schemas.microsoft.com/office/drawing/2010/main" val="0"/>
                        </a:ext>
                      </a:extLst>
                    </a:blip>
                    <a:srcRect l="1184" b="51118"/>
                    <a:stretch/>
                  </pic:blipFill>
                  <pic:spPr bwMode="auto">
                    <a:xfrm>
                      <a:off x="0" y="0"/>
                      <a:ext cx="5299075" cy="819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0AAD">
        <w:rPr>
          <w:rFonts w:hint="cs"/>
          <w:color w:val="000000" w:themeColor="text1"/>
          <w:sz w:val="22"/>
          <w:szCs w:val="22"/>
          <w:rtl/>
        </w:rPr>
        <w:t xml:space="preserve">מסמך שבו נרשמות תוצאות ניתוח הסיכונים ותכנון המענה לסיכונים. </w:t>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ביצוע ניתוח איכותי של סיכונים-</w:t>
      </w:r>
    </w:p>
    <w:tbl>
      <w:tblPr>
        <w:tblStyle w:val="a5"/>
        <w:tblW w:w="0" w:type="auto"/>
        <w:tblLook w:val="0420" w:firstRow="1" w:lastRow="0" w:firstColumn="0" w:lastColumn="0" w:noHBand="0" w:noVBand="1"/>
      </w:tblPr>
      <w:tblGrid>
        <w:gridCol w:w="2205"/>
        <w:gridCol w:w="3386"/>
        <w:gridCol w:w="2705"/>
      </w:tblGrid>
      <w:tr w:rsidR="00AE4D41" w:rsidRPr="00AE4D41" w:rsidTr="00AE4D41">
        <w:trPr>
          <w:trHeight w:val="50"/>
        </w:trPr>
        <w:tc>
          <w:tcPr>
            <w:tcW w:w="0" w:type="auto"/>
            <w:shd w:val="clear" w:color="auto" w:fill="E7E6E6" w:themeFill="background2"/>
            <w:hideMark/>
          </w:tcPr>
          <w:p w:rsidR="00AE4D41" w:rsidRPr="00AE4D41" w:rsidRDefault="00AE4D41" w:rsidP="00AE4D41">
            <w:pPr>
              <w:spacing w:after="160" w:line="259" w:lineRule="auto"/>
              <w:rPr>
                <w:color w:val="000000" w:themeColor="text1"/>
                <w:sz w:val="22"/>
                <w:szCs w:val="22"/>
              </w:rPr>
            </w:pPr>
            <w:r w:rsidRPr="00AE4D41">
              <w:rPr>
                <w:b/>
                <w:bCs/>
                <w:color w:val="000000" w:themeColor="text1"/>
                <w:sz w:val="22"/>
                <w:szCs w:val="22"/>
                <w:rtl/>
              </w:rPr>
              <w:t>תפוקות</w:t>
            </w:r>
          </w:p>
        </w:tc>
        <w:tc>
          <w:tcPr>
            <w:tcW w:w="0" w:type="auto"/>
            <w:shd w:val="clear" w:color="auto" w:fill="E7E6E6" w:themeFill="background2"/>
            <w:hideMark/>
          </w:tcPr>
          <w:p w:rsidR="00AE4D41" w:rsidRPr="00AE4D41" w:rsidRDefault="00AE4D41" w:rsidP="00AE4D41">
            <w:pPr>
              <w:spacing w:after="160" w:line="259" w:lineRule="auto"/>
              <w:rPr>
                <w:color w:val="000000" w:themeColor="text1"/>
                <w:sz w:val="22"/>
                <w:szCs w:val="22"/>
                <w:rtl/>
              </w:rPr>
            </w:pPr>
            <w:r w:rsidRPr="00AE4D41">
              <w:rPr>
                <w:b/>
                <w:bCs/>
                <w:color w:val="000000" w:themeColor="text1"/>
                <w:sz w:val="22"/>
                <w:szCs w:val="22"/>
                <w:rtl/>
              </w:rPr>
              <w:t>כלים &amp; שיטות</w:t>
            </w:r>
          </w:p>
        </w:tc>
        <w:tc>
          <w:tcPr>
            <w:tcW w:w="0" w:type="auto"/>
            <w:shd w:val="clear" w:color="auto" w:fill="E7E6E6" w:themeFill="background2"/>
            <w:hideMark/>
          </w:tcPr>
          <w:p w:rsidR="00AE4D41" w:rsidRPr="00AE4D41" w:rsidRDefault="00AE4D41" w:rsidP="00AE4D41">
            <w:pPr>
              <w:spacing w:after="160" w:line="259" w:lineRule="auto"/>
              <w:rPr>
                <w:color w:val="000000" w:themeColor="text1"/>
                <w:sz w:val="22"/>
                <w:szCs w:val="22"/>
                <w:rtl/>
              </w:rPr>
            </w:pPr>
            <w:r w:rsidRPr="00AE4D41">
              <w:rPr>
                <w:b/>
                <w:bCs/>
                <w:color w:val="000000" w:themeColor="text1"/>
                <w:sz w:val="22"/>
                <w:szCs w:val="22"/>
                <w:rtl/>
              </w:rPr>
              <w:t>תשומות</w:t>
            </w:r>
          </w:p>
        </w:tc>
      </w:tr>
      <w:tr w:rsidR="00AE4D41" w:rsidRPr="00AE4D41" w:rsidTr="00AE4D41">
        <w:trPr>
          <w:trHeight w:val="50"/>
        </w:trPr>
        <w:tc>
          <w:tcPr>
            <w:tcW w:w="0" w:type="auto"/>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tl/>
              </w:rPr>
              <w:t>1. עדכוני מסמך הפרויקט</w:t>
            </w:r>
          </w:p>
        </w:tc>
        <w:tc>
          <w:tcPr>
            <w:tcW w:w="0" w:type="auto"/>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 xml:space="preserve">1. </w:t>
            </w:r>
            <w:r w:rsidRPr="00AE4D41">
              <w:rPr>
                <w:color w:val="000000" w:themeColor="text1"/>
                <w:sz w:val="22"/>
                <w:szCs w:val="22"/>
                <w:rtl/>
              </w:rPr>
              <w:t>הסתברות הסיכונים והערכת ההשפעה</w:t>
            </w:r>
          </w:p>
        </w:tc>
        <w:tc>
          <w:tcPr>
            <w:tcW w:w="0" w:type="auto"/>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tl/>
              </w:rPr>
              <w:t>1. תוכנית ניהול סיכונים</w:t>
            </w:r>
          </w:p>
        </w:tc>
      </w:tr>
      <w:tr w:rsidR="00AE4D41" w:rsidRPr="00AE4D41" w:rsidTr="00AE4D41">
        <w:trPr>
          <w:trHeight w:val="50"/>
        </w:trPr>
        <w:tc>
          <w:tcPr>
            <w:tcW w:w="0" w:type="auto"/>
            <w:hideMark/>
          </w:tcPr>
          <w:p w:rsidR="00AE4D41" w:rsidRPr="00AE4D41" w:rsidRDefault="00AE4D41" w:rsidP="00AE4D41">
            <w:pPr>
              <w:spacing w:after="160" w:line="259" w:lineRule="auto"/>
              <w:rPr>
                <w:color w:val="000000" w:themeColor="text1"/>
                <w:sz w:val="22"/>
                <w:szCs w:val="22"/>
                <w:rtl/>
              </w:rPr>
            </w:pPr>
          </w:p>
        </w:tc>
        <w:tc>
          <w:tcPr>
            <w:tcW w:w="0" w:type="auto"/>
            <w:hideMark/>
          </w:tcPr>
          <w:p w:rsidR="00AE4D41" w:rsidRPr="00AE4D41" w:rsidRDefault="00AE4D41" w:rsidP="00AE4D41">
            <w:pPr>
              <w:spacing w:after="160" w:line="259" w:lineRule="auto"/>
              <w:rPr>
                <w:color w:val="000000" w:themeColor="text1"/>
                <w:sz w:val="22"/>
                <w:szCs w:val="22"/>
              </w:rPr>
            </w:pPr>
            <w:r w:rsidRPr="00AE4D41">
              <w:rPr>
                <w:color w:val="000000" w:themeColor="text1"/>
                <w:sz w:val="22"/>
                <w:szCs w:val="22"/>
                <w:rtl/>
              </w:rPr>
              <w:t>2. מטריצת הסתברות והשפעה</w:t>
            </w:r>
          </w:p>
        </w:tc>
        <w:tc>
          <w:tcPr>
            <w:tcW w:w="0" w:type="auto"/>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tl/>
              </w:rPr>
              <w:t>2. תוכנית בסיס לתכולה</w:t>
            </w:r>
          </w:p>
        </w:tc>
      </w:tr>
      <w:tr w:rsidR="00AE4D41" w:rsidRPr="00AE4D41" w:rsidTr="00AE4D41">
        <w:trPr>
          <w:trHeight w:val="50"/>
        </w:trPr>
        <w:tc>
          <w:tcPr>
            <w:tcW w:w="0" w:type="auto"/>
            <w:hideMark/>
          </w:tcPr>
          <w:p w:rsidR="00AE4D41" w:rsidRPr="00AE4D41" w:rsidRDefault="00AE4D41" w:rsidP="00AE4D41">
            <w:pPr>
              <w:spacing w:after="160" w:line="259" w:lineRule="auto"/>
              <w:rPr>
                <w:color w:val="000000" w:themeColor="text1"/>
                <w:sz w:val="22"/>
                <w:szCs w:val="22"/>
                <w:rtl/>
              </w:rPr>
            </w:pPr>
          </w:p>
        </w:tc>
        <w:tc>
          <w:tcPr>
            <w:tcW w:w="0" w:type="auto"/>
            <w:hideMark/>
          </w:tcPr>
          <w:p w:rsidR="00AE4D41" w:rsidRPr="00AE4D41" w:rsidRDefault="00AE4D41" w:rsidP="00AE4D41">
            <w:pPr>
              <w:spacing w:after="160" w:line="259" w:lineRule="auto"/>
              <w:rPr>
                <w:color w:val="000000" w:themeColor="text1"/>
                <w:sz w:val="22"/>
                <w:szCs w:val="22"/>
              </w:rPr>
            </w:pPr>
            <w:r w:rsidRPr="00AE4D41">
              <w:rPr>
                <w:color w:val="000000" w:themeColor="text1"/>
                <w:sz w:val="22"/>
                <w:szCs w:val="22"/>
                <w:rtl/>
              </w:rPr>
              <w:t>3. הערכה של איכות נתוני הסיכון</w:t>
            </w:r>
          </w:p>
        </w:tc>
        <w:tc>
          <w:tcPr>
            <w:tcW w:w="0" w:type="auto"/>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tl/>
              </w:rPr>
              <w:t>3. רשימת סיכונים</w:t>
            </w:r>
          </w:p>
        </w:tc>
      </w:tr>
      <w:tr w:rsidR="00AE4D41" w:rsidRPr="00AE4D41" w:rsidTr="00AE4D41">
        <w:trPr>
          <w:trHeight w:val="50"/>
        </w:trPr>
        <w:tc>
          <w:tcPr>
            <w:tcW w:w="0" w:type="auto"/>
            <w:hideMark/>
          </w:tcPr>
          <w:p w:rsidR="00AE4D41" w:rsidRPr="00AE4D41" w:rsidRDefault="00AE4D41" w:rsidP="00AE4D41">
            <w:pPr>
              <w:spacing w:after="160" w:line="259" w:lineRule="auto"/>
              <w:rPr>
                <w:color w:val="000000" w:themeColor="text1"/>
                <w:sz w:val="22"/>
                <w:szCs w:val="22"/>
                <w:rtl/>
              </w:rPr>
            </w:pPr>
          </w:p>
        </w:tc>
        <w:tc>
          <w:tcPr>
            <w:tcW w:w="0" w:type="auto"/>
            <w:hideMark/>
          </w:tcPr>
          <w:p w:rsidR="00AE4D41" w:rsidRPr="00AE4D41" w:rsidRDefault="00AE4D41" w:rsidP="00AE4D41">
            <w:pPr>
              <w:spacing w:after="160" w:line="259" w:lineRule="auto"/>
              <w:rPr>
                <w:color w:val="000000" w:themeColor="text1"/>
                <w:sz w:val="22"/>
                <w:szCs w:val="22"/>
              </w:rPr>
            </w:pPr>
            <w:r w:rsidRPr="00AE4D41">
              <w:rPr>
                <w:color w:val="000000" w:themeColor="text1"/>
                <w:sz w:val="22"/>
                <w:szCs w:val="22"/>
                <w:rtl/>
              </w:rPr>
              <w:t>4. חלוקה לקבוצות סיכון</w:t>
            </w:r>
          </w:p>
        </w:tc>
        <w:tc>
          <w:tcPr>
            <w:tcW w:w="0" w:type="auto"/>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tl/>
              </w:rPr>
              <w:t>4. גורמים סביבתיים של הארגון</w:t>
            </w:r>
          </w:p>
        </w:tc>
      </w:tr>
      <w:tr w:rsidR="00AE4D41" w:rsidRPr="00AE4D41" w:rsidTr="00AE4D41">
        <w:trPr>
          <w:trHeight w:val="50"/>
        </w:trPr>
        <w:tc>
          <w:tcPr>
            <w:tcW w:w="0" w:type="auto"/>
            <w:hideMark/>
          </w:tcPr>
          <w:p w:rsidR="00AE4D41" w:rsidRPr="00AE4D41" w:rsidRDefault="00AE4D41" w:rsidP="00AE4D41">
            <w:pPr>
              <w:spacing w:after="160" w:line="259" w:lineRule="auto"/>
              <w:rPr>
                <w:color w:val="000000" w:themeColor="text1"/>
                <w:sz w:val="22"/>
                <w:szCs w:val="22"/>
                <w:rtl/>
              </w:rPr>
            </w:pPr>
          </w:p>
        </w:tc>
        <w:tc>
          <w:tcPr>
            <w:tcW w:w="0" w:type="auto"/>
            <w:hideMark/>
          </w:tcPr>
          <w:p w:rsidR="00AE4D41" w:rsidRPr="00AE4D41" w:rsidRDefault="00AE4D41" w:rsidP="00AE4D41">
            <w:pPr>
              <w:spacing w:after="160" w:line="259" w:lineRule="auto"/>
              <w:rPr>
                <w:color w:val="000000" w:themeColor="text1"/>
                <w:sz w:val="22"/>
                <w:szCs w:val="22"/>
              </w:rPr>
            </w:pPr>
            <w:r w:rsidRPr="00AE4D41">
              <w:rPr>
                <w:color w:val="000000" w:themeColor="text1"/>
                <w:sz w:val="22"/>
                <w:szCs w:val="22"/>
                <w:rtl/>
              </w:rPr>
              <w:t>5. הערכת דחיפות הסיכון</w:t>
            </w:r>
          </w:p>
        </w:tc>
        <w:tc>
          <w:tcPr>
            <w:tcW w:w="0" w:type="auto"/>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tl/>
              </w:rPr>
              <w:t>5. נכסי תהליכים ארגוניים</w:t>
            </w:r>
          </w:p>
        </w:tc>
      </w:tr>
      <w:tr w:rsidR="00AE4D41" w:rsidRPr="00AE4D41" w:rsidTr="00AE4D41">
        <w:trPr>
          <w:trHeight w:val="50"/>
        </w:trPr>
        <w:tc>
          <w:tcPr>
            <w:tcW w:w="0" w:type="auto"/>
            <w:hideMark/>
          </w:tcPr>
          <w:p w:rsidR="00AE4D41" w:rsidRPr="00AE4D41" w:rsidRDefault="00AE4D41" w:rsidP="00AE4D41">
            <w:pPr>
              <w:spacing w:after="160" w:line="259" w:lineRule="auto"/>
              <w:rPr>
                <w:color w:val="000000" w:themeColor="text1"/>
                <w:sz w:val="22"/>
                <w:szCs w:val="22"/>
                <w:rtl/>
              </w:rPr>
            </w:pPr>
          </w:p>
        </w:tc>
        <w:tc>
          <w:tcPr>
            <w:tcW w:w="0" w:type="auto"/>
            <w:hideMark/>
          </w:tcPr>
          <w:p w:rsidR="00AE4D41" w:rsidRPr="00AE4D41" w:rsidRDefault="00AE4D41" w:rsidP="00AE4D41">
            <w:pPr>
              <w:spacing w:after="160" w:line="259" w:lineRule="auto"/>
              <w:rPr>
                <w:color w:val="000000" w:themeColor="text1"/>
                <w:sz w:val="22"/>
                <w:szCs w:val="22"/>
              </w:rPr>
            </w:pPr>
            <w:r w:rsidRPr="00AE4D41">
              <w:rPr>
                <w:color w:val="000000" w:themeColor="text1"/>
                <w:sz w:val="22"/>
                <w:szCs w:val="22"/>
                <w:rtl/>
              </w:rPr>
              <w:t>6. חוות דעת מומחים</w:t>
            </w:r>
          </w:p>
        </w:tc>
        <w:tc>
          <w:tcPr>
            <w:tcW w:w="0" w:type="auto"/>
            <w:hideMark/>
          </w:tcPr>
          <w:p w:rsidR="00AE4D41" w:rsidRPr="00AE4D41" w:rsidRDefault="00AE4D41" w:rsidP="00AE4D41">
            <w:pPr>
              <w:spacing w:after="160" w:line="259" w:lineRule="auto"/>
              <w:rPr>
                <w:color w:val="000000" w:themeColor="text1"/>
                <w:sz w:val="22"/>
                <w:szCs w:val="22"/>
                <w:rtl/>
              </w:rPr>
            </w:pPr>
          </w:p>
        </w:tc>
      </w:tr>
    </w:tbl>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סרגלים לדירוג הסתברות, השפעה והזהות של הסיכון-</w:t>
      </w:r>
    </w:p>
    <w:tbl>
      <w:tblPr>
        <w:tblStyle w:val="a5"/>
        <w:tblpPr w:leftFromText="180" w:rightFromText="180" w:vertAnchor="text" w:horzAnchor="margin" w:tblpXSpec="right" w:tblpY="-38"/>
        <w:tblW w:w="0" w:type="auto"/>
        <w:tblLook w:val="0420" w:firstRow="1" w:lastRow="0" w:firstColumn="0" w:lastColumn="0" w:noHBand="0" w:noVBand="1"/>
      </w:tblPr>
      <w:tblGrid>
        <w:gridCol w:w="962"/>
        <w:gridCol w:w="554"/>
        <w:gridCol w:w="554"/>
        <w:gridCol w:w="314"/>
        <w:gridCol w:w="314"/>
        <w:gridCol w:w="530"/>
        <w:gridCol w:w="530"/>
        <w:gridCol w:w="328"/>
        <w:gridCol w:w="328"/>
        <w:gridCol w:w="496"/>
        <w:gridCol w:w="649"/>
      </w:tblGrid>
      <w:tr w:rsidR="00AE4D41" w:rsidRPr="00AE4D41" w:rsidTr="00AE4D41">
        <w:trPr>
          <w:trHeight w:val="50"/>
        </w:trPr>
        <w:tc>
          <w:tcPr>
            <w:tcW w:w="0" w:type="auto"/>
            <w:shd w:val="clear" w:color="auto" w:fill="E7E6E6" w:themeFill="background2"/>
            <w:hideMark/>
          </w:tcPr>
          <w:p w:rsidR="00AE4D41" w:rsidRPr="00AE4D41" w:rsidRDefault="00AE4D41" w:rsidP="00AE4D41">
            <w:pPr>
              <w:spacing w:after="160" w:line="259" w:lineRule="auto"/>
              <w:rPr>
                <w:color w:val="000000" w:themeColor="text1"/>
                <w:sz w:val="22"/>
                <w:szCs w:val="22"/>
              </w:rPr>
            </w:pPr>
            <w:r w:rsidRPr="00AE4D41">
              <w:rPr>
                <w:b/>
                <w:bCs/>
                <w:color w:val="000000" w:themeColor="text1"/>
                <w:sz w:val="22"/>
                <w:szCs w:val="22"/>
              </w:rPr>
              <w:t>Options</w:t>
            </w:r>
          </w:p>
        </w:tc>
        <w:tc>
          <w:tcPr>
            <w:tcW w:w="0" w:type="auto"/>
            <w:gridSpan w:val="10"/>
            <w:shd w:val="clear" w:color="auto" w:fill="E7E6E6" w:themeFill="background2"/>
            <w:hideMark/>
          </w:tcPr>
          <w:p w:rsidR="00AE4D41" w:rsidRPr="00AE4D41" w:rsidRDefault="00AE4D41" w:rsidP="00AE4D41">
            <w:pPr>
              <w:spacing w:after="160" w:line="259" w:lineRule="auto"/>
              <w:rPr>
                <w:color w:val="000000" w:themeColor="text1"/>
                <w:sz w:val="22"/>
                <w:szCs w:val="22"/>
                <w:rtl/>
              </w:rPr>
            </w:pPr>
            <w:r w:rsidRPr="00AE4D41">
              <w:rPr>
                <w:b/>
                <w:bCs/>
                <w:color w:val="000000" w:themeColor="text1"/>
                <w:sz w:val="22"/>
                <w:szCs w:val="22"/>
              </w:rPr>
              <w:t>Rating</w:t>
            </w:r>
          </w:p>
        </w:tc>
      </w:tr>
      <w:tr w:rsidR="00AE4D41" w:rsidRPr="00AE4D41" w:rsidTr="00AE4D41">
        <w:trPr>
          <w:trHeight w:val="50"/>
        </w:trPr>
        <w:tc>
          <w:tcPr>
            <w:tcW w:w="0" w:type="auto"/>
            <w:shd w:val="clear" w:color="auto" w:fill="E7E6E6" w:themeFill="background2"/>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I</w:t>
            </w:r>
          </w:p>
        </w:tc>
        <w:tc>
          <w:tcPr>
            <w:tcW w:w="0" w:type="auto"/>
            <w:gridSpan w:val="2"/>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Very Low</w:t>
            </w:r>
          </w:p>
        </w:tc>
        <w:tc>
          <w:tcPr>
            <w:tcW w:w="0" w:type="auto"/>
            <w:gridSpan w:val="2"/>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Low</w:t>
            </w:r>
          </w:p>
        </w:tc>
        <w:tc>
          <w:tcPr>
            <w:tcW w:w="0" w:type="auto"/>
            <w:gridSpan w:val="2"/>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Moderate</w:t>
            </w:r>
          </w:p>
        </w:tc>
        <w:tc>
          <w:tcPr>
            <w:tcW w:w="0" w:type="auto"/>
            <w:gridSpan w:val="2"/>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High</w:t>
            </w:r>
          </w:p>
        </w:tc>
        <w:tc>
          <w:tcPr>
            <w:tcW w:w="0" w:type="auto"/>
            <w:gridSpan w:val="2"/>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Very High</w:t>
            </w:r>
          </w:p>
        </w:tc>
      </w:tr>
      <w:tr w:rsidR="00AE4D41" w:rsidRPr="00AE4D41" w:rsidTr="00AE4D41">
        <w:trPr>
          <w:trHeight w:val="50"/>
        </w:trPr>
        <w:tc>
          <w:tcPr>
            <w:tcW w:w="0" w:type="auto"/>
            <w:shd w:val="clear" w:color="auto" w:fill="E7E6E6" w:themeFill="background2"/>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II</w:t>
            </w:r>
          </w:p>
        </w:tc>
        <w:tc>
          <w:tcPr>
            <w:tcW w:w="0" w:type="auto"/>
            <w:gridSpan w:val="2"/>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1</w:t>
            </w:r>
          </w:p>
        </w:tc>
        <w:tc>
          <w:tcPr>
            <w:tcW w:w="0" w:type="auto"/>
            <w:gridSpan w:val="2"/>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2</w:t>
            </w:r>
          </w:p>
        </w:tc>
        <w:tc>
          <w:tcPr>
            <w:tcW w:w="0" w:type="auto"/>
            <w:gridSpan w:val="2"/>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3</w:t>
            </w:r>
          </w:p>
        </w:tc>
        <w:tc>
          <w:tcPr>
            <w:tcW w:w="0" w:type="auto"/>
            <w:gridSpan w:val="2"/>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4</w:t>
            </w:r>
          </w:p>
        </w:tc>
        <w:tc>
          <w:tcPr>
            <w:tcW w:w="0" w:type="auto"/>
            <w:gridSpan w:val="2"/>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5</w:t>
            </w:r>
          </w:p>
        </w:tc>
      </w:tr>
      <w:tr w:rsidR="00AE4D41" w:rsidRPr="00AE4D41" w:rsidTr="00AE4D41">
        <w:trPr>
          <w:trHeight w:val="50"/>
        </w:trPr>
        <w:tc>
          <w:tcPr>
            <w:tcW w:w="0" w:type="auto"/>
            <w:shd w:val="clear" w:color="auto" w:fill="E7E6E6" w:themeFill="background2"/>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III</w:t>
            </w:r>
          </w:p>
        </w:tc>
        <w:tc>
          <w:tcPr>
            <w:tcW w:w="0" w:type="auto"/>
            <w:gridSpan w:val="2"/>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0.05</w:t>
            </w:r>
          </w:p>
        </w:tc>
        <w:tc>
          <w:tcPr>
            <w:tcW w:w="0" w:type="auto"/>
            <w:gridSpan w:val="2"/>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0.1</w:t>
            </w:r>
          </w:p>
        </w:tc>
        <w:tc>
          <w:tcPr>
            <w:tcW w:w="0" w:type="auto"/>
            <w:gridSpan w:val="2"/>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0.2</w:t>
            </w:r>
          </w:p>
        </w:tc>
        <w:tc>
          <w:tcPr>
            <w:tcW w:w="0" w:type="auto"/>
            <w:gridSpan w:val="2"/>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0.4</w:t>
            </w:r>
          </w:p>
        </w:tc>
        <w:tc>
          <w:tcPr>
            <w:tcW w:w="0" w:type="auto"/>
            <w:gridSpan w:val="2"/>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0.8</w:t>
            </w:r>
          </w:p>
        </w:tc>
      </w:tr>
      <w:tr w:rsidR="00AE4D41" w:rsidRPr="00AE4D41" w:rsidTr="00AE4D41">
        <w:trPr>
          <w:trHeight w:val="50"/>
        </w:trPr>
        <w:tc>
          <w:tcPr>
            <w:tcW w:w="0" w:type="auto"/>
            <w:shd w:val="clear" w:color="auto" w:fill="E7E6E6" w:themeFill="background2"/>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IV</w:t>
            </w:r>
          </w:p>
        </w:tc>
        <w:tc>
          <w:tcPr>
            <w:tcW w:w="0" w:type="auto"/>
            <w:gridSpan w:val="2"/>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0.1</w:t>
            </w:r>
          </w:p>
        </w:tc>
        <w:tc>
          <w:tcPr>
            <w:tcW w:w="0" w:type="auto"/>
            <w:gridSpan w:val="2"/>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0.3</w:t>
            </w:r>
          </w:p>
        </w:tc>
        <w:tc>
          <w:tcPr>
            <w:tcW w:w="0" w:type="auto"/>
            <w:gridSpan w:val="2"/>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0.5</w:t>
            </w:r>
          </w:p>
        </w:tc>
        <w:tc>
          <w:tcPr>
            <w:tcW w:w="0" w:type="auto"/>
            <w:gridSpan w:val="2"/>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0.7</w:t>
            </w:r>
          </w:p>
        </w:tc>
        <w:tc>
          <w:tcPr>
            <w:tcW w:w="0" w:type="auto"/>
            <w:gridSpan w:val="2"/>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0.9</w:t>
            </w:r>
          </w:p>
        </w:tc>
      </w:tr>
      <w:tr w:rsidR="00AE4D41" w:rsidRPr="00AE4D41" w:rsidTr="00AE4D41">
        <w:trPr>
          <w:trHeight w:val="50"/>
        </w:trPr>
        <w:tc>
          <w:tcPr>
            <w:tcW w:w="0" w:type="auto"/>
            <w:shd w:val="clear" w:color="auto" w:fill="E7E6E6" w:themeFill="background2"/>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V</w:t>
            </w:r>
          </w:p>
        </w:tc>
        <w:tc>
          <w:tcPr>
            <w:tcW w:w="0" w:type="auto"/>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1</w:t>
            </w:r>
          </w:p>
        </w:tc>
        <w:tc>
          <w:tcPr>
            <w:tcW w:w="0" w:type="auto"/>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2</w:t>
            </w:r>
          </w:p>
        </w:tc>
        <w:tc>
          <w:tcPr>
            <w:tcW w:w="0" w:type="auto"/>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3</w:t>
            </w:r>
          </w:p>
        </w:tc>
        <w:tc>
          <w:tcPr>
            <w:tcW w:w="0" w:type="auto"/>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4</w:t>
            </w:r>
          </w:p>
        </w:tc>
        <w:tc>
          <w:tcPr>
            <w:tcW w:w="0" w:type="auto"/>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5</w:t>
            </w:r>
          </w:p>
        </w:tc>
        <w:tc>
          <w:tcPr>
            <w:tcW w:w="0" w:type="auto"/>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6</w:t>
            </w:r>
          </w:p>
        </w:tc>
        <w:tc>
          <w:tcPr>
            <w:tcW w:w="0" w:type="auto"/>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7</w:t>
            </w:r>
          </w:p>
        </w:tc>
        <w:tc>
          <w:tcPr>
            <w:tcW w:w="0" w:type="auto"/>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8</w:t>
            </w:r>
          </w:p>
        </w:tc>
        <w:tc>
          <w:tcPr>
            <w:tcW w:w="0" w:type="auto"/>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9</w:t>
            </w:r>
          </w:p>
        </w:tc>
        <w:tc>
          <w:tcPr>
            <w:tcW w:w="0" w:type="auto"/>
            <w:hideMark/>
          </w:tcPr>
          <w:p w:rsidR="00AE4D41" w:rsidRPr="00AE4D41" w:rsidRDefault="00AE4D41" w:rsidP="00AE4D41">
            <w:pPr>
              <w:spacing w:after="160" w:line="259" w:lineRule="auto"/>
              <w:rPr>
                <w:color w:val="000000" w:themeColor="text1"/>
                <w:sz w:val="22"/>
                <w:szCs w:val="22"/>
                <w:rtl/>
              </w:rPr>
            </w:pPr>
            <w:r w:rsidRPr="00AE4D41">
              <w:rPr>
                <w:color w:val="000000" w:themeColor="text1"/>
                <w:sz w:val="22"/>
                <w:szCs w:val="22"/>
              </w:rPr>
              <w:t>10</w:t>
            </w:r>
          </w:p>
        </w:tc>
      </w:tr>
    </w:tbl>
    <w:p w:rsidR="00AE4D41" w:rsidRPr="00480AAD" w:rsidRDefault="00C91F30" w:rsidP="00C91F30">
      <w:pPr>
        <w:rPr>
          <w:color w:val="000000" w:themeColor="text1"/>
          <w:sz w:val="22"/>
          <w:szCs w:val="22"/>
          <w:rtl/>
        </w:rPr>
      </w:pPr>
      <w:r w:rsidRPr="00480AAD">
        <w:rPr>
          <w:rFonts w:hint="cs"/>
          <w:color w:val="000000" w:themeColor="text1"/>
          <w:sz w:val="22"/>
          <w:szCs w:val="22"/>
          <w:rtl/>
        </w:rPr>
        <w:t xml:space="preserve"> </w:t>
      </w: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AE4D41"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 xml:space="preserve">סקירת השפעת הסיכון, דוגמא- </w:t>
      </w:r>
      <w:r w:rsidRPr="00480AAD">
        <w:rPr>
          <w:b/>
          <w:bCs/>
          <w:color w:val="000000" w:themeColor="text1"/>
          <w:sz w:val="22"/>
          <w:szCs w:val="22"/>
          <w:u w:val="single"/>
          <w:rtl/>
        </w:rPr>
        <w:br/>
      </w:r>
    </w:p>
    <w:tbl>
      <w:tblPr>
        <w:tblStyle w:val="a5"/>
        <w:tblW w:w="0" w:type="auto"/>
        <w:tblLook w:val="0420" w:firstRow="1" w:lastRow="0" w:firstColumn="0" w:lastColumn="0" w:noHBand="0" w:noVBand="1"/>
      </w:tblPr>
      <w:tblGrid>
        <w:gridCol w:w="742"/>
        <w:gridCol w:w="1328"/>
        <w:gridCol w:w="1728"/>
        <w:gridCol w:w="2569"/>
        <w:gridCol w:w="1929"/>
      </w:tblGrid>
      <w:tr w:rsidR="00AE4D41" w:rsidRPr="00AE4D41" w:rsidTr="00AE4D41">
        <w:trPr>
          <w:trHeight w:val="50"/>
        </w:trPr>
        <w:tc>
          <w:tcPr>
            <w:tcW w:w="0" w:type="auto"/>
            <w:shd w:val="clear" w:color="auto" w:fill="E7E6E6" w:themeFill="background2"/>
            <w:hideMark/>
          </w:tcPr>
          <w:p w:rsidR="00AE4D41" w:rsidRPr="00AE4D41" w:rsidRDefault="00AE4D41" w:rsidP="00AE4D41">
            <w:pPr>
              <w:spacing w:after="160" w:line="259" w:lineRule="auto"/>
              <w:rPr>
                <w:b/>
                <w:bCs/>
                <w:color w:val="000000" w:themeColor="text1"/>
                <w:sz w:val="22"/>
                <w:szCs w:val="22"/>
              </w:rPr>
            </w:pPr>
            <w:r w:rsidRPr="00AE4D41">
              <w:rPr>
                <w:b/>
                <w:bCs/>
                <w:color w:val="000000" w:themeColor="text1"/>
                <w:sz w:val="22"/>
                <w:szCs w:val="22"/>
              </w:rPr>
              <w:t>Score</w:t>
            </w:r>
          </w:p>
        </w:tc>
        <w:tc>
          <w:tcPr>
            <w:tcW w:w="0" w:type="auto"/>
            <w:shd w:val="clear" w:color="auto" w:fill="E7E6E6" w:themeFill="background2"/>
            <w:hideMark/>
          </w:tcPr>
          <w:p w:rsidR="00AE4D41" w:rsidRPr="00AE4D41" w:rsidRDefault="00AE4D41" w:rsidP="00AE4D41">
            <w:pPr>
              <w:spacing w:after="160" w:line="259" w:lineRule="auto"/>
              <w:rPr>
                <w:b/>
                <w:bCs/>
                <w:color w:val="000000" w:themeColor="text1"/>
                <w:sz w:val="22"/>
                <w:szCs w:val="22"/>
                <w:rtl/>
              </w:rPr>
            </w:pPr>
            <w:r w:rsidRPr="00AE4D41">
              <w:rPr>
                <w:b/>
                <w:bCs/>
                <w:color w:val="000000" w:themeColor="text1"/>
                <w:sz w:val="22"/>
                <w:szCs w:val="22"/>
              </w:rPr>
              <w:t>Rating</w:t>
            </w:r>
          </w:p>
        </w:tc>
        <w:tc>
          <w:tcPr>
            <w:tcW w:w="0" w:type="auto"/>
            <w:shd w:val="clear" w:color="auto" w:fill="E7E6E6" w:themeFill="background2"/>
            <w:hideMark/>
          </w:tcPr>
          <w:p w:rsidR="00AE4D41" w:rsidRPr="00AE4D41" w:rsidRDefault="00AE4D41" w:rsidP="00AE4D41">
            <w:pPr>
              <w:spacing w:after="160" w:line="259" w:lineRule="auto"/>
              <w:rPr>
                <w:b/>
                <w:bCs/>
                <w:color w:val="000000" w:themeColor="text1"/>
                <w:sz w:val="22"/>
                <w:szCs w:val="22"/>
                <w:rtl/>
              </w:rPr>
            </w:pPr>
            <w:r w:rsidRPr="00AE4D41">
              <w:rPr>
                <w:b/>
                <w:bCs/>
                <w:color w:val="000000" w:themeColor="text1"/>
                <w:sz w:val="22"/>
                <w:szCs w:val="22"/>
              </w:rPr>
              <w:t>Increase in Budget, $</w:t>
            </w:r>
          </w:p>
        </w:tc>
        <w:tc>
          <w:tcPr>
            <w:tcW w:w="0" w:type="auto"/>
            <w:shd w:val="clear" w:color="auto" w:fill="E7E6E6" w:themeFill="background2"/>
            <w:hideMark/>
          </w:tcPr>
          <w:p w:rsidR="00AE4D41" w:rsidRPr="00AE4D41" w:rsidRDefault="00AE4D41" w:rsidP="00AE4D41">
            <w:pPr>
              <w:spacing w:after="160" w:line="259" w:lineRule="auto"/>
              <w:rPr>
                <w:b/>
                <w:bCs/>
                <w:color w:val="000000" w:themeColor="text1"/>
                <w:sz w:val="22"/>
                <w:szCs w:val="22"/>
                <w:rtl/>
              </w:rPr>
            </w:pPr>
            <w:r w:rsidRPr="00AE4D41">
              <w:rPr>
                <w:b/>
                <w:bCs/>
                <w:color w:val="000000" w:themeColor="text1"/>
                <w:sz w:val="22"/>
                <w:szCs w:val="22"/>
              </w:rPr>
              <w:t>Milestone Delay</w:t>
            </w:r>
          </w:p>
        </w:tc>
        <w:tc>
          <w:tcPr>
            <w:tcW w:w="0" w:type="auto"/>
            <w:shd w:val="clear" w:color="auto" w:fill="E7E6E6" w:themeFill="background2"/>
            <w:hideMark/>
          </w:tcPr>
          <w:p w:rsidR="00AE4D41" w:rsidRPr="00AE4D41" w:rsidRDefault="00AE4D41" w:rsidP="00AE4D41">
            <w:pPr>
              <w:spacing w:after="160" w:line="259" w:lineRule="auto"/>
              <w:rPr>
                <w:b/>
                <w:bCs/>
                <w:color w:val="000000" w:themeColor="text1"/>
                <w:sz w:val="22"/>
                <w:szCs w:val="22"/>
                <w:rtl/>
              </w:rPr>
            </w:pPr>
            <w:r w:rsidRPr="00AE4D41">
              <w:rPr>
                <w:b/>
                <w:bCs/>
                <w:color w:val="000000" w:themeColor="text1"/>
                <w:sz w:val="22"/>
                <w:szCs w:val="22"/>
                <w:lang w:val="en-GB"/>
              </w:rPr>
              <w:t>Quality</w:t>
            </w:r>
          </w:p>
        </w:tc>
      </w:tr>
      <w:tr w:rsidR="00AE4D41" w:rsidRPr="00AE4D41" w:rsidTr="00AE4D41">
        <w:trPr>
          <w:trHeight w:val="50"/>
        </w:trPr>
        <w:tc>
          <w:tcPr>
            <w:tcW w:w="0" w:type="auto"/>
            <w:shd w:val="clear" w:color="auto" w:fill="E7E6E6" w:themeFill="background2"/>
            <w:hideMark/>
          </w:tcPr>
          <w:p w:rsidR="00AE4D41" w:rsidRPr="00AE4D41" w:rsidRDefault="00AE4D41" w:rsidP="00AE4D41">
            <w:pPr>
              <w:spacing w:after="160" w:line="259" w:lineRule="auto"/>
              <w:rPr>
                <w:b/>
                <w:bCs/>
                <w:color w:val="000000" w:themeColor="text1"/>
                <w:sz w:val="22"/>
                <w:szCs w:val="22"/>
                <w:rtl/>
              </w:rPr>
            </w:pPr>
            <w:r w:rsidRPr="00AE4D41">
              <w:rPr>
                <w:b/>
                <w:bCs/>
                <w:color w:val="000000" w:themeColor="text1"/>
                <w:sz w:val="22"/>
                <w:szCs w:val="22"/>
              </w:rPr>
              <w:t>5</w:t>
            </w:r>
          </w:p>
        </w:tc>
        <w:tc>
          <w:tcPr>
            <w:tcW w:w="0" w:type="auto"/>
            <w:hideMark/>
          </w:tcPr>
          <w:p w:rsidR="00AE4D41" w:rsidRPr="00AE4D41" w:rsidRDefault="00AE4D41" w:rsidP="00AE4D41">
            <w:pPr>
              <w:spacing w:after="160" w:line="259" w:lineRule="auto"/>
              <w:jc w:val="center"/>
              <w:rPr>
                <w:color w:val="000000" w:themeColor="text1"/>
                <w:sz w:val="22"/>
                <w:szCs w:val="22"/>
                <w:rtl/>
              </w:rPr>
            </w:pPr>
            <w:r w:rsidRPr="00AE4D41">
              <w:rPr>
                <w:color w:val="000000" w:themeColor="text1"/>
                <w:sz w:val="22"/>
                <w:szCs w:val="22"/>
              </w:rPr>
              <w:t>Catastrophic</w:t>
            </w:r>
          </w:p>
        </w:tc>
        <w:tc>
          <w:tcPr>
            <w:tcW w:w="0" w:type="auto"/>
            <w:hideMark/>
          </w:tcPr>
          <w:p w:rsidR="00AE4D41" w:rsidRPr="00AE4D41" w:rsidRDefault="00AE4D41" w:rsidP="00AE4D41">
            <w:pPr>
              <w:spacing w:after="160" w:line="259" w:lineRule="auto"/>
              <w:jc w:val="center"/>
              <w:rPr>
                <w:color w:val="000000" w:themeColor="text1"/>
                <w:sz w:val="22"/>
                <w:szCs w:val="22"/>
                <w:rtl/>
              </w:rPr>
            </w:pPr>
            <w:r w:rsidRPr="00AE4D41">
              <w:rPr>
                <w:color w:val="000000" w:themeColor="text1"/>
                <w:sz w:val="22"/>
                <w:szCs w:val="22"/>
              </w:rPr>
              <w:t>&gt;10,000,000</w:t>
            </w:r>
          </w:p>
        </w:tc>
        <w:tc>
          <w:tcPr>
            <w:tcW w:w="0" w:type="auto"/>
            <w:hideMark/>
          </w:tcPr>
          <w:p w:rsidR="00AE4D41" w:rsidRPr="00AE4D41" w:rsidRDefault="00AE4D41" w:rsidP="00AE4D41">
            <w:pPr>
              <w:spacing w:after="160" w:line="259" w:lineRule="auto"/>
              <w:jc w:val="center"/>
              <w:rPr>
                <w:color w:val="000000" w:themeColor="text1"/>
                <w:sz w:val="22"/>
                <w:szCs w:val="22"/>
                <w:rtl/>
              </w:rPr>
            </w:pPr>
            <w:r w:rsidRPr="00AE4D41">
              <w:rPr>
                <w:color w:val="000000" w:themeColor="text1"/>
                <w:sz w:val="22"/>
                <w:szCs w:val="22"/>
              </w:rPr>
              <w:t>&gt;12 months</w:t>
            </w:r>
          </w:p>
        </w:tc>
        <w:tc>
          <w:tcPr>
            <w:tcW w:w="0" w:type="auto"/>
            <w:hideMark/>
          </w:tcPr>
          <w:p w:rsidR="00AE4D41" w:rsidRPr="00AE4D41" w:rsidRDefault="00AE4D41" w:rsidP="00AE4D41">
            <w:pPr>
              <w:spacing w:after="160" w:line="259" w:lineRule="auto"/>
              <w:jc w:val="center"/>
              <w:rPr>
                <w:color w:val="000000" w:themeColor="text1"/>
                <w:sz w:val="22"/>
                <w:szCs w:val="22"/>
                <w:rtl/>
              </w:rPr>
            </w:pPr>
            <w:r w:rsidRPr="00AE4D41">
              <w:rPr>
                <w:color w:val="000000" w:themeColor="text1"/>
                <w:sz w:val="22"/>
                <w:szCs w:val="22"/>
                <w:lang w:val="en-GB"/>
              </w:rPr>
              <w:t>Significant Quality Problems</w:t>
            </w:r>
          </w:p>
        </w:tc>
      </w:tr>
      <w:tr w:rsidR="00AE4D41" w:rsidRPr="00AE4D41" w:rsidTr="00AE4D41">
        <w:trPr>
          <w:trHeight w:val="50"/>
        </w:trPr>
        <w:tc>
          <w:tcPr>
            <w:tcW w:w="0" w:type="auto"/>
            <w:shd w:val="clear" w:color="auto" w:fill="E7E6E6" w:themeFill="background2"/>
            <w:hideMark/>
          </w:tcPr>
          <w:p w:rsidR="00AE4D41" w:rsidRPr="00AE4D41" w:rsidRDefault="00AE4D41" w:rsidP="00AE4D41">
            <w:pPr>
              <w:spacing w:after="160" w:line="259" w:lineRule="auto"/>
              <w:rPr>
                <w:b/>
                <w:bCs/>
                <w:color w:val="000000" w:themeColor="text1"/>
                <w:sz w:val="22"/>
                <w:szCs w:val="22"/>
                <w:rtl/>
              </w:rPr>
            </w:pPr>
            <w:r w:rsidRPr="00AE4D41">
              <w:rPr>
                <w:b/>
                <w:bCs/>
                <w:color w:val="000000" w:themeColor="text1"/>
                <w:sz w:val="22"/>
                <w:szCs w:val="22"/>
              </w:rPr>
              <w:t>4</w:t>
            </w:r>
          </w:p>
        </w:tc>
        <w:tc>
          <w:tcPr>
            <w:tcW w:w="0" w:type="auto"/>
            <w:hideMark/>
          </w:tcPr>
          <w:p w:rsidR="00AE4D41" w:rsidRPr="00AE4D41" w:rsidRDefault="00AE4D41" w:rsidP="00AE4D41">
            <w:pPr>
              <w:spacing w:after="160" w:line="259" w:lineRule="auto"/>
              <w:jc w:val="center"/>
              <w:rPr>
                <w:color w:val="000000" w:themeColor="text1"/>
                <w:sz w:val="22"/>
                <w:szCs w:val="22"/>
                <w:rtl/>
              </w:rPr>
            </w:pPr>
            <w:r w:rsidRPr="00AE4D41">
              <w:rPr>
                <w:color w:val="000000" w:themeColor="text1"/>
                <w:sz w:val="22"/>
                <w:szCs w:val="22"/>
              </w:rPr>
              <w:t>Critical</w:t>
            </w:r>
          </w:p>
        </w:tc>
        <w:tc>
          <w:tcPr>
            <w:tcW w:w="0" w:type="auto"/>
            <w:hideMark/>
          </w:tcPr>
          <w:p w:rsidR="00AE4D41" w:rsidRPr="00AE4D41" w:rsidRDefault="00AE4D41" w:rsidP="00AE4D41">
            <w:pPr>
              <w:spacing w:after="160" w:line="259" w:lineRule="auto"/>
              <w:jc w:val="center"/>
              <w:rPr>
                <w:color w:val="000000" w:themeColor="text1"/>
                <w:sz w:val="22"/>
                <w:szCs w:val="22"/>
                <w:rtl/>
              </w:rPr>
            </w:pPr>
            <w:r w:rsidRPr="00AE4D41">
              <w:rPr>
                <w:color w:val="000000" w:themeColor="text1"/>
                <w:sz w:val="22"/>
                <w:szCs w:val="22"/>
              </w:rPr>
              <w:t>5,000,000 to &lt;10,000,000</w:t>
            </w:r>
          </w:p>
        </w:tc>
        <w:tc>
          <w:tcPr>
            <w:tcW w:w="0" w:type="auto"/>
            <w:hideMark/>
          </w:tcPr>
          <w:p w:rsidR="00AE4D41" w:rsidRPr="00AE4D41" w:rsidRDefault="00AE4D41" w:rsidP="00AE4D41">
            <w:pPr>
              <w:spacing w:after="160" w:line="259" w:lineRule="auto"/>
              <w:jc w:val="center"/>
              <w:rPr>
                <w:color w:val="000000" w:themeColor="text1"/>
                <w:sz w:val="22"/>
                <w:szCs w:val="22"/>
                <w:rtl/>
              </w:rPr>
            </w:pPr>
            <w:r w:rsidRPr="00AE4D41">
              <w:rPr>
                <w:color w:val="000000" w:themeColor="text1"/>
                <w:sz w:val="22"/>
                <w:szCs w:val="22"/>
              </w:rPr>
              <w:t>6 to 12 months</w:t>
            </w:r>
          </w:p>
        </w:tc>
        <w:tc>
          <w:tcPr>
            <w:tcW w:w="0" w:type="auto"/>
            <w:hideMark/>
          </w:tcPr>
          <w:p w:rsidR="00AE4D41" w:rsidRPr="00AE4D41" w:rsidRDefault="00AE4D41" w:rsidP="00AE4D41">
            <w:pPr>
              <w:spacing w:after="160" w:line="259" w:lineRule="auto"/>
              <w:jc w:val="center"/>
              <w:rPr>
                <w:color w:val="000000" w:themeColor="text1"/>
                <w:sz w:val="22"/>
                <w:szCs w:val="22"/>
                <w:rtl/>
              </w:rPr>
            </w:pPr>
            <w:r w:rsidRPr="00AE4D41">
              <w:rPr>
                <w:color w:val="000000" w:themeColor="text1"/>
                <w:sz w:val="22"/>
                <w:szCs w:val="22"/>
                <w:lang w:val="en-GB"/>
              </w:rPr>
              <w:t>Quality Problems</w:t>
            </w:r>
          </w:p>
        </w:tc>
      </w:tr>
      <w:tr w:rsidR="00AE4D41" w:rsidRPr="00AE4D41" w:rsidTr="00AE4D41">
        <w:trPr>
          <w:trHeight w:val="50"/>
        </w:trPr>
        <w:tc>
          <w:tcPr>
            <w:tcW w:w="0" w:type="auto"/>
            <w:shd w:val="clear" w:color="auto" w:fill="E7E6E6" w:themeFill="background2"/>
            <w:hideMark/>
          </w:tcPr>
          <w:p w:rsidR="00AE4D41" w:rsidRPr="00AE4D41" w:rsidRDefault="00AE4D41" w:rsidP="00AE4D41">
            <w:pPr>
              <w:spacing w:after="160" w:line="259" w:lineRule="auto"/>
              <w:rPr>
                <w:b/>
                <w:bCs/>
                <w:color w:val="000000" w:themeColor="text1"/>
                <w:sz w:val="22"/>
                <w:szCs w:val="22"/>
                <w:rtl/>
              </w:rPr>
            </w:pPr>
            <w:r w:rsidRPr="00AE4D41">
              <w:rPr>
                <w:b/>
                <w:bCs/>
                <w:color w:val="000000" w:themeColor="text1"/>
                <w:sz w:val="22"/>
                <w:szCs w:val="22"/>
              </w:rPr>
              <w:t>3</w:t>
            </w:r>
          </w:p>
        </w:tc>
        <w:tc>
          <w:tcPr>
            <w:tcW w:w="0" w:type="auto"/>
            <w:hideMark/>
          </w:tcPr>
          <w:p w:rsidR="00AE4D41" w:rsidRPr="00AE4D41" w:rsidRDefault="00AE4D41" w:rsidP="00AE4D41">
            <w:pPr>
              <w:spacing w:after="160" w:line="259" w:lineRule="auto"/>
              <w:jc w:val="center"/>
              <w:rPr>
                <w:color w:val="000000" w:themeColor="text1"/>
                <w:sz w:val="22"/>
                <w:szCs w:val="22"/>
                <w:rtl/>
              </w:rPr>
            </w:pPr>
            <w:r w:rsidRPr="00AE4D41">
              <w:rPr>
                <w:color w:val="000000" w:themeColor="text1"/>
                <w:sz w:val="22"/>
                <w:szCs w:val="22"/>
              </w:rPr>
              <w:t>High</w:t>
            </w:r>
          </w:p>
        </w:tc>
        <w:tc>
          <w:tcPr>
            <w:tcW w:w="0" w:type="auto"/>
            <w:hideMark/>
          </w:tcPr>
          <w:p w:rsidR="00AE4D41" w:rsidRPr="00AE4D41" w:rsidRDefault="00AE4D41" w:rsidP="00AE4D41">
            <w:pPr>
              <w:spacing w:after="160" w:line="259" w:lineRule="auto"/>
              <w:jc w:val="center"/>
              <w:rPr>
                <w:color w:val="000000" w:themeColor="text1"/>
                <w:sz w:val="22"/>
                <w:szCs w:val="22"/>
                <w:rtl/>
              </w:rPr>
            </w:pPr>
            <w:r w:rsidRPr="00AE4D41">
              <w:rPr>
                <w:color w:val="000000" w:themeColor="text1"/>
                <w:sz w:val="22"/>
                <w:szCs w:val="22"/>
              </w:rPr>
              <w:t>1,000,000 to &lt;5,000,000</w:t>
            </w:r>
          </w:p>
        </w:tc>
        <w:tc>
          <w:tcPr>
            <w:tcW w:w="0" w:type="auto"/>
            <w:hideMark/>
          </w:tcPr>
          <w:p w:rsidR="00AE4D41" w:rsidRPr="00AE4D41" w:rsidRDefault="00AE4D41" w:rsidP="00AE4D41">
            <w:pPr>
              <w:spacing w:after="160" w:line="259" w:lineRule="auto"/>
              <w:jc w:val="center"/>
              <w:rPr>
                <w:color w:val="000000" w:themeColor="text1"/>
                <w:sz w:val="22"/>
                <w:szCs w:val="22"/>
                <w:rtl/>
              </w:rPr>
            </w:pPr>
            <w:r w:rsidRPr="00AE4D41">
              <w:rPr>
                <w:color w:val="000000" w:themeColor="text1"/>
                <w:sz w:val="22"/>
                <w:szCs w:val="22"/>
              </w:rPr>
              <w:t>4 to &lt;6 months</w:t>
            </w:r>
          </w:p>
        </w:tc>
        <w:tc>
          <w:tcPr>
            <w:tcW w:w="0" w:type="auto"/>
            <w:hideMark/>
          </w:tcPr>
          <w:p w:rsidR="00AE4D41" w:rsidRPr="00AE4D41" w:rsidRDefault="00AE4D41" w:rsidP="00AE4D41">
            <w:pPr>
              <w:spacing w:after="160" w:line="259" w:lineRule="auto"/>
              <w:jc w:val="center"/>
              <w:rPr>
                <w:color w:val="000000" w:themeColor="text1"/>
                <w:sz w:val="22"/>
                <w:szCs w:val="22"/>
                <w:rtl/>
              </w:rPr>
            </w:pPr>
            <w:r w:rsidRPr="00AE4D41">
              <w:rPr>
                <w:color w:val="000000" w:themeColor="text1"/>
                <w:sz w:val="22"/>
                <w:szCs w:val="22"/>
                <w:lang w:val="en-GB"/>
              </w:rPr>
              <w:t>Quality Concerns</w:t>
            </w:r>
          </w:p>
        </w:tc>
      </w:tr>
      <w:tr w:rsidR="00AE4D41" w:rsidRPr="00AE4D41" w:rsidTr="00AE4D41">
        <w:trPr>
          <w:trHeight w:val="50"/>
        </w:trPr>
        <w:tc>
          <w:tcPr>
            <w:tcW w:w="0" w:type="auto"/>
            <w:shd w:val="clear" w:color="auto" w:fill="E7E6E6" w:themeFill="background2"/>
            <w:hideMark/>
          </w:tcPr>
          <w:p w:rsidR="00AE4D41" w:rsidRPr="00AE4D41" w:rsidRDefault="00AE4D41" w:rsidP="00AE4D41">
            <w:pPr>
              <w:spacing w:after="160" w:line="259" w:lineRule="auto"/>
              <w:rPr>
                <w:b/>
                <w:bCs/>
                <w:color w:val="000000" w:themeColor="text1"/>
                <w:sz w:val="22"/>
                <w:szCs w:val="22"/>
                <w:rtl/>
              </w:rPr>
            </w:pPr>
            <w:r w:rsidRPr="00AE4D41">
              <w:rPr>
                <w:b/>
                <w:bCs/>
                <w:color w:val="000000" w:themeColor="text1"/>
                <w:sz w:val="22"/>
                <w:szCs w:val="22"/>
                <w:lang w:val="ru-RU"/>
              </w:rPr>
              <w:t>2</w:t>
            </w:r>
          </w:p>
        </w:tc>
        <w:tc>
          <w:tcPr>
            <w:tcW w:w="0" w:type="auto"/>
            <w:hideMark/>
          </w:tcPr>
          <w:p w:rsidR="00AE4D41" w:rsidRPr="00AE4D41" w:rsidRDefault="00AE4D41" w:rsidP="00AE4D41">
            <w:pPr>
              <w:spacing w:after="160" w:line="259" w:lineRule="auto"/>
              <w:jc w:val="center"/>
              <w:rPr>
                <w:color w:val="000000" w:themeColor="text1"/>
                <w:sz w:val="22"/>
                <w:szCs w:val="22"/>
                <w:rtl/>
              </w:rPr>
            </w:pPr>
            <w:r w:rsidRPr="00AE4D41">
              <w:rPr>
                <w:color w:val="000000" w:themeColor="text1"/>
                <w:sz w:val="22"/>
                <w:szCs w:val="22"/>
                <w:lang w:val="en-GB"/>
              </w:rPr>
              <w:t>Medium</w:t>
            </w:r>
          </w:p>
        </w:tc>
        <w:tc>
          <w:tcPr>
            <w:tcW w:w="0" w:type="auto"/>
            <w:hideMark/>
          </w:tcPr>
          <w:p w:rsidR="00AE4D41" w:rsidRPr="00AE4D41" w:rsidRDefault="00AE4D41" w:rsidP="00AE4D41">
            <w:pPr>
              <w:spacing w:after="160" w:line="259" w:lineRule="auto"/>
              <w:jc w:val="center"/>
              <w:rPr>
                <w:color w:val="000000" w:themeColor="text1"/>
                <w:sz w:val="22"/>
                <w:szCs w:val="22"/>
                <w:rtl/>
              </w:rPr>
            </w:pPr>
            <w:r w:rsidRPr="00AE4D41">
              <w:rPr>
                <w:color w:val="000000" w:themeColor="text1"/>
                <w:sz w:val="22"/>
                <w:szCs w:val="22"/>
                <w:lang w:val="en-GB"/>
              </w:rPr>
              <w:t>250,000 *to &lt;1,000,000</w:t>
            </w:r>
          </w:p>
        </w:tc>
        <w:tc>
          <w:tcPr>
            <w:tcW w:w="0" w:type="auto"/>
            <w:hideMark/>
          </w:tcPr>
          <w:p w:rsidR="00AE4D41" w:rsidRPr="00AE4D41" w:rsidRDefault="00AE4D41" w:rsidP="00AE4D41">
            <w:pPr>
              <w:spacing w:after="160" w:line="259" w:lineRule="auto"/>
              <w:jc w:val="center"/>
              <w:rPr>
                <w:color w:val="000000" w:themeColor="text1"/>
                <w:sz w:val="22"/>
                <w:szCs w:val="22"/>
                <w:rtl/>
              </w:rPr>
            </w:pPr>
            <w:r w:rsidRPr="00AE4D41">
              <w:rPr>
                <w:color w:val="000000" w:themeColor="text1"/>
                <w:sz w:val="22"/>
                <w:szCs w:val="22"/>
              </w:rPr>
              <w:t>1 Month* to &lt;4 months or Change in Quarter*</w:t>
            </w:r>
          </w:p>
        </w:tc>
        <w:tc>
          <w:tcPr>
            <w:tcW w:w="0" w:type="auto"/>
            <w:hideMark/>
          </w:tcPr>
          <w:p w:rsidR="00AE4D41" w:rsidRPr="00AE4D41" w:rsidRDefault="00AE4D41" w:rsidP="00AE4D41">
            <w:pPr>
              <w:spacing w:after="160" w:line="259" w:lineRule="auto"/>
              <w:jc w:val="center"/>
              <w:rPr>
                <w:color w:val="000000" w:themeColor="text1"/>
                <w:sz w:val="22"/>
                <w:szCs w:val="22"/>
                <w:rtl/>
              </w:rPr>
            </w:pPr>
            <w:r w:rsidRPr="00AE4D41">
              <w:rPr>
                <w:color w:val="000000" w:themeColor="text1"/>
                <w:sz w:val="22"/>
                <w:szCs w:val="22"/>
                <w:lang w:val="en-GB"/>
              </w:rPr>
              <w:t>Minor Quality Concerns</w:t>
            </w:r>
          </w:p>
        </w:tc>
      </w:tr>
      <w:tr w:rsidR="00AE4D41" w:rsidRPr="00AE4D41" w:rsidTr="00AE4D41">
        <w:trPr>
          <w:trHeight w:val="50"/>
        </w:trPr>
        <w:tc>
          <w:tcPr>
            <w:tcW w:w="0" w:type="auto"/>
            <w:shd w:val="clear" w:color="auto" w:fill="E7E6E6" w:themeFill="background2"/>
            <w:hideMark/>
          </w:tcPr>
          <w:p w:rsidR="00AE4D41" w:rsidRPr="00AE4D41" w:rsidRDefault="00AE4D41" w:rsidP="00AE4D41">
            <w:pPr>
              <w:spacing w:after="160" w:line="259" w:lineRule="auto"/>
              <w:rPr>
                <w:b/>
                <w:bCs/>
                <w:color w:val="000000" w:themeColor="text1"/>
                <w:sz w:val="22"/>
                <w:szCs w:val="22"/>
                <w:rtl/>
              </w:rPr>
            </w:pPr>
            <w:r w:rsidRPr="00AE4D41">
              <w:rPr>
                <w:b/>
                <w:bCs/>
                <w:color w:val="000000" w:themeColor="text1"/>
                <w:sz w:val="22"/>
                <w:szCs w:val="22"/>
                <w:lang w:val="ru-RU"/>
              </w:rPr>
              <w:t>1</w:t>
            </w:r>
          </w:p>
        </w:tc>
        <w:tc>
          <w:tcPr>
            <w:tcW w:w="0" w:type="auto"/>
            <w:hideMark/>
          </w:tcPr>
          <w:p w:rsidR="00AE4D41" w:rsidRPr="00AE4D41" w:rsidRDefault="00AE4D41" w:rsidP="00AE4D41">
            <w:pPr>
              <w:spacing w:after="160" w:line="259" w:lineRule="auto"/>
              <w:jc w:val="center"/>
              <w:rPr>
                <w:color w:val="000000" w:themeColor="text1"/>
                <w:sz w:val="22"/>
                <w:szCs w:val="22"/>
                <w:rtl/>
              </w:rPr>
            </w:pPr>
            <w:r w:rsidRPr="00AE4D41">
              <w:rPr>
                <w:color w:val="000000" w:themeColor="text1"/>
                <w:sz w:val="22"/>
                <w:szCs w:val="22"/>
                <w:lang w:val="en-GB"/>
              </w:rPr>
              <w:t>Low</w:t>
            </w:r>
          </w:p>
        </w:tc>
        <w:tc>
          <w:tcPr>
            <w:tcW w:w="0" w:type="auto"/>
            <w:hideMark/>
          </w:tcPr>
          <w:p w:rsidR="00AE4D41" w:rsidRPr="00AE4D41" w:rsidRDefault="00AE4D41" w:rsidP="00AE4D41">
            <w:pPr>
              <w:spacing w:after="160" w:line="259" w:lineRule="auto"/>
              <w:jc w:val="center"/>
              <w:rPr>
                <w:color w:val="000000" w:themeColor="text1"/>
                <w:sz w:val="22"/>
                <w:szCs w:val="22"/>
                <w:rtl/>
              </w:rPr>
            </w:pPr>
            <w:r w:rsidRPr="00AE4D41">
              <w:rPr>
                <w:color w:val="000000" w:themeColor="text1"/>
                <w:sz w:val="22"/>
                <w:szCs w:val="22"/>
                <w:lang w:val="ru-RU"/>
              </w:rPr>
              <w:t>&lt;250,000</w:t>
            </w:r>
          </w:p>
        </w:tc>
        <w:tc>
          <w:tcPr>
            <w:tcW w:w="0" w:type="auto"/>
            <w:hideMark/>
          </w:tcPr>
          <w:p w:rsidR="00AE4D41" w:rsidRPr="00AE4D41" w:rsidRDefault="00AE4D41" w:rsidP="00AE4D41">
            <w:pPr>
              <w:spacing w:after="160" w:line="259" w:lineRule="auto"/>
              <w:jc w:val="center"/>
              <w:rPr>
                <w:color w:val="000000" w:themeColor="text1"/>
                <w:sz w:val="22"/>
                <w:szCs w:val="22"/>
                <w:rtl/>
              </w:rPr>
            </w:pPr>
            <w:r w:rsidRPr="00AE4D41">
              <w:rPr>
                <w:color w:val="000000" w:themeColor="text1"/>
                <w:sz w:val="22"/>
                <w:szCs w:val="22"/>
                <w:lang w:val="en-GB"/>
              </w:rPr>
              <w:t>&lt;1 month</w:t>
            </w:r>
          </w:p>
        </w:tc>
        <w:tc>
          <w:tcPr>
            <w:tcW w:w="0" w:type="auto"/>
            <w:hideMark/>
          </w:tcPr>
          <w:p w:rsidR="00AE4D41" w:rsidRPr="00AE4D41" w:rsidRDefault="00AE4D41" w:rsidP="00AE4D41">
            <w:pPr>
              <w:spacing w:after="160" w:line="259" w:lineRule="auto"/>
              <w:jc w:val="center"/>
              <w:rPr>
                <w:color w:val="000000" w:themeColor="text1"/>
                <w:sz w:val="22"/>
                <w:szCs w:val="22"/>
                <w:rtl/>
              </w:rPr>
            </w:pPr>
            <w:r w:rsidRPr="00AE4D41">
              <w:rPr>
                <w:color w:val="000000" w:themeColor="text1"/>
                <w:sz w:val="22"/>
                <w:szCs w:val="22"/>
                <w:lang w:val="en-GB"/>
              </w:rPr>
              <w:t>Minimal Quality Concerns</w:t>
            </w:r>
          </w:p>
        </w:tc>
      </w:tr>
    </w:tbl>
    <w:p w:rsidR="00C91F30" w:rsidRPr="00480AAD" w:rsidRDefault="00C91F30" w:rsidP="00C91F30">
      <w:pPr>
        <w:rPr>
          <w:b/>
          <w:bCs/>
          <w:color w:val="000000" w:themeColor="text1"/>
          <w:sz w:val="22"/>
          <w:szCs w:val="22"/>
          <w:u w:val="single"/>
          <w:rtl/>
        </w:rPr>
      </w:pPr>
    </w:p>
    <w:tbl>
      <w:tblPr>
        <w:tblStyle w:val="a5"/>
        <w:tblpPr w:leftFromText="180" w:rightFromText="180" w:vertAnchor="text" w:horzAnchor="margin" w:tblpXSpec="right" w:tblpY="331"/>
        <w:tblW w:w="0" w:type="auto"/>
        <w:tblLook w:val="0420" w:firstRow="1" w:lastRow="0" w:firstColumn="0" w:lastColumn="0" w:noHBand="0" w:noVBand="1"/>
      </w:tblPr>
      <w:tblGrid>
        <w:gridCol w:w="742"/>
        <w:gridCol w:w="2951"/>
      </w:tblGrid>
      <w:tr w:rsidR="00EB2582" w:rsidRPr="00EB2582" w:rsidTr="00EB2582">
        <w:trPr>
          <w:trHeight w:val="25"/>
        </w:trPr>
        <w:tc>
          <w:tcPr>
            <w:tcW w:w="0" w:type="auto"/>
            <w:hideMark/>
          </w:tcPr>
          <w:p w:rsidR="00EB2582" w:rsidRPr="00EB2582" w:rsidRDefault="00EB2582" w:rsidP="00EB2582">
            <w:pPr>
              <w:spacing w:after="160" w:line="259" w:lineRule="auto"/>
              <w:rPr>
                <w:color w:val="000000" w:themeColor="text1"/>
                <w:sz w:val="22"/>
                <w:szCs w:val="22"/>
              </w:rPr>
            </w:pPr>
            <w:r w:rsidRPr="00EB2582">
              <w:rPr>
                <w:b/>
                <w:bCs/>
                <w:color w:val="000000" w:themeColor="text1"/>
                <w:sz w:val="22"/>
                <w:szCs w:val="22"/>
                <w:lang w:val="en-GB"/>
              </w:rPr>
              <w:t>Score</w:t>
            </w:r>
          </w:p>
        </w:tc>
        <w:tc>
          <w:tcPr>
            <w:tcW w:w="0" w:type="auto"/>
            <w:hideMark/>
          </w:tcPr>
          <w:p w:rsidR="00EB2582" w:rsidRPr="00EB2582" w:rsidRDefault="00EB2582" w:rsidP="00EB2582">
            <w:pPr>
              <w:spacing w:after="160" w:line="259" w:lineRule="auto"/>
              <w:rPr>
                <w:color w:val="000000" w:themeColor="text1"/>
                <w:sz w:val="22"/>
                <w:szCs w:val="22"/>
                <w:rtl/>
              </w:rPr>
            </w:pPr>
            <w:r w:rsidRPr="00EB2582">
              <w:rPr>
                <w:b/>
                <w:bCs/>
                <w:color w:val="000000" w:themeColor="text1"/>
                <w:sz w:val="22"/>
                <w:szCs w:val="22"/>
                <w:lang w:val="en-GB"/>
              </w:rPr>
              <w:t>Rating</w:t>
            </w:r>
          </w:p>
        </w:tc>
      </w:tr>
      <w:tr w:rsidR="00EB2582" w:rsidRPr="00EB2582" w:rsidTr="00EB2582">
        <w:trPr>
          <w:trHeight w:val="25"/>
        </w:trPr>
        <w:tc>
          <w:tcPr>
            <w:tcW w:w="0" w:type="auto"/>
            <w:hideMark/>
          </w:tcPr>
          <w:p w:rsidR="00EB2582" w:rsidRPr="00EB2582" w:rsidRDefault="00EB2582" w:rsidP="00EB2582">
            <w:pPr>
              <w:spacing w:after="160" w:line="259" w:lineRule="auto"/>
              <w:rPr>
                <w:color w:val="000000" w:themeColor="text1"/>
                <w:sz w:val="22"/>
                <w:szCs w:val="22"/>
                <w:rtl/>
              </w:rPr>
            </w:pPr>
            <w:r w:rsidRPr="00EB2582">
              <w:rPr>
                <w:color w:val="000000" w:themeColor="text1"/>
                <w:sz w:val="22"/>
                <w:szCs w:val="22"/>
                <w:lang w:val="ru-RU"/>
              </w:rPr>
              <w:t>5</w:t>
            </w:r>
          </w:p>
        </w:tc>
        <w:tc>
          <w:tcPr>
            <w:tcW w:w="0" w:type="auto"/>
            <w:hideMark/>
          </w:tcPr>
          <w:p w:rsidR="00EB2582" w:rsidRPr="00EB2582" w:rsidRDefault="00EB2582" w:rsidP="00EB2582">
            <w:pPr>
              <w:spacing w:after="160" w:line="259" w:lineRule="auto"/>
              <w:rPr>
                <w:color w:val="000000" w:themeColor="text1"/>
                <w:sz w:val="22"/>
                <w:szCs w:val="22"/>
                <w:rtl/>
              </w:rPr>
            </w:pPr>
            <w:r w:rsidRPr="00EB2582">
              <w:rPr>
                <w:color w:val="000000" w:themeColor="text1"/>
                <w:sz w:val="22"/>
                <w:szCs w:val="22"/>
                <w:lang w:val="en-GB"/>
              </w:rPr>
              <w:t>Imminent (more than 90%)</w:t>
            </w:r>
          </w:p>
        </w:tc>
      </w:tr>
      <w:tr w:rsidR="00EB2582" w:rsidRPr="00EB2582" w:rsidTr="00EB2582">
        <w:trPr>
          <w:trHeight w:val="50"/>
        </w:trPr>
        <w:tc>
          <w:tcPr>
            <w:tcW w:w="0" w:type="auto"/>
            <w:hideMark/>
          </w:tcPr>
          <w:p w:rsidR="00EB2582" w:rsidRPr="00EB2582" w:rsidRDefault="00EB2582" w:rsidP="00EB2582">
            <w:pPr>
              <w:spacing w:after="160" w:line="259" w:lineRule="auto"/>
              <w:rPr>
                <w:color w:val="000000" w:themeColor="text1"/>
                <w:sz w:val="22"/>
                <w:szCs w:val="22"/>
                <w:rtl/>
              </w:rPr>
            </w:pPr>
            <w:r w:rsidRPr="00EB2582">
              <w:rPr>
                <w:color w:val="000000" w:themeColor="text1"/>
                <w:sz w:val="22"/>
                <w:szCs w:val="22"/>
                <w:lang w:val="ru-RU"/>
              </w:rPr>
              <w:t>4</w:t>
            </w:r>
          </w:p>
        </w:tc>
        <w:tc>
          <w:tcPr>
            <w:tcW w:w="0" w:type="auto"/>
            <w:hideMark/>
          </w:tcPr>
          <w:p w:rsidR="00EB2582" w:rsidRPr="00EB2582" w:rsidRDefault="00EB2582" w:rsidP="00EB2582">
            <w:pPr>
              <w:spacing w:after="160" w:line="259" w:lineRule="auto"/>
              <w:rPr>
                <w:color w:val="000000" w:themeColor="text1"/>
                <w:sz w:val="22"/>
                <w:szCs w:val="22"/>
                <w:rtl/>
              </w:rPr>
            </w:pPr>
            <w:r w:rsidRPr="00EB2582">
              <w:rPr>
                <w:color w:val="000000" w:themeColor="text1"/>
                <w:sz w:val="22"/>
                <w:szCs w:val="22"/>
                <w:lang w:val="en-GB"/>
              </w:rPr>
              <w:t>Highly Likely</w:t>
            </w:r>
          </w:p>
        </w:tc>
      </w:tr>
      <w:tr w:rsidR="00EB2582" w:rsidRPr="00EB2582" w:rsidTr="00EB2582">
        <w:trPr>
          <w:trHeight w:val="50"/>
        </w:trPr>
        <w:tc>
          <w:tcPr>
            <w:tcW w:w="0" w:type="auto"/>
            <w:hideMark/>
          </w:tcPr>
          <w:p w:rsidR="00EB2582" w:rsidRPr="00EB2582" w:rsidRDefault="00EB2582" w:rsidP="00EB2582">
            <w:pPr>
              <w:spacing w:after="160" w:line="259" w:lineRule="auto"/>
              <w:rPr>
                <w:color w:val="000000" w:themeColor="text1"/>
                <w:sz w:val="22"/>
                <w:szCs w:val="22"/>
                <w:rtl/>
              </w:rPr>
            </w:pPr>
            <w:r w:rsidRPr="00EB2582">
              <w:rPr>
                <w:color w:val="000000" w:themeColor="text1"/>
                <w:sz w:val="22"/>
                <w:szCs w:val="22"/>
                <w:lang w:val="ru-RU"/>
              </w:rPr>
              <w:t>3</w:t>
            </w:r>
          </w:p>
        </w:tc>
        <w:tc>
          <w:tcPr>
            <w:tcW w:w="0" w:type="auto"/>
            <w:hideMark/>
          </w:tcPr>
          <w:p w:rsidR="00EB2582" w:rsidRPr="00EB2582" w:rsidRDefault="00EB2582" w:rsidP="00EB2582">
            <w:pPr>
              <w:spacing w:after="160" w:line="259" w:lineRule="auto"/>
              <w:rPr>
                <w:color w:val="000000" w:themeColor="text1"/>
                <w:sz w:val="22"/>
                <w:szCs w:val="22"/>
                <w:rtl/>
              </w:rPr>
            </w:pPr>
            <w:r w:rsidRPr="00EB2582">
              <w:rPr>
                <w:color w:val="000000" w:themeColor="text1"/>
                <w:sz w:val="22"/>
                <w:szCs w:val="22"/>
              </w:rPr>
              <w:t>Likely (slightly more than 50%)</w:t>
            </w:r>
          </w:p>
        </w:tc>
      </w:tr>
      <w:tr w:rsidR="00EB2582" w:rsidRPr="00EB2582" w:rsidTr="00EB2582">
        <w:trPr>
          <w:trHeight w:val="50"/>
        </w:trPr>
        <w:tc>
          <w:tcPr>
            <w:tcW w:w="0" w:type="auto"/>
            <w:hideMark/>
          </w:tcPr>
          <w:p w:rsidR="00EB2582" w:rsidRPr="00EB2582" w:rsidRDefault="00EB2582" w:rsidP="00EB2582">
            <w:pPr>
              <w:spacing w:after="160" w:line="259" w:lineRule="auto"/>
              <w:rPr>
                <w:color w:val="000000" w:themeColor="text1"/>
                <w:sz w:val="22"/>
                <w:szCs w:val="22"/>
                <w:rtl/>
              </w:rPr>
            </w:pPr>
            <w:r w:rsidRPr="00EB2582">
              <w:rPr>
                <w:color w:val="000000" w:themeColor="text1"/>
                <w:sz w:val="22"/>
                <w:szCs w:val="22"/>
                <w:lang w:val="ru-RU"/>
              </w:rPr>
              <w:t>2</w:t>
            </w:r>
          </w:p>
        </w:tc>
        <w:tc>
          <w:tcPr>
            <w:tcW w:w="0" w:type="auto"/>
            <w:hideMark/>
          </w:tcPr>
          <w:p w:rsidR="00EB2582" w:rsidRPr="00EB2582" w:rsidRDefault="00EB2582" w:rsidP="00EB2582">
            <w:pPr>
              <w:spacing w:after="160" w:line="259" w:lineRule="auto"/>
              <w:rPr>
                <w:color w:val="000000" w:themeColor="text1"/>
                <w:sz w:val="22"/>
                <w:szCs w:val="22"/>
                <w:rtl/>
              </w:rPr>
            </w:pPr>
            <w:r w:rsidRPr="00EB2582">
              <w:rPr>
                <w:color w:val="000000" w:themeColor="text1"/>
                <w:sz w:val="22"/>
                <w:szCs w:val="22"/>
                <w:lang w:val="en-GB"/>
              </w:rPr>
              <w:t>Not likely</w:t>
            </w:r>
          </w:p>
        </w:tc>
      </w:tr>
      <w:tr w:rsidR="00EB2582" w:rsidRPr="00EB2582" w:rsidTr="00EB2582">
        <w:trPr>
          <w:trHeight w:val="50"/>
        </w:trPr>
        <w:tc>
          <w:tcPr>
            <w:tcW w:w="0" w:type="auto"/>
            <w:hideMark/>
          </w:tcPr>
          <w:p w:rsidR="00EB2582" w:rsidRPr="00EB2582" w:rsidRDefault="00EB2582" w:rsidP="00EB2582">
            <w:pPr>
              <w:spacing w:after="160" w:line="259" w:lineRule="auto"/>
              <w:rPr>
                <w:color w:val="000000" w:themeColor="text1"/>
                <w:sz w:val="22"/>
                <w:szCs w:val="22"/>
                <w:rtl/>
              </w:rPr>
            </w:pPr>
            <w:r w:rsidRPr="00EB2582">
              <w:rPr>
                <w:color w:val="000000" w:themeColor="text1"/>
                <w:sz w:val="22"/>
                <w:szCs w:val="22"/>
                <w:lang w:val="ru-RU"/>
              </w:rPr>
              <w:t>1</w:t>
            </w:r>
          </w:p>
        </w:tc>
        <w:tc>
          <w:tcPr>
            <w:tcW w:w="0" w:type="auto"/>
            <w:hideMark/>
          </w:tcPr>
          <w:p w:rsidR="00EB2582" w:rsidRPr="00EB2582" w:rsidRDefault="00EB2582" w:rsidP="00EB2582">
            <w:pPr>
              <w:spacing w:after="160" w:line="259" w:lineRule="auto"/>
              <w:rPr>
                <w:color w:val="000000" w:themeColor="text1"/>
                <w:sz w:val="22"/>
                <w:szCs w:val="22"/>
                <w:rtl/>
              </w:rPr>
            </w:pPr>
            <w:r w:rsidRPr="00EB2582">
              <w:rPr>
                <w:color w:val="000000" w:themeColor="text1"/>
                <w:sz w:val="22"/>
                <w:szCs w:val="22"/>
                <w:lang w:val="en-GB"/>
              </w:rPr>
              <w:t>Slight (less than 10%)</w:t>
            </w:r>
          </w:p>
        </w:tc>
      </w:tr>
    </w:tbl>
    <w:p w:rsidR="00C91F30" w:rsidRPr="00480AAD" w:rsidRDefault="00C91F30" w:rsidP="00EB2582">
      <w:pPr>
        <w:rPr>
          <w:b/>
          <w:bCs/>
          <w:color w:val="000000" w:themeColor="text1"/>
          <w:sz w:val="22"/>
          <w:szCs w:val="22"/>
          <w:u w:val="single"/>
          <w:rtl/>
        </w:rPr>
      </w:pPr>
      <w:r w:rsidRPr="00480AAD">
        <w:rPr>
          <w:rFonts w:hint="cs"/>
          <w:color w:val="000000" w:themeColor="text1"/>
          <w:sz w:val="22"/>
          <w:szCs w:val="22"/>
          <w:rtl/>
        </w:rPr>
        <w:t xml:space="preserve"> </w:t>
      </w:r>
      <w:r w:rsidRPr="00480AAD">
        <w:rPr>
          <w:rFonts w:hint="cs"/>
          <w:b/>
          <w:bCs/>
          <w:color w:val="000000" w:themeColor="text1"/>
          <w:sz w:val="22"/>
          <w:szCs w:val="22"/>
          <w:u w:val="single"/>
          <w:rtl/>
        </w:rPr>
        <w:t xml:space="preserve">דירוג הסתברות סיכונים, דוגמא- </w:t>
      </w: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 </w:t>
      </w: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EB2582" w:rsidRDefault="00EB2582" w:rsidP="00C91F30">
      <w:pPr>
        <w:rPr>
          <w:color w:val="000000" w:themeColor="text1"/>
          <w:sz w:val="22"/>
          <w:szCs w:val="22"/>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מטריצת ההסתברות וההשפעה-</w:t>
      </w:r>
    </w:p>
    <w:p w:rsidR="00EB2582" w:rsidRDefault="00C91F30" w:rsidP="00EB2582">
      <w:pPr>
        <w:rPr>
          <w:color w:val="000000" w:themeColor="text1"/>
          <w:sz w:val="22"/>
          <w:szCs w:val="22"/>
          <w:rtl/>
        </w:rPr>
      </w:pPr>
      <w:r w:rsidRPr="00480AAD">
        <w:rPr>
          <w:rFonts w:hint="cs"/>
          <w:color w:val="000000" w:themeColor="text1"/>
          <w:sz w:val="22"/>
          <w:szCs w:val="22"/>
          <w:rtl/>
        </w:rPr>
        <w:t xml:space="preserve">רשת למיפוי ההסתברות, להתרחשות כל סיכון והשפעתה על יעדי הפרויקט. </w:t>
      </w:r>
    </w:p>
    <w:p w:rsidR="00C91F30" w:rsidRPr="00EB2582" w:rsidRDefault="00EB2582" w:rsidP="00EB2582">
      <w:pPr>
        <w:rPr>
          <w:color w:val="000000" w:themeColor="text1"/>
          <w:sz w:val="22"/>
          <w:szCs w:val="22"/>
          <w:rtl/>
        </w:rPr>
      </w:pPr>
      <w:r w:rsidRPr="00480AAD">
        <w:rPr>
          <w:rFonts w:hint="cs"/>
          <w:noProof/>
          <w:color w:val="000000" w:themeColor="text1"/>
          <w:sz w:val="22"/>
          <w:szCs w:val="22"/>
        </w:rPr>
        <w:drawing>
          <wp:anchor distT="0" distB="0" distL="114300" distR="114300" simplePos="0" relativeHeight="251783168" behindDoc="0" locked="0" layoutInCell="1" allowOverlap="1" wp14:anchorId="7B4B481C" wp14:editId="121A4BC4">
            <wp:simplePos x="0" y="0"/>
            <wp:positionH relativeFrom="margin">
              <wp:posOffset>-317500</wp:posOffset>
            </wp:positionH>
            <wp:positionV relativeFrom="paragraph">
              <wp:posOffset>242570</wp:posOffset>
            </wp:positionV>
            <wp:extent cx="2255520" cy="1316990"/>
            <wp:effectExtent l="0" t="0" r="0" b="0"/>
            <wp:wrapSquare wrapText="bothSides"/>
            <wp:docPr id="158772" name="תמונה 158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55520" cy="1316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0AAD">
        <w:rPr>
          <w:rFonts w:hint="cs"/>
          <w:noProof/>
          <w:color w:val="000000" w:themeColor="text1"/>
          <w:sz w:val="22"/>
          <w:szCs w:val="22"/>
        </w:rPr>
        <w:drawing>
          <wp:anchor distT="0" distB="0" distL="114300" distR="114300" simplePos="0" relativeHeight="251782144" behindDoc="0" locked="0" layoutInCell="1" allowOverlap="1" wp14:anchorId="495EA15B" wp14:editId="4E6106B6">
            <wp:simplePos x="0" y="0"/>
            <wp:positionH relativeFrom="column">
              <wp:posOffset>2095500</wp:posOffset>
            </wp:positionH>
            <wp:positionV relativeFrom="paragraph">
              <wp:posOffset>8890</wp:posOffset>
            </wp:positionV>
            <wp:extent cx="3171190" cy="1416050"/>
            <wp:effectExtent l="0" t="0" r="0" b="0"/>
            <wp:wrapSquare wrapText="bothSides"/>
            <wp:docPr id="158771" name="תמונה 158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171190" cy="1416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1F30" w:rsidRPr="00480AAD">
        <w:rPr>
          <w:rFonts w:hint="cs"/>
          <w:b/>
          <w:bCs/>
          <w:color w:val="000000" w:themeColor="text1"/>
          <w:sz w:val="22"/>
          <w:szCs w:val="22"/>
          <w:u w:val="single"/>
          <w:rtl/>
        </w:rPr>
        <w:t>מפת הסיכונים-</w:t>
      </w:r>
    </w:p>
    <w:p w:rsidR="00C91F30" w:rsidRPr="00480AAD" w:rsidRDefault="00C91F30" w:rsidP="00EB2582">
      <w:pPr>
        <w:rPr>
          <w:color w:val="000000" w:themeColor="text1"/>
          <w:sz w:val="22"/>
          <w:szCs w:val="22"/>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הערכה של איכות נתוני הסיכון-</w:t>
      </w:r>
    </w:p>
    <w:p w:rsidR="00C91F30" w:rsidRPr="00480AAD" w:rsidRDefault="00C91F30" w:rsidP="00C91F30">
      <w:pPr>
        <w:rPr>
          <w:color w:val="000000" w:themeColor="text1"/>
          <w:sz w:val="22"/>
          <w:szCs w:val="22"/>
          <w:rtl/>
        </w:rPr>
      </w:pPr>
      <w:r w:rsidRPr="00480AAD">
        <w:rPr>
          <w:rFonts w:hint="cs"/>
          <w:color w:val="000000" w:themeColor="text1"/>
          <w:sz w:val="22"/>
          <w:szCs w:val="22"/>
          <w:rtl/>
        </w:rPr>
        <w:t>טכניקה להעריך את המידה שבת הנתונים על סיכונים שימושיים לניהול סיכונים.</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עד כמה הסיכון ברור ומובן? </w:t>
      </w:r>
    </w:p>
    <w:p w:rsidR="00C91F30" w:rsidRPr="00480AAD" w:rsidRDefault="00C91F30" w:rsidP="00176EE1">
      <w:pPr>
        <w:pStyle w:val="a3"/>
        <w:numPr>
          <w:ilvl w:val="0"/>
          <w:numId w:val="95"/>
        </w:numPr>
        <w:rPr>
          <w:color w:val="000000" w:themeColor="text1"/>
          <w:sz w:val="22"/>
          <w:szCs w:val="22"/>
        </w:rPr>
      </w:pPr>
      <w:r w:rsidRPr="00480AAD">
        <w:rPr>
          <w:rFonts w:hint="cs"/>
          <w:color w:val="000000" w:themeColor="text1"/>
          <w:sz w:val="22"/>
          <w:szCs w:val="22"/>
          <w:rtl/>
        </w:rPr>
        <w:t xml:space="preserve">היקף ההבנה של הסיכון והדיוק. </w:t>
      </w:r>
    </w:p>
    <w:p w:rsidR="00C91F30" w:rsidRPr="00480AAD" w:rsidRDefault="00C91F30" w:rsidP="00176EE1">
      <w:pPr>
        <w:pStyle w:val="a3"/>
        <w:numPr>
          <w:ilvl w:val="0"/>
          <w:numId w:val="95"/>
        </w:numPr>
        <w:rPr>
          <w:color w:val="000000" w:themeColor="text1"/>
          <w:sz w:val="22"/>
          <w:szCs w:val="22"/>
        </w:rPr>
      </w:pPr>
      <w:r w:rsidRPr="00480AAD">
        <w:rPr>
          <w:rFonts w:hint="cs"/>
          <w:color w:val="000000" w:themeColor="text1"/>
          <w:sz w:val="22"/>
          <w:szCs w:val="22"/>
          <w:rtl/>
        </w:rPr>
        <w:t xml:space="preserve">כמות הנתונים הזמינים על הסיכון. </w:t>
      </w:r>
    </w:p>
    <w:p w:rsidR="00C91F30" w:rsidRPr="00480AAD" w:rsidRDefault="00C91F30" w:rsidP="00176EE1">
      <w:pPr>
        <w:pStyle w:val="a3"/>
        <w:numPr>
          <w:ilvl w:val="0"/>
          <w:numId w:val="95"/>
        </w:numPr>
        <w:rPr>
          <w:color w:val="000000" w:themeColor="text1"/>
          <w:sz w:val="22"/>
          <w:szCs w:val="22"/>
        </w:rPr>
      </w:pPr>
      <w:r w:rsidRPr="00480AAD">
        <w:rPr>
          <w:rFonts w:hint="cs"/>
          <w:color w:val="000000" w:themeColor="text1"/>
          <w:sz w:val="22"/>
          <w:szCs w:val="22"/>
          <w:rtl/>
        </w:rPr>
        <w:t xml:space="preserve">האמינות והשלמות של הנתונים. </w:t>
      </w:r>
    </w:p>
    <w:p w:rsidR="00C91F30" w:rsidRPr="00480AAD" w:rsidRDefault="00C91F30" w:rsidP="00EB2582">
      <w:pPr>
        <w:rPr>
          <w:color w:val="000000" w:themeColor="text1"/>
          <w:sz w:val="22"/>
          <w:szCs w:val="22"/>
          <w:rtl/>
        </w:rPr>
      </w:pPr>
      <w:r w:rsidRPr="00480AAD">
        <w:rPr>
          <w:rFonts w:hint="cs"/>
          <w:color w:val="000000" w:themeColor="text1"/>
          <w:sz w:val="22"/>
          <w:szCs w:val="22"/>
          <w:rtl/>
        </w:rPr>
        <w:t xml:space="preserve">שימוש בנתוני סיכון באיכות נמוכה או בלתי קבילה, יכולה להביא לניתוח לא יעיל ונדרש לאסוף נתונים. </w:t>
      </w:r>
    </w:p>
    <w:p w:rsidR="00C91F30" w:rsidRDefault="00C91F30" w:rsidP="008B139E">
      <w:pPr>
        <w:rPr>
          <w:b/>
          <w:bCs/>
          <w:color w:val="000000" w:themeColor="text1"/>
          <w:sz w:val="22"/>
          <w:szCs w:val="22"/>
          <w:u w:val="single"/>
          <w:rtl/>
        </w:rPr>
      </w:pPr>
      <w:r w:rsidRPr="00480AAD">
        <w:rPr>
          <w:rFonts w:hint="cs"/>
          <w:b/>
          <w:bCs/>
          <w:color w:val="000000" w:themeColor="text1"/>
          <w:sz w:val="22"/>
          <w:szCs w:val="22"/>
          <w:u w:val="single"/>
          <w:rtl/>
        </w:rPr>
        <w:t xml:space="preserve"> עדכון רשימת הסיכונים-</w:t>
      </w:r>
    </w:p>
    <w:p w:rsidR="00EB2582" w:rsidRPr="00480AAD" w:rsidRDefault="00EB2582" w:rsidP="008B139E">
      <w:pPr>
        <w:rPr>
          <w:b/>
          <w:bCs/>
          <w:color w:val="000000" w:themeColor="text1"/>
          <w:sz w:val="22"/>
          <w:szCs w:val="22"/>
          <w:u w:val="single"/>
          <w:rtl/>
        </w:rPr>
      </w:pP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  </w:t>
      </w:r>
    </w:p>
    <w:p w:rsidR="00C91F30" w:rsidRPr="00480AAD" w:rsidRDefault="00C91F30" w:rsidP="00C91F30">
      <w:pPr>
        <w:rPr>
          <w:color w:val="000000" w:themeColor="text1"/>
          <w:sz w:val="22"/>
          <w:szCs w:val="22"/>
          <w:rtl/>
        </w:rPr>
      </w:pPr>
    </w:p>
    <w:p w:rsidR="00C91F30" w:rsidRPr="00480AAD" w:rsidRDefault="00EB2582" w:rsidP="00C91F30">
      <w:pPr>
        <w:rPr>
          <w:color w:val="000000" w:themeColor="text1"/>
          <w:sz w:val="22"/>
          <w:szCs w:val="22"/>
          <w:rtl/>
        </w:rPr>
      </w:pPr>
      <w:r w:rsidRPr="00480AAD">
        <w:rPr>
          <w:rFonts w:hint="cs"/>
          <w:noProof/>
          <w:color w:val="000000" w:themeColor="text1"/>
          <w:sz w:val="22"/>
          <w:szCs w:val="22"/>
        </w:rPr>
        <w:drawing>
          <wp:anchor distT="0" distB="0" distL="114300" distR="114300" simplePos="0" relativeHeight="251784192" behindDoc="0" locked="0" layoutInCell="1" allowOverlap="1" wp14:anchorId="15D95FC5" wp14:editId="4F3BB992">
            <wp:simplePos x="0" y="0"/>
            <wp:positionH relativeFrom="margin">
              <wp:posOffset>3155315</wp:posOffset>
            </wp:positionH>
            <wp:positionV relativeFrom="paragraph">
              <wp:posOffset>-43180</wp:posOffset>
            </wp:positionV>
            <wp:extent cx="2845435" cy="1373505"/>
            <wp:effectExtent l="0" t="6985" r="5080" b="5080"/>
            <wp:wrapSquare wrapText="bothSides"/>
            <wp:docPr id="158773" name="תמונה 15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rot="5400000">
                      <a:off x="0" y="0"/>
                      <a:ext cx="2845435" cy="13735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ביצוע ניתוח כמותי של סיכונים-</w:t>
      </w:r>
    </w:p>
    <w:p w:rsidR="00EB2582" w:rsidRPr="00480AAD" w:rsidRDefault="00C91F30" w:rsidP="00EB2582">
      <w:pPr>
        <w:rPr>
          <w:color w:val="000000" w:themeColor="text1"/>
          <w:sz w:val="22"/>
          <w:szCs w:val="22"/>
          <w:rtl/>
        </w:rPr>
      </w:pPr>
      <w:r w:rsidRPr="00480AAD">
        <w:rPr>
          <w:rFonts w:hint="cs"/>
          <w:color w:val="000000" w:themeColor="text1"/>
          <w:sz w:val="22"/>
          <w:szCs w:val="22"/>
          <w:rtl/>
        </w:rPr>
        <w:t xml:space="preserve">תהליך לניתוח מספרי של השפעת הסיכונים המזוהים על המטרות הכוללות של הפרויקט. </w:t>
      </w:r>
    </w:p>
    <w:tbl>
      <w:tblPr>
        <w:tblStyle w:val="a5"/>
        <w:tblW w:w="0" w:type="auto"/>
        <w:tblLook w:val="0420" w:firstRow="1" w:lastRow="0" w:firstColumn="0" w:lastColumn="0" w:noHBand="0" w:noVBand="1"/>
      </w:tblPr>
      <w:tblGrid>
        <w:gridCol w:w="2445"/>
        <w:gridCol w:w="2795"/>
        <w:gridCol w:w="3056"/>
      </w:tblGrid>
      <w:tr w:rsidR="00EB2582" w:rsidRPr="00EB2582" w:rsidTr="00EB2582">
        <w:trPr>
          <w:trHeight w:val="50"/>
        </w:trPr>
        <w:tc>
          <w:tcPr>
            <w:tcW w:w="0" w:type="auto"/>
            <w:hideMark/>
          </w:tcPr>
          <w:p w:rsidR="00EB2582" w:rsidRPr="00EB2582" w:rsidRDefault="00EB2582" w:rsidP="00EB2582">
            <w:pPr>
              <w:spacing w:after="160" w:line="259" w:lineRule="auto"/>
              <w:rPr>
                <w:color w:val="000000" w:themeColor="text1"/>
                <w:sz w:val="22"/>
                <w:szCs w:val="22"/>
              </w:rPr>
            </w:pPr>
            <w:r w:rsidRPr="00EB2582">
              <w:rPr>
                <w:b/>
                <w:bCs/>
                <w:color w:val="000000" w:themeColor="text1"/>
                <w:sz w:val="22"/>
                <w:szCs w:val="22"/>
                <w:rtl/>
              </w:rPr>
              <w:t>תפוקות</w:t>
            </w:r>
          </w:p>
        </w:tc>
        <w:tc>
          <w:tcPr>
            <w:tcW w:w="2795" w:type="dxa"/>
            <w:hideMark/>
          </w:tcPr>
          <w:p w:rsidR="00EB2582" w:rsidRPr="00EB2582" w:rsidRDefault="00EB2582" w:rsidP="00EB2582">
            <w:pPr>
              <w:spacing w:after="160" w:line="259" w:lineRule="auto"/>
              <w:rPr>
                <w:color w:val="000000" w:themeColor="text1"/>
                <w:sz w:val="22"/>
                <w:szCs w:val="22"/>
                <w:rtl/>
              </w:rPr>
            </w:pPr>
            <w:r>
              <w:rPr>
                <w:b/>
                <w:bCs/>
                <w:color w:val="000000" w:themeColor="text1"/>
                <w:sz w:val="22"/>
                <w:szCs w:val="22"/>
                <w:rtl/>
              </w:rPr>
              <w:t>כלים &amp; שיט</w:t>
            </w:r>
            <w:r>
              <w:rPr>
                <w:rFonts w:hint="cs"/>
                <w:b/>
                <w:bCs/>
                <w:color w:val="000000" w:themeColor="text1"/>
                <w:sz w:val="22"/>
                <w:szCs w:val="22"/>
                <w:rtl/>
              </w:rPr>
              <w:t>ו</w:t>
            </w:r>
            <w:r w:rsidRPr="00EB2582">
              <w:rPr>
                <w:b/>
                <w:bCs/>
                <w:color w:val="000000" w:themeColor="text1"/>
                <w:sz w:val="22"/>
                <w:szCs w:val="22"/>
                <w:rtl/>
              </w:rPr>
              <w:t>ת</w:t>
            </w:r>
          </w:p>
        </w:tc>
        <w:tc>
          <w:tcPr>
            <w:tcW w:w="3056" w:type="dxa"/>
            <w:hideMark/>
          </w:tcPr>
          <w:p w:rsidR="00EB2582" w:rsidRPr="00EB2582" w:rsidRDefault="00EB2582" w:rsidP="00EB2582">
            <w:pPr>
              <w:spacing w:after="160" w:line="259" w:lineRule="auto"/>
              <w:rPr>
                <w:color w:val="000000" w:themeColor="text1"/>
                <w:sz w:val="22"/>
                <w:szCs w:val="22"/>
                <w:rtl/>
              </w:rPr>
            </w:pPr>
            <w:r w:rsidRPr="00EB2582">
              <w:rPr>
                <w:b/>
                <w:bCs/>
                <w:color w:val="000000" w:themeColor="text1"/>
                <w:sz w:val="22"/>
                <w:szCs w:val="22"/>
                <w:rtl/>
              </w:rPr>
              <w:t>תשומות</w:t>
            </w:r>
          </w:p>
        </w:tc>
      </w:tr>
      <w:tr w:rsidR="00EB2582" w:rsidRPr="00EB2582" w:rsidTr="00EB2582">
        <w:trPr>
          <w:trHeight w:val="794"/>
        </w:trPr>
        <w:tc>
          <w:tcPr>
            <w:tcW w:w="0" w:type="auto"/>
            <w:hideMark/>
          </w:tcPr>
          <w:p w:rsidR="00EB2582" w:rsidRPr="00EB2582" w:rsidRDefault="00EB2582" w:rsidP="00EB2582">
            <w:pPr>
              <w:spacing w:after="160" w:line="259" w:lineRule="auto"/>
              <w:rPr>
                <w:color w:val="000000" w:themeColor="text1"/>
                <w:sz w:val="22"/>
                <w:szCs w:val="22"/>
                <w:rtl/>
              </w:rPr>
            </w:pPr>
            <w:r w:rsidRPr="00EB2582">
              <w:rPr>
                <w:color w:val="000000" w:themeColor="text1"/>
                <w:sz w:val="22"/>
                <w:szCs w:val="22"/>
                <w:rtl/>
              </w:rPr>
              <w:t>1. עדכונים למסמכי הפרויקט</w:t>
            </w:r>
          </w:p>
        </w:tc>
        <w:tc>
          <w:tcPr>
            <w:tcW w:w="2795" w:type="dxa"/>
            <w:hideMark/>
          </w:tcPr>
          <w:p w:rsidR="00EB2582" w:rsidRPr="00EB2582" w:rsidRDefault="00EB2582" w:rsidP="00EB2582">
            <w:pPr>
              <w:spacing w:after="160" w:line="259" w:lineRule="auto"/>
              <w:rPr>
                <w:color w:val="000000" w:themeColor="text1"/>
                <w:sz w:val="22"/>
                <w:szCs w:val="22"/>
                <w:rtl/>
              </w:rPr>
            </w:pPr>
            <w:r w:rsidRPr="00EB2582">
              <w:rPr>
                <w:color w:val="000000" w:themeColor="text1"/>
                <w:sz w:val="22"/>
                <w:szCs w:val="22"/>
                <w:rtl/>
              </w:rPr>
              <w:t>1. שיטות איסוף והצגה של נתונים</w:t>
            </w:r>
          </w:p>
        </w:tc>
        <w:tc>
          <w:tcPr>
            <w:tcW w:w="3056" w:type="dxa"/>
            <w:hideMark/>
          </w:tcPr>
          <w:p w:rsidR="00EB2582" w:rsidRPr="00EB2582" w:rsidRDefault="00EB2582" w:rsidP="00EB2582">
            <w:pPr>
              <w:spacing w:after="160" w:line="259" w:lineRule="auto"/>
              <w:rPr>
                <w:color w:val="000000" w:themeColor="text1"/>
                <w:sz w:val="22"/>
                <w:szCs w:val="22"/>
                <w:rtl/>
              </w:rPr>
            </w:pPr>
            <w:r w:rsidRPr="00EB2582">
              <w:rPr>
                <w:color w:val="000000" w:themeColor="text1"/>
                <w:sz w:val="22"/>
                <w:szCs w:val="22"/>
                <w:rtl/>
              </w:rPr>
              <w:t>1. תכנית ניהול סיכונים</w:t>
            </w:r>
          </w:p>
        </w:tc>
      </w:tr>
      <w:tr w:rsidR="00EB2582" w:rsidRPr="00EB2582" w:rsidTr="00EB2582">
        <w:trPr>
          <w:trHeight w:val="50"/>
        </w:trPr>
        <w:tc>
          <w:tcPr>
            <w:tcW w:w="0" w:type="auto"/>
            <w:hideMark/>
          </w:tcPr>
          <w:p w:rsidR="00EB2582" w:rsidRPr="00EB2582" w:rsidRDefault="00EB2582" w:rsidP="00EB2582">
            <w:pPr>
              <w:spacing w:after="160" w:line="259" w:lineRule="auto"/>
              <w:rPr>
                <w:color w:val="000000" w:themeColor="text1"/>
                <w:sz w:val="22"/>
                <w:szCs w:val="22"/>
                <w:rtl/>
              </w:rPr>
            </w:pPr>
          </w:p>
        </w:tc>
        <w:tc>
          <w:tcPr>
            <w:tcW w:w="2795" w:type="dxa"/>
            <w:hideMark/>
          </w:tcPr>
          <w:p w:rsidR="00EB2582" w:rsidRPr="00EB2582" w:rsidRDefault="00EB2582" w:rsidP="00EB2582">
            <w:pPr>
              <w:spacing w:after="160" w:line="259" w:lineRule="auto"/>
              <w:rPr>
                <w:color w:val="000000" w:themeColor="text1"/>
                <w:sz w:val="22"/>
                <w:szCs w:val="22"/>
              </w:rPr>
            </w:pPr>
            <w:r w:rsidRPr="00EB2582">
              <w:rPr>
                <w:color w:val="000000" w:themeColor="text1"/>
                <w:sz w:val="22"/>
                <w:szCs w:val="22"/>
                <w:rtl/>
              </w:rPr>
              <w:t>שיטות למידול וניתוח כמותי של נתונים</w:t>
            </w:r>
          </w:p>
        </w:tc>
        <w:tc>
          <w:tcPr>
            <w:tcW w:w="3056" w:type="dxa"/>
            <w:hideMark/>
          </w:tcPr>
          <w:p w:rsidR="00EB2582" w:rsidRPr="00EB2582" w:rsidRDefault="00EB2582" w:rsidP="00EB2582">
            <w:pPr>
              <w:spacing w:after="160" w:line="259" w:lineRule="auto"/>
              <w:rPr>
                <w:color w:val="000000" w:themeColor="text1"/>
                <w:sz w:val="22"/>
                <w:szCs w:val="22"/>
                <w:rtl/>
              </w:rPr>
            </w:pPr>
            <w:r w:rsidRPr="00EB2582">
              <w:rPr>
                <w:color w:val="000000" w:themeColor="text1"/>
                <w:sz w:val="22"/>
                <w:szCs w:val="22"/>
                <w:rtl/>
              </w:rPr>
              <w:t>2. תכנית ניהול עלויות</w:t>
            </w:r>
          </w:p>
        </w:tc>
      </w:tr>
      <w:tr w:rsidR="00EB2582" w:rsidRPr="00EB2582" w:rsidTr="00EB2582">
        <w:trPr>
          <w:trHeight w:val="50"/>
        </w:trPr>
        <w:tc>
          <w:tcPr>
            <w:tcW w:w="0" w:type="auto"/>
            <w:hideMark/>
          </w:tcPr>
          <w:p w:rsidR="00EB2582" w:rsidRPr="00EB2582" w:rsidRDefault="00EB2582" w:rsidP="00EB2582">
            <w:pPr>
              <w:spacing w:after="160" w:line="259" w:lineRule="auto"/>
              <w:rPr>
                <w:color w:val="000000" w:themeColor="text1"/>
                <w:sz w:val="22"/>
                <w:szCs w:val="22"/>
                <w:rtl/>
              </w:rPr>
            </w:pPr>
          </w:p>
        </w:tc>
        <w:tc>
          <w:tcPr>
            <w:tcW w:w="2795" w:type="dxa"/>
            <w:hideMark/>
          </w:tcPr>
          <w:p w:rsidR="00EB2582" w:rsidRPr="00EB2582" w:rsidRDefault="00EB2582" w:rsidP="00EB2582">
            <w:pPr>
              <w:spacing w:after="160" w:line="259" w:lineRule="auto"/>
              <w:rPr>
                <w:color w:val="000000" w:themeColor="text1"/>
                <w:sz w:val="22"/>
                <w:szCs w:val="22"/>
              </w:rPr>
            </w:pPr>
            <w:r w:rsidRPr="00EB2582">
              <w:rPr>
                <w:color w:val="000000" w:themeColor="text1"/>
                <w:sz w:val="22"/>
                <w:szCs w:val="22"/>
                <w:rtl/>
              </w:rPr>
              <w:t>3. חוות דעת מומחים</w:t>
            </w:r>
          </w:p>
        </w:tc>
        <w:tc>
          <w:tcPr>
            <w:tcW w:w="3056" w:type="dxa"/>
            <w:hideMark/>
          </w:tcPr>
          <w:p w:rsidR="00EB2582" w:rsidRPr="00EB2582" w:rsidRDefault="00EB2582" w:rsidP="00EB2582">
            <w:pPr>
              <w:spacing w:after="160" w:line="259" w:lineRule="auto"/>
              <w:rPr>
                <w:color w:val="000000" w:themeColor="text1"/>
                <w:sz w:val="22"/>
                <w:szCs w:val="22"/>
                <w:rtl/>
              </w:rPr>
            </w:pPr>
            <w:r w:rsidRPr="00EB2582">
              <w:rPr>
                <w:color w:val="000000" w:themeColor="text1"/>
                <w:sz w:val="22"/>
                <w:szCs w:val="22"/>
                <w:rtl/>
              </w:rPr>
              <w:t>3. תכנית ניהול לוח זמנים</w:t>
            </w:r>
          </w:p>
        </w:tc>
      </w:tr>
      <w:tr w:rsidR="00EB2582" w:rsidRPr="00EB2582" w:rsidTr="00EB2582">
        <w:trPr>
          <w:trHeight w:val="50"/>
        </w:trPr>
        <w:tc>
          <w:tcPr>
            <w:tcW w:w="0" w:type="auto"/>
            <w:hideMark/>
          </w:tcPr>
          <w:p w:rsidR="00EB2582" w:rsidRPr="00EB2582" w:rsidRDefault="00EB2582" w:rsidP="00EB2582">
            <w:pPr>
              <w:spacing w:after="160" w:line="259" w:lineRule="auto"/>
              <w:rPr>
                <w:color w:val="000000" w:themeColor="text1"/>
                <w:sz w:val="22"/>
                <w:szCs w:val="22"/>
                <w:rtl/>
              </w:rPr>
            </w:pPr>
          </w:p>
        </w:tc>
        <w:tc>
          <w:tcPr>
            <w:tcW w:w="2795" w:type="dxa"/>
            <w:hideMark/>
          </w:tcPr>
          <w:p w:rsidR="00EB2582" w:rsidRPr="00EB2582" w:rsidRDefault="00EB2582" w:rsidP="00EB2582">
            <w:pPr>
              <w:spacing w:after="160" w:line="259" w:lineRule="auto"/>
              <w:rPr>
                <w:color w:val="000000" w:themeColor="text1"/>
                <w:sz w:val="22"/>
                <w:szCs w:val="22"/>
              </w:rPr>
            </w:pPr>
          </w:p>
        </w:tc>
        <w:tc>
          <w:tcPr>
            <w:tcW w:w="3056" w:type="dxa"/>
            <w:hideMark/>
          </w:tcPr>
          <w:p w:rsidR="00EB2582" w:rsidRPr="00EB2582" w:rsidRDefault="00EB2582" w:rsidP="00EB2582">
            <w:pPr>
              <w:spacing w:after="160" w:line="259" w:lineRule="auto"/>
              <w:rPr>
                <w:color w:val="000000" w:themeColor="text1"/>
                <w:sz w:val="22"/>
                <w:szCs w:val="22"/>
              </w:rPr>
            </w:pPr>
            <w:r w:rsidRPr="00EB2582">
              <w:rPr>
                <w:color w:val="000000" w:themeColor="text1"/>
                <w:sz w:val="22"/>
                <w:szCs w:val="22"/>
                <w:rtl/>
              </w:rPr>
              <w:t>4. רשימת סיכונים</w:t>
            </w:r>
          </w:p>
        </w:tc>
      </w:tr>
      <w:tr w:rsidR="00EB2582" w:rsidRPr="00EB2582" w:rsidTr="00EB2582">
        <w:trPr>
          <w:trHeight w:val="50"/>
        </w:trPr>
        <w:tc>
          <w:tcPr>
            <w:tcW w:w="0" w:type="auto"/>
            <w:hideMark/>
          </w:tcPr>
          <w:p w:rsidR="00EB2582" w:rsidRPr="00EB2582" w:rsidRDefault="00EB2582" w:rsidP="00EB2582">
            <w:pPr>
              <w:spacing w:after="160" w:line="259" w:lineRule="auto"/>
              <w:rPr>
                <w:color w:val="000000" w:themeColor="text1"/>
                <w:sz w:val="22"/>
                <w:szCs w:val="22"/>
                <w:rtl/>
              </w:rPr>
            </w:pPr>
          </w:p>
        </w:tc>
        <w:tc>
          <w:tcPr>
            <w:tcW w:w="2795" w:type="dxa"/>
            <w:hideMark/>
          </w:tcPr>
          <w:p w:rsidR="00EB2582" w:rsidRPr="00EB2582" w:rsidRDefault="00EB2582" w:rsidP="00EB2582">
            <w:pPr>
              <w:spacing w:after="160" w:line="259" w:lineRule="auto"/>
              <w:rPr>
                <w:color w:val="000000" w:themeColor="text1"/>
                <w:sz w:val="22"/>
                <w:szCs w:val="22"/>
              </w:rPr>
            </w:pPr>
          </w:p>
        </w:tc>
        <w:tc>
          <w:tcPr>
            <w:tcW w:w="3056" w:type="dxa"/>
            <w:hideMark/>
          </w:tcPr>
          <w:p w:rsidR="00EB2582" w:rsidRPr="00EB2582" w:rsidRDefault="00EB2582" w:rsidP="00EB2582">
            <w:pPr>
              <w:spacing w:after="160" w:line="259" w:lineRule="auto"/>
              <w:rPr>
                <w:color w:val="000000" w:themeColor="text1"/>
                <w:sz w:val="22"/>
                <w:szCs w:val="22"/>
              </w:rPr>
            </w:pPr>
            <w:r w:rsidRPr="00EB2582">
              <w:rPr>
                <w:color w:val="000000" w:themeColor="text1"/>
                <w:sz w:val="22"/>
                <w:szCs w:val="22"/>
                <w:rtl/>
              </w:rPr>
              <w:t>5. גורמים סביבתיים של הארגון</w:t>
            </w:r>
          </w:p>
        </w:tc>
      </w:tr>
      <w:tr w:rsidR="00EB2582" w:rsidRPr="00EB2582" w:rsidTr="00EB2582">
        <w:trPr>
          <w:trHeight w:val="50"/>
        </w:trPr>
        <w:tc>
          <w:tcPr>
            <w:tcW w:w="0" w:type="auto"/>
            <w:hideMark/>
          </w:tcPr>
          <w:p w:rsidR="00EB2582" w:rsidRPr="00EB2582" w:rsidRDefault="00EB2582" w:rsidP="00EB2582">
            <w:pPr>
              <w:spacing w:after="160" w:line="259" w:lineRule="auto"/>
              <w:rPr>
                <w:color w:val="000000" w:themeColor="text1"/>
                <w:sz w:val="22"/>
                <w:szCs w:val="22"/>
                <w:rtl/>
              </w:rPr>
            </w:pPr>
          </w:p>
        </w:tc>
        <w:tc>
          <w:tcPr>
            <w:tcW w:w="2795" w:type="dxa"/>
            <w:hideMark/>
          </w:tcPr>
          <w:p w:rsidR="00EB2582" w:rsidRPr="00EB2582" w:rsidRDefault="00EB2582" w:rsidP="00EB2582">
            <w:pPr>
              <w:spacing w:after="160" w:line="259" w:lineRule="auto"/>
              <w:rPr>
                <w:color w:val="000000" w:themeColor="text1"/>
                <w:sz w:val="22"/>
                <w:szCs w:val="22"/>
              </w:rPr>
            </w:pPr>
          </w:p>
        </w:tc>
        <w:tc>
          <w:tcPr>
            <w:tcW w:w="3056" w:type="dxa"/>
            <w:hideMark/>
          </w:tcPr>
          <w:p w:rsidR="00EB2582" w:rsidRPr="00EB2582" w:rsidRDefault="00EB2582" w:rsidP="00EB2582">
            <w:pPr>
              <w:spacing w:after="160" w:line="259" w:lineRule="auto"/>
              <w:rPr>
                <w:color w:val="000000" w:themeColor="text1"/>
                <w:sz w:val="22"/>
                <w:szCs w:val="22"/>
              </w:rPr>
            </w:pPr>
            <w:r w:rsidRPr="00EB2582">
              <w:rPr>
                <w:color w:val="000000" w:themeColor="text1"/>
                <w:sz w:val="22"/>
                <w:szCs w:val="22"/>
                <w:rtl/>
              </w:rPr>
              <w:t>6. נכסי תהליכים ארגוניים</w:t>
            </w:r>
          </w:p>
        </w:tc>
      </w:tr>
    </w:tbl>
    <w:p w:rsidR="00EB2582" w:rsidRDefault="00EB2582" w:rsidP="00C91F30">
      <w:pPr>
        <w:rPr>
          <w:color w:val="000000" w:themeColor="text1"/>
          <w:sz w:val="22"/>
          <w:szCs w:val="22"/>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ערך כספי חזוי (</w:t>
      </w:r>
      <w:r w:rsidRPr="00480AAD">
        <w:rPr>
          <w:rFonts w:hint="cs"/>
          <w:b/>
          <w:bCs/>
          <w:color w:val="000000" w:themeColor="text1"/>
          <w:sz w:val="22"/>
          <w:szCs w:val="22"/>
          <w:u w:val="single"/>
        </w:rPr>
        <w:t>EMV</w:t>
      </w:r>
      <w:r w:rsidRPr="00480AAD">
        <w:rPr>
          <w:rFonts w:hint="cs"/>
          <w:b/>
          <w:bCs/>
          <w:color w:val="000000" w:themeColor="text1"/>
          <w:sz w:val="22"/>
          <w:szCs w:val="22"/>
          <w:u w:val="single"/>
          <w:rtl/>
        </w:rPr>
        <w:t xml:space="preserve">)- </w:t>
      </w:r>
    </w:p>
    <w:p w:rsidR="00C91F30" w:rsidRPr="000B59A8" w:rsidRDefault="000B59A8" w:rsidP="000B59A8">
      <w:pPr>
        <w:rPr>
          <w:color w:val="000000" w:themeColor="text1"/>
          <w:sz w:val="22"/>
          <w:szCs w:val="22"/>
          <w:rtl/>
        </w:rPr>
      </w:pPr>
      <w:r w:rsidRPr="00480AAD">
        <w:rPr>
          <w:rFonts w:hint="cs"/>
          <w:noProof/>
          <w:color w:val="000000" w:themeColor="text1"/>
          <w:sz w:val="22"/>
          <w:szCs w:val="22"/>
        </w:rPr>
        <w:drawing>
          <wp:anchor distT="0" distB="0" distL="114300" distR="114300" simplePos="0" relativeHeight="251786240" behindDoc="0" locked="0" layoutInCell="1" allowOverlap="1" wp14:anchorId="217B2920" wp14:editId="0CE57D94">
            <wp:simplePos x="0" y="0"/>
            <wp:positionH relativeFrom="margin">
              <wp:posOffset>615950</wp:posOffset>
            </wp:positionH>
            <wp:positionV relativeFrom="paragraph">
              <wp:posOffset>360045</wp:posOffset>
            </wp:positionV>
            <wp:extent cx="4651375" cy="1898015"/>
            <wp:effectExtent l="0" t="0" r="0" b="6985"/>
            <wp:wrapSquare wrapText="bothSides"/>
            <wp:docPr id="158775" name="תמונה 158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51375" cy="1898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1F30" w:rsidRPr="00480AAD">
        <w:rPr>
          <w:rFonts w:hint="cs"/>
          <w:color w:val="000000" w:themeColor="text1"/>
          <w:sz w:val="22"/>
          <w:szCs w:val="22"/>
          <w:rtl/>
        </w:rPr>
        <w:t>תפיסה סטטיסטית שמחשבת את התוצאה הממוצעת, כשהעתיד כולל תרח</w:t>
      </w:r>
      <w:r>
        <w:rPr>
          <w:rFonts w:hint="cs"/>
          <w:color w:val="000000" w:themeColor="text1"/>
          <w:sz w:val="22"/>
          <w:szCs w:val="22"/>
          <w:rtl/>
        </w:rPr>
        <w:t>ישים שעשויים לקרות או לא לקרות.</w:t>
      </w:r>
      <w:r>
        <w:rPr>
          <w:color w:val="000000" w:themeColor="text1"/>
          <w:sz w:val="22"/>
          <w:szCs w:val="22"/>
        </w:rPr>
        <w:t xml:space="preserve"> </w:t>
      </w:r>
      <w:r w:rsidR="00C91F30" w:rsidRPr="00480AAD">
        <w:rPr>
          <w:rFonts w:hint="cs"/>
          <w:color w:val="000000" w:themeColor="text1"/>
          <w:sz w:val="22"/>
          <w:szCs w:val="22"/>
          <w:highlight w:val="yellow"/>
          <w:u w:val="single"/>
          <w:rtl/>
        </w:rPr>
        <w:t>תרגיל:</w:t>
      </w:r>
    </w:p>
    <w:p w:rsidR="00C91F30" w:rsidRPr="00480AAD" w:rsidRDefault="00C91F30" w:rsidP="00C91F30">
      <w:pPr>
        <w:rPr>
          <w:color w:val="000000" w:themeColor="text1"/>
          <w:sz w:val="22"/>
          <w:szCs w:val="22"/>
          <w:rtl/>
        </w:rPr>
      </w:pPr>
    </w:p>
    <w:p w:rsidR="000B59A8" w:rsidRDefault="000B59A8" w:rsidP="00C91F30">
      <w:pPr>
        <w:rPr>
          <w:b/>
          <w:bCs/>
          <w:color w:val="000000" w:themeColor="text1"/>
          <w:sz w:val="22"/>
          <w:szCs w:val="22"/>
          <w:u w:val="single"/>
          <w:rtl/>
        </w:rPr>
      </w:pPr>
    </w:p>
    <w:p w:rsidR="000B59A8" w:rsidRDefault="000B59A8" w:rsidP="00C91F30">
      <w:pPr>
        <w:rPr>
          <w:b/>
          <w:bCs/>
          <w:color w:val="000000" w:themeColor="text1"/>
          <w:sz w:val="22"/>
          <w:szCs w:val="22"/>
          <w:u w:val="single"/>
          <w:rtl/>
        </w:rPr>
      </w:pPr>
    </w:p>
    <w:p w:rsidR="000B59A8" w:rsidRDefault="000B59A8" w:rsidP="00C91F30">
      <w:pPr>
        <w:rPr>
          <w:b/>
          <w:bCs/>
          <w:color w:val="000000" w:themeColor="text1"/>
          <w:sz w:val="22"/>
          <w:szCs w:val="22"/>
          <w:u w:val="single"/>
          <w:rtl/>
        </w:rPr>
      </w:pPr>
    </w:p>
    <w:p w:rsidR="000B59A8" w:rsidRDefault="000B59A8" w:rsidP="00C91F30">
      <w:pPr>
        <w:rPr>
          <w:b/>
          <w:bCs/>
          <w:color w:val="000000" w:themeColor="text1"/>
          <w:sz w:val="22"/>
          <w:szCs w:val="22"/>
          <w:u w:val="single"/>
          <w:rtl/>
        </w:rPr>
      </w:pPr>
    </w:p>
    <w:p w:rsidR="000B59A8" w:rsidRDefault="000B59A8" w:rsidP="00C91F30">
      <w:pPr>
        <w:rPr>
          <w:b/>
          <w:bCs/>
          <w:color w:val="000000" w:themeColor="text1"/>
          <w:sz w:val="22"/>
          <w:szCs w:val="22"/>
          <w:u w:val="single"/>
          <w:rtl/>
        </w:rPr>
      </w:pPr>
    </w:p>
    <w:p w:rsidR="000B59A8" w:rsidRDefault="000B59A8" w:rsidP="00C91F30">
      <w:pPr>
        <w:rPr>
          <w:b/>
          <w:bCs/>
          <w:color w:val="000000" w:themeColor="text1"/>
          <w:sz w:val="22"/>
          <w:szCs w:val="22"/>
          <w:u w:val="single"/>
          <w:rtl/>
        </w:rPr>
      </w:pPr>
    </w:p>
    <w:p w:rsidR="000B59A8" w:rsidRDefault="000B59A8" w:rsidP="00C91F30">
      <w:pPr>
        <w:rPr>
          <w:b/>
          <w:bCs/>
          <w:color w:val="000000" w:themeColor="text1"/>
          <w:sz w:val="22"/>
          <w:szCs w:val="22"/>
          <w:u w:val="single"/>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 xml:space="preserve">עץ החלטות- </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הם מודלים של מצבים </w:t>
      </w:r>
      <w:r w:rsidR="000B59A8" w:rsidRPr="00480AAD">
        <w:rPr>
          <w:rFonts w:hint="cs"/>
          <w:color w:val="000000" w:themeColor="text1"/>
          <w:sz w:val="22"/>
          <w:szCs w:val="22"/>
          <w:rtl/>
        </w:rPr>
        <w:t>אמתיים</w:t>
      </w:r>
      <w:r w:rsidRPr="00480AAD">
        <w:rPr>
          <w:rFonts w:hint="cs"/>
          <w:color w:val="000000" w:themeColor="text1"/>
          <w:sz w:val="22"/>
          <w:szCs w:val="22"/>
          <w:rtl/>
        </w:rPr>
        <w:t xml:space="preserve"> ומשמשים לראות את ההשפעות האפשריות של החלטות על ידי לקיחה בחשבון את הסיכונים הקשורים, ההסתברויות וההשפעות. </w:t>
      </w:r>
    </w:p>
    <w:p w:rsidR="00C91F30" w:rsidRPr="00480AAD" w:rsidRDefault="00C91F30" w:rsidP="00176EE1">
      <w:pPr>
        <w:pStyle w:val="a3"/>
        <w:numPr>
          <w:ilvl w:val="0"/>
          <w:numId w:val="96"/>
        </w:numPr>
        <w:rPr>
          <w:color w:val="000000" w:themeColor="text1"/>
          <w:sz w:val="22"/>
          <w:szCs w:val="22"/>
        </w:rPr>
      </w:pPr>
      <w:r w:rsidRPr="00480AAD">
        <w:rPr>
          <w:rFonts w:hint="cs"/>
          <w:color w:val="000000" w:themeColor="text1"/>
          <w:sz w:val="22"/>
          <w:szCs w:val="22"/>
          <w:rtl/>
        </w:rPr>
        <w:t>עץ החלטה מביא בחשבון אירועים עתידיים בניסיון לקבל החלטה היום.</w:t>
      </w:r>
    </w:p>
    <w:p w:rsidR="00C91F30" w:rsidRPr="00480AAD" w:rsidRDefault="00C91F30" w:rsidP="00176EE1">
      <w:pPr>
        <w:pStyle w:val="a3"/>
        <w:numPr>
          <w:ilvl w:val="0"/>
          <w:numId w:val="96"/>
        </w:numPr>
        <w:rPr>
          <w:color w:val="000000" w:themeColor="text1"/>
          <w:sz w:val="22"/>
          <w:szCs w:val="22"/>
        </w:rPr>
      </w:pPr>
      <w:r w:rsidRPr="00480AAD">
        <w:rPr>
          <w:rFonts w:hint="cs"/>
          <w:color w:val="000000" w:themeColor="text1"/>
          <w:sz w:val="22"/>
          <w:szCs w:val="22"/>
          <w:rtl/>
        </w:rPr>
        <w:t xml:space="preserve">זה מחשב את </w:t>
      </w:r>
      <w:r w:rsidRPr="00480AAD">
        <w:rPr>
          <w:rFonts w:hint="cs"/>
          <w:color w:val="000000" w:themeColor="text1"/>
          <w:sz w:val="22"/>
          <w:szCs w:val="22"/>
        </w:rPr>
        <w:t>EMV</w:t>
      </w:r>
      <w:r w:rsidRPr="00480AAD">
        <w:rPr>
          <w:rFonts w:hint="cs"/>
          <w:color w:val="000000" w:themeColor="text1"/>
          <w:sz w:val="22"/>
          <w:szCs w:val="22"/>
          <w:rtl/>
        </w:rPr>
        <w:t xml:space="preserve"> במצבים מורכבים יותר. </w:t>
      </w:r>
    </w:p>
    <w:p w:rsidR="00C91F30" w:rsidRPr="00480AAD" w:rsidRDefault="000B59A8" w:rsidP="00176EE1">
      <w:pPr>
        <w:pStyle w:val="a3"/>
        <w:numPr>
          <w:ilvl w:val="0"/>
          <w:numId w:val="96"/>
        </w:numPr>
        <w:rPr>
          <w:color w:val="000000" w:themeColor="text1"/>
          <w:sz w:val="22"/>
          <w:szCs w:val="22"/>
        </w:rPr>
      </w:pPr>
      <w:r w:rsidRPr="00480AAD">
        <w:rPr>
          <w:noProof/>
          <w:color w:val="000000" w:themeColor="text1"/>
          <w:sz w:val="22"/>
          <w:szCs w:val="22"/>
        </w:rPr>
        <w:drawing>
          <wp:anchor distT="0" distB="0" distL="114300" distR="114300" simplePos="0" relativeHeight="251787264" behindDoc="0" locked="0" layoutInCell="1" allowOverlap="1" wp14:anchorId="5B0F5F25" wp14:editId="77C1FA1C">
            <wp:simplePos x="0" y="0"/>
            <wp:positionH relativeFrom="margin">
              <wp:posOffset>927100</wp:posOffset>
            </wp:positionH>
            <wp:positionV relativeFrom="paragraph">
              <wp:posOffset>414020</wp:posOffset>
            </wp:positionV>
            <wp:extent cx="3778250" cy="1816100"/>
            <wp:effectExtent l="0" t="0" r="0" b="0"/>
            <wp:wrapSquare wrapText="bothSides"/>
            <wp:docPr id="158776" name="תמונה 158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78250"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1F30" w:rsidRPr="00480AAD">
        <w:rPr>
          <w:rFonts w:hint="cs"/>
          <w:color w:val="000000" w:themeColor="text1"/>
          <w:sz w:val="22"/>
          <w:szCs w:val="22"/>
          <w:rtl/>
        </w:rPr>
        <w:t xml:space="preserve">זה כרוך בבלעדיות הדדית (2 אירועים הם יהיו בבלעדיות הדדית, אם הם לא יכולים להתרחש שניהם בתרחיש אחד). </w:t>
      </w:r>
    </w:p>
    <w:p w:rsidR="00C91F30" w:rsidRPr="00480AAD" w:rsidRDefault="00C91F30" w:rsidP="00C91F30">
      <w:pPr>
        <w:rPr>
          <w:color w:val="000000" w:themeColor="text1"/>
          <w:sz w:val="22"/>
          <w:szCs w:val="22"/>
          <w:highlight w:val="yellow"/>
          <w:u w:val="single"/>
          <w:rtl/>
        </w:rPr>
      </w:pPr>
    </w:p>
    <w:p w:rsidR="00C91F30" w:rsidRPr="00480AAD" w:rsidRDefault="00C91F30" w:rsidP="00C91F30">
      <w:pPr>
        <w:rPr>
          <w:color w:val="000000" w:themeColor="text1"/>
          <w:sz w:val="22"/>
          <w:szCs w:val="22"/>
          <w:highlight w:val="yellow"/>
          <w:u w:val="single"/>
          <w:rtl/>
        </w:rPr>
      </w:pPr>
    </w:p>
    <w:p w:rsidR="00C91F30" w:rsidRPr="00480AAD" w:rsidRDefault="00C91F30" w:rsidP="00C91F30">
      <w:pPr>
        <w:rPr>
          <w:color w:val="000000" w:themeColor="text1"/>
          <w:sz w:val="22"/>
          <w:szCs w:val="22"/>
          <w:u w:val="single"/>
          <w:rtl/>
        </w:rPr>
      </w:pPr>
      <w:r w:rsidRPr="00480AAD">
        <w:rPr>
          <w:rFonts w:hint="cs"/>
          <w:color w:val="000000" w:themeColor="text1"/>
          <w:sz w:val="22"/>
          <w:szCs w:val="22"/>
          <w:highlight w:val="yellow"/>
          <w:u w:val="single"/>
          <w:rtl/>
        </w:rPr>
        <w:t>תרגיל:</w:t>
      </w: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0B59A8" w:rsidRDefault="000B59A8" w:rsidP="00C91F30">
      <w:pPr>
        <w:rPr>
          <w:b/>
          <w:bCs/>
          <w:color w:val="000000" w:themeColor="text1"/>
          <w:sz w:val="22"/>
          <w:szCs w:val="22"/>
          <w:u w:val="single"/>
          <w:rtl/>
        </w:rPr>
      </w:pPr>
    </w:p>
    <w:p w:rsidR="000B59A8" w:rsidRDefault="000B59A8" w:rsidP="00C91F30">
      <w:pPr>
        <w:rPr>
          <w:b/>
          <w:bCs/>
          <w:color w:val="000000" w:themeColor="text1"/>
          <w:sz w:val="22"/>
          <w:szCs w:val="22"/>
          <w:u w:val="single"/>
          <w:rtl/>
        </w:rPr>
      </w:pPr>
    </w:p>
    <w:p w:rsidR="00C91F30" w:rsidRPr="00480AAD" w:rsidRDefault="00C91F30" w:rsidP="00C91F30">
      <w:pPr>
        <w:rPr>
          <w:color w:val="000000" w:themeColor="text1"/>
          <w:sz w:val="22"/>
          <w:szCs w:val="22"/>
          <w:rtl/>
        </w:rPr>
      </w:pPr>
      <w:r w:rsidRPr="00480AAD">
        <w:rPr>
          <w:rFonts w:hint="cs"/>
          <w:b/>
          <w:bCs/>
          <w:color w:val="000000" w:themeColor="text1"/>
          <w:sz w:val="22"/>
          <w:szCs w:val="22"/>
          <w:u w:val="single"/>
          <w:rtl/>
        </w:rPr>
        <w:t xml:space="preserve">סימולציית </w:t>
      </w:r>
      <w:r w:rsidRPr="00480AAD">
        <w:rPr>
          <w:b/>
          <w:bCs/>
          <w:color w:val="000000" w:themeColor="text1"/>
          <w:sz w:val="22"/>
          <w:szCs w:val="22"/>
          <w:u w:val="single"/>
        </w:rPr>
        <w:t>Monte Carlo</w:t>
      </w:r>
      <w:r w:rsidRPr="00480AAD">
        <w:rPr>
          <w:rFonts w:hint="cs"/>
          <w:b/>
          <w:bCs/>
          <w:color w:val="000000" w:themeColor="text1"/>
          <w:sz w:val="22"/>
          <w:szCs w:val="22"/>
          <w:u w:val="single"/>
          <w:rtl/>
        </w:rPr>
        <w:t>-</w:t>
      </w:r>
    </w:p>
    <w:p w:rsidR="00C91F30" w:rsidRPr="00480AAD" w:rsidRDefault="005121B1" w:rsidP="00C91F30">
      <w:pPr>
        <w:rPr>
          <w:color w:val="000000" w:themeColor="text1"/>
          <w:sz w:val="22"/>
          <w:szCs w:val="22"/>
          <w:rtl/>
        </w:rPr>
      </w:pPr>
      <w:r w:rsidRPr="00480AAD">
        <w:rPr>
          <w:rFonts w:hint="cs"/>
          <w:noProof/>
          <w:color w:val="000000" w:themeColor="text1"/>
          <w:sz w:val="22"/>
          <w:szCs w:val="22"/>
        </w:rPr>
        <w:drawing>
          <wp:anchor distT="0" distB="0" distL="114300" distR="114300" simplePos="0" relativeHeight="251788288" behindDoc="0" locked="0" layoutInCell="1" allowOverlap="1" wp14:anchorId="67A5050C" wp14:editId="40BF8762">
            <wp:simplePos x="0" y="0"/>
            <wp:positionH relativeFrom="margin">
              <wp:posOffset>1847850</wp:posOffset>
            </wp:positionH>
            <wp:positionV relativeFrom="paragraph">
              <wp:posOffset>511810</wp:posOffset>
            </wp:positionV>
            <wp:extent cx="3352800" cy="1734820"/>
            <wp:effectExtent l="0" t="0" r="0" b="0"/>
            <wp:wrapSquare wrapText="bothSides"/>
            <wp:docPr id="158777" name="תמונה 158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52800" cy="1734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1F30" w:rsidRPr="00480AAD">
        <w:rPr>
          <w:rFonts w:hint="cs"/>
          <w:color w:val="000000" w:themeColor="text1"/>
          <w:sz w:val="22"/>
          <w:szCs w:val="22"/>
          <w:rtl/>
        </w:rPr>
        <w:t xml:space="preserve">תהליך שמייצר מאות או אלפי תוצאות אפשריות של ביצועים המבוססות על התפלגות הסתברויות עבור עלות ולוח זמנים במשימות בודדות. התוצאות משמשות לאחר מכן ליצירת התפלגות הסתברות לפרויקט בכללותו. </w:t>
      </w: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 </w:t>
      </w: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 </w:t>
      </w: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 </w:t>
      </w:r>
    </w:p>
    <w:p w:rsidR="00C91F30" w:rsidRDefault="00C91F30" w:rsidP="00C91F30">
      <w:pPr>
        <w:rPr>
          <w:color w:val="000000" w:themeColor="text1"/>
          <w:sz w:val="22"/>
          <w:szCs w:val="22"/>
          <w:rtl/>
        </w:rPr>
      </w:pPr>
    </w:p>
    <w:tbl>
      <w:tblPr>
        <w:tblStyle w:val="a5"/>
        <w:bidiVisual/>
        <w:tblW w:w="0" w:type="auto"/>
        <w:tblLook w:val="04A0" w:firstRow="1" w:lastRow="0" w:firstColumn="1" w:lastColumn="0" w:noHBand="0" w:noVBand="1"/>
      </w:tblPr>
      <w:tblGrid>
        <w:gridCol w:w="4148"/>
        <w:gridCol w:w="4148"/>
      </w:tblGrid>
      <w:tr w:rsidR="005121B1" w:rsidTr="005121B1">
        <w:tc>
          <w:tcPr>
            <w:tcW w:w="4148" w:type="dxa"/>
          </w:tcPr>
          <w:p w:rsidR="005121B1" w:rsidRDefault="005121B1" w:rsidP="005121B1">
            <w:pPr>
              <w:rPr>
                <w:color w:val="000000" w:themeColor="text1"/>
                <w:sz w:val="22"/>
                <w:szCs w:val="22"/>
                <w:rtl/>
              </w:rPr>
            </w:pPr>
            <w:r w:rsidRPr="005121B1">
              <w:rPr>
                <w:b/>
                <w:bCs/>
                <w:color w:val="000000" w:themeColor="text1"/>
                <w:sz w:val="22"/>
                <w:szCs w:val="22"/>
                <w:rtl/>
              </w:rPr>
              <w:t>חסרונות</w:t>
            </w:r>
          </w:p>
        </w:tc>
        <w:tc>
          <w:tcPr>
            <w:tcW w:w="4148" w:type="dxa"/>
          </w:tcPr>
          <w:p w:rsidR="005121B1" w:rsidRDefault="005121B1" w:rsidP="005121B1">
            <w:pPr>
              <w:rPr>
                <w:color w:val="000000" w:themeColor="text1"/>
                <w:sz w:val="22"/>
                <w:szCs w:val="22"/>
                <w:rtl/>
              </w:rPr>
            </w:pPr>
            <w:r w:rsidRPr="005121B1">
              <w:rPr>
                <w:b/>
                <w:bCs/>
                <w:color w:val="000000" w:themeColor="text1"/>
                <w:sz w:val="22"/>
                <w:szCs w:val="22"/>
                <w:rtl/>
              </w:rPr>
              <w:t>יתרונות</w:t>
            </w:r>
          </w:p>
        </w:tc>
      </w:tr>
      <w:tr w:rsidR="005121B1" w:rsidTr="005121B1">
        <w:tc>
          <w:tcPr>
            <w:tcW w:w="4148" w:type="dxa"/>
          </w:tcPr>
          <w:p w:rsidR="00FC53C1" w:rsidRPr="005121B1" w:rsidRDefault="00FC53C1" w:rsidP="00176EE1">
            <w:pPr>
              <w:numPr>
                <w:ilvl w:val="0"/>
                <w:numId w:val="138"/>
              </w:numPr>
              <w:rPr>
                <w:color w:val="000000" w:themeColor="text1"/>
                <w:sz w:val="22"/>
                <w:szCs w:val="22"/>
              </w:rPr>
            </w:pPr>
            <w:r w:rsidRPr="005121B1">
              <w:rPr>
                <w:color w:val="000000" w:themeColor="text1"/>
                <w:sz w:val="22"/>
                <w:szCs w:val="22"/>
                <w:rtl/>
              </w:rPr>
              <w:t>מעריך בצורה כולל את סיכוני הפרויקט (לא מפורט), את הזמן ואת העלות הדרושים לניהול הפרויקט</w:t>
            </w:r>
          </w:p>
          <w:p w:rsidR="00FC53C1" w:rsidRPr="005121B1" w:rsidRDefault="00FC53C1" w:rsidP="00176EE1">
            <w:pPr>
              <w:numPr>
                <w:ilvl w:val="0"/>
                <w:numId w:val="138"/>
              </w:numPr>
              <w:rPr>
                <w:color w:val="000000" w:themeColor="text1"/>
                <w:sz w:val="22"/>
                <w:szCs w:val="22"/>
                <w:rtl/>
              </w:rPr>
            </w:pPr>
            <w:r w:rsidRPr="005121B1">
              <w:rPr>
                <w:color w:val="000000" w:themeColor="text1"/>
                <w:sz w:val="22"/>
                <w:szCs w:val="22"/>
                <w:rtl/>
              </w:rPr>
              <w:t>אנשים רבים אינם מבינים כי סיכונים ספציפיים חייבים להיות מזוהים כחלק מניהול הסיכונים בנוסף לסימולציות מונטה קרלו</w:t>
            </w:r>
          </w:p>
          <w:p w:rsidR="00FC53C1" w:rsidRPr="005121B1" w:rsidRDefault="00FC53C1" w:rsidP="00176EE1">
            <w:pPr>
              <w:numPr>
                <w:ilvl w:val="0"/>
                <w:numId w:val="138"/>
              </w:numPr>
              <w:rPr>
                <w:color w:val="000000" w:themeColor="text1"/>
                <w:sz w:val="22"/>
                <w:szCs w:val="22"/>
                <w:rtl/>
              </w:rPr>
            </w:pPr>
            <w:r w:rsidRPr="005121B1">
              <w:rPr>
                <w:color w:val="000000" w:themeColor="text1"/>
                <w:sz w:val="22"/>
                <w:szCs w:val="22"/>
                <w:rtl/>
              </w:rPr>
              <w:t xml:space="preserve">דורש רכישה של תוכנת </w:t>
            </w:r>
            <w:r w:rsidR="005121B1" w:rsidRPr="005121B1">
              <w:rPr>
                <w:rFonts w:hint="cs"/>
                <w:color w:val="000000" w:themeColor="text1"/>
                <w:sz w:val="22"/>
                <w:szCs w:val="22"/>
                <w:rtl/>
              </w:rPr>
              <w:t>ייעודי</w:t>
            </w:r>
            <w:r w:rsidR="005121B1" w:rsidRPr="005121B1">
              <w:rPr>
                <w:rFonts w:hint="eastAsia"/>
                <w:color w:val="000000" w:themeColor="text1"/>
                <w:sz w:val="22"/>
                <w:szCs w:val="22"/>
                <w:rtl/>
              </w:rPr>
              <w:t>ת</w:t>
            </w:r>
          </w:p>
          <w:p w:rsidR="005121B1" w:rsidRDefault="005121B1" w:rsidP="00C91F30">
            <w:pPr>
              <w:rPr>
                <w:color w:val="000000" w:themeColor="text1"/>
                <w:sz w:val="22"/>
                <w:szCs w:val="22"/>
                <w:rtl/>
              </w:rPr>
            </w:pPr>
          </w:p>
        </w:tc>
        <w:tc>
          <w:tcPr>
            <w:tcW w:w="4148" w:type="dxa"/>
          </w:tcPr>
          <w:p w:rsidR="00FC53C1" w:rsidRPr="005121B1" w:rsidRDefault="00FC53C1" w:rsidP="00176EE1">
            <w:pPr>
              <w:numPr>
                <w:ilvl w:val="0"/>
                <w:numId w:val="139"/>
              </w:numPr>
              <w:rPr>
                <w:color w:val="000000" w:themeColor="text1"/>
                <w:sz w:val="22"/>
                <w:szCs w:val="22"/>
              </w:rPr>
            </w:pPr>
            <w:r w:rsidRPr="005121B1">
              <w:rPr>
                <w:color w:val="000000" w:themeColor="text1"/>
                <w:sz w:val="22"/>
                <w:szCs w:val="22"/>
                <w:rtl/>
              </w:rPr>
              <w:t>עוזר לקבוע את הסיכון הכולל לעמוד בדרישות זמן או עלות בפרויקט.</w:t>
            </w:r>
          </w:p>
          <w:p w:rsidR="00FC53C1" w:rsidRPr="005121B1" w:rsidRDefault="00FC53C1" w:rsidP="00176EE1">
            <w:pPr>
              <w:numPr>
                <w:ilvl w:val="0"/>
                <w:numId w:val="139"/>
              </w:numPr>
              <w:rPr>
                <w:color w:val="000000" w:themeColor="text1"/>
                <w:sz w:val="22"/>
                <w:szCs w:val="22"/>
                <w:rtl/>
              </w:rPr>
            </w:pPr>
            <w:r w:rsidRPr="005121B1">
              <w:rPr>
                <w:color w:val="000000" w:themeColor="text1"/>
                <w:sz w:val="22"/>
                <w:szCs w:val="22"/>
                <w:rtl/>
              </w:rPr>
              <w:t>עוזר לקבוע את משך הזמן ריאליסטי ביותר של הפרויקט ייקח</w:t>
            </w:r>
          </w:p>
          <w:p w:rsidR="00FC53C1" w:rsidRPr="005121B1" w:rsidRDefault="00FC53C1" w:rsidP="00176EE1">
            <w:pPr>
              <w:numPr>
                <w:ilvl w:val="0"/>
                <w:numId w:val="139"/>
              </w:numPr>
              <w:rPr>
                <w:color w:val="000000" w:themeColor="text1"/>
                <w:sz w:val="22"/>
                <w:szCs w:val="22"/>
                <w:rtl/>
              </w:rPr>
            </w:pPr>
            <w:r w:rsidRPr="005121B1">
              <w:rPr>
                <w:color w:val="000000" w:themeColor="text1"/>
                <w:sz w:val="22"/>
                <w:szCs w:val="22"/>
                <w:rtl/>
              </w:rPr>
              <w:t>מספק תצוגה כוללת של עתודות החירום עבור הזמן או עלות הדרושים</w:t>
            </w:r>
          </w:p>
          <w:p w:rsidR="005121B1" w:rsidRPr="005121B1" w:rsidRDefault="00FC53C1" w:rsidP="00176EE1">
            <w:pPr>
              <w:numPr>
                <w:ilvl w:val="0"/>
                <w:numId w:val="139"/>
              </w:numPr>
              <w:rPr>
                <w:color w:val="000000" w:themeColor="text1"/>
                <w:sz w:val="22"/>
                <w:szCs w:val="22"/>
                <w:rtl/>
              </w:rPr>
            </w:pPr>
            <w:r w:rsidRPr="005121B1">
              <w:rPr>
                <w:color w:val="000000" w:themeColor="text1"/>
                <w:sz w:val="22"/>
                <w:szCs w:val="22"/>
                <w:rtl/>
              </w:rPr>
              <w:t xml:space="preserve">מציין אילו פעילויות יש את ההסתברות </w:t>
            </w:r>
            <w:r w:rsidR="005121B1" w:rsidRPr="005121B1">
              <w:rPr>
                <w:rFonts w:hint="cs"/>
                <w:color w:val="000000" w:themeColor="text1"/>
                <w:sz w:val="22"/>
                <w:szCs w:val="22"/>
                <w:rtl/>
              </w:rPr>
              <w:t>הגבוהה</w:t>
            </w:r>
            <w:r w:rsidRPr="005121B1">
              <w:rPr>
                <w:color w:val="000000" w:themeColor="text1"/>
                <w:sz w:val="22"/>
                <w:szCs w:val="22"/>
                <w:rtl/>
              </w:rPr>
              <w:t xml:space="preserve"> ביותר להיות פעילויות קריטיות, מאפשר ניהול טוב יותר פיקוח</w:t>
            </w:r>
          </w:p>
        </w:tc>
      </w:tr>
    </w:tbl>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ניתוח רגישות-</w:t>
      </w:r>
    </w:p>
    <w:p w:rsidR="00C91F30" w:rsidRPr="00480AAD" w:rsidRDefault="005121B1" w:rsidP="00C91F30">
      <w:pPr>
        <w:rPr>
          <w:color w:val="000000" w:themeColor="text1"/>
          <w:sz w:val="22"/>
          <w:szCs w:val="22"/>
          <w:rtl/>
        </w:rPr>
      </w:pPr>
      <w:r w:rsidRPr="00480AAD">
        <w:rPr>
          <w:rFonts w:hint="cs"/>
          <w:noProof/>
          <w:color w:val="000000" w:themeColor="text1"/>
          <w:sz w:val="22"/>
          <w:szCs w:val="22"/>
        </w:rPr>
        <w:drawing>
          <wp:anchor distT="0" distB="0" distL="114300" distR="114300" simplePos="0" relativeHeight="251790336" behindDoc="0" locked="0" layoutInCell="1" allowOverlap="1" wp14:anchorId="1A771365" wp14:editId="652FDC09">
            <wp:simplePos x="0" y="0"/>
            <wp:positionH relativeFrom="margin">
              <wp:posOffset>1143000</wp:posOffset>
            </wp:positionH>
            <wp:positionV relativeFrom="paragraph">
              <wp:posOffset>487680</wp:posOffset>
            </wp:positionV>
            <wp:extent cx="3101975" cy="1098550"/>
            <wp:effectExtent l="0" t="0" r="3175" b="6350"/>
            <wp:wrapSquare wrapText="bothSides"/>
            <wp:docPr id="158779" name="תמונה 158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101975"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1F30" w:rsidRPr="00480AAD">
        <w:rPr>
          <w:rFonts w:hint="cs"/>
          <w:color w:val="000000" w:themeColor="text1"/>
          <w:sz w:val="22"/>
          <w:szCs w:val="22"/>
          <w:rtl/>
        </w:rPr>
        <w:t xml:space="preserve">טכניקה המשמשת כדי לקבוע לאילו סיכונים יש את פוטנציאל ההשפעה הגדול ביותר על הפרויקט. הוא בוחן את המידה שבה אי הוודאות של כל רכיב בפרויקט משפיעה על המטרה הנבדקת כאשר כל שאר האלמנטים הלא בטוחים מוחזקים בערכים הבסיסיים שלהם. </w:t>
      </w: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  </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 </w:t>
      </w:r>
    </w:p>
    <w:p w:rsidR="00C91F30" w:rsidRPr="00480AAD" w:rsidRDefault="00C91F30" w:rsidP="00C91F30">
      <w:pPr>
        <w:rPr>
          <w:color w:val="000000" w:themeColor="text1"/>
          <w:sz w:val="22"/>
          <w:szCs w:val="22"/>
          <w:rtl/>
        </w:rPr>
      </w:pPr>
    </w:p>
    <w:p w:rsidR="005121B1" w:rsidRDefault="005121B1" w:rsidP="00C91F30">
      <w:pPr>
        <w:rPr>
          <w:color w:val="000000" w:themeColor="text1"/>
          <w:sz w:val="22"/>
          <w:szCs w:val="22"/>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 xml:space="preserve">תכנון מענים לסיכון- </w:t>
      </w:r>
    </w:p>
    <w:p w:rsidR="00C91F30" w:rsidRDefault="00C91F30" w:rsidP="00C91F30">
      <w:pPr>
        <w:rPr>
          <w:color w:val="000000" w:themeColor="text1"/>
          <w:sz w:val="22"/>
          <w:szCs w:val="22"/>
          <w:rtl/>
        </w:rPr>
      </w:pPr>
      <w:r w:rsidRPr="00480AAD">
        <w:rPr>
          <w:rFonts w:hint="cs"/>
          <w:color w:val="000000" w:themeColor="text1"/>
          <w:sz w:val="22"/>
          <w:szCs w:val="22"/>
          <w:rtl/>
        </w:rPr>
        <w:t xml:space="preserve">תהליך ההכנה של אפשרויות ושל פעולות שבכוחן לשפר את ההזדמנויות ולצמצם את האיומים על מטרות הפרויקט. </w:t>
      </w:r>
    </w:p>
    <w:tbl>
      <w:tblPr>
        <w:tblStyle w:val="a5"/>
        <w:tblW w:w="0" w:type="auto"/>
        <w:tblLook w:val="0420" w:firstRow="1" w:lastRow="0" w:firstColumn="0" w:lastColumn="0" w:noHBand="0" w:noVBand="1"/>
      </w:tblPr>
      <w:tblGrid>
        <w:gridCol w:w="2700"/>
        <w:gridCol w:w="3611"/>
        <w:gridCol w:w="1985"/>
      </w:tblGrid>
      <w:tr w:rsidR="005121B1" w:rsidRPr="005121B1" w:rsidTr="005121B1">
        <w:trPr>
          <w:trHeight w:val="50"/>
        </w:trPr>
        <w:tc>
          <w:tcPr>
            <w:tcW w:w="0" w:type="auto"/>
            <w:hideMark/>
          </w:tcPr>
          <w:p w:rsidR="005121B1" w:rsidRPr="005121B1" w:rsidRDefault="005121B1" w:rsidP="005121B1">
            <w:pPr>
              <w:spacing w:after="160" w:line="259" w:lineRule="auto"/>
              <w:rPr>
                <w:color w:val="000000" w:themeColor="text1"/>
                <w:sz w:val="22"/>
                <w:szCs w:val="22"/>
              </w:rPr>
            </w:pPr>
            <w:r w:rsidRPr="005121B1">
              <w:rPr>
                <w:b/>
                <w:bCs/>
                <w:color w:val="000000" w:themeColor="text1"/>
                <w:sz w:val="22"/>
                <w:szCs w:val="22"/>
                <w:rtl/>
              </w:rPr>
              <w:t>תפוקות</w:t>
            </w:r>
          </w:p>
        </w:tc>
        <w:tc>
          <w:tcPr>
            <w:tcW w:w="0" w:type="auto"/>
            <w:hideMark/>
          </w:tcPr>
          <w:p w:rsidR="005121B1" w:rsidRPr="005121B1" w:rsidRDefault="005121B1" w:rsidP="005121B1">
            <w:pPr>
              <w:spacing w:after="160" w:line="259" w:lineRule="auto"/>
              <w:rPr>
                <w:color w:val="000000" w:themeColor="text1"/>
                <w:sz w:val="22"/>
                <w:szCs w:val="22"/>
                <w:rtl/>
              </w:rPr>
            </w:pPr>
            <w:r w:rsidRPr="005121B1">
              <w:rPr>
                <w:b/>
                <w:bCs/>
                <w:color w:val="000000" w:themeColor="text1"/>
                <w:sz w:val="22"/>
                <w:szCs w:val="22"/>
                <w:rtl/>
              </w:rPr>
              <w:t>כלים &amp; שיטות</w:t>
            </w:r>
          </w:p>
        </w:tc>
        <w:tc>
          <w:tcPr>
            <w:tcW w:w="0" w:type="auto"/>
            <w:hideMark/>
          </w:tcPr>
          <w:p w:rsidR="005121B1" w:rsidRPr="005121B1" w:rsidRDefault="005121B1" w:rsidP="005121B1">
            <w:pPr>
              <w:spacing w:after="160" w:line="259" w:lineRule="auto"/>
              <w:rPr>
                <w:color w:val="000000" w:themeColor="text1"/>
                <w:sz w:val="22"/>
                <w:szCs w:val="22"/>
                <w:rtl/>
              </w:rPr>
            </w:pPr>
            <w:r w:rsidRPr="005121B1">
              <w:rPr>
                <w:b/>
                <w:bCs/>
                <w:color w:val="000000" w:themeColor="text1"/>
                <w:sz w:val="22"/>
                <w:szCs w:val="22"/>
                <w:rtl/>
              </w:rPr>
              <w:t>תשומות</w:t>
            </w:r>
          </w:p>
        </w:tc>
      </w:tr>
      <w:tr w:rsidR="005121B1" w:rsidRPr="005121B1" w:rsidTr="005121B1">
        <w:trPr>
          <w:trHeight w:val="50"/>
        </w:trPr>
        <w:tc>
          <w:tcPr>
            <w:tcW w:w="0" w:type="auto"/>
            <w:hideMark/>
          </w:tcPr>
          <w:p w:rsidR="005121B1" w:rsidRPr="005121B1" w:rsidRDefault="005121B1" w:rsidP="005121B1">
            <w:pPr>
              <w:spacing w:after="160" w:line="259" w:lineRule="auto"/>
              <w:rPr>
                <w:color w:val="000000" w:themeColor="text1"/>
                <w:sz w:val="22"/>
                <w:szCs w:val="22"/>
                <w:rtl/>
              </w:rPr>
            </w:pPr>
            <w:r w:rsidRPr="005121B1">
              <w:rPr>
                <w:color w:val="000000" w:themeColor="text1"/>
                <w:sz w:val="22"/>
                <w:szCs w:val="22"/>
                <w:rtl/>
              </w:rPr>
              <w:t>1. עדכונים לתכנית ניהול הפרויקט</w:t>
            </w:r>
          </w:p>
        </w:tc>
        <w:tc>
          <w:tcPr>
            <w:tcW w:w="0" w:type="auto"/>
            <w:hideMark/>
          </w:tcPr>
          <w:p w:rsidR="005121B1" w:rsidRPr="005121B1" w:rsidRDefault="005121B1" w:rsidP="005121B1">
            <w:pPr>
              <w:spacing w:after="160" w:line="259" w:lineRule="auto"/>
              <w:rPr>
                <w:color w:val="000000" w:themeColor="text1"/>
                <w:sz w:val="22"/>
                <w:szCs w:val="22"/>
                <w:rtl/>
              </w:rPr>
            </w:pPr>
            <w:r w:rsidRPr="005121B1">
              <w:rPr>
                <w:color w:val="000000" w:themeColor="text1"/>
                <w:sz w:val="22"/>
                <w:szCs w:val="22"/>
                <w:rtl/>
              </w:rPr>
              <w:t>1. אסטרטגיות לסיכונים, שליליים או איומים</w:t>
            </w:r>
          </w:p>
        </w:tc>
        <w:tc>
          <w:tcPr>
            <w:tcW w:w="0" w:type="auto"/>
            <w:hideMark/>
          </w:tcPr>
          <w:p w:rsidR="005121B1" w:rsidRPr="005121B1" w:rsidRDefault="005121B1" w:rsidP="005121B1">
            <w:pPr>
              <w:spacing w:after="160" w:line="259" w:lineRule="auto"/>
              <w:rPr>
                <w:color w:val="000000" w:themeColor="text1"/>
                <w:sz w:val="22"/>
                <w:szCs w:val="22"/>
                <w:rtl/>
              </w:rPr>
            </w:pPr>
            <w:r w:rsidRPr="005121B1">
              <w:rPr>
                <w:color w:val="000000" w:themeColor="text1"/>
                <w:sz w:val="22"/>
                <w:szCs w:val="22"/>
                <w:rtl/>
              </w:rPr>
              <w:t>1. תוכנית ניהול סיכונים</w:t>
            </w:r>
          </w:p>
        </w:tc>
      </w:tr>
      <w:tr w:rsidR="005121B1" w:rsidRPr="005121B1" w:rsidTr="005121B1">
        <w:trPr>
          <w:trHeight w:val="50"/>
        </w:trPr>
        <w:tc>
          <w:tcPr>
            <w:tcW w:w="0" w:type="auto"/>
            <w:hideMark/>
          </w:tcPr>
          <w:p w:rsidR="005121B1" w:rsidRPr="005121B1" w:rsidRDefault="005121B1" w:rsidP="005121B1">
            <w:pPr>
              <w:spacing w:after="160" w:line="259" w:lineRule="auto"/>
              <w:rPr>
                <w:color w:val="000000" w:themeColor="text1"/>
                <w:sz w:val="22"/>
                <w:szCs w:val="22"/>
                <w:rtl/>
              </w:rPr>
            </w:pPr>
            <w:r w:rsidRPr="005121B1">
              <w:rPr>
                <w:color w:val="000000" w:themeColor="text1"/>
                <w:sz w:val="22"/>
                <w:szCs w:val="22"/>
                <w:rtl/>
              </w:rPr>
              <w:t>2. עדכונים למסמכי הפרויקט</w:t>
            </w:r>
          </w:p>
        </w:tc>
        <w:tc>
          <w:tcPr>
            <w:tcW w:w="0" w:type="auto"/>
            <w:hideMark/>
          </w:tcPr>
          <w:p w:rsidR="005121B1" w:rsidRPr="005121B1" w:rsidRDefault="005121B1" w:rsidP="005121B1">
            <w:pPr>
              <w:spacing w:after="160" w:line="259" w:lineRule="auto"/>
              <w:rPr>
                <w:color w:val="000000" w:themeColor="text1"/>
                <w:sz w:val="22"/>
                <w:szCs w:val="22"/>
                <w:rtl/>
              </w:rPr>
            </w:pPr>
            <w:r w:rsidRPr="005121B1">
              <w:rPr>
                <w:color w:val="000000" w:themeColor="text1"/>
                <w:sz w:val="22"/>
                <w:szCs w:val="22"/>
                <w:rtl/>
              </w:rPr>
              <w:t>2. אסטרטגיה לסיכונים חיוביים או הזדמנויות.</w:t>
            </w:r>
          </w:p>
        </w:tc>
        <w:tc>
          <w:tcPr>
            <w:tcW w:w="0" w:type="auto"/>
            <w:hideMark/>
          </w:tcPr>
          <w:p w:rsidR="005121B1" w:rsidRPr="005121B1" w:rsidRDefault="005121B1" w:rsidP="005121B1">
            <w:pPr>
              <w:spacing w:after="160" w:line="259" w:lineRule="auto"/>
              <w:rPr>
                <w:color w:val="000000" w:themeColor="text1"/>
                <w:sz w:val="22"/>
                <w:szCs w:val="22"/>
                <w:rtl/>
              </w:rPr>
            </w:pPr>
            <w:r w:rsidRPr="005121B1">
              <w:rPr>
                <w:color w:val="000000" w:themeColor="text1"/>
                <w:sz w:val="22"/>
                <w:szCs w:val="22"/>
                <w:rtl/>
              </w:rPr>
              <w:t>2. רשימת סיכונים</w:t>
            </w:r>
          </w:p>
        </w:tc>
      </w:tr>
      <w:tr w:rsidR="005121B1" w:rsidRPr="005121B1" w:rsidTr="005121B1">
        <w:trPr>
          <w:trHeight w:val="50"/>
        </w:trPr>
        <w:tc>
          <w:tcPr>
            <w:tcW w:w="0" w:type="auto"/>
            <w:hideMark/>
          </w:tcPr>
          <w:p w:rsidR="005121B1" w:rsidRPr="005121B1" w:rsidRDefault="005121B1" w:rsidP="005121B1">
            <w:pPr>
              <w:spacing w:after="160" w:line="259" w:lineRule="auto"/>
              <w:rPr>
                <w:color w:val="000000" w:themeColor="text1"/>
                <w:sz w:val="22"/>
                <w:szCs w:val="22"/>
                <w:rtl/>
              </w:rPr>
            </w:pPr>
          </w:p>
        </w:tc>
        <w:tc>
          <w:tcPr>
            <w:tcW w:w="0" w:type="auto"/>
            <w:hideMark/>
          </w:tcPr>
          <w:p w:rsidR="005121B1" w:rsidRPr="005121B1" w:rsidRDefault="005121B1" w:rsidP="005121B1">
            <w:pPr>
              <w:spacing w:after="160" w:line="259" w:lineRule="auto"/>
              <w:rPr>
                <w:color w:val="000000" w:themeColor="text1"/>
                <w:sz w:val="22"/>
                <w:szCs w:val="22"/>
              </w:rPr>
            </w:pPr>
            <w:r w:rsidRPr="005121B1">
              <w:rPr>
                <w:color w:val="000000" w:themeColor="text1"/>
                <w:sz w:val="22"/>
                <w:szCs w:val="22"/>
                <w:rtl/>
              </w:rPr>
              <w:t>3. אסטרטגיית מענה לשעת חירום</w:t>
            </w:r>
          </w:p>
        </w:tc>
        <w:tc>
          <w:tcPr>
            <w:tcW w:w="0" w:type="auto"/>
            <w:hideMark/>
          </w:tcPr>
          <w:p w:rsidR="005121B1" w:rsidRPr="005121B1" w:rsidRDefault="005121B1" w:rsidP="005121B1">
            <w:pPr>
              <w:spacing w:after="160" w:line="259" w:lineRule="auto"/>
              <w:rPr>
                <w:color w:val="000000" w:themeColor="text1"/>
                <w:sz w:val="22"/>
                <w:szCs w:val="22"/>
                <w:rtl/>
              </w:rPr>
            </w:pPr>
          </w:p>
        </w:tc>
      </w:tr>
      <w:tr w:rsidR="005121B1" w:rsidRPr="005121B1" w:rsidTr="005121B1">
        <w:trPr>
          <w:trHeight w:val="50"/>
        </w:trPr>
        <w:tc>
          <w:tcPr>
            <w:tcW w:w="0" w:type="auto"/>
            <w:hideMark/>
          </w:tcPr>
          <w:p w:rsidR="005121B1" w:rsidRPr="005121B1" w:rsidRDefault="005121B1" w:rsidP="005121B1">
            <w:pPr>
              <w:spacing w:after="160" w:line="259" w:lineRule="auto"/>
              <w:rPr>
                <w:color w:val="000000" w:themeColor="text1"/>
                <w:sz w:val="22"/>
                <w:szCs w:val="22"/>
              </w:rPr>
            </w:pPr>
          </w:p>
        </w:tc>
        <w:tc>
          <w:tcPr>
            <w:tcW w:w="0" w:type="auto"/>
            <w:hideMark/>
          </w:tcPr>
          <w:p w:rsidR="005121B1" w:rsidRPr="005121B1" w:rsidRDefault="005121B1" w:rsidP="005121B1">
            <w:pPr>
              <w:spacing w:after="160" w:line="259" w:lineRule="auto"/>
              <w:rPr>
                <w:color w:val="000000" w:themeColor="text1"/>
                <w:sz w:val="22"/>
                <w:szCs w:val="22"/>
              </w:rPr>
            </w:pPr>
            <w:r w:rsidRPr="005121B1">
              <w:rPr>
                <w:color w:val="000000" w:themeColor="text1"/>
                <w:sz w:val="22"/>
                <w:szCs w:val="22"/>
              </w:rPr>
              <w:t>4</w:t>
            </w:r>
            <w:r w:rsidRPr="005121B1">
              <w:rPr>
                <w:color w:val="000000" w:themeColor="text1"/>
                <w:sz w:val="22"/>
                <w:szCs w:val="22"/>
                <w:rtl/>
              </w:rPr>
              <w:t>. חוות דעת מומחים</w:t>
            </w:r>
          </w:p>
        </w:tc>
        <w:tc>
          <w:tcPr>
            <w:tcW w:w="0" w:type="auto"/>
            <w:hideMark/>
          </w:tcPr>
          <w:p w:rsidR="005121B1" w:rsidRPr="005121B1" w:rsidRDefault="005121B1" w:rsidP="005121B1">
            <w:pPr>
              <w:spacing w:after="160" w:line="259" w:lineRule="auto"/>
              <w:rPr>
                <w:color w:val="000000" w:themeColor="text1"/>
                <w:sz w:val="22"/>
                <w:szCs w:val="22"/>
                <w:rtl/>
              </w:rPr>
            </w:pPr>
          </w:p>
        </w:tc>
      </w:tr>
    </w:tbl>
    <w:p w:rsidR="005121B1" w:rsidRPr="00480AAD" w:rsidRDefault="005121B1"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בעלות על הסיכון והאחריות על המענה-</w:t>
      </w:r>
    </w:p>
    <w:p w:rsidR="00C91F30" w:rsidRPr="00480AAD" w:rsidRDefault="00C91F30" w:rsidP="00176EE1">
      <w:pPr>
        <w:pStyle w:val="a3"/>
        <w:numPr>
          <w:ilvl w:val="0"/>
          <w:numId w:val="97"/>
        </w:numPr>
        <w:rPr>
          <w:color w:val="000000" w:themeColor="text1"/>
          <w:sz w:val="22"/>
          <w:szCs w:val="22"/>
          <w:u w:val="single"/>
        </w:rPr>
      </w:pPr>
      <w:r w:rsidRPr="00480AAD">
        <w:rPr>
          <w:color w:val="000000" w:themeColor="text1"/>
          <w:sz w:val="22"/>
          <w:szCs w:val="22"/>
          <w:u w:val="single"/>
        </w:rPr>
        <w:t>Risk Action Owner</w:t>
      </w:r>
      <w:r w:rsidRPr="00480AAD">
        <w:rPr>
          <w:rFonts w:hint="cs"/>
          <w:color w:val="000000" w:themeColor="text1"/>
          <w:sz w:val="22"/>
          <w:szCs w:val="22"/>
          <w:u w:val="single"/>
          <w:rtl/>
        </w:rPr>
        <w:t xml:space="preserve"> (בעל פעילות סיכונים): </w:t>
      </w:r>
      <w:r w:rsidRPr="00480AAD">
        <w:rPr>
          <w:rFonts w:hint="cs"/>
          <w:color w:val="000000" w:themeColor="text1"/>
          <w:sz w:val="22"/>
          <w:szCs w:val="22"/>
          <w:rtl/>
        </w:rPr>
        <w:t>האדם שהוקצה על ידי בעל הסיכונים ליישם תגובות לסיכון כפי שתוכננו מראש.</w:t>
      </w:r>
    </w:p>
    <w:p w:rsidR="00C91F30" w:rsidRPr="005121B1" w:rsidRDefault="00C91F30" w:rsidP="00176EE1">
      <w:pPr>
        <w:pStyle w:val="a3"/>
        <w:numPr>
          <w:ilvl w:val="0"/>
          <w:numId w:val="97"/>
        </w:numPr>
        <w:rPr>
          <w:color w:val="000000" w:themeColor="text1"/>
          <w:sz w:val="22"/>
          <w:szCs w:val="22"/>
          <w:u w:val="single"/>
          <w:rtl/>
        </w:rPr>
      </w:pPr>
      <w:r w:rsidRPr="00480AAD">
        <w:rPr>
          <w:color w:val="000000" w:themeColor="text1"/>
          <w:sz w:val="22"/>
          <w:szCs w:val="22"/>
          <w:u w:val="single"/>
        </w:rPr>
        <w:t>Risk Owner</w:t>
      </w:r>
      <w:r w:rsidRPr="00480AAD">
        <w:rPr>
          <w:rFonts w:hint="cs"/>
          <w:color w:val="000000" w:themeColor="text1"/>
          <w:sz w:val="22"/>
          <w:szCs w:val="22"/>
          <w:u w:val="single"/>
          <w:rtl/>
        </w:rPr>
        <w:t xml:space="preserve"> (בעל סיכונים): </w:t>
      </w:r>
      <w:r w:rsidR="005121B1">
        <w:rPr>
          <w:rFonts w:hint="cs"/>
          <w:color w:val="000000" w:themeColor="text1"/>
          <w:sz w:val="22"/>
          <w:szCs w:val="22"/>
          <w:rtl/>
        </w:rPr>
        <w:t xml:space="preserve">האדם שהוקצה על ידי מנהל </w:t>
      </w:r>
      <w:r w:rsidRPr="00480AAD">
        <w:rPr>
          <w:rFonts w:hint="cs"/>
          <w:color w:val="000000" w:themeColor="text1"/>
          <w:sz w:val="22"/>
          <w:szCs w:val="22"/>
          <w:rtl/>
        </w:rPr>
        <w:t>הפרויקט כדי לראות את הסממנים ולנהל את התגובה לסיכון אם הסיכון התרחש.</w:t>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אסטרטגיות למענה לסיכונים-</w:t>
      </w:r>
    </w:p>
    <w:tbl>
      <w:tblPr>
        <w:tblStyle w:val="a5"/>
        <w:tblW w:w="0" w:type="auto"/>
        <w:tblLook w:val="0420" w:firstRow="1" w:lastRow="0" w:firstColumn="0" w:lastColumn="0" w:noHBand="0" w:noVBand="1"/>
      </w:tblPr>
      <w:tblGrid>
        <w:gridCol w:w="3969"/>
        <w:gridCol w:w="4327"/>
      </w:tblGrid>
      <w:tr w:rsidR="005121B1" w:rsidRPr="005121B1" w:rsidTr="005121B1">
        <w:trPr>
          <w:trHeight w:val="18"/>
        </w:trPr>
        <w:tc>
          <w:tcPr>
            <w:tcW w:w="0" w:type="auto"/>
            <w:hideMark/>
          </w:tcPr>
          <w:p w:rsidR="005121B1" w:rsidRPr="005121B1" w:rsidRDefault="005121B1" w:rsidP="005121B1">
            <w:pPr>
              <w:spacing w:after="160" w:line="259" w:lineRule="auto"/>
              <w:jc w:val="center"/>
              <w:rPr>
                <w:color w:val="000000" w:themeColor="text1"/>
                <w:sz w:val="22"/>
                <w:szCs w:val="22"/>
              </w:rPr>
            </w:pPr>
            <w:r w:rsidRPr="005121B1">
              <w:rPr>
                <w:color w:val="000000" w:themeColor="text1"/>
                <w:sz w:val="22"/>
                <w:szCs w:val="22"/>
                <w:rtl/>
              </w:rPr>
              <w:t>לסיכונים שליליים או איומים:</w:t>
            </w:r>
          </w:p>
        </w:tc>
        <w:tc>
          <w:tcPr>
            <w:tcW w:w="0" w:type="auto"/>
            <w:hideMark/>
          </w:tcPr>
          <w:p w:rsidR="005121B1" w:rsidRPr="005121B1" w:rsidRDefault="005121B1" w:rsidP="005121B1">
            <w:pPr>
              <w:spacing w:after="160" w:line="259" w:lineRule="auto"/>
              <w:jc w:val="center"/>
              <w:rPr>
                <w:color w:val="000000" w:themeColor="text1"/>
                <w:sz w:val="22"/>
                <w:szCs w:val="22"/>
                <w:rtl/>
              </w:rPr>
            </w:pPr>
            <w:r w:rsidRPr="005121B1">
              <w:rPr>
                <w:color w:val="000000" w:themeColor="text1"/>
                <w:sz w:val="22"/>
                <w:szCs w:val="22"/>
                <w:rtl/>
              </w:rPr>
              <w:t>לסיכונים חיוביים או הזדמנויות:</w:t>
            </w:r>
          </w:p>
        </w:tc>
      </w:tr>
      <w:tr w:rsidR="005121B1" w:rsidRPr="005121B1" w:rsidTr="005121B1">
        <w:trPr>
          <w:trHeight w:val="18"/>
        </w:trPr>
        <w:tc>
          <w:tcPr>
            <w:tcW w:w="0" w:type="auto"/>
            <w:hideMark/>
          </w:tcPr>
          <w:p w:rsidR="005121B1" w:rsidRPr="005121B1" w:rsidRDefault="005121B1" w:rsidP="005121B1">
            <w:pPr>
              <w:spacing w:after="160" w:line="259" w:lineRule="auto"/>
              <w:jc w:val="center"/>
              <w:rPr>
                <w:color w:val="000000" w:themeColor="text1"/>
                <w:sz w:val="22"/>
                <w:szCs w:val="22"/>
                <w:rtl/>
              </w:rPr>
            </w:pPr>
            <w:r w:rsidRPr="005121B1">
              <w:rPr>
                <w:color w:val="000000" w:themeColor="text1"/>
                <w:sz w:val="22"/>
                <w:szCs w:val="22"/>
                <w:rtl/>
              </w:rPr>
              <w:t>הימנעות (</w:t>
            </w:r>
            <w:r w:rsidRPr="005121B1">
              <w:rPr>
                <w:color w:val="000000" w:themeColor="text1"/>
                <w:sz w:val="22"/>
                <w:szCs w:val="22"/>
              </w:rPr>
              <w:t>Avoid</w:t>
            </w:r>
            <w:r w:rsidRPr="005121B1">
              <w:rPr>
                <w:color w:val="000000" w:themeColor="text1"/>
                <w:sz w:val="22"/>
                <w:szCs w:val="22"/>
                <w:rtl/>
              </w:rPr>
              <w:t>): סילוק האיום או הגנה על הפרויקט מפני השפעתו.</w:t>
            </w:r>
          </w:p>
        </w:tc>
        <w:tc>
          <w:tcPr>
            <w:tcW w:w="0" w:type="auto"/>
            <w:hideMark/>
          </w:tcPr>
          <w:p w:rsidR="005121B1" w:rsidRPr="005121B1" w:rsidRDefault="005121B1" w:rsidP="005121B1">
            <w:pPr>
              <w:spacing w:after="160" w:line="259" w:lineRule="auto"/>
              <w:jc w:val="center"/>
              <w:rPr>
                <w:color w:val="000000" w:themeColor="text1"/>
                <w:sz w:val="22"/>
                <w:szCs w:val="22"/>
                <w:rtl/>
              </w:rPr>
            </w:pPr>
            <w:r w:rsidRPr="005121B1">
              <w:rPr>
                <w:color w:val="000000" w:themeColor="text1"/>
                <w:sz w:val="22"/>
                <w:szCs w:val="22"/>
                <w:rtl/>
              </w:rPr>
              <w:t>ניצול (</w:t>
            </w:r>
            <w:r w:rsidRPr="005121B1">
              <w:rPr>
                <w:color w:val="000000" w:themeColor="text1"/>
                <w:sz w:val="22"/>
                <w:szCs w:val="22"/>
              </w:rPr>
              <w:t>Exploit</w:t>
            </w:r>
            <w:r w:rsidRPr="005121B1">
              <w:rPr>
                <w:color w:val="000000" w:themeColor="text1"/>
                <w:sz w:val="22"/>
                <w:szCs w:val="22"/>
                <w:rtl/>
              </w:rPr>
              <w:t>): שואף לסלק את אי וודאות בכך שמבטיחים שההזדמנות תתקיים בוודאות</w:t>
            </w:r>
          </w:p>
        </w:tc>
      </w:tr>
      <w:tr w:rsidR="005121B1" w:rsidRPr="005121B1" w:rsidTr="005121B1">
        <w:trPr>
          <w:trHeight w:val="18"/>
        </w:trPr>
        <w:tc>
          <w:tcPr>
            <w:tcW w:w="0" w:type="auto"/>
            <w:hideMark/>
          </w:tcPr>
          <w:p w:rsidR="005121B1" w:rsidRPr="005121B1" w:rsidRDefault="005121B1" w:rsidP="005121B1">
            <w:pPr>
              <w:spacing w:after="160" w:line="259" w:lineRule="auto"/>
              <w:jc w:val="center"/>
              <w:rPr>
                <w:color w:val="000000" w:themeColor="text1"/>
                <w:sz w:val="22"/>
                <w:szCs w:val="22"/>
                <w:rtl/>
              </w:rPr>
            </w:pPr>
            <w:r w:rsidRPr="005121B1">
              <w:rPr>
                <w:color w:val="000000" w:themeColor="text1"/>
                <w:sz w:val="22"/>
                <w:szCs w:val="22"/>
                <w:rtl/>
              </w:rPr>
              <w:t>העברה (</w:t>
            </w:r>
            <w:r w:rsidRPr="005121B1">
              <w:rPr>
                <w:color w:val="000000" w:themeColor="text1"/>
                <w:sz w:val="22"/>
                <w:szCs w:val="22"/>
              </w:rPr>
              <w:t>Transfer</w:t>
            </w:r>
            <w:r w:rsidRPr="005121B1">
              <w:rPr>
                <w:color w:val="000000" w:themeColor="text1"/>
                <w:sz w:val="22"/>
                <w:szCs w:val="22"/>
                <w:rtl/>
              </w:rPr>
              <w:t>): הסטה של השפעת האיום והאחריות עליו לצד שלישי (ביטוח..)</w:t>
            </w:r>
          </w:p>
        </w:tc>
        <w:tc>
          <w:tcPr>
            <w:tcW w:w="0" w:type="auto"/>
            <w:hideMark/>
          </w:tcPr>
          <w:p w:rsidR="005121B1" w:rsidRPr="005121B1" w:rsidRDefault="005121B1" w:rsidP="005121B1">
            <w:pPr>
              <w:spacing w:after="160" w:line="259" w:lineRule="auto"/>
              <w:jc w:val="center"/>
              <w:rPr>
                <w:color w:val="000000" w:themeColor="text1"/>
                <w:sz w:val="22"/>
                <w:szCs w:val="22"/>
                <w:rtl/>
              </w:rPr>
            </w:pPr>
            <w:r w:rsidRPr="005121B1">
              <w:rPr>
                <w:color w:val="000000" w:themeColor="text1"/>
                <w:sz w:val="22"/>
                <w:szCs w:val="22"/>
                <w:rtl/>
              </w:rPr>
              <w:t>הגברה (</w:t>
            </w:r>
            <w:r w:rsidRPr="005121B1">
              <w:rPr>
                <w:color w:val="000000" w:themeColor="text1"/>
                <w:sz w:val="22"/>
                <w:szCs w:val="22"/>
              </w:rPr>
              <w:t>Enhance</w:t>
            </w:r>
            <w:r w:rsidRPr="005121B1">
              <w:rPr>
                <w:color w:val="000000" w:themeColor="text1"/>
                <w:sz w:val="22"/>
                <w:szCs w:val="22"/>
                <w:rtl/>
              </w:rPr>
              <w:t>): הגדלת ההסתברות ואו ההשפעה החיובית של הזדמנות.</w:t>
            </w:r>
          </w:p>
        </w:tc>
      </w:tr>
      <w:tr w:rsidR="005121B1" w:rsidRPr="005121B1" w:rsidTr="005121B1">
        <w:trPr>
          <w:trHeight w:val="18"/>
        </w:trPr>
        <w:tc>
          <w:tcPr>
            <w:tcW w:w="0" w:type="auto"/>
            <w:hideMark/>
          </w:tcPr>
          <w:p w:rsidR="005121B1" w:rsidRPr="005121B1" w:rsidRDefault="005121B1" w:rsidP="005121B1">
            <w:pPr>
              <w:spacing w:after="160" w:line="259" w:lineRule="auto"/>
              <w:jc w:val="center"/>
              <w:rPr>
                <w:color w:val="000000" w:themeColor="text1"/>
                <w:sz w:val="22"/>
                <w:szCs w:val="22"/>
                <w:rtl/>
              </w:rPr>
            </w:pPr>
            <w:r w:rsidRPr="005121B1">
              <w:rPr>
                <w:color w:val="000000" w:themeColor="text1"/>
                <w:sz w:val="22"/>
                <w:szCs w:val="22"/>
                <w:rtl/>
              </w:rPr>
              <w:t>שיכוך (</w:t>
            </w:r>
            <w:r w:rsidRPr="005121B1">
              <w:rPr>
                <w:color w:val="000000" w:themeColor="text1"/>
                <w:sz w:val="22"/>
                <w:szCs w:val="22"/>
              </w:rPr>
              <w:t>Mitigate</w:t>
            </w:r>
            <w:r w:rsidRPr="005121B1">
              <w:rPr>
                <w:color w:val="000000" w:themeColor="text1"/>
                <w:sz w:val="22"/>
                <w:szCs w:val="22"/>
                <w:rtl/>
              </w:rPr>
              <w:t>): צמצום ההסתברות לסיכון או את ההשפעה שלו.</w:t>
            </w:r>
          </w:p>
        </w:tc>
        <w:tc>
          <w:tcPr>
            <w:tcW w:w="0" w:type="auto"/>
            <w:hideMark/>
          </w:tcPr>
          <w:p w:rsidR="005121B1" w:rsidRPr="005121B1" w:rsidRDefault="005121B1" w:rsidP="005121B1">
            <w:pPr>
              <w:spacing w:after="160" w:line="259" w:lineRule="auto"/>
              <w:jc w:val="center"/>
              <w:rPr>
                <w:color w:val="000000" w:themeColor="text1"/>
                <w:sz w:val="22"/>
                <w:szCs w:val="22"/>
                <w:rtl/>
              </w:rPr>
            </w:pPr>
            <w:r w:rsidRPr="005121B1">
              <w:rPr>
                <w:color w:val="000000" w:themeColor="text1"/>
                <w:sz w:val="22"/>
                <w:szCs w:val="22"/>
                <w:rtl/>
              </w:rPr>
              <w:t>שיתוף (</w:t>
            </w:r>
            <w:r w:rsidRPr="005121B1">
              <w:rPr>
                <w:color w:val="000000" w:themeColor="text1"/>
                <w:sz w:val="22"/>
                <w:szCs w:val="22"/>
              </w:rPr>
              <w:t>Share</w:t>
            </w:r>
            <w:r w:rsidRPr="005121B1">
              <w:rPr>
                <w:color w:val="000000" w:themeColor="text1"/>
                <w:sz w:val="22"/>
                <w:szCs w:val="22"/>
                <w:rtl/>
              </w:rPr>
              <w:t>): הקצרה של בעלות חלקית או מלאה על הזדמנות לצד שלישי.</w:t>
            </w:r>
          </w:p>
        </w:tc>
      </w:tr>
      <w:tr w:rsidR="005121B1" w:rsidRPr="005121B1" w:rsidTr="005121B1">
        <w:trPr>
          <w:trHeight w:val="50"/>
        </w:trPr>
        <w:tc>
          <w:tcPr>
            <w:tcW w:w="0" w:type="auto"/>
            <w:gridSpan w:val="2"/>
            <w:hideMark/>
          </w:tcPr>
          <w:p w:rsidR="005121B1" w:rsidRPr="005121B1" w:rsidRDefault="005121B1" w:rsidP="005121B1">
            <w:pPr>
              <w:spacing w:after="160" w:line="259" w:lineRule="auto"/>
              <w:jc w:val="center"/>
              <w:rPr>
                <w:color w:val="000000" w:themeColor="text1"/>
                <w:sz w:val="22"/>
                <w:szCs w:val="22"/>
                <w:rtl/>
              </w:rPr>
            </w:pPr>
            <w:r w:rsidRPr="005121B1">
              <w:rPr>
                <w:color w:val="000000" w:themeColor="text1"/>
                <w:sz w:val="22"/>
                <w:szCs w:val="22"/>
                <w:rtl/>
              </w:rPr>
              <w:t>קבלה (</w:t>
            </w:r>
            <w:r w:rsidRPr="005121B1">
              <w:rPr>
                <w:color w:val="000000" w:themeColor="text1"/>
                <w:sz w:val="22"/>
                <w:szCs w:val="22"/>
              </w:rPr>
              <w:t>Accept</w:t>
            </w:r>
            <w:r w:rsidRPr="005121B1">
              <w:rPr>
                <w:color w:val="000000" w:themeColor="text1"/>
                <w:sz w:val="22"/>
                <w:szCs w:val="22"/>
                <w:rtl/>
              </w:rPr>
              <w:t>): מוכנות לנצל/להתמודד עם הסיכון אם הוא מתממש, אך לא לנסות לממש/למנוע אותו באופן פעיל.</w:t>
            </w:r>
          </w:p>
        </w:tc>
      </w:tr>
    </w:tbl>
    <w:p w:rsidR="005121B1" w:rsidRDefault="005121B1" w:rsidP="005121B1">
      <w:pPr>
        <w:rPr>
          <w:color w:val="000000" w:themeColor="text1"/>
          <w:sz w:val="22"/>
          <w:szCs w:val="22"/>
          <w:rtl/>
        </w:rPr>
      </w:pPr>
    </w:p>
    <w:p w:rsidR="008B5DDD" w:rsidRDefault="008B5DDD" w:rsidP="005121B1">
      <w:pPr>
        <w:rPr>
          <w:color w:val="000000" w:themeColor="text1"/>
          <w:sz w:val="22"/>
          <w:szCs w:val="22"/>
          <w:rtl/>
        </w:rPr>
      </w:pPr>
      <w:r>
        <w:rPr>
          <w:rFonts w:hint="cs"/>
          <w:color w:val="000000" w:themeColor="text1"/>
          <w:sz w:val="22"/>
          <w:szCs w:val="22"/>
          <w:rtl/>
        </w:rPr>
        <w:t>נתונים:</w:t>
      </w:r>
      <w:r w:rsidR="005121B1">
        <w:rPr>
          <w:rFonts w:hint="cs"/>
          <w:color w:val="000000" w:themeColor="text1"/>
          <w:sz w:val="22"/>
          <w:szCs w:val="22"/>
          <w:rtl/>
        </w:rPr>
        <w:t xml:space="preserve"> </w:t>
      </w:r>
      <w:r w:rsidR="005121B1" w:rsidRPr="005121B1">
        <w:rPr>
          <w:color w:val="000000" w:themeColor="text1"/>
          <w:sz w:val="22"/>
          <w:szCs w:val="22"/>
          <w:rtl/>
        </w:rPr>
        <w:t>נניח כי הפרויקט שלך הוא לתכנן ציוד חדש אשר ישמשו לבדיקת טמפרטורת המים.</w:t>
      </w:r>
    </w:p>
    <w:p w:rsidR="008B5DDD" w:rsidRDefault="008B5DDD" w:rsidP="005121B1">
      <w:pPr>
        <w:rPr>
          <w:color w:val="000000" w:themeColor="text1"/>
          <w:sz w:val="22"/>
          <w:szCs w:val="22"/>
          <w:rtl/>
        </w:rPr>
      </w:pPr>
      <w:r w:rsidRPr="005121B1">
        <w:rPr>
          <w:color w:val="000000" w:themeColor="text1"/>
          <w:sz w:val="22"/>
          <w:szCs w:val="22"/>
          <w:rtl/>
        </w:rPr>
        <w:t>כרישים חיים בחלק זה של האוקיינוס ויכולים לתקוף את הבודקים בזמן שהם בודקים את הציוד, מה שעלול לגרום לפציעות לבודקים ולעיכוב בפרויקט וגידול בעלויות</w:t>
      </w:r>
    </w:p>
    <w:p w:rsidR="008B5DDD" w:rsidRDefault="00C91F30" w:rsidP="008B5DDD">
      <w:pPr>
        <w:rPr>
          <w:color w:val="000000" w:themeColor="text1"/>
          <w:sz w:val="22"/>
          <w:szCs w:val="22"/>
          <w:u w:val="single"/>
          <w:rtl/>
        </w:rPr>
      </w:pPr>
      <w:r w:rsidRPr="00480AAD">
        <w:rPr>
          <w:rFonts w:hint="cs"/>
          <w:color w:val="000000" w:themeColor="text1"/>
          <w:sz w:val="22"/>
          <w:szCs w:val="22"/>
          <w:highlight w:val="yellow"/>
          <w:u w:val="single"/>
          <w:rtl/>
        </w:rPr>
        <w:t>מענה לסיכון, דוגמא 1</w:t>
      </w:r>
      <w:r w:rsidRPr="008B5DDD">
        <w:rPr>
          <w:rFonts w:hint="cs"/>
          <w:color w:val="000000" w:themeColor="text1"/>
          <w:sz w:val="22"/>
          <w:szCs w:val="22"/>
          <w:u w:val="single"/>
          <w:rtl/>
        </w:rPr>
        <w:t>:</w:t>
      </w:r>
      <w:r w:rsidR="008B5DDD">
        <w:rPr>
          <w:rFonts w:hint="cs"/>
          <w:color w:val="000000" w:themeColor="text1"/>
          <w:sz w:val="22"/>
          <w:szCs w:val="22"/>
          <w:rtl/>
        </w:rPr>
        <w:t xml:space="preserve"> </w:t>
      </w:r>
      <w:r w:rsidR="008B5DDD">
        <w:rPr>
          <w:b/>
          <w:bCs/>
          <w:color w:val="000000" w:themeColor="text1"/>
          <w:sz w:val="22"/>
          <w:szCs w:val="22"/>
          <w:rtl/>
        </w:rPr>
        <w:t>לפרויקט יש סיכון (איום)</w:t>
      </w:r>
    </w:p>
    <w:p w:rsidR="00C91F30" w:rsidRPr="008B5DDD" w:rsidRDefault="00C91F30" w:rsidP="008B5DDD">
      <w:pPr>
        <w:rPr>
          <w:color w:val="000000" w:themeColor="text1"/>
          <w:sz w:val="22"/>
          <w:szCs w:val="22"/>
          <w:rtl/>
        </w:rPr>
      </w:pPr>
      <w:r w:rsidRPr="008B5DDD">
        <w:rPr>
          <w:rFonts w:hint="cs"/>
          <w:color w:val="000000" w:themeColor="text1"/>
          <w:sz w:val="22"/>
          <w:szCs w:val="22"/>
          <w:u w:val="single"/>
          <w:rtl/>
        </w:rPr>
        <w:t xml:space="preserve"> </w:t>
      </w:r>
      <w:r w:rsidR="008B5DDD" w:rsidRPr="008B5DDD">
        <w:rPr>
          <w:rFonts w:hint="cs"/>
          <w:color w:val="000000" w:themeColor="text1"/>
          <w:sz w:val="22"/>
          <w:szCs w:val="22"/>
          <w:u w:val="single"/>
          <w:rtl/>
        </w:rPr>
        <w:t>המטרה: למנוע את הסיכון</w:t>
      </w:r>
    </w:p>
    <w:p w:rsidR="005121B1" w:rsidRPr="005121B1" w:rsidRDefault="005121B1" w:rsidP="005121B1">
      <w:pPr>
        <w:rPr>
          <w:color w:val="000000" w:themeColor="text1"/>
          <w:sz w:val="22"/>
          <w:szCs w:val="22"/>
          <w:u w:val="single"/>
          <w:rtl/>
        </w:rPr>
      </w:pPr>
      <w:r w:rsidRPr="005121B1">
        <w:rPr>
          <w:rFonts w:hint="cs"/>
          <w:color w:val="000000" w:themeColor="text1"/>
          <w:sz w:val="22"/>
          <w:szCs w:val="22"/>
          <w:u w:val="single"/>
          <w:rtl/>
        </w:rPr>
        <w:t xml:space="preserve">פתרון: </w:t>
      </w:r>
    </w:p>
    <w:p w:rsidR="00FC53C1" w:rsidRPr="005121B1" w:rsidRDefault="00FC53C1" w:rsidP="00176EE1">
      <w:pPr>
        <w:pStyle w:val="a3"/>
        <w:numPr>
          <w:ilvl w:val="0"/>
          <w:numId w:val="141"/>
        </w:numPr>
        <w:rPr>
          <w:color w:val="000000" w:themeColor="text1"/>
          <w:sz w:val="22"/>
          <w:szCs w:val="22"/>
        </w:rPr>
      </w:pPr>
      <w:r w:rsidRPr="005121B1">
        <w:rPr>
          <w:color w:val="000000" w:themeColor="text1"/>
          <w:sz w:val="22"/>
          <w:szCs w:val="22"/>
          <w:rtl/>
        </w:rPr>
        <w:t>להרוג את כל הכרישים.</w:t>
      </w:r>
    </w:p>
    <w:p w:rsidR="00C91F30" w:rsidRPr="005121B1" w:rsidRDefault="00FC53C1" w:rsidP="00176EE1">
      <w:pPr>
        <w:numPr>
          <w:ilvl w:val="0"/>
          <w:numId w:val="140"/>
        </w:numPr>
        <w:rPr>
          <w:color w:val="000000" w:themeColor="text1"/>
          <w:sz w:val="22"/>
          <w:szCs w:val="22"/>
          <w:rtl/>
        </w:rPr>
      </w:pPr>
      <w:r w:rsidRPr="005121B1">
        <w:rPr>
          <w:color w:val="000000" w:themeColor="text1"/>
          <w:sz w:val="22"/>
          <w:szCs w:val="22"/>
          <w:rtl/>
        </w:rPr>
        <w:t xml:space="preserve">להוציא את </w:t>
      </w:r>
      <w:r w:rsidR="005121B1">
        <w:rPr>
          <w:color w:val="000000" w:themeColor="text1"/>
          <w:sz w:val="22"/>
          <w:szCs w:val="22"/>
          <w:rtl/>
        </w:rPr>
        <w:t>פעילות הבדיקות בים מחוץ לפרויקט</w:t>
      </w:r>
      <w:r w:rsidR="005121B1">
        <w:rPr>
          <w:rFonts w:hint="cs"/>
          <w:color w:val="000000" w:themeColor="text1"/>
          <w:sz w:val="22"/>
          <w:szCs w:val="22"/>
          <w:rtl/>
        </w:rPr>
        <w:t>.</w:t>
      </w:r>
    </w:p>
    <w:p w:rsidR="008B5DDD" w:rsidRDefault="00C91F30" w:rsidP="008B5DDD">
      <w:pPr>
        <w:rPr>
          <w:color w:val="000000" w:themeColor="text1"/>
          <w:sz w:val="22"/>
          <w:szCs w:val="22"/>
          <w:u w:val="single"/>
          <w:rtl/>
        </w:rPr>
      </w:pPr>
      <w:r w:rsidRPr="00480AAD">
        <w:rPr>
          <w:rFonts w:hint="cs"/>
          <w:color w:val="000000" w:themeColor="text1"/>
          <w:sz w:val="22"/>
          <w:szCs w:val="22"/>
          <w:highlight w:val="yellow"/>
          <w:u w:val="single"/>
          <w:rtl/>
        </w:rPr>
        <w:t>מענה לסיכון, דוגמא 2:</w:t>
      </w:r>
      <w:r w:rsidR="008B5DDD" w:rsidRPr="008B5DDD">
        <w:rPr>
          <w:b/>
          <w:bCs/>
          <w:color w:val="000000" w:themeColor="text1"/>
          <w:sz w:val="22"/>
          <w:szCs w:val="22"/>
          <w:rtl/>
        </w:rPr>
        <w:t xml:space="preserve"> </w:t>
      </w:r>
      <w:r w:rsidR="008B5DDD">
        <w:rPr>
          <w:b/>
          <w:bCs/>
          <w:color w:val="000000" w:themeColor="text1"/>
          <w:sz w:val="22"/>
          <w:szCs w:val="22"/>
          <w:rtl/>
        </w:rPr>
        <w:t>לפרויקט יש סיכון (איום)</w:t>
      </w:r>
    </w:p>
    <w:p w:rsidR="005121B1" w:rsidRDefault="008B5DDD" w:rsidP="008B5DDD">
      <w:pPr>
        <w:rPr>
          <w:color w:val="000000" w:themeColor="text1"/>
          <w:sz w:val="22"/>
          <w:szCs w:val="22"/>
          <w:u w:val="single"/>
          <w:rtl/>
        </w:rPr>
      </w:pPr>
      <w:r>
        <w:rPr>
          <w:rFonts w:hint="cs"/>
          <w:color w:val="000000" w:themeColor="text1"/>
          <w:sz w:val="22"/>
          <w:szCs w:val="22"/>
          <w:u w:val="single"/>
          <w:rtl/>
        </w:rPr>
        <w:t xml:space="preserve"> המטרה: </w:t>
      </w:r>
      <w:r w:rsidRPr="008B5DDD">
        <w:rPr>
          <w:color w:val="000000" w:themeColor="text1"/>
          <w:sz w:val="22"/>
          <w:szCs w:val="22"/>
          <w:u w:val="single"/>
          <w:rtl/>
        </w:rPr>
        <w:t xml:space="preserve">איך </w:t>
      </w:r>
      <w:r w:rsidRPr="008B5DDD">
        <w:rPr>
          <w:b/>
          <w:bCs/>
          <w:color w:val="000000" w:themeColor="text1"/>
          <w:sz w:val="22"/>
          <w:szCs w:val="22"/>
          <w:u w:val="single"/>
          <w:rtl/>
        </w:rPr>
        <w:t>להימנע</w:t>
      </w:r>
      <w:r w:rsidRPr="008B5DDD">
        <w:rPr>
          <w:color w:val="000000" w:themeColor="text1"/>
          <w:sz w:val="22"/>
          <w:szCs w:val="22"/>
          <w:u w:val="single"/>
          <w:rtl/>
        </w:rPr>
        <w:t xml:space="preserve"> מהסיכון הזה:</w:t>
      </w:r>
    </w:p>
    <w:tbl>
      <w:tblPr>
        <w:tblStyle w:val="a5"/>
        <w:bidiVisual/>
        <w:tblW w:w="0" w:type="auto"/>
        <w:tblLook w:val="04A0" w:firstRow="1" w:lastRow="0" w:firstColumn="1" w:lastColumn="0" w:noHBand="0" w:noVBand="1"/>
      </w:tblPr>
      <w:tblGrid>
        <w:gridCol w:w="4752"/>
        <w:gridCol w:w="3544"/>
      </w:tblGrid>
      <w:tr w:rsidR="008B5DDD" w:rsidTr="008B5DDD">
        <w:tc>
          <w:tcPr>
            <w:tcW w:w="4752" w:type="dxa"/>
          </w:tcPr>
          <w:p w:rsidR="008B5DDD" w:rsidRPr="008B5DDD" w:rsidRDefault="008B5DDD" w:rsidP="008B5DDD">
            <w:pPr>
              <w:spacing w:after="160" w:line="259" w:lineRule="auto"/>
              <w:rPr>
                <w:color w:val="000000" w:themeColor="text1"/>
                <w:sz w:val="22"/>
                <w:szCs w:val="22"/>
                <w:rtl/>
              </w:rPr>
            </w:pPr>
            <w:r w:rsidRPr="008B5DDD">
              <w:rPr>
                <w:color w:val="000000" w:themeColor="text1"/>
                <w:sz w:val="22"/>
                <w:szCs w:val="22"/>
                <w:rtl/>
              </w:rPr>
              <w:t>אופציות לצמצום ההסתברות:</w:t>
            </w:r>
          </w:p>
        </w:tc>
        <w:tc>
          <w:tcPr>
            <w:tcW w:w="3544" w:type="dxa"/>
          </w:tcPr>
          <w:p w:rsidR="008B5DDD" w:rsidRPr="008B5DDD" w:rsidRDefault="008B5DDD" w:rsidP="008B5DDD">
            <w:pPr>
              <w:spacing w:after="160" w:line="259" w:lineRule="auto"/>
              <w:rPr>
                <w:color w:val="000000" w:themeColor="text1"/>
                <w:sz w:val="22"/>
                <w:szCs w:val="22"/>
                <w:rtl/>
              </w:rPr>
            </w:pPr>
            <w:r w:rsidRPr="008B5DDD">
              <w:rPr>
                <w:color w:val="000000" w:themeColor="text1"/>
                <w:sz w:val="22"/>
                <w:szCs w:val="22"/>
                <w:rtl/>
              </w:rPr>
              <w:t>אפשרויות להקטנת ההשפעה:</w:t>
            </w:r>
          </w:p>
        </w:tc>
      </w:tr>
      <w:tr w:rsidR="008B5DDD" w:rsidTr="008B5DDD">
        <w:trPr>
          <w:trHeight w:val="452"/>
        </w:trPr>
        <w:tc>
          <w:tcPr>
            <w:tcW w:w="4752" w:type="dxa"/>
          </w:tcPr>
          <w:p w:rsidR="008B5DDD" w:rsidRPr="008B5DDD" w:rsidRDefault="008B5DDD" w:rsidP="00176EE1">
            <w:pPr>
              <w:numPr>
                <w:ilvl w:val="0"/>
                <w:numId w:val="142"/>
              </w:numPr>
              <w:spacing w:after="160"/>
              <w:rPr>
                <w:color w:val="000000" w:themeColor="text1"/>
                <w:sz w:val="22"/>
                <w:szCs w:val="22"/>
                <w:rtl/>
              </w:rPr>
            </w:pPr>
            <w:r w:rsidRPr="008B5DDD">
              <w:rPr>
                <w:color w:val="000000" w:themeColor="text1"/>
                <w:sz w:val="22"/>
                <w:szCs w:val="22"/>
                <w:rtl/>
              </w:rPr>
              <w:t>להאכיל את הכרישים</w:t>
            </w:r>
          </w:p>
          <w:p w:rsidR="008B5DDD" w:rsidRPr="008B5DDD" w:rsidRDefault="008B5DDD" w:rsidP="00176EE1">
            <w:pPr>
              <w:numPr>
                <w:ilvl w:val="0"/>
                <w:numId w:val="142"/>
              </w:numPr>
              <w:spacing w:after="160"/>
              <w:rPr>
                <w:color w:val="000000" w:themeColor="text1"/>
                <w:sz w:val="22"/>
                <w:szCs w:val="22"/>
                <w:rtl/>
              </w:rPr>
            </w:pPr>
            <w:r w:rsidRPr="008B5DDD">
              <w:rPr>
                <w:color w:val="000000" w:themeColor="text1"/>
                <w:sz w:val="22"/>
                <w:szCs w:val="22"/>
                <w:rtl/>
              </w:rPr>
              <w:t>ריסוס חומר דוחה כרישים</w:t>
            </w:r>
          </w:p>
          <w:p w:rsidR="008B5DDD" w:rsidRPr="008B5DDD" w:rsidRDefault="008B5DDD" w:rsidP="00176EE1">
            <w:pPr>
              <w:numPr>
                <w:ilvl w:val="0"/>
                <w:numId w:val="142"/>
              </w:numPr>
              <w:spacing w:after="160"/>
              <w:rPr>
                <w:color w:val="000000" w:themeColor="text1"/>
                <w:sz w:val="22"/>
                <w:szCs w:val="22"/>
                <w:rtl/>
              </w:rPr>
            </w:pPr>
            <w:r w:rsidRPr="008B5DDD">
              <w:rPr>
                <w:color w:val="000000" w:themeColor="text1"/>
                <w:sz w:val="22"/>
                <w:szCs w:val="22"/>
                <w:rtl/>
              </w:rPr>
              <w:t>לעשות את הבדיקה בבריכה עם מים מלוחים במקום באוקיינוס</w:t>
            </w:r>
          </w:p>
          <w:p w:rsidR="008B5DDD" w:rsidRPr="008B5DDD" w:rsidRDefault="008B5DDD" w:rsidP="00176EE1">
            <w:pPr>
              <w:numPr>
                <w:ilvl w:val="0"/>
                <w:numId w:val="142"/>
              </w:numPr>
              <w:spacing w:after="160"/>
              <w:rPr>
                <w:color w:val="000000" w:themeColor="text1"/>
                <w:sz w:val="22"/>
                <w:szCs w:val="22"/>
                <w:rtl/>
              </w:rPr>
            </w:pPr>
            <w:r w:rsidRPr="008B5DDD">
              <w:rPr>
                <w:color w:val="000000" w:themeColor="text1"/>
                <w:sz w:val="22"/>
                <w:szCs w:val="22"/>
                <w:rtl/>
              </w:rPr>
              <w:t>מצא את הדרכים לבצע את הבדיקה מהר יותר</w:t>
            </w:r>
          </w:p>
          <w:p w:rsidR="008B5DDD" w:rsidRPr="008B5DDD" w:rsidRDefault="008B5DDD" w:rsidP="00176EE1">
            <w:pPr>
              <w:numPr>
                <w:ilvl w:val="0"/>
                <w:numId w:val="142"/>
              </w:numPr>
              <w:spacing w:after="160"/>
              <w:rPr>
                <w:color w:val="000000" w:themeColor="text1"/>
                <w:sz w:val="22"/>
                <w:szCs w:val="22"/>
                <w:rtl/>
              </w:rPr>
            </w:pPr>
            <w:r w:rsidRPr="008B5DDD">
              <w:rPr>
                <w:color w:val="000000" w:themeColor="text1"/>
                <w:sz w:val="22"/>
                <w:szCs w:val="22"/>
                <w:rtl/>
              </w:rPr>
              <w:t>לשכור מומחה כרישים לבצע בדיקה</w:t>
            </w:r>
          </w:p>
        </w:tc>
        <w:tc>
          <w:tcPr>
            <w:tcW w:w="3544" w:type="dxa"/>
          </w:tcPr>
          <w:p w:rsidR="008B5DDD" w:rsidRPr="008B5DDD" w:rsidRDefault="008B5DDD" w:rsidP="00176EE1">
            <w:pPr>
              <w:numPr>
                <w:ilvl w:val="0"/>
                <w:numId w:val="142"/>
              </w:numPr>
              <w:spacing w:after="160"/>
              <w:rPr>
                <w:color w:val="000000" w:themeColor="text1"/>
                <w:sz w:val="22"/>
                <w:szCs w:val="22"/>
                <w:rtl/>
              </w:rPr>
            </w:pPr>
            <w:r w:rsidRPr="008B5DDD">
              <w:rPr>
                <w:color w:val="000000" w:themeColor="text1"/>
                <w:sz w:val="22"/>
                <w:szCs w:val="22"/>
                <w:rtl/>
              </w:rPr>
              <w:t>לבצע את הבדיקה בכלוב כרישים</w:t>
            </w:r>
          </w:p>
          <w:p w:rsidR="008B5DDD" w:rsidRPr="008B5DDD" w:rsidRDefault="008B5DDD" w:rsidP="00176EE1">
            <w:pPr>
              <w:numPr>
                <w:ilvl w:val="0"/>
                <w:numId w:val="142"/>
              </w:numPr>
              <w:spacing w:after="160"/>
              <w:rPr>
                <w:color w:val="000000" w:themeColor="text1"/>
                <w:sz w:val="22"/>
                <w:szCs w:val="22"/>
                <w:rtl/>
              </w:rPr>
            </w:pPr>
            <w:r w:rsidRPr="008B5DDD">
              <w:rPr>
                <w:color w:val="000000" w:themeColor="text1"/>
                <w:sz w:val="22"/>
                <w:szCs w:val="22"/>
                <w:rtl/>
              </w:rPr>
              <w:t>הבודקים ילבשו חליפות כרישים</w:t>
            </w:r>
          </w:p>
          <w:p w:rsidR="008B5DDD" w:rsidRPr="008B5DDD" w:rsidRDefault="008B5DDD" w:rsidP="00176EE1">
            <w:pPr>
              <w:numPr>
                <w:ilvl w:val="0"/>
                <w:numId w:val="142"/>
              </w:numPr>
              <w:spacing w:after="160"/>
              <w:rPr>
                <w:color w:val="000000" w:themeColor="text1"/>
                <w:sz w:val="22"/>
                <w:szCs w:val="22"/>
                <w:rtl/>
              </w:rPr>
            </w:pPr>
            <w:r w:rsidRPr="008B5DDD">
              <w:rPr>
                <w:color w:val="000000" w:themeColor="text1"/>
                <w:sz w:val="22"/>
                <w:szCs w:val="22"/>
                <w:rtl/>
              </w:rPr>
              <w:t>הבודקים יישאו נשק או רובה חצים.</w:t>
            </w:r>
          </w:p>
          <w:p w:rsidR="008B5DDD" w:rsidRDefault="008B5DDD" w:rsidP="008B5DDD">
            <w:pPr>
              <w:rPr>
                <w:color w:val="000000" w:themeColor="text1"/>
                <w:sz w:val="22"/>
                <w:szCs w:val="22"/>
                <w:u w:val="single"/>
                <w:rtl/>
              </w:rPr>
            </w:pPr>
          </w:p>
        </w:tc>
      </w:tr>
    </w:tbl>
    <w:p w:rsidR="005B1E8B" w:rsidRDefault="005B1E8B" w:rsidP="008B5DDD">
      <w:pPr>
        <w:rPr>
          <w:color w:val="000000" w:themeColor="text1"/>
          <w:sz w:val="22"/>
          <w:szCs w:val="22"/>
          <w:highlight w:val="yellow"/>
          <w:u w:val="single"/>
          <w:rtl/>
        </w:rPr>
      </w:pPr>
    </w:p>
    <w:p w:rsidR="005B1E8B" w:rsidRPr="005B1E8B" w:rsidRDefault="005B1E8B">
      <w:pPr>
        <w:bidi w:val="0"/>
        <w:rPr>
          <w:color w:val="000000" w:themeColor="text1"/>
          <w:sz w:val="22"/>
          <w:szCs w:val="22"/>
          <w:rtl/>
        </w:rPr>
      </w:pPr>
      <w:r w:rsidRPr="005B1E8B">
        <w:rPr>
          <w:color w:val="000000" w:themeColor="text1"/>
          <w:sz w:val="22"/>
          <w:szCs w:val="22"/>
          <w:rtl/>
        </w:rPr>
        <w:br w:type="page"/>
      </w:r>
    </w:p>
    <w:p w:rsidR="008B5DDD" w:rsidRDefault="00C91F30" w:rsidP="008B5DDD">
      <w:pPr>
        <w:rPr>
          <w:color w:val="000000" w:themeColor="text1"/>
          <w:sz w:val="22"/>
          <w:szCs w:val="22"/>
          <w:u w:val="single"/>
          <w:rtl/>
        </w:rPr>
      </w:pPr>
      <w:r w:rsidRPr="00480AAD">
        <w:rPr>
          <w:rFonts w:hint="cs"/>
          <w:color w:val="000000" w:themeColor="text1"/>
          <w:sz w:val="22"/>
          <w:szCs w:val="22"/>
          <w:highlight w:val="yellow"/>
          <w:u w:val="single"/>
          <w:rtl/>
        </w:rPr>
        <w:t>מענה לסיכון, דוגמא 3:</w:t>
      </w:r>
      <w:r w:rsidR="008B5DDD" w:rsidRPr="008B5DDD">
        <w:rPr>
          <w:b/>
          <w:bCs/>
          <w:color w:val="000000" w:themeColor="text1"/>
          <w:sz w:val="22"/>
          <w:szCs w:val="22"/>
          <w:rtl/>
        </w:rPr>
        <w:t xml:space="preserve"> </w:t>
      </w:r>
      <w:r w:rsidR="008B5DDD">
        <w:rPr>
          <w:b/>
          <w:bCs/>
          <w:color w:val="000000" w:themeColor="text1"/>
          <w:sz w:val="22"/>
          <w:szCs w:val="22"/>
          <w:rtl/>
        </w:rPr>
        <w:t>לפרויקט יש סיכון (איום)</w:t>
      </w:r>
    </w:p>
    <w:p w:rsidR="008B5DDD" w:rsidRPr="008B5DDD" w:rsidRDefault="008B5DDD" w:rsidP="008B5DDD">
      <w:pPr>
        <w:rPr>
          <w:color w:val="000000" w:themeColor="text1"/>
          <w:sz w:val="22"/>
          <w:szCs w:val="22"/>
          <w:u w:val="single"/>
        </w:rPr>
      </w:pPr>
      <w:r>
        <w:rPr>
          <w:rFonts w:hint="cs"/>
          <w:color w:val="000000" w:themeColor="text1"/>
          <w:sz w:val="22"/>
          <w:szCs w:val="22"/>
          <w:u w:val="single"/>
          <w:rtl/>
        </w:rPr>
        <w:t xml:space="preserve"> המטרה: </w:t>
      </w:r>
      <w:r w:rsidRPr="008B5DDD">
        <w:rPr>
          <w:color w:val="000000" w:themeColor="text1"/>
          <w:sz w:val="22"/>
          <w:szCs w:val="22"/>
          <w:u w:val="single"/>
          <w:rtl/>
        </w:rPr>
        <w:t xml:space="preserve">איך נוכל </w:t>
      </w:r>
      <w:r w:rsidRPr="008B5DDD">
        <w:rPr>
          <w:b/>
          <w:bCs/>
          <w:color w:val="000000" w:themeColor="text1"/>
          <w:sz w:val="22"/>
          <w:szCs w:val="22"/>
          <w:u w:val="single"/>
          <w:rtl/>
        </w:rPr>
        <w:t>להעביר</w:t>
      </w:r>
      <w:r w:rsidRPr="008B5DDD">
        <w:rPr>
          <w:color w:val="000000" w:themeColor="text1"/>
          <w:sz w:val="22"/>
          <w:szCs w:val="22"/>
          <w:u w:val="single"/>
          <w:rtl/>
        </w:rPr>
        <w:t xml:space="preserve"> את הסיכון</w:t>
      </w:r>
    </w:p>
    <w:p w:rsidR="00C91F30" w:rsidRDefault="008B5DDD" w:rsidP="00C91F30">
      <w:pPr>
        <w:rPr>
          <w:color w:val="000000" w:themeColor="text1"/>
          <w:sz w:val="22"/>
          <w:szCs w:val="22"/>
          <w:rtl/>
        </w:rPr>
      </w:pPr>
      <w:r>
        <w:rPr>
          <w:rFonts w:hint="cs"/>
          <w:color w:val="000000" w:themeColor="text1"/>
          <w:sz w:val="22"/>
          <w:szCs w:val="22"/>
          <w:rtl/>
        </w:rPr>
        <w:t>פתרון:</w:t>
      </w:r>
    </w:p>
    <w:p w:rsidR="00FC53C1" w:rsidRPr="008B5DDD" w:rsidRDefault="00FC53C1" w:rsidP="00176EE1">
      <w:pPr>
        <w:numPr>
          <w:ilvl w:val="0"/>
          <w:numId w:val="143"/>
        </w:numPr>
        <w:rPr>
          <w:color w:val="000000" w:themeColor="text1"/>
          <w:sz w:val="22"/>
          <w:szCs w:val="22"/>
        </w:rPr>
      </w:pPr>
      <w:r w:rsidRPr="008B5DDD">
        <w:rPr>
          <w:color w:val="000000" w:themeColor="text1"/>
          <w:sz w:val="22"/>
          <w:szCs w:val="22"/>
          <w:rtl/>
        </w:rPr>
        <w:t>לשכור מומחה כרישים לבצע בדיקה</w:t>
      </w:r>
    </w:p>
    <w:p w:rsidR="00FC53C1" w:rsidRPr="008B5DDD" w:rsidRDefault="00FC53C1" w:rsidP="00176EE1">
      <w:pPr>
        <w:numPr>
          <w:ilvl w:val="0"/>
          <w:numId w:val="143"/>
        </w:numPr>
        <w:rPr>
          <w:color w:val="000000" w:themeColor="text1"/>
          <w:sz w:val="22"/>
          <w:szCs w:val="22"/>
          <w:rtl/>
        </w:rPr>
      </w:pPr>
      <w:r w:rsidRPr="008B5DDD">
        <w:rPr>
          <w:color w:val="000000" w:themeColor="text1"/>
          <w:sz w:val="22"/>
          <w:szCs w:val="22"/>
          <w:rtl/>
        </w:rPr>
        <w:t>להוציא למיקור חוץ את הבדיקה לחברה מנוסה יותר עם כרישים</w:t>
      </w:r>
    </w:p>
    <w:p w:rsidR="00FC53C1" w:rsidRPr="008B5DDD" w:rsidRDefault="00FC53C1" w:rsidP="00176EE1">
      <w:pPr>
        <w:numPr>
          <w:ilvl w:val="0"/>
          <w:numId w:val="143"/>
        </w:numPr>
        <w:rPr>
          <w:color w:val="000000" w:themeColor="text1"/>
          <w:sz w:val="22"/>
          <w:szCs w:val="22"/>
          <w:rtl/>
        </w:rPr>
      </w:pPr>
      <w:r w:rsidRPr="008B5DDD">
        <w:rPr>
          <w:color w:val="000000" w:themeColor="text1"/>
          <w:sz w:val="22"/>
          <w:szCs w:val="22"/>
          <w:rtl/>
        </w:rPr>
        <w:t>רכישת ביטוח מפני התקפתה כרישים</w:t>
      </w:r>
    </w:p>
    <w:p w:rsidR="00C91F30" w:rsidRPr="008B5DDD" w:rsidRDefault="00FC53C1" w:rsidP="00176EE1">
      <w:pPr>
        <w:numPr>
          <w:ilvl w:val="0"/>
          <w:numId w:val="143"/>
        </w:numPr>
        <w:rPr>
          <w:color w:val="000000" w:themeColor="text1"/>
          <w:sz w:val="22"/>
          <w:szCs w:val="22"/>
        </w:rPr>
      </w:pPr>
      <w:r w:rsidRPr="008B5DDD">
        <w:rPr>
          <w:color w:val="000000" w:themeColor="text1"/>
          <w:sz w:val="22"/>
          <w:szCs w:val="22"/>
          <w:rtl/>
        </w:rPr>
        <w:t>רכישת ביטוח אחריו</w:t>
      </w:r>
      <w:r w:rsidR="008B5DDD">
        <w:rPr>
          <w:rFonts w:hint="cs"/>
          <w:color w:val="000000" w:themeColor="text1"/>
          <w:sz w:val="22"/>
          <w:szCs w:val="22"/>
          <w:rtl/>
        </w:rPr>
        <w:t>ת</w:t>
      </w:r>
    </w:p>
    <w:p w:rsidR="00C91F30" w:rsidRPr="00480AAD" w:rsidRDefault="00C91F30" w:rsidP="00C91F30">
      <w:pPr>
        <w:rPr>
          <w:color w:val="000000" w:themeColor="text1"/>
          <w:sz w:val="22"/>
          <w:szCs w:val="22"/>
        </w:rPr>
      </w:pPr>
    </w:p>
    <w:p w:rsidR="008B5DDD" w:rsidRDefault="00C91F30" w:rsidP="008B5DDD">
      <w:pPr>
        <w:rPr>
          <w:color w:val="000000" w:themeColor="text1"/>
          <w:sz w:val="22"/>
          <w:szCs w:val="22"/>
          <w:u w:val="single"/>
          <w:rtl/>
        </w:rPr>
      </w:pPr>
      <w:r w:rsidRPr="00480AAD">
        <w:rPr>
          <w:rFonts w:hint="cs"/>
          <w:color w:val="000000" w:themeColor="text1"/>
          <w:sz w:val="22"/>
          <w:szCs w:val="22"/>
          <w:highlight w:val="yellow"/>
          <w:u w:val="single"/>
          <w:rtl/>
        </w:rPr>
        <w:t>מענה לסיכון, דוגמא 4:</w:t>
      </w:r>
      <w:r w:rsidR="008B5DDD" w:rsidRPr="008B5DDD">
        <w:rPr>
          <w:b/>
          <w:bCs/>
          <w:color w:val="000000" w:themeColor="text1"/>
          <w:sz w:val="22"/>
          <w:szCs w:val="22"/>
          <w:rtl/>
        </w:rPr>
        <w:t xml:space="preserve"> </w:t>
      </w:r>
      <w:r w:rsidR="008B5DDD">
        <w:rPr>
          <w:b/>
          <w:bCs/>
          <w:color w:val="000000" w:themeColor="text1"/>
          <w:sz w:val="22"/>
          <w:szCs w:val="22"/>
          <w:rtl/>
        </w:rPr>
        <w:t>לפרויקט יש סיכון (איום)</w:t>
      </w:r>
    </w:p>
    <w:p w:rsidR="00C91F30" w:rsidRPr="008B5DDD" w:rsidRDefault="008B5DDD" w:rsidP="008B5DDD">
      <w:pPr>
        <w:rPr>
          <w:color w:val="000000" w:themeColor="text1"/>
          <w:sz w:val="22"/>
          <w:szCs w:val="22"/>
          <w:u w:val="single"/>
          <w:rtl/>
        </w:rPr>
      </w:pPr>
      <w:r>
        <w:rPr>
          <w:rFonts w:hint="cs"/>
          <w:color w:val="000000" w:themeColor="text1"/>
          <w:sz w:val="22"/>
          <w:szCs w:val="22"/>
          <w:u w:val="single"/>
          <w:rtl/>
        </w:rPr>
        <w:t>מטרה:</w:t>
      </w:r>
      <w:r w:rsidRPr="008B5DDD">
        <w:rPr>
          <w:rFonts w:ascii="Tahoma" w:eastAsia="Tahoma" w:hAnsi="Tahoma" w:cs="Tahoma"/>
          <w:color w:val="000000" w:themeColor="text1"/>
          <w:kern w:val="24"/>
          <w:sz w:val="32"/>
          <w:szCs w:val="32"/>
          <w:rtl/>
        </w:rPr>
        <w:t xml:space="preserve"> </w:t>
      </w:r>
      <w:r w:rsidRPr="008B5DDD">
        <w:rPr>
          <w:color w:val="000000" w:themeColor="text1"/>
          <w:sz w:val="22"/>
          <w:szCs w:val="22"/>
          <w:u w:val="single"/>
          <w:rtl/>
        </w:rPr>
        <w:t xml:space="preserve">איך נוכל </w:t>
      </w:r>
      <w:r w:rsidRPr="008B5DDD">
        <w:rPr>
          <w:b/>
          <w:bCs/>
          <w:color w:val="000000" w:themeColor="text1"/>
          <w:sz w:val="22"/>
          <w:szCs w:val="22"/>
          <w:u w:val="single"/>
          <w:rtl/>
        </w:rPr>
        <w:t>לקבל</w:t>
      </w:r>
      <w:r w:rsidRPr="008B5DDD">
        <w:rPr>
          <w:color w:val="000000" w:themeColor="text1"/>
          <w:sz w:val="22"/>
          <w:szCs w:val="22"/>
          <w:u w:val="single"/>
          <w:rtl/>
        </w:rPr>
        <w:t xml:space="preserve"> את הסיכון</w:t>
      </w:r>
    </w:p>
    <w:p w:rsidR="00FC53C1" w:rsidRPr="008B5DDD" w:rsidRDefault="00C91F30" w:rsidP="008B5DDD">
      <w:pPr>
        <w:rPr>
          <w:color w:val="000000" w:themeColor="text1"/>
          <w:sz w:val="22"/>
          <w:szCs w:val="22"/>
        </w:rPr>
      </w:pPr>
      <w:r w:rsidRPr="00480AAD">
        <w:rPr>
          <w:rFonts w:hint="cs"/>
          <w:color w:val="000000" w:themeColor="text1"/>
          <w:sz w:val="22"/>
          <w:szCs w:val="22"/>
          <w:rtl/>
        </w:rPr>
        <w:t xml:space="preserve"> </w:t>
      </w:r>
      <w:r w:rsidR="008B5DDD">
        <w:rPr>
          <w:rFonts w:hint="cs"/>
          <w:color w:val="000000" w:themeColor="text1"/>
          <w:sz w:val="22"/>
          <w:szCs w:val="22"/>
          <w:rtl/>
        </w:rPr>
        <w:t xml:space="preserve">פתרון: </w:t>
      </w:r>
      <w:r w:rsidR="00FC53C1" w:rsidRPr="008B5DDD">
        <w:rPr>
          <w:color w:val="000000" w:themeColor="text1"/>
          <w:sz w:val="22"/>
          <w:szCs w:val="22"/>
          <w:rtl/>
        </w:rPr>
        <w:t>לא לעשות כלום, אם יקרה, אז יקרה.</w:t>
      </w:r>
    </w:p>
    <w:p w:rsidR="008B5DDD" w:rsidRDefault="00C91F30" w:rsidP="008B5DDD">
      <w:pPr>
        <w:rPr>
          <w:color w:val="000000" w:themeColor="text1"/>
          <w:sz w:val="22"/>
          <w:szCs w:val="22"/>
          <w:u w:val="single"/>
          <w:rtl/>
        </w:rPr>
      </w:pPr>
      <w:r w:rsidRPr="00480AAD">
        <w:rPr>
          <w:rFonts w:hint="cs"/>
          <w:color w:val="000000" w:themeColor="text1"/>
          <w:sz w:val="22"/>
          <w:szCs w:val="22"/>
          <w:highlight w:val="yellow"/>
          <w:u w:val="single"/>
          <w:rtl/>
        </w:rPr>
        <w:t>מענה לסיכון, דוגמא 5:</w:t>
      </w:r>
      <w:r w:rsidR="008B5DDD">
        <w:rPr>
          <w:rFonts w:hint="cs"/>
          <w:color w:val="000000" w:themeColor="text1"/>
          <w:sz w:val="22"/>
          <w:szCs w:val="22"/>
          <w:u w:val="single"/>
          <w:rtl/>
        </w:rPr>
        <w:t xml:space="preserve"> </w:t>
      </w:r>
      <w:r w:rsidR="008B5DDD" w:rsidRPr="008B5DDD">
        <w:rPr>
          <w:b/>
          <w:bCs/>
          <w:color w:val="000000" w:themeColor="text1"/>
          <w:sz w:val="22"/>
          <w:szCs w:val="22"/>
          <w:u w:val="single"/>
          <w:rtl/>
        </w:rPr>
        <w:t>לפרויקט יש הזדמנות</w:t>
      </w:r>
    </w:p>
    <w:p w:rsidR="00C91F30" w:rsidRPr="008B5DDD" w:rsidRDefault="008B5DDD" w:rsidP="008B5DDD">
      <w:pPr>
        <w:rPr>
          <w:color w:val="000000" w:themeColor="text1"/>
          <w:sz w:val="22"/>
          <w:szCs w:val="22"/>
          <w:u w:val="single"/>
          <w:rtl/>
        </w:rPr>
      </w:pPr>
      <w:r>
        <w:rPr>
          <w:rFonts w:hint="cs"/>
          <w:color w:val="000000" w:themeColor="text1"/>
          <w:sz w:val="22"/>
          <w:szCs w:val="22"/>
          <w:u w:val="single"/>
          <w:rtl/>
        </w:rPr>
        <w:t xml:space="preserve">מטרה: </w:t>
      </w:r>
      <w:r w:rsidRPr="008B5DDD">
        <w:rPr>
          <w:color w:val="000000" w:themeColor="text1"/>
          <w:sz w:val="22"/>
          <w:szCs w:val="22"/>
          <w:u w:val="single"/>
          <w:rtl/>
        </w:rPr>
        <w:t xml:space="preserve">איך נוכל </w:t>
      </w:r>
      <w:r w:rsidRPr="008B5DDD">
        <w:rPr>
          <w:b/>
          <w:bCs/>
          <w:color w:val="000000" w:themeColor="text1"/>
          <w:sz w:val="22"/>
          <w:szCs w:val="22"/>
          <w:u w:val="single"/>
          <w:rtl/>
        </w:rPr>
        <w:t>לנצל</w:t>
      </w:r>
      <w:r w:rsidRPr="008B5DDD">
        <w:rPr>
          <w:color w:val="000000" w:themeColor="text1"/>
          <w:sz w:val="22"/>
          <w:szCs w:val="22"/>
          <w:u w:val="single"/>
          <w:rtl/>
        </w:rPr>
        <w:t xml:space="preserve"> את ההזדמנות</w:t>
      </w:r>
    </w:p>
    <w:p w:rsidR="00FC53C1" w:rsidRPr="008B5DDD" w:rsidRDefault="00C91F30" w:rsidP="008B5DDD">
      <w:pPr>
        <w:rPr>
          <w:color w:val="000000" w:themeColor="text1"/>
          <w:sz w:val="22"/>
          <w:szCs w:val="22"/>
        </w:rPr>
      </w:pPr>
      <w:r w:rsidRPr="00480AAD">
        <w:rPr>
          <w:rFonts w:hint="cs"/>
          <w:color w:val="000000" w:themeColor="text1"/>
          <w:sz w:val="22"/>
          <w:szCs w:val="22"/>
          <w:rtl/>
        </w:rPr>
        <w:t xml:space="preserve"> </w:t>
      </w:r>
      <w:r w:rsidR="008B5DDD">
        <w:rPr>
          <w:rFonts w:hint="cs"/>
          <w:color w:val="000000" w:themeColor="text1"/>
          <w:sz w:val="22"/>
          <w:szCs w:val="22"/>
          <w:rtl/>
        </w:rPr>
        <w:t xml:space="preserve">פתרון: </w:t>
      </w:r>
      <w:r w:rsidR="00FC53C1" w:rsidRPr="008B5DDD">
        <w:rPr>
          <w:color w:val="000000" w:themeColor="text1"/>
          <w:sz w:val="22"/>
          <w:szCs w:val="22"/>
          <w:rtl/>
        </w:rPr>
        <w:t>מאחר אנחנו מעצבים את הציוד מהתחלה, אנחנו יכולים לעצב את הציוד גם לבדוק צונאמי ולכן יש שוק גדול יותר עבור הציוד</w:t>
      </w:r>
    </w:p>
    <w:p w:rsidR="008B5DDD" w:rsidRDefault="00C91F30" w:rsidP="008B5DDD">
      <w:pPr>
        <w:rPr>
          <w:color w:val="000000" w:themeColor="text1"/>
          <w:sz w:val="22"/>
          <w:szCs w:val="22"/>
          <w:u w:val="single"/>
          <w:rtl/>
        </w:rPr>
      </w:pPr>
      <w:r w:rsidRPr="00480AAD">
        <w:rPr>
          <w:rFonts w:hint="cs"/>
          <w:color w:val="000000" w:themeColor="text1"/>
          <w:sz w:val="22"/>
          <w:szCs w:val="22"/>
          <w:highlight w:val="yellow"/>
          <w:u w:val="single"/>
          <w:rtl/>
        </w:rPr>
        <w:t>מענה לסיכון, דוגמא 6:</w:t>
      </w:r>
      <w:r w:rsidR="008B5DDD" w:rsidRPr="008B5DDD">
        <w:rPr>
          <w:rFonts w:ascii="Tahoma" w:eastAsia="Tahoma" w:hAnsi="Tahoma" w:cs="Tahoma"/>
          <w:b/>
          <w:bCs/>
          <w:color w:val="000000" w:themeColor="text1"/>
          <w:kern w:val="24"/>
          <w:sz w:val="32"/>
          <w:szCs w:val="32"/>
          <w:rtl/>
        </w:rPr>
        <w:t xml:space="preserve"> </w:t>
      </w:r>
      <w:r w:rsidR="008B5DDD" w:rsidRPr="008B5DDD">
        <w:rPr>
          <w:b/>
          <w:bCs/>
          <w:color w:val="000000" w:themeColor="text1"/>
          <w:sz w:val="22"/>
          <w:szCs w:val="22"/>
          <w:u w:val="single"/>
          <w:rtl/>
        </w:rPr>
        <w:t>לפרויקט יש הזדמנות</w:t>
      </w:r>
    </w:p>
    <w:p w:rsidR="00C91F30" w:rsidRPr="008B5DDD" w:rsidRDefault="008B5DDD" w:rsidP="008B5DDD">
      <w:pPr>
        <w:rPr>
          <w:color w:val="000000" w:themeColor="text1"/>
          <w:sz w:val="22"/>
          <w:szCs w:val="22"/>
          <w:u w:val="single"/>
          <w:rtl/>
        </w:rPr>
      </w:pPr>
      <w:r>
        <w:rPr>
          <w:rFonts w:hint="cs"/>
          <w:color w:val="000000" w:themeColor="text1"/>
          <w:sz w:val="22"/>
          <w:szCs w:val="22"/>
          <w:u w:val="single"/>
          <w:rtl/>
        </w:rPr>
        <w:t xml:space="preserve">מטרה: </w:t>
      </w:r>
      <w:r w:rsidRPr="008B5DDD">
        <w:rPr>
          <w:color w:val="000000" w:themeColor="text1"/>
          <w:sz w:val="22"/>
          <w:szCs w:val="22"/>
          <w:u w:val="single"/>
          <w:rtl/>
        </w:rPr>
        <w:t xml:space="preserve">איך נוכל </w:t>
      </w:r>
      <w:r>
        <w:rPr>
          <w:rFonts w:hint="cs"/>
          <w:b/>
          <w:bCs/>
          <w:color w:val="000000" w:themeColor="text1"/>
          <w:sz w:val="22"/>
          <w:szCs w:val="22"/>
          <w:u w:val="single"/>
          <w:rtl/>
        </w:rPr>
        <w:t>להגביר</w:t>
      </w:r>
      <w:r w:rsidRPr="008B5DDD">
        <w:rPr>
          <w:color w:val="000000" w:themeColor="text1"/>
          <w:sz w:val="22"/>
          <w:szCs w:val="22"/>
          <w:u w:val="single"/>
          <w:rtl/>
        </w:rPr>
        <w:t xml:space="preserve"> את ההזדמנות</w:t>
      </w:r>
    </w:p>
    <w:p w:rsidR="008B5DDD" w:rsidRDefault="008B5DDD" w:rsidP="00C91F30">
      <w:pPr>
        <w:rPr>
          <w:noProof/>
          <w:color w:val="000000" w:themeColor="text1"/>
          <w:sz w:val="22"/>
          <w:szCs w:val="22"/>
          <w:rtl/>
        </w:rPr>
      </w:pPr>
      <w:r>
        <w:rPr>
          <w:rFonts w:hint="cs"/>
          <w:noProof/>
          <w:color w:val="000000" w:themeColor="text1"/>
          <w:sz w:val="22"/>
          <w:szCs w:val="22"/>
          <w:rtl/>
        </w:rPr>
        <w:t>פתרון:</w:t>
      </w:r>
    </w:p>
    <w:p w:rsidR="00FC53C1" w:rsidRPr="008B5DDD" w:rsidRDefault="00FC53C1" w:rsidP="00176EE1">
      <w:pPr>
        <w:numPr>
          <w:ilvl w:val="0"/>
          <w:numId w:val="144"/>
        </w:numPr>
        <w:rPr>
          <w:color w:val="000000" w:themeColor="text1"/>
          <w:sz w:val="22"/>
          <w:szCs w:val="22"/>
        </w:rPr>
      </w:pPr>
      <w:r w:rsidRPr="008B5DDD">
        <w:rPr>
          <w:color w:val="000000" w:themeColor="text1"/>
          <w:sz w:val="22"/>
          <w:szCs w:val="22"/>
          <w:rtl/>
        </w:rPr>
        <w:t>לחקור עד כמה רחוק מהמכשיר הכרישים צריך להיות מזוהים</w:t>
      </w:r>
    </w:p>
    <w:p w:rsidR="00FC53C1" w:rsidRPr="008B5DDD" w:rsidRDefault="00FC53C1" w:rsidP="00176EE1">
      <w:pPr>
        <w:numPr>
          <w:ilvl w:val="0"/>
          <w:numId w:val="144"/>
        </w:numPr>
        <w:rPr>
          <w:color w:val="000000" w:themeColor="text1"/>
          <w:sz w:val="22"/>
          <w:szCs w:val="22"/>
          <w:rtl/>
        </w:rPr>
      </w:pPr>
      <w:r w:rsidRPr="008B5DDD">
        <w:rPr>
          <w:color w:val="000000" w:themeColor="text1"/>
          <w:sz w:val="22"/>
          <w:szCs w:val="22"/>
          <w:rtl/>
        </w:rPr>
        <w:t>לקבוע מה המכשיר יעשה כאשר זוהה כריש</w:t>
      </w:r>
    </w:p>
    <w:p w:rsidR="00C91F30" w:rsidRPr="008B5DDD" w:rsidRDefault="00FC53C1" w:rsidP="00176EE1">
      <w:pPr>
        <w:numPr>
          <w:ilvl w:val="0"/>
          <w:numId w:val="144"/>
        </w:numPr>
        <w:rPr>
          <w:color w:val="000000" w:themeColor="text1"/>
          <w:sz w:val="22"/>
          <w:szCs w:val="22"/>
        </w:rPr>
      </w:pPr>
      <w:r w:rsidRPr="008B5DDD">
        <w:rPr>
          <w:color w:val="000000" w:themeColor="text1"/>
          <w:sz w:val="22"/>
          <w:szCs w:val="22"/>
          <w:rtl/>
        </w:rPr>
        <w:t>שאל את הלקוח על הדרכים שבהן המכשיר יכול להיות בעל ערך רב יותר</w:t>
      </w:r>
    </w:p>
    <w:p w:rsidR="008B5DDD" w:rsidRDefault="00C91F30" w:rsidP="008B5DDD">
      <w:pPr>
        <w:rPr>
          <w:color w:val="000000" w:themeColor="text1"/>
          <w:sz w:val="22"/>
          <w:szCs w:val="22"/>
          <w:u w:val="single"/>
          <w:rtl/>
        </w:rPr>
      </w:pPr>
      <w:r w:rsidRPr="00480AAD">
        <w:rPr>
          <w:rFonts w:hint="cs"/>
          <w:color w:val="000000" w:themeColor="text1"/>
          <w:sz w:val="22"/>
          <w:szCs w:val="22"/>
          <w:highlight w:val="yellow"/>
          <w:u w:val="single"/>
          <w:rtl/>
        </w:rPr>
        <w:t>מענה לסיכון, דוגמא 7:</w:t>
      </w:r>
      <w:r w:rsidR="008B5DDD" w:rsidRPr="008B5DDD">
        <w:rPr>
          <w:rFonts w:ascii="Tahoma" w:eastAsia="Tahoma" w:hAnsi="Tahoma" w:cs="Tahoma"/>
          <w:b/>
          <w:bCs/>
          <w:color w:val="000000" w:themeColor="text1"/>
          <w:kern w:val="24"/>
          <w:sz w:val="32"/>
          <w:szCs w:val="32"/>
          <w:rtl/>
        </w:rPr>
        <w:t xml:space="preserve"> </w:t>
      </w:r>
      <w:r w:rsidR="008B5DDD" w:rsidRPr="008B5DDD">
        <w:rPr>
          <w:b/>
          <w:bCs/>
          <w:color w:val="000000" w:themeColor="text1"/>
          <w:sz w:val="22"/>
          <w:szCs w:val="22"/>
          <w:u w:val="single"/>
          <w:rtl/>
        </w:rPr>
        <w:t>לפרויקט יש הזדמנות</w:t>
      </w:r>
    </w:p>
    <w:p w:rsidR="008B5DDD" w:rsidRDefault="008B5DDD" w:rsidP="008B5DDD">
      <w:pPr>
        <w:rPr>
          <w:color w:val="000000" w:themeColor="text1"/>
          <w:sz w:val="22"/>
          <w:szCs w:val="22"/>
          <w:u w:val="single"/>
          <w:rtl/>
        </w:rPr>
      </w:pPr>
      <w:r>
        <w:rPr>
          <w:rFonts w:hint="cs"/>
          <w:color w:val="000000" w:themeColor="text1"/>
          <w:sz w:val="22"/>
          <w:szCs w:val="22"/>
          <w:u w:val="single"/>
          <w:rtl/>
        </w:rPr>
        <w:t xml:space="preserve">מטרה: </w:t>
      </w:r>
      <w:r w:rsidRPr="008B5DDD">
        <w:rPr>
          <w:color w:val="000000" w:themeColor="text1"/>
          <w:sz w:val="22"/>
          <w:szCs w:val="22"/>
          <w:u w:val="single"/>
          <w:rtl/>
        </w:rPr>
        <w:t xml:space="preserve">איך נוכל </w:t>
      </w:r>
      <w:r w:rsidRPr="008B5DDD">
        <w:rPr>
          <w:b/>
          <w:bCs/>
          <w:color w:val="000000" w:themeColor="text1"/>
          <w:sz w:val="22"/>
          <w:szCs w:val="22"/>
          <w:u w:val="single"/>
          <w:rtl/>
        </w:rPr>
        <w:t>לשתף</w:t>
      </w:r>
      <w:r w:rsidRPr="008B5DDD">
        <w:rPr>
          <w:color w:val="000000" w:themeColor="text1"/>
          <w:sz w:val="22"/>
          <w:szCs w:val="22"/>
          <w:u w:val="single"/>
          <w:rtl/>
        </w:rPr>
        <w:t xml:space="preserve"> את ההזדמנות</w:t>
      </w:r>
    </w:p>
    <w:p w:rsidR="008B5DDD" w:rsidRPr="008B5DDD" w:rsidRDefault="008B5DDD" w:rsidP="008B5DDD">
      <w:pPr>
        <w:rPr>
          <w:color w:val="000000" w:themeColor="text1"/>
          <w:sz w:val="22"/>
          <w:szCs w:val="22"/>
        </w:rPr>
      </w:pPr>
      <w:r>
        <w:rPr>
          <w:rFonts w:hint="cs"/>
          <w:color w:val="000000" w:themeColor="text1"/>
          <w:sz w:val="22"/>
          <w:szCs w:val="22"/>
          <w:rtl/>
        </w:rPr>
        <w:t>פתרון:</w:t>
      </w:r>
    </w:p>
    <w:p w:rsidR="00FC53C1" w:rsidRPr="008B5DDD" w:rsidRDefault="00FC53C1" w:rsidP="00176EE1">
      <w:pPr>
        <w:numPr>
          <w:ilvl w:val="0"/>
          <w:numId w:val="145"/>
        </w:numPr>
        <w:rPr>
          <w:color w:val="000000" w:themeColor="text1"/>
          <w:sz w:val="22"/>
          <w:szCs w:val="22"/>
        </w:rPr>
      </w:pPr>
      <w:r w:rsidRPr="008B5DDD">
        <w:rPr>
          <w:color w:val="000000" w:themeColor="text1"/>
          <w:sz w:val="22"/>
          <w:szCs w:val="22"/>
          <w:rtl/>
        </w:rPr>
        <w:t>לתת בעלות על ההזדמנות לצד שלישי שהוא מסוגל בצורה הטובה ביותר להשיג את ההזדמנות</w:t>
      </w:r>
    </w:p>
    <w:p w:rsidR="00FC53C1" w:rsidRPr="008B5DDD" w:rsidRDefault="00FC53C1" w:rsidP="00176EE1">
      <w:pPr>
        <w:numPr>
          <w:ilvl w:val="0"/>
          <w:numId w:val="145"/>
        </w:numPr>
        <w:rPr>
          <w:color w:val="000000" w:themeColor="text1"/>
          <w:sz w:val="22"/>
          <w:szCs w:val="22"/>
          <w:rtl/>
        </w:rPr>
      </w:pPr>
      <w:r w:rsidRPr="008B5DDD">
        <w:rPr>
          <w:color w:val="000000" w:themeColor="text1"/>
          <w:sz w:val="22"/>
          <w:szCs w:val="22"/>
          <w:rtl/>
        </w:rPr>
        <w:t>להוציא למיקור חוץ את העיצוב של המכשיר לגילוי כרישים לחברה מנוסה יותר המכירה ומנוסה בעבודה עם כרישים</w:t>
      </w:r>
    </w:p>
    <w:p w:rsidR="008B5DDD" w:rsidRDefault="00C91F30" w:rsidP="008B5DDD">
      <w:pPr>
        <w:rPr>
          <w:color w:val="000000" w:themeColor="text1"/>
          <w:sz w:val="22"/>
          <w:szCs w:val="22"/>
          <w:u w:val="single"/>
          <w:rtl/>
        </w:rPr>
      </w:pPr>
      <w:r w:rsidRPr="00480AAD">
        <w:rPr>
          <w:rFonts w:hint="cs"/>
          <w:color w:val="000000" w:themeColor="text1"/>
          <w:sz w:val="22"/>
          <w:szCs w:val="22"/>
          <w:highlight w:val="yellow"/>
          <w:u w:val="single"/>
          <w:rtl/>
        </w:rPr>
        <w:t>מענה לסיכון, דוגמא 8:</w:t>
      </w:r>
      <w:r w:rsidR="008B5DDD" w:rsidRPr="008B5DDD">
        <w:rPr>
          <w:rFonts w:ascii="Tahoma" w:eastAsia="Tahoma" w:hAnsi="Tahoma" w:cs="Tahoma"/>
          <w:b/>
          <w:bCs/>
          <w:color w:val="000000" w:themeColor="text1"/>
          <w:kern w:val="24"/>
          <w:sz w:val="32"/>
          <w:szCs w:val="32"/>
          <w:rtl/>
        </w:rPr>
        <w:t xml:space="preserve"> </w:t>
      </w:r>
      <w:r w:rsidR="008B5DDD" w:rsidRPr="008B5DDD">
        <w:rPr>
          <w:b/>
          <w:bCs/>
          <w:color w:val="000000" w:themeColor="text1"/>
          <w:sz w:val="22"/>
          <w:szCs w:val="22"/>
          <w:u w:val="single"/>
          <w:rtl/>
        </w:rPr>
        <w:t>לפרויקט יש הזדמנות</w:t>
      </w:r>
    </w:p>
    <w:p w:rsidR="008B5DDD" w:rsidRPr="008B5DDD" w:rsidRDefault="008B5DDD" w:rsidP="008B5DDD">
      <w:pPr>
        <w:rPr>
          <w:color w:val="000000" w:themeColor="text1"/>
          <w:sz w:val="22"/>
          <w:szCs w:val="22"/>
          <w:u w:val="single"/>
        </w:rPr>
      </w:pPr>
      <w:r>
        <w:rPr>
          <w:rFonts w:hint="cs"/>
          <w:color w:val="000000" w:themeColor="text1"/>
          <w:sz w:val="22"/>
          <w:szCs w:val="22"/>
          <w:u w:val="single"/>
          <w:rtl/>
        </w:rPr>
        <w:t xml:space="preserve">מטרה: </w:t>
      </w:r>
      <w:r w:rsidRPr="008B5DDD">
        <w:rPr>
          <w:color w:val="000000" w:themeColor="text1"/>
          <w:sz w:val="22"/>
          <w:szCs w:val="22"/>
          <w:u w:val="single"/>
          <w:rtl/>
        </w:rPr>
        <w:t xml:space="preserve">איך נוכל </w:t>
      </w:r>
      <w:r w:rsidRPr="008B5DDD">
        <w:rPr>
          <w:b/>
          <w:bCs/>
          <w:color w:val="000000" w:themeColor="text1"/>
          <w:sz w:val="22"/>
          <w:szCs w:val="22"/>
          <w:u w:val="single"/>
          <w:rtl/>
        </w:rPr>
        <w:t>לקבל</w:t>
      </w:r>
      <w:r w:rsidRPr="008B5DDD">
        <w:rPr>
          <w:color w:val="000000" w:themeColor="text1"/>
          <w:sz w:val="22"/>
          <w:szCs w:val="22"/>
          <w:u w:val="single"/>
          <w:rtl/>
        </w:rPr>
        <w:t xml:space="preserve"> את ההזדמנות</w:t>
      </w:r>
    </w:p>
    <w:p w:rsidR="008B5DDD" w:rsidRDefault="008B5DDD" w:rsidP="008B5DDD">
      <w:pPr>
        <w:rPr>
          <w:color w:val="000000" w:themeColor="text1"/>
          <w:sz w:val="22"/>
          <w:szCs w:val="22"/>
        </w:rPr>
      </w:pPr>
      <w:r w:rsidRPr="008B5DDD">
        <w:rPr>
          <w:rFonts w:hint="cs"/>
          <w:color w:val="000000" w:themeColor="text1"/>
          <w:sz w:val="22"/>
          <w:szCs w:val="22"/>
          <w:rtl/>
        </w:rPr>
        <w:t>פתרון:</w:t>
      </w:r>
    </w:p>
    <w:p w:rsidR="00FC53C1" w:rsidRPr="008B5DDD" w:rsidRDefault="00FC53C1" w:rsidP="00176EE1">
      <w:pPr>
        <w:numPr>
          <w:ilvl w:val="0"/>
          <w:numId w:val="146"/>
        </w:numPr>
        <w:rPr>
          <w:color w:val="000000" w:themeColor="text1"/>
          <w:sz w:val="22"/>
          <w:szCs w:val="22"/>
        </w:rPr>
      </w:pPr>
      <w:r w:rsidRPr="008B5DDD">
        <w:rPr>
          <w:color w:val="000000" w:themeColor="text1"/>
          <w:sz w:val="22"/>
          <w:szCs w:val="22"/>
          <w:rtl/>
        </w:rPr>
        <w:t>אם אנשים רוצים לקנות את המכשיר, נוכל להוסיף את יכולת בדיקת הכרישים מאוחר יותר</w:t>
      </w:r>
    </w:p>
    <w:p w:rsidR="00FC53C1" w:rsidRPr="008B5DDD" w:rsidRDefault="00FC53C1" w:rsidP="00176EE1">
      <w:pPr>
        <w:numPr>
          <w:ilvl w:val="0"/>
          <w:numId w:val="146"/>
        </w:numPr>
        <w:rPr>
          <w:color w:val="000000" w:themeColor="text1"/>
          <w:sz w:val="22"/>
          <w:szCs w:val="22"/>
          <w:rtl/>
        </w:rPr>
      </w:pPr>
      <w:r w:rsidRPr="008B5DDD">
        <w:rPr>
          <w:color w:val="000000" w:themeColor="text1"/>
          <w:sz w:val="22"/>
          <w:szCs w:val="22"/>
          <w:rtl/>
        </w:rPr>
        <w:t>אם נוסיף את היכולת למכיש והלקוח מוצא את זה בעל ערך, אז הם ימצאו את בעל ערך.</w:t>
      </w:r>
    </w:p>
    <w:p w:rsidR="00C91F30" w:rsidRPr="008B5DDD" w:rsidRDefault="00C91F30" w:rsidP="00C91F30">
      <w:pPr>
        <w:rPr>
          <w:color w:val="000000" w:themeColor="text1"/>
          <w:sz w:val="22"/>
          <w:szCs w:val="22"/>
          <w:u w:val="single"/>
          <w:rtl/>
        </w:rPr>
      </w:pP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 </w:t>
      </w:r>
    </w:p>
    <w:p w:rsidR="00C91F30" w:rsidRPr="00480AAD" w:rsidRDefault="00C91F30" w:rsidP="00C91F30">
      <w:pPr>
        <w:rPr>
          <w:color w:val="000000" w:themeColor="text1"/>
          <w:sz w:val="22"/>
          <w:szCs w:val="22"/>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עתודות חירום והנהלה-</w:t>
      </w:r>
    </w:p>
    <w:p w:rsidR="00C91F30" w:rsidRPr="00480AAD" w:rsidRDefault="00C91F30" w:rsidP="00176EE1">
      <w:pPr>
        <w:pStyle w:val="a3"/>
        <w:numPr>
          <w:ilvl w:val="0"/>
          <w:numId w:val="98"/>
        </w:numPr>
        <w:rPr>
          <w:color w:val="000000" w:themeColor="text1"/>
          <w:sz w:val="22"/>
          <w:szCs w:val="22"/>
        </w:rPr>
      </w:pPr>
      <w:r w:rsidRPr="00480AAD">
        <w:rPr>
          <w:color w:val="000000" w:themeColor="text1"/>
          <w:sz w:val="22"/>
          <w:szCs w:val="22"/>
          <w:u w:val="single"/>
        </w:rPr>
        <w:t>UNKNOWN UNKNOWNS</w:t>
      </w:r>
      <w:r w:rsidRPr="00480AAD">
        <w:rPr>
          <w:rFonts w:hint="cs"/>
          <w:color w:val="000000" w:themeColor="text1"/>
          <w:sz w:val="22"/>
          <w:szCs w:val="22"/>
          <w:u w:val="single"/>
          <w:rtl/>
        </w:rPr>
        <w:t xml:space="preserve"> (עתודות הנהלה):</w:t>
      </w:r>
      <w:r w:rsidRPr="00480AAD">
        <w:rPr>
          <w:rFonts w:hint="cs"/>
          <w:color w:val="000000" w:themeColor="text1"/>
          <w:sz w:val="22"/>
          <w:szCs w:val="22"/>
          <w:rtl/>
        </w:rPr>
        <w:t xml:space="preserve"> סכום של תקציב הפרויקט המיועד למטרות בקרה וניהול. אלה הם תקציבים השמורים לעבודה בלתי צפויה בתוך תכולת הפרויקט. אינו נכלל בבסיס המדידה של ביצועים.</w:t>
      </w:r>
    </w:p>
    <w:p w:rsidR="00C91F30" w:rsidRPr="00480AAD" w:rsidRDefault="00C91F30" w:rsidP="00176EE1">
      <w:pPr>
        <w:pStyle w:val="a3"/>
        <w:numPr>
          <w:ilvl w:val="0"/>
          <w:numId w:val="98"/>
        </w:numPr>
        <w:rPr>
          <w:color w:val="000000" w:themeColor="text1"/>
          <w:sz w:val="22"/>
          <w:szCs w:val="22"/>
          <w:rtl/>
        </w:rPr>
      </w:pPr>
      <w:r w:rsidRPr="00480AAD">
        <w:rPr>
          <w:rFonts w:hint="cs"/>
          <w:color w:val="000000" w:themeColor="text1"/>
          <w:sz w:val="22"/>
          <w:szCs w:val="22"/>
          <w:u w:val="single"/>
        </w:rPr>
        <w:t>KNOWN UNKNOWNS</w:t>
      </w:r>
      <w:r w:rsidRPr="00480AAD">
        <w:rPr>
          <w:rFonts w:hint="cs"/>
          <w:color w:val="000000" w:themeColor="text1"/>
          <w:sz w:val="22"/>
          <w:szCs w:val="22"/>
          <w:u w:val="single"/>
          <w:rtl/>
        </w:rPr>
        <w:t xml:space="preserve"> (עתודות חירום): </w:t>
      </w:r>
      <w:r w:rsidRPr="00480AAD">
        <w:rPr>
          <w:rFonts w:hint="cs"/>
          <w:color w:val="000000" w:themeColor="text1"/>
          <w:sz w:val="22"/>
          <w:szCs w:val="22"/>
          <w:rtl/>
        </w:rPr>
        <w:t xml:space="preserve">תקציב במסגרת בסיס העלות או בסיס המדידה של הביצועים שהוקצה לסיכונים שזוהו, ואשר פותחו עבורם תגובות שיכוך או חירום. </w:t>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 xml:space="preserve">עדכונים לרשימת הסיכונים- </w:t>
      </w:r>
    </w:p>
    <w:p w:rsidR="00C91F30" w:rsidRPr="00480AAD" w:rsidRDefault="00C91F30" w:rsidP="00C91F30">
      <w:pPr>
        <w:rPr>
          <w:color w:val="000000" w:themeColor="text1"/>
          <w:sz w:val="22"/>
          <w:szCs w:val="22"/>
          <w:u w:val="single"/>
          <w:rtl/>
        </w:rPr>
      </w:pPr>
      <w:r w:rsidRPr="00480AAD">
        <w:rPr>
          <w:rFonts w:hint="cs"/>
          <w:color w:val="000000" w:themeColor="text1"/>
          <w:sz w:val="22"/>
          <w:szCs w:val="22"/>
          <w:u w:val="single"/>
          <w:rtl/>
        </w:rPr>
        <w:t>כולל בין השאר:</w:t>
      </w:r>
    </w:p>
    <w:p w:rsidR="00C91F30" w:rsidRPr="00480AAD" w:rsidRDefault="00C91F30" w:rsidP="00176EE1">
      <w:pPr>
        <w:pStyle w:val="a3"/>
        <w:numPr>
          <w:ilvl w:val="0"/>
          <w:numId w:val="99"/>
        </w:numPr>
        <w:rPr>
          <w:color w:val="000000" w:themeColor="text1"/>
          <w:sz w:val="22"/>
          <w:szCs w:val="22"/>
          <w:u w:val="single"/>
        </w:rPr>
      </w:pPr>
      <w:r w:rsidRPr="00480AAD">
        <w:rPr>
          <w:rFonts w:hint="cs"/>
          <w:color w:val="000000" w:themeColor="text1"/>
          <w:sz w:val="22"/>
          <w:szCs w:val="22"/>
          <w:u w:val="single"/>
          <w:rtl/>
        </w:rPr>
        <w:t>סיכון שיורי:</w:t>
      </w:r>
      <w:r w:rsidRPr="00480AAD">
        <w:rPr>
          <w:rFonts w:hint="cs"/>
          <w:color w:val="000000" w:themeColor="text1"/>
          <w:sz w:val="22"/>
          <w:szCs w:val="22"/>
          <w:rtl/>
        </w:rPr>
        <w:t xml:space="preserve"> אלה הם סיכונים שנותרו לאחר תכנון המענה לסיכונים, כולל גם את הסיכונים שהוכרו. </w:t>
      </w:r>
    </w:p>
    <w:p w:rsidR="00C91F30" w:rsidRPr="00480AAD" w:rsidRDefault="00C91F30" w:rsidP="00176EE1">
      <w:pPr>
        <w:pStyle w:val="a3"/>
        <w:numPr>
          <w:ilvl w:val="0"/>
          <w:numId w:val="99"/>
        </w:numPr>
        <w:rPr>
          <w:color w:val="000000" w:themeColor="text1"/>
          <w:sz w:val="22"/>
          <w:szCs w:val="22"/>
          <w:u w:val="single"/>
        </w:rPr>
      </w:pPr>
      <w:r w:rsidRPr="00480AAD">
        <w:rPr>
          <w:rFonts w:hint="cs"/>
          <w:color w:val="000000" w:themeColor="text1"/>
          <w:sz w:val="22"/>
          <w:szCs w:val="22"/>
          <w:u w:val="single"/>
          <w:rtl/>
        </w:rPr>
        <w:t xml:space="preserve">תכניות חירום: </w:t>
      </w:r>
      <w:r w:rsidRPr="00480AAD">
        <w:rPr>
          <w:rFonts w:hint="cs"/>
          <w:color w:val="000000" w:themeColor="text1"/>
          <w:sz w:val="22"/>
          <w:szCs w:val="22"/>
          <w:rtl/>
        </w:rPr>
        <w:t xml:space="preserve">תכניות המתארות את הפעולות הספציפיות שיינקטו אם התרחשות ההזדמנות או האיום. </w:t>
      </w:r>
    </w:p>
    <w:p w:rsidR="00C91F30" w:rsidRPr="00480AAD" w:rsidRDefault="00C91F30" w:rsidP="00176EE1">
      <w:pPr>
        <w:pStyle w:val="a3"/>
        <w:numPr>
          <w:ilvl w:val="0"/>
          <w:numId w:val="99"/>
        </w:numPr>
        <w:rPr>
          <w:color w:val="000000" w:themeColor="text1"/>
          <w:sz w:val="22"/>
          <w:szCs w:val="22"/>
          <w:u w:val="single"/>
        </w:rPr>
      </w:pPr>
      <w:r w:rsidRPr="00480AAD">
        <w:rPr>
          <w:rFonts w:hint="cs"/>
          <w:color w:val="000000" w:themeColor="text1"/>
          <w:sz w:val="22"/>
          <w:szCs w:val="22"/>
          <w:u w:val="single"/>
          <w:rtl/>
        </w:rPr>
        <w:t xml:space="preserve">סיכון שניוני: </w:t>
      </w:r>
      <w:r w:rsidRPr="00480AAD">
        <w:rPr>
          <w:rFonts w:hint="cs"/>
          <w:color w:val="000000" w:themeColor="text1"/>
          <w:sz w:val="22"/>
          <w:szCs w:val="22"/>
          <w:rtl/>
        </w:rPr>
        <w:t xml:space="preserve">מה שנעשה כדי להגיב על סיכון אחד יגרום לסיכונים אחרים להתרחש. </w:t>
      </w:r>
    </w:p>
    <w:p w:rsidR="00C91F30" w:rsidRPr="00480AAD" w:rsidRDefault="00C91F30" w:rsidP="00176EE1">
      <w:pPr>
        <w:pStyle w:val="a3"/>
        <w:numPr>
          <w:ilvl w:val="0"/>
          <w:numId w:val="99"/>
        </w:numPr>
        <w:rPr>
          <w:color w:val="000000" w:themeColor="text1"/>
          <w:sz w:val="22"/>
          <w:szCs w:val="22"/>
        </w:rPr>
      </w:pPr>
      <w:r w:rsidRPr="00480AAD">
        <w:rPr>
          <w:rFonts w:hint="cs"/>
          <w:color w:val="000000" w:themeColor="text1"/>
          <w:sz w:val="22"/>
          <w:szCs w:val="22"/>
          <w:u w:val="single"/>
          <w:rtl/>
        </w:rPr>
        <w:t>סימני סיכון:</w:t>
      </w:r>
      <w:r w:rsidRPr="00480AAD">
        <w:rPr>
          <w:rFonts w:hint="cs"/>
          <w:color w:val="000000" w:themeColor="text1"/>
          <w:sz w:val="22"/>
          <w:szCs w:val="22"/>
          <w:rtl/>
        </w:rPr>
        <w:t xml:space="preserve"> סימני האזהרה המוקדמים לכל סיכון בפרויקט. </w:t>
      </w:r>
    </w:p>
    <w:p w:rsidR="00C91F30" w:rsidRPr="00480AAD" w:rsidRDefault="00C91F30" w:rsidP="00176EE1">
      <w:pPr>
        <w:pStyle w:val="a3"/>
        <w:numPr>
          <w:ilvl w:val="0"/>
          <w:numId w:val="99"/>
        </w:numPr>
        <w:rPr>
          <w:color w:val="000000" w:themeColor="text1"/>
          <w:sz w:val="22"/>
          <w:szCs w:val="22"/>
        </w:rPr>
      </w:pPr>
      <w:r w:rsidRPr="00480AAD">
        <w:rPr>
          <w:rFonts w:hint="cs"/>
          <w:color w:val="000000" w:themeColor="text1"/>
          <w:sz w:val="22"/>
          <w:szCs w:val="22"/>
          <w:u w:val="single"/>
          <w:rtl/>
        </w:rPr>
        <w:t>תכניות חלופיות:</w:t>
      </w:r>
      <w:r w:rsidRPr="00480AAD">
        <w:rPr>
          <w:rFonts w:hint="cs"/>
          <w:color w:val="000000" w:themeColor="text1"/>
          <w:sz w:val="22"/>
          <w:szCs w:val="22"/>
          <w:rtl/>
        </w:rPr>
        <w:t xml:space="preserve"> מדובר בפעולות ספציפיות שיינקטו במידה ותכנית החירום אינה אפקטיבית. </w:t>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בקרת סיכונים-</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תהליך של יישום תכנית מענה לסיכונים, מעקב אחר סיכונים שזוהו, שליטה על סיכונים שיוריים, זיהוי סיכונים חדשים והערכת התכליתיות של תהליך הסיכון במהלך כל הפרויקט. </w:t>
      </w:r>
    </w:p>
    <w:tbl>
      <w:tblPr>
        <w:tblStyle w:val="a5"/>
        <w:tblW w:w="0" w:type="auto"/>
        <w:jc w:val="center"/>
        <w:tblLook w:val="0420" w:firstRow="1" w:lastRow="0" w:firstColumn="0" w:lastColumn="0" w:noHBand="0" w:noVBand="1"/>
      </w:tblPr>
      <w:tblGrid>
        <w:gridCol w:w="3089"/>
        <w:gridCol w:w="2310"/>
        <w:gridCol w:w="2140"/>
      </w:tblGrid>
      <w:tr w:rsidR="00D20586" w:rsidRPr="00D20586" w:rsidTr="00D20586">
        <w:trPr>
          <w:trHeight w:val="50"/>
          <w:jc w:val="center"/>
        </w:trPr>
        <w:tc>
          <w:tcPr>
            <w:tcW w:w="0" w:type="auto"/>
            <w:hideMark/>
          </w:tcPr>
          <w:p w:rsidR="00D20586" w:rsidRPr="00D20586" w:rsidRDefault="00D20586" w:rsidP="00D20586">
            <w:pPr>
              <w:spacing w:after="160" w:line="259" w:lineRule="auto"/>
              <w:rPr>
                <w:color w:val="000000" w:themeColor="text1"/>
                <w:sz w:val="22"/>
                <w:szCs w:val="22"/>
              </w:rPr>
            </w:pPr>
            <w:r w:rsidRPr="00D20586">
              <w:rPr>
                <w:b/>
                <w:bCs/>
                <w:color w:val="000000" w:themeColor="text1"/>
                <w:sz w:val="22"/>
                <w:szCs w:val="22"/>
                <w:rtl/>
              </w:rPr>
              <w:t>תפוקות</w:t>
            </w:r>
          </w:p>
        </w:tc>
        <w:tc>
          <w:tcPr>
            <w:tcW w:w="0" w:type="auto"/>
            <w:hideMark/>
          </w:tcPr>
          <w:p w:rsidR="00D20586" w:rsidRPr="00D20586" w:rsidRDefault="00D20586" w:rsidP="00D20586">
            <w:pPr>
              <w:spacing w:after="160" w:line="259" w:lineRule="auto"/>
              <w:rPr>
                <w:color w:val="000000" w:themeColor="text1"/>
                <w:sz w:val="22"/>
                <w:szCs w:val="22"/>
                <w:rtl/>
              </w:rPr>
            </w:pPr>
            <w:r w:rsidRPr="00D20586">
              <w:rPr>
                <w:b/>
                <w:bCs/>
                <w:color w:val="000000" w:themeColor="text1"/>
                <w:sz w:val="22"/>
                <w:szCs w:val="22"/>
                <w:rtl/>
              </w:rPr>
              <w:t>כלים &amp; שיטות</w:t>
            </w:r>
          </w:p>
        </w:tc>
        <w:tc>
          <w:tcPr>
            <w:tcW w:w="0" w:type="auto"/>
            <w:hideMark/>
          </w:tcPr>
          <w:p w:rsidR="00D20586" w:rsidRPr="00D20586" w:rsidRDefault="00D20586" w:rsidP="00D20586">
            <w:pPr>
              <w:spacing w:after="160" w:line="259" w:lineRule="auto"/>
              <w:rPr>
                <w:color w:val="000000" w:themeColor="text1"/>
                <w:sz w:val="22"/>
                <w:szCs w:val="22"/>
                <w:rtl/>
              </w:rPr>
            </w:pPr>
            <w:r w:rsidRPr="00D20586">
              <w:rPr>
                <w:b/>
                <w:bCs/>
                <w:color w:val="000000" w:themeColor="text1"/>
                <w:sz w:val="22"/>
                <w:szCs w:val="22"/>
                <w:rtl/>
              </w:rPr>
              <w:t>תשומות</w:t>
            </w:r>
          </w:p>
        </w:tc>
      </w:tr>
      <w:tr w:rsidR="00D20586" w:rsidRPr="00D20586" w:rsidTr="00D20586">
        <w:trPr>
          <w:trHeight w:val="50"/>
          <w:jc w:val="center"/>
        </w:trPr>
        <w:tc>
          <w:tcPr>
            <w:tcW w:w="0" w:type="auto"/>
            <w:hideMark/>
          </w:tcPr>
          <w:p w:rsidR="00D20586" w:rsidRPr="00D20586" w:rsidRDefault="00D20586" w:rsidP="00D20586">
            <w:pPr>
              <w:spacing w:after="160" w:line="259" w:lineRule="auto"/>
              <w:rPr>
                <w:color w:val="000000" w:themeColor="text1"/>
                <w:sz w:val="22"/>
                <w:szCs w:val="22"/>
                <w:rtl/>
              </w:rPr>
            </w:pPr>
            <w:r w:rsidRPr="00D20586">
              <w:rPr>
                <w:color w:val="000000" w:themeColor="text1"/>
                <w:sz w:val="22"/>
                <w:szCs w:val="22"/>
                <w:rtl/>
              </w:rPr>
              <w:t>1. מידע על ביצוע העבודה.</w:t>
            </w:r>
          </w:p>
        </w:tc>
        <w:tc>
          <w:tcPr>
            <w:tcW w:w="0" w:type="auto"/>
            <w:hideMark/>
          </w:tcPr>
          <w:p w:rsidR="00D20586" w:rsidRPr="00D20586" w:rsidRDefault="00D20586" w:rsidP="00D20586">
            <w:pPr>
              <w:spacing w:after="160" w:line="259" w:lineRule="auto"/>
              <w:rPr>
                <w:color w:val="000000" w:themeColor="text1"/>
                <w:sz w:val="22"/>
                <w:szCs w:val="22"/>
                <w:rtl/>
              </w:rPr>
            </w:pPr>
            <w:r w:rsidRPr="00D20586">
              <w:rPr>
                <w:color w:val="000000" w:themeColor="text1"/>
                <w:sz w:val="22"/>
                <w:szCs w:val="22"/>
                <w:rtl/>
              </w:rPr>
              <w:t>1. הערכת סיכון מחודשת</w:t>
            </w:r>
          </w:p>
        </w:tc>
        <w:tc>
          <w:tcPr>
            <w:tcW w:w="0" w:type="auto"/>
            <w:hideMark/>
          </w:tcPr>
          <w:p w:rsidR="00D20586" w:rsidRPr="00D20586" w:rsidRDefault="00D20586" w:rsidP="00D20586">
            <w:pPr>
              <w:spacing w:after="160" w:line="259" w:lineRule="auto"/>
              <w:rPr>
                <w:color w:val="000000" w:themeColor="text1"/>
                <w:sz w:val="22"/>
                <w:szCs w:val="22"/>
                <w:rtl/>
              </w:rPr>
            </w:pPr>
            <w:r w:rsidRPr="00D20586">
              <w:rPr>
                <w:color w:val="000000" w:themeColor="text1"/>
                <w:sz w:val="22"/>
                <w:szCs w:val="22"/>
                <w:rtl/>
              </w:rPr>
              <w:t>1. תכנית ניהול הפרויקט</w:t>
            </w:r>
          </w:p>
        </w:tc>
      </w:tr>
      <w:tr w:rsidR="00D20586" w:rsidRPr="00D20586" w:rsidTr="00D20586">
        <w:trPr>
          <w:trHeight w:val="50"/>
          <w:jc w:val="center"/>
        </w:trPr>
        <w:tc>
          <w:tcPr>
            <w:tcW w:w="0" w:type="auto"/>
            <w:hideMark/>
          </w:tcPr>
          <w:p w:rsidR="00D20586" w:rsidRPr="00D20586" w:rsidRDefault="00D20586" w:rsidP="00D20586">
            <w:pPr>
              <w:spacing w:after="160" w:line="259" w:lineRule="auto"/>
              <w:rPr>
                <w:color w:val="000000" w:themeColor="text1"/>
                <w:sz w:val="22"/>
                <w:szCs w:val="22"/>
                <w:rtl/>
              </w:rPr>
            </w:pPr>
            <w:r w:rsidRPr="00D20586">
              <w:rPr>
                <w:color w:val="000000" w:themeColor="text1"/>
                <w:sz w:val="22"/>
                <w:szCs w:val="22"/>
                <w:rtl/>
              </w:rPr>
              <w:t>2. בקשות לשינוי</w:t>
            </w:r>
          </w:p>
        </w:tc>
        <w:tc>
          <w:tcPr>
            <w:tcW w:w="0" w:type="auto"/>
            <w:hideMark/>
          </w:tcPr>
          <w:p w:rsidR="00D20586" w:rsidRPr="00D20586" w:rsidRDefault="00D20586" w:rsidP="00D20586">
            <w:pPr>
              <w:spacing w:after="160" w:line="259" w:lineRule="auto"/>
              <w:rPr>
                <w:color w:val="000000" w:themeColor="text1"/>
                <w:sz w:val="22"/>
                <w:szCs w:val="22"/>
                <w:rtl/>
              </w:rPr>
            </w:pPr>
            <w:r w:rsidRPr="00D20586">
              <w:rPr>
                <w:color w:val="000000" w:themeColor="text1"/>
                <w:sz w:val="22"/>
                <w:szCs w:val="22"/>
                <w:rtl/>
              </w:rPr>
              <w:t>2. סקרי סיכונים</w:t>
            </w:r>
          </w:p>
        </w:tc>
        <w:tc>
          <w:tcPr>
            <w:tcW w:w="0" w:type="auto"/>
            <w:hideMark/>
          </w:tcPr>
          <w:p w:rsidR="00D20586" w:rsidRPr="00D20586" w:rsidRDefault="00D20586" w:rsidP="00D20586">
            <w:pPr>
              <w:spacing w:after="160" w:line="259" w:lineRule="auto"/>
              <w:rPr>
                <w:color w:val="000000" w:themeColor="text1"/>
                <w:sz w:val="22"/>
                <w:szCs w:val="22"/>
                <w:rtl/>
              </w:rPr>
            </w:pPr>
            <w:r w:rsidRPr="00D20586">
              <w:rPr>
                <w:color w:val="000000" w:themeColor="text1"/>
                <w:sz w:val="22"/>
                <w:szCs w:val="22"/>
                <w:rtl/>
              </w:rPr>
              <w:t>2. רשימת סיכונים</w:t>
            </w:r>
          </w:p>
        </w:tc>
      </w:tr>
      <w:tr w:rsidR="00D20586" w:rsidRPr="00D20586" w:rsidTr="00D20586">
        <w:trPr>
          <w:trHeight w:val="50"/>
          <w:jc w:val="center"/>
        </w:trPr>
        <w:tc>
          <w:tcPr>
            <w:tcW w:w="0" w:type="auto"/>
            <w:hideMark/>
          </w:tcPr>
          <w:p w:rsidR="00D20586" w:rsidRPr="00D20586" w:rsidRDefault="00D20586" w:rsidP="00D20586">
            <w:pPr>
              <w:spacing w:after="160" w:line="259" w:lineRule="auto"/>
              <w:rPr>
                <w:color w:val="000000" w:themeColor="text1"/>
                <w:sz w:val="22"/>
                <w:szCs w:val="22"/>
                <w:rtl/>
              </w:rPr>
            </w:pPr>
            <w:r w:rsidRPr="00D20586">
              <w:rPr>
                <w:color w:val="000000" w:themeColor="text1"/>
                <w:sz w:val="22"/>
                <w:szCs w:val="22"/>
                <w:rtl/>
              </w:rPr>
              <w:t>3. עדכונים לתוכנית ניהול הפרויקט</w:t>
            </w:r>
          </w:p>
        </w:tc>
        <w:tc>
          <w:tcPr>
            <w:tcW w:w="0" w:type="auto"/>
            <w:hideMark/>
          </w:tcPr>
          <w:p w:rsidR="00D20586" w:rsidRPr="00D20586" w:rsidRDefault="00D20586" w:rsidP="00D20586">
            <w:pPr>
              <w:spacing w:after="160" w:line="259" w:lineRule="auto"/>
              <w:rPr>
                <w:color w:val="000000" w:themeColor="text1"/>
                <w:sz w:val="22"/>
                <w:szCs w:val="22"/>
                <w:rtl/>
              </w:rPr>
            </w:pPr>
            <w:r w:rsidRPr="00D20586">
              <w:rPr>
                <w:color w:val="000000" w:themeColor="text1"/>
                <w:sz w:val="22"/>
                <w:szCs w:val="22"/>
                <w:rtl/>
              </w:rPr>
              <w:t>3. ניתוח סטיות ומגמות</w:t>
            </w:r>
          </w:p>
        </w:tc>
        <w:tc>
          <w:tcPr>
            <w:tcW w:w="0" w:type="auto"/>
            <w:hideMark/>
          </w:tcPr>
          <w:p w:rsidR="00D20586" w:rsidRPr="00D20586" w:rsidRDefault="00D20586" w:rsidP="00D20586">
            <w:pPr>
              <w:spacing w:after="160" w:line="259" w:lineRule="auto"/>
              <w:rPr>
                <w:color w:val="000000" w:themeColor="text1"/>
                <w:sz w:val="22"/>
                <w:szCs w:val="22"/>
                <w:rtl/>
              </w:rPr>
            </w:pPr>
            <w:r w:rsidRPr="00D20586">
              <w:rPr>
                <w:color w:val="000000" w:themeColor="text1"/>
                <w:sz w:val="22"/>
                <w:szCs w:val="22"/>
                <w:rtl/>
              </w:rPr>
              <w:t>3. נתוני ביצוע העבודה</w:t>
            </w:r>
          </w:p>
        </w:tc>
      </w:tr>
      <w:tr w:rsidR="00D20586" w:rsidRPr="00D20586" w:rsidTr="00D20586">
        <w:trPr>
          <w:trHeight w:val="50"/>
          <w:jc w:val="center"/>
        </w:trPr>
        <w:tc>
          <w:tcPr>
            <w:tcW w:w="0" w:type="auto"/>
            <w:hideMark/>
          </w:tcPr>
          <w:p w:rsidR="00D20586" w:rsidRPr="00D20586" w:rsidRDefault="00D20586" w:rsidP="00D20586">
            <w:pPr>
              <w:spacing w:after="160" w:line="259" w:lineRule="auto"/>
              <w:rPr>
                <w:color w:val="000000" w:themeColor="text1"/>
                <w:sz w:val="22"/>
                <w:szCs w:val="22"/>
                <w:rtl/>
              </w:rPr>
            </w:pPr>
            <w:r w:rsidRPr="00D20586">
              <w:rPr>
                <w:color w:val="000000" w:themeColor="text1"/>
                <w:sz w:val="22"/>
                <w:szCs w:val="22"/>
                <w:rtl/>
              </w:rPr>
              <w:t>4. עדכונים למסמכי הפרויקט</w:t>
            </w:r>
          </w:p>
        </w:tc>
        <w:tc>
          <w:tcPr>
            <w:tcW w:w="0" w:type="auto"/>
            <w:hideMark/>
          </w:tcPr>
          <w:p w:rsidR="00D20586" w:rsidRPr="00D20586" w:rsidRDefault="00D20586" w:rsidP="00D20586">
            <w:pPr>
              <w:spacing w:after="160" w:line="259" w:lineRule="auto"/>
              <w:rPr>
                <w:color w:val="000000" w:themeColor="text1"/>
                <w:sz w:val="22"/>
                <w:szCs w:val="22"/>
                <w:rtl/>
              </w:rPr>
            </w:pPr>
            <w:r w:rsidRPr="00D20586">
              <w:rPr>
                <w:color w:val="000000" w:themeColor="text1"/>
                <w:sz w:val="22"/>
                <w:szCs w:val="22"/>
                <w:rtl/>
              </w:rPr>
              <w:t>4. מדידת ביצועים טכניים.</w:t>
            </w:r>
          </w:p>
        </w:tc>
        <w:tc>
          <w:tcPr>
            <w:tcW w:w="0" w:type="auto"/>
            <w:hideMark/>
          </w:tcPr>
          <w:p w:rsidR="00D20586" w:rsidRPr="00D20586" w:rsidRDefault="00D20586" w:rsidP="00D20586">
            <w:pPr>
              <w:spacing w:after="160" w:line="259" w:lineRule="auto"/>
              <w:rPr>
                <w:color w:val="000000" w:themeColor="text1"/>
                <w:sz w:val="22"/>
                <w:szCs w:val="22"/>
                <w:rtl/>
              </w:rPr>
            </w:pPr>
            <w:r w:rsidRPr="00D20586">
              <w:rPr>
                <w:color w:val="000000" w:themeColor="text1"/>
                <w:sz w:val="22"/>
                <w:szCs w:val="22"/>
                <w:rtl/>
              </w:rPr>
              <w:t>4. דוחות ביצוע העבודה</w:t>
            </w:r>
          </w:p>
        </w:tc>
      </w:tr>
      <w:tr w:rsidR="00D20586" w:rsidRPr="00D20586" w:rsidTr="00D20586">
        <w:trPr>
          <w:trHeight w:val="50"/>
          <w:jc w:val="center"/>
        </w:trPr>
        <w:tc>
          <w:tcPr>
            <w:tcW w:w="0" w:type="auto"/>
            <w:hideMark/>
          </w:tcPr>
          <w:p w:rsidR="00D20586" w:rsidRPr="00D20586" w:rsidRDefault="00D20586" w:rsidP="00D20586">
            <w:pPr>
              <w:spacing w:after="160" w:line="259" w:lineRule="auto"/>
              <w:rPr>
                <w:color w:val="000000" w:themeColor="text1"/>
                <w:sz w:val="22"/>
                <w:szCs w:val="22"/>
                <w:rtl/>
              </w:rPr>
            </w:pPr>
            <w:r w:rsidRPr="00D20586">
              <w:rPr>
                <w:color w:val="000000" w:themeColor="text1"/>
                <w:sz w:val="22"/>
                <w:szCs w:val="22"/>
                <w:rtl/>
              </w:rPr>
              <w:t>5. עדכונים לנכסי תהליכים ארגוניים</w:t>
            </w:r>
          </w:p>
        </w:tc>
        <w:tc>
          <w:tcPr>
            <w:tcW w:w="0" w:type="auto"/>
            <w:hideMark/>
          </w:tcPr>
          <w:p w:rsidR="00D20586" w:rsidRPr="00D20586" w:rsidRDefault="00D20586" w:rsidP="00D20586">
            <w:pPr>
              <w:spacing w:after="160" w:line="259" w:lineRule="auto"/>
              <w:rPr>
                <w:color w:val="000000" w:themeColor="text1"/>
                <w:sz w:val="22"/>
                <w:szCs w:val="22"/>
                <w:rtl/>
              </w:rPr>
            </w:pPr>
            <w:r w:rsidRPr="00D20586">
              <w:rPr>
                <w:color w:val="000000" w:themeColor="text1"/>
                <w:sz w:val="22"/>
                <w:szCs w:val="22"/>
                <w:rtl/>
              </w:rPr>
              <w:t>5. ניתוח עתודות.</w:t>
            </w:r>
          </w:p>
        </w:tc>
        <w:tc>
          <w:tcPr>
            <w:tcW w:w="0" w:type="auto"/>
            <w:hideMark/>
          </w:tcPr>
          <w:p w:rsidR="00D20586" w:rsidRPr="00D20586" w:rsidRDefault="00D20586" w:rsidP="00D20586">
            <w:pPr>
              <w:spacing w:after="160" w:line="259" w:lineRule="auto"/>
              <w:rPr>
                <w:color w:val="000000" w:themeColor="text1"/>
                <w:sz w:val="22"/>
                <w:szCs w:val="22"/>
                <w:rtl/>
              </w:rPr>
            </w:pPr>
          </w:p>
        </w:tc>
      </w:tr>
      <w:tr w:rsidR="00D20586" w:rsidRPr="00D20586" w:rsidTr="00D20586">
        <w:trPr>
          <w:trHeight w:val="50"/>
          <w:jc w:val="center"/>
        </w:trPr>
        <w:tc>
          <w:tcPr>
            <w:tcW w:w="0" w:type="auto"/>
            <w:hideMark/>
          </w:tcPr>
          <w:p w:rsidR="00D20586" w:rsidRPr="00D20586" w:rsidRDefault="00D20586" w:rsidP="00D20586">
            <w:pPr>
              <w:spacing w:after="160" w:line="259" w:lineRule="auto"/>
              <w:rPr>
                <w:color w:val="000000" w:themeColor="text1"/>
                <w:sz w:val="22"/>
                <w:szCs w:val="22"/>
              </w:rPr>
            </w:pPr>
          </w:p>
        </w:tc>
        <w:tc>
          <w:tcPr>
            <w:tcW w:w="0" w:type="auto"/>
            <w:hideMark/>
          </w:tcPr>
          <w:p w:rsidR="00D20586" w:rsidRPr="00D20586" w:rsidRDefault="00D20586" w:rsidP="00D20586">
            <w:pPr>
              <w:spacing w:after="160" w:line="259" w:lineRule="auto"/>
              <w:rPr>
                <w:color w:val="000000" w:themeColor="text1"/>
                <w:sz w:val="22"/>
                <w:szCs w:val="22"/>
              </w:rPr>
            </w:pPr>
            <w:r w:rsidRPr="00D20586">
              <w:rPr>
                <w:color w:val="000000" w:themeColor="text1"/>
                <w:sz w:val="22"/>
                <w:szCs w:val="22"/>
                <w:rtl/>
              </w:rPr>
              <w:t>6. פגישות</w:t>
            </w:r>
          </w:p>
        </w:tc>
        <w:tc>
          <w:tcPr>
            <w:tcW w:w="0" w:type="auto"/>
            <w:hideMark/>
          </w:tcPr>
          <w:p w:rsidR="00D20586" w:rsidRPr="00D20586" w:rsidRDefault="00D20586" w:rsidP="00D20586">
            <w:pPr>
              <w:spacing w:after="160" w:line="259" w:lineRule="auto"/>
              <w:rPr>
                <w:color w:val="000000" w:themeColor="text1"/>
                <w:sz w:val="22"/>
                <w:szCs w:val="22"/>
                <w:rtl/>
              </w:rPr>
            </w:pPr>
          </w:p>
        </w:tc>
      </w:tr>
    </w:tbl>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ניטור ובקרה של סיכונים-</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ניטור ובקרה של סיכונים הוא תהליך מתמשך לאורך כל חיי הפרויקט. </w:t>
      </w:r>
    </w:p>
    <w:p w:rsidR="00D20586" w:rsidRDefault="00D20586" w:rsidP="00176EE1">
      <w:pPr>
        <w:pStyle w:val="a3"/>
        <w:numPr>
          <w:ilvl w:val="0"/>
          <w:numId w:val="100"/>
        </w:numPr>
        <w:rPr>
          <w:color w:val="000000" w:themeColor="text1"/>
          <w:sz w:val="22"/>
          <w:szCs w:val="22"/>
          <w:rtl/>
        </w:rPr>
        <w:sectPr w:rsidR="00D20586"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pStyle w:val="a3"/>
        <w:numPr>
          <w:ilvl w:val="0"/>
          <w:numId w:val="100"/>
        </w:numPr>
        <w:rPr>
          <w:color w:val="000000" w:themeColor="text1"/>
          <w:sz w:val="22"/>
          <w:szCs w:val="22"/>
        </w:rPr>
      </w:pPr>
      <w:r w:rsidRPr="00480AAD">
        <w:rPr>
          <w:rFonts w:hint="cs"/>
          <w:color w:val="000000" w:themeColor="text1"/>
          <w:sz w:val="22"/>
          <w:szCs w:val="22"/>
          <w:rtl/>
        </w:rPr>
        <w:t xml:space="preserve">פקח על תוקפן של הנחות הפרויקט. </w:t>
      </w:r>
    </w:p>
    <w:p w:rsidR="00C91F30" w:rsidRPr="00480AAD" w:rsidRDefault="00C91F30" w:rsidP="00176EE1">
      <w:pPr>
        <w:pStyle w:val="a3"/>
        <w:numPr>
          <w:ilvl w:val="0"/>
          <w:numId w:val="100"/>
        </w:numPr>
        <w:rPr>
          <w:color w:val="000000" w:themeColor="text1"/>
          <w:sz w:val="22"/>
          <w:szCs w:val="22"/>
        </w:rPr>
      </w:pPr>
      <w:r w:rsidRPr="00480AAD">
        <w:rPr>
          <w:rFonts w:hint="cs"/>
          <w:color w:val="000000" w:themeColor="text1"/>
          <w:sz w:val="22"/>
          <w:szCs w:val="22"/>
          <w:rtl/>
        </w:rPr>
        <w:t xml:space="preserve">הערך את האפקטיביות של תכניות הסיכון בהפחתת הסיכון. </w:t>
      </w:r>
    </w:p>
    <w:p w:rsidR="00C91F30" w:rsidRPr="00480AAD" w:rsidRDefault="00C91F30" w:rsidP="00176EE1">
      <w:pPr>
        <w:pStyle w:val="a3"/>
        <w:numPr>
          <w:ilvl w:val="0"/>
          <w:numId w:val="100"/>
        </w:numPr>
        <w:rPr>
          <w:color w:val="000000" w:themeColor="text1"/>
          <w:sz w:val="22"/>
          <w:szCs w:val="22"/>
        </w:rPr>
      </w:pPr>
      <w:r w:rsidRPr="00480AAD">
        <w:rPr>
          <w:rFonts w:hint="cs"/>
          <w:color w:val="000000" w:themeColor="text1"/>
          <w:sz w:val="22"/>
          <w:szCs w:val="22"/>
          <w:rtl/>
        </w:rPr>
        <w:t xml:space="preserve">וודא שהמענים לסיכון יושמו כמתוכנן. </w:t>
      </w:r>
    </w:p>
    <w:p w:rsidR="00C91F30" w:rsidRPr="00480AAD" w:rsidRDefault="00C91F30" w:rsidP="00176EE1">
      <w:pPr>
        <w:pStyle w:val="a3"/>
        <w:numPr>
          <w:ilvl w:val="0"/>
          <w:numId w:val="100"/>
        </w:numPr>
        <w:rPr>
          <w:color w:val="000000" w:themeColor="text1"/>
          <w:sz w:val="22"/>
          <w:szCs w:val="22"/>
        </w:rPr>
      </w:pPr>
      <w:r w:rsidRPr="00480AAD">
        <w:rPr>
          <w:rFonts w:hint="cs"/>
          <w:color w:val="000000" w:themeColor="text1"/>
          <w:sz w:val="22"/>
          <w:szCs w:val="22"/>
          <w:rtl/>
        </w:rPr>
        <w:t xml:space="preserve">זהה סיכונים חדשים. </w:t>
      </w:r>
    </w:p>
    <w:p w:rsidR="00C91F30" w:rsidRPr="00480AAD" w:rsidRDefault="00C91F30" w:rsidP="00176EE1">
      <w:pPr>
        <w:pStyle w:val="a3"/>
        <w:numPr>
          <w:ilvl w:val="0"/>
          <w:numId w:val="100"/>
        </w:numPr>
        <w:rPr>
          <w:color w:val="000000" w:themeColor="text1"/>
          <w:sz w:val="22"/>
          <w:szCs w:val="22"/>
        </w:rPr>
      </w:pPr>
      <w:r w:rsidRPr="00480AAD">
        <w:rPr>
          <w:rFonts w:hint="cs"/>
          <w:color w:val="000000" w:themeColor="text1"/>
          <w:sz w:val="22"/>
          <w:szCs w:val="22"/>
          <w:rtl/>
        </w:rPr>
        <w:t xml:space="preserve">עקוב אחר הסיכונים שזוהו. </w:t>
      </w:r>
    </w:p>
    <w:p w:rsidR="00C91F30" w:rsidRPr="00480AAD" w:rsidRDefault="00C91F30" w:rsidP="00176EE1">
      <w:pPr>
        <w:pStyle w:val="a3"/>
        <w:numPr>
          <w:ilvl w:val="0"/>
          <w:numId w:val="100"/>
        </w:numPr>
        <w:rPr>
          <w:color w:val="000000" w:themeColor="text1"/>
          <w:sz w:val="22"/>
          <w:szCs w:val="22"/>
        </w:rPr>
      </w:pPr>
      <w:r w:rsidRPr="00480AAD">
        <w:rPr>
          <w:rFonts w:hint="cs"/>
          <w:color w:val="000000" w:themeColor="text1"/>
          <w:sz w:val="22"/>
          <w:szCs w:val="22"/>
          <w:rtl/>
        </w:rPr>
        <w:t xml:space="preserve">בצע מעקב ובחינה אחר הסיכונים השיוריים. </w:t>
      </w:r>
    </w:p>
    <w:p w:rsidR="00D20586" w:rsidRPr="00D20586" w:rsidRDefault="00C91F30" w:rsidP="00176EE1">
      <w:pPr>
        <w:pStyle w:val="a3"/>
        <w:numPr>
          <w:ilvl w:val="0"/>
          <w:numId w:val="100"/>
        </w:numPr>
        <w:rPr>
          <w:color w:val="000000" w:themeColor="text1"/>
          <w:sz w:val="22"/>
          <w:szCs w:val="22"/>
          <w:rtl/>
        </w:rPr>
        <w:sectPr w:rsidR="00D20586" w:rsidRPr="00D20586" w:rsidSect="00D20586">
          <w:type w:val="continuous"/>
          <w:pgSz w:w="11906" w:h="16838"/>
          <w:pgMar w:top="1440" w:right="1800" w:bottom="1440" w:left="1800" w:header="708" w:footer="708" w:gutter="0"/>
          <w:cols w:num="2" w:space="708"/>
          <w:bidi/>
          <w:rtlGutter/>
          <w:docGrid w:linePitch="360"/>
        </w:sectPr>
      </w:pPr>
      <w:r w:rsidRPr="00480AAD">
        <w:rPr>
          <w:rFonts w:hint="cs"/>
          <w:color w:val="000000" w:themeColor="text1"/>
          <w:sz w:val="22"/>
          <w:szCs w:val="22"/>
          <w:rtl/>
        </w:rPr>
        <w:t>ש</w:t>
      </w:r>
      <w:r w:rsidR="00D20586">
        <w:rPr>
          <w:rFonts w:hint="cs"/>
          <w:color w:val="000000" w:themeColor="text1"/>
          <w:sz w:val="22"/>
          <w:szCs w:val="22"/>
          <w:rtl/>
        </w:rPr>
        <w:t>ימו לב להתרחשות של גורמי סיכון.</w:t>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דרכים עוקפות-</w:t>
      </w:r>
    </w:p>
    <w:p w:rsidR="00C91F30" w:rsidRPr="00480AAD" w:rsidRDefault="00C91F30" w:rsidP="00176EE1">
      <w:pPr>
        <w:pStyle w:val="a3"/>
        <w:numPr>
          <w:ilvl w:val="0"/>
          <w:numId w:val="101"/>
        </w:numPr>
        <w:rPr>
          <w:color w:val="000000" w:themeColor="text1"/>
          <w:sz w:val="22"/>
          <w:szCs w:val="22"/>
        </w:rPr>
      </w:pPr>
      <w:r w:rsidRPr="00480AAD">
        <w:rPr>
          <w:rFonts w:hint="cs"/>
          <w:color w:val="000000" w:themeColor="text1"/>
          <w:sz w:val="22"/>
          <w:szCs w:val="22"/>
          <w:rtl/>
        </w:rPr>
        <w:t xml:space="preserve">תגובות לא מתוכננות לאירועי סיכון שליליים. </w:t>
      </w:r>
    </w:p>
    <w:p w:rsidR="00C91F30" w:rsidRPr="00480AAD" w:rsidRDefault="00C91F30" w:rsidP="00176EE1">
      <w:pPr>
        <w:pStyle w:val="a3"/>
        <w:numPr>
          <w:ilvl w:val="0"/>
          <w:numId w:val="101"/>
        </w:numPr>
        <w:rPr>
          <w:color w:val="000000" w:themeColor="text1"/>
          <w:sz w:val="22"/>
          <w:szCs w:val="22"/>
        </w:rPr>
      </w:pPr>
      <w:r w:rsidRPr="00480AAD">
        <w:rPr>
          <w:rFonts w:hint="cs"/>
          <w:color w:val="000000" w:themeColor="text1"/>
          <w:sz w:val="22"/>
          <w:szCs w:val="22"/>
          <w:rtl/>
        </w:rPr>
        <w:t xml:space="preserve">לא מוגדר לפני התרחשות אירוע הסיכון. </w:t>
      </w:r>
    </w:p>
    <w:p w:rsidR="00C91F30" w:rsidRPr="00480AAD" w:rsidRDefault="00C91F30" w:rsidP="00176EE1">
      <w:pPr>
        <w:pStyle w:val="a3"/>
        <w:numPr>
          <w:ilvl w:val="0"/>
          <w:numId w:val="101"/>
        </w:numPr>
        <w:rPr>
          <w:color w:val="000000" w:themeColor="text1"/>
          <w:sz w:val="22"/>
          <w:szCs w:val="22"/>
        </w:rPr>
      </w:pPr>
      <w:r w:rsidRPr="00480AAD">
        <w:rPr>
          <w:rFonts w:hint="cs"/>
          <w:color w:val="000000" w:themeColor="text1"/>
          <w:sz w:val="22"/>
          <w:szCs w:val="22"/>
          <w:rtl/>
        </w:rPr>
        <w:t xml:space="preserve">ניהול סיכונים "משברי". </w:t>
      </w:r>
    </w:p>
    <w:p w:rsidR="00C91F30" w:rsidRPr="00480AAD" w:rsidRDefault="00C91F30" w:rsidP="00176EE1">
      <w:pPr>
        <w:pStyle w:val="a3"/>
        <w:numPr>
          <w:ilvl w:val="0"/>
          <w:numId w:val="101"/>
        </w:numPr>
        <w:rPr>
          <w:color w:val="000000" w:themeColor="text1"/>
          <w:sz w:val="22"/>
          <w:szCs w:val="22"/>
        </w:rPr>
      </w:pPr>
      <w:r w:rsidRPr="00480AAD">
        <w:rPr>
          <w:rFonts w:hint="cs"/>
          <w:color w:val="000000" w:themeColor="text1"/>
          <w:sz w:val="22"/>
          <w:szCs w:val="22"/>
          <w:rtl/>
        </w:rPr>
        <w:t xml:space="preserve">ניהול סיכונים מקטין באופן משמעותי את הצורך לעקיפת הבעיה. </w:t>
      </w:r>
    </w:p>
    <w:p w:rsidR="00D20586" w:rsidRPr="00D20586" w:rsidRDefault="00D20586">
      <w:pPr>
        <w:bidi w:val="0"/>
        <w:rPr>
          <w:b/>
          <w:bCs/>
          <w:color w:val="000000" w:themeColor="text1"/>
          <w:sz w:val="22"/>
          <w:szCs w:val="22"/>
          <w:rtl/>
        </w:rPr>
      </w:pPr>
      <w:r w:rsidRPr="00D20586">
        <w:rPr>
          <w:b/>
          <w:bCs/>
          <w:color w:val="000000" w:themeColor="text1"/>
          <w:sz w:val="22"/>
          <w:szCs w:val="22"/>
          <w:rtl/>
        </w:rPr>
        <w:br w:type="page"/>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דיווח על מצב סיכון, דוגמא-</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 </w:t>
      </w:r>
    </w:p>
    <w:p w:rsidR="00C91F30" w:rsidRPr="00480AAD" w:rsidRDefault="00C91F30" w:rsidP="00C91F30">
      <w:pPr>
        <w:rPr>
          <w:color w:val="000000" w:themeColor="text1"/>
          <w:sz w:val="22"/>
          <w:szCs w:val="22"/>
          <w:rtl/>
        </w:rPr>
      </w:pPr>
    </w:p>
    <w:p w:rsidR="00C91F30" w:rsidRPr="00480AAD" w:rsidRDefault="00D20586" w:rsidP="00C91F30">
      <w:pPr>
        <w:rPr>
          <w:color w:val="000000" w:themeColor="text1"/>
          <w:sz w:val="22"/>
          <w:szCs w:val="22"/>
          <w:rtl/>
        </w:rPr>
      </w:pPr>
      <w:r w:rsidRPr="00480AAD">
        <w:rPr>
          <w:rFonts w:hint="cs"/>
          <w:noProof/>
          <w:color w:val="000000" w:themeColor="text1"/>
          <w:sz w:val="22"/>
          <w:szCs w:val="22"/>
        </w:rPr>
        <w:drawing>
          <wp:anchor distT="0" distB="0" distL="114300" distR="114300" simplePos="0" relativeHeight="251801600" behindDoc="0" locked="0" layoutInCell="1" allowOverlap="1" wp14:anchorId="266D7B03" wp14:editId="5114E201">
            <wp:simplePos x="0" y="0"/>
            <wp:positionH relativeFrom="column">
              <wp:posOffset>1104900</wp:posOffset>
            </wp:positionH>
            <wp:positionV relativeFrom="paragraph">
              <wp:posOffset>-496570</wp:posOffset>
            </wp:positionV>
            <wp:extent cx="4038600" cy="889000"/>
            <wp:effectExtent l="0" t="0" r="0" b="6350"/>
            <wp:wrapSquare wrapText="bothSides"/>
            <wp:docPr id="15368" name="תמונה 1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72">
                      <a:extLst>
                        <a:ext uri="{28A0092B-C50C-407E-A947-70E740481C1C}">
                          <a14:useLocalDpi xmlns:a14="http://schemas.microsoft.com/office/drawing/2010/main" val="0"/>
                        </a:ext>
                      </a:extLst>
                    </a:blip>
                    <a:srcRect b="47289"/>
                    <a:stretch/>
                  </pic:blipFill>
                  <pic:spPr bwMode="auto">
                    <a:xfrm>
                      <a:off x="0" y="0"/>
                      <a:ext cx="4038600" cy="88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91F30" w:rsidRPr="00480AAD" w:rsidRDefault="00C91F30" w:rsidP="00C91F30">
      <w:pPr>
        <w:rPr>
          <w:color w:val="000000" w:themeColor="text1"/>
          <w:sz w:val="22"/>
          <w:szCs w:val="22"/>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לסיכום-</w:t>
      </w:r>
    </w:p>
    <w:p w:rsidR="00C91F30" w:rsidRPr="00480AAD" w:rsidRDefault="00C91F30" w:rsidP="00176EE1">
      <w:pPr>
        <w:pStyle w:val="a3"/>
        <w:numPr>
          <w:ilvl w:val="0"/>
          <w:numId w:val="102"/>
        </w:numPr>
        <w:rPr>
          <w:color w:val="000000" w:themeColor="text1"/>
          <w:sz w:val="22"/>
          <w:szCs w:val="22"/>
        </w:rPr>
      </w:pPr>
      <w:r w:rsidRPr="00480AAD">
        <w:rPr>
          <w:rFonts w:hint="cs"/>
          <w:color w:val="000000" w:themeColor="text1"/>
          <w:sz w:val="22"/>
          <w:szCs w:val="22"/>
          <w:rtl/>
        </w:rPr>
        <w:t xml:space="preserve">השימוש בניהול סיכונים יכול להביא לירידה של 90% בהתרחשות אירועים בלתי רצויים בפרויקט. </w:t>
      </w:r>
    </w:p>
    <w:p w:rsidR="00C91F30" w:rsidRPr="00480AAD" w:rsidRDefault="00C91F30" w:rsidP="00176EE1">
      <w:pPr>
        <w:pStyle w:val="a3"/>
        <w:numPr>
          <w:ilvl w:val="0"/>
          <w:numId w:val="102"/>
        </w:numPr>
        <w:rPr>
          <w:color w:val="000000" w:themeColor="text1"/>
          <w:sz w:val="22"/>
          <w:szCs w:val="22"/>
        </w:rPr>
      </w:pPr>
      <w:r w:rsidRPr="00480AAD">
        <w:rPr>
          <w:rFonts w:hint="cs"/>
          <w:color w:val="000000" w:themeColor="text1"/>
          <w:sz w:val="22"/>
          <w:szCs w:val="22"/>
          <w:rtl/>
        </w:rPr>
        <w:t xml:space="preserve">ניהול סיכונים מתמקד במניעה מראש של דברים שיכולים להשתבש ועוזר לדברים לקרות נכון. </w:t>
      </w:r>
    </w:p>
    <w:p w:rsidR="00C91F30" w:rsidRPr="00480AAD" w:rsidRDefault="00C91F30" w:rsidP="00176EE1">
      <w:pPr>
        <w:pStyle w:val="a3"/>
        <w:numPr>
          <w:ilvl w:val="0"/>
          <w:numId w:val="102"/>
        </w:numPr>
        <w:rPr>
          <w:color w:val="000000" w:themeColor="text1"/>
          <w:sz w:val="22"/>
          <w:szCs w:val="22"/>
        </w:rPr>
      </w:pPr>
      <w:r w:rsidRPr="00480AAD">
        <w:rPr>
          <w:rFonts w:hint="cs"/>
          <w:color w:val="000000" w:themeColor="text1"/>
          <w:sz w:val="22"/>
          <w:szCs w:val="22"/>
          <w:rtl/>
        </w:rPr>
        <w:t xml:space="preserve">מאמצי ניהול הסיכונים צריכים להיות מתאימים לגודל הפרויקט, ולא על פי רשימת בדיקה סטנדרטית. </w:t>
      </w:r>
    </w:p>
    <w:p w:rsidR="00C91F30" w:rsidRPr="00480AAD" w:rsidRDefault="00C91F30" w:rsidP="00176EE1">
      <w:pPr>
        <w:pStyle w:val="a3"/>
        <w:numPr>
          <w:ilvl w:val="0"/>
          <w:numId w:val="102"/>
        </w:numPr>
        <w:rPr>
          <w:color w:val="000000" w:themeColor="text1"/>
          <w:sz w:val="22"/>
          <w:szCs w:val="22"/>
        </w:rPr>
      </w:pPr>
      <w:r w:rsidRPr="00480AAD">
        <w:rPr>
          <w:rFonts w:hint="cs"/>
          <w:color w:val="000000" w:themeColor="text1"/>
          <w:sz w:val="22"/>
          <w:szCs w:val="22"/>
          <w:rtl/>
        </w:rPr>
        <w:t>כולם צריכים להיות מעורבים בניהול סיכונים.</w:t>
      </w:r>
    </w:p>
    <w:p w:rsidR="00C91F30" w:rsidRPr="00480AAD" w:rsidRDefault="00C91F30" w:rsidP="00176EE1">
      <w:pPr>
        <w:pStyle w:val="a3"/>
        <w:numPr>
          <w:ilvl w:val="0"/>
          <w:numId w:val="102"/>
        </w:numPr>
        <w:rPr>
          <w:color w:val="000000" w:themeColor="text1"/>
          <w:sz w:val="22"/>
          <w:szCs w:val="22"/>
        </w:rPr>
      </w:pPr>
      <w:r w:rsidRPr="00480AAD">
        <w:rPr>
          <w:rFonts w:hint="cs"/>
          <w:color w:val="000000" w:themeColor="text1"/>
          <w:sz w:val="22"/>
          <w:szCs w:val="22"/>
          <w:rtl/>
        </w:rPr>
        <w:t xml:space="preserve">מנהל פרויקט מקצועי מתחיל לחפש סיכונים כבר משלבי הפרויקט הראשוניים. </w:t>
      </w:r>
    </w:p>
    <w:p w:rsidR="00D20586" w:rsidRDefault="00D20586">
      <w:pPr>
        <w:bidi w:val="0"/>
        <w:rPr>
          <w:rFonts w:ascii="Calibri Light" w:eastAsia="Times New Roman" w:hAnsi="Calibri Light" w:cs="Times New Roman"/>
          <w:color w:val="2E74B5"/>
          <w:sz w:val="22"/>
          <w:szCs w:val="22"/>
          <w:rtl/>
        </w:rPr>
      </w:pPr>
      <w:bookmarkStart w:id="9" w:name="_Toc515885189"/>
      <w:r>
        <w:rPr>
          <w:sz w:val="22"/>
          <w:szCs w:val="22"/>
          <w:rtl/>
        </w:rPr>
        <w:br w:type="page"/>
      </w:r>
    </w:p>
    <w:p w:rsidR="00C91F30" w:rsidRPr="00480AAD" w:rsidRDefault="00C91F30" w:rsidP="00C91F30">
      <w:pPr>
        <w:pStyle w:val="1"/>
        <w:rPr>
          <w:sz w:val="22"/>
          <w:szCs w:val="22"/>
          <w:rtl/>
        </w:rPr>
      </w:pPr>
      <w:r w:rsidRPr="00480AAD">
        <w:rPr>
          <w:rFonts w:hint="cs"/>
          <w:sz w:val="22"/>
          <w:szCs w:val="22"/>
          <w:rtl/>
        </w:rPr>
        <w:t>מצגת 9- ניהול הרכש בפרויקט</w:t>
      </w:r>
      <w:bookmarkEnd w:id="9"/>
    </w:p>
    <w:p w:rsidR="00C91F30" w:rsidRPr="00480AAD" w:rsidRDefault="00C91F30" w:rsidP="00C91F30">
      <w:pPr>
        <w:rPr>
          <w:b/>
          <w:bCs/>
          <w:color w:val="C45911" w:themeColor="accent2" w:themeShade="BF"/>
          <w:sz w:val="22"/>
          <w:szCs w:val="22"/>
          <w:u w:val="single"/>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ניהול הרכש בפרויקט-</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כולל את התהליכים הנדרשים בשביל לרכוש או להשיג מוצרים, שירותים או תוצאות מהסביבה החיצונית עבור צוות הפרויקט. </w:t>
      </w:r>
    </w:p>
    <w:p w:rsidR="00C91F30" w:rsidRPr="00480AAD" w:rsidRDefault="00C91F30" w:rsidP="00C91F30">
      <w:pPr>
        <w:rPr>
          <w:color w:val="000000" w:themeColor="text1"/>
          <w:sz w:val="22"/>
          <w:szCs w:val="22"/>
          <w:u w:val="single"/>
          <w:rtl/>
        </w:rPr>
      </w:pPr>
      <w:r w:rsidRPr="00480AAD">
        <w:rPr>
          <w:rFonts w:hint="cs"/>
          <w:color w:val="000000" w:themeColor="text1"/>
          <w:sz w:val="22"/>
          <w:szCs w:val="22"/>
          <w:u w:val="single"/>
          <w:rtl/>
        </w:rPr>
        <w:t xml:space="preserve">ניהול הרכש בפרויקט כולל: </w:t>
      </w:r>
    </w:p>
    <w:p w:rsidR="009D5F0F" w:rsidRDefault="009D5F0F" w:rsidP="00176EE1">
      <w:pPr>
        <w:pStyle w:val="a3"/>
        <w:numPr>
          <w:ilvl w:val="0"/>
          <w:numId w:val="103"/>
        </w:numPr>
        <w:rPr>
          <w:color w:val="000000" w:themeColor="text1"/>
          <w:sz w:val="22"/>
          <w:szCs w:val="22"/>
          <w:rtl/>
        </w:rPr>
        <w:sectPr w:rsidR="009D5F0F"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pStyle w:val="a3"/>
        <w:numPr>
          <w:ilvl w:val="0"/>
          <w:numId w:val="103"/>
        </w:numPr>
        <w:rPr>
          <w:color w:val="000000" w:themeColor="text1"/>
          <w:sz w:val="22"/>
          <w:szCs w:val="22"/>
          <w:u w:val="single"/>
        </w:rPr>
      </w:pPr>
      <w:r w:rsidRPr="00480AAD">
        <w:rPr>
          <w:rFonts w:hint="cs"/>
          <w:color w:val="000000" w:themeColor="text1"/>
          <w:sz w:val="22"/>
          <w:szCs w:val="22"/>
          <w:rtl/>
        </w:rPr>
        <w:t>ביצוע רכש.</w:t>
      </w:r>
    </w:p>
    <w:p w:rsidR="00C91F30" w:rsidRPr="00480AAD" w:rsidRDefault="00C91F30" w:rsidP="00176EE1">
      <w:pPr>
        <w:pStyle w:val="a3"/>
        <w:numPr>
          <w:ilvl w:val="0"/>
          <w:numId w:val="103"/>
        </w:numPr>
        <w:rPr>
          <w:color w:val="000000" w:themeColor="text1"/>
          <w:sz w:val="22"/>
          <w:szCs w:val="22"/>
          <w:u w:val="single"/>
        </w:rPr>
      </w:pPr>
      <w:r w:rsidRPr="00480AAD">
        <w:rPr>
          <w:rFonts w:hint="cs"/>
          <w:color w:val="000000" w:themeColor="text1"/>
          <w:sz w:val="22"/>
          <w:szCs w:val="22"/>
          <w:rtl/>
        </w:rPr>
        <w:t>בקרת רכש.</w:t>
      </w:r>
    </w:p>
    <w:p w:rsidR="00C91F30" w:rsidRPr="00480AAD" w:rsidRDefault="00C91F30" w:rsidP="00176EE1">
      <w:pPr>
        <w:pStyle w:val="a3"/>
        <w:numPr>
          <w:ilvl w:val="0"/>
          <w:numId w:val="103"/>
        </w:numPr>
        <w:rPr>
          <w:color w:val="000000" w:themeColor="text1"/>
          <w:sz w:val="22"/>
          <w:szCs w:val="22"/>
          <w:u w:val="single"/>
        </w:rPr>
      </w:pPr>
      <w:r w:rsidRPr="00480AAD">
        <w:rPr>
          <w:rFonts w:hint="cs"/>
          <w:color w:val="000000" w:themeColor="text1"/>
          <w:sz w:val="22"/>
          <w:szCs w:val="22"/>
          <w:rtl/>
        </w:rPr>
        <w:t>תכנון ניהול הרכש.</w:t>
      </w:r>
    </w:p>
    <w:p w:rsidR="00C91F30" w:rsidRPr="009D5F0F" w:rsidRDefault="00C91F30" w:rsidP="00176EE1">
      <w:pPr>
        <w:pStyle w:val="a3"/>
        <w:numPr>
          <w:ilvl w:val="0"/>
          <w:numId w:val="103"/>
        </w:numPr>
        <w:rPr>
          <w:color w:val="000000" w:themeColor="text1"/>
          <w:sz w:val="22"/>
          <w:szCs w:val="22"/>
          <w:u w:val="single"/>
          <w:rtl/>
        </w:rPr>
      </w:pPr>
      <w:r w:rsidRPr="00480AAD">
        <w:rPr>
          <w:rFonts w:hint="cs"/>
          <w:color w:val="000000" w:themeColor="text1"/>
          <w:sz w:val="22"/>
          <w:szCs w:val="22"/>
          <w:rtl/>
        </w:rPr>
        <w:t>סגירת רכש.</w:t>
      </w:r>
    </w:p>
    <w:p w:rsidR="009D5F0F" w:rsidRDefault="009D5F0F" w:rsidP="00C91F30">
      <w:pPr>
        <w:rPr>
          <w:b/>
          <w:bCs/>
          <w:color w:val="000000" w:themeColor="text1"/>
          <w:sz w:val="22"/>
          <w:szCs w:val="22"/>
          <w:u w:val="single"/>
          <w:rtl/>
        </w:rPr>
        <w:sectPr w:rsidR="009D5F0F" w:rsidSect="009D5F0F">
          <w:type w:val="continuous"/>
          <w:pgSz w:w="11906" w:h="16838"/>
          <w:pgMar w:top="1440" w:right="1800" w:bottom="1440" w:left="1800" w:header="708" w:footer="708" w:gutter="0"/>
          <w:cols w:num="2" w:space="708"/>
          <w:bidi/>
          <w:rtlGutter/>
          <w:docGrid w:linePitch="360"/>
        </w:sect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בעלי העניין ברכש-</w:t>
      </w:r>
    </w:p>
    <w:p w:rsidR="00C91F30" w:rsidRPr="00480AAD" w:rsidRDefault="00C91F30" w:rsidP="00176EE1">
      <w:pPr>
        <w:pStyle w:val="a3"/>
        <w:numPr>
          <w:ilvl w:val="0"/>
          <w:numId w:val="104"/>
        </w:numPr>
        <w:rPr>
          <w:color w:val="000000" w:themeColor="text1"/>
          <w:sz w:val="22"/>
          <w:szCs w:val="22"/>
        </w:rPr>
      </w:pPr>
      <w:r w:rsidRPr="00480AAD">
        <w:rPr>
          <w:rFonts w:hint="cs"/>
          <w:color w:val="000000" w:themeColor="text1"/>
          <w:sz w:val="22"/>
          <w:szCs w:val="22"/>
          <w:u w:val="single"/>
          <w:rtl/>
        </w:rPr>
        <w:t>מוכר:</w:t>
      </w:r>
      <w:r w:rsidRPr="00480AAD">
        <w:rPr>
          <w:rFonts w:hint="cs"/>
          <w:color w:val="000000" w:themeColor="text1"/>
          <w:sz w:val="22"/>
          <w:szCs w:val="22"/>
          <w:rtl/>
        </w:rPr>
        <w:t xml:space="preserve"> קבלן/קבלן משנה/ספק/נותן שירות. </w:t>
      </w:r>
    </w:p>
    <w:p w:rsidR="00C91F30" w:rsidRPr="00480AAD" w:rsidRDefault="00C91F30" w:rsidP="00176EE1">
      <w:pPr>
        <w:pStyle w:val="a3"/>
        <w:numPr>
          <w:ilvl w:val="0"/>
          <w:numId w:val="104"/>
        </w:numPr>
        <w:rPr>
          <w:color w:val="000000" w:themeColor="text1"/>
          <w:sz w:val="22"/>
          <w:szCs w:val="22"/>
        </w:rPr>
      </w:pPr>
      <w:r w:rsidRPr="00480AAD">
        <w:rPr>
          <w:rFonts w:hint="cs"/>
          <w:color w:val="000000" w:themeColor="text1"/>
          <w:sz w:val="22"/>
          <w:szCs w:val="22"/>
          <w:u w:val="single"/>
          <w:rtl/>
        </w:rPr>
        <w:t>קונה:</w:t>
      </w:r>
      <w:r w:rsidRPr="00480AAD">
        <w:rPr>
          <w:rFonts w:hint="cs"/>
          <w:color w:val="000000" w:themeColor="text1"/>
          <w:sz w:val="22"/>
          <w:szCs w:val="22"/>
          <w:rtl/>
        </w:rPr>
        <w:t xml:space="preserve"> המחלקה המשפטית/מחלקת הרכש/מנהל הפרויקט. </w:t>
      </w:r>
    </w:p>
    <w:p w:rsidR="00C91F30" w:rsidRPr="00480AAD" w:rsidRDefault="00C91F30" w:rsidP="009D5F0F">
      <w:pPr>
        <w:rPr>
          <w:color w:val="000000" w:themeColor="text1"/>
          <w:sz w:val="22"/>
          <w:szCs w:val="22"/>
          <w:rtl/>
        </w:rPr>
      </w:pPr>
      <w:r w:rsidRPr="00480AAD">
        <w:rPr>
          <w:rFonts w:hint="cs"/>
          <w:color w:val="000000" w:themeColor="text1"/>
          <w:sz w:val="22"/>
          <w:szCs w:val="22"/>
          <w:rtl/>
        </w:rPr>
        <w:t xml:space="preserve">ההנחה היא שהקונה הינו חלק מצוות הפרויקט והספק הוא מחוץ לצוות הפרויקט. </w:t>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רכש מרוכז או רכש מבוזר-</w:t>
      </w:r>
    </w:p>
    <w:p w:rsidR="00C91F30" w:rsidRPr="00480AAD" w:rsidRDefault="00C91F30" w:rsidP="00176EE1">
      <w:pPr>
        <w:pStyle w:val="a3"/>
        <w:numPr>
          <w:ilvl w:val="0"/>
          <w:numId w:val="105"/>
        </w:numPr>
        <w:rPr>
          <w:color w:val="000000" w:themeColor="text1"/>
          <w:sz w:val="22"/>
          <w:szCs w:val="22"/>
        </w:rPr>
      </w:pPr>
      <w:r w:rsidRPr="00480AAD">
        <w:rPr>
          <w:rFonts w:hint="cs"/>
          <w:color w:val="000000" w:themeColor="text1"/>
          <w:sz w:val="22"/>
          <w:szCs w:val="22"/>
          <w:u w:val="single"/>
          <w:rtl/>
        </w:rPr>
        <w:t>מבוזר:</w:t>
      </w:r>
      <w:r w:rsidRPr="00480AAD">
        <w:rPr>
          <w:rFonts w:hint="cs"/>
          <w:color w:val="000000" w:themeColor="text1"/>
          <w:sz w:val="22"/>
          <w:szCs w:val="22"/>
          <w:rtl/>
        </w:rPr>
        <w:t xml:space="preserve"> מנהל פרויקט</w:t>
      </w:r>
      <w:r w:rsidRPr="00480AAD">
        <w:rPr>
          <w:color w:val="000000" w:themeColor="text1"/>
          <w:sz w:val="22"/>
          <w:szCs w:val="22"/>
        </w:rPr>
        <w:sym w:font="Wingdings" w:char="F0DF"/>
      </w:r>
      <w:r w:rsidRPr="00480AAD">
        <w:rPr>
          <w:rFonts w:hint="cs"/>
          <w:color w:val="000000" w:themeColor="text1"/>
          <w:sz w:val="22"/>
          <w:szCs w:val="22"/>
          <w:rtl/>
        </w:rPr>
        <w:t xml:space="preserve"> מנהל רכש. מנהל הרכש מוקצה לפרויקט אחד במשרה מלאה, מנהל הרכש מדווח ישירות למנהל הפרויקט. </w:t>
      </w:r>
    </w:p>
    <w:p w:rsidR="00C91F30" w:rsidRPr="009D5F0F" w:rsidRDefault="00C91F30" w:rsidP="00176EE1">
      <w:pPr>
        <w:pStyle w:val="a3"/>
        <w:numPr>
          <w:ilvl w:val="0"/>
          <w:numId w:val="105"/>
        </w:numPr>
        <w:rPr>
          <w:color w:val="000000" w:themeColor="text1"/>
          <w:sz w:val="22"/>
          <w:szCs w:val="22"/>
          <w:rtl/>
        </w:rPr>
      </w:pPr>
      <w:r w:rsidRPr="00480AAD">
        <w:rPr>
          <w:rFonts w:hint="cs"/>
          <w:color w:val="000000" w:themeColor="text1"/>
          <w:sz w:val="22"/>
          <w:szCs w:val="22"/>
          <w:u w:val="single"/>
          <w:rtl/>
        </w:rPr>
        <w:t>מרוכז:</w:t>
      </w:r>
      <w:r w:rsidRPr="00480AAD">
        <w:rPr>
          <w:rFonts w:hint="cs"/>
          <w:color w:val="000000" w:themeColor="text1"/>
          <w:sz w:val="22"/>
          <w:szCs w:val="22"/>
          <w:rtl/>
        </w:rPr>
        <w:t xml:space="preserve"> מחלקת רכש</w:t>
      </w:r>
      <w:r w:rsidRPr="00480AAD">
        <w:rPr>
          <w:color w:val="000000" w:themeColor="text1"/>
          <w:sz w:val="22"/>
          <w:szCs w:val="22"/>
        </w:rPr>
        <w:sym w:font="Wingdings" w:char="F0DF"/>
      </w:r>
      <w:r w:rsidRPr="00480AAD">
        <w:rPr>
          <w:rFonts w:hint="cs"/>
          <w:color w:val="000000" w:themeColor="text1"/>
          <w:sz w:val="22"/>
          <w:szCs w:val="22"/>
          <w:rtl/>
        </w:rPr>
        <w:t xml:space="preserve"> פרויקט 1, פרויקט 2, פרויקט 3, פרויקט 4. מנהל הרכש מטפח ברכש בפרויקטים רבים, מנהל הפרויקט פונה למחלקת הרכש במידת הצורך. </w:t>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תפקיד מנהל הפרויקט-</w:t>
      </w:r>
    </w:p>
    <w:p w:rsidR="00C91F30" w:rsidRPr="00480AAD" w:rsidRDefault="00C91F30" w:rsidP="00176EE1">
      <w:pPr>
        <w:pStyle w:val="a3"/>
        <w:numPr>
          <w:ilvl w:val="0"/>
          <w:numId w:val="106"/>
        </w:numPr>
        <w:rPr>
          <w:color w:val="000000" w:themeColor="text1"/>
          <w:sz w:val="22"/>
          <w:szCs w:val="22"/>
        </w:rPr>
      </w:pPr>
      <w:r w:rsidRPr="00480AAD">
        <w:rPr>
          <w:rFonts w:hint="cs"/>
          <w:color w:val="000000" w:themeColor="text1"/>
          <w:sz w:val="22"/>
          <w:szCs w:val="22"/>
          <w:rtl/>
        </w:rPr>
        <w:t>אחראי על ביצועי הספק.</w:t>
      </w:r>
    </w:p>
    <w:p w:rsidR="00C91F30" w:rsidRPr="00480AAD" w:rsidRDefault="00C91F30" w:rsidP="00176EE1">
      <w:pPr>
        <w:pStyle w:val="a3"/>
        <w:numPr>
          <w:ilvl w:val="0"/>
          <w:numId w:val="106"/>
        </w:numPr>
        <w:rPr>
          <w:color w:val="000000" w:themeColor="text1"/>
          <w:sz w:val="22"/>
          <w:szCs w:val="22"/>
        </w:rPr>
      </w:pPr>
      <w:r w:rsidRPr="00480AAD">
        <w:rPr>
          <w:rFonts w:hint="cs"/>
          <w:color w:val="000000" w:themeColor="text1"/>
          <w:sz w:val="22"/>
          <w:szCs w:val="22"/>
          <w:rtl/>
        </w:rPr>
        <w:t xml:space="preserve">סקירות </w:t>
      </w:r>
      <w:r w:rsidRPr="00480AAD">
        <w:rPr>
          <w:rFonts w:hint="cs"/>
          <w:color w:val="000000" w:themeColor="text1"/>
          <w:sz w:val="22"/>
          <w:szCs w:val="22"/>
        </w:rPr>
        <w:t>REP</w:t>
      </w:r>
      <w:r w:rsidRPr="00480AAD">
        <w:rPr>
          <w:rFonts w:hint="cs"/>
          <w:color w:val="000000" w:themeColor="text1"/>
          <w:sz w:val="22"/>
          <w:szCs w:val="22"/>
          <w:rtl/>
        </w:rPr>
        <w:t xml:space="preserve"> מהספק, מתן תגובות עם צוות רכש/חוזים. </w:t>
      </w:r>
    </w:p>
    <w:p w:rsidR="00C91F30" w:rsidRPr="00480AAD" w:rsidRDefault="00C91F30" w:rsidP="00176EE1">
      <w:pPr>
        <w:pStyle w:val="a3"/>
        <w:numPr>
          <w:ilvl w:val="0"/>
          <w:numId w:val="106"/>
        </w:numPr>
        <w:rPr>
          <w:color w:val="000000" w:themeColor="text1"/>
          <w:sz w:val="22"/>
          <w:szCs w:val="22"/>
        </w:rPr>
      </w:pPr>
      <w:r w:rsidRPr="00480AAD">
        <w:rPr>
          <w:rFonts w:hint="cs"/>
          <w:color w:val="000000" w:themeColor="text1"/>
          <w:sz w:val="22"/>
          <w:szCs w:val="22"/>
          <w:rtl/>
        </w:rPr>
        <w:t xml:space="preserve">מסייע בתהליך איתור ספקים </w:t>
      </w:r>
      <w:r w:rsidRPr="00480AAD">
        <w:rPr>
          <w:color w:val="000000" w:themeColor="text1"/>
          <w:sz w:val="22"/>
          <w:szCs w:val="22"/>
          <w:rtl/>
        </w:rPr>
        <w:t>–</w:t>
      </w:r>
      <w:r w:rsidRPr="00480AAD">
        <w:rPr>
          <w:rFonts w:hint="cs"/>
          <w:b/>
          <w:bCs/>
          <w:color w:val="000000" w:themeColor="text1"/>
          <w:sz w:val="22"/>
          <w:szCs w:val="22"/>
          <w:rtl/>
        </w:rPr>
        <w:t>לא אחראי</w:t>
      </w:r>
      <w:r w:rsidRPr="00480AAD">
        <w:rPr>
          <w:rFonts w:hint="cs"/>
          <w:color w:val="000000" w:themeColor="text1"/>
          <w:sz w:val="22"/>
          <w:szCs w:val="22"/>
          <w:rtl/>
        </w:rPr>
        <w:t>.</w:t>
      </w:r>
    </w:p>
    <w:p w:rsidR="00C91F30" w:rsidRPr="00480AAD" w:rsidRDefault="00C91F30" w:rsidP="00176EE1">
      <w:pPr>
        <w:pStyle w:val="a3"/>
        <w:numPr>
          <w:ilvl w:val="0"/>
          <w:numId w:val="106"/>
        </w:numPr>
        <w:rPr>
          <w:color w:val="000000" w:themeColor="text1"/>
          <w:sz w:val="22"/>
          <w:szCs w:val="22"/>
        </w:rPr>
      </w:pPr>
      <w:r w:rsidRPr="00480AAD">
        <w:rPr>
          <w:rFonts w:hint="cs"/>
          <w:color w:val="000000" w:themeColor="text1"/>
          <w:sz w:val="22"/>
          <w:szCs w:val="22"/>
          <w:rtl/>
        </w:rPr>
        <w:t xml:space="preserve">ממש עיקרי עם הספק. </w:t>
      </w:r>
    </w:p>
    <w:p w:rsidR="00C91F30" w:rsidRPr="00480AAD" w:rsidRDefault="00C91F30" w:rsidP="00176EE1">
      <w:pPr>
        <w:pStyle w:val="a3"/>
        <w:numPr>
          <w:ilvl w:val="0"/>
          <w:numId w:val="106"/>
        </w:numPr>
        <w:rPr>
          <w:color w:val="000000" w:themeColor="text1"/>
          <w:sz w:val="22"/>
          <w:szCs w:val="22"/>
        </w:rPr>
      </w:pPr>
      <w:r w:rsidRPr="00480AAD">
        <w:rPr>
          <w:rFonts w:hint="cs"/>
          <w:color w:val="000000" w:themeColor="text1"/>
          <w:sz w:val="22"/>
          <w:szCs w:val="22"/>
          <w:rtl/>
        </w:rPr>
        <w:t xml:space="preserve">ייזום בקשות לשירות וניהול תהליך קנה או ייצר. </w:t>
      </w:r>
    </w:p>
    <w:p w:rsidR="00C91F30" w:rsidRPr="00480AAD" w:rsidRDefault="00C91F30" w:rsidP="00176EE1">
      <w:pPr>
        <w:pStyle w:val="a3"/>
        <w:numPr>
          <w:ilvl w:val="0"/>
          <w:numId w:val="106"/>
        </w:numPr>
        <w:rPr>
          <w:color w:val="000000" w:themeColor="text1"/>
          <w:sz w:val="22"/>
          <w:szCs w:val="22"/>
        </w:rPr>
      </w:pPr>
      <w:r w:rsidRPr="00480AAD">
        <w:rPr>
          <w:rFonts w:hint="cs"/>
          <w:color w:val="000000" w:themeColor="text1"/>
          <w:sz w:val="22"/>
          <w:szCs w:val="22"/>
          <w:rtl/>
        </w:rPr>
        <w:t xml:space="preserve">מבטיח אישור מימון והקצאה תקציבים. </w:t>
      </w:r>
    </w:p>
    <w:p w:rsidR="00C91F30" w:rsidRPr="00480AAD" w:rsidRDefault="00C91F30" w:rsidP="00176EE1">
      <w:pPr>
        <w:pStyle w:val="a3"/>
        <w:numPr>
          <w:ilvl w:val="0"/>
          <w:numId w:val="106"/>
        </w:numPr>
        <w:rPr>
          <w:color w:val="000000" w:themeColor="text1"/>
          <w:sz w:val="22"/>
          <w:szCs w:val="22"/>
          <w:rtl/>
        </w:rPr>
      </w:pPr>
      <w:r w:rsidRPr="00480AAD">
        <w:rPr>
          <w:rFonts w:hint="cs"/>
          <w:color w:val="000000" w:themeColor="text1"/>
          <w:sz w:val="22"/>
          <w:szCs w:val="22"/>
          <w:rtl/>
        </w:rPr>
        <w:t xml:space="preserve">מספק משוב לספק על איכות, עלות ומשלוח. </w:t>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תכנון ניהול הרכש-</w:t>
      </w:r>
    </w:p>
    <w:tbl>
      <w:tblPr>
        <w:tblStyle w:val="a5"/>
        <w:tblW w:w="0" w:type="auto"/>
        <w:jc w:val="center"/>
        <w:tblLook w:val="0420" w:firstRow="1" w:lastRow="0" w:firstColumn="0" w:lastColumn="0" w:noHBand="0" w:noVBand="1"/>
      </w:tblPr>
      <w:tblGrid>
        <w:gridCol w:w="2402"/>
        <w:gridCol w:w="2115"/>
        <w:gridCol w:w="2779"/>
      </w:tblGrid>
      <w:tr w:rsidR="009D5F0F" w:rsidRPr="009D5F0F" w:rsidTr="009D5F0F">
        <w:trPr>
          <w:trHeight w:val="18"/>
          <w:jc w:val="center"/>
        </w:trPr>
        <w:tc>
          <w:tcPr>
            <w:tcW w:w="0" w:type="auto"/>
            <w:shd w:val="clear" w:color="auto" w:fill="E7E6E6" w:themeFill="background2"/>
            <w:hideMark/>
          </w:tcPr>
          <w:p w:rsidR="009D5F0F" w:rsidRPr="009D5F0F" w:rsidRDefault="009D5F0F" w:rsidP="009D5F0F">
            <w:pPr>
              <w:spacing w:after="160" w:line="259" w:lineRule="auto"/>
              <w:rPr>
                <w:color w:val="000000" w:themeColor="text1"/>
                <w:sz w:val="22"/>
                <w:szCs w:val="22"/>
              </w:rPr>
            </w:pPr>
            <w:r w:rsidRPr="009D5F0F">
              <w:rPr>
                <w:b/>
                <w:bCs/>
                <w:color w:val="000000" w:themeColor="text1"/>
                <w:sz w:val="22"/>
                <w:szCs w:val="22"/>
                <w:rtl/>
              </w:rPr>
              <w:t>תפוקות</w:t>
            </w:r>
          </w:p>
        </w:tc>
        <w:tc>
          <w:tcPr>
            <w:tcW w:w="0" w:type="auto"/>
            <w:shd w:val="clear" w:color="auto" w:fill="E7E6E6" w:themeFill="background2"/>
            <w:hideMark/>
          </w:tcPr>
          <w:p w:rsidR="009D5F0F" w:rsidRPr="009D5F0F" w:rsidRDefault="009D5F0F" w:rsidP="009D5F0F">
            <w:pPr>
              <w:spacing w:after="160" w:line="259" w:lineRule="auto"/>
              <w:rPr>
                <w:color w:val="000000" w:themeColor="text1"/>
                <w:sz w:val="22"/>
                <w:szCs w:val="22"/>
                <w:rtl/>
              </w:rPr>
            </w:pPr>
            <w:r w:rsidRPr="009D5F0F">
              <w:rPr>
                <w:b/>
                <w:bCs/>
                <w:color w:val="000000" w:themeColor="text1"/>
                <w:sz w:val="22"/>
                <w:szCs w:val="22"/>
                <w:rtl/>
              </w:rPr>
              <w:t>כלים &amp; שיטות</w:t>
            </w:r>
          </w:p>
        </w:tc>
        <w:tc>
          <w:tcPr>
            <w:tcW w:w="0" w:type="auto"/>
            <w:shd w:val="clear" w:color="auto" w:fill="E7E6E6" w:themeFill="background2"/>
            <w:hideMark/>
          </w:tcPr>
          <w:p w:rsidR="009D5F0F" w:rsidRPr="009D5F0F" w:rsidRDefault="009D5F0F" w:rsidP="009D5F0F">
            <w:pPr>
              <w:spacing w:after="160" w:line="259" w:lineRule="auto"/>
              <w:rPr>
                <w:color w:val="000000" w:themeColor="text1"/>
                <w:sz w:val="22"/>
                <w:szCs w:val="22"/>
                <w:rtl/>
              </w:rPr>
            </w:pPr>
            <w:r w:rsidRPr="009D5F0F">
              <w:rPr>
                <w:b/>
                <w:bCs/>
                <w:color w:val="000000" w:themeColor="text1"/>
                <w:sz w:val="22"/>
                <w:szCs w:val="22"/>
                <w:rtl/>
              </w:rPr>
              <w:t>תשומות</w:t>
            </w:r>
          </w:p>
        </w:tc>
      </w:tr>
      <w:tr w:rsidR="009D5F0F" w:rsidRPr="009D5F0F" w:rsidTr="009D5F0F">
        <w:trPr>
          <w:trHeight w:val="18"/>
          <w:jc w:val="center"/>
        </w:trPr>
        <w:tc>
          <w:tcPr>
            <w:tcW w:w="0" w:type="auto"/>
            <w:hideMark/>
          </w:tcPr>
          <w:p w:rsidR="009D5F0F" w:rsidRPr="009D5F0F" w:rsidRDefault="009D5F0F" w:rsidP="009D5F0F">
            <w:pPr>
              <w:spacing w:after="160" w:line="259" w:lineRule="auto"/>
              <w:rPr>
                <w:color w:val="000000" w:themeColor="text1"/>
                <w:sz w:val="22"/>
                <w:szCs w:val="22"/>
                <w:rtl/>
              </w:rPr>
            </w:pPr>
            <w:r w:rsidRPr="009D5F0F">
              <w:rPr>
                <w:color w:val="000000" w:themeColor="text1"/>
                <w:sz w:val="22"/>
                <w:szCs w:val="22"/>
                <w:rtl/>
              </w:rPr>
              <w:t>1. תוכנית ניהול הרכש</w:t>
            </w:r>
          </w:p>
        </w:tc>
        <w:tc>
          <w:tcPr>
            <w:tcW w:w="0" w:type="auto"/>
            <w:hideMark/>
          </w:tcPr>
          <w:p w:rsidR="009D5F0F" w:rsidRPr="009D5F0F" w:rsidRDefault="009D5F0F" w:rsidP="009D5F0F">
            <w:pPr>
              <w:spacing w:after="160" w:line="259" w:lineRule="auto"/>
              <w:rPr>
                <w:color w:val="000000" w:themeColor="text1"/>
                <w:sz w:val="22"/>
                <w:szCs w:val="22"/>
                <w:rtl/>
              </w:rPr>
            </w:pPr>
            <w:r w:rsidRPr="009D5F0F">
              <w:rPr>
                <w:color w:val="000000" w:themeColor="text1"/>
                <w:sz w:val="22"/>
                <w:szCs w:val="22"/>
                <w:rtl/>
              </w:rPr>
              <w:t>1. ניתוח "קנה-או-ייצר"</w:t>
            </w:r>
          </w:p>
        </w:tc>
        <w:tc>
          <w:tcPr>
            <w:tcW w:w="0" w:type="auto"/>
            <w:hideMark/>
          </w:tcPr>
          <w:p w:rsidR="009D5F0F" w:rsidRPr="009D5F0F" w:rsidRDefault="009D5F0F" w:rsidP="009D5F0F">
            <w:pPr>
              <w:spacing w:after="160" w:line="259" w:lineRule="auto"/>
              <w:rPr>
                <w:color w:val="000000" w:themeColor="text1"/>
                <w:sz w:val="22"/>
                <w:szCs w:val="22"/>
                <w:rtl/>
              </w:rPr>
            </w:pPr>
            <w:r w:rsidRPr="009D5F0F">
              <w:rPr>
                <w:color w:val="000000" w:themeColor="text1"/>
                <w:sz w:val="22"/>
                <w:szCs w:val="22"/>
                <w:rtl/>
              </w:rPr>
              <w:t>1. תכנית ניהול הפרויקט</w:t>
            </w:r>
          </w:p>
        </w:tc>
      </w:tr>
      <w:tr w:rsidR="009D5F0F" w:rsidRPr="009D5F0F" w:rsidTr="009D5F0F">
        <w:trPr>
          <w:trHeight w:val="18"/>
          <w:jc w:val="center"/>
        </w:trPr>
        <w:tc>
          <w:tcPr>
            <w:tcW w:w="0" w:type="auto"/>
            <w:hideMark/>
          </w:tcPr>
          <w:p w:rsidR="009D5F0F" w:rsidRPr="009D5F0F" w:rsidRDefault="009D5F0F" w:rsidP="009D5F0F">
            <w:pPr>
              <w:spacing w:after="160" w:line="259" w:lineRule="auto"/>
              <w:rPr>
                <w:color w:val="000000" w:themeColor="text1"/>
                <w:sz w:val="22"/>
                <w:szCs w:val="22"/>
                <w:rtl/>
              </w:rPr>
            </w:pPr>
            <w:r w:rsidRPr="009D5F0F">
              <w:rPr>
                <w:color w:val="000000" w:themeColor="text1"/>
                <w:sz w:val="22"/>
                <w:szCs w:val="22"/>
                <w:rtl/>
              </w:rPr>
              <w:t>2. תכולת עבודה לרכש.</w:t>
            </w:r>
          </w:p>
        </w:tc>
        <w:tc>
          <w:tcPr>
            <w:tcW w:w="0" w:type="auto"/>
            <w:hideMark/>
          </w:tcPr>
          <w:p w:rsidR="009D5F0F" w:rsidRPr="009D5F0F" w:rsidRDefault="009D5F0F" w:rsidP="009D5F0F">
            <w:pPr>
              <w:spacing w:after="160" w:line="259" w:lineRule="auto"/>
              <w:rPr>
                <w:color w:val="000000" w:themeColor="text1"/>
                <w:sz w:val="22"/>
                <w:szCs w:val="22"/>
                <w:rtl/>
              </w:rPr>
            </w:pPr>
            <w:r w:rsidRPr="009D5F0F">
              <w:rPr>
                <w:color w:val="000000" w:themeColor="text1"/>
                <w:sz w:val="22"/>
                <w:szCs w:val="22"/>
                <w:rtl/>
              </w:rPr>
              <w:t>2. חוות דעת מומחים.</w:t>
            </w:r>
          </w:p>
        </w:tc>
        <w:tc>
          <w:tcPr>
            <w:tcW w:w="0" w:type="auto"/>
            <w:hideMark/>
          </w:tcPr>
          <w:p w:rsidR="009D5F0F" w:rsidRPr="009D5F0F" w:rsidRDefault="009D5F0F" w:rsidP="009D5F0F">
            <w:pPr>
              <w:spacing w:after="160" w:line="259" w:lineRule="auto"/>
              <w:rPr>
                <w:color w:val="000000" w:themeColor="text1"/>
                <w:sz w:val="22"/>
                <w:szCs w:val="22"/>
                <w:rtl/>
              </w:rPr>
            </w:pPr>
            <w:r w:rsidRPr="009D5F0F">
              <w:rPr>
                <w:color w:val="000000" w:themeColor="text1"/>
                <w:sz w:val="22"/>
                <w:szCs w:val="22"/>
                <w:rtl/>
              </w:rPr>
              <w:t>2. תיעוד דרישות.</w:t>
            </w:r>
          </w:p>
        </w:tc>
      </w:tr>
      <w:tr w:rsidR="009D5F0F" w:rsidRPr="009D5F0F" w:rsidTr="009D5F0F">
        <w:trPr>
          <w:trHeight w:val="50"/>
          <w:jc w:val="center"/>
        </w:trPr>
        <w:tc>
          <w:tcPr>
            <w:tcW w:w="0" w:type="auto"/>
            <w:hideMark/>
          </w:tcPr>
          <w:p w:rsidR="009D5F0F" w:rsidRPr="009D5F0F" w:rsidRDefault="009D5F0F" w:rsidP="009D5F0F">
            <w:pPr>
              <w:spacing w:after="160" w:line="259" w:lineRule="auto"/>
              <w:rPr>
                <w:color w:val="000000" w:themeColor="text1"/>
                <w:sz w:val="22"/>
                <w:szCs w:val="22"/>
                <w:rtl/>
              </w:rPr>
            </w:pPr>
            <w:r w:rsidRPr="009D5F0F">
              <w:rPr>
                <w:color w:val="000000" w:themeColor="text1"/>
                <w:sz w:val="22"/>
                <w:szCs w:val="22"/>
                <w:rtl/>
              </w:rPr>
              <w:t>3. מסמכי רכש.</w:t>
            </w:r>
          </w:p>
        </w:tc>
        <w:tc>
          <w:tcPr>
            <w:tcW w:w="0" w:type="auto"/>
            <w:hideMark/>
          </w:tcPr>
          <w:p w:rsidR="009D5F0F" w:rsidRPr="009D5F0F" w:rsidRDefault="009D5F0F" w:rsidP="009D5F0F">
            <w:pPr>
              <w:spacing w:after="160" w:line="259" w:lineRule="auto"/>
              <w:rPr>
                <w:color w:val="000000" w:themeColor="text1"/>
                <w:sz w:val="22"/>
                <w:szCs w:val="22"/>
                <w:rtl/>
              </w:rPr>
            </w:pPr>
            <w:r w:rsidRPr="009D5F0F">
              <w:rPr>
                <w:color w:val="000000" w:themeColor="text1"/>
                <w:sz w:val="22"/>
                <w:szCs w:val="22"/>
                <w:rtl/>
              </w:rPr>
              <w:t>3. מחקרי שוק.</w:t>
            </w:r>
          </w:p>
        </w:tc>
        <w:tc>
          <w:tcPr>
            <w:tcW w:w="0" w:type="auto"/>
            <w:hideMark/>
          </w:tcPr>
          <w:p w:rsidR="009D5F0F" w:rsidRPr="009D5F0F" w:rsidRDefault="009D5F0F" w:rsidP="009D5F0F">
            <w:pPr>
              <w:spacing w:after="160" w:line="259" w:lineRule="auto"/>
              <w:rPr>
                <w:color w:val="000000" w:themeColor="text1"/>
                <w:sz w:val="22"/>
                <w:szCs w:val="22"/>
                <w:rtl/>
              </w:rPr>
            </w:pPr>
            <w:r w:rsidRPr="009D5F0F">
              <w:rPr>
                <w:color w:val="000000" w:themeColor="text1"/>
                <w:sz w:val="22"/>
                <w:szCs w:val="22"/>
                <w:rtl/>
              </w:rPr>
              <w:t>3. רשימת סיכונים</w:t>
            </w:r>
          </w:p>
        </w:tc>
      </w:tr>
      <w:tr w:rsidR="009D5F0F" w:rsidRPr="009D5F0F" w:rsidTr="009D5F0F">
        <w:trPr>
          <w:trHeight w:val="50"/>
          <w:jc w:val="center"/>
        </w:trPr>
        <w:tc>
          <w:tcPr>
            <w:tcW w:w="0" w:type="auto"/>
            <w:hideMark/>
          </w:tcPr>
          <w:p w:rsidR="009D5F0F" w:rsidRPr="009D5F0F" w:rsidRDefault="009D5F0F" w:rsidP="009D5F0F">
            <w:pPr>
              <w:spacing w:after="160" w:line="259" w:lineRule="auto"/>
              <w:rPr>
                <w:color w:val="000000" w:themeColor="text1"/>
                <w:sz w:val="22"/>
                <w:szCs w:val="22"/>
                <w:rtl/>
              </w:rPr>
            </w:pPr>
            <w:r w:rsidRPr="009D5F0F">
              <w:rPr>
                <w:color w:val="000000" w:themeColor="text1"/>
                <w:sz w:val="22"/>
                <w:szCs w:val="22"/>
                <w:rtl/>
              </w:rPr>
              <w:t>4. תבחיני בחירת ספקים.</w:t>
            </w:r>
          </w:p>
        </w:tc>
        <w:tc>
          <w:tcPr>
            <w:tcW w:w="0" w:type="auto"/>
            <w:hideMark/>
          </w:tcPr>
          <w:p w:rsidR="009D5F0F" w:rsidRPr="009D5F0F" w:rsidRDefault="009D5F0F" w:rsidP="009D5F0F">
            <w:pPr>
              <w:spacing w:after="160" w:line="259" w:lineRule="auto"/>
              <w:rPr>
                <w:color w:val="000000" w:themeColor="text1"/>
                <w:sz w:val="22"/>
                <w:szCs w:val="22"/>
                <w:rtl/>
              </w:rPr>
            </w:pPr>
            <w:r w:rsidRPr="009D5F0F">
              <w:rPr>
                <w:color w:val="000000" w:themeColor="text1"/>
                <w:sz w:val="22"/>
                <w:szCs w:val="22"/>
                <w:rtl/>
              </w:rPr>
              <w:t>4. פגישות</w:t>
            </w:r>
          </w:p>
        </w:tc>
        <w:tc>
          <w:tcPr>
            <w:tcW w:w="0" w:type="auto"/>
            <w:hideMark/>
          </w:tcPr>
          <w:p w:rsidR="009D5F0F" w:rsidRPr="009D5F0F" w:rsidRDefault="009D5F0F" w:rsidP="009D5F0F">
            <w:pPr>
              <w:spacing w:after="160" w:line="259" w:lineRule="auto"/>
              <w:rPr>
                <w:color w:val="000000" w:themeColor="text1"/>
                <w:sz w:val="22"/>
                <w:szCs w:val="22"/>
                <w:rtl/>
              </w:rPr>
            </w:pPr>
            <w:r w:rsidRPr="009D5F0F">
              <w:rPr>
                <w:color w:val="000000" w:themeColor="text1"/>
                <w:sz w:val="22"/>
                <w:szCs w:val="22"/>
                <w:rtl/>
              </w:rPr>
              <w:t>4. דרישות משאבים לפעילות.</w:t>
            </w:r>
          </w:p>
        </w:tc>
      </w:tr>
      <w:tr w:rsidR="009D5F0F" w:rsidRPr="009D5F0F" w:rsidTr="009D5F0F">
        <w:trPr>
          <w:trHeight w:val="50"/>
          <w:jc w:val="center"/>
        </w:trPr>
        <w:tc>
          <w:tcPr>
            <w:tcW w:w="0" w:type="auto"/>
            <w:hideMark/>
          </w:tcPr>
          <w:p w:rsidR="009D5F0F" w:rsidRPr="009D5F0F" w:rsidRDefault="009D5F0F" w:rsidP="009D5F0F">
            <w:pPr>
              <w:spacing w:after="160" w:line="259" w:lineRule="auto"/>
              <w:rPr>
                <w:color w:val="000000" w:themeColor="text1"/>
                <w:sz w:val="22"/>
                <w:szCs w:val="22"/>
                <w:rtl/>
              </w:rPr>
            </w:pPr>
            <w:r w:rsidRPr="009D5F0F">
              <w:rPr>
                <w:color w:val="000000" w:themeColor="text1"/>
                <w:sz w:val="22"/>
                <w:szCs w:val="22"/>
                <w:rtl/>
              </w:rPr>
              <w:t>5. החלטות "קנה-או-ייצר".</w:t>
            </w:r>
          </w:p>
        </w:tc>
        <w:tc>
          <w:tcPr>
            <w:tcW w:w="0" w:type="auto"/>
            <w:hideMark/>
          </w:tcPr>
          <w:p w:rsidR="009D5F0F" w:rsidRPr="009D5F0F" w:rsidRDefault="009D5F0F" w:rsidP="009D5F0F">
            <w:pPr>
              <w:spacing w:after="160" w:line="259" w:lineRule="auto"/>
              <w:rPr>
                <w:color w:val="000000" w:themeColor="text1"/>
                <w:sz w:val="22"/>
                <w:szCs w:val="22"/>
                <w:rtl/>
              </w:rPr>
            </w:pPr>
          </w:p>
        </w:tc>
        <w:tc>
          <w:tcPr>
            <w:tcW w:w="0" w:type="auto"/>
            <w:hideMark/>
          </w:tcPr>
          <w:p w:rsidR="009D5F0F" w:rsidRPr="009D5F0F" w:rsidRDefault="009D5F0F" w:rsidP="009D5F0F">
            <w:pPr>
              <w:spacing w:after="160" w:line="259" w:lineRule="auto"/>
              <w:rPr>
                <w:color w:val="000000" w:themeColor="text1"/>
                <w:sz w:val="22"/>
                <w:szCs w:val="22"/>
              </w:rPr>
            </w:pPr>
            <w:r w:rsidRPr="009D5F0F">
              <w:rPr>
                <w:color w:val="000000" w:themeColor="text1"/>
                <w:sz w:val="22"/>
                <w:szCs w:val="22"/>
                <w:rtl/>
              </w:rPr>
              <w:t>לוח זמנים לפרויקט.</w:t>
            </w:r>
          </w:p>
        </w:tc>
      </w:tr>
      <w:tr w:rsidR="009D5F0F" w:rsidRPr="009D5F0F" w:rsidTr="009D5F0F">
        <w:trPr>
          <w:trHeight w:val="50"/>
          <w:jc w:val="center"/>
        </w:trPr>
        <w:tc>
          <w:tcPr>
            <w:tcW w:w="0" w:type="auto"/>
            <w:hideMark/>
          </w:tcPr>
          <w:p w:rsidR="009D5F0F" w:rsidRPr="009D5F0F" w:rsidRDefault="009D5F0F" w:rsidP="009D5F0F">
            <w:pPr>
              <w:spacing w:after="160" w:line="259" w:lineRule="auto"/>
              <w:rPr>
                <w:color w:val="000000" w:themeColor="text1"/>
                <w:sz w:val="22"/>
                <w:szCs w:val="22"/>
                <w:rtl/>
              </w:rPr>
            </w:pPr>
            <w:r w:rsidRPr="009D5F0F">
              <w:rPr>
                <w:color w:val="000000" w:themeColor="text1"/>
                <w:sz w:val="22"/>
                <w:szCs w:val="22"/>
                <w:rtl/>
              </w:rPr>
              <w:t>6. בקשות לשינוי.</w:t>
            </w:r>
          </w:p>
        </w:tc>
        <w:tc>
          <w:tcPr>
            <w:tcW w:w="0" w:type="auto"/>
            <w:hideMark/>
          </w:tcPr>
          <w:p w:rsidR="009D5F0F" w:rsidRPr="009D5F0F" w:rsidRDefault="009D5F0F" w:rsidP="009D5F0F">
            <w:pPr>
              <w:spacing w:after="160" w:line="259" w:lineRule="auto"/>
              <w:rPr>
                <w:color w:val="000000" w:themeColor="text1"/>
                <w:sz w:val="22"/>
                <w:szCs w:val="22"/>
                <w:rtl/>
              </w:rPr>
            </w:pPr>
          </w:p>
        </w:tc>
        <w:tc>
          <w:tcPr>
            <w:tcW w:w="0" w:type="auto"/>
            <w:hideMark/>
          </w:tcPr>
          <w:p w:rsidR="009D5F0F" w:rsidRPr="009D5F0F" w:rsidRDefault="009D5F0F" w:rsidP="009D5F0F">
            <w:pPr>
              <w:spacing w:after="160" w:line="259" w:lineRule="auto"/>
              <w:rPr>
                <w:color w:val="000000" w:themeColor="text1"/>
                <w:sz w:val="22"/>
                <w:szCs w:val="22"/>
              </w:rPr>
            </w:pPr>
            <w:r w:rsidRPr="009D5F0F">
              <w:rPr>
                <w:color w:val="000000" w:themeColor="text1"/>
                <w:sz w:val="22"/>
                <w:szCs w:val="22"/>
                <w:rtl/>
              </w:rPr>
              <w:t>6. אומדן עלות לפעילויות.</w:t>
            </w:r>
          </w:p>
        </w:tc>
      </w:tr>
      <w:tr w:rsidR="009D5F0F" w:rsidRPr="009D5F0F" w:rsidTr="009D5F0F">
        <w:trPr>
          <w:trHeight w:val="50"/>
          <w:jc w:val="center"/>
        </w:trPr>
        <w:tc>
          <w:tcPr>
            <w:tcW w:w="0" w:type="auto"/>
            <w:hideMark/>
          </w:tcPr>
          <w:p w:rsidR="009D5F0F" w:rsidRPr="009D5F0F" w:rsidRDefault="009D5F0F" w:rsidP="009D5F0F">
            <w:pPr>
              <w:spacing w:after="160" w:line="259" w:lineRule="auto"/>
              <w:rPr>
                <w:color w:val="000000" w:themeColor="text1"/>
                <w:sz w:val="22"/>
                <w:szCs w:val="22"/>
                <w:rtl/>
              </w:rPr>
            </w:pPr>
            <w:r w:rsidRPr="009D5F0F">
              <w:rPr>
                <w:color w:val="000000" w:themeColor="text1"/>
                <w:sz w:val="22"/>
                <w:szCs w:val="22"/>
                <w:rtl/>
              </w:rPr>
              <w:t>7.עדכונים למסמכי פרויקט.</w:t>
            </w:r>
          </w:p>
        </w:tc>
        <w:tc>
          <w:tcPr>
            <w:tcW w:w="0" w:type="auto"/>
            <w:hideMark/>
          </w:tcPr>
          <w:p w:rsidR="009D5F0F" w:rsidRPr="009D5F0F" w:rsidRDefault="009D5F0F" w:rsidP="009D5F0F">
            <w:pPr>
              <w:spacing w:after="160" w:line="259" w:lineRule="auto"/>
              <w:rPr>
                <w:color w:val="000000" w:themeColor="text1"/>
                <w:sz w:val="22"/>
                <w:szCs w:val="22"/>
                <w:rtl/>
              </w:rPr>
            </w:pPr>
          </w:p>
        </w:tc>
        <w:tc>
          <w:tcPr>
            <w:tcW w:w="0" w:type="auto"/>
            <w:hideMark/>
          </w:tcPr>
          <w:p w:rsidR="009D5F0F" w:rsidRPr="009D5F0F" w:rsidRDefault="009D5F0F" w:rsidP="009D5F0F">
            <w:pPr>
              <w:spacing w:after="160" w:line="259" w:lineRule="auto"/>
              <w:rPr>
                <w:color w:val="000000" w:themeColor="text1"/>
                <w:sz w:val="22"/>
                <w:szCs w:val="22"/>
              </w:rPr>
            </w:pPr>
            <w:r w:rsidRPr="009D5F0F">
              <w:rPr>
                <w:color w:val="000000" w:themeColor="text1"/>
                <w:sz w:val="22"/>
                <w:szCs w:val="22"/>
                <w:rtl/>
              </w:rPr>
              <w:t>7. רשימת בעלי עניין.</w:t>
            </w:r>
          </w:p>
        </w:tc>
      </w:tr>
      <w:tr w:rsidR="009D5F0F" w:rsidRPr="009D5F0F" w:rsidTr="009D5F0F">
        <w:trPr>
          <w:trHeight w:val="50"/>
          <w:jc w:val="center"/>
        </w:trPr>
        <w:tc>
          <w:tcPr>
            <w:tcW w:w="0" w:type="auto"/>
            <w:hideMark/>
          </w:tcPr>
          <w:p w:rsidR="009D5F0F" w:rsidRPr="009D5F0F" w:rsidRDefault="009D5F0F" w:rsidP="009D5F0F">
            <w:pPr>
              <w:spacing w:after="160" w:line="259" w:lineRule="auto"/>
              <w:rPr>
                <w:color w:val="000000" w:themeColor="text1"/>
                <w:sz w:val="22"/>
                <w:szCs w:val="22"/>
                <w:rtl/>
              </w:rPr>
            </w:pPr>
          </w:p>
        </w:tc>
        <w:tc>
          <w:tcPr>
            <w:tcW w:w="0" w:type="auto"/>
            <w:hideMark/>
          </w:tcPr>
          <w:p w:rsidR="009D5F0F" w:rsidRPr="009D5F0F" w:rsidRDefault="009D5F0F" w:rsidP="009D5F0F">
            <w:pPr>
              <w:spacing w:after="160" w:line="259" w:lineRule="auto"/>
              <w:rPr>
                <w:color w:val="000000" w:themeColor="text1"/>
                <w:sz w:val="22"/>
                <w:szCs w:val="22"/>
              </w:rPr>
            </w:pPr>
          </w:p>
        </w:tc>
        <w:tc>
          <w:tcPr>
            <w:tcW w:w="0" w:type="auto"/>
            <w:hideMark/>
          </w:tcPr>
          <w:p w:rsidR="009D5F0F" w:rsidRPr="009D5F0F" w:rsidRDefault="009D5F0F" w:rsidP="009D5F0F">
            <w:pPr>
              <w:spacing w:after="160" w:line="259" w:lineRule="auto"/>
              <w:rPr>
                <w:color w:val="000000" w:themeColor="text1"/>
                <w:sz w:val="22"/>
                <w:szCs w:val="22"/>
              </w:rPr>
            </w:pPr>
            <w:r w:rsidRPr="009D5F0F">
              <w:rPr>
                <w:color w:val="000000" w:themeColor="text1"/>
                <w:sz w:val="22"/>
                <w:szCs w:val="22"/>
                <w:rtl/>
              </w:rPr>
              <w:t>8. גורמים סביבתיים של הארגון.</w:t>
            </w:r>
          </w:p>
        </w:tc>
      </w:tr>
      <w:tr w:rsidR="009D5F0F" w:rsidRPr="009D5F0F" w:rsidTr="009D5F0F">
        <w:trPr>
          <w:trHeight w:val="50"/>
          <w:jc w:val="center"/>
        </w:trPr>
        <w:tc>
          <w:tcPr>
            <w:tcW w:w="0" w:type="auto"/>
            <w:hideMark/>
          </w:tcPr>
          <w:p w:rsidR="009D5F0F" w:rsidRPr="009D5F0F" w:rsidRDefault="009D5F0F" w:rsidP="009D5F0F">
            <w:pPr>
              <w:spacing w:after="160" w:line="259" w:lineRule="auto"/>
              <w:rPr>
                <w:color w:val="000000" w:themeColor="text1"/>
                <w:sz w:val="22"/>
                <w:szCs w:val="22"/>
                <w:rtl/>
              </w:rPr>
            </w:pPr>
          </w:p>
        </w:tc>
        <w:tc>
          <w:tcPr>
            <w:tcW w:w="0" w:type="auto"/>
            <w:hideMark/>
          </w:tcPr>
          <w:p w:rsidR="009D5F0F" w:rsidRPr="009D5F0F" w:rsidRDefault="009D5F0F" w:rsidP="009D5F0F">
            <w:pPr>
              <w:spacing w:after="160" w:line="259" w:lineRule="auto"/>
              <w:rPr>
                <w:color w:val="000000" w:themeColor="text1"/>
                <w:sz w:val="22"/>
                <w:szCs w:val="22"/>
              </w:rPr>
            </w:pPr>
          </w:p>
        </w:tc>
        <w:tc>
          <w:tcPr>
            <w:tcW w:w="0" w:type="auto"/>
            <w:hideMark/>
          </w:tcPr>
          <w:p w:rsidR="009D5F0F" w:rsidRPr="009D5F0F" w:rsidRDefault="009D5F0F" w:rsidP="009D5F0F">
            <w:pPr>
              <w:spacing w:after="160" w:line="259" w:lineRule="auto"/>
              <w:rPr>
                <w:color w:val="000000" w:themeColor="text1"/>
                <w:sz w:val="22"/>
                <w:szCs w:val="22"/>
              </w:rPr>
            </w:pPr>
            <w:r w:rsidRPr="009D5F0F">
              <w:rPr>
                <w:color w:val="000000" w:themeColor="text1"/>
                <w:sz w:val="22"/>
                <w:szCs w:val="22"/>
                <w:rtl/>
              </w:rPr>
              <w:t>9. נכסי תהליך ארגוניים.</w:t>
            </w:r>
          </w:p>
        </w:tc>
      </w:tr>
    </w:tbl>
    <w:p w:rsidR="00C91F30" w:rsidRPr="00480AAD" w:rsidRDefault="00C91F30" w:rsidP="00C91F30">
      <w:pPr>
        <w:rPr>
          <w:color w:val="000000" w:themeColor="text1"/>
          <w:sz w:val="22"/>
          <w:szCs w:val="22"/>
        </w:rPr>
      </w:pPr>
    </w:p>
    <w:p w:rsidR="00C91F30" w:rsidRPr="00480AAD" w:rsidRDefault="00C91F30" w:rsidP="00C91F30">
      <w:pPr>
        <w:rPr>
          <w:color w:val="000000" w:themeColor="text1"/>
          <w:sz w:val="22"/>
          <w:szCs w:val="22"/>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התהליך לתיעוד החלטות הרכש בפרויקט, לקביעת הגישה לרכש ולזיהוי ספקים פוטנציאליים. </w:t>
      </w:r>
    </w:p>
    <w:p w:rsidR="008471FD" w:rsidRDefault="008471FD" w:rsidP="00176EE1">
      <w:pPr>
        <w:pStyle w:val="a3"/>
        <w:numPr>
          <w:ilvl w:val="0"/>
          <w:numId w:val="107"/>
        </w:numPr>
        <w:rPr>
          <w:color w:val="000000" w:themeColor="text1"/>
          <w:sz w:val="22"/>
          <w:szCs w:val="22"/>
          <w:rtl/>
        </w:rPr>
        <w:sectPr w:rsidR="008471FD"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pStyle w:val="a3"/>
        <w:numPr>
          <w:ilvl w:val="0"/>
          <w:numId w:val="107"/>
        </w:numPr>
        <w:rPr>
          <w:color w:val="000000" w:themeColor="text1"/>
          <w:sz w:val="22"/>
          <w:szCs w:val="22"/>
        </w:rPr>
      </w:pPr>
      <w:r w:rsidRPr="00480AAD">
        <w:rPr>
          <w:rFonts w:hint="cs"/>
          <w:color w:val="000000" w:themeColor="text1"/>
          <w:sz w:val="22"/>
          <w:szCs w:val="22"/>
          <w:rtl/>
        </w:rPr>
        <w:t>ניתוח דרישות הפרויקט.</w:t>
      </w:r>
    </w:p>
    <w:p w:rsidR="00C91F30" w:rsidRPr="00480AAD" w:rsidRDefault="00C91F30" w:rsidP="00176EE1">
      <w:pPr>
        <w:pStyle w:val="a3"/>
        <w:numPr>
          <w:ilvl w:val="0"/>
          <w:numId w:val="107"/>
        </w:numPr>
        <w:rPr>
          <w:color w:val="000000" w:themeColor="text1"/>
          <w:sz w:val="22"/>
          <w:szCs w:val="22"/>
        </w:rPr>
      </w:pPr>
      <w:r w:rsidRPr="00480AAD">
        <w:rPr>
          <w:rFonts w:hint="cs"/>
          <w:color w:val="000000" w:themeColor="text1"/>
          <w:sz w:val="22"/>
          <w:szCs w:val="22"/>
          <w:rtl/>
        </w:rPr>
        <w:t xml:space="preserve">קובע את המוצרים/שירותים שירכשו מבחוץ. </w:t>
      </w:r>
    </w:p>
    <w:p w:rsidR="00C91F30" w:rsidRPr="00480AAD" w:rsidRDefault="00C91F30" w:rsidP="00176EE1">
      <w:pPr>
        <w:pStyle w:val="a3"/>
        <w:numPr>
          <w:ilvl w:val="0"/>
          <w:numId w:val="107"/>
        </w:numPr>
        <w:rPr>
          <w:color w:val="000000" w:themeColor="text1"/>
          <w:sz w:val="22"/>
          <w:szCs w:val="22"/>
        </w:rPr>
      </w:pPr>
      <w:r w:rsidRPr="00480AAD">
        <w:rPr>
          <w:rFonts w:hint="cs"/>
          <w:color w:val="000000" w:themeColor="text1"/>
          <w:sz w:val="22"/>
          <w:szCs w:val="22"/>
          <w:rtl/>
        </w:rPr>
        <w:t xml:space="preserve">קובע את הדרישות הפונקציונליות, הביצועים והתכנון. </w:t>
      </w:r>
    </w:p>
    <w:p w:rsidR="00C91F30" w:rsidRPr="00480AAD" w:rsidRDefault="00C91F30" w:rsidP="00176EE1">
      <w:pPr>
        <w:pStyle w:val="a3"/>
        <w:numPr>
          <w:ilvl w:val="0"/>
          <w:numId w:val="107"/>
        </w:numPr>
        <w:rPr>
          <w:color w:val="000000" w:themeColor="text1"/>
          <w:sz w:val="22"/>
          <w:szCs w:val="22"/>
        </w:rPr>
      </w:pPr>
      <w:r w:rsidRPr="00480AAD">
        <w:rPr>
          <w:rFonts w:hint="cs"/>
          <w:color w:val="000000" w:themeColor="text1"/>
          <w:sz w:val="22"/>
          <w:szCs w:val="22"/>
          <w:rtl/>
        </w:rPr>
        <w:t xml:space="preserve">איסוף מידע מהשוק. </w:t>
      </w:r>
    </w:p>
    <w:p w:rsidR="00C91F30" w:rsidRPr="00480AAD" w:rsidRDefault="00C91F30" w:rsidP="00176EE1">
      <w:pPr>
        <w:pStyle w:val="a3"/>
        <w:numPr>
          <w:ilvl w:val="0"/>
          <w:numId w:val="107"/>
        </w:numPr>
        <w:rPr>
          <w:color w:val="000000" w:themeColor="text1"/>
          <w:sz w:val="22"/>
          <w:szCs w:val="22"/>
        </w:rPr>
      </w:pPr>
      <w:r w:rsidRPr="00480AAD">
        <w:rPr>
          <w:rFonts w:hint="cs"/>
          <w:color w:val="000000" w:themeColor="text1"/>
          <w:sz w:val="22"/>
          <w:szCs w:val="22"/>
          <w:rtl/>
        </w:rPr>
        <w:t xml:space="preserve">ביצוע ניתוח סיכונים להסכמים וחוזים. </w:t>
      </w:r>
    </w:p>
    <w:p w:rsidR="00C91F30" w:rsidRPr="00480AAD" w:rsidRDefault="00C91F30" w:rsidP="00176EE1">
      <w:pPr>
        <w:pStyle w:val="a3"/>
        <w:numPr>
          <w:ilvl w:val="0"/>
          <w:numId w:val="107"/>
        </w:numPr>
        <w:rPr>
          <w:color w:val="000000" w:themeColor="text1"/>
          <w:sz w:val="22"/>
          <w:szCs w:val="22"/>
        </w:rPr>
      </w:pPr>
      <w:r w:rsidRPr="00480AAD">
        <w:rPr>
          <w:rFonts w:hint="cs"/>
          <w:color w:val="000000" w:themeColor="text1"/>
          <w:sz w:val="22"/>
          <w:szCs w:val="22"/>
          <w:rtl/>
        </w:rPr>
        <w:t xml:space="preserve">יצירת מבנה, תכולת עבודה חוזי. </w:t>
      </w:r>
    </w:p>
    <w:p w:rsidR="00C91F30" w:rsidRPr="00480AAD" w:rsidRDefault="00C91F30" w:rsidP="00176EE1">
      <w:pPr>
        <w:pStyle w:val="a3"/>
        <w:numPr>
          <w:ilvl w:val="0"/>
          <w:numId w:val="107"/>
        </w:numPr>
        <w:rPr>
          <w:color w:val="000000" w:themeColor="text1"/>
          <w:sz w:val="22"/>
          <w:szCs w:val="22"/>
        </w:rPr>
      </w:pPr>
      <w:r w:rsidRPr="00480AAD">
        <w:rPr>
          <w:rFonts w:hint="cs"/>
          <w:color w:val="000000" w:themeColor="text1"/>
          <w:sz w:val="22"/>
          <w:szCs w:val="22"/>
          <w:rtl/>
        </w:rPr>
        <w:t xml:space="preserve">פיתוח תנאי חוזה מתאימים. </w:t>
      </w:r>
    </w:p>
    <w:p w:rsidR="00C91F30" w:rsidRPr="00480AAD" w:rsidRDefault="00C91F30" w:rsidP="00176EE1">
      <w:pPr>
        <w:pStyle w:val="a3"/>
        <w:numPr>
          <w:ilvl w:val="0"/>
          <w:numId w:val="107"/>
        </w:numPr>
        <w:rPr>
          <w:color w:val="000000" w:themeColor="text1"/>
          <w:sz w:val="22"/>
          <w:szCs w:val="22"/>
        </w:rPr>
      </w:pPr>
      <w:r w:rsidRPr="00480AAD">
        <w:rPr>
          <w:rFonts w:hint="cs"/>
          <w:color w:val="000000" w:themeColor="text1"/>
          <w:sz w:val="22"/>
          <w:szCs w:val="22"/>
          <w:rtl/>
        </w:rPr>
        <w:t xml:space="preserve">הערכת העלות והזמן הנדרשים לביצוע החוזה. </w:t>
      </w:r>
    </w:p>
    <w:p w:rsidR="00C91F30" w:rsidRPr="00480AAD" w:rsidRDefault="00C91F30" w:rsidP="00176EE1">
      <w:pPr>
        <w:pStyle w:val="a3"/>
        <w:numPr>
          <w:ilvl w:val="0"/>
          <w:numId w:val="107"/>
        </w:numPr>
        <w:rPr>
          <w:color w:val="000000" w:themeColor="text1"/>
          <w:sz w:val="22"/>
          <w:szCs w:val="22"/>
        </w:rPr>
      </w:pPr>
      <w:r w:rsidRPr="00480AAD">
        <w:rPr>
          <w:rFonts w:hint="cs"/>
          <w:color w:val="000000" w:themeColor="text1"/>
          <w:sz w:val="22"/>
          <w:szCs w:val="22"/>
          <w:rtl/>
        </w:rPr>
        <w:t xml:space="preserve">לשקול מוכרים פוטנציאליים. </w:t>
      </w:r>
    </w:p>
    <w:p w:rsidR="00C91F30" w:rsidRPr="00480AAD" w:rsidRDefault="00C91F30" w:rsidP="00176EE1">
      <w:pPr>
        <w:pStyle w:val="a3"/>
        <w:numPr>
          <w:ilvl w:val="0"/>
          <w:numId w:val="107"/>
        </w:numPr>
        <w:rPr>
          <w:color w:val="000000" w:themeColor="text1"/>
          <w:sz w:val="22"/>
          <w:szCs w:val="22"/>
        </w:rPr>
      </w:pPr>
      <w:r w:rsidRPr="00480AAD">
        <w:rPr>
          <w:rFonts w:hint="cs"/>
          <w:color w:val="000000" w:themeColor="text1"/>
          <w:sz w:val="22"/>
          <w:szCs w:val="22"/>
          <w:rtl/>
        </w:rPr>
        <w:t xml:space="preserve">קביעת קריטריונים ונהלים לבחירת מקורות הרכש. </w:t>
      </w:r>
    </w:p>
    <w:p w:rsidR="008471FD" w:rsidRDefault="008471FD" w:rsidP="00C91F30">
      <w:pPr>
        <w:rPr>
          <w:color w:val="000000" w:themeColor="text1"/>
          <w:sz w:val="22"/>
          <w:szCs w:val="22"/>
          <w:rtl/>
        </w:rPr>
        <w:sectPr w:rsidR="008471FD" w:rsidSect="008471FD">
          <w:type w:val="continuous"/>
          <w:pgSz w:w="11906" w:h="16838"/>
          <w:pgMar w:top="1440" w:right="1800" w:bottom="1440" w:left="1800" w:header="708" w:footer="708" w:gutter="0"/>
          <w:cols w:num="2" w:space="708"/>
          <w:bidi/>
          <w:rtlGutter/>
          <w:docGrid w:linePitch="360"/>
        </w:sect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 xml:space="preserve">טרמינולוגיה חוזית 1- </w:t>
      </w:r>
    </w:p>
    <w:tbl>
      <w:tblPr>
        <w:tblStyle w:val="a5"/>
        <w:bidiVisual/>
        <w:tblW w:w="0" w:type="auto"/>
        <w:tblLook w:val="04A0" w:firstRow="1" w:lastRow="0" w:firstColumn="1" w:lastColumn="0" w:noHBand="0" w:noVBand="1"/>
      </w:tblPr>
      <w:tblGrid>
        <w:gridCol w:w="1492"/>
        <w:gridCol w:w="6804"/>
      </w:tblGrid>
      <w:tr w:rsidR="008471FD" w:rsidTr="008471FD">
        <w:tc>
          <w:tcPr>
            <w:tcW w:w="1492" w:type="dxa"/>
          </w:tcPr>
          <w:p w:rsidR="008471FD" w:rsidRDefault="008471FD" w:rsidP="00C91F30">
            <w:pPr>
              <w:rPr>
                <w:color w:val="000000" w:themeColor="text1"/>
                <w:sz w:val="22"/>
                <w:szCs w:val="22"/>
                <w:rtl/>
              </w:rPr>
            </w:pPr>
            <w:r>
              <w:rPr>
                <w:rFonts w:hint="cs"/>
                <w:color w:val="000000" w:themeColor="text1"/>
                <w:sz w:val="22"/>
                <w:szCs w:val="22"/>
                <w:rtl/>
              </w:rPr>
              <w:t>מחיר</w:t>
            </w:r>
          </w:p>
        </w:tc>
        <w:tc>
          <w:tcPr>
            <w:tcW w:w="6804" w:type="dxa"/>
          </w:tcPr>
          <w:p w:rsidR="008471FD" w:rsidRPr="008471FD" w:rsidRDefault="008471FD" w:rsidP="008471FD">
            <w:pPr>
              <w:rPr>
                <w:color w:val="000000" w:themeColor="text1"/>
                <w:sz w:val="22"/>
                <w:szCs w:val="22"/>
                <w:rtl/>
              </w:rPr>
            </w:pPr>
            <w:r w:rsidRPr="008471FD">
              <w:rPr>
                <w:color w:val="000000" w:themeColor="text1"/>
                <w:sz w:val="22"/>
                <w:szCs w:val="22"/>
                <w:rtl/>
              </w:rPr>
              <w:t>הסכום אותו גובה המוכר מהקונה.</w:t>
            </w:r>
          </w:p>
        </w:tc>
      </w:tr>
      <w:tr w:rsidR="008471FD" w:rsidTr="008471FD">
        <w:tc>
          <w:tcPr>
            <w:tcW w:w="1492" w:type="dxa"/>
          </w:tcPr>
          <w:p w:rsidR="008471FD" w:rsidRDefault="008471FD" w:rsidP="00C91F30">
            <w:pPr>
              <w:rPr>
                <w:color w:val="000000" w:themeColor="text1"/>
                <w:sz w:val="22"/>
                <w:szCs w:val="22"/>
                <w:rtl/>
              </w:rPr>
            </w:pPr>
            <w:r>
              <w:rPr>
                <w:rFonts w:hint="cs"/>
                <w:color w:val="000000" w:themeColor="text1"/>
                <w:sz w:val="22"/>
                <w:szCs w:val="22"/>
                <w:rtl/>
              </w:rPr>
              <w:t>מחיר היעד</w:t>
            </w:r>
          </w:p>
        </w:tc>
        <w:tc>
          <w:tcPr>
            <w:tcW w:w="6804" w:type="dxa"/>
          </w:tcPr>
          <w:p w:rsidR="008471FD" w:rsidRDefault="008471FD" w:rsidP="008471FD">
            <w:pPr>
              <w:rPr>
                <w:color w:val="000000" w:themeColor="text1"/>
                <w:sz w:val="22"/>
                <w:szCs w:val="22"/>
                <w:rtl/>
              </w:rPr>
            </w:pPr>
            <w:r w:rsidRPr="008471FD">
              <w:rPr>
                <w:color w:val="000000" w:themeColor="text1"/>
                <w:sz w:val="22"/>
                <w:szCs w:val="22"/>
                <w:rtl/>
              </w:rPr>
              <w:t>מחיר זה, אם יושג, מיצג עבור הסוחר את התוצאה הטובה ביותר האפשרית</w:t>
            </w:r>
          </w:p>
        </w:tc>
      </w:tr>
      <w:tr w:rsidR="008471FD" w:rsidTr="008471FD">
        <w:tc>
          <w:tcPr>
            <w:tcW w:w="1492" w:type="dxa"/>
          </w:tcPr>
          <w:p w:rsidR="008471FD" w:rsidRDefault="008471FD" w:rsidP="008471FD">
            <w:pPr>
              <w:rPr>
                <w:color w:val="000000" w:themeColor="text1"/>
                <w:sz w:val="22"/>
                <w:szCs w:val="22"/>
                <w:rtl/>
              </w:rPr>
            </w:pPr>
            <w:r>
              <w:rPr>
                <w:rFonts w:hint="cs"/>
                <w:color w:val="000000" w:themeColor="text1"/>
                <w:sz w:val="22"/>
                <w:szCs w:val="22"/>
                <w:rtl/>
              </w:rPr>
              <w:t>מחיר תיקרה</w:t>
            </w:r>
          </w:p>
        </w:tc>
        <w:tc>
          <w:tcPr>
            <w:tcW w:w="6804" w:type="dxa"/>
          </w:tcPr>
          <w:p w:rsidR="008471FD" w:rsidRDefault="008471FD" w:rsidP="008471FD">
            <w:pPr>
              <w:rPr>
                <w:color w:val="000000" w:themeColor="text1"/>
                <w:sz w:val="22"/>
                <w:szCs w:val="22"/>
                <w:rtl/>
              </w:rPr>
            </w:pPr>
            <w:r w:rsidRPr="008471FD">
              <w:rPr>
                <w:color w:val="000000" w:themeColor="text1"/>
                <w:sz w:val="22"/>
                <w:szCs w:val="22"/>
                <w:rtl/>
              </w:rPr>
              <w:t>המחיר המקסימלי שמוכר מורשה לחייב עבור מוצר או שירות</w:t>
            </w:r>
          </w:p>
        </w:tc>
      </w:tr>
      <w:tr w:rsidR="008471FD" w:rsidTr="008471FD">
        <w:tc>
          <w:tcPr>
            <w:tcW w:w="1492" w:type="dxa"/>
          </w:tcPr>
          <w:p w:rsidR="008471FD" w:rsidRPr="008471FD" w:rsidRDefault="008471FD" w:rsidP="008471FD">
            <w:pPr>
              <w:rPr>
                <w:color w:val="000000" w:themeColor="text1"/>
                <w:sz w:val="22"/>
                <w:szCs w:val="22"/>
                <w:rtl/>
              </w:rPr>
            </w:pPr>
            <w:r w:rsidRPr="008471FD">
              <w:rPr>
                <w:color w:val="000000" w:themeColor="text1"/>
                <w:sz w:val="22"/>
                <w:szCs w:val="22"/>
              </w:rPr>
              <w:t>Sharing Ratio</w:t>
            </w:r>
          </w:p>
        </w:tc>
        <w:tc>
          <w:tcPr>
            <w:tcW w:w="6804" w:type="dxa"/>
          </w:tcPr>
          <w:p w:rsidR="008471FD" w:rsidRDefault="008471FD" w:rsidP="008471FD">
            <w:pPr>
              <w:rPr>
                <w:color w:val="000000" w:themeColor="text1"/>
                <w:sz w:val="22"/>
                <w:szCs w:val="22"/>
                <w:rtl/>
              </w:rPr>
            </w:pPr>
            <w:r w:rsidRPr="008471FD">
              <w:rPr>
                <w:color w:val="000000" w:themeColor="text1"/>
                <w:sz w:val="22"/>
                <w:szCs w:val="22"/>
                <w:rtl/>
              </w:rPr>
              <w:t>היחס לפיו החיסכון בעלויות ישותף בין הקונה לבין המוכר</w:t>
            </w:r>
          </w:p>
        </w:tc>
      </w:tr>
      <w:tr w:rsidR="008471FD" w:rsidTr="008471FD">
        <w:tc>
          <w:tcPr>
            <w:tcW w:w="1492" w:type="dxa"/>
          </w:tcPr>
          <w:p w:rsidR="008471FD" w:rsidRDefault="008471FD" w:rsidP="00C91F30">
            <w:pPr>
              <w:rPr>
                <w:color w:val="000000" w:themeColor="text1"/>
                <w:sz w:val="22"/>
                <w:szCs w:val="22"/>
                <w:rtl/>
              </w:rPr>
            </w:pPr>
            <w:r>
              <w:rPr>
                <w:rFonts w:hint="cs"/>
                <w:color w:val="000000" w:themeColor="text1"/>
                <w:sz w:val="22"/>
                <w:szCs w:val="22"/>
                <w:rtl/>
              </w:rPr>
              <w:t>נק' הנחה כוללת</w:t>
            </w:r>
          </w:p>
        </w:tc>
        <w:tc>
          <w:tcPr>
            <w:tcW w:w="6804" w:type="dxa"/>
          </w:tcPr>
          <w:p w:rsidR="008471FD" w:rsidRDefault="008471FD" w:rsidP="008471FD">
            <w:pPr>
              <w:jc w:val="center"/>
              <w:rPr>
                <w:color w:val="000000" w:themeColor="text1"/>
                <w:sz w:val="22"/>
                <w:szCs w:val="22"/>
                <w:rtl/>
              </w:rPr>
            </w:pPr>
            <w:r>
              <w:rPr>
                <w:noProof/>
              </w:rPr>
              <w:drawing>
                <wp:inline distT="0" distB="0" distL="0" distR="0" wp14:anchorId="578F1269" wp14:editId="3D92A7CB">
                  <wp:extent cx="1809750" cy="355581"/>
                  <wp:effectExtent l="0" t="0" r="0" b="6985"/>
                  <wp:docPr id="161814" name="תמונה 16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27232" cy="359016"/>
                          </a:xfrm>
                          <a:prstGeom prst="rect">
                            <a:avLst/>
                          </a:prstGeom>
                        </pic:spPr>
                      </pic:pic>
                    </a:graphicData>
                  </a:graphic>
                </wp:inline>
              </w:drawing>
            </w:r>
          </w:p>
        </w:tc>
      </w:tr>
    </w:tbl>
    <w:p w:rsidR="00C91F30" w:rsidRPr="00480AAD" w:rsidRDefault="00C91F30" w:rsidP="00C91F30">
      <w:pPr>
        <w:rPr>
          <w:color w:val="000000" w:themeColor="text1"/>
          <w:sz w:val="22"/>
          <w:szCs w:val="22"/>
          <w:rtl/>
        </w:rPr>
      </w:pPr>
      <w:r w:rsidRPr="00480AAD">
        <w:rPr>
          <w:rFonts w:hint="cs"/>
          <w:b/>
          <w:bCs/>
          <w:color w:val="000000" w:themeColor="text1"/>
          <w:sz w:val="22"/>
          <w:szCs w:val="22"/>
          <w:u w:val="single"/>
          <w:rtl/>
        </w:rPr>
        <w:t>טרמינולוגיה חוזית 2-</w:t>
      </w:r>
    </w:p>
    <w:tbl>
      <w:tblPr>
        <w:tblStyle w:val="a5"/>
        <w:bidiVisual/>
        <w:tblW w:w="0" w:type="auto"/>
        <w:tblLook w:val="04A0" w:firstRow="1" w:lastRow="0" w:firstColumn="1" w:lastColumn="0" w:noHBand="0" w:noVBand="1"/>
      </w:tblPr>
      <w:tblGrid>
        <w:gridCol w:w="1492"/>
        <w:gridCol w:w="6804"/>
      </w:tblGrid>
      <w:tr w:rsidR="0066335A" w:rsidRPr="008471FD" w:rsidTr="003B72DF">
        <w:tc>
          <w:tcPr>
            <w:tcW w:w="1492" w:type="dxa"/>
          </w:tcPr>
          <w:p w:rsidR="0066335A" w:rsidRPr="0066335A" w:rsidRDefault="0066335A" w:rsidP="0066335A">
            <w:pPr>
              <w:tabs>
                <w:tab w:val="left" w:pos="1166"/>
              </w:tabs>
              <w:rPr>
                <w:color w:val="000000" w:themeColor="text1"/>
                <w:sz w:val="22"/>
                <w:szCs w:val="22"/>
                <w:rtl/>
              </w:rPr>
            </w:pPr>
            <w:r w:rsidRPr="0066335A">
              <w:rPr>
                <w:color w:val="000000" w:themeColor="text1"/>
                <w:sz w:val="22"/>
                <w:szCs w:val="22"/>
                <w:rtl/>
              </w:rPr>
              <w:t>כוח עליון</w:t>
            </w:r>
            <w:r w:rsidRPr="0066335A">
              <w:rPr>
                <w:color w:val="000000" w:themeColor="text1"/>
                <w:sz w:val="22"/>
                <w:szCs w:val="22"/>
                <w:rtl/>
              </w:rPr>
              <w:tab/>
            </w:r>
          </w:p>
        </w:tc>
        <w:tc>
          <w:tcPr>
            <w:tcW w:w="6804" w:type="dxa"/>
          </w:tcPr>
          <w:p w:rsidR="0066335A" w:rsidRPr="008471FD" w:rsidRDefault="0066335A" w:rsidP="0066335A">
            <w:pPr>
              <w:rPr>
                <w:color w:val="000000" w:themeColor="text1"/>
                <w:sz w:val="22"/>
                <w:szCs w:val="22"/>
                <w:rtl/>
              </w:rPr>
            </w:pPr>
            <w:r w:rsidRPr="0066335A">
              <w:rPr>
                <w:color w:val="000000" w:themeColor="text1"/>
                <w:sz w:val="22"/>
                <w:szCs w:val="22"/>
                <w:rtl/>
              </w:rPr>
              <w:t>אירוע בלתי צפוי או בלתי נשלט המשחרר מההתחייבות החוזית.</w:t>
            </w:r>
          </w:p>
        </w:tc>
      </w:tr>
      <w:tr w:rsidR="0066335A" w:rsidTr="003B72DF">
        <w:tc>
          <w:tcPr>
            <w:tcW w:w="1492" w:type="dxa"/>
          </w:tcPr>
          <w:p w:rsidR="0066335A" w:rsidRDefault="0066335A" w:rsidP="003B72DF">
            <w:pPr>
              <w:rPr>
                <w:color w:val="000000" w:themeColor="text1"/>
                <w:sz w:val="22"/>
                <w:szCs w:val="22"/>
                <w:rtl/>
              </w:rPr>
            </w:pPr>
            <w:r>
              <w:rPr>
                <w:rFonts w:hint="cs"/>
                <w:color w:val="000000" w:themeColor="text1"/>
                <w:sz w:val="22"/>
                <w:szCs w:val="22"/>
                <w:rtl/>
              </w:rPr>
              <w:t>תבנית מוכנה</w:t>
            </w:r>
          </w:p>
        </w:tc>
        <w:tc>
          <w:tcPr>
            <w:tcW w:w="6804" w:type="dxa"/>
          </w:tcPr>
          <w:p w:rsidR="0066335A" w:rsidRDefault="0066335A" w:rsidP="0066335A">
            <w:pPr>
              <w:rPr>
                <w:color w:val="000000" w:themeColor="text1"/>
                <w:sz w:val="22"/>
                <w:szCs w:val="22"/>
                <w:rtl/>
              </w:rPr>
            </w:pPr>
            <w:r w:rsidRPr="0066335A">
              <w:rPr>
                <w:color w:val="000000" w:themeColor="text1"/>
                <w:sz w:val="22"/>
                <w:szCs w:val="22"/>
                <w:rtl/>
              </w:rPr>
              <w:t>סעיפי חוזה סטנדרטיים (תנאים והתניות) המשמשים את הארגוני הרכש</w:t>
            </w:r>
          </w:p>
        </w:tc>
      </w:tr>
      <w:tr w:rsidR="0066335A" w:rsidTr="003B72DF">
        <w:tc>
          <w:tcPr>
            <w:tcW w:w="1492" w:type="dxa"/>
          </w:tcPr>
          <w:p w:rsidR="0066335A" w:rsidRDefault="0066335A" w:rsidP="003B72DF">
            <w:pPr>
              <w:rPr>
                <w:color w:val="000000" w:themeColor="text1"/>
                <w:sz w:val="22"/>
                <w:szCs w:val="22"/>
                <w:rtl/>
              </w:rPr>
            </w:pPr>
            <w:r>
              <w:rPr>
                <w:rFonts w:hint="cs"/>
                <w:color w:val="000000" w:themeColor="text1"/>
                <w:sz w:val="22"/>
                <w:szCs w:val="22"/>
                <w:rtl/>
              </w:rPr>
              <w:t>אי קיום</w:t>
            </w:r>
          </w:p>
        </w:tc>
        <w:tc>
          <w:tcPr>
            <w:tcW w:w="6804" w:type="dxa"/>
          </w:tcPr>
          <w:p w:rsidR="0066335A" w:rsidRDefault="0066335A" w:rsidP="0066335A">
            <w:pPr>
              <w:rPr>
                <w:color w:val="000000" w:themeColor="text1"/>
                <w:sz w:val="22"/>
                <w:szCs w:val="22"/>
                <w:rtl/>
              </w:rPr>
            </w:pPr>
            <w:r w:rsidRPr="0066335A">
              <w:rPr>
                <w:color w:val="000000" w:themeColor="text1"/>
                <w:sz w:val="22"/>
                <w:szCs w:val="22"/>
                <w:rtl/>
              </w:rPr>
              <w:t>הכשל בפועל או הצפוי של הקבלן לעמוד בתנאים וההגבלות של החוזה, המאפשר לקונה את הזכות לסיים את החוזה.</w:t>
            </w:r>
          </w:p>
        </w:tc>
      </w:tr>
      <w:tr w:rsidR="0066335A" w:rsidTr="003B72DF">
        <w:tc>
          <w:tcPr>
            <w:tcW w:w="1492" w:type="dxa"/>
          </w:tcPr>
          <w:p w:rsidR="0066335A" w:rsidRPr="008471FD" w:rsidRDefault="0066335A" w:rsidP="003B72DF">
            <w:pPr>
              <w:rPr>
                <w:color w:val="000000" w:themeColor="text1"/>
                <w:sz w:val="22"/>
                <w:szCs w:val="22"/>
                <w:rtl/>
              </w:rPr>
            </w:pPr>
            <w:r>
              <w:rPr>
                <w:rFonts w:hint="cs"/>
                <w:color w:val="000000" w:themeColor="text1"/>
                <w:sz w:val="22"/>
                <w:szCs w:val="22"/>
                <w:rtl/>
              </w:rPr>
              <w:t>הפרה</w:t>
            </w:r>
          </w:p>
        </w:tc>
        <w:tc>
          <w:tcPr>
            <w:tcW w:w="6804" w:type="dxa"/>
          </w:tcPr>
          <w:p w:rsidR="0066335A" w:rsidRDefault="0066335A" w:rsidP="0066335A">
            <w:pPr>
              <w:rPr>
                <w:color w:val="000000" w:themeColor="text1"/>
                <w:sz w:val="22"/>
                <w:szCs w:val="22"/>
                <w:rtl/>
              </w:rPr>
            </w:pPr>
            <w:r w:rsidRPr="0066335A">
              <w:rPr>
                <w:color w:val="000000" w:themeColor="text1"/>
                <w:sz w:val="22"/>
                <w:szCs w:val="22"/>
                <w:rtl/>
              </w:rPr>
              <w:t>אי עמידה בהתחייבות חוזית</w:t>
            </w:r>
          </w:p>
        </w:tc>
      </w:tr>
      <w:tr w:rsidR="0066335A" w:rsidTr="003B72DF">
        <w:tc>
          <w:tcPr>
            <w:tcW w:w="1492" w:type="dxa"/>
          </w:tcPr>
          <w:p w:rsidR="0066335A" w:rsidRDefault="0066335A" w:rsidP="003B72DF">
            <w:pPr>
              <w:rPr>
                <w:color w:val="000000" w:themeColor="text1"/>
                <w:sz w:val="22"/>
                <w:szCs w:val="22"/>
                <w:rtl/>
              </w:rPr>
            </w:pPr>
            <w:r>
              <w:rPr>
                <w:rFonts w:hint="cs"/>
                <w:color w:val="000000" w:themeColor="text1"/>
                <w:sz w:val="22"/>
                <w:szCs w:val="22"/>
                <w:rtl/>
              </w:rPr>
              <w:t>החלפה</w:t>
            </w:r>
          </w:p>
        </w:tc>
        <w:tc>
          <w:tcPr>
            <w:tcW w:w="6804" w:type="dxa"/>
          </w:tcPr>
          <w:p w:rsidR="0066335A" w:rsidRDefault="0066335A" w:rsidP="0066335A">
            <w:pPr>
              <w:rPr>
                <w:color w:val="000000" w:themeColor="text1"/>
                <w:sz w:val="22"/>
                <w:szCs w:val="22"/>
                <w:rtl/>
              </w:rPr>
            </w:pPr>
            <w:r w:rsidRPr="0066335A">
              <w:rPr>
                <w:color w:val="000000" w:themeColor="text1"/>
                <w:sz w:val="22"/>
                <w:szCs w:val="22"/>
                <w:rtl/>
              </w:rPr>
              <w:t>אחד הצדדים המתקשרים מחליף/מתחלף עם צד אחר במקומו כצד לחוזה, עבור כל או חלק מהמטרות של החוזה</w:t>
            </w:r>
          </w:p>
        </w:tc>
      </w:tr>
    </w:tbl>
    <w:p w:rsidR="0066335A" w:rsidRPr="0066335A" w:rsidRDefault="00C91F30" w:rsidP="0066335A">
      <w:pPr>
        <w:rPr>
          <w:b/>
          <w:bCs/>
          <w:color w:val="000000" w:themeColor="text1"/>
          <w:sz w:val="22"/>
          <w:szCs w:val="22"/>
          <w:u w:val="single"/>
          <w:rtl/>
        </w:rPr>
      </w:pPr>
      <w:r w:rsidRPr="00480AAD">
        <w:rPr>
          <w:rFonts w:hint="cs"/>
          <w:b/>
          <w:bCs/>
          <w:color w:val="000000" w:themeColor="text1"/>
          <w:sz w:val="22"/>
          <w:szCs w:val="22"/>
          <w:u w:val="single"/>
          <w:rtl/>
        </w:rPr>
        <w:t xml:space="preserve">טרמינולוגיה חוזית 3- </w:t>
      </w:r>
    </w:p>
    <w:tbl>
      <w:tblPr>
        <w:tblStyle w:val="a5"/>
        <w:bidiVisual/>
        <w:tblW w:w="0" w:type="auto"/>
        <w:tblLook w:val="04A0" w:firstRow="1" w:lastRow="0" w:firstColumn="1" w:lastColumn="0" w:noHBand="0" w:noVBand="1"/>
      </w:tblPr>
      <w:tblGrid>
        <w:gridCol w:w="1633"/>
        <w:gridCol w:w="6663"/>
      </w:tblGrid>
      <w:tr w:rsidR="0066335A" w:rsidRPr="008471FD" w:rsidTr="0066335A">
        <w:tc>
          <w:tcPr>
            <w:tcW w:w="1633" w:type="dxa"/>
          </w:tcPr>
          <w:p w:rsidR="0066335A" w:rsidRPr="0066335A" w:rsidRDefault="0066335A" w:rsidP="003B72DF">
            <w:pPr>
              <w:tabs>
                <w:tab w:val="left" w:pos="1166"/>
              </w:tabs>
              <w:rPr>
                <w:color w:val="000000" w:themeColor="text1"/>
                <w:sz w:val="22"/>
                <w:szCs w:val="22"/>
                <w:rtl/>
              </w:rPr>
            </w:pPr>
            <w:r>
              <w:rPr>
                <w:rFonts w:hint="cs"/>
                <w:color w:val="000000" w:themeColor="text1"/>
                <w:sz w:val="22"/>
                <w:szCs w:val="22"/>
                <w:rtl/>
              </w:rPr>
              <w:t>וויתור</w:t>
            </w:r>
          </w:p>
        </w:tc>
        <w:tc>
          <w:tcPr>
            <w:tcW w:w="6663" w:type="dxa"/>
          </w:tcPr>
          <w:p w:rsidR="0066335A" w:rsidRPr="0066335A" w:rsidRDefault="0066335A" w:rsidP="0066335A">
            <w:pPr>
              <w:rPr>
                <w:color w:val="000000" w:themeColor="text1"/>
                <w:sz w:val="22"/>
                <w:szCs w:val="22"/>
                <w:rtl/>
              </w:rPr>
            </w:pPr>
            <w:r w:rsidRPr="0066335A">
              <w:rPr>
                <w:color w:val="000000" w:themeColor="text1"/>
                <w:sz w:val="22"/>
                <w:szCs w:val="22"/>
                <w:rtl/>
              </w:rPr>
              <w:t>ויתור מרצון על  ידי אדם על זכות שיש לו.</w:t>
            </w:r>
          </w:p>
        </w:tc>
      </w:tr>
      <w:tr w:rsidR="0066335A" w:rsidTr="0066335A">
        <w:tc>
          <w:tcPr>
            <w:tcW w:w="1633" w:type="dxa"/>
          </w:tcPr>
          <w:p w:rsidR="0066335A" w:rsidRDefault="0066335A" w:rsidP="003B72DF">
            <w:pPr>
              <w:rPr>
                <w:color w:val="000000" w:themeColor="text1"/>
                <w:sz w:val="22"/>
                <w:szCs w:val="22"/>
                <w:rtl/>
              </w:rPr>
            </w:pPr>
            <w:r>
              <w:rPr>
                <w:rFonts w:hint="cs"/>
                <w:color w:val="000000" w:themeColor="text1"/>
                <w:sz w:val="22"/>
                <w:szCs w:val="22"/>
                <w:rtl/>
              </w:rPr>
              <w:t>פיצויים מוסכמים</w:t>
            </w:r>
          </w:p>
        </w:tc>
        <w:tc>
          <w:tcPr>
            <w:tcW w:w="6663" w:type="dxa"/>
          </w:tcPr>
          <w:p w:rsidR="0066335A" w:rsidRPr="0066335A" w:rsidRDefault="0066335A" w:rsidP="0066335A">
            <w:pPr>
              <w:rPr>
                <w:color w:val="000000" w:themeColor="text1"/>
                <w:sz w:val="22"/>
                <w:szCs w:val="22"/>
                <w:rtl/>
              </w:rPr>
            </w:pPr>
            <w:r w:rsidRPr="0066335A">
              <w:rPr>
                <w:color w:val="000000" w:themeColor="text1"/>
                <w:sz w:val="22"/>
                <w:szCs w:val="22"/>
                <w:rtl/>
              </w:rPr>
              <w:t>תנאי בחוזה עבור הערכה של הנזק לקבלן  על אי עמידה בדרישות הביצועים או המסירה של החוזה</w:t>
            </w:r>
          </w:p>
        </w:tc>
      </w:tr>
      <w:tr w:rsidR="0066335A" w:rsidTr="0066335A">
        <w:tc>
          <w:tcPr>
            <w:tcW w:w="1633" w:type="dxa"/>
          </w:tcPr>
          <w:p w:rsidR="0066335A" w:rsidRDefault="0066335A" w:rsidP="003B72DF">
            <w:pPr>
              <w:rPr>
                <w:color w:val="000000" w:themeColor="text1"/>
                <w:sz w:val="22"/>
                <w:szCs w:val="22"/>
                <w:rtl/>
              </w:rPr>
            </w:pPr>
            <w:r>
              <w:rPr>
                <w:rFonts w:hint="cs"/>
                <w:color w:val="000000" w:themeColor="text1"/>
                <w:sz w:val="22"/>
                <w:szCs w:val="22"/>
                <w:rtl/>
              </w:rPr>
              <w:t>נזק עונשי</w:t>
            </w:r>
          </w:p>
        </w:tc>
        <w:tc>
          <w:tcPr>
            <w:tcW w:w="6663" w:type="dxa"/>
          </w:tcPr>
          <w:p w:rsidR="0066335A" w:rsidRPr="0066335A" w:rsidRDefault="0066335A" w:rsidP="0066335A">
            <w:pPr>
              <w:rPr>
                <w:color w:val="000000" w:themeColor="text1"/>
                <w:sz w:val="22"/>
                <w:szCs w:val="22"/>
                <w:rtl/>
              </w:rPr>
            </w:pPr>
            <w:r w:rsidRPr="0066335A">
              <w:rPr>
                <w:color w:val="000000" w:themeColor="text1"/>
                <w:sz w:val="22"/>
                <w:szCs w:val="22"/>
                <w:rtl/>
              </w:rPr>
              <w:t>פיצויים שניתנו מעבר לתגמול הרגיל לתובע על מנת להעניש את הנתבע על עוול חמור.</w:t>
            </w:r>
          </w:p>
        </w:tc>
      </w:tr>
      <w:tr w:rsidR="0066335A" w:rsidTr="0066335A">
        <w:tc>
          <w:tcPr>
            <w:tcW w:w="1633" w:type="dxa"/>
          </w:tcPr>
          <w:p w:rsidR="0066335A" w:rsidRPr="008471FD" w:rsidRDefault="0066335A" w:rsidP="003B72DF">
            <w:pPr>
              <w:rPr>
                <w:color w:val="000000" w:themeColor="text1"/>
                <w:sz w:val="22"/>
                <w:szCs w:val="22"/>
                <w:rtl/>
              </w:rPr>
            </w:pPr>
            <w:r>
              <w:rPr>
                <w:rFonts w:hint="cs"/>
                <w:color w:val="000000" w:themeColor="text1"/>
                <w:sz w:val="22"/>
                <w:szCs w:val="22"/>
                <w:rtl/>
              </w:rPr>
              <w:t>התחייבות, אחריות</w:t>
            </w:r>
          </w:p>
        </w:tc>
        <w:tc>
          <w:tcPr>
            <w:tcW w:w="6663" w:type="dxa"/>
          </w:tcPr>
          <w:p w:rsidR="0066335A" w:rsidRPr="0066335A" w:rsidRDefault="0066335A" w:rsidP="0066335A">
            <w:pPr>
              <w:rPr>
                <w:color w:val="000000" w:themeColor="text1"/>
                <w:sz w:val="22"/>
                <w:szCs w:val="22"/>
                <w:rtl/>
              </w:rPr>
            </w:pPr>
            <w:r w:rsidRPr="0066335A">
              <w:rPr>
                <w:color w:val="000000" w:themeColor="text1"/>
                <w:sz w:val="22"/>
                <w:szCs w:val="22"/>
                <w:rtl/>
              </w:rPr>
              <w:t>הבטחת צד אחד כי הטובין יעמדו בסטנדרטים מסוימים של איכות, כולל מצב, אמינות, תיאור, פונקציה וביצועים.</w:t>
            </w:r>
          </w:p>
        </w:tc>
      </w:tr>
    </w:tbl>
    <w:p w:rsidR="00C91F30" w:rsidRPr="00480AAD" w:rsidRDefault="0066335A" w:rsidP="0066335A">
      <w:pPr>
        <w:jc w:val="center"/>
        <w:rPr>
          <w:color w:val="000000" w:themeColor="text1"/>
          <w:sz w:val="22"/>
          <w:szCs w:val="22"/>
          <w:rtl/>
        </w:rPr>
      </w:pPr>
      <w:r>
        <w:rPr>
          <w:noProof/>
        </w:rPr>
        <w:drawing>
          <wp:inline distT="0" distB="0" distL="0" distR="0" wp14:anchorId="302C1068" wp14:editId="7600844E">
            <wp:extent cx="2200275" cy="434328"/>
            <wp:effectExtent l="0" t="0" r="0" b="4445"/>
            <wp:docPr id="161816" name="תמונה 16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07393" cy="435733"/>
                    </a:xfrm>
                    <a:prstGeom prst="rect">
                      <a:avLst/>
                    </a:prstGeom>
                  </pic:spPr>
                </pic:pic>
              </a:graphicData>
            </a:graphic>
          </wp:inline>
        </w:drawing>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חוזים דו צדדים וחד צדדים-</w:t>
      </w:r>
    </w:p>
    <w:p w:rsidR="00C91F30" w:rsidRPr="00480AAD" w:rsidRDefault="00C91F30" w:rsidP="00176EE1">
      <w:pPr>
        <w:pStyle w:val="a3"/>
        <w:numPr>
          <w:ilvl w:val="0"/>
          <w:numId w:val="108"/>
        </w:numPr>
        <w:rPr>
          <w:color w:val="000000" w:themeColor="text1"/>
          <w:sz w:val="22"/>
          <w:szCs w:val="22"/>
        </w:rPr>
      </w:pPr>
      <w:r w:rsidRPr="00480AAD">
        <w:rPr>
          <w:rFonts w:hint="cs"/>
          <w:color w:val="000000" w:themeColor="text1"/>
          <w:sz w:val="22"/>
          <w:szCs w:val="22"/>
          <w:u w:val="single"/>
          <w:rtl/>
        </w:rPr>
        <w:t>חוזה חד צדדי:</w:t>
      </w:r>
      <w:r w:rsidRPr="00480AAD">
        <w:rPr>
          <w:rFonts w:hint="cs"/>
          <w:color w:val="000000" w:themeColor="text1"/>
          <w:sz w:val="22"/>
          <w:szCs w:val="22"/>
          <w:rtl/>
        </w:rPr>
        <w:t xml:space="preserve"> צד אחד נותן הבטחה מותנית בפעולות של הצד השני. כאשר הצד השני מבצע את הפעולות, החוזה מבוצע ויוצא לפועל בו זמנית. </w:t>
      </w:r>
      <w:r w:rsidRPr="00480AAD">
        <w:rPr>
          <w:rFonts w:hint="cs"/>
          <w:color w:val="000000" w:themeColor="text1"/>
          <w:sz w:val="22"/>
          <w:szCs w:val="22"/>
          <w:highlight w:val="yellow"/>
          <w:u w:val="single"/>
          <w:rtl/>
        </w:rPr>
        <w:t>דוגמא:</w:t>
      </w:r>
      <w:r w:rsidRPr="00480AAD">
        <w:rPr>
          <w:rFonts w:hint="cs"/>
          <w:color w:val="000000" w:themeColor="text1"/>
          <w:sz w:val="22"/>
          <w:szCs w:val="22"/>
          <w:u w:val="single"/>
          <w:rtl/>
        </w:rPr>
        <w:t xml:space="preserve"> </w:t>
      </w:r>
      <w:r w:rsidRPr="00480AAD">
        <w:rPr>
          <w:rFonts w:hint="cs"/>
          <w:color w:val="000000" w:themeColor="text1"/>
          <w:sz w:val="22"/>
          <w:szCs w:val="22"/>
          <w:rtl/>
        </w:rPr>
        <w:t xml:space="preserve">הזמנת רכש. </w:t>
      </w:r>
    </w:p>
    <w:p w:rsidR="00C91F30" w:rsidRPr="00480AAD" w:rsidRDefault="00C91F30" w:rsidP="00176EE1">
      <w:pPr>
        <w:pStyle w:val="a3"/>
        <w:numPr>
          <w:ilvl w:val="0"/>
          <w:numId w:val="108"/>
        </w:numPr>
        <w:rPr>
          <w:color w:val="000000" w:themeColor="text1"/>
          <w:sz w:val="22"/>
          <w:szCs w:val="22"/>
        </w:rPr>
      </w:pPr>
      <w:r w:rsidRPr="00480AAD">
        <w:rPr>
          <w:rFonts w:hint="cs"/>
          <w:color w:val="000000" w:themeColor="text1"/>
          <w:sz w:val="22"/>
          <w:szCs w:val="22"/>
          <w:u w:val="single"/>
          <w:rtl/>
        </w:rPr>
        <w:t>חוזה דו צדדי:</w:t>
      </w:r>
      <w:r w:rsidRPr="00480AAD">
        <w:rPr>
          <w:rFonts w:hint="cs"/>
          <w:sz w:val="22"/>
          <w:szCs w:val="22"/>
          <w:rtl/>
        </w:rPr>
        <w:t xml:space="preserve"> שני הצדדים צריכים לבצע את ההתחייבות שלהם, לאחר חתימת החוזה. </w:t>
      </w:r>
    </w:p>
    <w:p w:rsidR="00C91F30" w:rsidRPr="00480AAD" w:rsidRDefault="00C91F30" w:rsidP="00C91F30">
      <w:pPr>
        <w:rPr>
          <w:sz w:val="22"/>
          <w:szCs w:val="22"/>
          <w:rtl/>
        </w:rPr>
      </w:pPr>
      <w:r w:rsidRPr="00480AAD">
        <w:rPr>
          <w:rFonts w:hint="cs"/>
          <w:sz w:val="22"/>
          <w:szCs w:val="22"/>
          <w:rtl/>
        </w:rPr>
        <w:t>סוגי חוזים-</w:t>
      </w:r>
    </w:p>
    <w:p w:rsidR="00C91F30" w:rsidRPr="00480AAD" w:rsidRDefault="00C91F30" w:rsidP="00176EE1">
      <w:pPr>
        <w:pStyle w:val="a3"/>
        <w:numPr>
          <w:ilvl w:val="0"/>
          <w:numId w:val="109"/>
        </w:numPr>
        <w:rPr>
          <w:sz w:val="22"/>
          <w:szCs w:val="22"/>
        </w:rPr>
      </w:pPr>
      <w:r w:rsidRPr="00480AAD">
        <w:rPr>
          <w:rFonts w:hint="cs"/>
          <w:sz w:val="22"/>
          <w:szCs w:val="22"/>
          <w:rtl/>
        </w:rPr>
        <w:t xml:space="preserve">חוזי החזר עלויות: חוזי עלות(ללא תשלום נוסף), עלות פלוס תשלום(עלות פלוס אחוז מהעלויות), חוזי עלות פלוס תשלום קבוע, חוזי עלות פלוס תשלום תמריץ, חוזי עלות פלוס דמי הצלחה. </w:t>
      </w:r>
    </w:p>
    <w:p w:rsidR="00C91F30" w:rsidRPr="00480AAD" w:rsidRDefault="00C91F30" w:rsidP="00176EE1">
      <w:pPr>
        <w:pStyle w:val="a3"/>
        <w:numPr>
          <w:ilvl w:val="0"/>
          <w:numId w:val="109"/>
        </w:numPr>
        <w:rPr>
          <w:sz w:val="22"/>
          <w:szCs w:val="22"/>
        </w:rPr>
      </w:pPr>
      <w:r w:rsidRPr="00480AAD">
        <w:rPr>
          <w:rFonts w:hint="cs"/>
          <w:sz w:val="22"/>
          <w:szCs w:val="22"/>
          <w:rtl/>
        </w:rPr>
        <w:t xml:space="preserve">חוזי מחיר קבוע: חוזי מחיר קבוע( סכום חד פעמי), חוזי מחיר קבוע עם דמי תמריץ, חוזי מחיר קבוע עם תיקון מחיר כלכלי, מחיר קבוע עם תשלום דמי הצלחה, הזמנת רכש. </w:t>
      </w:r>
    </w:p>
    <w:p w:rsidR="00C91F30" w:rsidRPr="00480AAD" w:rsidRDefault="00C91F30" w:rsidP="00176EE1">
      <w:pPr>
        <w:pStyle w:val="a3"/>
        <w:numPr>
          <w:ilvl w:val="0"/>
          <w:numId w:val="109"/>
        </w:numPr>
        <w:rPr>
          <w:sz w:val="22"/>
          <w:szCs w:val="22"/>
        </w:rPr>
      </w:pPr>
      <w:r w:rsidRPr="00480AAD">
        <w:rPr>
          <w:rFonts w:hint="cs"/>
          <w:sz w:val="22"/>
          <w:szCs w:val="22"/>
          <w:rtl/>
        </w:rPr>
        <w:t>חוזי זמן וחומר (</w:t>
      </w:r>
      <w:r w:rsidRPr="00480AAD">
        <w:rPr>
          <w:sz w:val="22"/>
          <w:szCs w:val="22"/>
        </w:rPr>
        <w:t>T &amp; M</w:t>
      </w:r>
      <w:r w:rsidRPr="00480AAD">
        <w:rPr>
          <w:rFonts w:hint="cs"/>
          <w:sz w:val="22"/>
          <w:szCs w:val="22"/>
          <w:rtl/>
        </w:rPr>
        <w:t xml:space="preserve">) או מחיר יחידה. </w:t>
      </w:r>
    </w:p>
    <w:p w:rsidR="00C91F30" w:rsidRPr="00480AAD" w:rsidRDefault="00C91F30" w:rsidP="00C91F30">
      <w:pPr>
        <w:rPr>
          <w:sz w:val="22"/>
          <w:szCs w:val="22"/>
          <w:rtl/>
        </w:rPr>
      </w:pPr>
    </w:p>
    <w:p w:rsidR="00C91F30" w:rsidRPr="00480AAD" w:rsidRDefault="00C91F30" w:rsidP="00C91F30">
      <w:pPr>
        <w:rPr>
          <w:sz w:val="22"/>
          <w:szCs w:val="22"/>
          <w:rtl/>
        </w:rPr>
      </w:pPr>
      <w:r w:rsidRPr="00480AAD">
        <w:rPr>
          <w:rFonts w:hint="cs"/>
          <w:sz w:val="22"/>
          <w:szCs w:val="22"/>
          <w:rtl/>
        </w:rPr>
        <w:t xml:space="preserve"> </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 </w:t>
      </w:r>
    </w:p>
    <w:p w:rsidR="00C91F30" w:rsidRPr="00480AAD" w:rsidRDefault="00C91F30" w:rsidP="00C91F30">
      <w:pPr>
        <w:rPr>
          <w:color w:val="000000" w:themeColor="text1"/>
          <w:sz w:val="22"/>
          <w:szCs w:val="22"/>
          <w:rtl/>
        </w:rPr>
      </w:pPr>
    </w:p>
    <w:tbl>
      <w:tblPr>
        <w:tblStyle w:val="a5"/>
        <w:tblW w:w="5000" w:type="pct"/>
        <w:jc w:val="center"/>
        <w:tblLook w:val="0420" w:firstRow="1" w:lastRow="0" w:firstColumn="0" w:lastColumn="0" w:noHBand="0" w:noVBand="1"/>
      </w:tblPr>
      <w:tblGrid>
        <w:gridCol w:w="892"/>
        <w:gridCol w:w="4012"/>
        <w:gridCol w:w="767"/>
        <w:gridCol w:w="2625"/>
      </w:tblGrid>
      <w:tr w:rsidR="0066335A" w:rsidRPr="007877B0" w:rsidTr="0066335A">
        <w:trPr>
          <w:trHeight w:val="50"/>
          <w:jc w:val="center"/>
        </w:trPr>
        <w:tc>
          <w:tcPr>
            <w:tcW w:w="2956" w:type="pct"/>
            <w:gridSpan w:val="2"/>
          </w:tcPr>
          <w:p w:rsidR="0066335A" w:rsidRPr="007877B0" w:rsidRDefault="0066335A" w:rsidP="0066335A">
            <w:pPr>
              <w:jc w:val="center"/>
              <w:rPr>
                <w:color w:val="000000" w:themeColor="text1"/>
                <w:sz w:val="20"/>
                <w:szCs w:val="20"/>
                <w:rtl/>
              </w:rPr>
            </w:pPr>
            <w:r w:rsidRPr="007877B0">
              <w:rPr>
                <w:b/>
                <w:bCs/>
                <w:color w:val="000000" w:themeColor="text1"/>
                <w:sz w:val="20"/>
                <w:szCs w:val="20"/>
                <w:rtl/>
              </w:rPr>
              <w:t>חוזי מחיר קבוע</w:t>
            </w:r>
          </w:p>
        </w:tc>
        <w:tc>
          <w:tcPr>
            <w:tcW w:w="2044" w:type="pct"/>
            <w:gridSpan w:val="2"/>
          </w:tcPr>
          <w:p w:rsidR="0066335A" w:rsidRPr="007877B0" w:rsidRDefault="0066335A" w:rsidP="0066335A">
            <w:pPr>
              <w:ind w:left="360"/>
              <w:jc w:val="center"/>
              <w:rPr>
                <w:color w:val="000000" w:themeColor="text1"/>
                <w:sz w:val="20"/>
                <w:szCs w:val="20"/>
                <w:rtl/>
              </w:rPr>
            </w:pPr>
            <w:r w:rsidRPr="007877B0">
              <w:rPr>
                <w:b/>
                <w:bCs/>
                <w:color w:val="000000" w:themeColor="text1"/>
                <w:sz w:val="20"/>
                <w:szCs w:val="20"/>
                <w:rtl/>
              </w:rPr>
              <w:t>חוזי החזר קבוע</w:t>
            </w:r>
          </w:p>
        </w:tc>
      </w:tr>
      <w:tr w:rsidR="0066335A" w:rsidRPr="007877B0" w:rsidTr="007877B0">
        <w:trPr>
          <w:trHeight w:val="50"/>
          <w:jc w:val="center"/>
        </w:trPr>
        <w:tc>
          <w:tcPr>
            <w:tcW w:w="2956" w:type="pct"/>
            <w:gridSpan w:val="2"/>
            <w:hideMark/>
          </w:tcPr>
          <w:p w:rsidR="0075792F" w:rsidRPr="007877B0" w:rsidRDefault="00176EE1" w:rsidP="00176EE1">
            <w:pPr>
              <w:numPr>
                <w:ilvl w:val="0"/>
                <w:numId w:val="147"/>
              </w:numPr>
              <w:spacing w:after="160" w:line="259" w:lineRule="auto"/>
              <w:jc w:val="center"/>
              <w:rPr>
                <w:color w:val="000000" w:themeColor="text1"/>
                <w:sz w:val="20"/>
                <w:szCs w:val="20"/>
              </w:rPr>
            </w:pPr>
            <w:r w:rsidRPr="007877B0">
              <w:rPr>
                <w:color w:val="000000" w:themeColor="text1"/>
                <w:sz w:val="20"/>
                <w:szCs w:val="20"/>
                <w:rtl/>
              </w:rPr>
              <w:t>החוזה בערך נקוב</w:t>
            </w:r>
          </w:p>
          <w:p w:rsidR="0075792F" w:rsidRPr="007877B0" w:rsidRDefault="00176EE1" w:rsidP="00176EE1">
            <w:pPr>
              <w:numPr>
                <w:ilvl w:val="0"/>
                <w:numId w:val="147"/>
              </w:numPr>
              <w:spacing w:after="160" w:line="259" w:lineRule="auto"/>
              <w:jc w:val="center"/>
              <w:rPr>
                <w:color w:val="000000" w:themeColor="text1"/>
                <w:sz w:val="20"/>
                <w:szCs w:val="20"/>
                <w:rtl/>
              </w:rPr>
            </w:pPr>
            <w:r w:rsidRPr="007877B0">
              <w:rPr>
                <w:color w:val="000000" w:themeColor="text1"/>
                <w:sz w:val="20"/>
                <w:szCs w:val="20"/>
                <w:rtl/>
              </w:rPr>
              <w:t>סיכון על המוכר</w:t>
            </w:r>
          </w:p>
          <w:p w:rsidR="0075792F" w:rsidRPr="007877B0" w:rsidRDefault="00176EE1" w:rsidP="00176EE1">
            <w:pPr>
              <w:numPr>
                <w:ilvl w:val="0"/>
                <w:numId w:val="147"/>
              </w:numPr>
              <w:spacing w:after="160" w:line="259" w:lineRule="auto"/>
              <w:jc w:val="center"/>
              <w:rPr>
                <w:color w:val="000000" w:themeColor="text1"/>
                <w:sz w:val="20"/>
                <w:szCs w:val="20"/>
                <w:rtl/>
              </w:rPr>
            </w:pPr>
            <w:r w:rsidRPr="007877B0">
              <w:rPr>
                <w:color w:val="000000" w:themeColor="text1"/>
                <w:sz w:val="20"/>
                <w:szCs w:val="20"/>
                <w:rtl/>
              </w:rPr>
              <w:t>אי וודאות נמוכה</w:t>
            </w:r>
          </w:p>
        </w:tc>
        <w:tc>
          <w:tcPr>
            <w:tcW w:w="2044" w:type="pct"/>
            <w:gridSpan w:val="2"/>
            <w:hideMark/>
          </w:tcPr>
          <w:p w:rsidR="0075792F" w:rsidRPr="007877B0" w:rsidRDefault="00176EE1" w:rsidP="00176EE1">
            <w:pPr>
              <w:numPr>
                <w:ilvl w:val="0"/>
                <w:numId w:val="147"/>
              </w:numPr>
              <w:spacing w:after="160" w:line="259" w:lineRule="auto"/>
              <w:jc w:val="center"/>
              <w:rPr>
                <w:color w:val="000000" w:themeColor="text1"/>
                <w:sz w:val="20"/>
                <w:szCs w:val="20"/>
                <w:rtl/>
              </w:rPr>
            </w:pPr>
            <w:r w:rsidRPr="007877B0">
              <w:rPr>
                <w:color w:val="000000" w:themeColor="text1"/>
                <w:sz w:val="20"/>
                <w:szCs w:val="20"/>
                <w:rtl/>
              </w:rPr>
              <w:t>החוזה אינו בערך נקוב</w:t>
            </w:r>
          </w:p>
          <w:p w:rsidR="0075792F" w:rsidRPr="007877B0" w:rsidRDefault="00176EE1" w:rsidP="00176EE1">
            <w:pPr>
              <w:numPr>
                <w:ilvl w:val="0"/>
                <w:numId w:val="147"/>
              </w:numPr>
              <w:spacing w:after="160" w:line="259" w:lineRule="auto"/>
              <w:jc w:val="center"/>
              <w:rPr>
                <w:color w:val="000000" w:themeColor="text1"/>
                <w:sz w:val="20"/>
                <w:szCs w:val="20"/>
                <w:rtl/>
              </w:rPr>
            </w:pPr>
            <w:r w:rsidRPr="007877B0">
              <w:rPr>
                <w:color w:val="000000" w:themeColor="text1"/>
                <w:sz w:val="20"/>
                <w:szCs w:val="20"/>
                <w:rtl/>
              </w:rPr>
              <w:t>סיכון על הקונה</w:t>
            </w:r>
          </w:p>
          <w:p w:rsidR="0075792F" w:rsidRPr="007877B0" w:rsidRDefault="00176EE1" w:rsidP="00176EE1">
            <w:pPr>
              <w:numPr>
                <w:ilvl w:val="0"/>
                <w:numId w:val="147"/>
              </w:numPr>
              <w:spacing w:after="160" w:line="259" w:lineRule="auto"/>
              <w:jc w:val="center"/>
              <w:rPr>
                <w:color w:val="000000" w:themeColor="text1"/>
                <w:sz w:val="20"/>
                <w:szCs w:val="20"/>
                <w:rtl/>
              </w:rPr>
            </w:pPr>
            <w:r w:rsidRPr="007877B0">
              <w:rPr>
                <w:color w:val="000000" w:themeColor="text1"/>
                <w:sz w:val="20"/>
                <w:szCs w:val="20"/>
                <w:rtl/>
              </w:rPr>
              <w:t>אי וודאות גבוהה</w:t>
            </w:r>
          </w:p>
        </w:tc>
      </w:tr>
      <w:tr w:rsidR="0066335A" w:rsidRPr="007877B0" w:rsidTr="007877B0">
        <w:trPr>
          <w:trHeight w:val="50"/>
          <w:jc w:val="center"/>
        </w:trPr>
        <w:tc>
          <w:tcPr>
            <w:tcW w:w="538" w:type="pct"/>
            <w:hideMark/>
          </w:tcPr>
          <w:p w:rsidR="0066335A" w:rsidRPr="007877B0" w:rsidRDefault="0066335A" w:rsidP="0066335A">
            <w:pPr>
              <w:spacing w:after="160" w:line="259" w:lineRule="auto"/>
              <w:jc w:val="center"/>
              <w:rPr>
                <w:color w:val="000000" w:themeColor="text1"/>
                <w:sz w:val="20"/>
                <w:szCs w:val="20"/>
                <w:rtl/>
              </w:rPr>
            </w:pPr>
            <w:r w:rsidRPr="007877B0">
              <w:rPr>
                <w:color w:val="000000" w:themeColor="text1"/>
                <w:sz w:val="20"/>
                <w:szCs w:val="20"/>
              </w:rPr>
              <w:t>FFP</w:t>
            </w:r>
          </w:p>
        </w:tc>
        <w:tc>
          <w:tcPr>
            <w:tcW w:w="2418" w:type="pct"/>
            <w:hideMark/>
          </w:tcPr>
          <w:p w:rsidR="0066335A" w:rsidRPr="007877B0" w:rsidRDefault="0066335A" w:rsidP="0066335A">
            <w:pPr>
              <w:spacing w:after="160" w:line="259" w:lineRule="auto"/>
              <w:jc w:val="center"/>
              <w:rPr>
                <w:color w:val="000000" w:themeColor="text1"/>
                <w:sz w:val="20"/>
                <w:szCs w:val="20"/>
                <w:rtl/>
              </w:rPr>
            </w:pPr>
            <w:r w:rsidRPr="007877B0">
              <w:rPr>
                <w:color w:val="000000" w:themeColor="text1"/>
                <w:sz w:val="20"/>
                <w:szCs w:val="20"/>
                <w:rtl/>
              </w:rPr>
              <w:t>חוזים במחיר קבוע וסופי</w:t>
            </w:r>
          </w:p>
          <w:p w:rsidR="0066335A" w:rsidRPr="007877B0" w:rsidRDefault="0066335A" w:rsidP="0066335A">
            <w:pPr>
              <w:spacing w:after="160" w:line="259" w:lineRule="auto"/>
              <w:jc w:val="center"/>
              <w:rPr>
                <w:color w:val="000000" w:themeColor="text1"/>
                <w:sz w:val="20"/>
                <w:szCs w:val="20"/>
                <w:rtl/>
              </w:rPr>
            </w:pPr>
            <w:r w:rsidRPr="007877B0">
              <w:rPr>
                <w:color w:val="000000" w:themeColor="text1"/>
                <w:sz w:val="20"/>
                <w:szCs w:val="20"/>
              </w:rPr>
              <w:t>Firm Fixed Price Contracts</w:t>
            </w:r>
          </w:p>
        </w:tc>
        <w:tc>
          <w:tcPr>
            <w:tcW w:w="462" w:type="pct"/>
            <w:hideMark/>
          </w:tcPr>
          <w:p w:rsidR="0066335A" w:rsidRPr="007877B0" w:rsidRDefault="0066335A" w:rsidP="0066335A">
            <w:pPr>
              <w:spacing w:after="160" w:line="259" w:lineRule="auto"/>
              <w:jc w:val="center"/>
              <w:rPr>
                <w:color w:val="000000" w:themeColor="text1"/>
                <w:sz w:val="20"/>
                <w:szCs w:val="20"/>
                <w:rtl/>
              </w:rPr>
            </w:pPr>
            <w:r w:rsidRPr="007877B0">
              <w:rPr>
                <w:color w:val="000000" w:themeColor="text1"/>
                <w:sz w:val="20"/>
                <w:szCs w:val="20"/>
              </w:rPr>
              <w:t>CC</w:t>
            </w:r>
          </w:p>
        </w:tc>
        <w:tc>
          <w:tcPr>
            <w:tcW w:w="1581" w:type="pct"/>
            <w:hideMark/>
          </w:tcPr>
          <w:p w:rsidR="0066335A" w:rsidRPr="007877B0" w:rsidRDefault="0066335A" w:rsidP="0066335A">
            <w:pPr>
              <w:spacing w:after="160" w:line="259" w:lineRule="auto"/>
              <w:jc w:val="center"/>
              <w:rPr>
                <w:color w:val="000000" w:themeColor="text1"/>
                <w:sz w:val="20"/>
                <w:szCs w:val="20"/>
                <w:rtl/>
              </w:rPr>
            </w:pPr>
            <w:r w:rsidRPr="007877B0">
              <w:rPr>
                <w:color w:val="000000" w:themeColor="text1"/>
                <w:sz w:val="20"/>
                <w:szCs w:val="20"/>
                <w:rtl/>
              </w:rPr>
              <w:t>חוזי עלות</w:t>
            </w:r>
          </w:p>
          <w:p w:rsidR="0066335A" w:rsidRPr="007877B0" w:rsidRDefault="0066335A" w:rsidP="0066335A">
            <w:pPr>
              <w:spacing w:after="160" w:line="259" w:lineRule="auto"/>
              <w:jc w:val="center"/>
              <w:rPr>
                <w:color w:val="000000" w:themeColor="text1"/>
                <w:sz w:val="20"/>
                <w:szCs w:val="20"/>
                <w:rtl/>
              </w:rPr>
            </w:pPr>
            <w:r w:rsidRPr="007877B0">
              <w:rPr>
                <w:color w:val="000000" w:themeColor="text1"/>
                <w:sz w:val="20"/>
                <w:szCs w:val="20"/>
              </w:rPr>
              <w:t>Cost Contracts (No Fee)</w:t>
            </w:r>
          </w:p>
        </w:tc>
      </w:tr>
      <w:tr w:rsidR="0066335A" w:rsidRPr="007877B0" w:rsidTr="0066335A">
        <w:trPr>
          <w:trHeight w:val="50"/>
          <w:jc w:val="center"/>
        </w:trPr>
        <w:tc>
          <w:tcPr>
            <w:tcW w:w="538" w:type="pct"/>
            <w:hideMark/>
          </w:tcPr>
          <w:p w:rsidR="0066335A" w:rsidRPr="007877B0" w:rsidRDefault="0066335A" w:rsidP="0066335A">
            <w:pPr>
              <w:spacing w:after="160" w:line="259" w:lineRule="auto"/>
              <w:jc w:val="center"/>
              <w:rPr>
                <w:color w:val="000000" w:themeColor="text1"/>
                <w:sz w:val="20"/>
                <w:szCs w:val="20"/>
                <w:rtl/>
              </w:rPr>
            </w:pPr>
            <w:r w:rsidRPr="007877B0">
              <w:rPr>
                <w:color w:val="000000" w:themeColor="text1"/>
                <w:sz w:val="20"/>
                <w:szCs w:val="20"/>
              </w:rPr>
              <w:t>FPIF</w:t>
            </w:r>
          </w:p>
        </w:tc>
        <w:tc>
          <w:tcPr>
            <w:tcW w:w="2418" w:type="pct"/>
            <w:hideMark/>
          </w:tcPr>
          <w:p w:rsidR="0066335A" w:rsidRPr="007877B0" w:rsidRDefault="0066335A" w:rsidP="0066335A">
            <w:pPr>
              <w:spacing w:after="160" w:line="259" w:lineRule="auto"/>
              <w:jc w:val="center"/>
              <w:rPr>
                <w:color w:val="000000" w:themeColor="text1"/>
                <w:sz w:val="20"/>
                <w:szCs w:val="20"/>
                <w:rtl/>
              </w:rPr>
            </w:pPr>
            <w:r w:rsidRPr="007877B0">
              <w:rPr>
                <w:color w:val="000000" w:themeColor="text1"/>
                <w:sz w:val="20"/>
                <w:szCs w:val="20"/>
                <w:rtl/>
              </w:rPr>
              <w:t>חוזים במחיר קבוע + תריץ כספי</w:t>
            </w:r>
          </w:p>
          <w:p w:rsidR="0066335A" w:rsidRPr="007877B0" w:rsidRDefault="0066335A" w:rsidP="0066335A">
            <w:pPr>
              <w:spacing w:after="160" w:line="259" w:lineRule="auto"/>
              <w:jc w:val="center"/>
              <w:rPr>
                <w:color w:val="000000" w:themeColor="text1"/>
                <w:sz w:val="20"/>
                <w:szCs w:val="20"/>
                <w:rtl/>
              </w:rPr>
            </w:pPr>
            <w:r w:rsidRPr="007877B0">
              <w:rPr>
                <w:color w:val="000000" w:themeColor="text1"/>
                <w:sz w:val="20"/>
                <w:szCs w:val="20"/>
              </w:rPr>
              <w:t>Fixed Price Incentive Fee Contracts</w:t>
            </w:r>
          </w:p>
        </w:tc>
        <w:tc>
          <w:tcPr>
            <w:tcW w:w="462" w:type="pct"/>
            <w:hideMark/>
          </w:tcPr>
          <w:p w:rsidR="0066335A" w:rsidRPr="007877B0" w:rsidRDefault="0066335A" w:rsidP="0066335A">
            <w:pPr>
              <w:spacing w:after="160" w:line="259" w:lineRule="auto"/>
              <w:jc w:val="center"/>
              <w:rPr>
                <w:color w:val="000000" w:themeColor="text1"/>
                <w:sz w:val="20"/>
                <w:szCs w:val="20"/>
                <w:rtl/>
              </w:rPr>
            </w:pPr>
            <w:r w:rsidRPr="007877B0">
              <w:rPr>
                <w:color w:val="000000" w:themeColor="text1"/>
                <w:sz w:val="20"/>
                <w:szCs w:val="20"/>
              </w:rPr>
              <w:t>CPF/</w:t>
            </w:r>
          </w:p>
          <w:p w:rsidR="0066335A" w:rsidRPr="007877B0" w:rsidRDefault="0066335A" w:rsidP="0066335A">
            <w:pPr>
              <w:spacing w:after="160" w:line="259" w:lineRule="auto"/>
              <w:jc w:val="center"/>
              <w:rPr>
                <w:color w:val="000000" w:themeColor="text1"/>
                <w:sz w:val="20"/>
                <w:szCs w:val="20"/>
                <w:rtl/>
              </w:rPr>
            </w:pPr>
            <w:r w:rsidRPr="007877B0">
              <w:rPr>
                <w:color w:val="000000" w:themeColor="text1"/>
                <w:sz w:val="20"/>
                <w:szCs w:val="20"/>
              </w:rPr>
              <w:t>CPPC</w:t>
            </w:r>
          </w:p>
        </w:tc>
        <w:tc>
          <w:tcPr>
            <w:tcW w:w="1581" w:type="pct"/>
            <w:hideMark/>
          </w:tcPr>
          <w:p w:rsidR="0066335A" w:rsidRPr="007877B0" w:rsidRDefault="0066335A" w:rsidP="0066335A">
            <w:pPr>
              <w:spacing w:after="160" w:line="259" w:lineRule="auto"/>
              <w:jc w:val="center"/>
              <w:rPr>
                <w:color w:val="000000" w:themeColor="text1"/>
                <w:sz w:val="20"/>
                <w:szCs w:val="20"/>
                <w:rtl/>
              </w:rPr>
            </w:pPr>
            <w:r w:rsidRPr="007877B0">
              <w:rPr>
                <w:color w:val="000000" w:themeColor="text1"/>
                <w:sz w:val="20"/>
                <w:szCs w:val="20"/>
                <w:rtl/>
              </w:rPr>
              <w:t>עלות + מענק</w:t>
            </w:r>
            <w:r w:rsidRPr="007877B0">
              <w:rPr>
                <w:color w:val="000000" w:themeColor="text1"/>
                <w:sz w:val="20"/>
                <w:szCs w:val="20"/>
              </w:rPr>
              <w:t>Cost Plus Fee</w:t>
            </w:r>
          </w:p>
          <w:p w:rsidR="0066335A" w:rsidRPr="007877B0" w:rsidRDefault="0066335A" w:rsidP="0066335A">
            <w:pPr>
              <w:spacing w:after="160" w:line="259" w:lineRule="auto"/>
              <w:jc w:val="center"/>
              <w:rPr>
                <w:color w:val="000000" w:themeColor="text1"/>
                <w:sz w:val="20"/>
                <w:szCs w:val="20"/>
                <w:rtl/>
              </w:rPr>
            </w:pPr>
            <w:r w:rsidRPr="007877B0">
              <w:rPr>
                <w:color w:val="000000" w:themeColor="text1"/>
                <w:sz w:val="20"/>
                <w:szCs w:val="20"/>
                <w:rtl/>
              </w:rPr>
              <w:t>(עלות + אחוז מהעלות)</w:t>
            </w:r>
          </w:p>
          <w:p w:rsidR="0066335A" w:rsidRPr="007877B0" w:rsidRDefault="0066335A" w:rsidP="0066335A">
            <w:pPr>
              <w:spacing w:after="160" w:line="259" w:lineRule="auto"/>
              <w:jc w:val="center"/>
              <w:rPr>
                <w:color w:val="000000" w:themeColor="text1"/>
                <w:sz w:val="20"/>
                <w:szCs w:val="20"/>
                <w:rtl/>
              </w:rPr>
            </w:pPr>
            <w:r w:rsidRPr="007877B0">
              <w:rPr>
                <w:color w:val="000000" w:themeColor="text1"/>
                <w:sz w:val="20"/>
                <w:szCs w:val="20"/>
              </w:rPr>
              <w:t>(Cost Plus Percentage of Costs)</w:t>
            </w:r>
          </w:p>
        </w:tc>
      </w:tr>
      <w:tr w:rsidR="0066335A" w:rsidRPr="007877B0" w:rsidTr="0066335A">
        <w:trPr>
          <w:trHeight w:val="942"/>
          <w:jc w:val="center"/>
        </w:trPr>
        <w:tc>
          <w:tcPr>
            <w:tcW w:w="538" w:type="pct"/>
            <w:hideMark/>
          </w:tcPr>
          <w:p w:rsidR="0066335A" w:rsidRPr="007877B0" w:rsidRDefault="0066335A" w:rsidP="0066335A">
            <w:pPr>
              <w:spacing w:after="160" w:line="259" w:lineRule="auto"/>
              <w:jc w:val="center"/>
              <w:rPr>
                <w:color w:val="000000" w:themeColor="text1"/>
                <w:sz w:val="20"/>
                <w:szCs w:val="20"/>
                <w:rtl/>
              </w:rPr>
            </w:pPr>
            <w:r w:rsidRPr="007877B0">
              <w:rPr>
                <w:color w:val="000000" w:themeColor="text1"/>
                <w:sz w:val="20"/>
                <w:szCs w:val="20"/>
              </w:rPr>
              <w:t>FP-EPA</w:t>
            </w:r>
          </w:p>
        </w:tc>
        <w:tc>
          <w:tcPr>
            <w:tcW w:w="2418" w:type="pct"/>
            <w:hideMark/>
          </w:tcPr>
          <w:p w:rsidR="0066335A" w:rsidRPr="007877B0" w:rsidRDefault="0066335A" w:rsidP="0066335A">
            <w:pPr>
              <w:spacing w:after="160" w:line="259" w:lineRule="auto"/>
              <w:jc w:val="center"/>
              <w:rPr>
                <w:color w:val="000000" w:themeColor="text1"/>
                <w:sz w:val="20"/>
                <w:szCs w:val="20"/>
                <w:rtl/>
              </w:rPr>
            </w:pPr>
            <w:r w:rsidRPr="007877B0">
              <w:rPr>
                <w:color w:val="000000" w:themeColor="text1"/>
                <w:sz w:val="20"/>
                <w:szCs w:val="20"/>
                <w:rtl/>
              </w:rPr>
              <w:t>חוזים במחיר קבוע עם הצמדה</w:t>
            </w:r>
          </w:p>
          <w:p w:rsidR="0066335A" w:rsidRPr="007877B0" w:rsidRDefault="0066335A" w:rsidP="0066335A">
            <w:pPr>
              <w:spacing w:after="160" w:line="259" w:lineRule="auto"/>
              <w:jc w:val="center"/>
              <w:rPr>
                <w:color w:val="000000" w:themeColor="text1"/>
                <w:sz w:val="20"/>
                <w:szCs w:val="20"/>
                <w:rtl/>
              </w:rPr>
            </w:pPr>
            <w:r w:rsidRPr="007877B0">
              <w:rPr>
                <w:color w:val="000000" w:themeColor="text1"/>
                <w:sz w:val="20"/>
                <w:szCs w:val="20"/>
              </w:rPr>
              <w:t>Fixed Price with Economic Price Adjustment Contracts</w:t>
            </w:r>
          </w:p>
        </w:tc>
        <w:tc>
          <w:tcPr>
            <w:tcW w:w="462" w:type="pct"/>
            <w:hideMark/>
          </w:tcPr>
          <w:p w:rsidR="0066335A" w:rsidRPr="007877B0" w:rsidRDefault="0066335A" w:rsidP="0066335A">
            <w:pPr>
              <w:spacing w:after="160" w:line="259" w:lineRule="auto"/>
              <w:jc w:val="center"/>
              <w:rPr>
                <w:color w:val="000000" w:themeColor="text1"/>
                <w:sz w:val="20"/>
                <w:szCs w:val="20"/>
                <w:rtl/>
              </w:rPr>
            </w:pPr>
            <w:r w:rsidRPr="007877B0">
              <w:rPr>
                <w:color w:val="000000" w:themeColor="text1"/>
                <w:sz w:val="20"/>
                <w:szCs w:val="20"/>
              </w:rPr>
              <w:t>CPFF</w:t>
            </w:r>
          </w:p>
        </w:tc>
        <w:tc>
          <w:tcPr>
            <w:tcW w:w="1581" w:type="pct"/>
            <w:hideMark/>
          </w:tcPr>
          <w:p w:rsidR="0066335A" w:rsidRPr="007877B0" w:rsidRDefault="0066335A" w:rsidP="0066335A">
            <w:pPr>
              <w:spacing w:after="160" w:line="259" w:lineRule="auto"/>
              <w:jc w:val="center"/>
              <w:rPr>
                <w:color w:val="000000" w:themeColor="text1"/>
                <w:sz w:val="20"/>
                <w:szCs w:val="20"/>
                <w:rtl/>
              </w:rPr>
            </w:pPr>
            <w:r w:rsidRPr="007877B0">
              <w:rPr>
                <w:color w:val="000000" w:themeColor="text1"/>
                <w:sz w:val="20"/>
                <w:szCs w:val="20"/>
                <w:rtl/>
              </w:rPr>
              <w:t>חוזה עלות בתוספת עמלה קבועה</w:t>
            </w:r>
          </w:p>
          <w:p w:rsidR="0066335A" w:rsidRPr="007877B0" w:rsidRDefault="0066335A" w:rsidP="0066335A">
            <w:pPr>
              <w:spacing w:after="160" w:line="259" w:lineRule="auto"/>
              <w:jc w:val="center"/>
              <w:rPr>
                <w:color w:val="000000" w:themeColor="text1"/>
                <w:sz w:val="20"/>
                <w:szCs w:val="20"/>
                <w:rtl/>
              </w:rPr>
            </w:pPr>
            <w:r w:rsidRPr="007877B0">
              <w:rPr>
                <w:color w:val="000000" w:themeColor="text1"/>
                <w:sz w:val="20"/>
                <w:szCs w:val="20"/>
              </w:rPr>
              <w:t>Cost Plus Fixed Fee Contracts</w:t>
            </w:r>
          </w:p>
        </w:tc>
      </w:tr>
      <w:tr w:rsidR="0066335A" w:rsidRPr="007877B0" w:rsidTr="0066335A">
        <w:trPr>
          <w:trHeight w:val="50"/>
          <w:jc w:val="center"/>
        </w:trPr>
        <w:tc>
          <w:tcPr>
            <w:tcW w:w="538" w:type="pct"/>
            <w:hideMark/>
          </w:tcPr>
          <w:p w:rsidR="0066335A" w:rsidRPr="007877B0" w:rsidRDefault="0066335A" w:rsidP="0066335A">
            <w:pPr>
              <w:spacing w:after="160" w:line="259" w:lineRule="auto"/>
              <w:jc w:val="center"/>
              <w:rPr>
                <w:color w:val="000000" w:themeColor="text1"/>
                <w:sz w:val="20"/>
                <w:szCs w:val="20"/>
                <w:rtl/>
              </w:rPr>
            </w:pPr>
            <w:r w:rsidRPr="007877B0">
              <w:rPr>
                <w:color w:val="000000" w:themeColor="text1"/>
                <w:sz w:val="20"/>
                <w:szCs w:val="20"/>
              </w:rPr>
              <w:t>FPAF</w:t>
            </w:r>
          </w:p>
        </w:tc>
        <w:tc>
          <w:tcPr>
            <w:tcW w:w="2418" w:type="pct"/>
            <w:hideMark/>
          </w:tcPr>
          <w:p w:rsidR="0066335A" w:rsidRPr="007877B0" w:rsidRDefault="0066335A" w:rsidP="0066335A">
            <w:pPr>
              <w:spacing w:after="160" w:line="259" w:lineRule="auto"/>
              <w:jc w:val="center"/>
              <w:rPr>
                <w:color w:val="000000" w:themeColor="text1"/>
                <w:sz w:val="20"/>
                <w:szCs w:val="20"/>
                <w:rtl/>
              </w:rPr>
            </w:pPr>
            <w:r w:rsidRPr="007877B0">
              <w:rPr>
                <w:color w:val="000000" w:themeColor="text1"/>
                <w:sz w:val="20"/>
                <w:szCs w:val="20"/>
                <w:rtl/>
              </w:rPr>
              <w:t>חוזה מחיר קבוע בתוספת מענק</w:t>
            </w:r>
          </w:p>
          <w:p w:rsidR="0066335A" w:rsidRPr="007877B0" w:rsidRDefault="0066335A" w:rsidP="0066335A">
            <w:pPr>
              <w:spacing w:after="160" w:line="259" w:lineRule="auto"/>
              <w:jc w:val="center"/>
              <w:rPr>
                <w:color w:val="000000" w:themeColor="text1"/>
                <w:sz w:val="20"/>
                <w:szCs w:val="20"/>
                <w:rtl/>
              </w:rPr>
            </w:pPr>
            <w:r w:rsidRPr="007877B0">
              <w:rPr>
                <w:color w:val="000000" w:themeColor="text1"/>
                <w:sz w:val="20"/>
                <w:szCs w:val="20"/>
              </w:rPr>
              <w:t>Fixed Price Award Fee</w:t>
            </w:r>
          </w:p>
        </w:tc>
        <w:tc>
          <w:tcPr>
            <w:tcW w:w="462" w:type="pct"/>
            <w:hideMark/>
          </w:tcPr>
          <w:p w:rsidR="0066335A" w:rsidRPr="007877B0" w:rsidRDefault="0066335A" w:rsidP="0066335A">
            <w:pPr>
              <w:spacing w:after="160" w:line="259" w:lineRule="auto"/>
              <w:jc w:val="center"/>
              <w:rPr>
                <w:color w:val="000000" w:themeColor="text1"/>
                <w:sz w:val="20"/>
                <w:szCs w:val="20"/>
                <w:rtl/>
              </w:rPr>
            </w:pPr>
            <w:r w:rsidRPr="007877B0">
              <w:rPr>
                <w:color w:val="000000" w:themeColor="text1"/>
                <w:sz w:val="20"/>
                <w:szCs w:val="20"/>
              </w:rPr>
              <w:t>CPIF</w:t>
            </w:r>
          </w:p>
        </w:tc>
        <w:tc>
          <w:tcPr>
            <w:tcW w:w="1581" w:type="pct"/>
            <w:hideMark/>
          </w:tcPr>
          <w:p w:rsidR="0066335A" w:rsidRPr="007877B0" w:rsidRDefault="0066335A" w:rsidP="0066335A">
            <w:pPr>
              <w:spacing w:after="160" w:line="259" w:lineRule="auto"/>
              <w:jc w:val="center"/>
              <w:rPr>
                <w:color w:val="000000" w:themeColor="text1"/>
                <w:sz w:val="20"/>
                <w:szCs w:val="20"/>
                <w:rtl/>
              </w:rPr>
            </w:pPr>
            <w:r w:rsidRPr="007877B0">
              <w:rPr>
                <w:color w:val="000000" w:themeColor="text1"/>
                <w:sz w:val="20"/>
                <w:szCs w:val="20"/>
                <w:rtl/>
              </w:rPr>
              <w:t>חוזה עלות בתוספת תמריץ</w:t>
            </w:r>
          </w:p>
          <w:p w:rsidR="0066335A" w:rsidRPr="007877B0" w:rsidRDefault="0066335A" w:rsidP="0066335A">
            <w:pPr>
              <w:spacing w:after="160" w:line="259" w:lineRule="auto"/>
              <w:jc w:val="center"/>
              <w:rPr>
                <w:color w:val="000000" w:themeColor="text1"/>
                <w:sz w:val="20"/>
                <w:szCs w:val="20"/>
                <w:rtl/>
              </w:rPr>
            </w:pPr>
            <w:r w:rsidRPr="007877B0">
              <w:rPr>
                <w:color w:val="000000" w:themeColor="text1"/>
                <w:sz w:val="20"/>
                <w:szCs w:val="20"/>
              </w:rPr>
              <w:t>Cost Plus Incentive Fee Contracts</w:t>
            </w:r>
          </w:p>
        </w:tc>
      </w:tr>
      <w:tr w:rsidR="0066335A" w:rsidRPr="007877B0" w:rsidTr="0066335A">
        <w:trPr>
          <w:trHeight w:val="835"/>
          <w:jc w:val="center"/>
        </w:trPr>
        <w:tc>
          <w:tcPr>
            <w:tcW w:w="538" w:type="pct"/>
            <w:hideMark/>
          </w:tcPr>
          <w:p w:rsidR="0066335A" w:rsidRPr="007877B0" w:rsidRDefault="0066335A" w:rsidP="0066335A">
            <w:pPr>
              <w:spacing w:after="160" w:line="259" w:lineRule="auto"/>
              <w:jc w:val="center"/>
              <w:rPr>
                <w:color w:val="000000" w:themeColor="text1"/>
                <w:sz w:val="20"/>
                <w:szCs w:val="20"/>
                <w:rtl/>
              </w:rPr>
            </w:pPr>
            <w:r w:rsidRPr="007877B0">
              <w:rPr>
                <w:color w:val="000000" w:themeColor="text1"/>
                <w:sz w:val="20"/>
                <w:szCs w:val="20"/>
              </w:rPr>
              <w:t>PO</w:t>
            </w:r>
          </w:p>
        </w:tc>
        <w:tc>
          <w:tcPr>
            <w:tcW w:w="2418" w:type="pct"/>
            <w:hideMark/>
          </w:tcPr>
          <w:p w:rsidR="0066335A" w:rsidRPr="007877B0" w:rsidRDefault="0066335A" w:rsidP="0066335A">
            <w:pPr>
              <w:spacing w:after="160" w:line="259" w:lineRule="auto"/>
              <w:jc w:val="center"/>
              <w:rPr>
                <w:color w:val="000000" w:themeColor="text1"/>
                <w:sz w:val="20"/>
                <w:szCs w:val="20"/>
                <w:rtl/>
              </w:rPr>
            </w:pPr>
            <w:r w:rsidRPr="007877B0">
              <w:rPr>
                <w:color w:val="000000" w:themeColor="text1"/>
                <w:sz w:val="20"/>
                <w:szCs w:val="20"/>
                <w:rtl/>
              </w:rPr>
              <w:t>הזמנת רכש</w:t>
            </w:r>
          </w:p>
          <w:p w:rsidR="0066335A" w:rsidRPr="007877B0" w:rsidRDefault="0066335A" w:rsidP="0066335A">
            <w:pPr>
              <w:spacing w:after="160" w:line="259" w:lineRule="auto"/>
              <w:jc w:val="center"/>
              <w:rPr>
                <w:color w:val="000000" w:themeColor="text1"/>
                <w:sz w:val="20"/>
                <w:szCs w:val="20"/>
                <w:rtl/>
              </w:rPr>
            </w:pPr>
            <w:r w:rsidRPr="007877B0">
              <w:rPr>
                <w:color w:val="000000" w:themeColor="text1"/>
                <w:sz w:val="20"/>
                <w:szCs w:val="20"/>
              </w:rPr>
              <w:t>Purchase Order</w:t>
            </w:r>
          </w:p>
        </w:tc>
        <w:tc>
          <w:tcPr>
            <w:tcW w:w="462" w:type="pct"/>
            <w:hideMark/>
          </w:tcPr>
          <w:p w:rsidR="0066335A" w:rsidRPr="007877B0" w:rsidRDefault="0066335A" w:rsidP="0066335A">
            <w:pPr>
              <w:spacing w:after="160" w:line="259" w:lineRule="auto"/>
              <w:jc w:val="center"/>
              <w:rPr>
                <w:color w:val="000000" w:themeColor="text1"/>
                <w:sz w:val="20"/>
                <w:szCs w:val="20"/>
                <w:rtl/>
              </w:rPr>
            </w:pPr>
            <w:r w:rsidRPr="007877B0">
              <w:rPr>
                <w:color w:val="000000" w:themeColor="text1"/>
                <w:sz w:val="20"/>
                <w:szCs w:val="20"/>
              </w:rPr>
              <w:t>CPAF</w:t>
            </w:r>
          </w:p>
        </w:tc>
        <w:tc>
          <w:tcPr>
            <w:tcW w:w="1581" w:type="pct"/>
            <w:hideMark/>
          </w:tcPr>
          <w:p w:rsidR="0066335A" w:rsidRPr="007877B0" w:rsidRDefault="0066335A" w:rsidP="0066335A">
            <w:pPr>
              <w:spacing w:after="160" w:line="259" w:lineRule="auto"/>
              <w:jc w:val="center"/>
              <w:rPr>
                <w:color w:val="000000" w:themeColor="text1"/>
                <w:sz w:val="20"/>
                <w:szCs w:val="20"/>
                <w:rtl/>
              </w:rPr>
            </w:pPr>
            <w:r w:rsidRPr="007877B0">
              <w:rPr>
                <w:color w:val="000000" w:themeColor="text1"/>
                <w:sz w:val="20"/>
                <w:szCs w:val="20"/>
                <w:rtl/>
              </w:rPr>
              <w:t>חוזה עלות בתוספת מענק</w:t>
            </w:r>
          </w:p>
          <w:p w:rsidR="0066335A" w:rsidRPr="007877B0" w:rsidRDefault="0066335A" w:rsidP="0066335A">
            <w:pPr>
              <w:spacing w:after="160" w:line="259" w:lineRule="auto"/>
              <w:jc w:val="center"/>
              <w:rPr>
                <w:color w:val="000000" w:themeColor="text1"/>
                <w:sz w:val="20"/>
                <w:szCs w:val="20"/>
                <w:rtl/>
              </w:rPr>
            </w:pPr>
            <w:r w:rsidRPr="007877B0">
              <w:rPr>
                <w:color w:val="000000" w:themeColor="text1"/>
                <w:sz w:val="20"/>
                <w:szCs w:val="20"/>
              </w:rPr>
              <w:t>Cost Plus Award Fee Contracts</w:t>
            </w:r>
          </w:p>
        </w:tc>
      </w:tr>
      <w:tr w:rsidR="0066335A" w:rsidRPr="007877B0" w:rsidTr="0066335A">
        <w:trPr>
          <w:trHeight w:val="835"/>
          <w:jc w:val="center"/>
        </w:trPr>
        <w:tc>
          <w:tcPr>
            <w:tcW w:w="5000" w:type="pct"/>
            <w:gridSpan w:val="4"/>
            <w:hideMark/>
          </w:tcPr>
          <w:p w:rsidR="0066335A" w:rsidRPr="007877B0" w:rsidRDefault="0066335A" w:rsidP="0066335A">
            <w:pPr>
              <w:spacing w:after="160" w:line="259" w:lineRule="auto"/>
              <w:jc w:val="center"/>
              <w:rPr>
                <w:color w:val="000000" w:themeColor="text1"/>
                <w:sz w:val="20"/>
                <w:szCs w:val="20"/>
                <w:rtl/>
              </w:rPr>
            </w:pPr>
            <w:r w:rsidRPr="007877B0">
              <w:rPr>
                <w:b/>
                <w:bCs/>
                <w:color w:val="000000" w:themeColor="text1"/>
                <w:sz w:val="20"/>
                <w:szCs w:val="20"/>
                <w:rtl/>
              </w:rPr>
              <w:t>חוזי זמן וחומר</w:t>
            </w:r>
          </w:p>
          <w:p w:rsidR="0066335A" w:rsidRPr="007877B0" w:rsidRDefault="0066335A" w:rsidP="0066335A">
            <w:pPr>
              <w:spacing w:after="160" w:line="259" w:lineRule="auto"/>
              <w:jc w:val="center"/>
              <w:rPr>
                <w:color w:val="000000" w:themeColor="text1"/>
                <w:sz w:val="20"/>
                <w:szCs w:val="20"/>
                <w:rtl/>
              </w:rPr>
            </w:pPr>
            <w:r w:rsidRPr="007877B0">
              <w:rPr>
                <w:b/>
                <w:bCs/>
                <w:color w:val="000000" w:themeColor="text1"/>
                <w:sz w:val="20"/>
                <w:szCs w:val="20"/>
              </w:rPr>
              <w:t>Time and Material Contracts (T&amp;M)</w:t>
            </w:r>
            <w:r w:rsidRPr="007877B0">
              <w:rPr>
                <w:b/>
                <w:bCs/>
                <w:color w:val="000000" w:themeColor="text1"/>
                <w:sz w:val="20"/>
                <w:szCs w:val="20"/>
                <w:rtl/>
              </w:rPr>
              <w:t xml:space="preserve"> </w:t>
            </w:r>
            <w:r w:rsidRPr="007877B0">
              <w:rPr>
                <w:b/>
                <w:bCs/>
                <w:color w:val="000000" w:themeColor="text1"/>
                <w:sz w:val="20"/>
                <w:szCs w:val="20"/>
              </w:rPr>
              <w:t>or Unit Price</w:t>
            </w:r>
          </w:p>
        </w:tc>
      </w:tr>
    </w:tbl>
    <w:p w:rsidR="007877B0" w:rsidRPr="007877B0" w:rsidRDefault="00C91F30" w:rsidP="007877B0">
      <w:pPr>
        <w:rPr>
          <w:b/>
          <w:bCs/>
          <w:color w:val="000000" w:themeColor="text1"/>
          <w:sz w:val="22"/>
          <w:szCs w:val="22"/>
          <w:u w:val="single"/>
          <w:rtl/>
        </w:rPr>
      </w:pPr>
      <w:r w:rsidRPr="00480AAD">
        <w:rPr>
          <w:rFonts w:hint="cs"/>
          <w:b/>
          <w:bCs/>
          <w:color w:val="000000" w:themeColor="text1"/>
          <w:sz w:val="22"/>
          <w:szCs w:val="22"/>
          <w:u w:val="single"/>
          <w:rtl/>
        </w:rPr>
        <w:t>חוזי מחיר קבוע, דוגמאות-</w:t>
      </w:r>
    </w:p>
    <w:tbl>
      <w:tblPr>
        <w:tblStyle w:val="a5"/>
        <w:tblW w:w="0" w:type="auto"/>
        <w:tblLook w:val="0420" w:firstRow="1" w:lastRow="0" w:firstColumn="0" w:lastColumn="0" w:noHBand="0" w:noVBand="1"/>
      </w:tblPr>
      <w:tblGrid>
        <w:gridCol w:w="734"/>
        <w:gridCol w:w="1127"/>
        <w:gridCol w:w="3656"/>
        <w:gridCol w:w="2779"/>
      </w:tblGrid>
      <w:tr w:rsidR="007877B0" w:rsidRPr="007877B0" w:rsidTr="007877B0">
        <w:trPr>
          <w:trHeight w:val="50"/>
        </w:trPr>
        <w:tc>
          <w:tcPr>
            <w:tcW w:w="0" w:type="auto"/>
            <w:gridSpan w:val="2"/>
            <w:hideMark/>
          </w:tcPr>
          <w:p w:rsidR="007877B0" w:rsidRPr="007877B0" w:rsidRDefault="007877B0" w:rsidP="007877B0">
            <w:pPr>
              <w:spacing w:after="160" w:line="259" w:lineRule="auto"/>
              <w:rPr>
                <w:color w:val="000000" w:themeColor="text1"/>
                <w:sz w:val="20"/>
                <w:szCs w:val="20"/>
              </w:rPr>
            </w:pPr>
            <w:r w:rsidRPr="007877B0">
              <w:rPr>
                <w:b/>
                <w:bCs/>
                <w:color w:val="000000" w:themeColor="text1"/>
                <w:sz w:val="20"/>
                <w:szCs w:val="20"/>
                <w:rtl/>
              </w:rPr>
              <w:t>סוג החוזה הקבוע</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b/>
                <w:bCs/>
                <w:color w:val="000000" w:themeColor="text1"/>
                <w:sz w:val="20"/>
                <w:szCs w:val="20"/>
                <w:rtl/>
              </w:rPr>
              <w:t>ת</w:t>
            </w:r>
            <w:r w:rsidRPr="007877B0">
              <w:rPr>
                <w:rFonts w:hint="cs"/>
                <w:b/>
                <w:bCs/>
                <w:color w:val="000000" w:themeColor="text1"/>
                <w:sz w:val="20"/>
                <w:szCs w:val="20"/>
                <w:rtl/>
              </w:rPr>
              <w:t>י</w:t>
            </w:r>
            <w:r w:rsidRPr="007877B0">
              <w:rPr>
                <w:b/>
                <w:bCs/>
                <w:color w:val="000000" w:themeColor="text1"/>
                <w:sz w:val="20"/>
                <w:szCs w:val="20"/>
                <w:rtl/>
              </w:rPr>
              <w:t>אור קצר</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b/>
                <w:bCs/>
                <w:color w:val="000000" w:themeColor="text1"/>
                <w:sz w:val="20"/>
                <w:szCs w:val="20"/>
                <w:rtl/>
              </w:rPr>
              <w:t>דוגמה</w:t>
            </w:r>
          </w:p>
        </w:tc>
      </w:tr>
      <w:tr w:rsidR="007877B0" w:rsidRPr="007877B0" w:rsidTr="007877B0">
        <w:trPr>
          <w:trHeight w:val="50"/>
        </w:trPr>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Pr>
              <w:t>FFP</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חוזה במחיר קבוע וסופי</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המחיר אינו כפוף לשינויים מבוסס על ניסיון העלות בפועל של המוכר.</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החוזה לבניית 4 גנים הוא 8000 $.</w:t>
            </w:r>
          </w:p>
        </w:tc>
      </w:tr>
      <w:tr w:rsidR="007877B0" w:rsidRPr="007877B0" w:rsidTr="007877B0">
        <w:trPr>
          <w:trHeight w:val="942"/>
        </w:trPr>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Pr>
              <w:t>FPIF</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חוזה במחיר קבוע + תמריץ כספי</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הקונה משלם למוכר סכום קבוע.</w:t>
            </w:r>
          </w:p>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המוכר יכול להרוויח סכום נוסף אם הוא עומד בקריטריונים מוגדרים המקושרים לתזמון או לביצועי עלות</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החוזה לבניית 4 גנים הוא 8000 $.</w:t>
            </w:r>
          </w:p>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עבור כל חודש הקדמה בסיום הפרויקט תוספת של 1000 $ הוא תשולם למוכר</w:t>
            </w:r>
          </w:p>
        </w:tc>
      </w:tr>
      <w:tr w:rsidR="007877B0" w:rsidRPr="007877B0" w:rsidTr="007877B0">
        <w:trPr>
          <w:trHeight w:val="942"/>
        </w:trPr>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Pr>
              <w:t>FP-EPA</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חוזה במחיר קבוע+ הצמדה</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בדרך כלל מוגבל לגורמי שוק מעבר לשליטה המידית של המוכר; מעביר סיכון כלשהו לקונה, שעשוי להיות מעורב יותר.</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החוזה לבניית 4 גנים הוא 8000 $.</w:t>
            </w:r>
          </w:p>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עליית מחירים מותרת מדי שנה על בסיס מדד המחירים לצרכן.</w:t>
            </w:r>
          </w:p>
        </w:tc>
      </w:tr>
      <w:tr w:rsidR="007877B0" w:rsidRPr="007877B0" w:rsidTr="007877B0">
        <w:trPr>
          <w:trHeight w:val="50"/>
        </w:trPr>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Pr>
              <w:t>FPAF</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חוזה במחיר קבוע +</w:t>
            </w:r>
            <w:r w:rsidRPr="007877B0">
              <w:rPr>
                <w:color w:val="000000" w:themeColor="text1"/>
                <w:sz w:val="20"/>
                <w:szCs w:val="20"/>
              </w:rPr>
              <w:t xml:space="preserve"> </w:t>
            </w:r>
            <w:r w:rsidRPr="007877B0">
              <w:rPr>
                <w:color w:val="000000" w:themeColor="text1"/>
                <w:sz w:val="20"/>
                <w:szCs w:val="20"/>
                <w:rtl/>
              </w:rPr>
              <w:t>מענק</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 xml:space="preserve">בדומה ל- </w:t>
            </w:r>
            <w:r w:rsidRPr="007877B0">
              <w:rPr>
                <w:color w:val="000000" w:themeColor="text1"/>
                <w:sz w:val="20"/>
                <w:szCs w:val="20"/>
              </w:rPr>
              <w:t xml:space="preserve">FPIF, </w:t>
            </w:r>
            <w:r w:rsidRPr="007877B0">
              <w:rPr>
                <w:color w:val="000000" w:themeColor="text1"/>
                <w:sz w:val="20"/>
                <w:szCs w:val="20"/>
                <w:rtl/>
              </w:rPr>
              <w:t>למעט שני מאפיינים:</w:t>
            </w:r>
          </w:p>
          <w:p w:rsidR="0075792F" w:rsidRPr="007877B0" w:rsidRDefault="00176EE1" w:rsidP="00176EE1">
            <w:pPr>
              <w:numPr>
                <w:ilvl w:val="1"/>
                <w:numId w:val="148"/>
              </w:numPr>
              <w:spacing w:after="160" w:line="259" w:lineRule="auto"/>
              <w:rPr>
                <w:color w:val="000000" w:themeColor="text1"/>
                <w:sz w:val="20"/>
                <w:szCs w:val="20"/>
                <w:rtl/>
              </w:rPr>
            </w:pPr>
            <w:r w:rsidRPr="007877B0">
              <w:rPr>
                <w:color w:val="000000" w:themeColor="text1"/>
                <w:sz w:val="20"/>
                <w:szCs w:val="20"/>
                <w:rtl/>
              </w:rPr>
              <w:t>סך הפרס האפשרי נקבע מראש</w:t>
            </w:r>
          </w:p>
          <w:p w:rsidR="0075792F" w:rsidRPr="007877B0" w:rsidRDefault="00176EE1" w:rsidP="00176EE1">
            <w:pPr>
              <w:numPr>
                <w:ilvl w:val="1"/>
                <w:numId w:val="148"/>
              </w:numPr>
              <w:spacing w:after="160" w:line="259" w:lineRule="auto"/>
              <w:rPr>
                <w:color w:val="000000" w:themeColor="text1"/>
                <w:sz w:val="20"/>
                <w:szCs w:val="20"/>
                <w:rtl/>
              </w:rPr>
            </w:pPr>
            <w:r w:rsidRPr="007877B0">
              <w:rPr>
                <w:color w:val="000000" w:themeColor="text1"/>
                <w:sz w:val="20"/>
                <w:szCs w:val="20"/>
                <w:rtl/>
              </w:rPr>
              <w:t>משולם על סמך הביצועים</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החוזה לבניית 4 גנים הוא 8000 $.</w:t>
            </w:r>
          </w:p>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 xml:space="preserve">עבור כל חודש בו הביצועים מקדימים את התכנון ביותר מ -15% (מבוסס על </w:t>
            </w:r>
            <w:r w:rsidRPr="007877B0">
              <w:rPr>
                <w:color w:val="000000" w:themeColor="text1"/>
                <w:sz w:val="20"/>
                <w:szCs w:val="20"/>
              </w:rPr>
              <w:t xml:space="preserve">EV), </w:t>
            </w:r>
            <w:r w:rsidRPr="007877B0">
              <w:rPr>
                <w:color w:val="000000" w:themeColor="text1"/>
                <w:sz w:val="20"/>
                <w:szCs w:val="20"/>
                <w:rtl/>
              </w:rPr>
              <w:t>בונוס נוסף של 1000 $ מוענק עד מקסימום של $ 3000.</w:t>
            </w:r>
          </w:p>
        </w:tc>
      </w:tr>
      <w:tr w:rsidR="007877B0" w:rsidRPr="007877B0" w:rsidTr="007877B0">
        <w:trPr>
          <w:trHeight w:val="50"/>
        </w:trPr>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Pr>
              <w:t>PO</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הזמנת רכש</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הסוג הפשוט ביותר של החוזה, בדרך כלל חד צדדי ומשמש לרכש סחורות קומודיטי</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30 מ"ר של עץ ב 9 $ למטר</w:t>
            </w:r>
          </w:p>
        </w:tc>
      </w:tr>
    </w:tbl>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חוזי זמן וחומר, דוגמאות-</w:t>
      </w:r>
    </w:p>
    <w:tbl>
      <w:tblPr>
        <w:tblStyle w:val="a5"/>
        <w:tblW w:w="0" w:type="auto"/>
        <w:tblLook w:val="0420" w:firstRow="1" w:lastRow="0" w:firstColumn="0" w:lastColumn="0" w:noHBand="0" w:noVBand="1"/>
      </w:tblPr>
      <w:tblGrid>
        <w:gridCol w:w="646"/>
        <w:gridCol w:w="886"/>
        <w:gridCol w:w="4336"/>
        <w:gridCol w:w="2428"/>
      </w:tblGrid>
      <w:tr w:rsidR="007877B0" w:rsidRPr="007877B0" w:rsidTr="007877B0">
        <w:trPr>
          <w:trHeight w:val="50"/>
        </w:trPr>
        <w:tc>
          <w:tcPr>
            <w:tcW w:w="0" w:type="auto"/>
            <w:gridSpan w:val="2"/>
            <w:hideMark/>
          </w:tcPr>
          <w:p w:rsidR="007877B0" w:rsidRPr="007877B0" w:rsidRDefault="007877B0" w:rsidP="007877B0">
            <w:pPr>
              <w:spacing w:after="160" w:line="259" w:lineRule="auto"/>
              <w:rPr>
                <w:color w:val="000000" w:themeColor="text1"/>
                <w:sz w:val="20"/>
                <w:szCs w:val="20"/>
              </w:rPr>
            </w:pPr>
            <w:r w:rsidRPr="007877B0">
              <w:rPr>
                <w:b/>
                <w:bCs/>
                <w:color w:val="000000" w:themeColor="text1"/>
                <w:sz w:val="20"/>
                <w:szCs w:val="20"/>
                <w:rtl/>
              </w:rPr>
              <w:t>סוג חוזה מחיר קבוע</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b/>
                <w:bCs/>
                <w:color w:val="000000" w:themeColor="text1"/>
                <w:sz w:val="20"/>
                <w:szCs w:val="20"/>
                <w:rtl/>
              </w:rPr>
              <w:t>תאור קצר</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b/>
                <w:bCs/>
                <w:color w:val="000000" w:themeColor="text1"/>
                <w:sz w:val="20"/>
                <w:szCs w:val="20"/>
                <w:rtl/>
              </w:rPr>
              <w:t>דוגמה</w:t>
            </w:r>
          </w:p>
        </w:tc>
      </w:tr>
      <w:tr w:rsidR="007877B0" w:rsidRPr="007877B0" w:rsidTr="007877B0">
        <w:trPr>
          <w:trHeight w:val="1280"/>
        </w:trPr>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Pr>
              <w:t>T&amp;M</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חוזה זמן וחומר</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בסוג זה של חוזה, הקונה משלם על בסיס שעה או פריט. משמש לעתים קרובות עבור מאמצי שירות שבו רמת המאמץ לא ניתנת להגדרה כאשר החוזה הוא נכתב.</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החוזה לבניית 4 גנים הוא 200 דולר לשעה בתוספת עלות הוצאות או חומרים.</w:t>
            </w:r>
          </w:p>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אוֹ</w:t>
            </w:r>
          </w:p>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  החוזה לבניית 4 גנים הוא 200 דולר לשעה בתוספת 15 דולר למ"ר.</w:t>
            </w:r>
          </w:p>
        </w:tc>
      </w:tr>
    </w:tbl>
    <w:tbl>
      <w:tblPr>
        <w:tblStyle w:val="a5"/>
        <w:tblpPr w:leftFromText="180" w:rightFromText="180" w:vertAnchor="text" w:horzAnchor="margin" w:tblpY="257"/>
        <w:tblW w:w="0" w:type="auto"/>
        <w:tblLook w:val="0420" w:firstRow="1" w:lastRow="0" w:firstColumn="0" w:lastColumn="0" w:noHBand="0" w:noVBand="1"/>
      </w:tblPr>
      <w:tblGrid>
        <w:gridCol w:w="717"/>
        <w:gridCol w:w="1167"/>
        <w:gridCol w:w="3150"/>
        <w:gridCol w:w="3262"/>
      </w:tblGrid>
      <w:tr w:rsidR="007877B0" w:rsidRPr="007877B0" w:rsidTr="007877B0">
        <w:trPr>
          <w:trHeight w:val="50"/>
        </w:trPr>
        <w:tc>
          <w:tcPr>
            <w:tcW w:w="0" w:type="auto"/>
            <w:gridSpan w:val="2"/>
            <w:hideMark/>
          </w:tcPr>
          <w:p w:rsidR="007877B0" w:rsidRPr="007877B0" w:rsidRDefault="007877B0" w:rsidP="007877B0">
            <w:pPr>
              <w:spacing w:after="160" w:line="259" w:lineRule="auto"/>
              <w:rPr>
                <w:color w:val="000000" w:themeColor="text1"/>
                <w:sz w:val="20"/>
                <w:szCs w:val="20"/>
              </w:rPr>
            </w:pPr>
            <w:r w:rsidRPr="007877B0">
              <w:rPr>
                <w:b/>
                <w:bCs/>
                <w:color w:val="000000" w:themeColor="text1"/>
                <w:sz w:val="20"/>
                <w:szCs w:val="20"/>
                <w:rtl/>
              </w:rPr>
              <w:t>סוגים של חוזי מחיר קבוע</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b/>
                <w:bCs/>
                <w:color w:val="000000" w:themeColor="text1"/>
                <w:sz w:val="20"/>
                <w:szCs w:val="20"/>
                <w:rtl/>
              </w:rPr>
              <w:t>ת</w:t>
            </w:r>
            <w:r w:rsidRPr="007877B0">
              <w:rPr>
                <w:rFonts w:hint="cs"/>
                <w:b/>
                <w:bCs/>
                <w:color w:val="000000" w:themeColor="text1"/>
                <w:sz w:val="20"/>
                <w:szCs w:val="20"/>
                <w:rtl/>
              </w:rPr>
              <w:t>י</w:t>
            </w:r>
            <w:r w:rsidRPr="007877B0">
              <w:rPr>
                <w:b/>
                <w:bCs/>
                <w:color w:val="000000" w:themeColor="text1"/>
                <w:sz w:val="20"/>
                <w:szCs w:val="20"/>
                <w:rtl/>
              </w:rPr>
              <w:t>אור קצר</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b/>
                <w:bCs/>
                <w:color w:val="000000" w:themeColor="text1"/>
                <w:sz w:val="20"/>
                <w:szCs w:val="20"/>
                <w:rtl/>
              </w:rPr>
              <w:t>דוגמה</w:t>
            </w:r>
          </w:p>
        </w:tc>
      </w:tr>
      <w:tr w:rsidR="007877B0" w:rsidRPr="007877B0" w:rsidTr="007877B0">
        <w:trPr>
          <w:trHeight w:val="942"/>
        </w:trPr>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Pr>
              <w:t>CC</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חוזה עלות</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ללא עמלה. רלוונטי עבור ארגונים ללא מטרות רווח.</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עלות עבור עבודה וחומרים $ 6000. אין רווח.</w:t>
            </w:r>
          </w:p>
        </w:tc>
      </w:tr>
      <w:tr w:rsidR="007877B0" w:rsidRPr="007877B0" w:rsidTr="007877B0">
        <w:trPr>
          <w:trHeight w:val="942"/>
        </w:trPr>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Pr>
              <w:t>CPF/</w:t>
            </w:r>
          </w:p>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Pr>
              <w:t>CPPC</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חוזה עלות + מענק (אחוז מהעלות)</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התשלום הוא אחוז מההוצאות - כל הסיכון הוא על הקונה; אין מוטיבציה למוכר לשלוט בהוצאות.</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אנחנו נשלם לקבלן המשנה עבור מערכת ההשקיה של הגן העלות שלו בתוספת 10% מהעלויות כעמלה.</w:t>
            </w:r>
          </w:p>
        </w:tc>
      </w:tr>
      <w:tr w:rsidR="007877B0" w:rsidRPr="007877B0" w:rsidTr="007877B0">
        <w:trPr>
          <w:trHeight w:val="942"/>
        </w:trPr>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Pr>
              <w:t>CPFF</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חוזה עלות + עמלה קבועה</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למוכר משולם תשלום  קבוע (בנוסף לעלויות) ללא תלות בעלויות  בפועל. התשלום משולם עם השלמת הפרויקט, והוא עשוי להיות מחולק באופן יחסי במקרה של סיום מוקדם.</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אנחנו נשלם לקבלן המשנה עבור מערכת ההשקיה של הגן עלותה בתוספת תשלום של 1000 $</w:t>
            </w:r>
          </w:p>
        </w:tc>
      </w:tr>
      <w:tr w:rsidR="007877B0" w:rsidRPr="007877B0" w:rsidTr="007877B0">
        <w:trPr>
          <w:trHeight w:val="835"/>
        </w:trPr>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Pr>
              <w:t>CPAF</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חוזה עלות + מענק</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כולל מענקים סובייקטים בהתאם לשביעות רצון הקונה מביצועי המוכר. חבילת מענקים. קריטריונים לקביעת איכות ביצועי המוכר, ואיזה חלק מחבילת המענקים הוא זכאי.</w:t>
            </w:r>
          </w:p>
        </w:tc>
        <w:tc>
          <w:tcPr>
            <w:tcW w:w="0" w:type="auto"/>
            <w:hideMark/>
          </w:tcPr>
          <w:p w:rsidR="007877B0" w:rsidRPr="007877B0" w:rsidRDefault="007877B0" w:rsidP="007877B0">
            <w:pPr>
              <w:spacing w:after="160" w:line="259" w:lineRule="auto"/>
              <w:rPr>
                <w:color w:val="000000" w:themeColor="text1"/>
                <w:sz w:val="20"/>
                <w:szCs w:val="20"/>
                <w:rtl/>
              </w:rPr>
            </w:pPr>
            <w:r w:rsidRPr="007877B0">
              <w:rPr>
                <w:color w:val="000000" w:themeColor="text1"/>
                <w:sz w:val="20"/>
                <w:szCs w:val="20"/>
                <w:rtl/>
              </w:rPr>
              <w:t>אנו נשלם לקבלן המשנה עבור מערכת ההשקיה של הגן עלות מטרה של 5000 $ בתוספת תשלום של 100 $ עבור כל חודש לפני המועד. המענק המרבי זמין הוא 1000 $.</w:t>
            </w:r>
          </w:p>
        </w:tc>
      </w:tr>
      <w:tr w:rsidR="007877B0" w:rsidRPr="007877B0" w:rsidTr="007877B0">
        <w:trPr>
          <w:trHeight w:val="835"/>
        </w:trPr>
        <w:tc>
          <w:tcPr>
            <w:tcW w:w="0" w:type="auto"/>
          </w:tcPr>
          <w:p w:rsidR="007877B0" w:rsidRPr="007877B0" w:rsidRDefault="007877B0" w:rsidP="007877B0">
            <w:pPr>
              <w:rPr>
                <w:color w:val="000000" w:themeColor="text1"/>
                <w:sz w:val="20"/>
                <w:szCs w:val="20"/>
              </w:rPr>
            </w:pPr>
            <w:r w:rsidRPr="007877B0">
              <w:rPr>
                <w:color w:val="000000" w:themeColor="text1"/>
                <w:sz w:val="20"/>
                <w:szCs w:val="20"/>
              </w:rPr>
              <w:t>CPIF</w:t>
            </w:r>
          </w:p>
        </w:tc>
        <w:tc>
          <w:tcPr>
            <w:tcW w:w="0" w:type="auto"/>
          </w:tcPr>
          <w:p w:rsidR="007877B0" w:rsidRPr="007877B0" w:rsidRDefault="007877B0" w:rsidP="007877B0">
            <w:pPr>
              <w:rPr>
                <w:color w:val="000000" w:themeColor="text1"/>
                <w:sz w:val="20"/>
                <w:szCs w:val="20"/>
              </w:rPr>
            </w:pPr>
            <w:r w:rsidRPr="007877B0">
              <w:rPr>
                <w:color w:val="000000" w:themeColor="text1"/>
                <w:sz w:val="20"/>
                <w:szCs w:val="20"/>
                <w:rtl/>
              </w:rPr>
              <w:t>חוזה עלות + תמריץ</w:t>
            </w:r>
          </w:p>
          <w:p w:rsidR="007877B0" w:rsidRPr="007877B0" w:rsidRDefault="007877B0" w:rsidP="007877B0">
            <w:pPr>
              <w:rPr>
                <w:color w:val="000000" w:themeColor="text1"/>
                <w:sz w:val="20"/>
                <w:szCs w:val="20"/>
                <w:rtl/>
              </w:rPr>
            </w:pPr>
          </w:p>
        </w:tc>
        <w:tc>
          <w:tcPr>
            <w:tcW w:w="0" w:type="auto"/>
          </w:tcPr>
          <w:p w:rsidR="007877B0" w:rsidRPr="007877B0" w:rsidRDefault="007877B0" w:rsidP="007877B0">
            <w:pPr>
              <w:rPr>
                <w:color w:val="000000" w:themeColor="text1"/>
                <w:sz w:val="20"/>
                <w:szCs w:val="20"/>
                <w:rtl/>
              </w:rPr>
            </w:pPr>
            <w:r w:rsidRPr="007877B0">
              <w:rPr>
                <w:color w:val="000000" w:themeColor="text1"/>
                <w:sz w:val="20"/>
                <w:szCs w:val="20"/>
                <w:rtl/>
              </w:rPr>
              <w:t>הקונה מחזיר למוכר עלויות מאושרות; המוכר מרוויח את הרווח שלו אם הוא עומד בקריטריונים ביצועים מוגדרים.</w:t>
            </w:r>
          </w:p>
        </w:tc>
        <w:tc>
          <w:tcPr>
            <w:tcW w:w="0" w:type="auto"/>
          </w:tcPr>
          <w:p w:rsidR="007877B0" w:rsidRPr="007877B0" w:rsidRDefault="007877B0" w:rsidP="007877B0">
            <w:pPr>
              <w:rPr>
                <w:color w:val="000000" w:themeColor="text1"/>
                <w:sz w:val="20"/>
                <w:szCs w:val="20"/>
                <w:rtl/>
              </w:rPr>
            </w:pPr>
            <w:r w:rsidRPr="007877B0">
              <w:rPr>
                <w:color w:val="000000" w:themeColor="text1"/>
                <w:sz w:val="20"/>
                <w:szCs w:val="20"/>
                <w:rtl/>
              </w:rPr>
              <w:t>אנו נשלם לקבלן המשנה עבור מערכת השקיה של הגן יעד עלות של 5000 $ בתוספת עמלת מטרה של 1000 $. הקונה ואת המוכר משתתפים בכל חיסכון או חריגה בעלויות</w:t>
            </w:r>
            <w:r w:rsidRPr="007877B0">
              <w:rPr>
                <w:color w:val="000000" w:themeColor="text1"/>
                <w:sz w:val="20"/>
                <w:szCs w:val="20"/>
              </w:rPr>
              <w:t xml:space="preserve"> </w:t>
            </w:r>
            <w:r w:rsidRPr="007877B0">
              <w:rPr>
                <w:color w:val="000000" w:themeColor="text1"/>
                <w:sz w:val="20"/>
                <w:szCs w:val="20"/>
                <w:rtl/>
              </w:rPr>
              <w:t>ב 80% לקונה ו 20% למוכר.</w:t>
            </w:r>
          </w:p>
        </w:tc>
      </w:tr>
    </w:tbl>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 xml:space="preserve">חוזי החזר עלות, דוגמאות- </w:t>
      </w:r>
    </w:p>
    <w:p w:rsidR="007877B0" w:rsidRPr="00480AAD" w:rsidRDefault="007877B0" w:rsidP="00C91F30">
      <w:pPr>
        <w:rPr>
          <w:color w:val="000000" w:themeColor="text1"/>
          <w:sz w:val="22"/>
          <w:szCs w:val="22"/>
          <w:rtl/>
        </w:rPr>
      </w:pPr>
      <w:r w:rsidRPr="00480AAD">
        <w:rPr>
          <w:rFonts w:hint="cs"/>
          <w:noProof/>
          <w:color w:val="000000" w:themeColor="text1"/>
          <w:sz w:val="22"/>
          <w:szCs w:val="22"/>
        </w:rPr>
        <w:drawing>
          <wp:anchor distT="0" distB="0" distL="114300" distR="114300" simplePos="0" relativeHeight="251810816" behindDoc="0" locked="0" layoutInCell="1" allowOverlap="1" wp14:anchorId="5C94153C" wp14:editId="37FF82D4">
            <wp:simplePos x="0" y="0"/>
            <wp:positionH relativeFrom="column">
              <wp:posOffset>647700</wp:posOffset>
            </wp:positionH>
            <wp:positionV relativeFrom="paragraph">
              <wp:posOffset>3931920</wp:posOffset>
            </wp:positionV>
            <wp:extent cx="4570730" cy="1666875"/>
            <wp:effectExtent l="0" t="0" r="1270" b="9525"/>
            <wp:wrapSquare wrapText="bothSides"/>
            <wp:docPr id="15377" name="תמונה 1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75">
                      <a:extLst>
                        <a:ext uri="{28A0092B-C50C-407E-A947-70E740481C1C}">
                          <a14:useLocalDpi xmlns:a14="http://schemas.microsoft.com/office/drawing/2010/main" val="0"/>
                        </a:ext>
                      </a:extLst>
                    </a:blip>
                    <a:srcRect t="39446"/>
                    <a:stretch/>
                  </pic:blipFill>
                  <pic:spPr bwMode="auto">
                    <a:xfrm>
                      <a:off x="0" y="0"/>
                      <a:ext cx="4570730" cy="1666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1F30" w:rsidRPr="00480AAD">
        <w:rPr>
          <w:rFonts w:hint="cs"/>
          <w:color w:val="000000" w:themeColor="text1"/>
          <w:sz w:val="22"/>
          <w:szCs w:val="22"/>
          <w:rtl/>
        </w:rPr>
        <w:t xml:space="preserve"> </w:t>
      </w: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 </w:t>
      </w: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b/>
          <w:bCs/>
          <w:color w:val="000000" w:themeColor="text1"/>
          <w:sz w:val="22"/>
          <w:szCs w:val="22"/>
          <w:u w:val="single"/>
          <w:rtl/>
        </w:rPr>
      </w:pPr>
      <w:r w:rsidRPr="00480AAD">
        <w:rPr>
          <w:rFonts w:hint="cs"/>
          <w:b/>
          <w:bCs/>
          <w:noProof/>
          <w:color w:val="000000" w:themeColor="text1"/>
          <w:sz w:val="22"/>
          <w:szCs w:val="22"/>
          <w:u w:val="single"/>
        </w:rPr>
        <w:drawing>
          <wp:anchor distT="0" distB="0" distL="114300" distR="114300" simplePos="0" relativeHeight="251812864" behindDoc="0" locked="0" layoutInCell="1" allowOverlap="1" wp14:anchorId="604AC54C" wp14:editId="2F7FDCFC">
            <wp:simplePos x="0" y="0"/>
            <wp:positionH relativeFrom="page">
              <wp:posOffset>57150</wp:posOffset>
            </wp:positionH>
            <wp:positionV relativeFrom="paragraph">
              <wp:posOffset>304800</wp:posOffset>
            </wp:positionV>
            <wp:extent cx="3695700" cy="2287905"/>
            <wp:effectExtent l="0" t="0" r="0" b="0"/>
            <wp:wrapSquare wrapText="bothSides"/>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95700" cy="2287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0AAD">
        <w:rPr>
          <w:rFonts w:hint="cs"/>
          <w:b/>
          <w:bCs/>
          <w:noProof/>
          <w:color w:val="000000" w:themeColor="text1"/>
          <w:sz w:val="22"/>
          <w:szCs w:val="22"/>
          <w:u w:val="single"/>
        </w:rPr>
        <w:drawing>
          <wp:anchor distT="0" distB="0" distL="114300" distR="114300" simplePos="0" relativeHeight="251811840" behindDoc="0" locked="0" layoutInCell="1" allowOverlap="1" wp14:anchorId="574D8A5C" wp14:editId="54C1CAF4">
            <wp:simplePos x="0" y="0"/>
            <wp:positionH relativeFrom="margin">
              <wp:posOffset>2611755</wp:posOffset>
            </wp:positionH>
            <wp:positionV relativeFrom="paragraph">
              <wp:posOffset>247650</wp:posOffset>
            </wp:positionV>
            <wp:extent cx="3788410" cy="2343150"/>
            <wp:effectExtent l="0" t="0" r="2540" b="0"/>
            <wp:wrapSquare wrapText="bothSides"/>
            <wp:docPr id="15378" name="תמונה 1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88410"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0AAD">
        <w:rPr>
          <w:b/>
          <w:bCs/>
          <w:color w:val="000000" w:themeColor="text1"/>
          <w:sz w:val="22"/>
          <w:szCs w:val="22"/>
          <w:u w:val="single"/>
        </w:rPr>
        <w:t>Contract's Type and Risk</w:t>
      </w:r>
      <w:r w:rsidRPr="00480AAD">
        <w:rPr>
          <w:rFonts w:hint="cs"/>
          <w:b/>
          <w:bCs/>
          <w:color w:val="000000" w:themeColor="text1"/>
          <w:sz w:val="22"/>
          <w:szCs w:val="22"/>
          <w:u w:val="single"/>
          <w:rtl/>
        </w:rPr>
        <w:t xml:space="preserve"> (סוג החוזה וסיכון)- </w:t>
      </w:r>
    </w:p>
    <w:p w:rsidR="00C91F30" w:rsidRPr="00480AAD" w:rsidRDefault="00C91F30" w:rsidP="00BB5BF3">
      <w:pPr>
        <w:rPr>
          <w:color w:val="000000" w:themeColor="text1"/>
          <w:sz w:val="22"/>
          <w:szCs w:val="22"/>
          <w:rtl/>
        </w:rPr>
      </w:pPr>
      <w:r w:rsidRPr="00480AAD">
        <w:rPr>
          <w:rFonts w:hint="cs"/>
          <w:color w:val="000000" w:themeColor="text1"/>
          <w:sz w:val="22"/>
          <w:szCs w:val="22"/>
          <w:rtl/>
        </w:rPr>
        <w:t xml:space="preserve"> </w:t>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סוגי חוזים אחרים-</w:t>
      </w:r>
    </w:p>
    <w:p w:rsidR="00C91F30" w:rsidRPr="00480AAD" w:rsidRDefault="00C91F30" w:rsidP="00176EE1">
      <w:pPr>
        <w:pStyle w:val="a3"/>
        <w:numPr>
          <w:ilvl w:val="0"/>
          <w:numId w:val="110"/>
        </w:numPr>
        <w:rPr>
          <w:color w:val="000000" w:themeColor="text1"/>
          <w:sz w:val="22"/>
          <w:szCs w:val="22"/>
        </w:rPr>
      </w:pPr>
      <w:r w:rsidRPr="00480AAD">
        <w:rPr>
          <w:rFonts w:hint="cs"/>
          <w:color w:val="000000" w:themeColor="text1"/>
          <w:sz w:val="22"/>
          <w:szCs w:val="22"/>
          <w:u w:val="single"/>
          <w:rtl/>
        </w:rPr>
        <w:t>הסכם הזמנה בסיסי (</w:t>
      </w:r>
      <w:r w:rsidRPr="00480AAD">
        <w:rPr>
          <w:rFonts w:hint="cs"/>
          <w:color w:val="000000" w:themeColor="text1"/>
          <w:sz w:val="22"/>
          <w:szCs w:val="22"/>
          <w:u w:val="single"/>
        </w:rPr>
        <w:t>BOA</w:t>
      </w:r>
      <w:r w:rsidRPr="00480AAD">
        <w:rPr>
          <w:rFonts w:hint="cs"/>
          <w:color w:val="000000" w:themeColor="text1"/>
          <w:sz w:val="22"/>
          <w:szCs w:val="22"/>
          <w:u w:val="single"/>
          <w:rtl/>
        </w:rPr>
        <w:t>):</w:t>
      </w:r>
      <w:r w:rsidRPr="00480AAD">
        <w:rPr>
          <w:rFonts w:hint="cs"/>
          <w:color w:val="000000" w:themeColor="text1"/>
          <w:sz w:val="22"/>
          <w:szCs w:val="22"/>
          <w:rtl/>
        </w:rPr>
        <w:t xml:space="preserve"> מזכר הבנות בכתב, משא ומתן בין סוכנות לבין קבלן הראשי, כולל בדרך כלל:   </w:t>
      </w:r>
    </w:p>
    <w:p w:rsidR="00C91F30" w:rsidRPr="00480AAD" w:rsidRDefault="00C91F30" w:rsidP="00176EE1">
      <w:pPr>
        <w:pStyle w:val="a3"/>
        <w:numPr>
          <w:ilvl w:val="0"/>
          <w:numId w:val="111"/>
        </w:numPr>
        <w:rPr>
          <w:color w:val="000000" w:themeColor="text1"/>
          <w:sz w:val="22"/>
          <w:szCs w:val="22"/>
        </w:rPr>
      </w:pPr>
      <w:r w:rsidRPr="00480AAD">
        <w:rPr>
          <w:rFonts w:hint="cs"/>
          <w:color w:val="000000" w:themeColor="text1"/>
          <w:sz w:val="22"/>
          <w:szCs w:val="22"/>
          <w:rtl/>
        </w:rPr>
        <w:t xml:space="preserve">תנאים וסעיפים החלים על חוזים עתידיים (הזמנות) בין הצדדים במהלך התקופה החוזית. </w:t>
      </w:r>
    </w:p>
    <w:p w:rsidR="00C91F30" w:rsidRPr="00480AAD" w:rsidRDefault="00C91F30" w:rsidP="00176EE1">
      <w:pPr>
        <w:pStyle w:val="a3"/>
        <w:numPr>
          <w:ilvl w:val="0"/>
          <w:numId w:val="111"/>
        </w:numPr>
        <w:rPr>
          <w:color w:val="000000" w:themeColor="text1"/>
          <w:sz w:val="22"/>
          <w:szCs w:val="22"/>
        </w:rPr>
      </w:pPr>
      <w:r w:rsidRPr="00480AAD">
        <w:rPr>
          <w:rFonts w:hint="cs"/>
          <w:color w:val="000000" w:themeColor="text1"/>
          <w:sz w:val="22"/>
          <w:szCs w:val="22"/>
          <w:rtl/>
        </w:rPr>
        <w:t xml:space="preserve">תיאור ספציפי ככל הניתן של האספקה או השירותים שיסופקו על ידי ההסכם. </w:t>
      </w:r>
    </w:p>
    <w:p w:rsidR="00C91F30" w:rsidRPr="00480AAD" w:rsidRDefault="00C91F30" w:rsidP="00176EE1">
      <w:pPr>
        <w:pStyle w:val="a3"/>
        <w:numPr>
          <w:ilvl w:val="0"/>
          <w:numId w:val="111"/>
        </w:numPr>
        <w:rPr>
          <w:color w:val="000000" w:themeColor="text1"/>
          <w:sz w:val="22"/>
          <w:szCs w:val="22"/>
        </w:rPr>
      </w:pPr>
      <w:r w:rsidRPr="00480AAD">
        <w:rPr>
          <w:rFonts w:hint="cs"/>
          <w:color w:val="000000" w:themeColor="text1"/>
          <w:sz w:val="22"/>
          <w:szCs w:val="22"/>
          <w:rtl/>
        </w:rPr>
        <w:t xml:space="preserve">השיטות לתמחור, הנפקה ואספקה של הזמנות עתידיות על פי ההסכם. </w:t>
      </w:r>
    </w:p>
    <w:p w:rsidR="00C91F30" w:rsidRPr="00480AAD" w:rsidRDefault="00C91F30" w:rsidP="00176EE1">
      <w:pPr>
        <w:pStyle w:val="a3"/>
        <w:numPr>
          <w:ilvl w:val="0"/>
          <w:numId w:val="110"/>
        </w:numPr>
        <w:rPr>
          <w:color w:val="000000" w:themeColor="text1"/>
          <w:sz w:val="22"/>
          <w:szCs w:val="22"/>
        </w:rPr>
      </w:pPr>
      <w:r w:rsidRPr="00480AAD">
        <w:rPr>
          <w:rFonts w:hint="cs"/>
          <w:color w:val="000000" w:themeColor="text1"/>
          <w:sz w:val="22"/>
          <w:szCs w:val="22"/>
          <w:rtl/>
        </w:rPr>
        <w:t xml:space="preserve">הסכם רכש: הסכם לטווח ארוך, מקטין את עלויות הניהול. </w:t>
      </w:r>
    </w:p>
    <w:p w:rsidR="00C91F30" w:rsidRPr="00BB5BF3" w:rsidRDefault="00C91F30" w:rsidP="00C91F30">
      <w:pPr>
        <w:rPr>
          <w:color w:val="000000" w:themeColor="text1"/>
          <w:sz w:val="22"/>
          <w:szCs w:val="22"/>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 xml:space="preserve">ניתוח </w:t>
      </w:r>
      <w:r w:rsidRPr="00480AAD">
        <w:rPr>
          <w:b/>
          <w:bCs/>
          <w:color w:val="000000" w:themeColor="text1"/>
          <w:sz w:val="22"/>
          <w:szCs w:val="22"/>
          <w:u w:val="single"/>
        </w:rPr>
        <w:t>Make or Buy</w:t>
      </w:r>
      <w:r w:rsidRPr="00480AAD">
        <w:rPr>
          <w:rFonts w:hint="cs"/>
          <w:b/>
          <w:bCs/>
          <w:color w:val="000000" w:themeColor="text1"/>
          <w:sz w:val="22"/>
          <w:szCs w:val="22"/>
          <w:u w:val="single"/>
          <w:rtl/>
        </w:rPr>
        <w:t xml:space="preserve">- </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לקבוע אם מוצר או שירות מסוים צריך להיות מיוצר פנימי או להתקבל ממקורות חיצוניים לארגון. </w:t>
      </w:r>
    </w:p>
    <w:p w:rsidR="00C91F30" w:rsidRPr="00480AAD" w:rsidRDefault="00C91F30" w:rsidP="00C91F30">
      <w:pPr>
        <w:rPr>
          <w:color w:val="000000" w:themeColor="text1"/>
          <w:sz w:val="22"/>
          <w:szCs w:val="22"/>
          <w:u w:val="single"/>
          <w:rtl/>
        </w:rPr>
      </w:pPr>
      <w:r w:rsidRPr="00480AAD">
        <w:rPr>
          <w:rFonts w:hint="cs"/>
          <w:color w:val="000000" w:themeColor="text1"/>
          <w:sz w:val="22"/>
          <w:szCs w:val="22"/>
          <w:u w:val="single"/>
          <w:rtl/>
        </w:rPr>
        <w:t xml:space="preserve">קריטריונים רלוונטיים: </w:t>
      </w:r>
    </w:p>
    <w:p w:rsidR="00BB5BF3" w:rsidRDefault="00BB5BF3" w:rsidP="00176EE1">
      <w:pPr>
        <w:pStyle w:val="a3"/>
        <w:numPr>
          <w:ilvl w:val="0"/>
          <w:numId w:val="110"/>
        </w:numPr>
        <w:rPr>
          <w:color w:val="000000" w:themeColor="text1"/>
          <w:sz w:val="22"/>
          <w:szCs w:val="22"/>
          <w:rtl/>
        </w:rPr>
        <w:sectPr w:rsidR="00BB5BF3"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pStyle w:val="a3"/>
        <w:numPr>
          <w:ilvl w:val="0"/>
          <w:numId w:val="110"/>
        </w:numPr>
        <w:rPr>
          <w:color w:val="000000" w:themeColor="text1"/>
          <w:sz w:val="22"/>
          <w:szCs w:val="22"/>
        </w:rPr>
      </w:pPr>
      <w:r w:rsidRPr="00480AAD">
        <w:rPr>
          <w:rFonts w:hint="cs"/>
          <w:color w:val="000000" w:themeColor="text1"/>
          <w:sz w:val="22"/>
          <w:szCs w:val="22"/>
          <w:rtl/>
        </w:rPr>
        <w:t>מומחיות</w:t>
      </w:r>
    </w:p>
    <w:p w:rsidR="00C91F30" w:rsidRPr="00480AAD" w:rsidRDefault="00C91F30" w:rsidP="00176EE1">
      <w:pPr>
        <w:pStyle w:val="a3"/>
        <w:numPr>
          <w:ilvl w:val="0"/>
          <w:numId w:val="110"/>
        </w:numPr>
        <w:rPr>
          <w:color w:val="000000" w:themeColor="text1"/>
          <w:sz w:val="22"/>
          <w:szCs w:val="22"/>
        </w:rPr>
      </w:pPr>
      <w:r w:rsidRPr="00480AAD">
        <w:rPr>
          <w:rFonts w:hint="cs"/>
          <w:color w:val="000000" w:themeColor="text1"/>
          <w:sz w:val="22"/>
          <w:szCs w:val="22"/>
          <w:rtl/>
        </w:rPr>
        <w:t xml:space="preserve">אספקות/לוח זמנים </w:t>
      </w:r>
    </w:p>
    <w:p w:rsidR="00C91F30" w:rsidRPr="00480AAD" w:rsidRDefault="00C91F30" w:rsidP="00176EE1">
      <w:pPr>
        <w:pStyle w:val="a3"/>
        <w:numPr>
          <w:ilvl w:val="0"/>
          <w:numId w:val="110"/>
        </w:numPr>
        <w:rPr>
          <w:color w:val="000000" w:themeColor="text1"/>
          <w:sz w:val="22"/>
          <w:szCs w:val="22"/>
        </w:rPr>
      </w:pPr>
      <w:r w:rsidRPr="00480AAD">
        <w:rPr>
          <w:rFonts w:hint="cs"/>
          <w:color w:val="000000" w:themeColor="text1"/>
          <w:sz w:val="22"/>
          <w:szCs w:val="22"/>
          <w:rtl/>
        </w:rPr>
        <w:t>סיכון</w:t>
      </w:r>
    </w:p>
    <w:p w:rsidR="00C91F30" w:rsidRPr="00480AAD" w:rsidRDefault="00C91F30" w:rsidP="00176EE1">
      <w:pPr>
        <w:pStyle w:val="a3"/>
        <w:numPr>
          <w:ilvl w:val="0"/>
          <w:numId w:val="110"/>
        </w:numPr>
        <w:rPr>
          <w:color w:val="000000" w:themeColor="text1"/>
          <w:sz w:val="22"/>
          <w:szCs w:val="22"/>
        </w:rPr>
      </w:pPr>
      <w:r w:rsidRPr="00480AAD">
        <w:rPr>
          <w:rFonts w:hint="cs"/>
          <w:color w:val="000000" w:themeColor="text1"/>
          <w:sz w:val="22"/>
          <w:szCs w:val="22"/>
          <w:rtl/>
        </w:rPr>
        <w:t>איכות</w:t>
      </w:r>
    </w:p>
    <w:p w:rsidR="00C91F30" w:rsidRPr="00480AAD" w:rsidRDefault="00C91F30" w:rsidP="00176EE1">
      <w:pPr>
        <w:pStyle w:val="a3"/>
        <w:numPr>
          <w:ilvl w:val="0"/>
          <w:numId w:val="110"/>
        </w:numPr>
        <w:rPr>
          <w:color w:val="000000" w:themeColor="text1"/>
          <w:sz w:val="22"/>
          <w:szCs w:val="22"/>
        </w:rPr>
      </w:pPr>
      <w:r w:rsidRPr="00480AAD">
        <w:rPr>
          <w:rFonts w:hint="cs"/>
          <w:color w:val="000000" w:themeColor="text1"/>
          <w:sz w:val="22"/>
          <w:szCs w:val="22"/>
          <w:rtl/>
        </w:rPr>
        <w:t>עלות</w:t>
      </w:r>
    </w:p>
    <w:p w:rsidR="00C91F30" w:rsidRPr="00480AAD" w:rsidRDefault="00C91F30" w:rsidP="00176EE1">
      <w:pPr>
        <w:pStyle w:val="a3"/>
        <w:numPr>
          <w:ilvl w:val="0"/>
          <w:numId w:val="110"/>
        </w:numPr>
        <w:rPr>
          <w:color w:val="000000" w:themeColor="text1"/>
          <w:sz w:val="22"/>
          <w:szCs w:val="22"/>
        </w:rPr>
      </w:pPr>
      <w:r w:rsidRPr="00480AAD">
        <w:rPr>
          <w:rFonts w:hint="cs"/>
          <w:color w:val="000000" w:themeColor="text1"/>
          <w:sz w:val="22"/>
          <w:szCs w:val="22"/>
          <w:rtl/>
        </w:rPr>
        <w:t>אמינות הספק</w:t>
      </w:r>
    </w:p>
    <w:p w:rsidR="00C91F30" w:rsidRPr="00480AAD" w:rsidRDefault="00C91F30" w:rsidP="00176EE1">
      <w:pPr>
        <w:pStyle w:val="a3"/>
        <w:numPr>
          <w:ilvl w:val="0"/>
          <w:numId w:val="110"/>
        </w:numPr>
        <w:rPr>
          <w:color w:val="000000" w:themeColor="text1"/>
          <w:sz w:val="22"/>
          <w:szCs w:val="22"/>
        </w:rPr>
      </w:pPr>
      <w:r w:rsidRPr="00480AAD">
        <w:rPr>
          <w:rFonts w:hint="cs"/>
          <w:color w:val="000000" w:themeColor="text1"/>
          <w:sz w:val="22"/>
          <w:szCs w:val="22"/>
          <w:rtl/>
        </w:rPr>
        <w:t>קיבולת משאבים</w:t>
      </w:r>
    </w:p>
    <w:p w:rsidR="00C91F30" w:rsidRPr="00480AAD" w:rsidRDefault="00C91F30" w:rsidP="00176EE1">
      <w:pPr>
        <w:pStyle w:val="a3"/>
        <w:numPr>
          <w:ilvl w:val="0"/>
          <w:numId w:val="110"/>
        </w:numPr>
        <w:rPr>
          <w:color w:val="000000" w:themeColor="text1"/>
          <w:sz w:val="22"/>
          <w:szCs w:val="22"/>
        </w:rPr>
      </w:pPr>
      <w:r w:rsidRPr="00480AAD">
        <w:rPr>
          <w:rFonts w:hint="cs"/>
          <w:color w:val="000000" w:themeColor="text1"/>
          <w:sz w:val="22"/>
          <w:szCs w:val="22"/>
          <w:rtl/>
        </w:rPr>
        <w:t>זכויות קניין פטנטים</w:t>
      </w:r>
    </w:p>
    <w:p w:rsidR="00BB5BF3" w:rsidRDefault="00C91F30" w:rsidP="00176EE1">
      <w:pPr>
        <w:pStyle w:val="a3"/>
        <w:numPr>
          <w:ilvl w:val="0"/>
          <w:numId w:val="110"/>
        </w:numPr>
        <w:rPr>
          <w:color w:val="000000" w:themeColor="text1"/>
          <w:sz w:val="22"/>
          <w:szCs w:val="22"/>
        </w:rPr>
      </w:pPr>
      <w:r w:rsidRPr="00480AAD">
        <w:rPr>
          <w:rFonts w:hint="cs"/>
          <w:color w:val="000000" w:themeColor="text1"/>
          <w:sz w:val="22"/>
          <w:szCs w:val="22"/>
          <w:rtl/>
        </w:rPr>
        <w:t>הלימה עם יכולות הליבה</w:t>
      </w:r>
    </w:p>
    <w:p w:rsidR="00BB5BF3" w:rsidRDefault="00BB5BF3" w:rsidP="00BB5BF3">
      <w:pPr>
        <w:rPr>
          <w:b/>
          <w:bCs/>
          <w:color w:val="000000" w:themeColor="text1"/>
          <w:sz w:val="22"/>
          <w:szCs w:val="22"/>
          <w:u w:val="single"/>
          <w:rtl/>
        </w:rPr>
        <w:sectPr w:rsidR="00BB5BF3" w:rsidSect="00BB5BF3">
          <w:type w:val="continuous"/>
          <w:pgSz w:w="11906" w:h="16838"/>
          <w:pgMar w:top="1440" w:right="1800" w:bottom="1440" w:left="1800" w:header="708" w:footer="708" w:gutter="0"/>
          <w:cols w:num="2" w:space="708"/>
          <w:bidi/>
          <w:rtlGutter/>
          <w:docGrid w:linePitch="360"/>
        </w:sectPr>
      </w:pPr>
    </w:p>
    <w:p w:rsidR="00C91F30" w:rsidRPr="00BB5BF3" w:rsidRDefault="00C91F30" w:rsidP="00BB5BF3">
      <w:pPr>
        <w:rPr>
          <w:color w:val="000000" w:themeColor="text1"/>
          <w:sz w:val="22"/>
          <w:szCs w:val="22"/>
          <w:rtl/>
        </w:rPr>
      </w:pPr>
      <w:r w:rsidRPr="00BB5BF3">
        <w:rPr>
          <w:rFonts w:hint="cs"/>
          <w:b/>
          <w:bCs/>
          <w:color w:val="000000" w:themeColor="text1"/>
          <w:sz w:val="22"/>
          <w:szCs w:val="22"/>
          <w:u w:val="single"/>
          <w:rtl/>
        </w:rPr>
        <w:t xml:space="preserve">תרגיל- </w:t>
      </w:r>
    </w:p>
    <w:p w:rsidR="00C91F30" w:rsidRPr="00480AAD" w:rsidRDefault="00BB5BF3" w:rsidP="00C91F30">
      <w:pPr>
        <w:rPr>
          <w:color w:val="000000" w:themeColor="text1"/>
          <w:sz w:val="22"/>
          <w:szCs w:val="22"/>
        </w:rPr>
      </w:pPr>
      <w:r w:rsidRPr="00480AAD">
        <w:rPr>
          <w:rFonts w:hint="cs"/>
          <w:noProof/>
        </w:rPr>
        <w:drawing>
          <wp:anchor distT="0" distB="0" distL="114300" distR="114300" simplePos="0" relativeHeight="251813888" behindDoc="0" locked="0" layoutInCell="1" allowOverlap="1" wp14:anchorId="2993E32F" wp14:editId="297F552C">
            <wp:simplePos x="0" y="0"/>
            <wp:positionH relativeFrom="margin">
              <wp:posOffset>1746250</wp:posOffset>
            </wp:positionH>
            <wp:positionV relativeFrom="paragraph">
              <wp:posOffset>19050</wp:posOffset>
            </wp:positionV>
            <wp:extent cx="3470275" cy="2094230"/>
            <wp:effectExtent l="0" t="0" r="0" b="1270"/>
            <wp:wrapSquare wrapText="bothSides"/>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7027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pStyle w:val="a3"/>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 </w:t>
      </w: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 xml:space="preserve">מבנה תכולת עבודה חוזי </w:t>
      </w:r>
      <w:r w:rsidRPr="00480AAD">
        <w:rPr>
          <w:rFonts w:hint="cs"/>
          <w:b/>
          <w:bCs/>
          <w:color w:val="000000" w:themeColor="text1"/>
          <w:sz w:val="22"/>
          <w:szCs w:val="22"/>
          <w:u w:val="single"/>
        </w:rPr>
        <w:t>CWBS</w:t>
      </w:r>
      <w:r w:rsidRPr="00480AAD">
        <w:rPr>
          <w:rFonts w:hint="cs"/>
          <w:b/>
          <w:bCs/>
          <w:color w:val="000000" w:themeColor="text1"/>
          <w:sz w:val="22"/>
          <w:szCs w:val="22"/>
          <w:u w:val="single"/>
          <w:rtl/>
        </w:rPr>
        <w:t xml:space="preserve">- </w:t>
      </w:r>
    </w:p>
    <w:p w:rsidR="00C91F30" w:rsidRPr="00480AAD" w:rsidRDefault="00C91F30" w:rsidP="00176EE1">
      <w:pPr>
        <w:pStyle w:val="a3"/>
        <w:numPr>
          <w:ilvl w:val="0"/>
          <w:numId w:val="112"/>
        </w:numPr>
        <w:rPr>
          <w:color w:val="000000" w:themeColor="text1"/>
          <w:sz w:val="22"/>
          <w:szCs w:val="22"/>
        </w:rPr>
      </w:pPr>
      <w:r w:rsidRPr="00480AAD">
        <w:rPr>
          <w:rFonts w:hint="cs"/>
          <w:color w:val="000000" w:themeColor="text1"/>
          <w:sz w:val="22"/>
          <w:szCs w:val="22"/>
          <w:rtl/>
        </w:rPr>
        <w:t xml:space="preserve">עיבוד רכיב </w:t>
      </w:r>
      <w:r w:rsidRPr="00480AAD">
        <w:rPr>
          <w:rFonts w:hint="cs"/>
          <w:color w:val="000000" w:themeColor="text1"/>
          <w:sz w:val="22"/>
          <w:szCs w:val="22"/>
        </w:rPr>
        <w:t>W</w:t>
      </w:r>
      <w:r w:rsidRPr="00480AAD">
        <w:rPr>
          <w:color w:val="000000" w:themeColor="text1"/>
          <w:sz w:val="22"/>
          <w:szCs w:val="22"/>
        </w:rPr>
        <w:t xml:space="preserve">BS </w:t>
      </w:r>
      <w:r w:rsidRPr="00480AAD">
        <w:rPr>
          <w:rFonts w:hint="cs"/>
          <w:color w:val="000000" w:themeColor="text1"/>
          <w:sz w:val="22"/>
          <w:szCs w:val="22"/>
          <w:rtl/>
        </w:rPr>
        <w:t xml:space="preserve">בפרויקט כדי שיירכש ממקורות חיצוניים. </w:t>
      </w:r>
    </w:p>
    <w:p w:rsidR="00C91F30" w:rsidRPr="00480AAD" w:rsidRDefault="00C91F30" w:rsidP="00176EE1">
      <w:pPr>
        <w:pStyle w:val="a3"/>
        <w:numPr>
          <w:ilvl w:val="0"/>
          <w:numId w:val="112"/>
        </w:numPr>
        <w:rPr>
          <w:color w:val="000000" w:themeColor="text1"/>
          <w:sz w:val="22"/>
          <w:szCs w:val="22"/>
        </w:rPr>
      </w:pPr>
      <w:r w:rsidRPr="00480AAD">
        <w:rPr>
          <w:rFonts w:hint="cs"/>
          <w:color w:val="000000" w:themeColor="text1"/>
          <w:sz w:val="22"/>
          <w:szCs w:val="22"/>
          <w:rtl/>
        </w:rPr>
        <w:t xml:space="preserve">מפותח על ידי הקונה על פי הדרישות שלו. </w:t>
      </w:r>
    </w:p>
    <w:p w:rsidR="00C91F30" w:rsidRPr="00480AAD" w:rsidRDefault="00C91F30" w:rsidP="00176EE1">
      <w:pPr>
        <w:pStyle w:val="a3"/>
        <w:numPr>
          <w:ilvl w:val="0"/>
          <w:numId w:val="112"/>
        </w:numPr>
        <w:rPr>
          <w:color w:val="000000" w:themeColor="text1"/>
          <w:sz w:val="22"/>
          <w:szCs w:val="22"/>
        </w:rPr>
      </w:pPr>
      <w:r w:rsidRPr="00480AAD">
        <w:rPr>
          <w:rFonts w:hint="cs"/>
          <w:color w:val="000000" w:themeColor="text1"/>
          <w:sz w:val="22"/>
          <w:szCs w:val="22"/>
          <w:rtl/>
        </w:rPr>
        <w:t xml:space="preserve">משמש כבסיס לפיתוח רשימת תוצרי החוזה. </w:t>
      </w:r>
    </w:p>
    <w:p w:rsidR="00C91F30" w:rsidRPr="00480AAD" w:rsidRDefault="00C91F30" w:rsidP="00C91F30">
      <w:pPr>
        <w:rPr>
          <w:color w:val="000000" w:themeColor="text1"/>
          <w:sz w:val="22"/>
          <w:szCs w:val="22"/>
          <w:rtl/>
        </w:rPr>
      </w:pPr>
      <w:r w:rsidRPr="00480AAD">
        <w:rPr>
          <w:noProof/>
          <w:color w:val="000000" w:themeColor="text1"/>
          <w:sz w:val="22"/>
          <w:szCs w:val="22"/>
        </w:rPr>
        <w:drawing>
          <wp:anchor distT="0" distB="0" distL="114300" distR="114300" simplePos="0" relativeHeight="251814912" behindDoc="0" locked="0" layoutInCell="1" allowOverlap="1" wp14:anchorId="14F33D52" wp14:editId="52843F71">
            <wp:simplePos x="0" y="0"/>
            <wp:positionH relativeFrom="margin">
              <wp:posOffset>1162050</wp:posOffset>
            </wp:positionH>
            <wp:positionV relativeFrom="paragraph">
              <wp:posOffset>8890</wp:posOffset>
            </wp:positionV>
            <wp:extent cx="3606800" cy="1763395"/>
            <wp:effectExtent l="0" t="0" r="0" b="8255"/>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06800" cy="17633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91F30" w:rsidRPr="00480AAD" w:rsidRDefault="00C91F30" w:rsidP="00C91F30">
      <w:pPr>
        <w:rPr>
          <w:color w:val="000000" w:themeColor="text1"/>
          <w:sz w:val="22"/>
          <w:szCs w:val="22"/>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 </w:t>
      </w: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מפרטים-</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מהמסך המפרט, באופן מלא, מדויק ואמין, את הדרישות, העיצוב, ההתנהגות או מאפיינים אחרים של מערכת, רכיב, מוצר, תוצאה או שירות והנהלים לקביעה אם ההפרשה בוצעה. </w:t>
      </w:r>
    </w:p>
    <w:p w:rsidR="00C91F30" w:rsidRPr="00480AAD" w:rsidRDefault="00C91F30" w:rsidP="00176EE1">
      <w:pPr>
        <w:pStyle w:val="a3"/>
        <w:numPr>
          <w:ilvl w:val="0"/>
          <w:numId w:val="113"/>
        </w:numPr>
        <w:rPr>
          <w:color w:val="000000" w:themeColor="text1"/>
          <w:sz w:val="22"/>
          <w:szCs w:val="22"/>
        </w:rPr>
      </w:pPr>
      <w:r w:rsidRPr="00480AAD">
        <w:rPr>
          <w:rFonts w:hint="cs"/>
          <w:color w:val="000000" w:themeColor="text1"/>
          <w:sz w:val="22"/>
          <w:szCs w:val="22"/>
          <w:rtl/>
        </w:rPr>
        <w:t xml:space="preserve">מפרט פונקציונלי: קבוצת משנה של מאפיינים, המתכתבת עם צרכי משתמשי הקצה (אני מעוניין שהמכונית תכיל 6 כריות אוויר). </w:t>
      </w:r>
    </w:p>
    <w:p w:rsidR="00C91F30" w:rsidRPr="00480AAD" w:rsidRDefault="00C91F30" w:rsidP="00176EE1">
      <w:pPr>
        <w:pStyle w:val="a3"/>
        <w:numPr>
          <w:ilvl w:val="0"/>
          <w:numId w:val="113"/>
        </w:numPr>
        <w:rPr>
          <w:color w:val="000000" w:themeColor="text1"/>
          <w:sz w:val="22"/>
          <w:szCs w:val="22"/>
        </w:rPr>
      </w:pPr>
      <w:r w:rsidRPr="00480AAD">
        <w:rPr>
          <w:rFonts w:hint="cs"/>
          <w:color w:val="000000" w:themeColor="text1"/>
          <w:sz w:val="22"/>
          <w:szCs w:val="22"/>
          <w:rtl/>
        </w:rPr>
        <w:t>מפרט עיצוב: מאפיינים פיזיים (על פי השרטוט שניתן על ידי הקונה).</w:t>
      </w:r>
    </w:p>
    <w:p w:rsidR="00C91F30" w:rsidRPr="00480AAD" w:rsidRDefault="00C91F30" w:rsidP="00176EE1">
      <w:pPr>
        <w:pStyle w:val="a3"/>
        <w:numPr>
          <w:ilvl w:val="0"/>
          <w:numId w:val="113"/>
        </w:numPr>
        <w:rPr>
          <w:color w:val="000000" w:themeColor="text1"/>
          <w:sz w:val="22"/>
          <w:szCs w:val="22"/>
        </w:rPr>
      </w:pPr>
      <w:r w:rsidRPr="00480AAD">
        <w:rPr>
          <w:rFonts w:hint="cs"/>
          <w:color w:val="000000" w:themeColor="text1"/>
          <w:sz w:val="22"/>
          <w:szCs w:val="22"/>
          <w:rtl/>
        </w:rPr>
        <w:t>מפרט</w:t>
      </w:r>
    </w:p>
    <w:p w:rsidR="00C91F30" w:rsidRPr="00480AAD" w:rsidRDefault="00C91F30" w:rsidP="00176EE1">
      <w:pPr>
        <w:pStyle w:val="a3"/>
        <w:numPr>
          <w:ilvl w:val="0"/>
          <w:numId w:val="113"/>
        </w:numPr>
        <w:rPr>
          <w:color w:val="000000" w:themeColor="text1"/>
          <w:sz w:val="22"/>
          <w:szCs w:val="22"/>
        </w:rPr>
      </w:pPr>
      <w:r w:rsidRPr="00480AAD">
        <w:rPr>
          <w:rFonts w:hint="cs"/>
          <w:color w:val="000000" w:themeColor="text1"/>
          <w:sz w:val="22"/>
          <w:szCs w:val="22"/>
          <w:rtl/>
        </w:rPr>
        <w:t>מפרט ביצועים: מאפייני הפעלה (0-100 קמ"ש ב4 שניות).</w:t>
      </w:r>
    </w:p>
    <w:p w:rsidR="00C91F30" w:rsidRPr="00480AAD" w:rsidRDefault="00C91F30" w:rsidP="00176EE1">
      <w:pPr>
        <w:pStyle w:val="a3"/>
        <w:numPr>
          <w:ilvl w:val="0"/>
          <w:numId w:val="113"/>
        </w:numPr>
        <w:rPr>
          <w:color w:val="000000" w:themeColor="text1"/>
          <w:sz w:val="22"/>
          <w:szCs w:val="22"/>
        </w:rPr>
      </w:pPr>
      <w:r w:rsidRPr="00480AAD">
        <w:rPr>
          <w:rFonts w:hint="cs"/>
          <w:color w:val="000000" w:themeColor="text1"/>
          <w:sz w:val="22"/>
          <w:szCs w:val="22"/>
          <w:rtl/>
        </w:rPr>
        <w:t xml:space="preserve">יש לציין במונחים ניתנים למדידה כדי לאפשר אימות. </w:t>
      </w:r>
    </w:p>
    <w:p w:rsidR="00C91F30" w:rsidRPr="00480AAD" w:rsidRDefault="00C91F30" w:rsidP="00C91F30">
      <w:pPr>
        <w:rPr>
          <w:color w:val="000000" w:themeColor="text1"/>
          <w:sz w:val="22"/>
          <w:szCs w:val="22"/>
          <w:u w:val="single"/>
          <w:rtl/>
        </w:rPr>
      </w:pPr>
      <w:r w:rsidRPr="00480AAD">
        <w:rPr>
          <w:rFonts w:hint="cs"/>
          <w:color w:val="000000" w:themeColor="text1"/>
          <w:sz w:val="22"/>
          <w:szCs w:val="22"/>
          <w:u w:val="single"/>
          <w:rtl/>
        </w:rPr>
        <w:t>פיתוח מפרטים:</w:t>
      </w:r>
    </w:p>
    <w:p w:rsidR="00C91F30" w:rsidRPr="00480AAD" w:rsidRDefault="00C91F30" w:rsidP="00176EE1">
      <w:pPr>
        <w:pStyle w:val="a3"/>
        <w:numPr>
          <w:ilvl w:val="0"/>
          <w:numId w:val="114"/>
        </w:numPr>
        <w:rPr>
          <w:color w:val="000000" w:themeColor="text1"/>
          <w:sz w:val="22"/>
          <w:szCs w:val="22"/>
        </w:rPr>
      </w:pPr>
      <w:r w:rsidRPr="00480AAD">
        <w:rPr>
          <w:rFonts w:hint="cs"/>
          <w:color w:val="000000" w:themeColor="text1"/>
          <w:sz w:val="22"/>
          <w:szCs w:val="22"/>
          <w:rtl/>
        </w:rPr>
        <w:t>אתגר מרכזי בתכנון רכש.</w:t>
      </w:r>
    </w:p>
    <w:p w:rsidR="00C91F30" w:rsidRPr="00480AAD" w:rsidRDefault="00C91F30" w:rsidP="00176EE1">
      <w:pPr>
        <w:pStyle w:val="a3"/>
        <w:numPr>
          <w:ilvl w:val="0"/>
          <w:numId w:val="114"/>
        </w:numPr>
        <w:rPr>
          <w:color w:val="000000" w:themeColor="text1"/>
          <w:sz w:val="22"/>
          <w:szCs w:val="22"/>
        </w:rPr>
      </w:pPr>
      <w:r w:rsidRPr="00480AAD">
        <w:rPr>
          <w:rFonts w:hint="cs"/>
          <w:color w:val="000000" w:themeColor="text1"/>
          <w:sz w:val="22"/>
          <w:szCs w:val="22"/>
          <w:rtl/>
        </w:rPr>
        <w:t>הקונה חייב להבין את דרישותיו שלו</w:t>
      </w:r>
    </w:p>
    <w:p w:rsidR="00C91F30" w:rsidRPr="00480AAD" w:rsidRDefault="00C91F30" w:rsidP="00176EE1">
      <w:pPr>
        <w:pStyle w:val="a3"/>
        <w:numPr>
          <w:ilvl w:val="0"/>
          <w:numId w:val="114"/>
        </w:numPr>
        <w:rPr>
          <w:color w:val="000000" w:themeColor="text1"/>
          <w:sz w:val="22"/>
          <w:szCs w:val="22"/>
        </w:rPr>
      </w:pPr>
      <w:r w:rsidRPr="00480AAD">
        <w:rPr>
          <w:rFonts w:hint="cs"/>
          <w:color w:val="000000" w:themeColor="text1"/>
          <w:sz w:val="22"/>
          <w:szCs w:val="22"/>
          <w:rtl/>
        </w:rPr>
        <w:t xml:space="preserve">הקונה חייב לתקשר את הדרישות לאחרים מחוץ לארגון שלו. </w:t>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תכנית ניהול הרכש-</w:t>
      </w:r>
    </w:p>
    <w:p w:rsidR="00C91F30" w:rsidRPr="00480AAD" w:rsidRDefault="00C91F30" w:rsidP="00C91F30">
      <w:pPr>
        <w:rPr>
          <w:color w:val="000000" w:themeColor="text1"/>
          <w:sz w:val="22"/>
          <w:szCs w:val="22"/>
          <w:rtl/>
        </w:rPr>
      </w:pPr>
      <w:r w:rsidRPr="00480AAD">
        <w:rPr>
          <w:rFonts w:hint="cs"/>
          <w:color w:val="000000" w:themeColor="text1"/>
          <w:sz w:val="22"/>
          <w:szCs w:val="22"/>
          <w:rtl/>
        </w:rPr>
        <w:t>חלק מתוכנית ניהול הפרויקט המתאר כיצד ישיג צוות הפרויקט את השירותים ואת המוצרים מחוץ לארגון המבצע.</w:t>
      </w:r>
    </w:p>
    <w:p w:rsidR="00C91F30" w:rsidRPr="00480AAD" w:rsidRDefault="00C91F30" w:rsidP="00C91F30">
      <w:pPr>
        <w:rPr>
          <w:color w:val="000000" w:themeColor="text1"/>
          <w:sz w:val="22"/>
          <w:szCs w:val="22"/>
          <w:u w:val="single"/>
          <w:rtl/>
        </w:rPr>
      </w:pPr>
      <w:r w:rsidRPr="00480AAD">
        <w:rPr>
          <w:rFonts w:hint="cs"/>
          <w:color w:val="000000" w:themeColor="text1"/>
          <w:sz w:val="22"/>
          <w:szCs w:val="22"/>
          <w:rtl/>
        </w:rPr>
        <w:t xml:space="preserve">  </w:t>
      </w:r>
      <w:r w:rsidRPr="00480AAD">
        <w:rPr>
          <w:rFonts w:hint="cs"/>
          <w:color w:val="000000" w:themeColor="text1"/>
          <w:sz w:val="22"/>
          <w:szCs w:val="22"/>
          <w:u w:val="single"/>
          <w:rtl/>
        </w:rPr>
        <w:t xml:space="preserve">בין השאר כולל: </w:t>
      </w:r>
    </w:p>
    <w:p w:rsidR="00BE1466" w:rsidRDefault="00BE1466" w:rsidP="00176EE1">
      <w:pPr>
        <w:pStyle w:val="a3"/>
        <w:numPr>
          <w:ilvl w:val="0"/>
          <w:numId w:val="115"/>
        </w:numPr>
        <w:rPr>
          <w:color w:val="000000" w:themeColor="text1"/>
          <w:sz w:val="22"/>
          <w:szCs w:val="22"/>
          <w:rtl/>
        </w:rPr>
        <w:sectPr w:rsidR="00BE1466"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pStyle w:val="a3"/>
        <w:numPr>
          <w:ilvl w:val="0"/>
          <w:numId w:val="115"/>
        </w:numPr>
        <w:rPr>
          <w:color w:val="000000" w:themeColor="text1"/>
          <w:sz w:val="22"/>
          <w:szCs w:val="22"/>
        </w:rPr>
      </w:pPr>
      <w:r w:rsidRPr="00480AAD">
        <w:rPr>
          <w:rFonts w:hint="cs"/>
          <w:color w:val="000000" w:themeColor="text1"/>
          <w:sz w:val="22"/>
          <w:szCs w:val="22"/>
          <w:rtl/>
        </w:rPr>
        <w:t>סוגי חוזים רלוונטיים.</w:t>
      </w:r>
    </w:p>
    <w:p w:rsidR="00C91F30" w:rsidRPr="00480AAD" w:rsidRDefault="00C91F30" w:rsidP="00176EE1">
      <w:pPr>
        <w:pStyle w:val="a3"/>
        <w:numPr>
          <w:ilvl w:val="0"/>
          <w:numId w:val="115"/>
        </w:numPr>
        <w:rPr>
          <w:color w:val="000000" w:themeColor="text1"/>
          <w:sz w:val="22"/>
          <w:szCs w:val="22"/>
        </w:rPr>
      </w:pPr>
      <w:r w:rsidRPr="00480AAD">
        <w:rPr>
          <w:rFonts w:hint="cs"/>
          <w:color w:val="000000" w:themeColor="text1"/>
          <w:sz w:val="22"/>
          <w:szCs w:val="22"/>
          <w:rtl/>
        </w:rPr>
        <w:t>ניהול סיכונים, אילוצים והנחות.</w:t>
      </w:r>
    </w:p>
    <w:p w:rsidR="00C91F30" w:rsidRPr="00480AAD" w:rsidRDefault="00C91F30" w:rsidP="00176EE1">
      <w:pPr>
        <w:pStyle w:val="a3"/>
        <w:numPr>
          <w:ilvl w:val="0"/>
          <w:numId w:val="115"/>
        </w:numPr>
        <w:rPr>
          <w:color w:val="000000" w:themeColor="text1"/>
          <w:sz w:val="22"/>
          <w:szCs w:val="22"/>
        </w:rPr>
      </w:pPr>
      <w:r w:rsidRPr="00480AAD">
        <w:rPr>
          <w:rFonts w:hint="cs"/>
          <w:color w:val="000000" w:themeColor="text1"/>
          <w:sz w:val="22"/>
          <w:szCs w:val="22"/>
          <w:rtl/>
        </w:rPr>
        <w:t xml:space="preserve">אודנים ותבחינים. </w:t>
      </w:r>
    </w:p>
    <w:p w:rsidR="00C91F30" w:rsidRPr="00480AAD" w:rsidRDefault="00C91F30" w:rsidP="00176EE1">
      <w:pPr>
        <w:pStyle w:val="a3"/>
        <w:numPr>
          <w:ilvl w:val="0"/>
          <w:numId w:val="115"/>
        </w:numPr>
        <w:rPr>
          <w:color w:val="000000" w:themeColor="text1"/>
          <w:sz w:val="22"/>
          <w:szCs w:val="22"/>
        </w:rPr>
      </w:pPr>
      <w:r w:rsidRPr="00480AAD">
        <w:rPr>
          <w:rFonts w:hint="cs"/>
          <w:color w:val="000000" w:themeColor="text1"/>
          <w:sz w:val="22"/>
          <w:szCs w:val="22"/>
          <w:rtl/>
        </w:rPr>
        <w:t xml:space="preserve">ניהול ריבוי ספקים. </w:t>
      </w:r>
    </w:p>
    <w:p w:rsidR="00C91F30" w:rsidRPr="00480AAD" w:rsidRDefault="00C91F30" w:rsidP="00176EE1">
      <w:pPr>
        <w:pStyle w:val="a3"/>
        <w:numPr>
          <w:ilvl w:val="0"/>
          <w:numId w:val="115"/>
        </w:numPr>
        <w:rPr>
          <w:color w:val="000000" w:themeColor="text1"/>
          <w:sz w:val="22"/>
          <w:szCs w:val="22"/>
        </w:rPr>
      </w:pPr>
      <w:r w:rsidRPr="00480AAD">
        <w:rPr>
          <w:rFonts w:hint="cs"/>
          <w:color w:val="000000" w:themeColor="text1"/>
          <w:sz w:val="22"/>
          <w:szCs w:val="22"/>
          <w:rtl/>
        </w:rPr>
        <w:t>ניהול לוחות זמנים לרכש.</w:t>
      </w:r>
    </w:p>
    <w:p w:rsidR="00C91F30" w:rsidRPr="00480AAD" w:rsidRDefault="00C91F30" w:rsidP="00176EE1">
      <w:pPr>
        <w:pStyle w:val="a3"/>
        <w:numPr>
          <w:ilvl w:val="0"/>
          <w:numId w:val="115"/>
        </w:numPr>
        <w:rPr>
          <w:color w:val="000000" w:themeColor="text1"/>
          <w:sz w:val="22"/>
          <w:szCs w:val="22"/>
        </w:rPr>
      </w:pPr>
      <w:r w:rsidRPr="00480AAD">
        <w:rPr>
          <w:rFonts w:hint="cs"/>
          <w:color w:val="000000" w:themeColor="text1"/>
          <w:sz w:val="22"/>
          <w:szCs w:val="22"/>
          <w:rtl/>
        </w:rPr>
        <w:t xml:space="preserve">החלטות קנה, אך ייצר. </w:t>
      </w:r>
    </w:p>
    <w:p w:rsidR="00C91F30" w:rsidRPr="00480AAD" w:rsidRDefault="00C91F30" w:rsidP="00176EE1">
      <w:pPr>
        <w:pStyle w:val="a3"/>
        <w:numPr>
          <w:ilvl w:val="0"/>
          <w:numId w:val="115"/>
        </w:numPr>
        <w:rPr>
          <w:color w:val="000000" w:themeColor="text1"/>
          <w:sz w:val="22"/>
          <w:szCs w:val="22"/>
        </w:rPr>
      </w:pPr>
      <w:r w:rsidRPr="00480AAD">
        <w:rPr>
          <w:rFonts w:hint="cs"/>
          <w:color w:val="000000" w:themeColor="text1"/>
          <w:sz w:val="22"/>
          <w:szCs w:val="22"/>
          <w:rtl/>
        </w:rPr>
        <w:t>הסמכות ספקים.</w:t>
      </w:r>
    </w:p>
    <w:p w:rsidR="00C91F30" w:rsidRPr="00480AAD" w:rsidRDefault="00C91F30" w:rsidP="00176EE1">
      <w:pPr>
        <w:pStyle w:val="a3"/>
        <w:numPr>
          <w:ilvl w:val="0"/>
          <w:numId w:val="115"/>
        </w:numPr>
        <w:rPr>
          <w:color w:val="000000" w:themeColor="text1"/>
          <w:sz w:val="22"/>
          <w:szCs w:val="22"/>
        </w:rPr>
      </w:pPr>
      <w:r w:rsidRPr="00480AAD">
        <w:rPr>
          <w:rFonts w:hint="cs"/>
          <w:color w:val="000000" w:themeColor="text1"/>
          <w:sz w:val="22"/>
          <w:szCs w:val="22"/>
          <w:rtl/>
        </w:rPr>
        <w:t xml:space="preserve">מדדי רכש לניהול חוזים. </w:t>
      </w:r>
    </w:p>
    <w:p w:rsidR="00C91F30" w:rsidRPr="00480AAD" w:rsidRDefault="00C91F30" w:rsidP="00176EE1">
      <w:pPr>
        <w:pStyle w:val="a3"/>
        <w:numPr>
          <w:ilvl w:val="0"/>
          <w:numId w:val="115"/>
        </w:numPr>
        <w:rPr>
          <w:color w:val="000000" w:themeColor="text1"/>
          <w:sz w:val="22"/>
          <w:szCs w:val="22"/>
        </w:rPr>
      </w:pPr>
      <w:r w:rsidRPr="00480AAD">
        <w:rPr>
          <w:rFonts w:hint="cs"/>
          <w:color w:val="000000" w:themeColor="text1"/>
          <w:sz w:val="22"/>
          <w:szCs w:val="22"/>
          <w:rtl/>
        </w:rPr>
        <w:t xml:space="preserve">מדדי רכש להערכת ספקים. </w:t>
      </w:r>
    </w:p>
    <w:p w:rsidR="00BE1466" w:rsidRPr="00BE1466" w:rsidRDefault="00BE1466" w:rsidP="00176EE1">
      <w:pPr>
        <w:pStyle w:val="a3"/>
        <w:numPr>
          <w:ilvl w:val="0"/>
          <w:numId w:val="115"/>
        </w:numPr>
        <w:rPr>
          <w:color w:val="000000" w:themeColor="text1"/>
          <w:sz w:val="22"/>
          <w:szCs w:val="22"/>
          <w:rtl/>
        </w:rPr>
        <w:sectPr w:rsidR="00BE1466" w:rsidRPr="00BE1466" w:rsidSect="00BE1466">
          <w:type w:val="continuous"/>
          <w:pgSz w:w="11906" w:h="16838"/>
          <w:pgMar w:top="1440" w:right="1800" w:bottom="1440" w:left="1800" w:header="708" w:footer="708" w:gutter="0"/>
          <w:cols w:num="2" w:space="708"/>
          <w:bidi/>
          <w:rtlGutter/>
          <w:docGrid w:linePitch="360"/>
        </w:sectPr>
      </w:pPr>
      <w:r>
        <w:rPr>
          <w:rFonts w:hint="cs"/>
          <w:color w:val="000000" w:themeColor="text1"/>
          <w:sz w:val="22"/>
          <w:szCs w:val="22"/>
          <w:rtl/>
        </w:rPr>
        <w:t>הנחיות לספקים ע"פ תכולת העבודה.</w:t>
      </w:r>
    </w:p>
    <w:p w:rsidR="00BE1466" w:rsidRDefault="00BE1466">
      <w:pPr>
        <w:bidi w:val="0"/>
        <w:rPr>
          <w:b/>
          <w:bCs/>
          <w:color w:val="000000" w:themeColor="text1"/>
          <w:sz w:val="22"/>
          <w:szCs w:val="22"/>
          <w:u w:val="single"/>
          <w:rtl/>
        </w:rPr>
      </w:pPr>
      <w:r>
        <w:rPr>
          <w:b/>
          <w:bCs/>
          <w:color w:val="000000" w:themeColor="text1"/>
          <w:sz w:val="22"/>
          <w:szCs w:val="22"/>
          <w:u w:val="single"/>
          <w:rtl/>
        </w:rPr>
        <w:br w:type="page"/>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 xml:space="preserve">תכולת עבודת הרכש </w:t>
      </w:r>
      <w:r w:rsidRPr="00480AAD">
        <w:rPr>
          <w:rFonts w:hint="cs"/>
          <w:b/>
          <w:bCs/>
          <w:color w:val="000000" w:themeColor="text1"/>
          <w:sz w:val="22"/>
          <w:szCs w:val="22"/>
          <w:u w:val="single"/>
        </w:rPr>
        <w:t>SOW</w:t>
      </w:r>
      <w:r w:rsidRPr="00480AAD">
        <w:rPr>
          <w:rFonts w:hint="cs"/>
          <w:b/>
          <w:bCs/>
          <w:color w:val="000000" w:themeColor="text1"/>
          <w:sz w:val="22"/>
          <w:szCs w:val="22"/>
          <w:u w:val="single"/>
          <w:rtl/>
        </w:rPr>
        <w:t xml:space="preserve">- </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מתארת את פריט הרכש בפירוט הנדרש, כדי לאפשר לספקים פוטנציאלים לקבוע אם הם מסוגלים לספק את המוצרים או השירותים או התוצאות. </w:t>
      </w:r>
    </w:p>
    <w:p w:rsidR="00C91F30" w:rsidRPr="00480AAD" w:rsidRDefault="00C91F30" w:rsidP="00176EE1">
      <w:pPr>
        <w:pStyle w:val="a3"/>
        <w:numPr>
          <w:ilvl w:val="0"/>
          <w:numId w:val="116"/>
        </w:numPr>
        <w:rPr>
          <w:color w:val="000000" w:themeColor="text1"/>
          <w:sz w:val="22"/>
          <w:szCs w:val="22"/>
        </w:rPr>
      </w:pPr>
      <w:r w:rsidRPr="00480AAD">
        <w:rPr>
          <w:rFonts w:hint="cs"/>
          <w:color w:val="000000" w:themeColor="text1"/>
          <w:sz w:val="22"/>
          <w:szCs w:val="22"/>
          <w:rtl/>
        </w:rPr>
        <w:t xml:space="preserve">מידת הפירוט  הנדרשת בהתאם לפריט, לצורכי הקונה או למתכונת החוזה. </w:t>
      </w:r>
    </w:p>
    <w:p w:rsidR="00C91F30" w:rsidRPr="00480AAD" w:rsidRDefault="00C91F30" w:rsidP="00176EE1">
      <w:pPr>
        <w:pStyle w:val="a3"/>
        <w:numPr>
          <w:ilvl w:val="0"/>
          <w:numId w:val="116"/>
        </w:numPr>
        <w:rPr>
          <w:color w:val="000000" w:themeColor="text1"/>
          <w:sz w:val="22"/>
          <w:szCs w:val="22"/>
        </w:rPr>
      </w:pPr>
      <w:r w:rsidRPr="00480AAD">
        <w:rPr>
          <w:rFonts w:hint="cs"/>
          <w:color w:val="000000" w:themeColor="text1"/>
          <w:sz w:val="22"/>
          <w:szCs w:val="22"/>
          <w:rtl/>
        </w:rPr>
        <w:t>צריך להיות ברור מלא ותמציתי.</w:t>
      </w:r>
    </w:p>
    <w:p w:rsidR="00C91F30" w:rsidRPr="00480AAD" w:rsidRDefault="00C91F30" w:rsidP="00176EE1">
      <w:pPr>
        <w:pStyle w:val="a3"/>
        <w:numPr>
          <w:ilvl w:val="0"/>
          <w:numId w:val="116"/>
        </w:numPr>
        <w:rPr>
          <w:color w:val="000000" w:themeColor="text1"/>
          <w:sz w:val="22"/>
          <w:szCs w:val="22"/>
        </w:rPr>
      </w:pPr>
      <w:r w:rsidRPr="00480AAD">
        <w:rPr>
          <w:rFonts w:hint="cs"/>
          <w:color w:val="000000" w:themeColor="text1"/>
          <w:sz w:val="22"/>
          <w:szCs w:val="22"/>
          <w:rtl/>
        </w:rPr>
        <w:t xml:space="preserve">במשך תהליך הרכש ניתן לעדכן את תיאור התכולה עד לשלב ההסכם החתום. </w:t>
      </w:r>
    </w:p>
    <w:p w:rsidR="00C91F30" w:rsidRPr="00480AAD" w:rsidRDefault="00C91F30" w:rsidP="00176EE1">
      <w:pPr>
        <w:pStyle w:val="a3"/>
        <w:numPr>
          <w:ilvl w:val="0"/>
          <w:numId w:val="116"/>
        </w:numPr>
        <w:rPr>
          <w:color w:val="000000" w:themeColor="text1"/>
          <w:sz w:val="22"/>
          <w:szCs w:val="22"/>
        </w:rPr>
      </w:pPr>
      <w:r w:rsidRPr="00480AAD">
        <w:rPr>
          <w:rFonts w:hint="cs"/>
          <w:color w:val="000000" w:themeColor="text1"/>
          <w:sz w:val="22"/>
          <w:szCs w:val="22"/>
          <w:rtl/>
        </w:rPr>
        <w:t xml:space="preserve">כל פריט רכש דורש תיאור עבודה משלו. </w:t>
      </w:r>
    </w:p>
    <w:p w:rsidR="00C91F30" w:rsidRPr="00480AAD" w:rsidRDefault="00C91F30" w:rsidP="00176EE1">
      <w:pPr>
        <w:pStyle w:val="a3"/>
        <w:numPr>
          <w:ilvl w:val="0"/>
          <w:numId w:val="116"/>
        </w:numPr>
        <w:rPr>
          <w:color w:val="000000" w:themeColor="text1"/>
          <w:sz w:val="22"/>
          <w:szCs w:val="22"/>
        </w:rPr>
      </w:pPr>
      <w:r w:rsidRPr="00480AAD">
        <w:rPr>
          <w:rFonts w:hint="cs"/>
          <w:color w:val="000000" w:themeColor="text1"/>
          <w:sz w:val="22"/>
          <w:szCs w:val="22"/>
          <w:rtl/>
        </w:rPr>
        <w:t xml:space="preserve">כולל תיאור שירותים נלווים הנדרשים, דיווח או תמיכה בפריט לאחר סיום הפרויקט. </w:t>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מסמכי רכש-</w:t>
      </w:r>
    </w:p>
    <w:p w:rsidR="00C91F30" w:rsidRPr="00480AAD" w:rsidRDefault="00BE1466" w:rsidP="00C91F30">
      <w:pPr>
        <w:rPr>
          <w:color w:val="000000" w:themeColor="text1"/>
          <w:sz w:val="22"/>
          <w:szCs w:val="22"/>
          <w:rtl/>
        </w:rPr>
      </w:pPr>
      <w:r w:rsidRPr="00480AAD">
        <w:rPr>
          <w:noProof/>
          <w:color w:val="000000" w:themeColor="text1"/>
          <w:sz w:val="22"/>
          <w:szCs w:val="22"/>
        </w:rPr>
        <w:drawing>
          <wp:anchor distT="0" distB="0" distL="114300" distR="114300" simplePos="0" relativeHeight="251815936" behindDoc="0" locked="0" layoutInCell="1" allowOverlap="1" wp14:anchorId="3682A4EC" wp14:editId="4CFDC787">
            <wp:simplePos x="0" y="0"/>
            <wp:positionH relativeFrom="column">
              <wp:posOffset>2292350</wp:posOffset>
            </wp:positionH>
            <wp:positionV relativeFrom="paragraph">
              <wp:posOffset>17145</wp:posOffset>
            </wp:positionV>
            <wp:extent cx="2825115" cy="1844040"/>
            <wp:effectExtent l="0" t="0" r="0" b="3810"/>
            <wp:wrapSquare wrapText="bothSides"/>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25115"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Pr>
      </w:pPr>
    </w:p>
    <w:p w:rsidR="00C91F30" w:rsidRPr="00480AAD" w:rsidRDefault="00C91F30" w:rsidP="00C91F30">
      <w:pPr>
        <w:rPr>
          <w:color w:val="000000" w:themeColor="text1"/>
          <w:sz w:val="22"/>
          <w:szCs w:val="22"/>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b/>
          <w:bCs/>
          <w:color w:val="000000" w:themeColor="text1"/>
          <w:sz w:val="22"/>
          <w:szCs w:val="22"/>
          <w:u w:val="single"/>
          <w:rtl/>
        </w:rPr>
      </w:pPr>
      <w:r w:rsidRPr="00480AAD">
        <w:rPr>
          <w:b/>
          <w:bCs/>
          <w:color w:val="000000" w:themeColor="text1"/>
          <w:sz w:val="22"/>
          <w:szCs w:val="22"/>
          <w:u w:val="single"/>
        </w:rPr>
        <w:t>Request For Information</w:t>
      </w:r>
      <w:r w:rsidRPr="00480AAD">
        <w:rPr>
          <w:rFonts w:hint="cs"/>
          <w:b/>
          <w:bCs/>
          <w:color w:val="000000" w:themeColor="text1"/>
          <w:sz w:val="22"/>
          <w:szCs w:val="22"/>
          <w:u w:val="single"/>
          <w:rtl/>
        </w:rPr>
        <w:t xml:space="preserve">(בקשה למידע </w:t>
      </w:r>
      <w:r w:rsidRPr="00480AAD">
        <w:rPr>
          <w:rFonts w:hint="cs"/>
          <w:b/>
          <w:bCs/>
          <w:color w:val="000000" w:themeColor="text1"/>
          <w:sz w:val="22"/>
          <w:szCs w:val="22"/>
          <w:u w:val="single"/>
        </w:rPr>
        <w:t>RFI</w:t>
      </w:r>
      <w:r w:rsidRPr="00480AAD">
        <w:rPr>
          <w:rFonts w:hint="cs"/>
          <w:b/>
          <w:bCs/>
          <w:color w:val="000000" w:themeColor="text1"/>
          <w:sz w:val="22"/>
          <w:szCs w:val="22"/>
          <w:u w:val="single"/>
          <w:rtl/>
        </w:rPr>
        <w:t>)-</w:t>
      </w:r>
    </w:p>
    <w:p w:rsidR="00C91F30" w:rsidRPr="00480AAD" w:rsidRDefault="00C91F30" w:rsidP="00C91F30">
      <w:pPr>
        <w:rPr>
          <w:b/>
          <w:bCs/>
          <w:color w:val="000000" w:themeColor="text1"/>
          <w:sz w:val="22"/>
          <w:szCs w:val="22"/>
          <w:u w:val="single"/>
          <w:rtl/>
        </w:rPr>
      </w:pPr>
      <w:r w:rsidRPr="00480AAD">
        <w:rPr>
          <w:rFonts w:hint="cs"/>
          <w:color w:val="000000" w:themeColor="text1"/>
          <w:sz w:val="22"/>
          <w:szCs w:val="22"/>
          <w:rtl/>
        </w:rPr>
        <w:t xml:space="preserve">סוג של מסמך רכש לפיו הקונה מבקש ממוכר פוטנציאלי לספק מידע הקשור למוצר או שירות או יכולת האספקה של המוכר. </w:t>
      </w:r>
      <w:r w:rsidRPr="00480AAD">
        <w:rPr>
          <w:rFonts w:hint="cs"/>
          <w:color w:val="000000" w:themeColor="text1"/>
          <w:sz w:val="22"/>
          <w:szCs w:val="22"/>
          <w:u w:val="single"/>
          <w:rtl/>
        </w:rPr>
        <w:t>לדוגמא:</w:t>
      </w:r>
      <w:r w:rsidRPr="00480AAD">
        <w:rPr>
          <w:rFonts w:hint="cs"/>
          <w:b/>
          <w:bCs/>
          <w:color w:val="000000" w:themeColor="text1"/>
          <w:sz w:val="22"/>
          <w:szCs w:val="22"/>
          <w:u w:val="single"/>
          <w:rtl/>
        </w:rPr>
        <w:t xml:space="preserve"> </w:t>
      </w:r>
    </w:p>
    <w:p w:rsidR="00C91F30" w:rsidRPr="00480AAD" w:rsidRDefault="00C91F30" w:rsidP="00C91F30">
      <w:pPr>
        <w:rPr>
          <w:color w:val="000000" w:themeColor="text1"/>
          <w:sz w:val="22"/>
          <w:szCs w:val="22"/>
          <w:rtl/>
        </w:rPr>
      </w:pPr>
      <w:r w:rsidRPr="00480AAD">
        <w:rPr>
          <w:noProof/>
          <w:color w:val="000000" w:themeColor="text1"/>
          <w:sz w:val="22"/>
          <w:szCs w:val="22"/>
        </w:rPr>
        <w:drawing>
          <wp:anchor distT="0" distB="0" distL="114300" distR="114300" simplePos="0" relativeHeight="251816960" behindDoc="0" locked="0" layoutInCell="1" allowOverlap="1" wp14:anchorId="3EDC5F0F" wp14:editId="27379433">
            <wp:simplePos x="0" y="0"/>
            <wp:positionH relativeFrom="margin">
              <wp:posOffset>466725</wp:posOffset>
            </wp:positionH>
            <wp:positionV relativeFrom="paragraph">
              <wp:posOffset>5080</wp:posOffset>
            </wp:positionV>
            <wp:extent cx="4805045" cy="2200275"/>
            <wp:effectExtent l="0" t="0" r="0" b="9525"/>
            <wp:wrapSquare wrapText="bothSides"/>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05045"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 </w:t>
      </w: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BE1466" w:rsidRDefault="00BE1466" w:rsidP="00C91F30">
      <w:pPr>
        <w:rPr>
          <w:b/>
          <w:bCs/>
          <w:color w:val="000000" w:themeColor="text1"/>
          <w:sz w:val="22"/>
          <w:szCs w:val="22"/>
          <w:u w:val="single"/>
          <w:rtl/>
        </w:rPr>
      </w:pPr>
    </w:p>
    <w:p w:rsidR="00BE1466" w:rsidRDefault="00BE1466" w:rsidP="00C91F30">
      <w:pPr>
        <w:rPr>
          <w:b/>
          <w:bCs/>
          <w:color w:val="000000" w:themeColor="text1"/>
          <w:sz w:val="22"/>
          <w:szCs w:val="22"/>
          <w:u w:val="single"/>
          <w:rtl/>
        </w:rPr>
      </w:pPr>
    </w:p>
    <w:p w:rsidR="00BE1466" w:rsidRDefault="00BE1466" w:rsidP="00C91F30">
      <w:pPr>
        <w:rPr>
          <w:b/>
          <w:bCs/>
          <w:color w:val="000000" w:themeColor="text1"/>
          <w:sz w:val="22"/>
          <w:szCs w:val="22"/>
          <w:u w:val="single"/>
          <w:rtl/>
        </w:rPr>
      </w:pPr>
    </w:p>
    <w:p w:rsidR="00BE1466" w:rsidRDefault="00BE1466" w:rsidP="00C91F30">
      <w:pPr>
        <w:rPr>
          <w:b/>
          <w:bCs/>
          <w:color w:val="000000" w:themeColor="text1"/>
          <w:sz w:val="22"/>
          <w:szCs w:val="22"/>
          <w:u w:val="single"/>
          <w:rtl/>
        </w:rPr>
      </w:pPr>
    </w:p>
    <w:p w:rsidR="00BE1466" w:rsidRDefault="00BE1466" w:rsidP="00C91F30">
      <w:pPr>
        <w:rPr>
          <w:b/>
          <w:bCs/>
          <w:color w:val="000000" w:themeColor="text1"/>
          <w:sz w:val="22"/>
          <w:szCs w:val="22"/>
          <w:u w:val="single"/>
          <w:rtl/>
        </w:rPr>
      </w:pPr>
    </w:p>
    <w:p w:rsidR="00BE1466" w:rsidRDefault="00BE1466" w:rsidP="00C91F30">
      <w:pPr>
        <w:rPr>
          <w:b/>
          <w:bCs/>
          <w:color w:val="000000" w:themeColor="text1"/>
          <w:sz w:val="22"/>
          <w:szCs w:val="22"/>
          <w:u w:val="single"/>
          <w:rtl/>
        </w:rPr>
      </w:pPr>
    </w:p>
    <w:p w:rsidR="00BE1466" w:rsidRDefault="00BE1466" w:rsidP="00C91F30">
      <w:pPr>
        <w:rPr>
          <w:b/>
          <w:bCs/>
          <w:color w:val="000000" w:themeColor="text1"/>
          <w:sz w:val="22"/>
          <w:szCs w:val="22"/>
          <w:u w:val="single"/>
          <w:rtl/>
        </w:rPr>
      </w:pPr>
    </w:p>
    <w:p w:rsidR="00BE1466" w:rsidRDefault="00BE1466" w:rsidP="00C91F30">
      <w:pPr>
        <w:rPr>
          <w:b/>
          <w:bCs/>
          <w:color w:val="000000" w:themeColor="text1"/>
          <w:sz w:val="22"/>
          <w:szCs w:val="22"/>
          <w:u w:val="single"/>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Pr>
        <w:t>RFQ</w:t>
      </w:r>
      <w:r w:rsidRPr="00480AAD">
        <w:rPr>
          <w:rFonts w:hint="cs"/>
          <w:b/>
          <w:bCs/>
          <w:color w:val="000000" w:themeColor="text1"/>
          <w:sz w:val="22"/>
          <w:szCs w:val="22"/>
          <w:u w:val="single"/>
          <w:rtl/>
        </w:rPr>
        <w:t xml:space="preserve">(בקשה להצעת מחיר)- </w:t>
      </w:r>
    </w:p>
    <w:p w:rsidR="00C91F30" w:rsidRPr="00480AAD" w:rsidRDefault="00BE1466" w:rsidP="00C91F30">
      <w:pPr>
        <w:rPr>
          <w:color w:val="000000" w:themeColor="text1"/>
          <w:sz w:val="22"/>
          <w:szCs w:val="22"/>
          <w:rtl/>
        </w:rPr>
      </w:pPr>
      <w:r w:rsidRPr="00480AAD">
        <w:rPr>
          <w:rFonts w:hint="cs"/>
          <w:noProof/>
          <w:color w:val="000000" w:themeColor="text1"/>
          <w:sz w:val="22"/>
          <w:szCs w:val="22"/>
        </w:rPr>
        <w:drawing>
          <wp:anchor distT="0" distB="0" distL="114300" distR="114300" simplePos="0" relativeHeight="251817984" behindDoc="0" locked="0" layoutInCell="1" allowOverlap="1" wp14:anchorId="1A3D2286" wp14:editId="366238C9">
            <wp:simplePos x="0" y="0"/>
            <wp:positionH relativeFrom="margin">
              <wp:posOffset>692150</wp:posOffset>
            </wp:positionH>
            <wp:positionV relativeFrom="paragraph">
              <wp:posOffset>314960</wp:posOffset>
            </wp:positionV>
            <wp:extent cx="4533265" cy="1989455"/>
            <wp:effectExtent l="0" t="0" r="635" b="0"/>
            <wp:wrapSquare wrapText="bothSides"/>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33265" cy="198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1F30" w:rsidRPr="00480AAD">
        <w:rPr>
          <w:rFonts w:hint="cs"/>
          <w:color w:val="000000" w:themeColor="text1"/>
          <w:sz w:val="22"/>
          <w:szCs w:val="22"/>
          <w:rtl/>
        </w:rPr>
        <w:t xml:space="preserve">סוג של מסמך רכש המשמש לבקשת הצעות מחיר על מוצרים או שירותים מהמדף או בכמות גדולה, מנקודת מבט המוכר(פריטים סטנדרטיים בעלי ערך נמוך), </w:t>
      </w:r>
      <w:r w:rsidR="00C91F30" w:rsidRPr="00480AAD">
        <w:rPr>
          <w:rFonts w:hint="cs"/>
          <w:color w:val="000000" w:themeColor="text1"/>
          <w:sz w:val="22"/>
          <w:szCs w:val="22"/>
          <w:u w:val="single"/>
          <w:rtl/>
        </w:rPr>
        <w:t>לדוגמא:</w:t>
      </w:r>
      <w:r w:rsidR="00C91F30" w:rsidRPr="00480AAD">
        <w:rPr>
          <w:rFonts w:hint="cs"/>
          <w:color w:val="000000" w:themeColor="text1"/>
          <w:sz w:val="22"/>
          <w:szCs w:val="22"/>
          <w:rtl/>
        </w:rPr>
        <w:t xml:space="preserve"> כיסא. </w:t>
      </w:r>
    </w:p>
    <w:p w:rsidR="00C91F30" w:rsidRPr="00480AAD" w:rsidRDefault="00C91F30" w:rsidP="008B139E">
      <w:pPr>
        <w:rPr>
          <w:b/>
          <w:bCs/>
          <w:color w:val="000000" w:themeColor="text1"/>
          <w:sz w:val="22"/>
          <w:szCs w:val="22"/>
          <w:u w:val="single"/>
          <w:rtl/>
        </w:rPr>
      </w:pPr>
      <w:r w:rsidRPr="00480AAD">
        <w:rPr>
          <w:rFonts w:hint="cs"/>
          <w:color w:val="000000" w:themeColor="text1"/>
          <w:sz w:val="22"/>
          <w:szCs w:val="22"/>
          <w:rtl/>
        </w:rPr>
        <w:t xml:space="preserve"> </w:t>
      </w:r>
      <w:r w:rsidRPr="00480AAD">
        <w:rPr>
          <w:rFonts w:hint="cs"/>
          <w:b/>
          <w:bCs/>
          <w:color w:val="000000" w:themeColor="text1"/>
          <w:sz w:val="22"/>
          <w:szCs w:val="22"/>
          <w:u w:val="single"/>
        </w:rPr>
        <w:t>RFP</w:t>
      </w:r>
      <w:r w:rsidRPr="00480AAD">
        <w:rPr>
          <w:rFonts w:hint="cs"/>
          <w:b/>
          <w:bCs/>
          <w:color w:val="000000" w:themeColor="text1"/>
          <w:sz w:val="22"/>
          <w:szCs w:val="22"/>
          <w:u w:val="single"/>
          <w:rtl/>
        </w:rPr>
        <w:t>(בקשה להצעות)-</w:t>
      </w:r>
    </w:p>
    <w:p w:rsidR="00C91F30" w:rsidRPr="00480AAD" w:rsidRDefault="00BE1466" w:rsidP="00C91F30">
      <w:pPr>
        <w:rPr>
          <w:color w:val="000000" w:themeColor="text1"/>
          <w:sz w:val="22"/>
          <w:szCs w:val="22"/>
          <w:rtl/>
        </w:rPr>
      </w:pPr>
      <w:r w:rsidRPr="00480AAD">
        <w:rPr>
          <w:rFonts w:hint="cs"/>
          <w:noProof/>
          <w:color w:val="000000" w:themeColor="text1"/>
          <w:sz w:val="22"/>
          <w:szCs w:val="22"/>
        </w:rPr>
        <w:drawing>
          <wp:anchor distT="0" distB="0" distL="114300" distR="114300" simplePos="0" relativeHeight="251819008" behindDoc="0" locked="0" layoutInCell="1" allowOverlap="1" wp14:anchorId="71294325" wp14:editId="5701D142">
            <wp:simplePos x="0" y="0"/>
            <wp:positionH relativeFrom="margin">
              <wp:posOffset>692150</wp:posOffset>
            </wp:positionH>
            <wp:positionV relativeFrom="paragraph">
              <wp:posOffset>300990</wp:posOffset>
            </wp:positionV>
            <wp:extent cx="4587875" cy="2289810"/>
            <wp:effectExtent l="0" t="0" r="3175" b="0"/>
            <wp:wrapSquare wrapText="bothSides"/>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87875" cy="2289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1F30" w:rsidRPr="00480AAD">
        <w:rPr>
          <w:rFonts w:hint="cs"/>
          <w:color w:val="000000" w:themeColor="text1"/>
          <w:sz w:val="22"/>
          <w:szCs w:val="22"/>
          <w:rtl/>
        </w:rPr>
        <w:t xml:space="preserve">סוג של מסמך רכש המשמש כדי לבקש הצעות ממוכרים של מוצרים או שירותים (פריטים בעלי ערך גבוה, דרישות לא מוגדרות באופן מלא). </w:t>
      </w:r>
      <w:r w:rsidR="00C91F30" w:rsidRPr="00480AAD">
        <w:rPr>
          <w:rFonts w:hint="cs"/>
          <w:color w:val="000000" w:themeColor="text1"/>
          <w:sz w:val="22"/>
          <w:szCs w:val="22"/>
          <w:u w:val="single"/>
          <w:rtl/>
        </w:rPr>
        <w:t xml:space="preserve">לדוגמא: </w:t>
      </w:r>
      <w:r w:rsidR="00C91F30" w:rsidRPr="00480AAD">
        <w:rPr>
          <w:rFonts w:hint="cs"/>
          <w:color w:val="000000" w:themeColor="text1"/>
          <w:sz w:val="22"/>
          <w:szCs w:val="22"/>
          <w:rtl/>
        </w:rPr>
        <w:t xml:space="preserve">בניין חדש. </w:t>
      </w:r>
    </w:p>
    <w:p w:rsidR="00BE1466" w:rsidRDefault="00BE1466" w:rsidP="00C91F30">
      <w:pPr>
        <w:rPr>
          <w:b/>
          <w:bCs/>
          <w:color w:val="000000" w:themeColor="text1"/>
          <w:sz w:val="22"/>
          <w:szCs w:val="22"/>
          <w:u w:val="single"/>
          <w:rtl/>
        </w:rPr>
      </w:pPr>
    </w:p>
    <w:p w:rsidR="00BE1466" w:rsidRDefault="00BE1466" w:rsidP="00C91F30">
      <w:pPr>
        <w:rPr>
          <w:b/>
          <w:bCs/>
          <w:color w:val="000000" w:themeColor="text1"/>
          <w:sz w:val="22"/>
          <w:szCs w:val="22"/>
          <w:u w:val="single"/>
          <w:rtl/>
        </w:rPr>
      </w:pPr>
    </w:p>
    <w:p w:rsidR="00BE1466" w:rsidRDefault="00BE1466" w:rsidP="00C91F30">
      <w:pPr>
        <w:rPr>
          <w:b/>
          <w:bCs/>
          <w:color w:val="000000" w:themeColor="text1"/>
          <w:sz w:val="22"/>
          <w:szCs w:val="22"/>
          <w:u w:val="single"/>
          <w:rtl/>
        </w:rPr>
      </w:pPr>
    </w:p>
    <w:p w:rsidR="00BE1466" w:rsidRDefault="00BE1466" w:rsidP="00C91F30">
      <w:pPr>
        <w:rPr>
          <w:b/>
          <w:bCs/>
          <w:color w:val="000000" w:themeColor="text1"/>
          <w:sz w:val="22"/>
          <w:szCs w:val="22"/>
          <w:u w:val="single"/>
          <w:rtl/>
        </w:rPr>
      </w:pPr>
    </w:p>
    <w:p w:rsidR="00BE1466" w:rsidRDefault="00BE1466" w:rsidP="00C91F30">
      <w:pPr>
        <w:rPr>
          <w:b/>
          <w:bCs/>
          <w:color w:val="000000" w:themeColor="text1"/>
          <w:sz w:val="22"/>
          <w:szCs w:val="22"/>
          <w:u w:val="single"/>
          <w:rtl/>
        </w:rPr>
      </w:pPr>
    </w:p>
    <w:p w:rsidR="00BE1466" w:rsidRDefault="00BE1466" w:rsidP="00C91F30">
      <w:pPr>
        <w:rPr>
          <w:b/>
          <w:bCs/>
          <w:color w:val="000000" w:themeColor="text1"/>
          <w:sz w:val="22"/>
          <w:szCs w:val="22"/>
          <w:u w:val="single"/>
          <w:rtl/>
        </w:rPr>
      </w:pPr>
    </w:p>
    <w:p w:rsidR="00BE1466" w:rsidRDefault="00BE1466" w:rsidP="00C91F30">
      <w:pPr>
        <w:rPr>
          <w:b/>
          <w:bCs/>
          <w:color w:val="000000" w:themeColor="text1"/>
          <w:sz w:val="22"/>
          <w:szCs w:val="22"/>
          <w:u w:val="single"/>
          <w:rtl/>
        </w:rPr>
      </w:pPr>
    </w:p>
    <w:p w:rsidR="00BE1466" w:rsidRDefault="00BE1466" w:rsidP="00C91F30">
      <w:pPr>
        <w:rPr>
          <w:b/>
          <w:bCs/>
          <w:color w:val="000000" w:themeColor="text1"/>
          <w:sz w:val="22"/>
          <w:szCs w:val="22"/>
          <w:u w:val="single"/>
          <w:rtl/>
        </w:rPr>
      </w:pPr>
    </w:p>
    <w:p w:rsidR="00BE1466" w:rsidRDefault="00BE1466" w:rsidP="00C91F30">
      <w:pPr>
        <w:rPr>
          <w:b/>
          <w:bCs/>
          <w:color w:val="000000" w:themeColor="text1"/>
          <w:sz w:val="22"/>
          <w:szCs w:val="22"/>
          <w:u w:val="single"/>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 xml:space="preserve">הזמנה להציע הצעות </w:t>
      </w:r>
      <w:r w:rsidRPr="00480AAD">
        <w:rPr>
          <w:rFonts w:hint="cs"/>
          <w:b/>
          <w:bCs/>
          <w:color w:val="000000" w:themeColor="text1"/>
          <w:sz w:val="22"/>
          <w:szCs w:val="22"/>
          <w:u w:val="single"/>
        </w:rPr>
        <w:t xml:space="preserve">IFB </w:t>
      </w:r>
      <w:r w:rsidRPr="00480AAD">
        <w:rPr>
          <w:b/>
          <w:bCs/>
          <w:color w:val="000000" w:themeColor="text1"/>
          <w:sz w:val="22"/>
          <w:szCs w:val="22"/>
          <w:u w:val="single"/>
        </w:rPr>
        <w:t>and RFP</w:t>
      </w:r>
      <w:r w:rsidRPr="00480AAD">
        <w:rPr>
          <w:rFonts w:hint="cs"/>
          <w:b/>
          <w:bCs/>
          <w:color w:val="000000" w:themeColor="text1"/>
          <w:sz w:val="22"/>
          <w:szCs w:val="22"/>
          <w:u w:val="single"/>
          <w:rtl/>
        </w:rPr>
        <w:t xml:space="preserve"> </w:t>
      </w:r>
      <w:r w:rsidRPr="00480AAD">
        <w:rPr>
          <w:b/>
          <w:bCs/>
          <w:color w:val="000000" w:themeColor="text1"/>
          <w:sz w:val="22"/>
          <w:szCs w:val="22"/>
          <w:u w:val="single"/>
          <w:rtl/>
        </w:rPr>
        <w:t>–</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בדרך כלל, מונח זה שווה לבקשה להצעת מחיר. עם זאת, בתחומי יישום מסוימים, זה יכול להיות בעל משמעות צרה או ספציפית יותר(ערך גבוה, פריטים סטנדרטיים). </w:t>
      </w:r>
      <w:r w:rsidRPr="00480AAD">
        <w:rPr>
          <w:rFonts w:hint="cs"/>
          <w:color w:val="000000" w:themeColor="text1"/>
          <w:sz w:val="22"/>
          <w:szCs w:val="22"/>
          <w:u w:val="single"/>
          <w:rtl/>
        </w:rPr>
        <w:t>לדוגמא:</w:t>
      </w:r>
      <w:r w:rsidRPr="00480AAD">
        <w:rPr>
          <w:rFonts w:hint="cs"/>
          <w:color w:val="000000" w:themeColor="text1"/>
          <w:sz w:val="22"/>
          <w:szCs w:val="22"/>
          <w:rtl/>
        </w:rPr>
        <w:t xml:space="preserve"> מחשבים ניידים. </w:t>
      </w:r>
    </w:p>
    <w:p w:rsidR="00C91F30" w:rsidRPr="00480AAD" w:rsidRDefault="00C91F30" w:rsidP="00176EE1">
      <w:pPr>
        <w:pStyle w:val="a3"/>
        <w:numPr>
          <w:ilvl w:val="0"/>
          <w:numId w:val="117"/>
        </w:numPr>
        <w:rPr>
          <w:color w:val="000000" w:themeColor="text1"/>
          <w:sz w:val="22"/>
          <w:szCs w:val="22"/>
        </w:rPr>
      </w:pPr>
      <w:r w:rsidRPr="00480AAD">
        <w:rPr>
          <w:rFonts w:hint="cs"/>
          <w:color w:val="000000" w:themeColor="text1"/>
          <w:sz w:val="22"/>
          <w:szCs w:val="22"/>
          <w:u w:val="single"/>
        </w:rPr>
        <w:t>RFP</w:t>
      </w:r>
      <w:r w:rsidRPr="00480AAD">
        <w:rPr>
          <w:rFonts w:hint="cs"/>
          <w:color w:val="000000" w:themeColor="text1"/>
          <w:sz w:val="22"/>
          <w:szCs w:val="22"/>
          <w:u w:val="single"/>
          <w:rtl/>
        </w:rPr>
        <w:t>:</w:t>
      </w:r>
      <w:r w:rsidRPr="00480AAD">
        <w:rPr>
          <w:rFonts w:hint="cs"/>
          <w:color w:val="000000" w:themeColor="text1"/>
          <w:sz w:val="22"/>
          <w:szCs w:val="22"/>
          <w:rtl/>
        </w:rPr>
        <w:t xml:space="preserve"> משמש כאשר את יודע "מה", אבל לא יודע "איך" או "איך" עשויים להשתנות בין ספק אחד למשנהו. </w:t>
      </w:r>
    </w:p>
    <w:p w:rsidR="00C91F30" w:rsidRPr="00480AAD" w:rsidRDefault="00C91F30" w:rsidP="00176EE1">
      <w:pPr>
        <w:pStyle w:val="a3"/>
        <w:numPr>
          <w:ilvl w:val="0"/>
          <w:numId w:val="117"/>
        </w:numPr>
        <w:rPr>
          <w:color w:val="000000" w:themeColor="text1"/>
          <w:sz w:val="22"/>
          <w:szCs w:val="22"/>
        </w:rPr>
      </w:pPr>
      <w:r w:rsidRPr="00480AAD">
        <w:rPr>
          <w:rFonts w:hint="cs"/>
          <w:color w:val="000000" w:themeColor="text1"/>
          <w:sz w:val="22"/>
          <w:szCs w:val="22"/>
          <w:u w:val="single"/>
        </w:rPr>
        <w:t>IFB</w:t>
      </w:r>
      <w:r w:rsidRPr="00480AAD">
        <w:rPr>
          <w:rFonts w:hint="cs"/>
          <w:color w:val="000000" w:themeColor="text1"/>
          <w:sz w:val="22"/>
          <w:szCs w:val="22"/>
          <w:u w:val="single"/>
          <w:rtl/>
        </w:rPr>
        <w:t xml:space="preserve">: </w:t>
      </w:r>
      <w:r w:rsidRPr="00480AAD">
        <w:rPr>
          <w:rFonts w:hint="cs"/>
          <w:color w:val="000000" w:themeColor="text1"/>
          <w:sz w:val="22"/>
          <w:szCs w:val="22"/>
          <w:rtl/>
        </w:rPr>
        <w:t xml:space="preserve">משמש כאשר אתה יודע "מה" ו"איך". </w:t>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תבחיני בחירת ספקים-</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חלק ממסמכי הרכש, המשמשים לצורך דירוג או מתן ציון להצעות ספקים. הם יכולים להיות סובייקטיביים או אובייקטיביים. </w:t>
      </w:r>
    </w:p>
    <w:p w:rsidR="00C91F30" w:rsidRPr="00480AAD" w:rsidRDefault="00C91F30" w:rsidP="00C91F30">
      <w:pPr>
        <w:rPr>
          <w:color w:val="000000" w:themeColor="text1"/>
          <w:sz w:val="22"/>
          <w:szCs w:val="22"/>
          <w:u w:val="single"/>
          <w:rtl/>
        </w:rPr>
      </w:pPr>
      <w:r w:rsidRPr="00480AAD">
        <w:rPr>
          <w:rFonts w:hint="cs"/>
          <w:color w:val="000000" w:themeColor="text1"/>
          <w:sz w:val="22"/>
          <w:szCs w:val="22"/>
          <w:u w:val="single"/>
          <w:rtl/>
        </w:rPr>
        <w:t>דוגמא לתבחיני בחירת ספקים:</w:t>
      </w:r>
    </w:p>
    <w:p w:rsidR="00BE1466" w:rsidRDefault="00BE1466" w:rsidP="00176EE1">
      <w:pPr>
        <w:pStyle w:val="a3"/>
        <w:numPr>
          <w:ilvl w:val="0"/>
          <w:numId w:val="118"/>
        </w:numPr>
        <w:rPr>
          <w:color w:val="000000" w:themeColor="text1"/>
          <w:sz w:val="22"/>
          <w:szCs w:val="22"/>
          <w:rtl/>
        </w:rPr>
        <w:sectPr w:rsidR="00BE1466"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pStyle w:val="a3"/>
        <w:numPr>
          <w:ilvl w:val="0"/>
          <w:numId w:val="118"/>
        </w:numPr>
        <w:rPr>
          <w:color w:val="000000" w:themeColor="text1"/>
          <w:sz w:val="22"/>
          <w:szCs w:val="22"/>
        </w:rPr>
      </w:pPr>
      <w:r w:rsidRPr="00480AAD">
        <w:rPr>
          <w:rFonts w:hint="cs"/>
          <w:color w:val="000000" w:themeColor="text1"/>
          <w:sz w:val="22"/>
          <w:szCs w:val="22"/>
          <w:rtl/>
        </w:rPr>
        <w:t>סיכון</w:t>
      </w:r>
    </w:p>
    <w:p w:rsidR="00C91F30" w:rsidRPr="00480AAD" w:rsidRDefault="00C91F30" w:rsidP="00176EE1">
      <w:pPr>
        <w:pStyle w:val="a3"/>
        <w:numPr>
          <w:ilvl w:val="0"/>
          <w:numId w:val="118"/>
        </w:numPr>
        <w:rPr>
          <w:color w:val="000000" w:themeColor="text1"/>
          <w:sz w:val="22"/>
          <w:szCs w:val="22"/>
        </w:rPr>
      </w:pPr>
      <w:r w:rsidRPr="00480AAD">
        <w:rPr>
          <w:rFonts w:hint="cs"/>
          <w:color w:val="000000" w:themeColor="text1"/>
          <w:sz w:val="22"/>
          <w:szCs w:val="22"/>
          <w:rtl/>
        </w:rPr>
        <w:t>יכולת טכנית</w:t>
      </w:r>
    </w:p>
    <w:p w:rsidR="00C91F30" w:rsidRPr="00480AAD" w:rsidRDefault="00C91F30" w:rsidP="00176EE1">
      <w:pPr>
        <w:pStyle w:val="a3"/>
        <w:numPr>
          <w:ilvl w:val="0"/>
          <w:numId w:val="118"/>
        </w:numPr>
        <w:rPr>
          <w:color w:val="000000" w:themeColor="text1"/>
          <w:sz w:val="22"/>
          <w:szCs w:val="22"/>
        </w:rPr>
      </w:pPr>
      <w:r w:rsidRPr="00480AAD">
        <w:rPr>
          <w:rFonts w:hint="cs"/>
          <w:color w:val="000000" w:themeColor="text1"/>
          <w:sz w:val="22"/>
          <w:szCs w:val="22"/>
          <w:rtl/>
        </w:rPr>
        <w:t>עלות</w:t>
      </w:r>
    </w:p>
    <w:p w:rsidR="00C91F30" w:rsidRPr="00480AAD" w:rsidRDefault="00C91F30" w:rsidP="00176EE1">
      <w:pPr>
        <w:pStyle w:val="a3"/>
        <w:numPr>
          <w:ilvl w:val="0"/>
          <w:numId w:val="118"/>
        </w:numPr>
        <w:rPr>
          <w:color w:val="000000" w:themeColor="text1"/>
          <w:sz w:val="22"/>
          <w:szCs w:val="22"/>
        </w:rPr>
      </w:pPr>
      <w:r w:rsidRPr="00480AAD">
        <w:rPr>
          <w:rFonts w:hint="cs"/>
          <w:color w:val="000000" w:themeColor="text1"/>
          <w:sz w:val="22"/>
          <w:szCs w:val="22"/>
          <w:rtl/>
        </w:rPr>
        <w:t xml:space="preserve">הבנת הצורך </w:t>
      </w:r>
    </w:p>
    <w:p w:rsidR="00C91F30" w:rsidRPr="00480AAD" w:rsidRDefault="00C91F30" w:rsidP="00176EE1">
      <w:pPr>
        <w:pStyle w:val="a3"/>
        <w:numPr>
          <w:ilvl w:val="0"/>
          <w:numId w:val="118"/>
        </w:numPr>
        <w:rPr>
          <w:color w:val="000000" w:themeColor="text1"/>
          <w:sz w:val="22"/>
          <w:szCs w:val="22"/>
        </w:rPr>
      </w:pPr>
      <w:r w:rsidRPr="00480AAD">
        <w:rPr>
          <w:rFonts w:hint="cs"/>
          <w:color w:val="000000" w:themeColor="text1"/>
          <w:sz w:val="22"/>
          <w:szCs w:val="22"/>
          <w:rtl/>
        </w:rPr>
        <w:t>יכולת פיננסית</w:t>
      </w:r>
    </w:p>
    <w:p w:rsidR="00C91F30" w:rsidRPr="00480AAD" w:rsidRDefault="00C91F30" w:rsidP="00176EE1">
      <w:pPr>
        <w:pStyle w:val="a3"/>
        <w:numPr>
          <w:ilvl w:val="0"/>
          <w:numId w:val="118"/>
        </w:numPr>
        <w:rPr>
          <w:color w:val="000000" w:themeColor="text1"/>
          <w:sz w:val="22"/>
          <w:szCs w:val="22"/>
        </w:rPr>
      </w:pPr>
      <w:r w:rsidRPr="00480AAD">
        <w:rPr>
          <w:rFonts w:hint="cs"/>
          <w:color w:val="000000" w:themeColor="text1"/>
          <w:sz w:val="22"/>
          <w:szCs w:val="22"/>
          <w:rtl/>
        </w:rPr>
        <w:t xml:space="preserve">אחריות </w:t>
      </w:r>
    </w:p>
    <w:p w:rsidR="00C91F30" w:rsidRPr="00480AAD" w:rsidRDefault="00C91F30" w:rsidP="00176EE1">
      <w:pPr>
        <w:pStyle w:val="a3"/>
        <w:numPr>
          <w:ilvl w:val="0"/>
          <w:numId w:val="118"/>
        </w:numPr>
        <w:rPr>
          <w:color w:val="000000" w:themeColor="text1"/>
          <w:sz w:val="22"/>
          <w:szCs w:val="22"/>
        </w:rPr>
      </w:pPr>
      <w:r w:rsidRPr="00480AAD">
        <w:rPr>
          <w:rFonts w:hint="cs"/>
          <w:color w:val="000000" w:themeColor="text1"/>
          <w:sz w:val="22"/>
          <w:szCs w:val="22"/>
          <w:rtl/>
        </w:rPr>
        <w:t>גישה טכנית</w:t>
      </w:r>
    </w:p>
    <w:p w:rsidR="00C91F30" w:rsidRPr="00480AAD" w:rsidRDefault="00C91F30" w:rsidP="00176EE1">
      <w:pPr>
        <w:pStyle w:val="a3"/>
        <w:numPr>
          <w:ilvl w:val="0"/>
          <w:numId w:val="118"/>
        </w:numPr>
        <w:rPr>
          <w:color w:val="000000" w:themeColor="text1"/>
          <w:sz w:val="22"/>
          <w:szCs w:val="22"/>
        </w:rPr>
      </w:pPr>
      <w:r w:rsidRPr="00480AAD">
        <w:rPr>
          <w:rFonts w:hint="cs"/>
          <w:color w:val="000000" w:themeColor="text1"/>
          <w:sz w:val="22"/>
          <w:szCs w:val="22"/>
          <w:rtl/>
        </w:rPr>
        <w:t>גישת ניהול</w:t>
      </w:r>
    </w:p>
    <w:p w:rsidR="00C91F30" w:rsidRPr="00480AAD" w:rsidRDefault="00C91F30" w:rsidP="00176EE1">
      <w:pPr>
        <w:pStyle w:val="a3"/>
        <w:numPr>
          <w:ilvl w:val="0"/>
          <w:numId w:val="118"/>
        </w:numPr>
        <w:rPr>
          <w:color w:val="000000" w:themeColor="text1"/>
          <w:sz w:val="22"/>
          <w:szCs w:val="22"/>
        </w:rPr>
      </w:pPr>
      <w:r w:rsidRPr="00480AAD">
        <w:rPr>
          <w:rFonts w:hint="cs"/>
          <w:color w:val="000000" w:themeColor="text1"/>
          <w:sz w:val="22"/>
          <w:szCs w:val="22"/>
          <w:rtl/>
        </w:rPr>
        <w:t>המלצות</w:t>
      </w:r>
    </w:p>
    <w:p w:rsidR="00C91F30" w:rsidRPr="00480AAD" w:rsidRDefault="00C91F30" w:rsidP="00176EE1">
      <w:pPr>
        <w:pStyle w:val="a3"/>
        <w:numPr>
          <w:ilvl w:val="0"/>
          <w:numId w:val="118"/>
        </w:numPr>
        <w:rPr>
          <w:color w:val="000000" w:themeColor="text1"/>
          <w:sz w:val="22"/>
          <w:szCs w:val="22"/>
        </w:rPr>
      </w:pPr>
      <w:r w:rsidRPr="00480AAD">
        <w:rPr>
          <w:rFonts w:hint="cs"/>
          <w:color w:val="000000" w:themeColor="text1"/>
          <w:sz w:val="22"/>
          <w:szCs w:val="22"/>
          <w:rtl/>
        </w:rPr>
        <w:t>ביצועי עבר של הספקים</w:t>
      </w:r>
    </w:p>
    <w:p w:rsidR="00C91F30" w:rsidRPr="00480AAD" w:rsidRDefault="00C91F30" w:rsidP="00176EE1">
      <w:pPr>
        <w:pStyle w:val="a3"/>
        <w:numPr>
          <w:ilvl w:val="0"/>
          <w:numId w:val="118"/>
        </w:numPr>
        <w:rPr>
          <w:color w:val="000000" w:themeColor="text1"/>
          <w:sz w:val="22"/>
          <w:szCs w:val="22"/>
        </w:rPr>
      </w:pPr>
      <w:r w:rsidRPr="00480AAD">
        <w:rPr>
          <w:rFonts w:hint="cs"/>
          <w:color w:val="000000" w:themeColor="text1"/>
          <w:sz w:val="22"/>
          <w:szCs w:val="22"/>
          <w:rtl/>
        </w:rPr>
        <w:t>גודל וסוג העסק</w:t>
      </w:r>
    </w:p>
    <w:p w:rsidR="00C91F30" w:rsidRPr="00480AAD" w:rsidRDefault="00C91F30" w:rsidP="00176EE1">
      <w:pPr>
        <w:pStyle w:val="a3"/>
        <w:numPr>
          <w:ilvl w:val="0"/>
          <w:numId w:val="118"/>
        </w:numPr>
        <w:rPr>
          <w:color w:val="000000" w:themeColor="text1"/>
          <w:sz w:val="22"/>
          <w:szCs w:val="22"/>
        </w:rPr>
      </w:pPr>
      <w:r w:rsidRPr="00480AAD">
        <w:rPr>
          <w:rFonts w:hint="cs"/>
          <w:color w:val="000000" w:themeColor="text1"/>
          <w:sz w:val="22"/>
          <w:szCs w:val="22"/>
          <w:rtl/>
        </w:rPr>
        <w:t>כושר ייצור ועניין</w:t>
      </w:r>
    </w:p>
    <w:p w:rsidR="00C91F30" w:rsidRPr="00480AAD" w:rsidRDefault="00C91F30" w:rsidP="00176EE1">
      <w:pPr>
        <w:pStyle w:val="a3"/>
        <w:numPr>
          <w:ilvl w:val="0"/>
          <w:numId w:val="118"/>
        </w:numPr>
        <w:rPr>
          <w:color w:val="000000" w:themeColor="text1"/>
          <w:sz w:val="22"/>
          <w:szCs w:val="22"/>
        </w:rPr>
      </w:pPr>
      <w:r w:rsidRPr="00480AAD">
        <w:rPr>
          <w:rFonts w:hint="cs"/>
          <w:color w:val="000000" w:themeColor="text1"/>
          <w:sz w:val="22"/>
          <w:szCs w:val="22"/>
          <w:rtl/>
        </w:rPr>
        <w:t>זכויות קניין</w:t>
      </w:r>
    </w:p>
    <w:p w:rsidR="00C91F30" w:rsidRPr="00480AAD" w:rsidRDefault="00C91F30" w:rsidP="00176EE1">
      <w:pPr>
        <w:pStyle w:val="a3"/>
        <w:numPr>
          <w:ilvl w:val="0"/>
          <w:numId w:val="118"/>
        </w:numPr>
        <w:rPr>
          <w:color w:val="000000" w:themeColor="text1"/>
          <w:sz w:val="22"/>
          <w:szCs w:val="22"/>
        </w:rPr>
      </w:pPr>
      <w:r w:rsidRPr="00480AAD">
        <w:rPr>
          <w:rFonts w:hint="cs"/>
          <w:color w:val="000000" w:themeColor="text1"/>
          <w:sz w:val="22"/>
          <w:szCs w:val="22"/>
          <w:rtl/>
        </w:rPr>
        <w:t>זכויות קניין רוחני</w:t>
      </w:r>
    </w:p>
    <w:p w:rsidR="00BE1466" w:rsidRDefault="00BE1466" w:rsidP="00C91F30">
      <w:pPr>
        <w:rPr>
          <w:color w:val="000000" w:themeColor="text1"/>
          <w:sz w:val="22"/>
          <w:szCs w:val="22"/>
          <w:rtl/>
        </w:rPr>
        <w:sectPr w:rsidR="00BE1466" w:rsidSect="00BE1466">
          <w:type w:val="continuous"/>
          <w:pgSz w:w="11906" w:h="16838"/>
          <w:pgMar w:top="1440" w:right="1800" w:bottom="1440" w:left="1800" w:header="708" w:footer="708" w:gutter="0"/>
          <w:cols w:num="3" w:space="708"/>
          <w:bidi/>
          <w:rtlGutter/>
          <w:docGrid w:linePitch="360"/>
        </w:sectPr>
      </w:pPr>
    </w:p>
    <w:p w:rsidR="00C91F30" w:rsidRPr="00480AAD" w:rsidRDefault="00C91F30" w:rsidP="00C91F30">
      <w:pPr>
        <w:rPr>
          <w:color w:val="000000" w:themeColor="text1"/>
          <w:sz w:val="22"/>
          <w:szCs w:val="22"/>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 xml:space="preserve">קנה או ייצר </w:t>
      </w:r>
      <w:r w:rsidRPr="00480AAD">
        <w:rPr>
          <w:b/>
          <w:bCs/>
          <w:color w:val="000000" w:themeColor="text1"/>
          <w:sz w:val="22"/>
          <w:szCs w:val="22"/>
          <w:u w:val="single"/>
        </w:rPr>
        <w:t>Make or Buy</w:t>
      </w:r>
      <w:r w:rsidRPr="00480AAD">
        <w:rPr>
          <w:rFonts w:hint="cs"/>
          <w:b/>
          <w:bCs/>
          <w:color w:val="000000" w:themeColor="text1"/>
          <w:sz w:val="22"/>
          <w:szCs w:val="22"/>
          <w:u w:val="single"/>
          <w:rtl/>
        </w:rPr>
        <w:t xml:space="preserve">- </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ארגונים הרוכשים מוצרים או שירותים, מנתחים את הצרכים, משאבים, אסטרטגיית הרכש ומעריכים את הצורך בקניית מוצרים לעומת ייצור עצמאי של פריטים. </w:t>
      </w:r>
    </w:p>
    <w:p w:rsidR="00C91F30" w:rsidRPr="00480AAD" w:rsidRDefault="00C91F30" w:rsidP="00C91F30">
      <w:pPr>
        <w:rPr>
          <w:color w:val="000000" w:themeColor="text1"/>
          <w:sz w:val="22"/>
          <w:szCs w:val="22"/>
          <w:u w:val="single"/>
          <w:rtl/>
        </w:rPr>
      </w:pPr>
      <w:r w:rsidRPr="00480AAD">
        <w:rPr>
          <w:rFonts w:hint="cs"/>
          <w:color w:val="000000" w:themeColor="text1"/>
          <w:sz w:val="22"/>
          <w:szCs w:val="22"/>
          <w:u w:val="single"/>
          <w:rtl/>
        </w:rPr>
        <w:t xml:space="preserve">פרמטרים לשיקול קניה או ייצור: </w:t>
      </w:r>
    </w:p>
    <w:p w:rsidR="003C7418" w:rsidRDefault="003C7418" w:rsidP="00176EE1">
      <w:pPr>
        <w:pStyle w:val="a3"/>
        <w:numPr>
          <w:ilvl w:val="0"/>
          <w:numId w:val="119"/>
        </w:numPr>
        <w:rPr>
          <w:color w:val="000000" w:themeColor="text1"/>
          <w:sz w:val="22"/>
          <w:szCs w:val="22"/>
          <w:rtl/>
        </w:rPr>
        <w:sectPr w:rsidR="003C7418"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pStyle w:val="a3"/>
        <w:numPr>
          <w:ilvl w:val="0"/>
          <w:numId w:val="119"/>
        </w:numPr>
        <w:rPr>
          <w:color w:val="000000" w:themeColor="text1"/>
          <w:sz w:val="22"/>
          <w:szCs w:val="22"/>
        </w:rPr>
      </w:pPr>
      <w:r w:rsidRPr="00480AAD">
        <w:rPr>
          <w:rFonts w:hint="cs"/>
          <w:color w:val="000000" w:themeColor="text1"/>
          <w:sz w:val="22"/>
          <w:szCs w:val="22"/>
          <w:rtl/>
        </w:rPr>
        <w:t>ידע ייחודי (קיים/חסר)</w:t>
      </w:r>
    </w:p>
    <w:p w:rsidR="00C91F30" w:rsidRPr="00480AAD" w:rsidRDefault="00C91F30" w:rsidP="00176EE1">
      <w:pPr>
        <w:pStyle w:val="a3"/>
        <w:numPr>
          <w:ilvl w:val="0"/>
          <w:numId w:val="119"/>
        </w:numPr>
        <w:rPr>
          <w:color w:val="000000" w:themeColor="text1"/>
          <w:sz w:val="22"/>
          <w:szCs w:val="22"/>
        </w:rPr>
      </w:pPr>
      <w:r w:rsidRPr="00480AAD">
        <w:rPr>
          <w:rFonts w:hint="cs"/>
          <w:color w:val="000000" w:themeColor="text1"/>
          <w:sz w:val="22"/>
          <w:szCs w:val="22"/>
          <w:rtl/>
        </w:rPr>
        <w:t>יכולת ליבה של הארגון</w:t>
      </w:r>
    </w:p>
    <w:p w:rsidR="00C91F30" w:rsidRPr="00480AAD" w:rsidRDefault="00C91F30" w:rsidP="00176EE1">
      <w:pPr>
        <w:pStyle w:val="a3"/>
        <w:numPr>
          <w:ilvl w:val="0"/>
          <w:numId w:val="119"/>
        </w:numPr>
        <w:rPr>
          <w:color w:val="000000" w:themeColor="text1"/>
          <w:sz w:val="22"/>
          <w:szCs w:val="22"/>
        </w:rPr>
      </w:pPr>
      <w:r w:rsidRPr="00480AAD">
        <w:rPr>
          <w:rFonts w:hint="cs"/>
          <w:color w:val="000000" w:themeColor="text1"/>
          <w:sz w:val="22"/>
          <w:szCs w:val="22"/>
          <w:rtl/>
        </w:rPr>
        <w:t>כדאיות כלכלית</w:t>
      </w:r>
    </w:p>
    <w:p w:rsidR="00C91F30" w:rsidRPr="00480AAD" w:rsidRDefault="00C91F30" w:rsidP="00176EE1">
      <w:pPr>
        <w:pStyle w:val="a3"/>
        <w:numPr>
          <w:ilvl w:val="0"/>
          <w:numId w:val="119"/>
        </w:numPr>
        <w:rPr>
          <w:color w:val="000000" w:themeColor="text1"/>
          <w:sz w:val="22"/>
          <w:szCs w:val="22"/>
        </w:rPr>
      </w:pPr>
      <w:r w:rsidRPr="00480AAD">
        <w:rPr>
          <w:rFonts w:hint="cs"/>
          <w:color w:val="000000" w:themeColor="text1"/>
          <w:sz w:val="22"/>
          <w:szCs w:val="22"/>
          <w:rtl/>
        </w:rPr>
        <w:t>רגולציה</w:t>
      </w:r>
    </w:p>
    <w:p w:rsidR="00C91F30" w:rsidRPr="00480AAD" w:rsidRDefault="00C91F30" w:rsidP="00176EE1">
      <w:pPr>
        <w:pStyle w:val="a3"/>
        <w:numPr>
          <w:ilvl w:val="0"/>
          <w:numId w:val="119"/>
        </w:numPr>
        <w:rPr>
          <w:color w:val="000000" w:themeColor="text1"/>
          <w:sz w:val="22"/>
          <w:szCs w:val="22"/>
        </w:rPr>
      </w:pPr>
      <w:r w:rsidRPr="00480AAD">
        <w:rPr>
          <w:rFonts w:hint="cs"/>
          <w:color w:val="000000" w:themeColor="text1"/>
          <w:sz w:val="22"/>
          <w:szCs w:val="22"/>
          <w:rtl/>
        </w:rPr>
        <w:t>טכנולוגיות מיוחדות</w:t>
      </w:r>
    </w:p>
    <w:p w:rsidR="00C91F30" w:rsidRPr="00480AAD" w:rsidRDefault="00C91F30" w:rsidP="00176EE1">
      <w:pPr>
        <w:pStyle w:val="a3"/>
        <w:numPr>
          <w:ilvl w:val="0"/>
          <w:numId w:val="119"/>
        </w:numPr>
        <w:rPr>
          <w:color w:val="000000" w:themeColor="text1"/>
          <w:sz w:val="22"/>
          <w:szCs w:val="22"/>
        </w:rPr>
      </w:pPr>
      <w:r w:rsidRPr="00480AAD">
        <w:rPr>
          <w:rFonts w:hint="cs"/>
          <w:color w:val="000000" w:themeColor="text1"/>
          <w:sz w:val="22"/>
          <w:szCs w:val="22"/>
          <w:rtl/>
        </w:rPr>
        <w:t>יכולת שליטה ובקרה</w:t>
      </w:r>
    </w:p>
    <w:p w:rsidR="003C7418" w:rsidRPr="003C7418" w:rsidRDefault="00C91F30" w:rsidP="00176EE1">
      <w:pPr>
        <w:pStyle w:val="a3"/>
        <w:numPr>
          <w:ilvl w:val="0"/>
          <w:numId w:val="119"/>
        </w:numPr>
        <w:rPr>
          <w:color w:val="000000" w:themeColor="text1"/>
          <w:sz w:val="22"/>
          <w:szCs w:val="22"/>
          <w:rtl/>
        </w:rPr>
        <w:sectPr w:rsidR="003C7418" w:rsidRPr="003C7418" w:rsidSect="003C7418">
          <w:type w:val="continuous"/>
          <w:pgSz w:w="11906" w:h="16838"/>
          <w:pgMar w:top="1440" w:right="1800" w:bottom="1440" w:left="1800" w:header="708" w:footer="708" w:gutter="0"/>
          <w:cols w:num="2" w:space="708"/>
          <w:bidi/>
          <w:rtlGutter/>
          <w:docGrid w:linePitch="360"/>
        </w:sectPr>
      </w:pPr>
      <w:r w:rsidRPr="00480AAD">
        <w:rPr>
          <w:rFonts w:hint="cs"/>
          <w:color w:val="000000" w:themeColor="text1"/>
          <w:sz w:val="22"/>
          <w:szCs w:val="22"/>
          <w:rtl/>
        </w:rPr>
        <w:t>מורכבות בייצור</w:t>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 xml:space="preserve">החלטה על קנה או ייצר </w:t>
      </w:r>
      <w:r w:rsidRPr="00480AAD">
        <w:rPr>
          <w:b/>
          <w:bCs/>
          <w:color w:val="000000" w:themeColor="text1"/>
          <w:sz w:val="22"/>
          <w:szCs w:val="22"/>
          <w:u w:val="single"/>
        </w:rPr>
        <w:t>Make or Buy</w:t>
      </w:r>
      <w:r w:rsidRPr="00480AAD">
        <w:rPr>
          <w:rFonts w:hint="cs"/>
          <w:b/>
          <w:bCs/>
          <w:color w:val="000000" w:themeColor="text1"/>
          <w:sz w:val="22"/>
          <w:szCs w:val="22"/>
          <w:u w:val="single"/>
          <w:rtl/>
        </w:rPr>
        <w:t xml:space="preserve">- </w:t>
      </w:r>
    </w:p>
    <w:p w:rsidR="00C91F30" w:rsidRPr="00480AAD" w:rsidRDefault="00C91F30" w:rsidP="00C91F30">
      <w:pPr>
        <w:rPr>
          <w:color w:val="000000" w:themeColor="text1"/>
          <w:sz w:val="22"/>
          <w:szCs w:val="22"/>
          <w:rtl/>
        </w:rPr>
      </w:pPr>
      <w:r w:rsidRPr="00480AAD">
        <w:rPr>
          <w:rFonts w:hint="cs"/>
          <w:color w:val="000000" w:themeColor="text1"/>
          <w:sz w:val="22"/>
          <w:szCs w:val="22"/>
          <w:rtl/>
        </w:rPr>
        <w:t>ע"פ בארט, דובלר וסטפן, בספרם "</w:t>
      </w:r>
      <w:r w:rsidRPr="00480AAD">
        <w:rPr>
          <w:color w:val="000000" w:themeColor="text1"/>
          <w:sz w:val="22"/>
          <w:szCs w:val="22"/>
        </w:rPr>
        <w:t>World Class Supply Management</w:t>
      </w:r>
      <w:r w:rsidRPr="00480AAD">
        <w:rPr>
          <w:rFonts w:hint="cs"/>
          <w:color w:val="000000" w:themeColor="text1"/>
          <w:sz w:val="22"/>
          <w:szCs w:val="22"/>
          <w:rtl/>
        </w:rPr>
        <w:t xml:space="preserve">" כל  מה שלא עומד באחד משלושת הפרמטרים מטה, צריך לשקול הוצאתו לייצור חיצוני: </w:t>
      </w:r>
    </w:p>
    <w:p w:rsidR="00C91F30" w:rsidRPr="00480AAD" w:rsidRDefault="00C91F30" w:rsidP="00176EE1">
      <w:pPr>
        <w:pStyle w:val="a3"/>
        <w:numPr>
          <w:ilvl w:val="0"/>
          <w:numId w:val="120"/>
        </w:numPr>
        <w:rPr>
          <w:color w:val="000000" w:themeColor="text1"/>
          <w:sz w:val="22"/>
          <w:szCs w:val="22"/>
        </w:rPr>
      </w:pPr>
      <w:r w:rsidRPr="00480AAD">
        <w:rPr>
          <w:rFonts w:hint="cs"/>
          <w:color w:val="000000" w:themeColor="text1"/>
          <w:sz w:val="22"/>
          <w:szCs w:val="22"/>
          <w:rtl/>
        </w:rPr>
        <w:t xml:space="preserve">הפריט קריטי להצלחת המוצר, והלקוח תופס אותו ככזה. </w:t>
      </w:r>
    </w:p>
    <w:p w:rsidR="00C91F30" w:rsidRPr="00480AAD" w:rsidRDefault="00C91F30" w:rsidP="00176EE1">
      <w:pPr>
        <w:pStyle w:val="a3"/>
        <w:numPr>
          <w:ilvl w:val="0"/>
          <w:numId w:val="120"/>
        </w:numPr>
        <w:rPr>
          <w:color w:val="000000" w:themeColor="text1"/>
          <w:sz w:val="22"/>
          <w:szCs w:val="22"/>
        </w:rPr>
      </w:pPr>
      <w:r w:rsidRPr="00480AAD">
        <w:rPr>
          <w:rFonts w:hint="cs"/>
          <w:color w:val="000000" w:themeColor="text1"/>
          <w:sz w:val="22"/>
          <w:szCs w:val="22"/>
          <w:rtl/>
        </w:rPr>
        <w:t>המוצר דורש ידע ויכולות מיוחדות, ואין הרבה ספקים עם יכולות אלו.</w:t>
      </w:r>
    </w:p>
    <w:p w:rsidR="00C91F30" w:rsidRPr="00480AAD" w:rsidRDefault="00C91F30" w:rsidP="00176EE1">
      <w:pPr>
        <w:pStyle w:val="a3"/>
        <w:numPr>
          <w:ilvl w:val="0"/>
          <w:numId w:val="120"/>
        </w:numPr>
        <w:rPr>
          <w:color w:val="000000" w:themeColor="text1"/>
          <w:sz w:val="22"/>
          <w:szCs w:val="22"/>
          <w:rtl/>
        </w:rPr>
      </w:pPr>
      <w:r w:rsidRPr="00480AAD">
        <w:rPr>
          <w:rFonts w:hint="cs"/>
          <w:color w:val="000000" w:themeColor="text1"/>
          <w:sz w:val="22"/>
          <w:szCs w:val="22"/>
          <w:rtl/>
        </w:rPr>
        <w:t xml:space="preserve">הפריט נמצא ביכולות הליבה של הארגון. </w:t>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ביצוע רכש-</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התהליך של השגת מענה מספקים, של בחירת הספק ושל חתימת החוזה. </w:t>
      </w:r>
    </w:p>
    <w:tbl>
      <w:tblPr>
        <w:tblStyle w:val="a5"/>
        <w:tblW w:w="0" w:type="auto"/>
        <w:tblLook w:val="0420" w:firstRow="1" w:lastRow="0" w:firstColumn="0" w:lastColumn="0" w:noHBand="0" w:noVBand="1"/>
      </w:tblPr>
      <w:tblGrid>
        <w:gridCol w:w="2992"/>
        <w:gridCol w:w="2213"/>
        <w:gridCol w:w="2146"/>
      </w:tblGrid>
      <w:tr w:rsidR="003C7418" w:rsidRPr="003C7418" w:rsidTr="003C7418">
        <w:trPr>
          <w:trHeight w:val="50"/>
        </w:trPr>
        <w:tc>
          <w:tcPr>
            <w:tcW w:w="0" w:type="auto"/>
            <w:shd w:val="clear" w:color="auto" w:fill="E7E6E6" w:themeFill="background2"/>
            <w:hideMark/>
          </w:tcPr>
          <w:p w:rsidR="003C7418" w:rsidRPr="003C7418" w:rsidRDefault="003C7418" w:rsidP="003C7418">
            <w:pPr>
              <w:spacing w:after="160" w:line="259" w:lineRule="auto"/>
              <w:jc w:val="center"/>
              <w:rPr>
                <w:color w:val="000000" w:themeColor="text1"/>
                <w:sz w:val="22"/>
                <w:szCs w:val="22"/>
              </w:rPr>
            </w:pPr>
            <w:r w:rsidRPr="003C7418">
              <w:rPr>
                <w:b/>
                <w:bCs/>
                <w:color w:val="000000" w:themeColor="text1"/>
                <w:sz w:val="22"/>
                <w:szCs w:val="22"/>
                <w:rtl/>
              </w:rPr>
              <w:t>תפוקות</w:t>
            </w:r>
          </w:p>
        </w:tc>
        <w:tc>
          <w:tcPr>
            <w:tcW w:w="0" w:type="auto"/>
            <w:shd w:val="clear" w:color="auto" w:fill="E7E6E6" w:themeFill="background2"/>
            <w:hideMark/>
          </w:tcPr>
          <w:p w:rsidR="003C7418" w:rsidRPr="003C7418" w:rsidRDefault="003C7418" w:rsidP="003C7418">
            <w:pPr>
              <w:spacing w:after="160" w:line="259" w:lineRule="auto"/>
              <w:jc w:val="center"/>
              <w:rPr>
                <w:color w:val="000000" w:themeColor="text1"/>
                <w:sz w:val="22"/>
                <w:szCs w:val="22"/>
                <w:rtl/>
              </w:rPr>
            </w:pPr>
            <w:r w:rsidRPr="003C7418">
              <w:rPr>
                <w:b/>
                <w:bCs/>
                <w:color w:val="000000" w:themeColor="text1"/>
                <w:sz w:val="22"/>
                <w:szCs w:val="22"/>
                <w:rtl/>
              </w:rPr>
              <w:t>כלים&amp; שיטות</w:t>
            </w:r>
          </w:p>
        </w:tc>
        <w:tc>
          <w:tcPr>
            <w:tcW w:w="0" w:type="auto"/>
            <w:shd w:val="clear" w:color="auto" w:fill="E7E6E6" w:themeFill="background2"/>
            <w:hideMark/>
          </w:tcPr>
          <w:p w:rsidR="003C7418" w:rsidRPr="003C7418" w:rsidRDefault="003C7418" w:rsidP="003C7418">
            <w:pPr>
              <w:spacing w:after="160" w:line="259" w:lineRule="auto"/>
              <w:jc w:val="center"/>
              <w:rPr>
                <w:color w:val="000000" w:themeColor="text1"/>
                <w:sz w:val="22"/>
                <w:szCs w:val="22"/>
                <w:rtl/>
              </w:rPr>
            </w:pPr>
            <w:r w:rsidRPr="003C7418">
              <w:rPr>
                <w:b/>
                <w:bCs/>
                <w:color w:val="000000" w:themeColor="text1"/>
                <w:sz w:val="22"/>
                <w:szCs w:val="22"/>
                <w:rtl/>
              </w:rPr>
              <w:t>תשומות</w:t>
            </w:r>
          </w:p>
        </w:tc>
      </w:tr>
      <w:tr w:rsidR="003C7418" w:rsidRPr="003C7418" w:rsidTr="003C7418">
        <w:trPr>
          <w:trHeight w:val="50"/>
        </w:trPr>
        <w:tc>
          <w:tcPr>
            <w:tcW w:w="0" w:type="auto"/>
            <w:hideMark/>
          </w:tcPr>
          <w:p w:rsidR="003C7418" w:rsidRPr="003C7418" w:rsidRDefault="003C7418" w:rsidP="003C7418">
            <w:pPr>
              <w:spacing w:after="160" w:line="259" w:lineRule="auto"/>
              <w:rPr>
                <w:color w:val="000000" w:themeColor="text1"/>
                <w:sz w:val="22"/>
                <w:szCs w:val="22"/>
                <w:rtl/>
              </w:rPr>
            </w:pPr>
            <w:r w:rsidRPr="003C7418">
              <w:rPr>
                <w:color w:val="000000" w:themeColor="text1"/>
                <w:sz w:val="22"/>
                <w:szCs w:val="22"/>
                <w:rtl/>
              </w:rPr>
              <w:t>1. ספקים שנבחרו</w:t>
            </w:r>
          </w:p>
        </w:tc>
        <w:tc>
          <w:tcPr>
            <w:tcW w:w="0" w:type="auto"/>
            <w:hideMark/>
          </w:tcPr>
          <w:p w:rsidR="003C7418" w:rsidRPr="003C7418" w:rsidRDefault="003C7418" w:rsidP="003C7418">
            <w:pPr>
              <w:spacing w:after="160" w:line="259" w:lineRule="auto"/>
              <w:rPr>
                <w:color w:val="000000" w:themeColor="text1"/>
                <w:sz w:val="22"/>
                <w:szCs w:val="22"/>
                <w:rtl/>
              </w:rPr>
            </w:pPr>
            <w:r w:rsidRPr="003C7418">
              <w:rPr>
                <w:color w:val="000000" w:themeColor="text1"/>
                <w:sz w:val="22"/>
                <w:szCs w:val="22"/>
                <w:rtl/>
              </w:rPr>
              <w:t>1. כנס ספקים</w:t>
            </w:r>
          </w:p>
        </w:tc>
        <w:tc>
          <w:tcPr>
            <w:tcW w:w="0" w:type="auto"/>
            <w:hideMark/>
          </w:tcPr>
          <w:p w:rsidR="003C7418" w:rsidRPr="003C7418" w:rsidRDefault="003C7418" w:rsidP="003C7418">
            <w:pPr>
              <w:spacing w:after="160" w:line="259" w:lineRule="auto"/>
              <w:rPr>
                <w:color w:val="000000" w:themeColor="text1"/>
                <w:sz w:val="22"/>
                <w:szCs w:val="22"/>
                <w:rtl/>
              </w:rPr>
            </w:pPr>
            <w:r w:rsidRPr="003C7418">
              <w:rPr>
                <w:color w:val="000000" w:themeColor="text1"/>
                <w:sz w:val="22"/>
                <w:szCs w:val="22"/>
                <w:rtl/>
              </w:rPr>
              <w:t>1. תכנית ניהול הרכש</w:t>
            </w:r>
          </w:p>
        </w:tc>
      </w:tr>
      <w:tr w:rsidR="003C7418" w:rsidRPr="003C7418" w:rsidTr="003C7418">
        <w:trPr>
          <w:trHeight w:val="50"/>
        </w:trPr>
        <w:tc>
          <w:tcPr>
            <w:tcW w:w="0" w:type="auto"/>
            <w:hideMark/>
          </w:tcPr>
          <w:p w:rsidR="003C7418" w:rsidRPr="003C7418" w:rsidRDefault="003C7418" w:rsidP="003C7418">
            <w:pPr>
              <w:spacing w:after="160" w:line="259" w:lineRule="auto"/>
              <w:rPr>
                <w:color w:val="000000" w:themeColor="text1"/>
                <w:sz w:val="22"/>
                <w:szCs w:val="22"/>
                <w:rtl/>
              </w:rPr>
            </w:pPr>
            <w:r w:rsidRPr="003C7418">
              <w:rPr>
                <w:color w:val="000000" w:themeColor="text1"/>
                <w:sz w:val="22"/>
                <w:szCs w:val="22"/>
                <w:rtl/>
              </w:rPr>
              <w:t>2. הסכמים</w:t>
            </w:r>
          </w:p>
        </w:tc>
        <w:tc>
          <w:tcPr>
            <w:tcW w:w="0" w:type="auto"/>
            <w:hideMark/>
          </w:tcPr>
          <w:p w:rsidR="003C7418" w:rsidRPr="003C7418" w:rsidRDefault="003C7418" w:rsidP="003C7418">
            <w:pPr>
              <w:spacing w:after="160" w:line="259" w:lineRule="auto"/>
              <w:rPr>
                <w:color w:val="000000" w:themeColor="text1"/>
                <w:sz w:val="22"/>
                <w:szCs w:val="22"/>
                <w:rtl/>
              </w:rPr>
            </w:pPr>
            <w:r w:rsidRPr="003C7418">
              <w:rPr>
                <w:color w:val="000000" w:themeColor="text1"/>
                <w:sz w:val="22"/>
                <w:szCs w:val="22"/>
                <w:rtl/>
              </w:rPr>
              <w:t>2. שיטות להערכת הצעות</w:t>
            </w:r>
          </w:p>
        </w:tc>
        <w:tc>
          <w:tcPr>
            <w:tcW w:w="0" w:type="auto"/>
            <w:hideMark/>
          </w:tcPr>
          <w:p w:rsidR="003C7418" w:rsidRPr="003C7418" w:rsidRDefault="003C7418" w:rsidP="003C7418">
            <w:pPr>
              <w:spacing w:after="160" w:line="259" w:lineRule="auto"/>
              <w:rPr>
                <w:color w:val="000000" w:themeColor="text1"/>
                <w:sz w:val="22"/>
                <w:szCs w:val="22"/>
                <w:rtl/>
              </w:rPr>
            </w:pPr>
            <w:r w:rsidRPr="003C7418">
              <w:rPr>
                <w:color w:val="000000" w:themeColor="text1"/>
                <w:sz w:val="22"/>
                <w:szCs w:val="22"/>
                <w:rtl/>
              </w:rPr>
              <w:t>2. מסמכי רכש</w:t>
            </w:r>
          </w:p>
        </w:tc>
      </w:tr>
      <w:tr w:rsidR="003C7418" w:rsidRPr="003C7418" w:rsidTr="003C7418">
        <w:trPr>
          <w:trHeight w:val="50"/>
        </w:trPr>
        <w:tc>
          <w:tcPr>
            <w:tcW w:w="0" w:type="auto"/>
            <w:hideMark/>
          </w:tcPr>
          <w:p w:rsidR="003C7418" w:rsidRPr="003C7418" w:rsidRDefault="003C7418" w:rsidP="003C7418">
            <w:pPr>
              <w:spacing w:after="160" w:line="259" w:lineRule="auto"/>
              <w:rPr>
                <w:color w:val="000000" w:themeColor="text1"/>
                <w:sz w:val="22"/>
                <w:szCs w:val="22"/>
                <w:rtl/>
              </w:rPr>
            </w:pPr>
            <w:r w:rsidRPr="003C7418">
              <w:rPr>
                <w:color w:val="000000" w:themeColor="text1"/>
                <w:sz w:val="22"/>
                <w:szCs w:val="22"/>
                <w:rtl/>
              </w:rPr>
              <w:t>3. לוח שנה למשאבים</w:t>
            </w:r>
          </w:p>
        </w:tc>
        <w:tc>
          <w:tcPr>
            <w:tcW w:w="0" w:type="auto"/>
            <w:hideMark/>
          </w:tcPr>
          <w:p w:rsidR="003C7418" w:rsidRPr="003C7418" w:rsidRDefault="003C7418" w:rsidP="003C7418">
            <w:pPr>
              <w:spacing w:after="160" w:line="259" w:lineRule="auto"/>
              <w:rPr>
                <w:color w:val="000000" w:themeColor="text1"/>
                <w:sz w:val="22"/>
                <w:szCs w:val="22"/>
                <w:rtl/>
              </w:rPr>
            </w:pPr>
            <w:r w:rsidRPr="003C7418">
              <w:rPr>
                <w:color w:val="000000" w:themeColor="text1"/>
                <w:sz w:val="22"/>
                <w:szCs w:val="22"/>
                <w:rtl/>
              </w:rPr>
              <w:t>3. אומדנים עצמאיים</w:t>
            </w:r>
          </w:p>
        </w:tc>
        <w:tc>
          <w:tcPr>
            <w:tcW w:w="0" w:type="auto"/>
            <w:hideMark/>
          </w:tcPr>
          <w:p w:rsidR="003C7418" w:rsidRPr="003C7418" w:rsidRDefault="003C7418" w:rsidP="003C7418">
            <w:pPr>
              <w:spacing w:after="160" w:line="259" w:lineRule="auto"/>
              <w:rPr>
                <w:color w:val="000000" w:themeColor="text1"/>
                <w:sz w:val="22"/>
                <w:szCs w:val="22"/>
                <w:rtl/>
              </w:rPr>
            </w:pPr>
            <w:r w:rsidRPr="003C7418">
              <w:rPr>
                <w:color w:val="000000" w:themeColor="text1"/>
                <w:sz w:val="22"/>
                <w:szCs w:val="22"/>
                <w:rtl/>
              </w:rPr>
              <w:t>3. תבחיני בחירת ספקים</w:t>
            </w:r>
          </w:p>
        </w:tc>
      </w:tr>
      <w:tr w:rsidR="003C7418" w:rsidRPr="003C7418" w:rsidTr="003C7418">
        <w:trPr>
          <w:trHeight w:val="50"/>
        </w:trPr>
        <w:tc>
          <w:tcPr>
            <w:tcW w:w="0" w:type="auto"/>
            <w:hideMark/>
          </w:tcPr>
          <w:p w:rsidR="003C7418" w:rsidRPr="003C7418" w:rsidRDefault="003C7418" w:rsidP="003C7418">
            <w:pPr>
              <w:spacing w:after="160" w:line="259" w:lineRule="auto"/>
              <w:rPr>
                <w:color w:val="000000" w:themeColor="text1"/>
                <w:sz w:val="22"/>
                <w:szCs w:val="22"/>
                <w:rtl/>
              </w:rPr>
            </w:pPr>
            <w:r w:rsidRPr="003C7418">
              <w:rPr>
                <w:color w:val="000000" w:themeColor="text1"/>
                <w:sz w:val="22"/>
                <w:szCs w:val="22"/>
                <w:rtl/>
              </w:rPr>
              <w:t>4. בקשות לשינוי</w:t>
            </w:r>
          </w:p>
        </w:tc>
        <w:tc>
          <w:tcPr>
            <w:tcW w:w="0" w:type="auto"/>
            <w:hideMark/>
          </w:tcPr>
          <w:p w:rsidR="003C7418" w:rsidRPr="003C7418" w:rsidRDefault="003C7418" w:rsidP="003C7418">
            <w:pPr>
              <w:spacing w:after="160" w:line="259" w:lineRule="auto"/>
              <w:rPr>
                <w:color w:val="000000" w:themeColor="text1"/>
                <w:sz w:val="22"/>
                <w:szCs w:val="22"/>
                <w:rtl/>
              </w:rPr>
            </w:pPr>
            <w:r w:rsidRPr="003C7418">
              <w:rPr>
                <w:color w:val="000000" w:themeColor="text1"/>
                <w:sz w:val="22"/>
                <w:szCs w:val="22"/>
                <w:rtl/>
              </w:rPr>
              <w:t>4. חוות דעת מומחים</w:t>
            </w:r>
          </w:p>
        </w:tc>
        <w:tc>
          <w:tcPr>
            <w:tcW w:w="0" w:type="auto"/>
            <w:hideMark/>
          </w:tcPr>
          <w:p w:rsidR="003C7418" w:rsidRPr="003C7418" w:rsidRDefault="003C7418" w:rsidP="003C7418">
            <w:pPr>
              <w:spacing w:after="160" w:line="259" w:lineRule="auto"/>
              <w:rPr>
                <w:color w:val="000000" w:themeColor="text1"/>
                <w:sz w:val="22"/>
                <w:szCs w:val="22"/>
                <w:rtl/>
              </w:rPr>
            </w:pPr>
            <w:r w:rsidRPr="003C7418">
              <w:rPr>
                <w:color w:val="000000" w:themeColor="text1"/>
                <w:sz w:val="22"/>
                <w:szCs w:val="22"/>
                <w:rtl/>
              </w:rPr>
              <w:t>4. הצעות ספקים</w:t>
            </w:r>
          </w:p>
        </w:tc>
      </w:tr>
      <w:tr w:rsidR="003C7418" w:rsidRPr="003C7418" w:rsidTr="003C7418">
        <w:trPr>
          <w:trHeight w:val="50"/>
        </w:trPr>
        <w:tc>
          <w:tcPr>
            <w:tcW w:w="0" w:type="auto"/>
            <w:hideMark/>
          </w:tcPr>
          <w:p w:rsidR="003C7418" w:rsidRPr="003C7418" w:rsidRDefault="003C7418" w:rsidP="003C7418">
            <w:pPr>
              <w:spacing w:after="160" w:line="259" w:lineRule="auto"/>
              <w:rPr>
                <w:color w:val="000000" w:themeColor="text1"/>
                <w:sz w:val="22"/>
                <w:szCs w:val="22"/>
                <w:rtl/>
              </w:rPr>
            </w:pPr>
            <w:r w:rsidRPr="003C7418">
              <w:rPr>
                <w:color w:val="000000" w:themeColor="text1"/>
                <w:sz w:val="22"/>
                <w:szCs w:val="22"/>
                <w:rtl/>
              </w:rPr>
              <w:t>5. עדכונים לתוכנית ניהול הפרויקט</w:t>
            </w:r>
          </w:p>
        </w:tc>
        <w:tc>
          <w:tcPr>
            <w:tcW w:w="0" w:type="auto"/>
            <w:hideMark/>
          </w:tcPr>
          <w:p w:rsidR="003C7418" w:rsidRPr="003C7418" w:rsidRDefault="003C7418" w:rsidP="003C7418">
            <w:pPr>
              <w:spacing w:after="160" w:line="259" w:lineRule="auto"/>
              <w:rPr>
                <w:color w:val="000000" w:themeColor="text1"/>
                <w:sz w:val="22"/>
                <w:szCs w:val="22"/>
                <w:rtl/>
              </w:rPr>
            </w:pPr>
            <w:r w:rsidRPr="003C7418">
              <w:rPr>
                <w:color w:val="000000" w:themeColor="text1"/>
                <w:sz w:val="22"/>
                <w:szCs w:val="22"/>
                <w:rtl/>
              </w:rPr>
              <w:t>5. פרסום</w:t>
            </w:r>
          </w:p>
        </w:tc>
        <w:tc>
          <w:tcPr>
            <w:tcW w:w="0" w:type="auto"/>
            <w:hideMark/>
          </w:tcPr>
          <w:p w:rsidR="003C7418" w:rsidRPr="003C7418" w:rsidRDefault="003C7418" w:rsidP="003C7418">
            <w:pPr>
              <w:spacing w:after="160" w:line="259" w:lineRule="auto"/>
              <w:rPr>
                <w:color w:val="000000" w:themeColor="text1"/>
                <w:sz w:val="22"/>
                <w:szCs w:val="22"/>
                <w:rtl/>
              </w:rPr>
            </w:pPr>
            <w:r w:rsidRPr="003C7418">
              <w:rPr>
                <w:color w:val="000000" w:themeColor="text1"/>
                <w:sz w:val="22"/>
                <w:szCs w:val="22"/>
                <w:rtl/>
              </w:rPr>
              <w:t>5. מסמכי פרויקט</w:t>
            </w:r>
          </w:p>
        </w:tc>
      </w:tr>
      <w:tr w:rsidR="003C7418" w:rsidRPr="003C7418" w:rsidTr="003C7418">
        <w:trPr>
          <w:trHeight w:val="50"/>
        </w:trPr>
        <w:tc>
          <w:tcPr>
            <w:tcW w:w="0" w:type="auto"/>
            <w:hideMark/>
          </w:tcPr>
          <w:p w:rsidR="003C7418" w:rsidRPr="003C7418" w:rsidRDefault="003C7418" w:rsidP="003C7418">
            <w:pPr>
              <w:spacing w:after="160" w:line="259" w:lineRule="auto"/>
              <w:rPr>
                <w:color w:val="000000" w:themeColor="text1"/>
                <w:sz w:val="22"/>
                <w:szCs w:val="22"/>
                <w:rtl/>
              </w:rPr>
            </w:pPr>
            <w:r w:rsidRPr="003C7418">
              <w:rPr>
                <w:color w:val="000000" w:themeColor="text1"/>
                <w:sz w:val="22"/>
                <w:szCs w:val="22"/>
                <w:rtl/>
              </w:rPr>
              <w:t>6. עדכונים למסמכי הפרויקט</w:t>
            </w:r>
          </w:p>
        </w:tc>
        <w:tc>
          <w:tcPr>
            <w:tcW w:w="0" w:type="auto"/>
            <w:hideMark/>
          </w:tcPr>
          <w:p w:rsidR="003C7418" w:rsidRPr="003C7418" w:rsidRDefault="003C7418" w:rsidP="003C7418">
            <w:pPr>
              <w:spacing w:after="160" w:line="259" w:lineRule="auto"/>
              <w:rPr>
                <w:color w:val="000000" w:themeColor="text1"/>
                <w:sz w:val="22"/>
                <w:szCs w:val="22"/>
                <w:rtl/>
              </w:rPr>
            </w:pPr>
            <w:r w:rsidRPr="003C7418">
              <w:rPr>
                <w:color w:val="000000" w:themeColor="text1"/>
                <w:sz w:val="22"/>
                <w:szCs w:val="22"/>
                <w:rtl/>
              </w:rPr>
              <w:t>6. שיטות ניתוח</w:t>
            </w:r>
          </w:p>
        </w:tc>
        <w:tc>
          <w:tcPr>
            <w:tcW w:w="0" w:type="auto"/>
            <w:hideMark/>
          </w:tcPr>
          <w:p w:rsidR="003C7418" w:rsidRPr="003C7418" w:rsidRDefault="003C7418" w:rsidP="003C7418">
            <w:pPr>
              <w:spacing w:after="160" w:line="259" w:lineRule="auto"/>
              <w:rPr>
                <w:color w:val="000000" w:themeColor="text1"/>
                <w:sz w:val="22"/>
                <w:szCs w:val="22"/>
                <w:rtl/>
              </w:rPr>
            </w:pPr>
            <w:r w:rsidRPr="003C7418">
              <w:rPr>
                <w:color w:val="000000" w:themeColor="text1"/>
                <w:sz w:val="22"/>
                <w:szCs w:val="22"/>
                <w:rtl/>
              </w:rPr>
              <w:t>6. החלטות קנה-או-יצר</w:t>
            </w:r>
          </w:p>
        </w:tc>
      </w:tr>
      <w:tr w:rsidR="003C7418" w:rsidRPr="003C7418" w:rsidTr="003C7418">
        <w:trPr>
          <w:trHeight w:val="50"/>
        </w:trPr>
        <w:tc>
          <w:tcPr>
            <w:tcW w:w="0" w:type="auto"/>
            <w:hideMark/>
          </w:tcPr>
          <w:p w:rsidR="003C7418" w:rsidRPr="003C7418" w:rsidRDefault="003C7418" w:rsidP="003C7418">
            <w:pPr>
              <w:spacing w:after="160" w:line="259" w:lineRule="auto"/>
              <w:rPr>
                <w:color w:val="000000" w:themeColor="text1"/>
                <w:sz w:val="22"/>
                <w:szCs w:val="22"/>
                <w:rtl/>
              </w:rPr>
            </w:pPr>
          </w:p>
        </w:tc>
        <w:tc>
          <w:tcPr>
            <w:tcW w:w="0" w:type="auto"/>
            <w:hideMark/>
          </w:tcPr>
          <w:p w:rsidR="003C7418" w:rsidRPr="003C7418" w:rsidRDefault="003C7418" w:rsidP="003C7418">
            <w:pPr>
              <w:spacing w:after="160" w:line="259" w:lineRule="auto"/>
              <w:rPr>
                <w:color w:val="000000" w:themeColor="text1"/>
                <w:sz w:val="22"/>
                <w:szCs w:val="22"/>
              </w:rPr>
            </w:pPr>
            <w:r w:rsidRPr="003C7418">
              <w:rPr>
                <w:color w:val="000000" w:themeColor="text1"/>
                <w:sz w:val="22"/>
                <w:szCs w:val="22"/>
                <w:rtl/>
              </w:rPr>
              <w:t>7. משא ומתן לרכש</w:t>
            </w:r>
          </w:p>
        </w:tc>
        <w:tc>
          <w:tcPr>
            <w:tcW w:w="0" w:type="auto"/>
            <w:hideMark/>
          </w:tcPr>
          <w:p w:rsidR="003C7418" w:rsidRPr="003C7418" w:rsidRDefault="003C7418" w:rsidP="003C7418">
            <w:pPr>
              <w:spacing w:after="160" w:line="259" w:lineRule="auto"/>
              <w:rPr>
                <w:color w:val="000000" w:themeColor="text1"/>
                <w:sz w:val="22"/>
                <w:szCs w:val="22"/>
                <w:rtl/>
              </w:rPr>
            </w:pPr>
            <w:r w:rsidRPr="003C7418">
              <w:rPr>
                <w:color w:val="000000" w:themeColor="text1"/>
                <w:sz w:val="22"/>
                <w:szCs w:val="22"/>
                <w:rtl/>
              </w:rPr>
              <w:t>7. תכולת עבודה לרכש</w:t>
            </w:r>
          </w:p>
        </w:tc>
      </w:tr>
      <w:tr w:rsidR="003C7418" w:rsidRPr="003C7418" w:rsidTr="003C7418">
        <w:trPr>
          <w:trHeight w:val="50"/>
        </w:trPr>
        <w:tc>
          <w:tcPr>
            <w:tcW w:w="0" w:type="auto"/>
            <w:hideMark/>
          </w:tcPr>
          <w:p w:rsidR="003C7418" w:rsidRPr="003C7418" w:rsidRDefault="003C7418" w:rsidP="003C7418">
            <w:pPr>
              <w:spacing w:after="160" w:line="259" w:lineRule="auto"/>
              <w:rPr>
                <w:color w:val="000000" w:themeColor="text1"/>
                <w:sz w:val="22"/>
                <w:szCs w:val="22"/>
                <w:rtl/>
              </w:rPr>
            </w:pPr>
          </w:p>
        </w:tc>
        <w:tc>
          <w:tcPr>
            <w:tcW w:w="0" w:type="auto"/>
            <w:hideMark/>
          </w:tcPr>
          <w:p w:rsidR="003C7418" w:rsidRPr="003C7418" w:rsidRDefault="003C7418" w:rsidP="003C7418">
            <w:pPr>
              <w:spacing w:after="160" w:line="259" w:lineRule="auto"/>
              <w:rPr>
                <w:color w:val="000000" w:themeColor="text1"/>
                <w:sz w:val="22"/>
                <w:szCs w:val="22"/>
              </w:rPr>
            </w:pPr>
          </w:p>
        </w:tc>
        <w:tc>
          <w:tcPr>
            <w:tcW w:w="0" w:type="auto"/>
            <w:hideMark/>
          </w:tcPr>
          <w:p w:rsidR="003C7418" w:rsidRPr="003C7418" w:rsidRDefault="003C7418" w:rsidP="003C7418">
            <w:pPr>
              <w:spacing w:after="160" w:line="259" w:lineRule="auto"/>
              <w:rPr>
                <w:color w:val="000000" w:themeColor="text1"/>
                <w:sz w:val="22"/>
                <w:szCs w:val="22"/>
              </w:rPr>
            </w:pPr>
            <w:r w:rsidRPr="003C7418">
              <w:rPr>
                <w:color w:val="000000" w:themeColor="text1"/>
                <w:sz w:val="22"/>
                <w:szCs w:val="22"/>
                <w:rtl/>
              </w:rPr>
              <w:t xml:space="preserve">8. נכסי תהליך </w:t>
            </w:r>
            <w:r w:rsidRPr="003C7418">
              <w:rPr>
                <w:rFonts w:hint="cs"/>
                <w:color w:val="000000" w:themeColor="text1"/>
                <w:sz w:val="22"/>
                <w:szCs w:val="22"/>
                <w:rtl/>
              </w:rPr>
              <w:t>ארגוניי</w:t>
            </w:r>
            <w:r w:rsidRPr="003C7418">
              <w:rPr>
                <w:rFonts w:hint="eastAsia"/>
                <w:color w:val="000000" w:themeColor="text1"/>
                <w:sz w:val="22"/>
                <w:szCs w:val="22"/>
                <w:rtl/>
              </w:rPr>
              <w:t>ם</w:t>
            </w:r>
          </w:p>
        </w:tc>
      </w:tr>
    </w:tbl>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כנסי ספקים-</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הם פגישות בין הקונה לבין כל הספקים האפשריים לפני הגשת מענה או הצעת מחיר. המטרה היא לוודא שכל הספקים מבינים את דרישות הרכש ושכולם זוכים ליחס שוויוני. </w:t>
      </w:r>
    </w:p>
    <w:p w:rsidR="00C91F30" w:rsidRPr="00480AAD" w:rsidRDefault="00C91F30" w:rsidP="00C91F30">
      <w:pPr>
        <w:rPr>
          <w:color w:val="000000" w:themeColor="text1"/>
          <w:sz w:val="22"/>
          <w:szCs w:val="22"/>
          <w:u w:val="single"/>
          <w:rtl/>
        </w:rPr>
      </w:pPr>
      <w:r w:rsidRPr="00480AAD">
        <w:rPr>
          <w:rFonts w:hint="cs"/>
          <w:color w:val="000000" w:themeColor="text1"/>
          <w:sz w:val="22"/>
          <w:szCs w:val="22"/>
          <w:u w:val="single"/>
          <w:rtl/>
        </w:rPr>
        <w:t>מאילו דברים צריך מנהל הפרויקט להיזהר בכנס הספקים?</w:t>
      </w:r>
    </w:p>
    <w:p w:rsidR="00C91F30" w:rsidRPr="00480AAD" w:rsidRDefault="00C91F30" w:rsidP="00176EE1">
      <w:pPr>
        <w:pStyle w:val="a3"/>
        <w:numPr>
          <w:ilvl w:val="0"/>
          <w:numId w:val="121"/>
        </w:numPr>
        <w:rPr>
          <w:color w:val="000000" w:themeColor="text1"/>
          <w:sz w:val="22"/>
          <w:szCs w:val="22"/>
        </w:rPr>
      </w:pPr>
      <w:r w:rsidRPr="00480AAD">
        <w:rPr>
          <w:rFonts w:hint="cs"/>
          <w:color w:val="000000" w:themeColor="text1"/>
          <w:sz w:val="22"/>
          <w:szCs w:val="22"/>
          <w:rtl/>
        </w:rPr>
        <w:t>קנוניות</w:t>
      </w:r>
    </w:p>
    <w:p w:rsidR="00C91F30" w:rsidRPr="00480AAD" w:rsidRDefault="00C91F30" w:rsidP="00176EE1">
      <w:pPr>
        <w:pStyle w:val="a3"/>
        <w:numPr>
          <w:ilvl w:val="0"/>
          <w:numId w:val="121"/>
        </w:numPr>
        <w:rPr>
          <w:color w:val="000000" w:themeColor="text1"/>
          <w:sz w:val="22"/>
          <w:szCs w:val="22"/>
        </w:rPr>
      </w:pPr>
      <w:r w:rsidRPr="00480AAD">
        <w:rPr>
          <w:rFonts w:hint="cs"/>
          <w:color w:val="000000" w:themeColor="text1"/>
          <w:sz w:val="22"/>
          <w:szCs w:val="22"/>
          <w:rtl/>
        </w:rPr>
        <w:t>המוכרים לא שואלים שאלות הבהרה בגלל התחרות</w:t>
      </w:r>
    </w:p>
    <w:p w:rsidR="00C91F30" w:rsidRPr="003C7418" w:rsidRDefault="00C91F30" w:rsidP="00176EE1">
      <w:pPr>
        <w:pStyle w:val="a3"/>
        <w:numPr>
          <w:ilvl w:val="0"/>
          <w:numId w:val="121"/>
        </w:numPr>
        <w:rPr>
          <w:color w:val="000000" w:themeColor="text1"/>
          <w:sz w:val="22"/>
          <w:szCs w:val="22"/>
          <w:rtl/>
        </w:rPr>
      </w:pPr>
      <w:r w:rsidRPr="00480AAD">
        <w:rPr>
          <w:rFonts w:hint="cs"/>
          <w:color w:val="000000" w:themeColor="text1"/>
          <w:sz w:val="22"/>
          <w:szCs w:val="22"/>
          <w:rtl/>
        </w:rPr>
        <w:t>לוודא שכל השאלות והתשובות הושמו בכתב והונפקו לכל המוכרים הפוטנציאליים</w:t>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רכש בתצורה לא תחרותית-</w:t>
      </w:r>
    </w:p>
    <w:p w:rsidR="003C7418" w:rsidRDefault="003C7418" w:rsidP="00176EE1">
      <w:pPr>
        <w:pStyle w:val="a3"/>
        <w:numPr>
          <w:ilvl w:val="0"/>
          <w:numId w:val="122"/>
        </w:numPr>
        <w:rPr>
          <w:color w:val="000000" w:themeColor="text1"/>
          <w:sz w:val="22"/>
          <w:szCs w:val="22"/>
          <w:rtl/>
        </w:rPr>
        <w:sectPr w:rsidR="003C7418" w:rsidSect="000C0A21">
          <w:type w:val="continuous"/>
          <w:pgSz w:w="11906" w:h="16838"/>
          <w:pgMar w:top="1440" w:right="1800" w:bottom="1440" w:left="1800" w:header="708" w:footer="708" w:gutter="0"/>
          <w:cols w:space="708"/>
          <w:bidi/>
          <w:rtlGutter/>
          <w:docGrid w:linePitch="360"/>
        </w:sectPr>
      </w:pPr>
    </w:p>
    <w:p w:rsidR="00C91F30" w:rsidRPr="003C7418" w:rsidRDefault="00C91F30" w:rsidP="003C7418">
      <w:pPr>
        <w:ind w:left="360"/>
        <w:rPr>
          <w:color w:val="000000" w:themeColor="text1"/>
          <w:sz w:val="22"/>
          <w:szCs w:val="22"/>
        </w:rPr>
      </w:pPr>
      <w:r w:rsidRPr="003C7418">
        <w:rPr>
          <w:rFonts w:hint="cs"/>
          <w:color w:val="000000" w:themeColor="text1"/>
          <w:sz w:val="22"/>
          <w:szCs w:val="22"/>
          <w:rtl/>
        </w:rPr>
        <w:t xml:space="preserve">ספק יחיד: יש רק מוכר אחד בשוק. </w:t>
      </w:r>
    </w:p>
    <w:p w:rsidR="003C7418" w:rsidRDefault="003C7418" w:rsidP="003C7418">
      <w:pPr>
        <w:ind w:left="360"/>
        <w:rPr>
          <w:color w:val="000000" w:themeColor="text1"/>
          <w:sz w:val="22"/>
          <w:szCs w:val="22"/>
          <w:rtl/>
        </w:rPr>
      </w:pPr>
    </w:p>
    <w:p w:rsidR="003C7418" w:rsidRDefault="003C7418" w:rsidP="003C7418">
      <w:pPr>
        <w:ind w:left="360"/>
        <w:rPr>
          <w:color w:val="000000" w:themeColor="text1"/>
          <w:sz w:val="22"/>
          <w:szCs w:val="22"/>
          <w:rtl/>
        </w:rPr>
      </w:pPr>
    </w:p>
    <w:p w:rsidR="003C7418" w:rsidRDefault="003C7418" w:rsidP="003C7418">
      <w:pPr>
        <w:ind w:left="360"/>
        <w:rPr>
          <w:color w:val="000000" w:themeColor="text1"/>
          <w:sz w:val="22"/>
          <w:szCs w:val="22"/>
          <w:rtl/>
        </w:rPr>
      </w:pPr>
    </w:p>
    <w:p w:rsidR="00D34F2A" w:rsidRDefault="00D34F2A" w:rsidP="003C7418">
      <w:pPr>
        <w:ind w:left="360"/>
        <w:rPr>
          <w:color w:val="000000" w:themeColor="text1"/>
          <w:sz w:val="22"/>
          <w:szCs w:val="22"/>
          <w:rtl/>
        </w:rPr>
      </w:pPr>
    </w:p>
    <w:p w:rsidR="00C91F30" w:rsidRPr="003C7418" w:rsidRDefault="00C91F30" w:rsidP="003C7418">
      <w:pPr>
        <w:ind w:left="360"/>
        <w:rPr>
          <w:color w:val="000000" w:themeColor="text1"/>
          <w:sz w:val="22"/>
          <w:szCs w:val="22"/>
        </w:rPr>
      </w:pPr>
      <w:r w:rsidRPr="003C7418">
        <w:rPr>
          <w:rFonts w:hint="cs"/>
          <w:color w:val="000000" w:themeColor="text1"/>
          <w:sz w:val="22"/>
          <w:szCs w:val="22"/>
          <w:rtl/>
        </w:rPr>
        <w:t xml:space="preserve">ספק בודד: הקונה מעדיף מוכר יחיד מבלי לעבור את תהליך הרכש המלא. </w:t>
      </w:r>
    </w:p>
    <w:p w:rsidR="00C91F30" w:rsidRPr="00480AAD" w:rsidRDefault="00C91F30" w:rsidP="00176EE1">
      <w:pPr>
        <w:pStyle w:val="a3"/>
        <w:numPr>
          <w:ilvl w:val="0"/>
          <w:numId w:val="123"/>
        </w:numPr>
        <w:rPr>
          <w:color w:val="000000" w:themeColor="text1"/>
          <w:sz w:val="22"/>
          <w:szCs w:val="22"/>
        </w:rPr>
      </w:pPr>
      <w:r w:rsidRPr="00480AAD">
        <w:rPr>
          <w:rFonts w:hint="cs"/>
          <w:color w:val="000000" w:themeColor="text1"/>
          <w:sz w:val="22"/>
          <w:szCs w:val="22"/>
          <w:rtl/>
        </w:rPr>
        <w:t>הליך פחות פורמלי</w:t>
      </w:r>
    </w:p>
    <w:p w:rsidR="00C91F30" w:rsidRPr="00480AAD" w:rsidRDefault="00C91F30" w:rsidP="00176EE1">
      <w:pPr>
        <w:pStyle w:val="a3"/>
        <w:numPr>
          <w:ilvl w:val="0"/>
          <w:numId w:val="123"/>
        </w:numPr>
        <w:rPr>
          <w:color w:val="000000" w:themeColor="text1"/>
          <w:sz w:val="22"/>
          <w:szCs w:val="22"/>
        </w:rPr>
      </w:pPr>
      <w:r w:rsidRPr="00480AAD">
        <w:rPr>
          <w:rFonts w:hint="cs"/>
          <w:color w:val="000000" w:themeColor="text1"/>
          <w:sz w:val="22"/>
          <w:szCs w:val="22"/>
          <w:rtl/>
        </w:rPr>
        <w:t>בחירת הספק המבוססת על מחקי שוק</w:t>
      </w:r>
    </w:p>
    <w:p w:rsidR="00C91F30" w:rsidRPr="00480AAD" w:rsidRDefault="00C91F30" w:rsidP="00176EE1">
      <w:pPr>
        <w:pStyle w:val="a3"/>
        <w:numPr>
          <w:ilvl w:val="0"/>
          <w:numId w:val="123"/>
        </w:numPr>
        <w:rPr>
          <w:color w:val="000000" w:themeColor="text1"/>
          <w:sz w:val="22"/>
          <w:szCs w:val="22"/>
        </w:rPr>
      </w:pPr>
      <w:r w:rsidRPr="00480AAD">
        <w:rPr>
          <w:rFonts w:hint="cs"/>
          <w:color w:val="000000" w:themeColor="text1"/>
          <w:sz w:val="22"/>
          <w:szCs w:val="22"/>
          <w:rtl/>
        </w:rPr>
        <w:t>מסתמך יותר על המשא ומתן</w:t>
      </w:r>
    </w:p>
    <w:p w:rsidR="00C91F30" w:rsidRPr="00480AAD" w:rsidRDefault="00C91F30" w:rsidP="00176EE1">
      <w:pPr>
        <w:pStyle w:val="a3"/>
        <w:numPr>
          <w:ilvl w:val="0"/>
          <w:numId w:val="123"/>
        </w:numPr>
        <w:rPr>
          <w:color w:val="000000" w:themeColor="text1"/>
          <w:sz w:val="22"/>
          <w:szCs w:val="22"/>
          <w:rtl/>
        </w:rPr>
      </w:pPr>
      <w:r w:rsidRPr="00480AAD">
        <w:rPr>
          <w:rFonts w:hint="cs"/>
          <w:color w:val="000000" w:themeColor="text1"/>
          <w:sz w:val="22"/>
          <w:szCs w:val="22"/>
          <w:rtl/>
        </w:rPr>
        <w:t>שותפות</w:t>
      </w:r>
    </w:p>
    <w:p w:rsidR="003C7418" w:rsidRDefault="003C7418" w:rsidP="00C91F30">
      <w:pPr>
        <w:rPr>
          <w:b/>
          <w:bCs/>
          <w:color w:val="000000" w:themeColor="text1"/>
          <w:sz w:val="22"/>
          <w:szCs w:val="22"/>
          <w:u w:val="single"/>
          <w:rtl/>
        </w:rPr>
        <w:sectPr w:rsidR="003C7418" w:rsidSect="003C7418">
          <w:type w:val="continuous"/>
          <w:pgSz w:w="11906" w:h="16838"/>
          <w:pgMar w:top="1440" w:right="1800" w:bottom="1440" w:left="1800" w:header="708" w:footer="708" w:gutter="0"/>
          <w:cols w:num="2" w:space="708"/>
          <w:bidi/>
          <w:rtlGutter/>
          <w:docGrid w:linePitch="360"/>
        </w:sect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משא ומתן לרכש-</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מבהיר את המבנה, את הדרישות ואת התנאים של הרכש באופן המאפשר להגיע להסכמה הדדית לפני שחותמים על החוזה. הניסוח הסופי של החוזה משקף את ההסכמות. </w:t>
      </w:r>
    </w:p>
    <w:p w:rsidR="00C91F30" w:rsidRPr="00480AAD" w:rsidRDefault="00C91F30" w:rsidP="00C91F30">
      <w:pPr>
        <w:rPr>
          <w:color w:val="000000" w:themeColor="text1"/>
          <w:sz w:val="22"/>
          <w:szCs w:val="22"/>
          <w:u w:val="single"/>
          <w:rtl/>
        </w:rPr>
      </w:pPr>
      <w:r w:rsidRPr="00480AAD">
        <w:rPr>
          <w:rFonts w:hint="cs"/>
          <w:color w:val="000000" w:themeColor="text1"/>
          <w:sz w:val="22"/>
          <w:szCs w:val="22"/>
          <w:u w:val="single"/>
          <w:rtl/>
        </w:rPr>
        <w:t>גישות למו"מ:</w:t>
      </w:r>
    </w:p>
    <w:p w:rsidR="00981EF9" w:rsidRDefault="00981EF9" w:rsidP="00176EE1">
      <w:pPr>
        <w:pStyle w:val="a3"/>
        <w:numPr>
          <w:ilvl w:val="0"/>
          <w:numId w:val="124"/>
        </w:numPr>
        <w:rPr>
          <w:color w:val="000000" w:themeColor="text1"/>
          <w:sz w:val="22"/>
          <w:szCs w:val="22"/>
          <w:rtl/>
        </w:rPr>
        <w:sectPr w:rsidR="00981EF9" w:rsidSect="000C0A21">
          <w:type w:val="continuous"/>
          <w:pgSz w:w="11906" w:h="16838"/>
          <w:pgMar w:top="1440" w:right="1800" w:bottom="1440" w:left="1800" w:header="708" w:footer="708" w:gutter="0"/>
          <w:cols w:space="708"/>
          <w:bidi/>
          <w:rtlGutter/>
          <w:docGrid w:linePitch="360"/>
        </w:sectPr>
      </w:pPr>
    </w:p>
    <w:p w:rsidR="00C91F30" w:rsidRPr="00480AAD" w:rsidRDefault="00C91F30" w:rsidP="00176EE1">
      <w:pPr>
        <w:pStyle w:val="a3"/>
        <w:numPr>
          <w:ilvl w:val="0"/>
          <w:numId w:val="124"/>
        </w:numPr>
        <w:rPr>
          <w:color w:val="000000" w:themeColor="text1"/>
          <w:sz w:val="22"/>
          <w:szCs w:val="22"/>
        </w:rPr>
      </w:pPr>
      <w:r w:rsidRPr="00480AAD">
        <w:rPr>
          <w:rFonts w:hint="cs"/>
          <w:color w:val="000000" w:themeColor="text1"/>
          <w:sz w:val="22"/>
          <w:szCs w:val="22"/>
          <w:rtl/>
        </w:rPr>
        <w:t>מועד אחרון וסופי</w:t>
      </w:r>
    </w:p>
    <w:p w:rsidR="00C91F30" w:rsidRPr="00480AAD" w:rsidRDefault="00C91F30" w:rsidP="00176EE1">
      <w:pPr>
        <w:pStyle w:val="a3"/>
        <w:numPr>
          <w:ilvl w:val="0"/>
          <w:numId w:val="124"/>
        </w:numPr>
        <w:rPr>
          <w:color w:val="000000" w:themeColor="text1"/>
          <w:sz w:val="22"/>
          <w:szCs w:val="22"/>
        </w:rPr>
      </w:pPr>
      <w:r w:rsidRPr="00480AAD">
        <w:rPr>
          <w:rFonts w:hint="cs"/>
          <w:color w:val="000000" w:themeColor="text1"/>
          <w:sz w:val="22"/>
          <w:szCs w:val="22"/>
          <w:rtl/>
        </w:rPr>
        <w:t>שוטר טוב/שוטר רע</w:t>
      </w:r>
    </w:p>
    <w:p w:rsidR="00C91F30" w:rsidRPr="00480AAD" w:rsidRDefault="00C91F30" w:rsidP="00176EE1">
      <w:pPr>
        <w:pStyle w:val="a3"/>
        <w:numPr>
          <w:ilvl w:val="0"/>
          <w:numId w:val="124"/>
        </w:numPr>
        <w:rPr>
          <w:color w:val="000000" w:themeColor="text1"/>
          <w:sz w:val="22"/>
          <w:szCs w:val="22"/>
        </w:rPr>
      </w:pPr>
      <w:r w:rsidRPr="00480AAD">
        <w:rPr>
          <w:rFonts w:hint="cs"/>
          <w:color w:val="000000" w:themeColor="text1"/>
          <w:sz w:val="22"/>
          <w:szCs w:val="22"/>
          <w:rtl/>
        </w:rPr>
        <w:t>עלבונות אישיים</w:t>
      </w:r>
    </w:p>
    <w:p w:rsidR="00C91F30" w:rsidRPr="00480AAD" w:rsidRDefault="00C91F30" w:rsidP="00176EE1">
      <w:pPr>
        <w:pStyle w:val="a3"/>
        <w:numPr>
          <w:ilvl w:val="0"/>
          <w:numId w:val="124"/>
        </w:numPr>
        <w:rPr>
          <w:color w:val="000000" w:themeColor="text1"/>
          <w:sz w:val="22"/>
          <w:szCs w:val="22"/>
        </w:rPr>
      </w:pPr>
      <w:r w:rsidRPr="00480AAD">
        <w:rPr>
          <w:rFonts w:hint="cs"/>
          <w:color w:val="000000" w:themeColor="text1"/>
          <w:sz w:val="22"/>
          <w:szCs w:val="22"/>
          <w:rtl/>
        </w:rPr>
        <w:t>תוקפני</w:t>
      </w:r>
    </w:p>
    <w:p w:rsidR="00C91F30" w:rsidRPr="00480AAD" w:rsidRDefault="00C91F30" w:rsidP="00176EE1">
      <w:pPr>
        <w:pStyle w:val="a3"/>
        <w:numPr>
          <w:ilvl w:val="0"/>
          <w:numId w:val="124"/>
        </w:numPr>
        <w:rPr>
          <w:color w:val="000000" w:themeColor="text1"/>
          <w:sz w:val="22"/>
          <w:szCs w:val="22"/>
        </w:rPr>
      </w:pPr>
      <w:r w:rsidRPr="00480AAD">
        <w:rPr>
          <w:rFonts w:hint="cs"/>
          <w:color w:val="000000" w:themeColor="text1"/>
          <w:sz w:val="22"/>
          <w:szCs w:val="22"/>
          <w:rtl/>
        </w:rPr>
        <w:t>הוגן ואחראי</w:t>
      </w:r>
    </w:p>
    <w:p w:rsidR="00C91F30" w:rsidRPr="00480AAD" w:rsidRDefault="00C91F30" w:rsidP="00176EE1">
      <w:pPr>
        <w:pStyle w:val="a3"/>
        <w:numPr>
          <w:ilvl w:val="0"/>
          <w:numId w:val="124"/>
        </w:numPr>
        <w:rPr>
          <w:color w:val="000000" w:themeColor="text1"/>
          <w:sz w:val="22"/>
          <w:szCs w:val="22"/>
        </w:rPr>
      </w:pPr>
      <w:r w:rsidRPr="00480AAD">
        <w:rPr>
          <w:rFonts w:hint="cs"/>
          <w:color w:val="000000" w:themeColor="text1"/>
          <w:sz w:val="22"/>
          <w:szCs w:val="22"/>
          <w:rtl/>
        </w:rPr>
        <w:t>האדם החסר</w:t>
      </w:r>
    </w:p>
    <w:p w:rsidR="00C91F30" w:rsidRPr="00480AAD" w:rsidRDefault="00C91F30" w:rsidP="00176EE1">
      <w:pPr>
        <w:pStyle w:val="a3"/>
        <w:numPr>
          <w:ilvl w:val="0"/>
          <w:numId w:val="124"/>
        </w:numPr>
        <w:rPr>
          <w:color w:val="000000" w:themeColor="text1"/>
          <w:sz w:val="22"/>
          <w:szCs w:val="22"/>
        </w:rPr>
      </w:pPr>
      <w:r w:rsidRPr="00480AAD">
        <w:rPr>
          <w:rFonts w:hint="cs"/>
          <w:color w:val="000000" w:themeColor="text1"/>
          <w:sz w:val="22"/>
          <w:szCs w:val="22"/>
          <w:rtl/>
        </w:rPr>
        <w:t xml:space="preserve">סמכות מוגבלת </w:t>
      </w:r>
    </w:p>
    <w:p w:rsidR="00C91F30" w:rsidRPr="00480AAD" w:rsidRDefault="00C91F30" w:rsidP="00176EE1">
      <w:pPr>
        <w:pStyle w:val="a3"/>
        <w:numPr>
          <w:ilvl w:val="0"/>
          <w:numId w:val="124"/>
        </w:numPr>
        <w:rPr>
          <w:color w:val="000000" w:themeColor="text1"/>
          <w:sz w:val="22"/>
          <w:szCs w:val="22"/>
        </w:rPr>
      </w:pPr>
      <w:r w:rsidRPr="00480AAD">
        <w:rPr>
          <w:rFonts w:hint="cs"/>
          <w:color w:val="000000" w:themeColor="text1"/>
          <w:sz w:val="22"/>
          <w:szCs w:val="22"/>
          <w:rtl/>
        </w:rPr>
        <w:t>שקרים</w:t>
      </w:r>
    </w:p>
    <w:p w:rsidR="00C91F30" w:rsidRPr="00480AAD" w:rsidRDefault="00C91F30" w:rsidP="00176EE1">
      <w:pPr>
        <w:pStyle w:val="a3"/>
        <w:numPr>
          <w:ilvl w:val="0"/>
          <w:numId w:val="124"/>
        </w:numPr>
        <w:rPr>
          <w:color w:val="000000" w:themeColor="text1"/>
          <w:sz w:val="22"/>
          <w:szCs w:val="22"/>
        </w:rPr>
      </w:pPr>
      <w:r w:rsidRPr="00480AAD">
        <w:rPr>
          <w:rFonts w:hint="cs"/>
          <w:color w:val="000000" w:themeColor="text1"/>
          <w:sz w:val="22"/>
          <w:szCs w:val="22"/>
          <w:rtl/>
        </w:rPr>
        <w:t xml:space="preserve">עובדה מוגמרת </w:t>
      </w:r>
    </w:p>
    <w:p w:rsidR="00C91F30" w:rsidRPr="00480AAD" w:rsidRDefault="00C91F30" w:rsidP="00176EE1">
      <w:pPr>
        <w:pStyle w:val="a3"/>
        <w:numPr>
          <w:ilvl w:val="0"/>
          <w:numId w:val="124"/>
        </w:numPr>
        <w:rPr>
          <w:color w:val="000000" w:themeColor="text1"/>
          <w:sz w:val="22"/>
          <w:szCs w:val="22"/>
        </w:rPr>
      </w:pPr>
      <w:r w:rsidRPr="00480AAD">
        <w:rPr>
          <w:rFonts w:hint="cs"/>
          <w:color w:val="000000" w:themeColor="text1"/>
          <w:sz w:val="22"/>
          <w:szCs w:val="22"/>
          <w:rtl/>
        </w:rPr>
        <w:t>נסוג</w:t>
      </w:r>
    </w:p>
    <w:p w:rsidR="00C91F30" w:rsidRPr="00480AAD" w:rsidRDefault="00C91F30" w:rsidP="00176EE1">
      <w:pPr>
        <w:pStyle w:val="a3"/>
        <w:numPr>
          <w:ilvl w:val="0"/>
          <w:numId w:val="124"/>
        </w:numPr>
        <w:rPr>
          <w:color w:val="000000" w:themeColor="text1"/>
          <w:sz w:val="22"/>
          <w:szCs w:val="22"/>
        </w:rPr>
      </w:pPr>
      <w:r w:rsidRPr="00480AAD">
        <w:rPr>
          <w:rFonts w:hint="cs"/>
          <w:color w:val="000000" w:themeColor="text1"/>
          <w:sz w:val="22"/>
          <w:szCs w:val="22"/>
          <w:rtl/>
        </w:rPr>
        <w:t>דרישות קיצוניות</w:t>
      </w:r>
    </w:p>
    <w:p w:rsidR="00981EF9" w:rsidRPr="00981EF9" w:rsidRDefault="00C91F30" w:rsidP="00176EE1">
      <w:pPr>
        <w:pStyle w:val="a3"/>
        <w:numPr>
          <w:ilvl w:val="0"/>
          <w:numId w:val="124"/>
        </w:numPr>
        <w:rPr>
          <w:color w:val="000000" w:themeColor="text1"/>
          <w:sz w:val="22"/>
          <w:szCs w:val="22"/>
          <w:rtl/>
        </w:rPr>
        <w:sectPr w:rsidR="00981EF9" w:rsidRPr="00981EF9" w:rsidSect="00981EF9">
          <w:type w:val="continuous"/>
          <w:pgSz w:w="11906" w:h="16838"/>
          <w:pgMar w:top="1440" w:right="1800" w:bottom="1440" w:left="1800" w:header="708" w:footer="708" w:gutter="0"/>
          <w:cols w:num="3" w:space="708"/>
          <w:bidi/>
          <w:rtlGutter/>
          <w:docGrid w:linePitch="360"/>
        </w:sectPr>
      </w:pPr>
      <w:r w:rsidRPr="00480AAD">
        <w:rPr>
          <w:rFonts w:hint="cs"/>
          <w:color w:val="000000" w:themeColor="text1"/>
          <w:sz w:val="22"/>
          <w:szCs w:val="22"/>
          <w:rtl/>
        </w:rPr>
        <w:t>מתעכב</w:t>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שיטות להערכת תוצאות-</w:t>
      </w:r>
    </w:p>
    <w:p w:rsidR="00C91F30" w:rsidRPr="00480AAD" w:rsidRDefault="00C91F30" w:rsidP="00176EE1">
      <w:pPr>
        <w:pStyle w:val="a3"/>
        <w:numPr>
          <w:ilvl w:val="0"/>
          <w:numId w:val="125"/>
        </w:numPr>
        <w:rPr>
          <w:color w:val="000000" w:themeColor="text1"/>
          <w:sz w:val="22"/>
          <w:szCs w:val="22"/>
        </w:rPr>
      </w:pPr>
      <w:r w:rsidRPr="00480AAD">
        <w:rPr>
          <w:rFonts w:hint="cs"/>
          <w:color w:val="000000" w:themeColor="text1"/>
          <w:sz w:val="22"/>
          <w:szCs w:val="22"/>
          <w:u w:val="single"/>
          <w:rtl/>
        </w:rPr>
        <w:t>שקלול:</w:t>
      </w:r>
      <w:r w:rsidRPr="00480AAD">
        <w:rPr>
          <w:rFonts w:hint="cs"/>
          <w:color w:val="000000" w:themeColor="text1"/>
          <w:sz w:val="22"/>
          <w:szCs w:val="22"/>
          <w:rtl/>
        </w:rPr>
        <w:t xml:space="preserve"> הערכה על ידי שקלול קריטריונים לבחירת מקור</w:t>
      </w:r>
    </w:p>
    <w:p w:rsidR="00C91F30" w:rsidRPr="00480AAD" w:rsidRDefault="00C91F30" w:rsidP="00176EE1">
      <w:pPr>
        <w:pStyle w:val="a3"/>
        <w:numPr>
          <w:ilvl w:val="0"/>
          <w:numId w:val="125"/>
        </w:numPr>
        <w:rPr>
          <w:color w:val="000000" w:themeColor="text1"/>
          <w:sz w:val="22"/>
          <w:szCs w:val="22"/>
        </w:rPr>
      </w:pPr>
      <w:r w:rsidRPr="00480AAD">
        <w:rPr>
          <w:rFonts w:hint="cs"/>
          <w:color w:val="000000" w:themeColor="text1"/>
          <w:sz w:val="22"/>
          <w:szCs w:val="22"/>
          <w:u w:val="single"/>
          <w:rtl/>
        </w:rPr>
        <w:t>היסטוריית ביצועים:</w:t>
      </w:r>
      <w:r w:rsidRPr="00480AAD">
        <w:rPr>
          <w:rFonts w:hint="cs"/>
          <w:color w:val="000000" w:themeColor="text1"/>
          <w:sz w:val="22"/>
          <w:szCs w:val="22"/>
          <w:rtl/>
        </w:rPr>
        <w:t xml:space="preserve"> שימוש במידע היסטורי לבחירת המוכר/ספק</w:t>
      </w:r>
    </w:p>
    <w:p w:rsidR="00C91F30" w:rsidRPr="00480AAD" w:rsidRDefault="00C91F30" w:rsidP="00176EE1">
      <w:pPr>
        <w:pStyle w:val="a3"/>
        <w:numPr>
          <w:ilvl w:val="0"/>
          <w:numId w:val="125"/>
        </w:numPr>
        <w:rPr>
          <w:color w:val="000000" w:themeColor="text1"/>
          <w:sz w:val="22"/>
          <w:szCs w:val="22"/>
        </w:rPr>
      </w:pPr>
      <w:r w:rsidRPr="00480AAD">
        <w:rPr>
          <w:rFonts w:hint="cs"/>
          <w:color w:val="000000" w:themeColor="text1"/>
          <w:sz w:val="22"/>
          <w:szCs w:val="22"/>
          <w:u w:val="single"/>
          <w:rtl/>
        </w:rPr>
        <w:t>אומדן עצמאי:</w:t>
      </w:r>
      <w:r w:rsidRPr="00480AAD">
        <w:rPr>
          <w:rFonts w:hint="cs"/>
          <w:color w:val="000000" w:themeColor="text1"/>
          <w:sz w:val="22"/>
          <w:szCs w:val="22"/>
          <w:rtl/>
        </w:rPr>
        <w:t xml:space="preserve"> האומדן נעשה בתוך הבית או בסיוע חיצוני </w:t>
      </w:r>
    </w:p>
    <w:p w:rsidR="00C91F30" w:rsidRPr="00480AAD" w:rsidRDefault="00981EF9" w:rsidP="00176EE1">
      <w:pPr>
        <w:pStyle w:val="a3"/>
        <w:numPr>
          <w:ilvl w:val="0"/>
          <w:numId w:val="125"/>
        </w:numPr>
        <w:rPr>
          <w:color w:val="000000" w:themeColor="text1"/>
          <w:sz w:val="22"/>
          <w:szCs w:val="22"/>
        </w:rPr>
      </w:pPr>
      <w:r w:rsidRPr="00480AAD">
        <w:rPr>
          <w:noProof/>
          <w:color w:val="000000" w:themeColor="text1"/>
          <w:sz w:val="22"/>
          <w:szCs w:val="22"/>
          <w:u w:val="single"/>
        </w:rPr>
        <w:drawing>
          <wp:anchor distT="0" distB="0" distL="114300" distR="114300" simplePos="0" relativeHeight="251821056" behindDoc="0" locked="0" layoutInCell="1" allowOverlap="1" wp14:anchorId="7D644BD1" wp14:editId="0BBD9CD2">
            <wp:simplePos x="0" y="0"/>
            <wp:positionH relativeFrom="margin">
              <wp:posOffset>1028700</wp:posOffset>
            </wp:positionH>
            <wp:positionV relativeFrom="paragraph">
              <wp:posOffset>275590</wp:posOffset>
            </wp:positionV>
            <wp:extent cx="2933065" cy="994410"/>
            <wp:effectExtent l="0" t="0" r="635" b="0"/>
            <wp:wrapSquare wrapText="bothSides"/>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33065" cy="994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1F30" w:rsidRPr="00480AAD">
        <w:rPr>
          <w:rFonts w:hint="cs"/>
          <w:color w:val="000000" w:themeColor="text1"/>
          <w:sz w:val="22"/>
          <w:szCs w:val="22"/>
          <w:u w:val="single"/>
          <w:rtl/>
        </w:rPr>
        <w:t>סינון:</w:t>
      </w:r>
      <w:r w:rsidR="00C91F30" w:rsidRPr="00480AAD">
        <w:rPr>
          <w:rFonts w:hint="cs"/>
          <w:color w:val="000000" w:themeColor="text1"/>
          <w:sz w:val="22"/>
          <w:szCs w:val="22"/>
          <w:rtl/>
        </w:rPr>
        <w:t xml:space="preserve"> להוציא הצעות של מוכרים/ספקים שאינם עומדים בדרישות המינימום</w:t>
      </w:r>
    </w:p>
    <w:p w:rsidR="00C91F30" w:rsidRPr="00480AAD" w:rsidRDefault="00C91F30" w:rsidP="00C91F30">
      <w:pPr>
        <w:rPr>
          <w:color w:val="000000" w:themeColor="text1"/>
          <w:sz w:val="22"/>
          <w:szCs w:val="22"/>
          <w:u w:val="single"/>
          <w:rtl/>
        </w:rPr>
      </w:pPr>
      <w:r w:rsidRPr="00480AAD">
        <w:rPr>
          <w:rFonts w:hint="cs"/>
          <w:color w:val="000000" w:themeColor="text1"/>
          <w:sz w:val="22"/>
          <w:szCs w:val="22"/>
          <w:u w:val="single"/>
          <w:rtl/>
        </w:rPr>
        <w:t>דוגמא לשקלול המקור:</w:t>
      </w:r>
    </w:p>
    <w:p w:rsidR="00C91F30" w:rsidRPr="00480AAD" w:rsidRDefault="00C91F30" w:rsidP="00C91F30">
      <w:pPr>
        <w:rPr>
          <w:color w:val="000000" w:themeColor="text1"/>
          <w:sz w:val="22"/>
          <w:szCs w:val="22"/>
          <w:u w:val="single"/>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בקרת רכש-</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התהליך של ניהול קשרי הרכש, מעקב אחר ביצועי החוזים וביצועי שינויים ותיקונים בחוזים ע"פ הצורך. </w:t>
      </w:r>
    </w:p>
    <w:tbl>
      <w:tblPr>
        <w:tblStyle w:val="a5"/>
        <w:tblW w:w="0" w:type="auto"/>
        <w:tblLook w:val="0420" w:firstRow="1" w:lastRow="0" w:firstColumn="0" w:lastColumn="0" w:noHBand="0" w:noVBand="1"/>
      </w:tblPr>
      <w:tblGrid>
        <w:gridCol w:w="2992"/>
        <w:gridCol w:w="2639"/>
        <w:gridCol w:w="2207"/>
      </w:tblGrid>
      <w:tr w:rsidR="00981EF9" w:rsidRPr="00981EF9" w:rsidTr="00981EF9">
        <w:trPr>
          <w:trHeight w:val="50"/>
        </w:trPr>
        <w:tc>
          <w:tcPr>
            <w:tcW w:w="0" w:type="auto"/>
            <w:hideMark/>
          </w:tcPr>
          <w:p w:rsidR="00981EF9" w:rsidRPr="00981EF9" w:rsidRDefault="00981EF9" w:rsidP="00981EF9">
            <w:pPr>
              <w:spacing w:after="160" w:line="259" w:lineRule="auto"/>
              <w:rPr>
                <w:color w:val="000000" w:themeColor="text1"/>
                <w:sz w:val="22"/>
                <w:szCs w:val="22"/>
              </w:rPr>
            </w:pPr>
            <w:r w:rsidRPr="00981EF9">
              <w:rPr>
                <w:b/>
                <w:bCs/>
                <w:color w:val="000000" w:themeColor="text1"/>
                <w:sz w:val="22"/>
                <w:szCs w:val="22"/>
                <w:rtl/>
              </w:rPr>
              <w:t>תפוקות</w:t>
            </w:r>
          </w:p>
        </w:tc>
        <w:tc>
          <w:tcPr>
            <w:tcW w:w="0" w:type="auto"/>
            <w:hideMark/>
          </w:tcPr>
          <w:p w:rsidR="00981EF9" w:rsidRPr="00981EF9" w:rsidRDefault="00981EF9" w:rsidP="00981EF9">
            <w:pPr>
              <w:spacing w:after="160" w:line="259" w:lineRule="auto"/>
              <w:rPr>
                <w:color w:val="000000" w:themeColor="text1"/>
                <w:sz w:val="22"/>
                <w:szCs w:val="22"/>
                <w:rtl/>
              </w:rPr>
            </w:pPr>
            <w:r w:rsidRPr="00981EF9">
              <w:rPr>
                <w:b/>
                <w:bCs/>
                <w:color w:val="000000" w:themeColor="text1"/>
                <w:sz w:val="22"/>
                <w:szCs w:val="22"/>
                <w:rtl/>
              </w:rPr>
              <w:t>כלים &amp; שיטות</w:t>
            </w:r>
          </w:p>
        </w:tc>
        <w:tc>
          <w:tcPr>
            <w:tcW w:w="0" w:type="auto"/>
            <w:hideMark/>
          </w:tcPr>
          <w:p w:rsidR="00981EF9" w:rsidRPr="00981EF9" w:rsidRDefault="00981EF9" w:rsidP="00981EF9">
            <w:pPr>
              <w:spacing w:after="160" w:line="259" w:lineRule="auto"/>
              <w:rPr>
                <w:color w:val="000000" w:themeColor="text1"/>
                <w:sz w:val="22"/>
                <w:szCs w:val="22"/>
                <w:rtl/>
              </w:rPr>
            </w:pPr>
            <w:r w:rsidRPr="00981EF9">
              <w:rPr>
                <w:b/>
                <w:bCs/>
                <w:color w:val="000000" w:themeColor="text1"/>
                <w:sz w:val="22"/>
                <w:szCs w:val="22"/>
                <w:rtl/>
              </w:rPr>
              <w:t>תשומות</w:t>
            </w:r>
          </w:p>
        </w:tc>
      </w:tr>
      <w:tr w:rsidR="00981EF9" w:rsidRPr="00981EF9" w:rsidTr="00981EF9">
        <w:trPr>
          <w:trHeight w:val="50"/>
        </w:trPr>
        <w:tc>
          <w:tcPr>
            <w:tcW w:w="0" w:type="auto"/>
            <w:hideMark/>
          </w:tcPr>
          <w:p w:rsidR="00981EF9" w:rsidRPr="00981EF9" w:rsidRDefault="00981EF9" w:rsidP="00981EF9">
            <w:pPr>
              <w:spacing w:after="160" w:line="259" w:lineRule="auto"/>
              <w:rPr>
                <w:color w:val="000000" w:themeColor="text1"/>
                <w:sz w:val="22"/>
                <w:szCs w:val="22"/>
                <w:rtl/>
              </w:rPr>
            </w:pPr>
            <w:r w:rsidRPr="00981EF9">
              <w:rPr>
                <w:color w:val="000000" w:themeColor="text1"/>
                <w:sz w:val="22"/>
                <w:szCs w:val="22"/>
                <w:rtl/>
              </w:rPr>
              <w:t xml:space="preserve">1. מידע על ביצוע עבודה </w:t>
            </w:r>
          </w:p>
        </w:tc>
        <w:tc>
          <w:tcPr>
            <w:tcW w:w="0" w:type="auto"/>
            <w:hideMark/>
          </w:tcPr>
          <w:p w:rsidR="00981EF9" w:rsidRPr="00981EF9" w:rsidRDefault="00981EF9" w:rsidP="00981EF9">
            <w:pPr>
              <w:spacing w:after="160" w:line="259" w:lineRule="auto"/>
              <w:rPr>
                <w:color w:val="000000" w:themeColor="text1"/>
                <w:sz w:val="22"/>
                <w:szCs w:val="22"/>
                <w:rtl/>
              </w:rPr>
            </w:pPr>
            <w:r w:rsidRPr="00981EF9">
              <w:rPr>
                <w:color w:val="000000" w:themeColor="text1"/>
                <w:sz w:val="22"/>
                <w:szCs w:val="22"/>
                <w:rtl/>
              </w:rPr>
              <w:t>1. מערכת ניהול שינויים בחוזה</w:t>
            </w:r>
          </w:p>
        </w:tc>
        <w:tc>
          <w:tcPr>
            <w:tcW w:w="0" w:type="auto"/>
            <w:hideMark/>
          </w:tcPr>
          <w:p w:rsidR="00981EF9" w:rsidRPr="00981EF9" w:rsidRDefault="00981EF9" w:rsidP="00981EF9">
            <w:pPr>
              <w:spacing w:after="160" w:line="259" w:lineRule="auto"/>
              <w:rPr>
                <w:color w:val="000000" w:themeColor="text1"/>
                <w:sz w:val="22"/>
                <w:szCs w:val="22"/>
                <w:rtl/>
              </w:rPr>
            </w:pPr>
            <w:r w:rsidRPr="00981EF9">
              <w:rPr>
                <w:color w:val="000000" w:themeColor="text1"/>
                <w:sz w:val="22"/>
                <w:szCs w:val="22"/>
                <w:rtl/>
              </w:rPr>
              <w:t>1. תכנית ניהול הפרויקט</w:t>
            </w:r>
          </w:p>
        </w:tc>
      </w:tr>
      <w:tr w:rsidR="00981EF9" w:rsidRPr="00981EF9" w:rsidTr="00981EF9">
        <w:trPr>
          <w:trHeight w:val="50"/>
        </w:trPr>
        <w:tc>
          <w:tcPr>
            <w:tcW w:w="0" w:type="auto"/>
            <w:hideMark/>
          </w:tcPr>
          <w:p w:rsidR="00981EF9" w:rsidRPr="00981EF9" w:rsidRDefault="00981EF9" w:rsidP="00981EF9">
            <w:pPr>
              <w:spacing w:after="160" w:line="259" w:lineRule="auto"/>
              <w:rPr>
                <w:color w:val="000000" w:themeColor="text1"/>
                <w:sz w:val="22"/>
                <w:szCs w:val="22"/>
                <w:rtl/>
              </w:rPr>
            </w:pPr>
            <w:r w:rsidRPr="00981EF9">
              <w:rPr>
                <w:color w:val="000000" w:themeColor="text1"/>
                <w:sz w:val="22"/>
                <w:szCs w:val="22"/>
                <w:rtl/>
              </w:rPr>
              <w:t>2. בקשות לשינוי</w:t>
            </w:r>
          </w:p>
        </w:tc>
        <w:tc>
          <w:tcPr>
            <w:tcW w:w="0" w:type="auto"/>
            <w:hideMark/>
          </w:tcPr>
          <w:p w:rsidR="00981EF9" w:rsidRPr="00981EF9" w:rsidRDefault="00981EF9" w:rsidP="00981EF9">
            <w:pPr>
              <w:spacing w:after="160" w:line="259" w:lineRule="auto"/>
              <w:rPr>
                <w:color w:val="000000" w:themeColor="text1"/>
                <w:sz w:val="22"/>
                <w:szCs w:val="22"/>
                <w:rtl/>
              </w:rPr>
            </w:pPr>
            <w:r w:rsidRPr="00981EF9">
              <w:rPr>
                <w:color w:val="000000" w:themeColor="text1"/>
                <w:sz w:val="22"/>
                <w:szCs w:val="22"/>
                <w:rtl/>
              </w:rPr>
              <w:t>2. סקרי ביצוע רכש</w:t>
            </w:r>
          </w:p>
        </w:tc>
        <w:tc>
          <w:tcPr>
            <w:tcW w:w="0" w:type="auto"/>
            <w:hideMark/>
          </w:tcPr>
          <w:p w:rsidR="00981EF9" w:rsidRPr="00981EF9" w:rsidRDefault="00981EF9" w:rsidP="00981EF9">
            <w:pPr>
              <w:spacing w:after="160" w:line="259" w:lineRule="auto"/>
              <w:rPr>
                <w:color w:val="000000" w:themeColor="text1"/>
                <w:sz w:val="22"/>
                <w:szCs w:val="22"/>
                <w:rtl/>
              </w:rPr>
            </w:pPr>
            <w:r w:rsidRPr="00981EF9">
              <w:rPr>
                <w:color w:val="000000" w:themeColor="text1"/>
                <w:sz w:val="22"/>
                <w:szCs w:val="22"/>
                <w:rtl/>
              </w:rPr>
              <w:t>2. מסמכי רכש</w:t>
            </w:r>
          </w:p>
        </w:tc>
      </w:tr>
      <w:tr w:rsidR="00981EF9" w:rsidRPr="00981EF9" w:rsidTr="00981EF9">
        <w:trPr>
          <w:trHeight w:val="50"/>
        </w:trPr>
        <w:tc>
          <w:tcPr>
            <w:tcW w:w="0" w:type="auto"/>
            <w:hideMark/>
          </w:tcPr>
          <w:p w:rsidR="00981EF9" w:rsidRPr="00981EF9" w:rsidRDefault="00981EF9" w:rsidP="00981EF9">
            <w:pPr>
              <w:spacing w:after="160" w:line="259" w:lineRule="auto"/>
              <w:rPr>
                <w:color w:val="000000" w:themeColor="text1"/>
                <w:sz w:val="22"/>
                <w:szCs w:val="22"/>
                <w:rtl/>
              </w:rPr>
            </w:pPr>
            <w:r w:rsidRPr="00981EF9">
              <w:rPr>
                <w:color w:val="000000" w:themeColor="text1"/>
                <w:sz w:val="22"/>
                <w:szCs w:val="22"/>
                <w:rtl/>
              </w:rPr>
              <w:t>3. עדכונים לתוכנית ניהול הפרויקט</w:t>
            </w:r>
          </w:p>
        </w:tc>
        <w:tc>
          <w:tcPr>
            <w:tcW w:w="0" w:type="auto"/>
            <w:hideMark/>
          </w:tcPr>
          <w:p w:rsidR="00981EF9" w:rsidRPr="00981EF9" w:rsidRDefault="00981EF9" w:rsidP="00981EF9">
            <w:pPr>
              <w:spacing w:after="160" w:line="259" w:lineRule="auto"/>
              <w:rPr>
                <w:color w:val="000000" w:themeColor="text1"/>
                <w:sz w:val="22"/>
                <w:szCs w:val="22"/>
                <w:rtl/>
              </w:rPr>
            </w:pPr>
            <w:r w:rsidRPr="00981EF9">
              <w:rPr>
                <w:color w:val="000000" w:themeColor="text1"/>
                <w:sz w:val="22"/>
                <w:szCs w:val="22"/>
                <w:rtl/>
              </w:rPr>
              <w:t>3. בחינות ומבדקים</w:t>
            </w:r>
          </w:p>
        </w:tc>
        <w:tc>
          <w:tcPr>
            <w:tcW w:w="0" w:type="auto"/>
            <w:hideMark/>
          </w:tcPr>
          <w:p w:rsidR="00981EF9" w:rsidRPr="00981EF9" w:rsidRDefault="00981EF9" w:rsidP="00981EF9">
            <w:pPr>
              <w:spacing w:after="160" w:line="259" w:lineRule="auto"/>
              <w:rPr>
                <w:color w:val="000000" w:themeColor="text1"/>
                <w:sz w:val="22"/>
                <w:szCs w:val="22"/>
                <w:rtl/>
              </w:rPr>
            </w:pPr>
            <w:r w:rsidRPr="00981EF9">
              <w:rPr>
                <w:color w:val="000000" w:themeColor="text1"/>
                <w:sz w:val="22"/>
                <w:szCs w:val="22"/>
                <w:rtl/>
              </w:rPr>
              <w:t>3. הסכמים</w:t>
            </w:r>
          </w:p>
        </w:tc>
      </w:tr>
      <w:tr w:rsidR="00981EF9" w:rsidRPr="00981EF9" w:rsidTr="00981EF9">
        <w:trPr>
          <w:trHeight w:val="50"/>
        </w:trPr>
        <w:tc>
          <w:tcPr>
            <w:tcW w:w="0" w:type="auto"/>
            <w:hideMark/>
          </w:tcPr>
          <w:p w:rsidR="00981EF9" w:rsidRPr="00981EF9" w:rsidRDefault="00981EF9" w:rsidP="00981EF9">
            <w:pPr>
              <w:spacing w:after="160" w:line="259" w:lineRule="auto"/>
              <w:rPr>
                <w:color w:val="000000" w:themeColor="text1"/>
                <w:sz w:val="22"/>
                <w:szCs w:val="22"/>
                <w:rtl/>
              </w:rPr>
            </w:pPr>
            <w:r w:rsidRPr="00981EF9">
              <w:rPr>
                <w:color w:val="000000" w:themeColor="text1"/>
                <w:sz w:val="22"/>
                <w:szCs w:val="22"/>
                <w:rtl/>
              </w:rPr>
              <w:t>4. עדכונים למסמכי הפרויקט</w:t>
            </w:r>
          </w:p>
        </w:tc>
        <w:tc>
          <w:tcPr>
            <w:tcW w:w="0" w:type="auto"/>
            <w:hideMark/>
          </w:tcPr>
          <w:p w:rsidR="00981EF9" w:rsidRPr="00981EF9" w:rsidRDefault="00981EF9" w:rsidP="00981EF9">
            <w:pPr>
              <w:spacing w:after="160" w:line="259" w:lineRule="auto"/>
              <w:rPr>
                <w:color w:val="000000" w:themeColor="text1"/>
                <w:sz w:val="22"/>
                <w:szCs w:val="22"/>
                <w:rtl/>
              </w:rPr>
            </w:pPr>
            <w:r w:rsidRPr="00981EF9">
              <w:rPr>
                <w:color w:val="000000" w:themeColor="text1"/>
                <w:sz w:val="22"/>
                <w:szCs w:val="22"/>
                <w:rtl/>
              </w:rPr>
              <w:t>4. דוחות ביצוע</w:t>
            </w:r>
          </w:p>
        </w:tc>
        <w:tc>
          <w:tcPr>
            <w:tcW w:w="0" w:type="auto"/>
            <w:hideMark/>
          </w:tcPr>
          <w:p w:rsidR="00981EF9" w:rsidRPr="00981EF9" w:rsidRDefault="00981EF9" w:rsidP="00981EF9">
            <w:pPr>
              <w:spacing w:after="160" w:line="259" w:lineRule="auto"/>
              <w:rPr>
                <w:color w:val="000000" w:themeColor="text1"/>
                <w:sz w:val="22"/>
                <w:szCs w:val="22"/>
                <w:rtl/>
              </w:rPr>
            </w:pPr>
            <w:r w:rsidRPr="00981EF9">
              <w:rPr>
                <w:color w:val="000000" w:themeColor="text1"/>
                <w:sz w:val="22"/>
                <w:szCs w:val="22"/>
                <w:rtl/>
              </w:rPr>
              <w:t>4. בקשות לשינוי שאושרו</w:t>
            </w:r>
          </w:p>
        </w:tc>
      </w:tr>
      <w:tr w:rsidR="00981EF9" w:rsidRPr="00981EF9" w:rsidTr="00981EF9">
        <w:trPr>
          <w:trHeight w:val="50"/>
        </w:trPr>
        <w:tc>
          <w:tcPr>
            <w:tcW w:w="0" w:type="auto"/>
            <w:hideMark/>
          </w:tcPr>
          <w:p w:rsidR="00981EF9" w:rsidRPr="00981EF9" w:rsidRDefault="00981EF9" w:rsidP="00981EF9">
            <w:pPr>
              <w:spacing w:after="160" w:line="259" w:lineRule="auto"/>
              <w:rPr>
                <w:color w:val="000000" w:themeColor="text1"/>
                <w:sz w:val="22"/>
                <w:szCs w:val="22"/>
                <w:rtl/>
              </w:rPr>
            </w:pPr>
            <w:r w:rsidRPr="00981EF9">
              <w:rPr>
                <w:color w:val="000000" w:themeColor="text1"/>
                <w:sz w:val="22"/>
                <w:szCs w:val="22"/>
                <w:rtl/>
              </w:rPr>
              <w:t>5. עדכונים לנכסי תהליך ארגוניים</w:t>
            </w:r>
          </w:p>
        </w:tc>
        <w:tc>
          <w:tcPr>
            <w:tcW w:w="0" w:type="auto"/>
            <w:hideMark/>
          </w:tcPr>
          <w:p w:rsidR="00981EF9" w:rsidRPr="00981EF9" w:rsidRDefault="00981EF9" w:rsidP="00981EF9">
            <w:pPr>
              <w:spacing w:after="160" w:line="259" w:lineRule="auto"/>
              <w:rPr>
                <w:color w:val="000000" w:themeColor="text1"/>
                <w:sz w:val="22"/>
                <w:szCs w:val="22"/>
                <w:rtl/>
              </w:rPr>
            </w:pPr>
            <w:r w:rsidRPr="00981EF9">
              <w:rPr>
                <w:color w:val="000000" w:themeColor="text1"/>
                <w:sz w:val="22"/>
                <w:szCs w:val="22"/>
                <w:rtl/>
              </w:rPr>
              <w:t>5. מערכות תשלומים</w:t>
            </w:r>
          </w:p>
        </w:tc>
        <w:tc>
          <w:tcPr>
            <w:tcW w:w="0" w:type="auto"/>
            <w:hideMark/>
          </w:tcPr>
          <w:p w:rsidR="00981EF9" w:rsidRPr="00981EF9" w:rsidRDefault="00981EF9" w:rsidP="00981EF9">
            <w:pPr>
              <w:spacing w:after="160" w:line="259" w:lineRule="auto"/>
              <w:rPr>
                <w:color w:val="000000" w:themeColor="text1"/>
                <w:sz w:val="22"/>
                <w:szCs w:val="22"/>
                <w:rtl/>
              </w:rPr>
            </w:pPr>
            <w:r w:rsidRPr="00981EF9">
              <w:rPr>
                <w:color w:val="000000" w:themeColor="text1"/>
                <w:sz w:val="22"/>
                <w:szCs w:val="22"/>
                <w:rtl/>
              </w:rPr>
              <w:t>5. דוחות ביצוע עבודה</w:t>
            </w:r>
          </w:p>
        </w:tc>
      </w:tr>
      <w:tr w:rsidR="00981EF9" w:rsidRPr="00981EF9" w:rsidTr="00981EF9">
        <w:trPr>
          <w:trHeight w:val="50"/>
        </w:trPr>
        <w:tc>
          <w:tcPr>
            <w:tcW w:w="0" w:type="auto"/>
            <w:hideMark/>
          </w:tcPr>
          <w:p w:rsidR="00981EF9" w:rsidRPr="00981EF9" w:rsidRDefault="00981EF9" w:rsidP="00981EF9">
            <w:pPr>
              <w:spacing w:after="160" w:line="259" w:lineRule="auto"/>
              <w:rPr>
                <w:color w:val="000000" w:themeColor="text1"/>
                <w:sz w:val="22"/>
                <w:szCs w:val="22"/>
                <w:rtl/>
              </w:rPr>
            </w:pPr>
          </w:p>
        </w:tc>
        <w:tc>
          <w:tcPr>
            <w:tcW w:w="0" w:type="auto"/>
            <w:hideMark/>
          </w:tcPr>
          <w:p w:rsidR="00981EF9" w:rsidRPr="00981EF9" w:rsidRDefault="00981EF9" w:rsidP="00981EF9">
            <w:pPr>
              <w:spacing w:after="160" w:line="259" w:lineRule="auto"/>
              <w:rPr>
                <w:color w:val="000000" w:themeColor="text1"/>
                <w:sz w:val="22"/>
                <w:szCs w:val="22"/>
              </w:rPr>
            </w:pPr>
            <w:r w:rsidRPr="00981EF9">
              <w:rPr>
                <w:color w:val="000000" w:themeColor="text1"/>
                <w:sz w:val="22"/>
                <w:szCs w:val="22"/>
                <w:rtl/>
              </w:rPr>
              <w:t>6. ניהול תביעות</w:t>
            </w:r>
          </w:p>
        </w:tc>
        <w:tc>
          <w:tcPr>
            <w:tcW w:w="0" w:type="auto"/>
            <w:hideMark/>
          </w:tcPr>
          <w:p w:rsidR="00981EF9" w:rsidRPr="00981EF9" w:rsidRDefault="00981EF9" w:rsidP="00981EF9">
            <w:pPr>
              <w:spacing w:after="160" w:line="259" w:lineRule="auto"/>
              <w:rPr>
                <w:color w:val="000000" w:themeColor="text1"/>
                <w:sz w:val="22"/>
                <w:szCs w:val="22"/>
                <w:rtl/>
              </w:rPr>
            </w:pPr>
            <w:r w:rsidRPr="00981EF9">
              <w:rPr>
                <w:color w:val="000000" w:themeColor="text1"/>
                <w:sz w:val="22"/>
                <w:szCs w:val="22"/>
                <w:rtl/>
              </w:rPr>
              <w:t>6. נתוני ביצוע עבודה</w:t>
            </w:r>
          </w:p>
        </w:tc>
      </w:tr>
      <w:tr w:rsidR="00981EF9" w:rsidRPr="00981EF9" w:rsidTr="00981EF9">
        <w:trPr>
          <w:trHeight w:val="50"/>
        </w:trPr>
        <w:tc>
          <w:tcPr>
            <w:tcW w:w="0" w:type="auto"/>
            <w:hideMark/>
          </w:tcPr>
          <w:p w:rsidR="00981EF9" w:rsidRPr="00981EF9" w:rsidRDefault="00981EF9" w:rsidP="00981EF9">
            <w:pPr>
              <w:spacing w:after="160" w:line="259" w:lineRule="auto"/>
              <w:rPr>
                <w:color w:val="000000" w:themeColor="text1"/>
                <w:sz w:val="22"/>
                <w:szCs w:val="22"/>
                <w:rtl/>
              </w:rPr>
            </w:pPr>
          </w:p>
        </w:tc>
        <w:tc>
          <w:tcPr>
            <w:tcW w:w="0" w:type="auto"/>
            <w:hideMark/>
          </w:tcPr>
          <w:p w:rsidR="00981EF9" w:rsidRPr="00981EF9" w:rsidRDefault="00981EF9" w:rsidP="00981EF9">
            <w:pPr>
              <w:spacing w:after="160" w:line="259" w:lineRule="auto"/>
              <w:rPr>
                <w:color w:val="000000" w:themeColor="text1"/>
                <w:sz w:val="22"/>
                <w:szCs w:val="22"/>
              </w:rPr>
            </w:pPr>
            <w:r w:rsidRPr="00981EF9">
              <w:rPr>
                <w:color w:val="000000" w:themeColor="text1"/>
                <w:sz w:val="22"/>
                <w:szCs w:val="22"/>
                <w:rtl/>
              </w:rPr>
              <w:t>7. מערכות ניהול רשומות</w:t>
            </w:r>
          </w:p>
        </w:tc>
        <w:tc>
          <w:tcPr>
            <w:tcW w:w="0" w:type="auto"/>
            <w:hideMark/>
          </w:tcPr>
          <w:p w:rsidR="00981EF9" w:rsidRPr="00981EF9" w:rsidRDefault="00981EF9" w:rsidP="00981EF9">
            <w:pPr>
              <w:spacing w:after="160" w:line="259" w:lineRule="auto"/>
              <w:rPr>
                <w:color w:val="000000" w:themeColor="text1"/>
                <w:sz w:val="22"/>
                <w:szCs w:val="22"/>
                <w:rtl/>
              </w:rPr>
            </w:pPr>
          </w:p>
        </w:tc>
      </w:tr>
    </w:tbl>
    <w:p w:rsidR="00C91F30" w:rsidRPr="00480AAD" w:rsidRDefault="00C91F30" w:rsidP="00C91F30">
      <w:pPr>
        <w:rPr>
          <w:color w:val="000000" w:themeColor="text1"/>
          <w:sz w:val="22"/>
          <w:szCs w:val="22"/>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ניהול יחסים עם המוכר-</w:t>
      </w:r>
    </w:p>
    <w:p w:rsidR="00C91F30" w:rsidRPr="00480AAD" w:rsidRDefault="00C91F30" w:rsidP="00176EE1">
      <w:pPr>
        <w:pStyle w:val="a3"/>
        <w:numPr>
          <w:ilvl w:val="0"/>
          <w:numId w:val="126"/>
        </w:numPr>
        <w:rPr>
          <w:color w:val="000000" w:themeColor="text1"/>
          <w:sz w:val="22"/>
          <w:szCs w:val="22"/>
        </w:rPr>
      </w:pPr>
      <w:r w:rsidRPr="00480AAD">
        <w:rPr>
          <w:rFonts w:hint="cs"/>
          <w:color w:val="000000" w:themeColor="text1"/>
          <w:sz w:val="22"/>
          <w:szCs w:val="22"/>
          <w:rtl/>
        </w:rPr>
        <w:t>ודא שהביצועים של המוכר עומדים בדרישות החוזיות</w:t>
      </w:r>
    </w:p>
    <w:p w:rsidR="00C91F30" w:rsidRPr="00480AAD" w:rsidRDefault="00C91F30" w:rsidP="00176EE1">
      <w:pPr>
        <w:pStyle w:val="a3"/>
        <w:numPr>
          <w:ilvl w:val="0"/>
          <w:numId w:val="126"/>
        </w:numPr>
        <w:rPr>
          <w:color w:val="000000" w:themeColor="text1"/>
          <w:sz w:val="22"/>
          <w:szCs w:val="22"/>
        </w:rPr>
      </w:pPr>
      <w:r w:rsidRPr="00480AAD">
        <w:rPr>
          <w:rFonts w:hint="cs"/>
          <w:color w:val="000000" w:themeColor="text1"/>
          <w:sz w:val="22"/>
          <w:szCs w:val="22"/>
          <w:rtl/>
        </w:rPr>
        <w:t>ניהול הממשקים בין הספקים השונים</w:t>
      </w:r>
    </w:p>
    <w:p w:rsidR="00C91F30" w:rsidRPr="00480AAD" w:rsidRDefault="00C91F30" w:rsidP="00176EE1">
      <w:pPr>
        <w:pStyle w:val="a3"/>
        <w:numPr>
          <w:ilvl w:val="0"/>
          <w:numId w:val="126"/>
        </w:numPr>
        <w:rPr>
          <w:color w:val="000000" w:themeColor="text1"/>
          <w:sz w:val="22"/>
          <w:szCs w:val="22"/>
        </w:rPr>
      </w:pPr>
      <w:r w:rsidRPr="00480AAD">
        <w:rPr>
          <w:rFonts w:hint="cs"/>
          <w:color w:val="000000" w:themeColor="text1"/>
          <w:sz w:val="22"/>
          <w:szCs w:val="22"/>
          <w:rtl/>
        </w:rPr>
        <w:t>יישום התהליכים המתאימים בניהול פרויקטים ליחסים החוזיים</w:t>
      </w:r>
    </w:p>
    <w:p w:rsidR="00C91F30" w:rsidRPr="00480AAD" w:rsidRDefault="00C91F30" w:rsidP="00176EE1">
      <w:pPr>
        <w:pStyle w:val="a3"/>
        <w:numPr>
          <w:ilvl w:val="0"/>
          <w:numId w:val="126"/>
        </w:numPr>
        <w:rPr>
          <w:color w:val="000000" w:themeColor="text1"/>
          <w:sz w:val="22"/>
          <w:szCs w:val="22"/>
        </w:rPr>
      </w:pPr>
      <w:r w:rsidRPr="00480AAD">
        <w:rPr>
          <w:rFonts w:hint="cs"/>
          <w:color w:val="000000" w:themeColor="text1"/>
          <w:sz w:val="22"/>
          <w:szCs w:val="22"/>
          <w:rtl/>
        </w:rPr>
        <w:t>שילוב של התפוקות מתהליכים אלו לתוך הניהול הכולל של הפרויקט</w:t>
      </w:r>
    </w:p>
    <w:p w:rsidR="00C91F30" w:rsidRPr="00480AAD" w:rsidRDefault="00C91F30" w:rsidP="00176EE1">
      <w:pPr>
        <w:pStyle w:val="a3"/>
        <w:numPr>
          <w:ilvl w:val="0"/>
          <w:numId w:val="126"/>
        </w:numPr>
        <w:rPr>
          <w:color w:val="000000" w:themeColor="text1"/>
          <w:sz w:val="22"/>
          <w:szCs w:val="22"/>
          <w:rtl/>
        </w:rPr>
      </w:pPr>
      <w:r w:rsidRPr="00480AAD">
        <w:rPr>
          <w:rFonts w:hint="cs"/>
          <w:color w:val="000000" w:themeColor="text1"/>
          <w:sz w:val="22"/>
          <w:szCs w:val="22"/>
          <w:rtl/>
        </w:rPr>
        <w:t>חייבת להיות מודעת להשלכות המשפטיות</w:t>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 xml:space="preserve">הקונה צריך להתמקד על הבקרה של- </w:t>
      </w:r>
    </w:p>
    <w:p w:rsidR="00C91F30" w:rsidRPr="00480AAD" w:rsidRDefault="00C91F30" w:rsidP="00176EE1">
      <w:pPr>
        <w:pStyle w:val="a3"/>
        <w:numPr>
          <w:ilvl w:val="0"/>
          <w:numId w:val="127"/>
        </w:numPr>
        <w:rPr>
          <w:color w:val="000000" w:themeColor="text1"/>
          <w:sz w:val="22"/>
          <w:szCs w:val="22"/>
        </w:rPr>
      </w:pPr>
      <w:r w:rsidRPr="00480AAD">
        <w:rPr>
          <w:rFonts w:hint="cs"/>
          <w:color w:val="000000" w:themeColor="text1"/>
          <w:sz w:val="22"/>
          <w:szCs w:val="22"/>
          <w:u w:val="single"/>
          <w:rtl/>
        </w:rPr>
        <w:t>סיכון:</w:t>
      </w:r>
      <w:r w:rsidRPr="00480AAD">
        <w:rPr>
          <w:rFonts w:hint="cs"/>
          <w:color w:val="000000" w:themeColor="text1"/>
          <w:sz w:val="22"/>
          <w:szCs w:val="22"/>
          <w:rtl/>
        </w:rPr>
        <w:t xml:space="preserve"> תכנן מענה לסיכונים עבור סיכוני החוזה</w:t>
      </w:r>
    </w:p>
    <w:p w:rsidR="00C91F30" w:rsidRPr="00480AAD" w:rsidRDefault="00C91F30" w:rsidP="00176EE1">
      <w:pPr>
        <w:pStyle w:val="a3"/>
        <w:numPr>
          <w:ilvl w:val="0"/>
          <w:numId w:val="127"/>
        </w:numPr>
        <w:rPr>
          <w:color w:val="000000" w:themeColor="text1"/>
          <w:sz w:val="22"/>
          <w:szCs w:val="22"/>
        </w:rPr>
      </w:pPr>
      <w:r w:rsidRPr="00480AAD">
        <w:rPr>
          <w:rFonts w:hint="cs"/>
          <w:color w:val="000000" w:themeColor="text1"/>
          <w:sz w:val="22"/>
          <w:szCs w:val="22"/>
          <w:u w:val="single"/>
          <w:rtl/>
        </w:rPr>
        <w:t>אימות:</w:t>
      </w:r>
      <w:r w:rsidRPr="00480AAD">
        <w:rPr>
          <w:rFonts w:hint="cs"/>
          <w:color w:val="000000" w:themeColor="text1"/>
          <w:sz w:val="22"/>
          <w:szCs w:val="22"/>
          <w:rtl/>
        </w:rPr>
        <w:t xml:space="preserve"> אימות רציף של האספקות מהספק באיכות מוסכמת</w:t>
      </w:r>
    </w:p>
    <w:p w:rsidR="00C91F30" w:rsidRPr="00480AAD" w:rsidRDefault="00C91F30" w:rsidP="00176EE1">
      <w:pPr>
        <w:pStyle w:val="a3"/>
        <w:numPr>
          <w:ilvl w:val="0"/>
          <w:numId w:val="127"/>
        </w:numPr>
        <w:rPr>
          <w:color w:val="000000" w:themeColor="text1"/>
          <w:sz w:val="22"/>
          <w:szCs w:val="22"/>
        </w:rPr>
      </w:pPr>
      <w:r w:rsidRPr="00480AAD">
        <w:rPr>
          <w:rFonts w:hint="cs"/>
          <w:color w:val="000000" w:themeColor="text1"/>
          <w:sz w:val="22"/>
          <w:szCs w:val="22"/>
          <w:u w:val="single"/>
          <w:rtl/>
        </w:rPr>
        <w:t>עלות:</w:t>
      </w:r>
      <w:r w:rsidRPr="00480AAD">
        <w:rPr>
          <w:rFonts w:hint="cs"/>
          <w:color w:val="000000" w:themeColor="text1"/>
          <w:sz w:val="22"/>
          <w:szCs w:val="22"/>
          <w:rtl/>
        </w:rPr>
        <w:t xml:space="preserve"> ודא שהמחיר הוא במסגרת התקציב</w:t>
      </w:r>
    </w:p>
    <w:p w:rsidR="00C91F30" w:rsidRPr="00480AAD" w:rsidRDefault="00C91F30" w:rsidP="00176EE1">
      <w:pPr>
        <w:pStyle w:val="a3"/>
        <w:numPr>
          <w:ilvl w:val="0"/>
          <w:numId w:val="127"/>
        </w:numPr>
        <w:rPr>
          <w:color w:val="000000" w:themeColor="text1"/>
          <w:sz w:val="22"/>
          <w:szCs w:val="22"/>
        </w:rPr>
      </w:pPr>
      <w:r w:rsidRPr="00480AAD">
        <w:rPr>
          <w:rFonts w:hint="cs"/>
          <w:color w:val="000000" w:themeColor="text1"/>
          <w:sz w:val="22"/>
          <w:szCs w:val="22"/>
          <w:u w:val="single"/>
          <w:rtl/>
        </w:rPr>
        <w:t>לוח זמנים:</w:t>
      </w:r>
      <w:r w:rsidRPr="00480AAD">
        <w:rPr>
          <w:rFonts w:hint="cs"/>
          <w:color w:val="000000" w:themeColor="text1"/>
          <w:sz w:val="22"/>
          <w:szCs w:val="22"/>
          <w:rtl/>
        </w:rPr>
        <w:t xml:space="preserve"> ודא שהמוכר עומד באבני הדרך מוסכמות</w:t>
      </w:r>
    </w:p>
    <w:p w:rsidR="00C91F30" w:rsidRPr="00480AAD" w:rsidRDefault="00C91F30" w:rsidP="00176EE1">
      <w:pPr>
        <w:pStyle w:val="a3"/>
        <w:numPr>
          <w:ilvl w:val="0"/>
          <w:numId w:val="127"/>
        </w:numPr>
        <w:rPr>
          <w:color w:val="000000" w:themeColor="text1"/>
          <w:sz w:val="22"/>
          <w:szCs w:val="22"/>
          <w:rtl/>
        </w:rPr>
      </w:pPr>
      <w:r w:rsidRPr="00480AAD">
        <w:rPr>
          <w:rFonts w:hint="cs"/>
          <w:color w:val="000000" w:themeColor="text1"/>
          <w:sz w:val="22"/>
          <w:szCs w:val="22"/>
          <w:u w:val="single"/>
          <w:rtl/>
        </w:rPr>
        <w:t>טכני:</w:t>
      </w:r>
      <w:r w:rsidRPr="00480AAD">
        <w:rPr>
          <w:rFonts w:hint="cs"/>
          <w:color w:val="000000" w:themeColor="text1"/>
          <w:sz w:val="22"/>
          <w:szCs w:val="22"/>
          <w:rtl/>
        </w:rPr>
        <w:t xml:space="preserve"> מעקב אחר ביצועים טכניים</w:t>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מערכת בקרה שינויים בחוזה-</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מגדיר את התהליך שבו ניתן לשנות את החוזה. </w:t>
      </w:r>
    </w:p>
    <w:p w:rsidR="00C91F30" w:rsidRPr="00480AAD" w:rsidRDefault="00C91F30" w:rsidP="00C91F30">
      <w:pPr>
        <w:rPr>
          <w:color w:val="000000" w:themeColor="text1"/>
          <w:sz w:val="22"/>
          <w:szCs w:val="22"/>
          <w:u w:val="single"/>
          <w:rtl/>
        </w:rPr>
      </w:pPr>
      <w:r w:rsidRPr="00480AAD">
        <w:rPr>
          <w:rFonts w:hint="cs"/>
          <w:color w:val="000000" w:themeColor="text1"/>
          <w:sz w:val="22"/>
          <w:szCs w:val="22"/>
          <w:u w:val="single"/>
          <w:rtl/>
        </w:rPr>
        <w:t xml:space="preserve">כולל: </w:t>
      </w:r>
    </w:p>
    <w:p w:rsidR="00C91F30" w:rsidRPr="00480AAD" w:rsidRDefault="00C91F30" w:rsidP="00176EE1">
      <w:pPr>
        <w:pStyle w:val="a3"/>
        <w:numPr>
          <w:ilvl w:val="0"/>
          <w:numId w:val="128"/>
        </w:numPr>
        <w:rPr>
          <w:color w:val="000000" w:themeColor="text1"/>
          <w:sz w:val="22"/>
          <w:szCs w:val="22"/>
        </w:rPr>
      </w:pPr>
      <w:r w:rsidRPr="00480AAD">
        <w:rPr>
          <w:rFonts w:hint="cs"/>
          <w:color w:val="000000" w:themeColor="text1"/>
          <w:sz w:val="22"/>
          <w:szCs w:val="22"/>
          <w:rtl/>
        </w:rPr>
        <w:t>רמות אישור</w:t>
      </w:r>
    </w:p>
    <w:p w:rsidR="00C91F30" w:rsidRPr="00480AAD" w:rsidRDefault="00C91F30" w:rsidP="00176EE1">
      <w:pPr>
        <w:pStyle w:val="a3"/>
        <w:numPr>
          <w:ilvl w:val="0"/>
          <w:numId w:val="128"/>
        </w:numPr>
        <w:rPr>
          <w:color w:val="000000" w:themeColor="text1"/>
          <w:sz w:val="22"/>
          <w:szCs w:val="22"/>
        </w:rPr>
      </w:pPr>
      <w:r w:rsidRPr="00480AAD">
        <w:rPr>
          <w:rFonts w:hint="cs"/>
          <w:color w:val="000000" w:themeColor="text1"/>
          <w:sz w:val="22"/>
          <w:szCs w:val="22"/>
          <w:rtl/>
        </w:rPr>
        <w:t>תהליך ליישוב מחלוקות</w:t>
      </w:r>
    </w:p>
    <w:p w:rsidR="00C91F30" w:rsidRPr="00480AAD" w:rsidRDefault="00C91F30" w:rsidP="00176EE1">
      <w:pPr>
        <w:pStyle w:val="a3"/>
        <w:numPr>
          <w:ilvl w:val="0"/>
          <w:numId w:val="128"/>
        </w:numPr>
        <w:rPr>
          <w:color w:val="000000" w:themeColor="text1"/>
          <w:sz w:val="22"/>
          <w:szCs w:val="22"/>
        </w:rPr>
      </w:pPr>
      <w:r w:rsidRPr="00480AAD">
        <w:rPr>
          <w:rFonts w:hint="cs"/>
          <w:color w:val="000000" w:themeColor="text1"/>
          <w:sz w:val="22"/>
          <w:szCs w:val="22"/>
          <w:rtl/>
        </w:rPr>
        <w:t>מערכות מעקב</w:t>
      </w:r>
    </w:p>
    <w:p w:rsidR="00C91F30" w:rsidRPr="00480AAD" w:rsidRDefault="00C91F30" w:rsidP="00176EE1">
      <w:pPr>
        <w:pStyle w:val="a3"/>
        <w:numPr>
          <w:ilvl w:val="0"/>
          <w:numId w:val="128"/>
        </w:numPr>
        <w:rPr>
          <w:color w:val="000000" w:themeColor="text1"/>
          <w:sz w:val="22"/>
          <w:szCs w:val="22"/>
        </w:rPr>
      </w:pPr>
      <w:r w:rsidRPr="00480AAD">
        <w:rPr>
          <w:rFonts w:hint="cs"/>
          <w:color w:val="000000" w:themeColor="text1"/>
          <w:sz w:val="22"/>
          <w:szCs w:val="22"/>
          <w:rtl/>
        </w:rPr>
        <w:t>ניירות עבודה</w:t>
      </w:r>
    </w:p>
    <w:p w:rsidR="00C91F30" w:rsidRPr="00480AAD" w:rsidRDefault="00C91F30" w:rsidP="008B139E">
      <w:pPr>
        <w:rPr>
          <w:color w:val="000000" w:themeColor="text1"/>
          <w:sz w:val="22"/>
          <w:szCs w:val="22"/>
          <w:rtl/>
        </w:rPr>
      </w:pPr>
      <w:r w:rsidRPr="00480AAD">
        <w:rPr>
          <w:rFonts w:hint="cs"/>
          <w:color w:val="000000" w:themeColor="text1"/>
          <w:sz w:val="22"/>
          <w:szCs w:val="22"/>
          <w:rtl/>
        </w:rPr>
        <w:t>צריך להיות משולב עם מערכת בקרת שינוי הכוללת.</w:t>
      </w:r>
    </w:p>
    <w:p w:rsidR="00C91F30" w:rsidRPr="00480AAD" w:rsidRDefault="00981EF9" w:rsidP="00C91F30">
      <w:pPr>
        <w:rPr>
          <w:b/>
          <w:bCs/>
          <w:color w:val="000000" w:themeColor="text1"/>
          <w:sz w:val="22"/>
          <w:szCs w:val="22"/>
          <w:u w:val="single"/>
          <w:rtl/>
        </w:rPr>
      </w:pPr>
      <w:r w:rsidRPr="00480AAD">
        <w:rPr>
          <w:rFonts w:hint="cs"/>
          <w:noProof/>
          <w:color w:val="000000" w:themeColor="text1"/>
          <w:sz w:val="22"/>
          <w:szCs w:val="22"/>
          <w:u w:val="single"/>
        </w:rPr>
        <w:drawing>
          <wp:anchor distT="0" distB="0" distL="114300" distR="114300" simplePos="0" relativeHeight="251823104" behindDoc="0" locked="0" layoutInCell="1" allowOverlap="1" wp14:anchorId="453D22C4" wp14:editId="556B9F68">
            <wp:simplePos x="0" y="0"/>
            <wp:positionH relativeFrom="margin">
              <wp:posOffset>-819150</wp:posOffset>
            </wp:positionH>
            <wp:positionV relativeFrom="paragraph">
              <wp:posOffset>112395</wp:posOffset>
            </wp:positionV>
            <wp:extent cx="2178050" cy="2047875"/>
            <wp:effectExtent l="0" t="0" r="0" b="9525"/>
            <wp:wrapSquare wrapText="bothSides"/>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178050"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1F30" w:rsidRPr="00480AAD">
        <w:rPr>
          <w:rFonts w:hint="cs"/>
          <w:b/>
          <w:bCs/>
          <w:color w:val="000000" w:themeColor="text1"/>
          <w:sz w:val="22"/>
          <w:szCs w:val="22"/>
          <w:u w:val="single"/>
          <w:rtl/>
        </w:rPr>
        <w:t xml:space="preserve">מערכת תשלום- </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מערכת המשמשת ניפוק ומעקב אחר חשבוניות ספקים ותשלומים עבור שירותים ומוצרים. </w:t>
      </w:r>
    </w:p>
    <w:p w:rsidR="00C91F30" w:rsidRPr="00480AAD" w:rsidRDefault="00C91F30" w:rsidP="00176EE1">
      <w:pPr>
        <w:pStyle w:val="a3"/>
        <w:numPr>
          <w:ilvl w:val="0"/>
          <w:numId w:val="129"/>
        </w:numPr>
        <w:rPr>
          <w:color w:val="000000" w:themeColor="text1"/>
          <w:sz w:val="22"/>
          <w:szCs w:val="22"/>
        </w:rPr>
      </w:pPr>
      <w:r w:rsidRPr="00480AAD">
        <w:rPr>
          <w:rFonts w:hint="cs"/>
          <w:color w:val="000000" w:themeColor="text1"/>
          <w:sz w:val="22"/>
          <w:szCs w:val="22"/>
          <w:rtl/>
        </w:rPr>
        <w:t>התשלום מתבצע בהתאם להסכם ולתנאי החוזה</w:t>
      </w:r>
    </w:p>
    <w:p w:rsidR="00C91F30" w:rsidRPr="00480AAD" w:rsidRDefault="00C91F30" w:rsidP="00176EE1">
      <w:pPr>
        <w:pStyle w:val="a3"/>
        <w:numPr>
          <w:ilvl w:val="0"/>
          <w:numId w:val="129"/>
        </w:numPr>
        <w:rPr>
          <w:color w:val="000000" w:themeColor="text1"/>
          <w:sz w:val="22"/>
          <w:szCs w:val="22"/>
        </w:rPr>
      </w:pPr>
      <w:r w:rsidRPr="00480AAD">
        <w:rPr>
          <w:rFonts w:hint="cs"/>
          <w:color w:val="000000" w:themeColor="text1"/>
          <w:sz w:val="22"/>
          <w:szCs w:val="22"/>
          <w:rtl/>
        </w:rPr>
        <w:t>התשלום מתבצע רק לאחר אישור של שביעות רצון מהעבודה על ידי אדם שהוסמך על ידי צוות הפרויקט</w:t>
      </w:r>
    </w:p>
    <w:p w:rsidR="00C91F30" w:rsidRPr="00981EF9" w:rsidRDefault="00C91F30" w:rsidP="00176EE1">
      <w:pPr>
        <w:pStyle w:val="a3"/>
        <w:numPr>
          <w:ilvl w:val="0"/>
          <w:numId w:val="129"/>
        </w:numPr>
        <w:rPr>
          <w:color w:val="000000" w:themeColor="text1"/>
          <w:sz w:val="22"/>
          <w:szCs w:val="22"/>
          <w:rtl/>
        </w:rPr>
      </w:pPr>
      <w:r w:rsidRPr="00480AAD">
        <w:rPr>
          <w:rFonts w:hint="cs"/>
          <w:color w:val="000000" w:themeColor="text1"/>
          <w:sz w:val="22"/>
          <w:szCs w:val="22"/>
          <w:rtl/>
        </w:rPr>
        <w:t>ודא עמידה בהסכם</w:t>
      </w:r>
    </w:p>
    <w:p w:rsidR="00C91F30" w:rsidRPr="00480AAD" w:rsidRDefault="00C91F30" w:rsidP="00C91F30">
      <w:pPr>
        <w:rPr>
          <w:color w:val="000000" w:themeColor="text1"/>
          <w:sz w:val="22"/>
          <w:szCs w:val="22"/>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סעדים-</w:t>
      </w:r>
      <w:r w:rsidR="00981EF9">
        <w:rPr>
          <w:rFonts w:hint="cs"/>
          <w:b/>
          <w:bCs/>
          <w:color w:val="000000" w:themeColor="text1"/>
          <w:sz w:val="22"/>
          <w:szCs w:val="22"/>
          <w:u w:val="single"/>
          <w:rtl/>
        </w:rPr>
        <w:t>תמיכה, עזרה</w:t>
      </w:r>
    </w:p>
    <w:p w:rsidR="00981EF9" w:rsidRDefault="00981EF9" w:rsidP="00C91F30">
      <w:pPr>
        <w:rPr>
          <w:color w:val="000000" w:themeColor="text1"/>
          <w:sz w:val="22"/>
          <w:szCs w:val="22"/>
          <w:rtl/>
        </w:rPr>
      </w:pPr>
      <w:r>
        <w:rPr>
          <w:rFonts w:hint="cs"/>
          <w:color w:val="000000" w:themeColor="text1"/>
          <w:sz w:val="22"/>
          <w:szCs w:val="22"/>
          <w:rtl/>
        </w:rPr>
        <w:t>מטרה: לטפל בשיבושים בחוזה</w:t>
      </w:r>
    </w:p>
    <w:p w:rsidR="00C91F30" w:rsidRPr="00480AAD" w:rsidRDefault="00C91F30" w:rsidP="00C91F30">
      <w:pPr>
        <w:rPr>
          <w:color w:val="000000" w:themeColor="text1"/>
          <w:sz w:val="22"/>
          <w:szCs w:val="22"/>
          <w:rtl/>
        </w:rPr>
      </w:pPr>
      <w:r w:rsidRPr="00480AAD">
        <w:rPr>
          <w:rFonts w:hint="cs"/>
          <w:color w:val="000000" w:themeColor="text1"/>
          <w:sz w:val="22"/>
          <w:szCs w:val="22"/>
          <w:rtl/>
        </w:rPr>
        <w:t>חל כאשר הביצועים חורגים מהחוזה. צריך להיות מפורט בחלק העסקי של החוזה:</w:t>
      </w:r>
    </w:p>
    <w:p w:rsidR="00C91F30" w:rsidRPr="00480AAD" w:rsidRDefault="00C91F30" w:rsidP="00176EE1">
      <w:pPr>
        <w:pStyle w:val="a3"/>
        <w:numPr>
          <w:ilvl w:val="0"/>
          <w:numId w:val="130"/>
        </w:numPr>
        <w:rPr>
          <w:color w:val="000000" w:themeColor="text1"/>
          <w:sz w:val="22"/>
          <w:szCs w:val="22"/>
        </w:rPr>
      </w:pPr>
      <w:r w:rsidRPr="00480AAD">
        <w:rPr>
          <w:rFonts w:hint="cs"/>
          <w:color w:val="000000" w:themeColor="text1"/>
          <w:sz w:val="22"/>
          <w:szCs w:val="22"/>
          <w:rtl/>
        </w:rPr>
        <w:t>בוררות</w:t>
      </w:r>
    </w:p>
    <w:p w:rsidR="00C91F30" w:rsidRPr="00480AAD" w:rsidRDefault="00C91F30" w:rsidP="00176EE1">
      <w:pPr>
        <w:pStyle w:val="a3"/>
        <w:numPr>
          <w:ilvl w:val="0"/>
          <w:numId w:val="130"/>
        </w:numPr>
        <w:rPr>
          <w:color w:val="000000" w:themeColor="text1"/>
          <w:sz w:val="22"/>
          <w:szCs w:val="22"/>
        </w:rPr>
      </w:pPr>
      <w:r w:rsidRPr="00480AAD">
        <w:rPr>
          <w:rFonts w:hint="cs"/>
          <w:color w:val="000000" w:themeColor="text1"/>
          <w:sz w:val="22"/>
          <w:szCs w:val="22"/>
          <w:rtl/>
        </w:rPr>
        <w:t>סעד משפטי</w:t>
      </w:r>
    </w:p>
    <w:p w:rsidR="00C91F30" w:rsidRPr="00480AAD" w:rsidRDefault="00C91F30" w:rsidP="00176EE1">
      <w:pPr>
        <w:pStyle w:val="a3"/>
        <w:numPr>
          <w:ilvl w:val="0"/>
          <w:numId w:val="130"/>
        </w:numPr>
        <w:rPr>
          <w:color w:val="000000" w:themeColor="text1"/>
          <w:sz w:val="22"/>
          <w:szCs w:val="22"/>
        </w:rPr>
      </w:pPr>
      <w:r w:rsidRPr="00480AAD">
        <w:rPr>
          <w:rFonts w:hint="cs"/>
          <w:color w:val="000000" w:themeColor="text1"/>
          <w:sz w:val="22"/>
          <w:szCs w:val="22"/>
          <w:rtl/>
        </w:rPr>
        <w:t>סעד ניהולי (קנסות)</w:t>
      </w:r>
    </w:p>
    <w:p w:rsidR="00C91F30" w:rsidRPr="00480AAD" w:rsidRDefault="00C91F30" w:rsidP="00176EE1">
      <w:pPr>
        <w:pStyle w:val="a3"/>
        <w:numPr>
          <w:ilvl w:val="0"/>
          <w:numId w:val="130"/>
        </w:numPr>
        <w:rPr>
          <w:color w:val="000000" w:themeColor="text1"/>
          <w:sz w:val="22"/>
          <w:szCs w:val="22"/>
        </w:rPr>
      </w:pPr>
      <w:r w:rsidRPr="00480AAD">
        <w:rPr>
          <w:rFonts w:hint="cs"/>
          <w:color w:val="000000" w:themeColor="text1"/>
          <w:sz w:val="22"/>
          <w:szCs w:val="22"/>
          <w:rtl/>
        </w:rPr>
        <w:t>סיום משיקולי נוחות</w:t>
      </w: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סגירת רכש-</w:t>
      </w:r>
    </w:p>
    <w:p w:rsidR="00C91F30" w:rsidRPr="00480AAD" w:rsidRDefault="00C91F30" w:rsidP="00C91F30">
      <w:pPr>
        <w:rPr>
          <w:color w:val="000000" w:themeColor="text1"/>
          <w:sz w:val="22"/>
          <w:szCs w:val="22"/>
          <w:rtl/>
        </w:rPr>
      </w:pPr>
      <w:r w:rsidRPr="00480AAD">
        <w:rPr>
          <w:rFonts w:hint="cs"/>
          <w:color w:val="000000" w:themeColor="text1"/>
          <w:sz w:val="22"/>
          <w:szCs w:val="22"/>
          <w:rtl/>
        </w:rPr>
        <w:t xml:space="preserve">השלמה של כל פעולות הרכישה, תיעוד תהליכים ומסמכים קשורים כסימוכין לעתיד. </w:t>
      </w:r>
    </w:p>
    <w:tbl>
      <w:tblPr>
        <w:tblStyle w:val="a5"/>
        <w:tblW w:w="0" w:type="auto"/>
        <w:jc w:val="right"/>
        <w:tblLook w:val="0420" w:firstRow="1" w:lastRow="0" w:firstColumn="0" w:lastColumn="0" w:noHBand="0" w:noVBand="1"/>
      </w:tblPr>
      <w:tblGrid>
        <w:gridCol w:w="2888"/>
        <w:gridCol w:w="2122"/>
        <w:gridCol w:w="2140"/>
      </w:tblGrid>
      <w:tr w:rsidR="00981EF9" w:rsidRPr="00981EF9" w:rsidTr="00981EF9">
        <w:trPr>
          <w:trHeight w:val="50"/>
          <w:jc w:val="right"/>
        </w:trPr>
        <w:tc>
          <w:tcPr>
            <w:tcW w:w="0" w:type="auto"/>
            <w:hideMark/>
          </w:tcPr>
          <w:p w:rsidR="00981EF9" w:rsidRPr="00981EF9" w:rsidRDefault="00981EF9" w:rsidP="00981EF9">
            <w:pPr>
              <w:spacing w:after="160" w:line="259" w:lineRule="auto"/>
              <w:rPr>
                <w:color w:val="000000" w:themeColor="text1"/>
                <w:sz w:val="22"/>
                <w:szCs w:val="22"/>
              </w:rPr>
            </w:pPr>
            <w:r w:rsidRPr="00981EF9">
              <w:rPr>
                <w:b/>
                <w:bCs/>
                <w:color w:val="000000" w:themeColor="text1"/>
                <w:sz w:val="22"/>
                <w:szCs w:val="22"/>
                <w:rtl/>
              </w:rPr>
              <w:t>תפוקות</w:t>
            </w:r>
          </w:p>
        </w:tc>
        <w:tc>
          <w:tcPr>
            <w:tcW w:w="0" w:type="auto"/>
            <w:hideMark/>
          </w:tcPr>
          <w:p w:rsidR="00981EF9" w:rsidRPr="00981EF9" w:rsidRDefault="00981EF9" w:rsidP="00981EF9">
            <w:pPr>
              <w:spacing w:after="160" w:line="259" w:lineRule="auto"/>
              <w:rPr>
                <w:color w:val="000000" w:themeColor="text1"/>
                <w:sz w:val="22"/>
                <w:szCs w:val="22"/>
                <w:rtl/>
              </w:rPr>
            </w:pPr>
            <w:r w:rsidRPr="00981EF9">
              <w:rPr>
                <w:b/>
                <w:bCs/>
                <w:color w:val="000000" w:themeColor="text1"/>
                <w:sz w:val="22"/>
                <w:szCs w:val="22"/>
                <w:rtl/>
              </w:rPr>
              <w:t>כלים &amp; שיטות</w:t>
            </w:r>
          </w:p>
        </w:tc>
        <w:tc>
          <w:tcPr>
            <w:tcW w:w="0" w:type="auto"/>
            <w:hideMark/>
          </w:tcPr>
          <w:p w:rsidR="00981EF9" w:rsidRPr="00981EF9" w:rsidRDefault="00981EF9" w:rsidP="00981EF9">
            <w:pPr>
              <w:spacing w:after="160" w:line="259" w:lineRule="auto"/>
              <w:rPr>
                <w:color w:val="000000" w:themeColor="text1"/>
                <w:sz w:val="22"/>
                <w:szCs w:val="22"/>
                <w:rtl/>
              </w:rPr>
            </w:pPr>
            <w:r w:rsidRPr="00981EF9">
              <w:rPr>
                <w:b/>
                <w:bCs/>
                <w:color w:val="000000" w:themeColor="text1"/>
                <w:sz w:val="22"/>
                <w:szCs w:val="22"/>
                <w:rtl/>
              </w:rPr>
              <w:t>תשומות</w:t>
            </w:r>
          </w:p>
        </w:tc>
      </w:tr>
      <w:tr w:rsidR="00981EF9" w:rsidRPr="00981EF9" w:rsidTr="00981EF9">
        <w:trPr>
          <w:trHeight w:val="50"/>
          <w:jc w:val="right"/>
        </w:trPr>
        <w:tc>
          <w:tcPr>
            <w:tcW w:w="0" w:type="auto"/>
            <w:hideMark/>
          </w:tcPr>
          <w:p w:rsidR="00981EF9" w:rsidRPr="00981EF9" w:rsidRDefault="00981EF9" w:rsidP="00981EF9">
            <w:pPr>
              <w:spacing w:after="160" w:line="259" w:lineRule="auto"/>
              <w:rPr>
                <w:color w:val="000000" w:themeColor="text1"/>
                <w:sz w:val="22"/>
                <w:szCs w:val="22"/>
                <w:rtl/>
              </w:rPr>
            </w:pPr>
            <w:r w:rsidRPr="00981EF9">
              <w:rPr>
                <w:color w:val="000000" w:themeColor="text1"/>
                <w:sz w:val="22"/>
                <w:szCs w:val="22"/>
                <w:rtl/>
              </w:rPr>
              <w:t>1. רכישות שנסגרו</w:t>
            </w:r>
          </w:p>
        </w:tc>
        <w:tc>
          <w:tcPr>
            <w:tcW w:w="0" w:type="auto"/>
            <w:hideMark/>
          </w:tcPr>
          <w:p w:rsidR="00981EF9" w:rsidRPr="00981EF9" w:rsidRDefault="00981EF9" w:rsidP="00981EF9">
            <w:pPr>
              <w:spacing w:after="160" w:line="259" w:lineRule="auto"/>
              <w:rPr>
                <w:color w:val="000000" w:themeColor="text1"/>
                <w:sz w:val="22"/>
                <w:szCs w:val="22"/>
                <w:rtl/>
              </w:rPr>
            </w:pPr>
            <w:r w:rsidRPr="00981EF9">
              <w:rPr>
                <w:color w:val="000000" w:themeColor="text1"/>
                <w:sz w:val="22"/>
                <w:szCs w:val="22"/>
                <w:rtl/>
              </w:rPr>
              <w:t>מבדקי תהליכי רכש</w:t>
            </w:r>
          </w:p>
        </w:tc>
        <w:tc>
          <w:tcPr>
            <w:tcW w:w="0" w:type="auto"/>
            <w:hideMark/>
          </w:tcPr>
          <w:p w:rsidR="00981EF9" w:rsidRPr="00981EF9" w:rsidRDefault="00981EF9" w:rsidP="00981EF9">
            <w:pPr>
              <w:spacing w:after="160" w:line="259" w:lineRule="auto"/>
              <w:rPr>
                <w:color w:val="000000" w:themeColor="text1"/>
                <w:sz w:val="22"/>
                <w:szCs w:val="22"/>
                <w:rtl/>
              </w:rPr>
            </w:pPr>
            <w:r w:rsidRPr="00981EF9">
              <w:rPr>
                <w:color w:val="000000" w:themeColor="text1"/>
                <w:sz w:val="22"/>
                <w:szCs w:val="22"/>
                <w:rtl/>
              </w:rPr>
              <w:t>1. תכנית ניהול הפרויקט</w:t>
            </w:r>
          </w:p>
        </w:tc>
      </w:tr>
      <w:tr w:rsidR="00981EF9" w:rsidRPr="00981EF9" w:rsidTr="00981EF9">
        <w:trPr>
          <w:trHeight w:val="50"/>
          <w:jc w:val="right"/>
        </w:trPr>
        <w:tc>
          <w:tcPr>
            <w:tcW w:w="0" w:type="auto"/>
            <w:hideMark/>
          </w:tcPr>
          <w:p w:rsidR="00981EF9" w:rsidRPr="00981EF9" w:rsidRDefault="00981EF9" w:rsidP="00981EF9">
            <w:pPr>
              <w:spacing w:after="160" w:line="259" w:lineRule="auto"/>
              <w:rPr>
                <w:color w:val="000000" w:themeColor="text1"/>
                <w:sz w:val="22"/>
                <w:szCs w:val="22"/>
                <w:rtl/>
              </w:rPr>
            </w:pPr>
            <w:r w:rsidRPr="00981EF9">
              <w:rPr>
                <w:color w:val="000000" w:themeColor="text1"/>
                <w:sz w:val="22"/>
                <w:szCs w:val="22"/>
                <w:rtl/>
              </w:rPr>
              <w:t>2. עדכונים לנכסי תהליך ארגוניים</w:t>
            </w:r>
          </w:p>
        </w:tc>
        <w:tc>
          <w:tcPr>
            <w:tcW w:w="0" w:type="auto"/>
            <w:hideMark/>
          </w:tcPr>
          <w:p w:rsidR="00981EF9" w:rsidRPr="00981EF9" w:rsidRDefault="00981EF9" w:rsidP="00981EF9">
            <w:pPr>
              <w:spacing w:after="160" w:line="259" w:lineRule="auto"/>
              <w:rPr>
                <w:color w:val="000000" w:themeColor="text1"/>
                <w:sz w:val="22"/>
                <w:szCs w:val="22"/>
                <w:rtl/>
              </w:rPr>
            </w:pPr>
            <w:r w:rsidRPr="00981EF9">
              <w:rPr>
                <w:color w:val="000000" w:themeColor="text1"/>
                <w:sz w:val="22"/>
                <w:szCs w:val="22"/>
                <w:rtl/>
              </w:rPr>
              <w:t>2. משא ומתן על רכש</w:t>
            </w:r>
          </w:p>
        </w:tc>
        <w:tc>
          <w:tcPr>
            <w:tcW w:w="0" w:type="auto"/>
            <w:hideMark/>
          </w:tcPr>
          <w:p w:rsidR="00981EF9" w:rsidRPr="00981EF9" w:rsidRDefault="00981EF9" w:rsidP="00981EF9">
            <w:pPr>
              <w:spacing w:after="160" w:line="259" w:lineRule="auto"/>
              <w:rPr>
                <w:color w:val="000000" w:themeColor="text1"/>
                <w:sz w:val="22"/>
                <w:szCs w:val="22"/>
                <w:rtl/>
              </w:rPr>
            </w:pPr>
            <w:r w:rsidRPr="00981EF9">
              <w:rPr>
                <w:color w:val="000000" w:themeColor="text1"/>
                <w:sz w:val="22"/>
                <w:szCs w:val="22"/>
                <w:rtl/>
              </w:rPr>
              <w:t>2. מסמכי רכש</w:t>
            </w:r>
          </w:p>
        </w:tc>
      </w:tr>
      <w:tr w:rsidR="00981EF9" w:rsidRPr="00981EF9" w:rsidTr="00981EF9">
        <w:trPr>
          <w:trHeight w:val="50"/>
          <w:jc w:val="right"/>
        </w:trPr>
        <w:tc>
          <w:tcPr>
            <w:tcW w:w="0" w:type="auto"/>
            <w:hideMark/>
          </w:tcPr>
          <w:p w:rsidR="00981EF9" w:rsidRPr="00981EF9" w:rsidRDefault="00981EF9" w:rsidP="00981EF9">
            <w:pPr>
              <w:spacing w:after="160" w:line="259" w:lineRule="auto"/>
              <w:rPr>
                <w:color w:val="000000" w:themeColor="text1"/>
                <w:sz w:val="22"/>
                <w:szCs w:val="22"/>
                <w:rtl/>
              </w:rPr>
            </w:pPr>
          </w:p>
        </w:tc>
        <w:tc>
          <w:tcPr>
            <w:tcW w:w="0" w:type="auto"/>
            <w:hideMark/>
          </w:tcPr>
          <w:p w:rsidR="00981EF9" w:rsidRPr="00981EF9" w:rsidRDefault="00981EF9" w:rsidP="00981EF9">
            <w:pPr>
              <w:spacing w:after="160" w:line="259" w:lineRule="auto"/>
              <w:rPr>
                <w:color w:val="000000" w:themeColor="text1"/>
                <w:sz w:val="22"/>
                <w:szCs w:val="22"/>
              </w:rPr>
            </w:pPr>
            <w:r w:rsidRPr="00981EF9">
              <w:rPr>
                <w:color w:val="000000" w:themeColor="text1"/>
                <w:sz w:val="22"/>
                <w:szCs w:val="22"/>
                <w:rtl/>
              </w:rPr>
              <w:t>3. מערכת ניהול רשומות</w:t>
            </w:r>
          </w:p>
        </w:tc>
        <w:tc>
          <w:tcPr>
            <w:tcW w:w="0" w:type="auto"/>
            <w:hideMark/>
          </w:tcPr>
          <w:p w:rsidR="00981EF9" w:rsidRPr="00981EF9" w:rsidRDefault="00981EF9" w:rsidP="00981EF9">
            <w:pPr>
              <w:spacing w:after="160" w:line="259" w:lineRule="auto"/>
              <w:rPr>
                <w:color w:val="000000" w:themeColor="text1"/>
                <w:sz w:val="22"/>
                <w:szCs w:val="22"/>
                <w:rtl/>
              </w:rPr>
            </w:pPr>
          </w:p>
        </w:tc>
      </w:tr>
    </w:tbl>
    <w:p w:rsidR="00981EF9" w:rsidRDefault="00981EF9" w:rsidP="00C91F30">
      <w:pPr>
        <w:rPr>
          <w:color w:val="000000" w:themeColor="text1"/>
          <w:sz w:val="22"/>
          <w:szCs w:val="22"/>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תבחיני קבלה-</w:t>
      </w:r>
    </w:p>
    <w:p w:rsidR="00C91F30" w:rsidRPr="00480AAD" w:rsidRDefault="00C91F30" w:rsidP="00176EE1">
      <w:pPr>
        <w:pStyle w:val="a3"/>
        <w:numPr>
          <w:ilvl w:val="0"/>
          <w:numId w:val="131"/>
        </w:numPr>
        <w:rPr>
          <w:color w:val="000000" w:themeColor="text1"/>
          <w:sz w:val="22"/>
          <w:szCs w:val="22"/>
        </w:rPr>
      </w:pPr>
      <w:r w:rsidRPr="00480AAD">
        <w:rPr>
          <w:rFonts w:hint="cs"/>
          <w:color w:val="000000" w:themeColor="text1"/>
          <w:sz w:val="22"/>
          <w:szCs w:val="22"/>
          <w:rtl/>
        </w:rPr>
        <w:t>צרכים לשקף את התחייבויות שנתנו בהצעה, בתוכנית הפרויקט או במפרטים</w:t>
      </w:r>
    </w:p>
    <w:p w:rsidR="00C91F30" w:rsidRPr="00480AAD" w:rsidRDefault="00C91F30" w:rsidP="00176EE1">
      <w:pPr>
        <w:pStyle w:val="a3"/>
        <w:numPr>
          <w:ilvl w:val="0"/>
          <w:numId w:val="131"/>
        </w:numPr>
        <w:rPr>
          <w:color w:val="000000" w:themeColor="text1"/>
          <w:sz w:val="22"/>
          <w:szCs w:val="22"/>
        </w:rPr>
      </w:pPr>
      <w:r w:rsidRPr="00480AAD">
        <w:rPr>
          <w:rFonts w:hint="cs"/>
          <w:color w:val="000000" w:themeColor="text1"/>
          <w:sz w:val="22"/>
          <w:szCs w:val="22"/>
          <w:rtl/>
        </w:rPr>
        <w:t>חייבים להיות ברורים וחד משמעיים</w:t>
      </w:r>
    </w:p>
    <w:p w:rsidR="00C91F30" w:rsidRPr="00480AAD" w:rsidRDefault="00C91F30" w:rsidP="00176EE1">
      <w:pPr>
        <w:pStyle w:val="a3"/>
        <w:numPr>
          <w:ilvl w:val="0"/>
          <w:numId w:val="131"/>
        </w:numPr>
        <w:rPr>
          <w:color w:val="000000" w:themeColor="text1"/>
          <w:sz w:val="22"/>
          <w:szCs w:val="22"/>
        </w:rPr>
      </w:pPr>
      <w:r w:rsidRPr="00480AAD">
        <w:rPr>
          <w:rFonts w:hint="cs"/>
          <w:color w:val="000000" w:themeColor="text1"/>
          <w:sz w:val="22"/>
          <w:szCs w:val="22"/>
          <w:rtl/>
        </w:rPr>
        <w:t>צריכים להיות משולבים בסדרות של בדיקות שנועדו לספק סימכוין לכך שכל הקריטריונים התקיימו</w:t>
      </w:r>
    </w:p>
    <w:p w:rsidR="00C91F30" w:rsidRDefault="00C91F30" w:rsidP="00C91F30">
      <w:pPr>
        <w:rPr>
          <w:color w:val="000000" w:themeColor="text1"/>
          <w:sz w:val="22"/>
          <w:szCs w:val="22"/>
          <w:rtl/>
        </w:rPr>
      </w:pPr>
    </w:p>
    <w:p w:rsidR="00981EF9" w:rsidRDefault="00981EF9" w:rsidP="00C91F30">
      <w:pPr>
        <w:rPr>
          <w:color w:val="000000" w:themeColor="text1"/>
          <w:sz w:val="22"/>
          <w:szCs w:val="22"/>
          <w:rtl/>
        </w:rPr>
      </w:pPr>
    </w:p>
    <w:p w:rsidR="00981EF9" w:rsidRDefault="00981EF9" w:rsidP="00C91F30">
      <w:pPr>
        <w:rPr>
          <w:color w:val="000000" w:themeColor="text1"/>
          <w:sz w:val="22"/>
          <w:szCs w:val="22"/>
          <w:rtl/>
        </w:rPr>
      </w:pPr>
    </w:p>
    <w:p w:rsidR="00981EF9" w:rsidRPr="00480AAD" w:rsidRDefault="00981EF9" w:rsidP="00C91F30">
      <w:pPr>
        <w:rPr>
          <w:color w:val="000000" w:themeColor="text1"/>
          <w:sz w:val="22"/>
          <w:szCs w:val="22"/>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מבדקי תהליכי הרכש-</w:t>
      </w:r>
    </w:p>
    <w:p w:rsidR="00C91F30" w:rsidRPr="00480AAD" w:rsidRDefault="00C91F30" w:rsidP="00C91F30">
      <w:pPr>
        <w:rPr>
          <w:color w:val="000000" w:themeColor="text1"/>
          <w:sz w:val="22"/>
          <w:szCs w:val="22"/>
          <w:rtl/>
        </w:rPr>
      </w:pPr>
      <w:r w:rsidRPr="00480AAD">
        <w:rPr>
          <w:rFonts w:hint="cs"/>
          <w:noProof/>
          <w:color w:val="000000" w:themeColor="text1"/>
          <w:sz w:val="22"/>
          <w:szCs w:val="22"/>
        </w:rPr>
        <w:drawing>
          <wp:anchor distT="0" distB="0" distL="114300" distR="114300" simplePos="0" relativeHeight="251825152" behindDoc="0" locked="0" layoutInCell="1" allowOverlap="1" wp14:anchorId="62686445" wp14:editId="59DB9790">
            <wp:simplePos x="0" y="0"/>
            <wp:positionH relativeFrom="column">
              <wp:posOffset>1914525</wp:posOffset>
            </wp:positionH>
            <wp:positionV relativeFrom="paragraph">
              <wp:posOffset>176530</wp:posOffset>
            </wp:positionV>
            <wp:extent cx="2409825" cy="1533575"/>
            <wp:effectExtent l="0" t="0" r="0" b="9525"/>
            <wp:wrapSquare wrapText="bothSides"/>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409825" cy="1533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0AAD">
        <w:rPr>
          <w:rFonts w:hint="cs"/>
          <w:color w:val="000000" w:themeColor="text1"/>
          <w:sz w:val="22"/>
          <w:szCs w:val="22"/>
          <w:rtl/>
        </w:rPr>
        <w:t xml:space="preserve">סקריה מובנית של תהליך הרכש, החל בתהליך ניהול תכנית הרכש וכלה בבקרת הרכש. </w:t>
      </w: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color w:val="000000" w:themeColor="text1"/>
          <w:sz w:val="22"/>
          <w:szCs w:val="22"/>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עדכון נכסי תהליך ארגוניים-</w:t>
      </w:r>
    </w:p>
    <w:p w:rsidR="00C91F30" w:rsidRPr="00480AAD" w:rsidRDefault="00C91F30" w:rsidP="00176EE1">
      <w:pPr>
        <w:pStyle w:val="a3"/>
        <w:numPr>
          <w:ilvl w:val="0"/>
          <w:numId w:val="132"/>
        </w:numPr>
        <w:rPr>
          <w:color w:val="000000" w:themeColor="text1"/>
          <w:sz w:val="22"/>
          <w:szCs w:val="22"/>
        </w:rPr>
      </w:pPr>
      <w:r w:rsidRPr="00480AAD">
        <w:rPr>
          <w:rFonts w:hint="cs"/>
          <w:color w:val="000000" w:themeColor="text1"/>
          <w:sz w:val="22"/>
          <w:szCs w:val="22"/>
          <w:u w:val="single"/>
          <w:rtl/>
        </w:rPr>
        <w:t>תיק רכש:</w:t>
      </w:r>
      <w:r w:rsidRPr="00480AAD">
        <w:rPr>
          <w:rFonts w:hint="cs"/>
          <w:color w:val="000000" w:themeColor="text1"/>
          <w:sz w:val="22"/>
          <w:szCs w:val="22"/>
          <w:rtl/>
        </w:rPr>
        <w:t xml:space="preserve"> מכינים אוסף מלא וממפותח של מסמכי חוזה, לשם הוספה לקבציי הפרויקט הסופיים.</w:t>
      </w:r>
    </w:p>
    <w:p w:rsidR="00C91F30" w:rsidRPr="00480AAD" w:rsidRDefault="00C91F30" w:rsidP="00176EE1">
      <w:pPr>
        <w:pStyle w:val="a3"/>
        <w:numPr>
          <w:ilvl w:val="0"/>
          <w:numId w:val="132"/>
        </w:numPr>
        <w:rPr>
          <w:color w:val="000000" w:themeColor="text1"/>
          <w:sz w:val="22"/>
          <w:szCs w:val="22"/>
        </w:rPr>
      </w:pPr>
      <w:r w:rsidRPr="00480AAD">
        <w:rPr>
          <w:rFonts w:hint="cs"/>
          <w:color w:val="000000" w:themeColor="text1"/>
          <w:sz w:val="22"/>
          <w:szCs w:val="22"/>
          <w:u w:val="single"/>
          <w:rtl/>
        </w:rPr>
        <w:t>קבלת התוצר:</w:t>
      </w:r>
      <w:r w:rsidRPr="00480AAD">
        <w:rPr>
          <w:rFonts w:hint="cs"/>
          <w:color w:val="000000" w:themeColor="text1"/>
          <w:sz w:val="22"/>
          <w:szCs w:val="22"/>
          <w:rtl/>
        </w:rPr>
        <w:t xml:space="preserve"> אפשר שהארגון יידרש לשמור תיעוד של קבלה רשמית של התוצרים שסיפק הספק. </w:t>
      </w:r>
    </w:p>
    <w:p w:rsidR="00C91F30" w:rsidRPr="00480AAD" w:rsidRDefault="00C91F30" w:rsidP="00176EE1">
      <w:pPr>
        <w:pStyle w:val="a3"/>
        <w:numPr>
          <w:ilvl w:val="0"/>
          <w:numId w:val="132"/>
        </w:numPr>
        <w:rPr>
          <w:color w:val="000000" w:themeColor="text1"/>
          <w:sz w:val="22"/>
          <w:szCs w:val="22"/>
        </w:rPr>
      </w:pPr>
      <w:r w:rsidRPr="00480AAD">
        <w:rPr>
          <w:rFonts w:hint="cs"/>
          <w:color w:val="000000" w:themeColor="text1"/>
          <w:sz w:val="22"/>
          <w:szCs w:val="22"/>
          <w:u w:val="single"/>
          <w:rtl/>
        </w:rPr>
        <w:t>תיעוד לקחים שהופקו:</w:t>
      </w:r>
      <w:r w:rsidRPr="00480AAD">
        <w:rPr>
          <w:rFonts w:hint="cs"/>
          <w:color w:val="000000" w:themeColor="text1"/>
          <w:sz w:val="22"/>
          <w:szCs w:val="22"/>
          <w:rtl/>
        </w:rPr>
        <w:t xml:space="preserve"> כדי לשפר רכישות עתידיות, יש להכין לקחים שהופקו התנסויות והמלצות לשיפור תהליכים שיתויקו בתיק הפרויקט.</w:t>
      </w:r>
    </w:p>
    <w:p w:rsidR="00C91F30" w:rsidRPr="00480AAD" w:rsidRDefault="00C91F30" w:rsidP="00C91F30">
      <w:pPr>
        <w:rPr>
          <w:color w:val="000000" w:themeColor="text1"/>
          <w:sz w:val="22"/>
          <w:szCs w:val="22"/>
          <w:rtl/>
        </w:rPr>
      </w:pPr>
    </w:p>
    <w:p w:rsidR="00C91F30" w:rsidRPr="00480AAD" w:rsidRDefault="00C91F30" w:rsidP="00C91F30">
      <w:pPr>
        <w:rPr>
          <w:b/>
          <w:bCs/>
          <w:color w:val="000000" w:themeColor="text1"/>
          <w:sz w:val="22"/>
          <w:szCs w:val="22"/>
          <w:u w:val="single"/>
          <w:rtl/>
        </w:rPr>
      </w:pPr>
      <w:r w:rsidRPr="00480AAD">
        <w:rPr>
          <w:rFonts w:hint="cs"/>
          <w:b/>
          <w:bCs/>
          <w:color w:val="000000" w:themeColor="text1"/>
          <w:sz w:val="22"/>
          <w:szCs w:val="22"/>
          <w:u w:val="single"/>
          <w:rtl/>
        </w:rPr>
        <w:t>לסיכום-</w:t>
      </w:r>
    </w:p>
    <w:p w:rsidR="00C91F30" w:rsidRPr="00480AAD" w:rsidRDefault="00C91F30" w:rsidP="00176EE1">
      <w:pPr>
        <w:pStyle w:val="a3"/>
        <w:numPr>
          <w:ilvl w:val="0"/>
          <w:numId w:val="133"/>
        </w:numPr>
        <w:rPr>
          <w:color w:val="000000" w:themeColor="text1"/>
          <w:sz w:val="22"/>
          <w:szCs w:val="22"/>
        </w:rPr>
      </w:pPr>
      <w:r w:rsidRPr="00480AAD">
        <w:rPr>
          <w:rFonts w:hint="cs"/>
          <w:color w:val="000000" w:themeColor="text1"/>
          <w:sz w:val="22"/>
          <w:szCs w:val="22"/>
          <w:rtl/>
        </w:rPr>
        <w:t xml:space="preserve">מנהל הפרויקט חייב להיות מעורב, לפני חתימת החוזה. </w:t>
      </w:r>
    </w:p>
    <w:p w:rsidR="00C91F30" w:rsidRPr="00480AAD" w:rsidRDefault="00C91F30" w:rsidP="00176EE1">
      <w:pPr>
        <w:pStyle w:val="a3"/>
        <w:numPr>
          <w:ilvl w:val="0"/>
          <w:numId w:val="133"/>
        </w:numPr>
        <w:rPr>
          <w:color w:val="000000" w:themeColor="text1"/>
          <w:sz w:val="22"/>
          <w:szCs w:val="22"/>
        </w:rPr>
      </w:pPr>
      <w:r w:rsidRPr="00480AAD">
        <w:rPr>
          <w:rFonts w:hint="cs"/>
          <w:color w:val="000000" w:themeColor="text1"/>
          <w:sz w:val="22"/>
          <w:szCs w:val="22"/>
          <w:rtl/>
        </w:rPr>
        <w:t xml:space="preserve">מנהל הפרויקט אמור לסייע ביצירת, קריאה וניהול חוזים. </w:t>
      </w:r>
    </w:p>
    <w:p w:rsidR="00C91F30" w:rsidRPr="00480AAD" w:rsidRDefault="00C91F30" w:rsidP="00176EE1">
      <w:pPr>
        <w:pStyle w:val="a3"/>
        <w:numPr>
          <w:ilvl w:val="0"/>
          <w:numId w:val="133"/>
        </w:numPr>
        <w:rPr>
          <w:color w:val="000000" w:themeColor="text1"/>
          <w:sz w:val="22"/>
          <w:szCs w:val="22"/>
        </w:rPr>
      </w:pPr>
      <w:r w:rsidRPr="00480AAD">
        <w:rPr>
          <w:rFonts w:hint="cs"/>
          <w:color w:val="000000" w:themeColor="text1"/>
          <w:sz w:val="22"/>
          <w:szCs w:val="22"/>
          <w:rtl/>
        </w:rPr>
        <w:t>מנהל הפרויקט יסייע בהתאמת החוזה לצרכים הייחודיים של הפרויקט.</w:t>
      </w:r>
    </w:p>
    <w:p w:rsidR="00360CFD" w:rsidRPr="00480AAD" w:rsidRDefault="00C91F30" w:rsidP="00176EE1">
      <w:pPr>
        <w:pStyle w:val="a3"/>
        <w:numPr>
          <w:ilvl w:val="0"/>
          <w:numId w:val="133"/>
        </w:numPr>
        <w:rPr>
          <w:color w:val="000000" w:themeColor="text1"/>
          <w:sz w:val="22"/>
          <w:szCs w:val="22"/>
        </w:rPr>
      </w:pPr>
      <w:r w:rsidRPr="00480AAD">
        <w:rPr>
          <w:rFonts w:hint="cs"/>
          <w:color w:val="000000" w:themeColor="text1"/>
          <w:sz w:val="22"/>
          <w:szCs w:val="22"/>
          <w:rtl/>
        </w:rPr>
        <w:t xml:space="preserve">נדרשת התפלגות סבירה של הסיכון בין הקונה לבין המוכר. </w:t>
      </w:r>
    </w:p>
    <w:sectPr w:rsidR="00360CFD" w:rsidRPr="00480AAD" w:rsidSect="000C0A21">
      <w:type w:val="continuous"/>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4DDF" w:rsidRDefault="003D4DDF" w:rsidP="00C91F30">
      <w:pPr>
        <w:spacing w:after="0" w:line="240" w:lineRule="auto"/>
      </w:pPr>
      <w:r>
        <w:separator/>
      </w:r>
    </w:p>
  </w:endnote>
  <w:endnote w:type="continuationSeparator" w:id="0">
    <w:p w:rsidR="003D4DDF" w:rsidRDefault="003D4DDF" w:rsidP="00C91F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4DDF" w:rsidRDefault="003D4DDF" w:rsidP="00C91F30">
      <w:pPr>
        <w:spacing w:after="0" w:line="240" w:lineRule="auto"/>
      </w:pPr>
      <w:r>
        <w:separator/>
      </w:r>
    </w:p>
  </w:footnote>
  <w:footnote w:type="continuationSeparator" w:id="0">
    <w:p w:rsidR="003D4DDF" w:rsidRDefault="003D4DDF" w:rsidP="00C91F3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9935696"/>
      <w:docPartObj>
        <w:docPartGallery w:val="Page Numbers (Top of Page)"/>
        <w:docPartUnique/>
      </w:docPartObj>
    </w:sdtPr>
    <w:sdtEndPr>
      <w:rPr>
        <w:cs/>
      </w:rPr>
    </w:sdtEndPr>
    <w:sdtContent>
      <w:p w:rsidR="003B72DF" w:rsidRDefault="003B72DF">
        <w:pPr>
          <w:pStyle w:val="a8"/>
          <w:rPr>
            <w:rtl/>
            <w:cs/>
          </w:rPr>
        </w:pPr>
        <w:r>
          <w:fldChar w:fldCharType="begin"/>
        </w:r>
        <w:r>
          <w:rPr>
            <w:rtl/>
            <w:cs/>
          </w:rPr>
          <w:instrText>PAGE   \* MERGEFORMAT</w:instrText>
        </w:r>
        <w:r>
          <w:fldChar w:fldCharType="separate"/>
        </w:r>
        <w:r w:rsidR="003D4DDF" w:rsidRPr="003D4DDF">
          <w:rPr>
            <w:rFonts w:cs="Calibri"/>
            <w:noProof/>
            <w:lang w:val="he-IL"/>
          </w:rPr>
          <w:t>1</w:t>
        </w:r>
        <w:r>
          <w:fldChar w:fldCharType="end"/>
        </w:r>
      </w:p>
    </w:sdtContent>
  </w:sdt>
  <w:p w:rsidR="003B72DF" w:rsidRDefault="003B72DF">
    <w:pPr>
      <w:pStyle w:val="a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90635"/>
    <w:multiLevelType w:val="hybridMultilevel"/>
    <w:tmpl w:val="7910E1DA"/>
    <w:lvl w:ilvl="0" w:tplc="ED2AF056">
      <w:start w:val="1"/>
      <w:numFmt w:val="bullet"/>
      <w:lvlText w:val=""/>
      <w:lvlJc w:val="left"/>
      <w:pPr>
        <w:tabs>
          <w:tab w:val="num" w:pos="720"/>
        </w:tabs>
        <w:ind w:left="720" w:hanging="360"/>
      </w:pPr>
      <w:rPr>
        <w:rFonts w:ascii="Wingdings" w:hAnsi="Wingdings" w:hint="default"/>
      </w:rPr>
    </w:lvl>
    <w:lvl w:ilvl="1" w:tplc="D9AEA774">
      <w:start w:val="1"/>
      <w:numFmt w:val="bullet"/>
      <w:lvlText w:val=""/>
      <w:lvlJc w:val="left"/>
      <w:pPr>
        <w:tabs>
          <w:tab w:val="num" w:pos="1440"/>
        </w:tabs>
        <w:ind w:left="1440" w:hanging="360"/>
      </w:pPr>
      <w:rPr>
        <w:rFonts w:ascii="Wingdings" w:hAnsi="Wingdings" w:hint="default"/>
      </w:rPr>
    </w:lvl>
    <w:lvl w:ilvl="2" w:tplc="A440C5C6" w:tentative="1">
      <w:start w:val="1"/>
      <w:numFmt w:val="bullet"/>
      <w:lvlText w:val=""/>
      <w:lvlJc w:val="left"/>
      <w:pPr>
        <w:tabs>
          <w:tab w:val="num" w:pos="2160"/>
        </w:tabs>
        <w:ind w:left="2160" w:hanging="360"/>
      </w:pPr>
      <w:rPr>
        <w:rFonts w:ascii="Wingdings" w:hAnsi="Wingdings" w:hint="default"/>
      </w:rPr>
    </w:lvl>
    <w:lvl w:ilvl="3" w:tplc="CCC68636" w:tentative="1">
      <w:start w:val="1"/>
      <w:numFmt w:val="bullet"/>
      <w:lvlText w:val=""/>
      <w:lvlJc w:val="left"/>
      <w:pPr>
        <w:tabs>
          <w:tab w:val="num" w:pos="2880"/>
        </w:tabs>
        <w:ind w:left="2880" w:hanging="360"/>
      </w:pPr>
      <w:rPr>
        <w:rFonts w:ascii="Wingdings" w:hAnsi="Wingdings" w:hint="default"/>
      </w:rPr>
    </w:lvl>
    <w:lvl w:ilvl="4" w:tplc="5EC6296A" w:tentative="1">
      <w:start w:val="1"/>
      <w:numFmt w:val="bullet"/>
      <w:lvlText w:val=""/>
      <w:lvlJc w:val="left"/>
      <w:pPr>
        <w:tabs>
          <w:tab w:val="num" w:pos="3600"/>
        </w:tabs>
        <w:ind w:left="3600" w:hanging="360"/>
      </w:pPr>
      <w:rPr>
        <w:rFonts w:ascii="Wingdings" w:hAnsi="Wingdings" w:hint="default"/>
      </w:rPr>
    </w:lvl>
    <w:lvl w:ilvl="5" w:tplc="47D04AA0" w:tentative="1">
      <w:start w:val="1"/>
      <w:numFmt w:val="bullet"/>
      <w:lvlText w:val=""/>
      <w:lvlJc w:val="left"/>
      <w:pPr>
        <w:tabs>
          <w:tab w:val="num" w:pos="4320"/>
        </w:tabs>
        <w:ind w:left="4320" w:hanging="360"/>
      </w:pPr>
      <w:rPr>
        <w:rFonts w:ascii="Wingdings" w:hAnsi="Wingdings" w:hint="default"/>
      </w:rPr>
    </w:lvl>
    <w:lvl w:ilvl="6" w:tplc="6D280730" w:tentative="1">
      <w:start w:val="1"/>
      <w:numFmt w:val="bullet"/>
      <w:lvlText w:val=""/>
      <w:lvlJc w:val="left"/>
      <w:pPr>
        <w:tabs>
          <w:tab w:val="num" w:pos="5040"/>
        </w:tabs>
        <w:ind w:left="5040" w:hanging="360"/>
      </w:pPr>
      <w:rPr>
        <w:rFonts w:ascii="Wingdings" w:hAnsi="Wingdings" w:hint="default"/>
      </w:rPr>
    </w:lvl>
    <w:lvl w:ilvl="7" w:tplc="3C14353A" w:tentative="1">
      <w:start w:val="1"/>
      <w:numFmt w:val="bullet"/>
      <w:lvlText w:val=""/>
      <w:lvlJc w:val="left"/>
      <w:pPr>
        <w:tabs>
          <w:tab w:val="num" w:pos="5760"/>
        </w:tabs>
        <w:ind w:left="5760" w:hanging="360"/>
      </w:pPr>
      <w:rPr>
        <w:rFonts w:ascii="Wingdings" w:hAnsi="Wingdings" w:hint="default"/>
      </w:rPr>
    </w:lvl>
    <w:lvl w:ilvl="8" w:tplc="6D6406C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762CAB"/>
    <w:multiLevelType w:val="hybridMultilevel"/>
    <w:tmpl w:val="CFCC5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A77AB2"/>
    <w:multiLevelType w:val="hybridMultilevel"/>
    <w:tmpl w:val="BBFA10C8"/>
    <w:lvl w:ilvl="0" w:tplc="1BBC7FE0">
      <w:start w:val="1"/>
      <w:numFmt w:val="bullet"/>
      <w:lvlText w:val=""/>
      <w:lvlJc w:val="left"/>
      <w:pPr>
        <w:tabs>
          <w:tab w:val="num" w:pos="720"/>
        </w:tabs>
        <w:ind w:left="720" w:hanging="360"/>
      </w:pPr>
      <w:rPr>
        <w:rFonts w:ascii="Wingdings" w:hAnsi="Wingdings" w:hint="default"/>
      </w:rPr>
    </w:lvl>
    <w:lvl w:ilvl="1" w:tplc="4AD095F4" w:tentative="1">
      <w:start w:val="1"/>
      <w:numFmt w:val="bullet"/>
      <w:lvlText w:val=""/>
      <w:lvlJc w:val="left"/>
      <w:pPr>
        <w:tabs>
          <w:tab w:val="num" w:pos="1440"/>
        </w:tabs>
        <w:ind w:left="1440" w:hanging="360"/>
      </w:pPr>
      <w:rPr>
        <w:rFonts w:ascii="Wingdings" w:hAnsi="Wingdings" w:hint="default"/>
      </w:rPr>
    </w:lvl>
    <w:lvl w:ilvl="2" w:tplc="5240FBB4" w:tentative="1">
      <w:start w:val="1"/>
      <w:numFmt w:val="bullet"/>
      <w:lvlText w:val=""/>
      <w:lvlJc w:val="left"/>
      <w:pPr>
        <w:tabs>
          <w:tab w:val="num" w:pos="2160"/>
        </w:tabs>
        <w:ind w:left="2160" w:hanging="360"/>
      </w:pPr>
      <w:rPr>
        <w:rFonts w:ascii="Wingdings" w:hAnsi="Wingdings" w:hint="default"/>
      </w:rPr>
    </w:lvl>
    <w:lvl w:ilvl="3" w:tplc="D0805F1A" w:tentative="1">
      <w:start w:val="1"/>
      <w:numFmt w:val="bullet"/>
      <w:lvlText w:val=""/>
      <w:lvlJc w:val="left"/>
      <w:pPr>
        <w:tabs>
          <w:tab w:val="num" w:pos="2880"/>
        </w:tabs>
        <w:ind w:left="2880" w:hanging="360"/>
      </w:pPr>
      <w:rPr>
        <w:rFonts w:ascii="Wingdings" w:hAnsi="Wingdings" w:hint="default"/>
      </w:rPr>
    </w:lvl>
    <w:lvl w:ilvl="4" w:tplc="F62EE228" w:tentative="1">
      <w:start w:val="1"/>
      <w:numFmt w:val="bullet"/>
      <w:lvlText w:val=""/>
      <w:lvlJc w:val="left"/>
      <w:pPr>
        <w:tabs>
          <w:tab w:val="num" w:pos="3600"/>
        </w:tabs>
        <w:ind w:left="3600" w:hanging="360"/>
      </w:pPr>
      <w:rPr>
        <w:rFonts w:ascii="Wingdings" w:hAnsi="Wingdings" w:hint="default"/>
      </w:rPr>
    </w:lvl>
    <w:lvl w:ilvl="5" w:tplc="DEBEB8E2" w:tentative="1">
      <w:start w:val="1"/>
      <w:numFmt w:val="bullet"/>
      <w:lvlText w:val=""/>
      <w:lvlJc w:val="left"/>
      <w:pPr>
        <w:tabs>
          <w:tab w:val="num" w:pos="4320"/>
        </w:tabs>
        <w:ind w:left="4320" w:hanging="360"/>
      </w:pPr>
      <w:rPr>
        <w:rFonts w:ascii="Wingdings" w:hAnsi="Wingdings" w:hint="default"/>
      </w:rPr>
    </w:lvl>
    <w:lvl w:ilvl="6" w:tplc="5852D3B2" w:tentative="1">
      <w:start w:val="1"/>
      <w:numFmt w:val="bullet"/>
      <w:lvlText w:val=""/>
      <w:lvlJc w:val="left"/>
      <w:pPr>
        <w:tabs>
          <w:tab w:val="num" w:pos="5040"/>
        </w:tabs>
        <w:ind w:left="5040" w:hanging="360"/>
      </w:pPr>
      <w:rPr>
        <w:rFonts w:ascii="Wingdings" w:hAnsi="Wingdings" w:hint="default"/>
      </w:rPr>
    </w:lvl>
    <w:lvl w:ilvl="7" w:tplc="E988BC0C" w:tentative="1">
      <w:start w:val="1"/>
      <w:numFmt w:val="bullet"/>
      <w:lvlText w:val=""/>
      <w:lvlJc w:val="left"/>
      <w:pPr>
        <w:tabs>
          <w:tab w:val="num" w:pos="5760"/>
        </w:tabs>
        <w:ind w:left="5760" w:hanging="360"/>
      </w:pPr>
      <w:rPr>
        <w:rFonts w:ascii="Wingdings" w:hAnsi="Wingdings" w:hint="default"/>
      </w:rPr>
    </w:lvl>
    <w:lvl w:ilvl="8" w:tplc="9AA660B4"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66916DD"/>
    <w:multiLevelType w:val="hybridMultilevel"/>
    <w:tmpl w:val="9894CB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940BE8"/>
    <w:multiLevelType w:val="hybridMultilevel"/>
    <w:tmpl w:val="FE025838"/>
    <w:lvl w:ilvl="0" w:tplc="C540DF08">
      <w:start w:val="1"/>
      <w:numFmt w:val="bullet"/>
      <w:lvlText w:val=""/>
      <w:lvlJc w:val="left"/>
      <w:pPr>
        <w:tabs>
          <w:tab w:val="num" w:pos="720"/>
        </w:tabs>
        <w:ind w:left="720" w:hanging="360"/>
      </w:pPr>
      <w:rPr>
        <w:rFonts w:ascii="Wingdings" w:hAnsi="Wingdings" w:hint="default"/>
      </w:rPr>
    </w:lvl>
    <w:lvl w:ilvl="1" w:tplc="E47C1E66">
      <w:start w:val="1"/>
      <w:numFmt w:val="bullet"/>
      <w:lvlText w:val=""/>
      <w:lvlJc w:val="left"/>
      <w:pPr>
        <w:tabs>
          <w:tab w:val="num" w:pos="1440"/>
        </w:tabs>
        <w:ind w:left="1440" w:hanging="360"/>
      </w:pPr>
      <w:rPr>
        <w:rFonts w:ascii="Wingdings" w:hAnsi="Wingdings" w:hint="default"/>
      </w:rPr>
    </w:lvl>
    <w:lvl w:ilvl="2" w:tplc="AC40A966" w:tentative="1">
      <w:start w:val="1"/>
      <w:numFmt w:val="bullet"/>
      <w:lvlText w:val=""/>
      <w:lvlJc w:val="left"/>
      <w:pPr>
        <w:tabs>
          <w:tab w:val="num" w:pos="2160"/>
        </w:tabs>
        <w:ind w:left="2160" w:hanging="360"/>
      </w:pPr>
      <w:rPr>
        <w:rFonts w:ascii="Wingdings" w:hAnsi="Wingdings" w:hint="default"/>
      </w:rPr>
    </w:lvl>
    <w:lvl w:ilvl="3" w:tplc="6256EDDE" w:tentative="1">
      <w:start w:val="1"/>
      <w:numFmt w:val="bullet"/>
      <w:lvlText w:val=""/>
      <w:lvlJc w:val="left"/>
      <w:pPr>
        <w:tabs>
          <w:tab w:val="num" w:pos="2880"/>
        </w:tabs>
        <w:ind w:left="2880" w:hanging="360"/>
      </w:pPr>
      <w:rPr>
        <w:rFonts w:ascii="Wingdings" w:hAnsi="Wingdings" w:hint="default"/>
      </w:rPr>
    </w:lvl>
    <w:lvl w:ilvl="4" w:tplc="F3546C5C" w:tentative="1">
      <w:start w:val="1"/>
      <w:numFmt w:val="bullet"/>
      <w:lvlText w:val=""/>
      <w:lvlJc w:val="left"/>
      <w:pPr>
        <w:tabs>
          <w:tab w:val="num" w:pos="3600"/>
        </w:tabs>
        <w:ind w:left="3600" w:hanging="360"/>
      </w:pPr>
      <w:rPr>
        <w:rFonts w:ascii="Wingdings" w:hAnsi="Wingdings" w:hint="default"/>
      </w:rPr>
    </w:lvl>
    <w:lvl w:ilvl="5" w:tplc="8B50FDE8" w:tentative="1">
      <w:start w:val="1"/>
      <w:numFmt w:val="bullet"/>
      <w:lvlText w:val=""/>
      <w:lvlJc w:val="left"/>
      <w:pPr>
        <w:tabs>
          <w:tab w:val="num" w:pos="4320"/>
        </w:tabs>
        <w:ind w:left="4320" w:hanging="360"/>
      </w:pPr>
      <w:rPr>
        <w:rFonts w:ascii="Wingdings" w:hAnsi="Wingdings" w:hint="default"/>
      </w:rPr>
    </w:lvl>
    <w:lvl w:ilvl="6" w:tplc="5BBA8506" w:tentative="1">
      <w:start w:val="1"/>
      <w:numFmt w:val="bullet"/>
      <w:lvlText w:val=""/>
      <w:lvlJc w:val="left"/>
      <w:pPr>
        <w:tabs>
          <w:tab w:val="num" w:pos="5040"/>
        </w:tabs>
        <w:ind w:left="5040" w:hanging="360"/>
      </w:pPr>
      <w:rPr>
        <w:rFonts w:ascii="Wingdings" w:hAnsi="Wingdings" w:hint="default"/>
      </w:rPr>
    </w:lvl>
    <w:lvl w:ilvl="7" w:tplc="CA64F98A" w:tentative="1">
      <w:start w:val="1"/>
      <w:numFmt w:val="bullet"/>
      <w:lvlText w:val=""/>
      <w:lvlJc w:val="left"/>
      <w:pPr>
        <w:tabs>
          <w:tab w:val="num" w:pos="5760"/>
        </w:tabs>
        <w:ind w:left="5760" w:hanging="360"/>
      </w:pPr>
      <w:rPr>
        <w:rFonts w:ascii="Wingdings" w:hAnsi="Wingdings" w:hint="default"/>
      </w:rPr>
    </w:lvl>
    <w:lvl w:ilvl="8" w:tplc="A9DE3D28"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76D1AEE"/>
    <w:multiLevelType w:val="hybridMultilevel"/>
    <w:tmpl w:val="605CF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A02EB8"/>
    <w:multiLevelType w:val="hybridMultilevel"/>
    <w:tmpl w:val="5978B2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AF6F05"/>
    <w:multiLevelType w:val="hybridMultilevel"/>
    <w:tmpl w:val="E12E34E4"/>
    <w:lvl w:ilvl="0" w:tplc="9E862AB6">
      <w:start w:val="1"/>
      <w:numFmt w:val="bullet"/>
      <w:lvlText w:val=""/>
      <w:lvlJc w:val="left"/>
      <w:pPr>
        <w:tabs>
          <w:tab w:val="num" w:pos="720"/>
        </w:tabs>
        <w:ind w:left="720" w:hanging="360"/>
      </w:pPr>
      <w:rPr>
        <w:rFonts w:ascii="Wingdings" w:hAnsi="Wingdings" w:hint="default"/>
      </w:rPr>
    </w:lvl>
    <w:lvl w:ilvl="1" w:tplc="16E0F626">
      <w:start w:val="1"/>
      <w:numFmt w:val="bullet"/>
      <w:lvlText w:val=""/>
      <w:lvlJc w:val="left"/>
      <w:pPr>
        <w:tabs>
          <w:tab w:val="num" w:pos="1440"/>
        </w:tabs>
        <w:ind w:left="1440" w:hanging="360"/>
      </w:pPr>
      <w:rPr>
        <w:rFonts w:ascii="Wingdings" w:hAnsi="Wingdings" w:hint="default"/>
      </w:rPr>
    </w:lvl>
    <w:lvl w:ilvl="2" w:tplc="C6401390" w:tentative="1">
      <w:start w:val="1"/>
      <w:numFmt w:val="bullet"/>
      <w:lvlText w:val=""/>
      <w:lvlJc w:val="left"/>
      <w:pPr>
        <w:tabs>
          <w:tab w:val="num" w:pos="2160"/>
        </w:tabs>
        <w:ind w:left="2160" w:hanging="360"/>
      </w:pPr>
      <w:rPr>
        <w:rFonts w:ascii="Wingdings" w:hAnsi="Wingdings" w:hint="default"/>
      </w:rPr>
    </w:lvl>
    <w:lvl w:ilvl="3" w:tplc="D60E860C" w:tentative="1">
      <w:start w:val="1"/>
      <w:numFmt w:val="bullet"/>
      <w:lvlText w:val=""/>
      <w:lvlJc w:val="left"/>
      <w:pPr>
        <w:tabs>
          <w:tab w:val="num" w:pos="2880"/>
        </w:tabs>
        <w:ind w:left="2880" w:hanging="360"/>
      </w:pPr>
      <w:rPr>
        <w:rFonts w:ascii="Wingdings" w:hAnsi="Wingdings" w:hint="default"/>
      </w:rPr>
    </w:lvl>
    <w:lvl w:ilvl="4" w:tplc="DE90CAD0" w:tentative="1">
      <w:start w:val="1"/>
      <w:numFmt w:val="bullet"/>
      <w:lvlText w:val=""/>
      <w:lvlJc w:val="left"/>
      <w:pPr>
        <w:tabs>
          <w:tab w:val="num" w:pos="3600"/>
        </w:tabs>
        <w:ind w:left="3600" w:hanging="360"/>
      </w:pPr>
      <w:rPr>
        <w:rFonts w:ascii="Wingdings" w:hAnsi="Wingdings" w:hint="default"/>
      </w:rPr>
    </w:lvl>
    <w:lvl w:ilvl="5" w:tplc="4872C0EC" w:tentative="1">
      <w:start w:val="1"/>
      <w:numFmt w:val="bullet"/>
      <w:lvlText w:val=""/>
      <w:lvlJc w:val="left"/>
      <w:pPr>
        <w:tabs>
          <w:tab w:val="num" w:pos="4320"/>
        </w:tabs>
        <w:ind w:left="4320" w:hanging="360"/>
      </w:pPr>
      <w:rPr>
        <w:rFonts w:ascii="Wingdings" w:hAnsi="Wingdings" w:hint="default"/>
      </w:rPr>
    </w:lvl>
    <w:lvl w:ilvl="6" w:tplc="95704DDA" w:tentative="1">
      <w:start w:val="1"/>
      <w:numFmt w:val="bullet"/>
      <w:lvlText w:val=""/>
      <w:lvlJc w:val="left"/>
      <w:pPr>
        <w:tabs>
          <w:tab w:val="num" w:pos="5040"/>
        </w:tabs>
        <w:ind w:left="5040" w:hanging="360"/>
      </w:pPr>
      <w:rPr>
        <w:rFonts w:ascii="Wingdings" w:hAnsi="Wingdings" w:hint="default"/>
      </w:rPr>
    </w:lvl>
    <w:lvl w:ilvl="7" w:tplc="320EA304" w:tentative="1">
      <w:start w:val="1"/>
      <w:numFmt w:val="bullet"/>
      <w:lvlText w:val=""/>
      <w:lvlJc w:val="left"/>
      <w:pPr>
        <w:tabs>
          <w:tab w:val="num" w:pos="5760"/>
        </w:tabs>
        <w:ind w:left="5760" w:hanging="360"/>
      </w:pPr>
      <w:rPr>
        <w:rFonts w:ascii="Wingdings" w:hAnsi="Wingdings" w:hint="default"/>
      </w:rPr>
    </w:lvl>
    <w:lvl w:ilvl="8" w:tplc="585E8AB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BE045F5"/>
    <w:multiLevelType w:val="hybridMultilevel"/>
    <w:tmpl w:val="1CA8BBA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B76DCC"/>
    <w:multiLevelType w:val="hybridMultilevel"/>
    <w:tmpl w:val="0CD0F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0F395C"/>
    <w:multiLevelType w:val="hybridMultilevel"/>
    <w:tmpl w:val="8C984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B03ACB"/>
    <w:multiLevelType w:val="hybridMultilevel"/>
    <w:tmpl w:val="86B2D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0073F8"/>
    <w:multiLevelType w:val="hybridMultilevel"/>
    <w:tmpl w:val="8D42BF2E"/>
    <w:lvl w:ilvl="0" w:tplc="F6F84786">
      <w:start w:val="1"/>
      <w:numFmt w:val="bullet"/>
      <w:lvlText w:val="•"/>
      <w:lvlJc w:val="left"/>
      <w:pPr>
        <w:tabs>
          <w:tab w:val="num" w:pos="720"/>
        </w:tabs>
        <w:ind w:left="720" w:hanging="360"/>
      </w:pPr>
      <w:rPr>
        <w:rFonts w:ascii="Arial" w:hAnsi="Arial" w:hint="default"/>
      </w:rPr>
    </w:lvl>
    <w:lvl w:ilvl="1" w:tplc="5BD68FBA" w:tentative="1">
      <w:start w:val="1"/>
      <w:numFmt w:val="bullet"/>
      <w:lvlText w:val="•"/>
      <w:lvlJc w:val="left"/>
      <w:pPr>
        <w:tabs>
          <w:tab w:val="num" w:pos="1440"/>
        </w:tabs>
        <w:ind w:left="1440" w:hanging="360"/>
      </w:pPr>
      <w:rPr>
        <w:rFonts w:ascii="Arial" w:hAnsi="Arial" w:hint="default"/>
      </w:rPr>
    </w:lvl>
    <w:lvl w:ilvl="2" w:tplc="5BC4FC44" w:tentative="1">
      <w:start w:val="1"/>
      <w:numFmt w:val="bullet"/>
      <w:lvlText w:val="•"/>
      <w:lvlJc w:val="left"/>
      <w:pPr>
        <w:tabs>
          <w:tab w:val="num" w:pos="2160"/>
        </w:tabs>
        <w:ind w:left="2160" w:hanging="360"/>
      </w:pPr>
      <w:rPr>
        <w:rFonts w:ascii="Arial" w:hAnsi="Arial" w:hint="default"/>
      </w:rPr>
    </w:lvl>
    <w:lvl w:ilvl="3" w:tplc="61E064FA" w:tentative="1">
      <w:start w:val="1"/>
      <w:numFmt w:val="bullet"/>
      <w:lvlText w:val="•"/>
      <w:lvlJc w:val="left"/>
      <w:pPr>
        <w:tabs>
          <w:tab w:val="num" w:pos="2880"/>
        </w:tabs>
        <w:ind w:left="2880" w:hanging="360"/>
      </w:pPr>
      <w:rPr>
        <w:rFonts w:ascii="Arial" w:hAnsi="Arial" w:hint="default"/>
      </w:rPr>
    </w:lvl>
    <w:lvl w:ilvl="4" w:tplc="5E461480" w:tentative="1">
      <w:start w:val="1"/>
      <w:numFmt w:val="bullet"/>
      <w:lvlText w:val="•"/>
      <w:lvlJc w:val="left"/>
      <w:pPr>
        <w:tabs>
          <w:tab w:val="num" w:pos="3600"/>
        </w:tabs>
        <w:ind w:left="3600" w:hanging="360"/>
      </w:pPr>
      <w:rPr>
        <w:rFonts w:ascii="Arial" w:hAnsi="Arial" w:hint="default"/>
      </w:rPr>
    </w:lvl>
    <w:lvl w:ilvl="5" w:tplc="E19EEE8E" w:tentative="1">
      <w:start w:val="1"/>
      <w:numFmt w:val="bullet"/>
      <w:lvlText w:val="•"/>
      <w:lvlJc w:val="left"/>
      <w:pPr>
        <w:tabs>
          <w:tab w:val="num" w:pos="4320"/>
        </w:tabs>
        <w:ind w:left="4320" w:hanging="360"/>
      </w:pPr>
      <w:rPr>
        <w:rFonts w:ascii="Arial" w:hAnsi="Arial" w:hint="default"/>
      </w:rPr>
    </w:lvl>
    <w:lvl w:ilvl="6" w:tplc="73A8557E" w:tentative="1">
      <w:start w:val="1"/>
      <w:numFmt w:val="bullet"/>
      <w:lvlText w:val="•"/>
      <w:lvlJc w:val="left"/>
      <w:pPr>
        <w:tabs>
          <w:tab w:val="num" w:pos="5040"/>
        </w:tabs>
        <w:ind w:left="5040" w:hanging="360"/>
      </w:pPr>
      <w:rPr>
        <w:rFonts w:ascii="Arial" w:hAnsi="Arial" w:hint="default"/>
      </w:rPr>
    </w:lvl>
    <w:lvl w:ilvl="7" w:tplc="25B619BA" w:tentative="1">
      <w:start w:val="1"/>
      <w:numFmt w:val="bullet"/>
      <w:lvlText w:val="•"/>
      <w:lvlJc w:val="left"/>
      <w:pPr>
        <w:tabs>
          <w:tab w:val="num" w:pos="5760"/>
        </w:tabs>
        <w:ind w:left="5760" w:hanging="360"/>
      </w:pPr>
      <w:rPr>
        <w:rFonts w:ascii="Arial" w:hAnsi="Arial" w:hint="default"/>
      </w:rPr>
    </w:lvl>
    <w:lvl w:ilvl="8" w:tplc="7758E58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119A7F02"/>
    <w:multiLevelType w:val="hybridMultilevel"/>
    <w:tmpl w:val="8932BF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C7509E"/>
    <w:multiLevelType w:val="hybridMultilevel"/>
    <w:tmpl w:val="231E90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F477B0"/>
    <w:multiLevelType w:val="hybridMultilevel"/>
    <w:tmpl w:val="F3B63BD0"/>
    <w:lvl w:ilvl="0" w:tplc="0409000D">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15E2428C"/>
    <w:multiLevelType w:val="hybridMultilevel"/>
    <w:tmpl w:val="6FC082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403DC8"/>
    <w:multiLevelType w:val="hybridMultilevel"/>
    <w:tmpl w:val="A2DC4CBC"/>
    <w:lvl w:ilvl="0" w:tplc="1E02742E">
      <w:start w:val="1"/>
      <w:numFmt w:val="bullet"/>
      <w:lvlText w:val=""/>
      <w:lvlJc w:val="left"/>
      <w:pPr>
        <w:tabs>
          <w:tab w:val="num" w:pos="720"/>
        </w:tabs>
        <w:ind w:left="720" w:hanging="360"/>
      </w:pPr>
      <w:rPr>
        <w:rFonts w:ascii="Wingdings" w:hAnsi="Wingdings" w:hint="default"/>
      </w:rPr>
    </w:lvl>
    <w:lvl w:ilvl="1" w:tplc="63AAF674" w:tentative="1">
      <w:start w:val="1"/>
      <w:numFmt w:val="bullet"/>
      <w:lvlText w:val=""/>
      <w:lvlJc w:val="left"/>
      <w:pPr>
        <w:tabs>
          <w:tab w:val="num" w:pos="1440"/>
        </w:tabs>
        <w:ind w:left="1440" w:hanging="360"/>
      </w:pPr>
      <w:rPr>
        <w:rFonts w:ascii="Wingdings" w:hAnsi="Wingdings" w:hint="default"/>
      </w:rPr>
    </w:lvl>
    <w:lvl w:ilvl="2" w:tplc="6D54CE9C" w:tentative="1">
      <w:start w:val="1"/>
      <w:numFmt w:val="bullet"/>
      <w:lvlText w:val=""/>
      <w:lvlJc w:val="left"/>
      <w:pPr>
        <w:tabs>
          <w:tab w:val="num" w:pos="2160"/>
        </w:tabs>
        <w:ind w:left="2160" w:hanging="360"/>
      </w:pPr>
      <w:rPr>
        <w:rFonts w:ascii="Wingdings" w:hAnsi="Wingdings" w:hint="default"/>
      </w:rPr>
    </w:lvl>
    <w:lvl w:ilvl="3" w:tplc="B22CBD2C" w:tentative="1">
      <w:start w:val="1"/>
      <w:numFmt w:val="bullet"/>
      <w:lvlText w:val=""/>
      <w:lvlJc w:val="left"/>
      <w:pPr>
        <w:tabs>
          <w:tab w:val="num" w:pos="2880"/>
        </w:tabs>
        <w:ind w:left="2880" w:hanging="360"/>
      </w:pPr>
      <w:rPr>
        <w:rFonts w:ascii="Wingdings" w:hAnsi="Wingdings" w:hint="default"/>
      </w:rPr>
    </w:lvl>
    <w:lvl w:ilvl="4" w:tplc="D0A24FD6" w:tentative="1">
      <w:start w:val="1"/>
      <w:numFmt w:val="bullet"/>
      <w:lvlText w:val=""/>
      <w:lvlJc w:val="left"/>
      <w:pPr>
        <w:tabs>
          <w:tab w:val="num" w:pos="3600"/>
        </w:tabs>
        <w:ind w:left="3600" w:hanging="360"/>
      </w:pPr>
      <w:rPr>
        <w:rFonts w:ascii="Wingdings" w:hAnsi="Wingdings" w:hint="default"/>
      </w:rPr>
    </w:lvl>
    <w:lvl w:ilvl="5" w:tplc="2ACAD39A" w:tentative="1">
      <w:start w:val="1"/>
      <w:numFmt w:val="bullet"/>
      <w:lvlText w:val=""/>
      <w:lvlJc w:val="left"/>
      <w:pPr>
        <w:tabs>
          <w:tab w:val="num" w:pos="4320"/>
        </w:tabs>
        <w:ind w:left="4320" w:hanging="360"/>
      </w:pPr>
      <w:rPr>
        <w:rFonts w:ascii="Wingdings" w:hAnsi="Wingdings" w:hint="default"/>
      </w:rPr>
    </w:lvl>
    <w:lvl w:ilvl="6" w:tplc="555052A6" w:tentative="1">
      <w:start w:val="1"/>
      <w:numFmt w:val="bullet"/>
      <w:lvlText w:val=""/>
      <w:lvlJc w:val="left"/>
      <w:pPr>
        <w:tabs>
          <w:tab w:val="num" w:pos="5040"/>
        </w:tabs>
        <w:ind w:left="5040" w:hanging="360"/>
      </w:pPr>
      <w:rPr>
        <w:rFonts w:ascii="Wingdings" w:hAnsi="Wingdings" w:hint="default"/>
      </w:rPr>
    </w:lvl>
    <w:lvl w:ilvl="7" w:tplc="39444A16" w:tentative="1">
      <w:start w:val="1"/>
      <w:numFmt w:val="bullet"/>
      <w:lvlText w:val=""/>
      <w:lvlJc w:val="left"/>
      <w:pPr>
        <w:tabs>
          <w:tab w:val="num" w:pos="5760"/>
        </w:tabs>
        <w:ind w:left="5760" w:hanging="360"/>
      </w:pPr>
      <w:rPr>
        <w:rFonts w:ascii="Wingdings" w:hAnsi="Wingdings" w:hint="default"/>
      </w:rPr>
    </w:lvl>
    <w:lvl w:ilvl="8" w:tplc="C2245E20"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6B002F5"/>
    <w:multiLevelType w:val="hybridMultilevel"/>
    <w:tmpl w:val="4AD8C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653F16"/>
    <w:multiLevelType w:val="hybridMultilevel"/>
    <w:tmpl w:val="01FA450C"/>
    <w:lvl w:ilvl="0" w:tplc="6498ADC4">
      <w:start w:val="1"/>
      <w:numFmt w:val="bullet"/>
      <w:lvlText w:val=""/>
      <w:lvlJc w:val="left"/>
      <w:pPr>
        <w:tabs>
          <w:tab w:val="num" w:pos="720"/>
        </w:tabs>
        <w:ind w:left="720" w:hanging="360"/>
      </w:pPr>
      <w:rPr>
        <w:rFonts w:ascii="Wingdings" w:hAnsi="Wingdings" w:hint="default"/>
      </w:rPr>
    </w:lvl>
    <w:lvl w:ilvl="1" w:tplc="E0BE673A" w:tentative="1">
      <w:start w:val="1"/>
      <w:numFmt w:val="bullet"/>
      <w:lvlText w:val=""/>
      <w:lvlJc w:val="left"/>
      <w:pPr>
        <w:tabs>
          <w:tab w:val="num" w:pos="1440"/>
        </w:tabs>
        <w:ind w:left="1440" w:hanging="360"/>
      </w:pPr>
      <w:rPr>
        <w:rFonts w:ascii="Wingdings" w:hAnsi="Wingdings" w:hint="default"/>
      </w:rPr>
    </w:lvl>
    <w:lvl w:ilvl="2" w:tplc="73D67CB0" w:tentative="1">
      <w:start w:val="1"/>
      <w:numFmt w:val="bullet"/>
      <w:lvlText w:val=""/>
      <w:lvlJc w:val="left"/>
      <w:pPr>
        <w:tabs>
          <w:tab w:val="num" w:pos="2160"/>
        </w:tabs>
        <w:ind w:left="2160" w:hanging="360"/>
      </w:pPr>
      <w:rPr>
        <w:rFonts w:ascii="Wingdings" w:hAnsi="Wingdings" w:hint="default"/>
      </w:rPr>
    </w:lvl>
    <w:lvl w:ilvl="3" w:tplc="07EA1B24" w:tentative="1">
      <w:start w:val="1"/>
      <w:numFmt w:val="bullet"/>
      <w:lvlText w:val=""/>
      <w:lvlJc w:val="left"/>
      <w:pPr>
        <w:tabs>
          <w:tab w:val="num" w:pos="2880"/>
        </w:tabs>
        <w:ind w:left="2880" w:hanging="360"/>
      </w:pPr>
      <w:rPr>
        <w:rFonts w:ascii="Wingdings" w:hAnsi="Wingdings" w:hint="default"/>
      </w:rPr>
    </w:lvl>
    <w:lvl w:ilvl="4" w:tplc="7CAA2C76" w:tentative="1">
      <w:start w:val="1"/>
      <w:numFmt w:val="bullet"/>
      <w:lvlText w:val=""/>
      <w:lvlJc w:val="left"/>
      <w:pPr>
        <w:tabs>
          <w:tab w:val="num" w:pos="3600"/>
        </w:tabs>
        <w:ind w:left="3600" w:hanging="360"/>
      </w:pPr>
      <w:rPr>
        <w:rFonts w:ascii="Wingdings" w:hAnsi="Wingdings" w:hint="default"/>
      </w:rPr>
    </w:lvl>
    <w:lvl w:ilvl="5" w:tplc="FDB83D9C" w:tentative="1">
      <w:start w:val="1"/>
      <w:numFmt w:val="bullet"/>
      <w:lvlText w:val=""/>
      <w:lvlJc w:val="left"/>
      <w:pPr>
        <w:tabs>
          <w:tab w:val="num" w:pos="4320"/>
        </w:tabs>
        <w:ind w:left="4320" w:hanging="360"/>
      </w:pPr>
      <w:rPr>
        <w:rFonts w:ascii="Wingdings" w:hAnsi="Wingdings" w:hint="default"/>
      </w:rPr>
    </w:lvl>
    <w:lvl w:ilvl="6" w:tplc="EA986B34" w:tentative="1">
      <w:start w:val="1"/>
      <w:numFmt w:val="bullet"/>
      <w:lvlText w:val=""/>
      <w:lvlJc w:val="left"/>
      <w:pPr>
        <w:tabs>
          <w:tab w:val="num" w:pos="5040"/>
        </w:tabs>
        <w:ind w:left="5040" w:hanging="360"/>
      </w:pPr>
      <w:rPr>
        <w:rFonts w:ascii="Wingdings" w:hAnsi="Wingdings" w:hint="default"/>
      </w:rPr>
    </w:lvl>
    <w:lvl w:ilvl="7" w:tplc="06C88A84" w:tentative="1">
      <w:start w:val="1"/>
      <w:numFmt w:val="bullet"/>
      <w:lvlText w:val=""/>
      <w:lvlJc w:val="left"/>
      <w:pPr>
        <w:tabs>
          <w:tab w:val="num" w:pos="5760"/>
        </w:tabs>
        <w:ind w:left="5760" w:hanging="360"/>
      </w:pPr>
      <w:rPr>
        <w:rFonts w:ascii="Wingdings" w:hAnsi="Wingdings" w:hint="default"/>
      </w:rPr>
    </w:lvl>
    <w:lvl w:ilvl="8" w:tplc="6E0C5E6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97309D4"/>
    <w:multiLevelType w:val="hybridMultilevel"/>
    <w:tmpl w:val="5E706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0A50C6"/>
    <w:multiLevelType w:val="hybridMultilevel"/>
    <w:tmpl w:val="E14E30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314442"/>
    <w:multiLevelType w:val="hybridMultilevel"/>
    <w:tmpl w:val="D71CC464"/>
    <w:lvl w:ilvl="0" w:tplc="0409000D">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1FE83668"/>
    <w:multiLevelType w:val="hybridMultilevel"/>
    <w:tmpl w:val="FEA22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7B4F26"/>
    <w:multiLevelType w:val="hybridMultilevel"/>
    <w:tmpl w:val="51A46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8B339A"/>
    <w:multiLevelType w:val="hybridMultilevel"/>
    <w:tmpl w:val="B7FCCB1A"/>
    <w:lvl w:ilvl="0" w:tplc="2A123ABA">
      <w:start w:val="1"/>
      <w:numFmt w:val="bullet"/>
      <w:lvlText w:val=""/>
      <w:lvlJc w:val="left"/>
      <w:pPr>
        <w:tabs>
          <w:tab w:val="num" w:pos="720"/>
        </w:tabs>
        <w:ind w:left="720" w:hanging="360"/>
      </w:pPr>
      <w:rPr>
        <w:rFonts w:ascii="Wingdings" w:hAnsi="Wingdings" w:hint="default"/>
      </w:rPr>
    </w:lvl>
    <w:lvl w:ilvl="1" w:tplc="853CB958">
      <w:start w:val="1"/>
      <w:numFmt w:val="bullet"/>
      <w:lvlText w:val=""/>
      <w:lvlJc w:val="left"/>
      <w:pPr>
        <w:tabs>
          <w:tab w:val="num" w:pos="1440"/>
        </w:tabs>
        <w:ind w:left="1440" w:hanging="360"/>
      </w:pPr>
      <w:rPr>
        <w:rFonts w:ascii="Wingdings" w:hAnsi="Wingdings" w:hint="default"/>
      </w:rPr>
    </w:lvl>
    <w:lvl w:ilvl="2" w:tplc="11121D74" w:tentative="1">
      <w:start w:val="1"/>
      <w:numFmt w:val="bullet"/>
      <w:lvlText w:val=""/>
      <w:lvlJc w:val="left"/>
      <w:pPr>
        <w:tabs>
          <w:tab w:val="num" w:pos="2160"/>
        </w:tabs>
        <w:ind w:left="2160" w:hanging="360"/>
      </w:pPr>
      <w:rPr>
        <w:rFonts w:ascii="Wingdings" w:hAnsi="Wingdings" w:hint="default"/>
      </w:rPr>
    </w:lvl>
    <w:lvl w:ilvl="3" w:tplc="3E4E9002" w:tentative="1">
      <w:start w:val="1"/>
      <w:numFmt w:val="bullet"/>
      <w:lvlText w:val=""/>
      <w:lvlJc w:val="left"/>
      <w:pPr>
        <w:tabs>
          <w:tab w:val="num" w:pos="2880"/>
        </w:tabs>
        <w:ind w:left="2880" w:hanging="360"/>
      </w:pPr>
      <w:rPr>
        <w:rFonts w:ascii="Wingdings" w:hAnsi="Wingdings" w:hint="default"/>
      </w:rPr>
    </w:lvl>
    <w:lvl w:ilvl="4" w:tplc="319445F0" w:tentative="1">
      <w:start w:val="1"/>
      <w:numFmt w:val="bullet"/>
      <w:lvlText w:val=""/>
      <w:lvlJc w:val="left"/>
      <w:pPr>
        <w:tabs>
          <w:tab w:val="num" w:pos="3600"/>
        </w:tabs>
        <w:ind w:left="3600" w:hanging="360"/>
      </w:pPr>
      <w:rPr>
        <w:rFonts w:ascii="Wingdings" w:hAnsi="Wingdings" w:hint="default"/>
      </w:rPr>
    </w:lvl>
    <w:lvl w:ilvl="5" w:tplc="95F2CB76" w:tentative="1">
      <w:start w:val="1"/>
      <w:numFmt w:val="bullet"/>
      <w:lvlText w:val=""/>
      <w:lvlJc w:val="left"/>
      <w:pPr>
        <w:tabs>
          <w:tab w:val="num" w:pos="4320"/>
        </w:tabs>
        <w:ind w:left="4320" w:hanging="360"/>
      </w:pPr>
      <w:rPr>
        <w:rFonts w:ascii="Wingdings" w:hAnsi="Wingdings" w:hint="default"/>
      </w:rPr>
    </w:lvl>
    <w:lvl w:ilvl="6" w:tplc="158C17D6" w:tentative="1">
      <w:start w:val="1"/>
      <w:numFmt w:val="bullet"/>
      <w:lvlText w:val=""/>
      <w:lvlJc w:val="left"/>
      <w:pPr>
        <w:tabs>
          <w:tab w:val="num" w:pos="5040"/>
        </w:tabs>
        <w:ind w:left="5040" w:hanging="360"/>
      </w:pPr>
      <w:rPr>
        <w:rFonts w:ascii="Wingdings" w:hAnsi="Wingdings" w:hint="default"/>
      </w:rPr>
    </w:lvl>
    <w:lvl w:ilvl="7" w:tplc="E794AFDE" w:tentative="1">
      <w:start w:val="1"/>
      <w:numFmt w:val="bullet"/>
      <w:lvlText w:val=""/>
      <w:lvlJc w:val="left"/>
      <w:pPr>
        <w:tabs>
          <w:tab w:val="num" w:pos="5760"/>
        </w:tabs>
        <w:ind w:left="5760" w:hanging="360"/>
      </w:pPr>
      <w:rPr>
        <w:rFonts w:ascii="Wingdings" w:hAnsi="Wingdings" w:hint="default"/>
      </w:rPr>
    </w:lvl>
    <w:lvl w:ilvl="8" w:tplc="6D909CF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40A402F"/>
    <w:multiLevelType w:val="hybridMultilevel"/>
    <w:tmpl w:val="362ECD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267322"/>
    <w:multiLevelType w:val="hybridMultilevel"/>
    <w:tmpl w:val="65585C0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5C0ECD"/>
    <w:multiLevelType w:val="hybridMultilevel"/>
    <w:tmpl w:val="09484D34"/>
    <w:lvl w:ilvl="0" w:tplc="2FAADB44">
      <w:start w:val="1"/>
      <w:numFmt w:val="bullet"/>
      <w:lvlText w:val=""/>
      <w:lvlJc w:val="left"/>
      <w:pPr>
        <w:tabs>
          <w:tab w:val="num" w:pos="720"/>
        </w:tabs>
        <w:ind w:left="720" w:hanging="360"/>
      </w:pPr>
      <w:rPr>
        <w:rFonts w:ascii="Wingdings" w:hAnsi="Wingdings" w:hint="default"/>
      </w:rPr>
    </w:lvl>
    <w:lvl w:ilvl="1" w:tplc="5D702962" w:tentative="1">
      <w:start w:val="1"/>
      <w:numFmt w:val="bullet"/>
      <w:lvlText w:val=""/>
      <w:lvlJc w:val="left"/>
      <w:pPr>
        <w:tabs>
          <w:tab w:val="num" w:pos="1440"/>
        </w:tabs>
        <w:ind w:left="1440" w:hanging="360"/>
      </w:pPr>
      <w:rPr>
        <w:rFonts w:ascii="Wingdings" w:hAnsi="Wingdings" w:hint="default"/>
      </w:rPr>
    </w:lvl>
    <w:lvl w:ilvl="2" w:tplc="01906096" w:tentative="1">
      <w:start w:val="1"/>
      <w:numFmt w:val="bullet"/>
      <w:lvlText w:val=""/>
      <w:lvlJc w:val="left"/>
      <w:pPr>
        <w:tabs>
          <w:tab w:val="num" w:pos="2160"/>
        </w:tabs>
        <w:ind w:left="2160" w:hanging="360"/>
      </w:pPr>
      <w:rPr>
        <w:rFonts w:ascii="Wingdings" w:hAnsi="Wingdings" w:hint="default"/>
      </w:rPr>
    </w:lvl>
    <w:lvl w:ilvl="3" w:tplc="B7EA19EA" w:tentative="1">
      <w:start w:val="1"/>
      <w:numFmt w:val="bullet"/>
      <w:lvlText w:val=""/>
      <w:lvlJc w:val="left"/>
      <w:pPr>
        <w:tabs>
          <w:tab w:val="num" w:pos="2880"/>
        </w:tabs>
        <w:ind w:left="2880" w:hanging="360"/>
      </w:pPr>
      <w:rPr>
        <w:rFonts w:ascii="Wingdings" w:hAnsi="Wingdings" w:hint="default"/>
      </w:rPr>
    </w:lvl>
    <w:lvl w:ilvl="4" w:tplc="8BE8E3EC" w:tentative="1">
      <w:start w:val="1"/>
      <w:numFmt w:val="bullet"/>
      <w:lvlText w:val=""/>
      <w:lvlJc w:val="left"/>
      <w:pPr>
        <w:tabs>
          <w:tab w:val="num" w:pos="3600"/>
        </w:tabs>
        <w:ind w:left="3600" w:hanging="360"/>
      </w:pPr>
      <w:rPr>
        <w:rFonts w:ascii="Wingdings" w:hAnsi="Wingdings" w:hint="default"/>
      </w:rPr>
    </w:lvl>
    <w:lvl w:ilvl="5" w:tplc="8D6293EA" w:tentative="1">
      <w:start w:val="1"/>
      <w:numFmt w:val="bullet"/>
      <w:lvlText w:val=""/>
      <w:lvlJc w:val="left"/>
      <w:pPr>
        <w:tabs>
          <w:tab w:val="num" w:pos="4320"/>
        </w:tabs>
        <w:ind w:left="4320" w:hanging="360"/>
      </w:pPr>
      <w:rPr>
        <w:rFonts w:ascii="Wingdings" w:hAnsi="Wingdings" w:hint="default"/>
      </w:rPr>
    </w:lvl>
    <w:lvl w:ilvl="6" w:tplc="1ED42B7C" w:tentative="1">
      <w:start w:val="1"/>
      <w:numFmt w:val="bullet"/>
      <w:lvlText w:val=""/>
      <w:lvlJc w:val="left"/>
      <w:pPr>
        <w:tabs>
          <w:tab w:val="num" w:pos="5040"/>
        </w:tabs>
        <w:ind w:left="5040" w:hanging="360"/>
      </w:pPr>
      <w:rPr>
        <w:rFonts w:ascii="Wingdings" w:hAnsi="Wingdings" w:hint="default"/>
      </w:rPr>
    </w:lvl>
    <w:lvl w:ilvl="7" w:tplc="AF887B42" w:tentative="1">
      <w:start w:val="1"/>
      <w:numFmt w:val="bullet"/>
      <w:lvlText w:val=""/>
      <w:lvlJc w:val="left"/>
      <w:pPr>
        <w:tabs>
          <w:tab w:val="num" w:pos="5760"/>
        </w:tabs>
        <w:ind w:left="5760" w:hanging="360"/>
      </w:pPr>
      <w:rPr>
        <w:rFonts w:ascii="Wingdings" w:hAnsi="Wingdings" w:hint="default"/>
      </w:rPr>
    </w:lvl>
    <w:lvl w:ilvl="8" w:tplc="F7A2925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24870AD7"/>
    <w:multiLevelType w:val="hybridMultilevel"/>
    <w:tmpl w:val="1CE250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4CF573A"/>
    <w:multiLevelType w:val="hybridMultilevel"/>
    <w:tmpl w:val="14488F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552692F"/>
    <w:multiLevelType w:val="hybridMultilevel"/>
    <w:tmpl w:val="FF223E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EE6464"/>
    <w:multiLevelType w:val="hybridMultilevel"/>
    <w:tmpl w:val="544C7200"/>
    <w:lvl w:ilvl="0" w:tplc="E8D249E4">
      <w:start w:val="1"/>
      <w:numFmt w:val="bullet"/>
      <w:lvlText w:val=""/>
      <w:lvlJc w:val="left"/>
      <w:pPr>
        <w:tabs>
          <w:tab w:val="num" w:pos="720"/>
        </w:tabs>
        <w:ind w:left="720" w:hanging="360"/>
      </w:pPr>
      <w:rPr>
        <w:rFonts w:ascii="Wingdings" w:hAnsi="Wingdings" w:hint="default"/>
      </w:rPr>
    </w:lvl>
    <w:lvl w:ilvl="1" w:tplc="3FB0B4FA" w:tentative="1">
      <w:start w:val="1"/>
      <w:numFmt w:val="bullet"/>
      <w:lvlText w:val=""/>
      <w:lvlJc w:val="left"/>
      <w:pPr>
        <w:tabs>
          <w:tab w:val="num" w:pos="1440"/>
        </w:tabs>
        <w:ind w:left="1440" w:hanging="360"/>
      </w:pPr>
      <w:rPr>
        <w:rFonts w:ascii="Wingdings" w:hAnsi="Wingdings" w:hint="default"/>
      </w:rPr>
    </w:lvl>
    <w:lvl w:ilvl="2" w:tplc="4EA0ADA2" w:tentative="1">
      <w:start w:val="1"/>
      <w:numFmt w:val="bullet"/>
      <w:lvlText w:val=""/>
      <w:lvlJc w:val="left"/>
      <w:pPr>
        <w:tabs>
          <w:tab w:val="num" w:pos="2160"/>
        </w:tabs>
        <w:ind w:left="2160" w:hanging="360"/>
      </w:pPr>
      <w:rPr>
        <w:rFonts w:ascii="Wingdings" w:hAnsi="Wingdings" w:hint="default"/>
      </w:rPr>
    </w:lvl>
    <w:lvl w:ilvl="3" w:tplc="A7AE2C3C" w:tentative="1">
      <w:start w:val="1"/>
      <w:numFmt w:val="bullet"/>
      <w:lvlText w:val=""/>
      <w:lvlJc w:val="left"/>
      <w:pPr>
        <w:tabs>
          <w:tab w:val="num" w:pos="2880"/>
        </w:tabs>
        <w:ind w:left="2880" w:hanging="360"/>
      </w:pPr>
      <w:rPr>
        <w:rFonts w:ascii="Wingdings" w:hAnsi="Wingdings" w:hint="default"/>
      </w:rPr>
    </w:lvl>
    <w:lvl w:ilvl="4" w:tplc="66F68716" w:tentative="1">
      <w:start w:val="1"/>
      <w:numFmt w:val="bullet"/>
      <w:lvlText w:val=""/>
      <w:lvlJc w:val="left"/>
      <w:pPr>
        <w:tabs>
          <w:tab w:val="num" w:pos="3600"/>
        </w:tabs>
        <w:ind w:left="3600" w:hanging="360"/>
      </w:pPr>
      <w:rPr>
        <w:rFonts w:ascii="Wingdings" w:hAnsi="Wingdings" w:hint="default"/>
      </w:rPr>
    </w:lvl>
    <w:lvl w:ilvl="5" w:tplc="EDE40330" w:tentative="1">
      <w:start w:val="1"/>
      <w:numFmt w:val="bullet"/>
      <w:lvlText w:val=""/>
      <w:lvlJc w:val="left"/>
      <w:pPr>
        <w:tabs>
          <w:tab w:val="num" w:pos="4320"/>
        </w:tabs>
        <w:ind w:left="4320" w:hanging="360"/>
      </w:pPr>
      <w:rPr>
        <w:rFonts w:ascii="Wingdings" w:hAnsi="Wingdings" w:hint="default"/>
      </w:rPr>
    </w:lvl>
    <w:lvl w:ilvl="6" w:tplc="C6E4A33E" w:tentative="1">
      <w:start w:val="1"/>
      <w:numFmt w:val="bullet"/>
      <w:lvlText w:val=""/>
      <w:lvlJc w:val="left"/>
      <w:pPr>
        <w:tabs>
          <w:tab w:val="num" w:pos="5040"/>
        </w:tabs>
        <w:ind w:left="5040" w:hanging="360"/>
      </w:pPr>
      <w:rPr>
        <w:rFonts w:ascii="Wingdings" w:hAnsi="Wingdings" w:hint="default"/>
      </w:rPr>
    </w:lvl>
    <w:lvl w:ilvl="7" w:tplc="1954EC9A" w:tentative="1">
      <w:start w:val="1"/>
      <w:numFmt w:val="bullet"/>
      <w:lvlText w:val=""/>
      <w:lvlJc w:val="left"/>
      <w:pPr>
        <w:tabs>
          <w:tab w:val="num" w:pos="5760"/>
        </w:tabs>
        <w:ind w:left="5760" w:hanging="360"/>
      </w:pPr>
      <w:rPr>
        <w:rFonts w:ascii="Wingdings" w:hAnsi="Wingdings" w:hint="default"/>
      </w:rPr>
    </w:lvl>
    <w:lvl w:ilvl="8" w:tplc="87F2BA0A"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27AF1F9C"/>
    <w:multiLevelType w:val="hybridMultilevel"/>
    <w:tmpl w:val="CDD01C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7D4197B"/>
    <w:multiLevelType w:val="hybridMultilevel"/>
    <w:tmpl w:val="70001A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493C33"/>
    <w:multiLevelType w:val="hybridMultilevel"/>
    <w:tmpl w:val="8692F7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8C137F2"/>
    <w:multiLevelType w:val="hybridMultilevel"/>
    <w:tmpl w:val="FD38F286"/>
    <w:lvl w:ilvl="0" w:tplc="ECBA1A6C">
      <w:start w:val="1"/>
      <w:numFmt w:val="bullet"/>
      <w:lvlText w:val="•"/>
      <w:lvlJc w:val="left"/>
      <w:pPr>
        <w:tabs>
          <w:tab w:val="num" w:pos="720"/>
        </w:tabs>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8CF53B0"/>
    <w:multiLevelType w:val="hybridMultilevel"/>
    <w:tmpl w:val="AC12DD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8E467A1"/>
    <w:multiLevelType w:val="hybridMultilevel"/>
    <w:tmpl w:val="BD1C776A"/>
    <w:lvl w:ilvl="0" w:tplc="8D86F8CA">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983D6D"/>
    <w:multiLevelType w:val="hybridMultilevel"/>
    <w:tmpl w:val="6ABE9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727561"/>
    <w:multiLevelType w:val="hybridMultilevel"/>
    <w:tmpl w:val="9D52B8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BC310DD"/>
    <w:multiLevelType w:val="hybridMultilevel"/>
    <w:tmpl w:val="4D54FD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C1C6247"/>
    <w:multiLevelType w:val="hybridMultilevel"/>
    <w:tmpl w:val="240EAD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C433698"/>
    <w:multiLevelType w:val="hybridMultilevel"/>
    <w:tmpl w:val="46C8B614"/>
    <w:lvl w:ilvl="0" w:tplc="0409000D">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4" w15:restartNumberingAfterBreak="0">
    <w:nsid w:val="30FA1B6E"/>
    <w:multiLevelType w:val="hybridMultilevel"/>
    <w:tmpl w:val="F29CD1E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20F2C91"/>
    <w:multiLevelType w:val="hybridMultilevel"/>
    <w:tmpl w:val="DAD819A4"/>
    <w:lvl w:ilvl="0" w:tplc="F6A25318">
      <w:start w:val="1"/>
      <w:numFmt w:val="bullet"/>
      <w:lvlText w:val="•"/>
      <w:lvlJc w:val="left"/>
      <w:pPr>
        <w:tabs>
          <w:tab w:val="num" w:pos="720"/>
        </w:tabs>
        <w:ind w:left="720" w:hanging="360"/>
      </w:pPr>
      <w:rPr>
        <w:rFonts w:ascii="Times New Roman" w:hAnsi="Times New Roman" w:hint="default"/>
      </w:rPr>
    </w:lvl>
    <w:lvl w:ilvl="1" w:tplc="1CD69A90" w:tentative="1">
      <w:start w:val="1"/>
      <w:numFmt w:val="bullet"/>
      <w:lvlText w:val="•"/>
      <w:lvlJc w:val="left"/>
      <w:pPr>
        <w:tabs>
          <w:tab w:val="num" w:pos="1440"/>
        </w:tabs>
        <w:ind w:left="1440" w:hanging="360"/>
      </w:pPr>
      <w:rPr>
        <w:rFonts w:ascii="Times New Roman" w:hAnsi="Times New Roman" w:hint="default"/>
      </w:rPr>
    </w:lvl>
    <w:lvl w:ilvl="2" w:tplc="126E50C8" w:tentative="1">
      <w:start w:val="1"/>
      <w:numFmt w:val="bullet"/>
      <w:lvlText w:val="•"/>
      <w:lvlJc w:val="left"/>
      <w:pPr>
        <w:tabs>
          <w:tab w:val="num" w:pos="2160"/>
        </w:tabs>
        <w:ind w:left="2160" w:hanging="360"/>
      </w:pPr>
      <w:rPr>
        <w:rFonts w:ascii="Times New Roman" w:hAnsi="Times New Roman" w:hint="default"/>
      </w:rPr>
    </w:lvl>
    <w:lvl w:ilvl="3" w:tplc="7390B4BA" w:tentative="1">
      <w:start w:val="1"/>
      <w:numFmt w:val="bullet"/>
      <w:lvlText w:val="•"/>
      <w:lvlJc w:val="left"/>
      <w:pPr>
        <w:tabs>
          <w:tab w:val="num" w:pos="2880"/>
        </w:tabs>
        <w:ind w:left="2880" w:hanging="360"/>
      </w:pPr>
      <w:rPr>
        <w:rFonts w:ascii="Times New Roman" w:hAnsi="Times New Roman" w:hint="default"/>
      </w:rPr>
    </w:lvl>
    <w:lvl w:ilvl="4" w:tplc="DEA26D32" w:tentative="1">
      <w:start w:val="1"/>
      <w:numFmt w:val="bullet"/>
      <w:lvlText w:val="•"/>
      <w:lvlJc w:val="left"/>
      <w:pPr>
        <w:tabs>
          <w:tab w:val="num" w:pos="3600"/>
        </w:tabs>
        <w:ind w:left="3600" w:hanging="360"/>
      </w:pPr>
      <w:rPr>
        <w:rFonts w:ascii="Times New Roman" w:hAnsi="Times New Roman" w:hint="default"/>
      </w:rPr>
    </w:lvl>
    <w:lvl w:ilvl="5" w:tplc="A5E26D98" w:tentative="1">
      <w:start w:val="1"/>
      <w:numFmt w:val="bullet"/>
      <w:lvlText w:val="•"/>
      <w:lvlJc w:val="left"/>
      <w:pPr>
        <w:tabs>
          <w:tab w:val="num" w:pos="4320"/>
        </w:tabs>
        <w:ind w:left="4320" w:hanging="360"/>
      </w:pPr>
      <w:rPr>
        <w:rFonts w:ascii="Times New Roman" w:hAnsi="Times New Roman" w:hint="default"/>
      </w:rPr>
    </w:lvl>
    <w:lvl w:ilvl="6" w:tplc="FA04011E" w:tentative="1">
      <w:start w:val="1"/>
      <w:numFmt w:val="bullet"/>
      <w:lvlText w:val="•"/>
      <w:lvlJc w:val="left"/>
      <w:pPr>
        <w:tabs>
          <w:tab w:val="num" w:pos="5040"/>
        </w:tabs>
        <w:ind w:left="5040" w:hanging="360"/>
      </w:pPr>
      <w:rPr>
        <w:rFonts w:ascii="Times New Roman" w:hAnsi="Times New Roman" w:hint="default"/>
      </w:rPr>
    </w:lvl>
    <w:lvl w:ilvl="7" w:tplc="4E5CB5D2" w:tentative="1">
      <w:start w:val="1"/>
      <w:numFmt w:val="bullet"/>
      <w:lvlText w:val="•"/>
      <w:lvlJc w:val="left"/>
      <w:pPr>
        <w:tabs>
          <w:tab w:val="num" w:pos="5760"/>
        </w:tabs>
        <w:ind w:left="5760" w:hanging="360"/>
      </w:pPr>
      <w:rPr>
        <w:rFonts w:ascii="Times New Roman" w:hAnsi="Times New Roman" w:hint="default"/>
      </w:rPr>
    </w:lvl>
    <w:lvl w:ilvl="8" w:tplc="B4F258BE" w:tentative="1">
      <w:start w:val="1"/>
      <w:numFmt w:val="bullet"/>
      <w:lvlText w:val="•"/>
      <w:lvlJc w:val="left"/>
      <w:pPr>
        <w:tabs>
          <w:tab w:val="num" w:pos="6480"/>
        </w:tabs>
        <w:ind w:left="6480" w:hanging="360"/>
      </w:pPr>
      <w:rPr>
        <w:rFonts w:ascii="Times New Roman" w:hAnsi="Times New Roman" w:hint="default"/>
      </w:rPr>
    </w:lvl>
  </w:abstractNum>
  <w:abstractNum w:abstractNumId="46" w15:restartNumberingAfterBreak="0">
    <w:nsid w:val="32EC3FC9"/>
    <w:multiLevelType w:val="hybridMultilevel"/>
    <w:tmpl w:val="79809E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3947CE5"/>
    <w:multiLevelType w:val="hybridMultilevel"/>
    <w:tmpl w:val="83C46A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41250B9"/>
    <w:multiLevelType w:val="hybridMultilevel"/>
    <w:tmpl w:val="25D60B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46A070D"/>
    <w:multiLevelType w:val="hybridMultilevel"/>
    <w:tmpl w:val="F010478E"/>
    <w:lvl w:ilvl="0" w:tplc="038A39EC">
      <w:start w:val="1"/>
      <w:numFmt w:val="bullet"/>
      <w:lvlText w:val="-"/>
      <w:lvlJc w:val="left"/>
      <w:pPr>
        <w:ind w:left="3054" w:hanging="360"/>
      </w:pPr>
      <w:rPr>
        <w:rFonts w:ascii="David" w:eastAsiaTheme="minorHAnsi" w:hAnsi="David" w:cs="David"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34C4760D"/>
    <w:multiLevelType w:val="hybridMultilevel"/>
    <w:tmpl w:val="588A2E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5567170"/>
    <w:multiLevelType w:val="hybridMultilevel"/>
    <w:tmpl w:val="3176F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5A00221"/>
    <w:multiLevelType w:val="hybridMultilevel"/>
    <w:tmpl w:val="D7662554"/>
    <w:lvl w:ilvl="0" w:tplc="5B9E2428">
      <w:start w:val="1"/>
      <w:numFmt w:val="bullet"/>
      <w:lvlText w:val=""/>
      <w:lvlJc w:val="left"/>
      <w:pPr>
        <w:tabs>
          <w:tab w:val="num" w:pos="720"/>
        </w:tabs>
        <w:ind w:left="720" w:hanging="360"/>
      </w:pPr>
      <w:rPr>
        <w:rFonts w:ascii="Wingdings" w:hAnsi="Wingdings" w:hint="default"/>
      </w:rPr>
    </w:lvl>
    <w:lvl w:ilvl="1" w:tplc="6924FFDE" w:tentative="1">
      <w:start w:val="1"/>
      <w:numFmt w:val="bullet"/>
      <w:lvlText w:val=""/>
      <w:lvlJc w:val="left"/>
      <w:pPr>
        <w:tabs>
          <w:tab w:val="num" w:pos="1440"/>
        </w:tabs>
        <w:ind w:left="1440" w:hanging="360"/>
      </w:pPr>
      <w:rPr>
        <w:rFonts w:ascii="Wingdings" w:hAnsi="Wingdings" w:hint="default"/>
      </w:rPr>
    </w:lvl>
    <w:lvl w:ilvl="2" w:tplc="A8E032C4">
      <w:start w:val="1"/>
      <w:numFmt w:val="bullet"/>
      <w:lvlText w:val=""/>
      <w:lvlJc w:val="left"/>
      <w:pPr>
        <w:tabs>
          <w:tab w:val="num" w:pos="2160"/>
        </w:tabs>
        <w:ind w:left="2160" w:hanging="360"/>
      </w:pPr>
      <w:rPr>
        <w:rFonts w:ascii="Wingdings" w:hAnsi="Wingdings" w:hint="default"/>
      </w:rPr>
    </w:lvl>
    <w:lvl w:ilvl="3" w:tplc="14126898" w:tentative="1">
      <w:start w:val="1"/>
      <w:numFmt w:val="bullet"/>
      <w:lvlText w:val=""/>
      <w:lvlJc w:val="left"/>
      <w:pPr>
        <w:tabs>
          <w:tab w:val="num" w:pos="2880"/>
        </w:tabs>
        <w:ind w:left="2880" w:hanging="360"/>
      </w:pPr>
      <w:rPr>
        <w:rFonts w:ascii="Wingdings" w:hAnsi="Wingdings" w:hint="default"/>
      </w:rPr>
    </w:lvl>
    <w:lvl w:ilvl="4" w:tplc="F2928BC0" w:tentative="1">
      <w:start w:val="1"/>
      <w:numFmt w:val="bullet"/>
      <w:lvlText w:val=""/>
      <w:lvlJc w:val="left"/>
      <w:pPr>
        <w:tabs>
          <w:tab w:val="num" w:pos="3600"/>
        </w:tabs>
        <w:ind w:left="3600" w:hanging="360"/>
      </w:pPr>
      <w:rPr>
        <w:rFonts w:ascii="Wingdings" w:hAnsi="Wingdings" w:hint="default"/>
      </w:rPr>
    </w:lvl>
    <w:lvl w:ilvl="5" w:tplc="AD16B154" w:tentative="1">
      <w:start w:val="1"/>
      <w:numFmt w:val="bullet"/>
      <w:lvlText w:val=""/>
      <w:lvlJc w:val="left"/>
      <w:pPr>
        <w:tabs>
          <w:tab w:val="num" w:pos="4320"/>
        </w:tabs>
        <w:ind w:left="4320" w:hanging="360"/>
      </w:pPr>
      <w:rPr>
        <w:rFonts w:ascii="Wingdings" w:hAnsi="Wingdings" w:hint="default"/>
      </w:rPr>
    </w:lvl>
    <w:lvl w:ilvl="6" w:tplc="7B46C2C8" w:tentative="1">
      <w:start w:val="1"/>
      <w:numFmt w:val="bullet"/>
      <w:lvlText w:val=""/>
      <w:lvlJc w:val="left"/>
      <w:pPr>
        <w:tabs>
          <w:tab w:val="num" w:pos="5040"/>
        </w:tabs>
        <w:ind w:left="5040" w:hanging="360"/>
      </w:pPr>
      <w:rPr>
        <w:rFonts w:ascii="Wingdings" w:hAnsi="Wingdings" w:hint="default"/>
      </w:rPr>
    </w:lvl>
    <w:lvl w:ilvl="7" w:tplc="F5F0B3B8" w:tentative="1">
      <w:start w:val="1"/>
      <w:numFmt w:val="bullet"/>
      <w:lvlText w:val=""/>
      <w:lvlJc w:val="left"/>
      <w:pPr>
        <w:tabs>
          <w:tab w:val="num" w:pos="5760"/>
        </w:tabs>
        <w:ind w:left="5760" w:hanging="360"/>
      </w:pPr>
      <w:rPr>
        <w:rFonts w:ascii="Wingdings" w:hAnsi="Wingdings" w:hint="default"/>
      </w:rPr>
    </w:lvl>
    <w:lvl w:ilvl="8" w:tplc="09C086EC"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363128BB"/>
    <w:multiLevelType w:val="hybridMultilevel"/>
    <w:tmpl w:val="9F864614"/>
    <w:lvl w:ilvl="0" w:tplc="ECBA1A6C">
      <w:start w:val="1"/>
      <w:numFmt w:val="bullet"/>
      <w:lvlText w:val="•"/>
      <w:lvlJc w:val="left"/>
      <w:pPr>
        <w:tabs>
          <w:tab w:val="num" w:pos="720"/>
        </w:tabs>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81B2394"/>
    <w:multiLevelType w:val="hybridMultilevel"/>
    <w:tmpl w:val="262CD6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8A4370D"/>
    <w:multiLevelType w:val="hybridMultilevel"/>
    <w:tmpl w:val="5E00A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8EB5EA4"/>
    <w:multiLevelType w:val="hybridMultilevel"/>
    <w:tmpl w:val="23222D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8F67BAA"/>
    <w:multiLevelType w:val="hybridMultilevel"/>
    <w:tmpl w:val="1EF632C2"/>
    <w:lvl w:ilvl="0" w:tplc="B4AE14E6">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8" w15:restartNumberingAfterBreak="0">
    <w:nsid w:val="39302385"/>
    <w:multiLevelType w:val="hybridMultilevel"/>
    <w:tmpl w:val="AB0C5E0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9B464B2"/>
    <w:multiLevelType w:val="hybridMultilevel"/>
    <w:tmpl w:val="7C52DB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9FD69F6"/>
    <w:multiLevelType w:val="hybridMultilevel"/>
    <w:tmpl w:val="C6461070"/>
    <w:lvl w:ilvl="0" w:tplc="DC7AF672">
      <w:start w:val="1"/>
      <w:numFmt w:val="bullet"/>
      <w:lvlText w:val=""/>
      <w:lvlJc w:val="left"/>
      <w:pPr>
        <w:tabs>
          <w:tab w:val="num" w:pos="720"/>
        </w:tabs>
        <w:ind w:left="720" w:hanging="360"/>
      </w:pPr>
      <w:rPr>
        <w:rFonts w:ascii="Wingdings" w:hAnsi="Wingdings" w:hint="default"/>
      </w:rPr>
    </w:lvl>
    <w:lvl w:ilvl="1" w:tplc="3AD20018" w:tentative="1">
      <w:start w:val="1"/>
      <w:numFmt w:val="bullet"/>
      <w:lvlText w:val=""/>
      <w:lvlJc w:val="left"/>
      <w:pPr>
        <w:tabs>
          <w:tab w:val="num" w:pos="1440"/>
        </w:tabs>
        <w:ind w:left="1440" w:hanging="360"/>
      </w:pPr>
      <w:rPr>
        <w:rFonts w:ascii="Wingdings" w:hAnsi="Wingdings" w:hint="default"/>
      </w:rPr>
    </w:lvl>
    <w:lvl w:ilvl="2" w:tplc="ECFAE8EC" w:tentative="1">
      <w:start w:val="1"/>
      <w:numFmt w:val="bullet"/>
      <w:lvlText w:val=""/>
      <w:lvlJc w:val="left"/>
      <w:pPr>
        <w:tabs>
          <w:tab w:val="num" w:pos="2160"/>
        </w:tabs>
        <w:ind w:left="2160" w:hanging="360"/>
      </w:pPr>
      <w:rPr>
        <w:rFonts w:ascii="Wingdings" w:hAnsi="Wingdings" w:hint="default"/>
      </w:rPr>
    </w:lvl>
    <w:lvl w:ilvl="3" w:tplc="502C0B82" w:tentative="1">
      <w:start w:val="1"/>
      <w:numFmt w:val="bullet"/>
      <w:lvlText w:val=""/>
      <w:lvlJc w:val="left"/>
      <w:pPr>
        <w:tabs>
          <w:tab w:val="num" w:pos="2880"/>
        </w:tabs>
        <w:ind w:left="2880" w:hanging="360"/>
      </w:pPr>
      <w:rPr>
        <w:rFonts w:ascii="Wingdings" w:hAnsi="Wingdings" w:hint="default"/>
      </w:rPr>
    </w:lvl>
    <w:lvl w:ilvl="4" w:tplc="ED50D690" w:tentative="1">
      <w:start w:val="1"/>
      <w:numFmt w:val="bullet"/>
      <w:lvlText w:val=""/>
      <w:lvlJc w:val="left"/>
      <w:pPr>
        <w:tabs>
          <w:tab w:val="num" w:pos="3600"/>
        </w:tabs>
        <w:ind w:left="3600" w:hanging="360"/>
      </w:pPr>
      <w:rPr>
        <w:rFonts w:ascii="Wingdings" w:hAnsi="Wingdings" w:hint="default"/>
      </w:rPr>
    </w:lvl>
    <w:lvl w:ilvl="5" w:tplc="FBDE0A54" w:tentative="1">
      <w:start w:val="1"/>
      <w:numFmt w:val="bullet"/>
      <w:lvlText w:val=""/>
      <w:lvlJc w:val="left"/>
      <w:pPr>
        <w:tabs>
          <w:tab w:val="num" w:pos="4320"/>
        </w:tabs>
        <w:ind w:left="4320" w:hanging="360"/>
      </w:pPr>
      <w:rPr>
        <w:rFonts w:ascii="Wingdings" w:hAnsi="Wingdings" w:hint="default"/>
      </w:rPr>
    </w:lvl>
    <w:lvl w:ilvl="6" w:tplc="8FBCBE08" w:tentative="1">
      <w:start w:val="1"/>
      <w:numFmt w:val="bullet"/>
      <w:lvlText w:val=""/>
      <w:lvlJc w:val="left"/>
      <w:pPr>
        <w:tabs>
          <w:tab w:val="num" w:pos="5040"/>
        </w:tabs>
        <w:ind w:left="5040" w:hanging="360"/>
      </w:pPr>
      <w:rPr>
        <w:rFonts w:ascii="Wingdings" w:hAnsi="Wingdings" w:hint="default"/>
      </w:rPr>
    </w:lvl>
    <w:lvl w:ilvl="7" w:tplc="E338673C" w:tentative="1">
      <w:start w:val="1"/>
      <w:numFmt w:val="bullet"/>
      <w:lvlText w:val=""/>
      <w:lvlJc w:val="left"/>
      <w:pPr>
        <w:tabs>
          <w:tab w:val="num" w:pos="5760"/>
        </w:tabs>
        <w:ind w:left="5760" w:hanging="360"/>
      </w:pPr>
      <w:rPr>
        <w:rFonts w:ascii="Wingdings" w:hAnsi="Wingdings" w:hint="default"/>
      </w:rPr>
    </w:lvl>
    <w:lvl w:ilvl="8" w:tplc="EBCE0226"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3B0C72A7"/>
    <w:multiLevelType w:val="hybridMultilevel"/>
    <w:tmpl w:val="785016EA"/>
    <w:lvl w:ilvl="0" w:tplc="7A3A92B8">
      <w:start w:val="1"/>
      <w:numFmt w:val="bullet"/>
      <w:lvlText w:val=""/>
      <w:lvlJc w:val="left"/>
      <w:pPr>
        <w:tabs>
          <w:tab w:val="num" w:pos="720"/>
        </w:tabs>
        <w:ind w:left="720" w:hanging="360"/>
      </w:pPr>
      <w:rPr>
        <w:rFonts w:ascii="Wingdings" w:hAnsi="Wingdings" w:hint="default"/>
      </w:rPr>
    </w:lvl>
    <w:lvl w:ilvl="1" w:tplc="2D906D86">
      <w:start w:val="1"/>
      <w:numFmt w:val="bullet"/>
      <w:lvlText w:val=""/>
      <w:lvlJc w:val="left"/>
      <w:pPr>
        <w:tabs>
          <w:tab w:val="num" w:pos="1440"/>
        </w:tabs>
        <w:ind w:left="1440" w:hanging="360"/>
      </w:pPr>
      <w:rPr>
        <w:rFonts w:ascii="Wingdings" w:hAnsi="Wingdings" w:hint="default"/>
      </w:rPr>
    </w:lvl>
    <w:lvl w:ilvl="2" w:tplc="0A385F78" w:tentative="1">
      <w:start w:val="1"/>
      <w:numFmt w:val="bullet"/>
      <w:lvlText w:val=""/>
      <w:lvlJc w:val="left"/>
      <w:pPr>
        <w:tabs>
          <w:tab w:val="num" w:pos="2160"/>
        </w:tabs>
        <w:ind w:left="2160" w:hanging="360"/>
      </w:pPr>
      <w:rPr>
        <w:rFonts w:ascii="Wingdings" w:hAnsi="Wingdings" w:hint="default"/>
      </w:rPr>
    </w:lvl>
    <w:lvl w:ilvl="3" w:tplc="057A6EC4" w:tentative="1">
      <w:start w:val="1"/>
      <w:numFmt w:val="bullet"/>
      <w:lvlText w:val=""/>
      <w:lvlJc w:val="left"/>
      <w:pPr>
        <w:tabs>
          <w:tab w:val="num" w:pos="2880"/>
        </w:tabs>
        <w:ind w:left="2880" w:hanging="360"/>
      </w:pPr>
      <w:rPr>
        <w:rFonts w:ascii="Wingdings" w:hAnsi="Wingdings" w:hint="default"/>
      </w:rPr>
    </w:lvl>
    <w:lvl w:ilvl="4" w:tplc="D756911C" w:tentative="1">
      <w:start w:val="1"/>
      <w:numFmt w:val="bullet"/>
      <w:lvlText w:val=""/>
      <w:lvlJc w:val="left"/>
      <w:pPr>
        <w:tabs>
          <w:tab w:val="num" w:pos="3600"/>
        </w:tabs>
        <w:ind w:left="3600" w:hanging="360"/>
      </w:pPr>
      <w:rPr>
        <w:rFonts w:ascii="Wingdings" w:hAnsi="Wingdings" w:hint="default"/>
      </w:rPr>
    </w:lvl>
    <w:lvl w:ilvl="5" w:tplc="56D23C8C" w:tentative="1">
      <w:start w:val="1"/>
      <w:numFmt w:val="bullet"/>
      <w:lvlText w:val=""/>
      <w:lvlJc w:val="left"/>
      <w:pPr>
        <w:tabs>
          <w:tab w:val="num" w:pos="4320"/>
        </w:tabs>
        <w:ind w:left="4320" w:hanging="360"/>
      </w:pPr>
      <w:rPr>
        <w:rFonts w:ascii="Wingdings" w:hAnsi="Wingdings" w:hint="default"/>
      </w:rPr>
    </w:lvl>
    <w:lvl w:ilvl="6" w:tplc="59B4CC92" w:tentative="1">
      <w:start w:val="1"/>
      <w:numFmt w:val="bullet"/>
      <w:lvlText w:val=""/>
      <w:lvlJc w:val="left"/>
      <w:pPr>
        <w:tabs>
          <w:tab w:val="num" w:pos="5040"/>
        </w:tabs>
        <w:ind w:left="5040" w:hanging="360"/>
      </w:pPr>
      <w:rPr>
        <w:rFonts w:ascii="Wingdings" w:hAnsi="Wingdings" w:hint="default"/>
      </w:rPr>
    </w:lvl>
    <w:lvl w:ilvl="7" w:tplc="7C181942" w:tentative="1">
      <w:start w:val="1"/>
      <w:numFmt w:val="bullet"/>
      <w:lvlText w:val=""/>
      <w:lvlJc w:val="left"/>
      <w:pPr>
        <w:tabs>
          <w:tab w:val="num" w:pos="5760"/>
        </w:tabs>
        <w:ind w:left="5760" w:hanging="360"/>
      </w:pPr>
      <w:rPr>
        <w:rFonts w:ascii="Wingdings" w:hAnsi="Wingdings" w:hint="default"/>
      </w:rPr>
    </w:lvl>
    <w:lvl w:ilvl="8" w:tplc="715C39F4"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3CBB0659"/>
    <w:multiLevelType w:val="hybridMultilevel"/>
    <w:tmpl w:val="54B65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D7A3AFF"/>
    <w:multiLevelType w:val="hybridMultilevel"/>
    <w:tmpl w:val="2C94B4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DB21D7A"/>
    <w:multiLevelType w:val="hybridMultilevel"/>
    <w:tmpl w:val="EF70653A"/>
    <w:lvl w:ilvl="0" w:tplc="DD92EBA0">
      <w:start w:val="1"/>
      <w:numFmt w:val="bullet"/>
      <w:lvlText w:val=""/>
      <w:lvlJc w:val="left"/>
      <w:pPr>
        <w:tabs>
          <w:tab w:val="num" w:pos="720"/>
        </w:tabs>
        <w:ind w:left="720" w:hanging="360"/>
      </w:pPr>
      <w:rPr>
        <w:rFonts w:ascii="Wingdings" w:hAnsi="Wingdings" w:hint="default"/>
      </w:rPr>
    </w:lvl>
    <w:lvl w:ilvl="1" w:tplc="124E9FE8" w:tentative="1">
      <w:start w:val="1"/>
      <w:numFmt w:val="bullet"/>
      <w:lvlText w:val=""/>
      <w:lvlJc w:val="left"/>
      <w:pPr>
        <w:tabs>
          <w:tab w:val="num" w:pos="1440"/>
        </w:tabs>
        <w:ind w:left="1440" w:hanging="360"/>
      </w:pPr>
      <w:rPr>
        <w:rFonts w:ascii="Wingdings" w:hAnsi="Wingdings" w:hint="default"/>
      </w:rPr>
    </w:lvl>
    <w:lvl w:ilvl="2" w:tplc="FA6EFE30" w:tentative="1">
      <w:start w:val="1"/>
      <w:numFmt w:val="bullet"/>
      <w:lvlText w:val=""/>
      <w:lvlJc w:val="left"/>
      <w:pPr>
        <w:tabs>
          <w:tab w:val="num" w:pos="2160"/>
        </w:tabs>
        <w:ind w:left="2160" w:hanging="360"/>
      </w:pPr>
      <w:rPr>
        <w:rFonts w:ascii="Wingdings" w:hAnsi="Wingdings" w:hint="default"/>
      </w:rPr>
    </w:lvl>
    <w:lvl w:ilvl="3" w:tplc="FF18D338" w:tentative="1">
      <w:start w:val="1"/>
      <w:numFmt w:val="bullet"/>
      <w:lvlText w:val=""/>
      <w:lvlJc w:val="left"/>
      <w:pPr>
        <w:tabs>
          <w:tab w:val="num" w:pos="2880"/>
        </w:tabs>
        <w:ind w:left="2880" w:hanging="360"/>
      </w:pPr>
      <w:rPr>
        <w:rFonts w:ascii="Wingdings" w:hAnsi="Wingdings" w:hint="default"/>
      </w:rPr>
    </w:lvl>
    <w:lvl w:ilvl="4" w:tplc="B50C2594" w:tentative="1">
      <w:start w:val="1"/>
      <w:numFmt w:val="bullet"/>
      <w:lvlText w:val=""/>
      <w:lvlJc w:val="left"/>
      <w:pPr>
        <w:tabs>
          <w:tab w:val="num" w:pos="3600"/>
        </w:tabs>
        <w:ind w:left="3600" w:hanging="360"/>
      </w:pPr>
      <w:rPr>
        <w:rFonts w:ascii="Wingdings" w:hAnsi="Wingdings" w:hint="default"/>
      </w:rPr>
    </w:lvl>
    <w:lvl w:ilvl="5" w:tplc="032025EE" w:tentative="1">
      <w:start w:val="1"/>
      <w:numFmt w:val="bullet"/>
      <w:lvlText w:val=""/>
      <w:lvlJc w:val="left"/>
      <w:pPr>
        <w:tabs>
          <w:tab w:val="num" w:pos="4320"/>
        </w:tabs>
        <w:ind w:left="4320" w:hanging="360"/>
      </w:pPr>
      <w:rPr>
        <w:rFonts w:ascii="Wingdings" w:hAnsi="Wingdings" w:hint="default"/>
      </w:rPr>
    </w:lvl>
    <w:lvl w:ilvl="6" w:tplc="60B8CC98" w:tentative="1">
      <w:start w:val="1"/>
      <w:numFmt w:val="bullet"/>
      <w:lvlText w:val=""/>
      <w:lvlJc w:val="left"/>
      <w:pPr>
        <w:tabs>
          <w:tab w:val="num" w:pos="5040"/>
        </w:tabs>
        <w:ind w:left="5040" w:hanging="360"/>
      </w:pPr>
      <w:rPr>
        <w:rFonts w:ascii="Wingdings" w:hAnsi="Wingdings" w:hint="default"/>
      </w:rPr>
    </w:lvl>
    <w:lvl w:ilvl="7" w:tplc="99CE057C" w:tentative="1">
      <w:start w:val="1"/>
      <w:numFmt w:val="bullet"/>
      <w:lvlText w:val=""/>
      <w:lvlJc w:val="left"/>
      <w:pPr>
        <w:tabs>
          <w:tab w:val="num" w:pos="5760"/>
        </w:tabs>
        <w:ind w:left="5760" w:hanging="360"/>
      </w:pPr>
      <w:rPr>
        <w:rFonts w:ascii="Wingdings" w:hAnsi="Wingdings" w:hint="default"/>
      </w:rPr>
    </w:lvl>
    <w:lvl w:ilvl="8" w:tplc="E0F6F7EE"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41231AAF"/>
    <w:multiLevelType w:val="hybridMultilevel"/>
    <w:tmpl w:val="D700AB60"/>
    <w:lvl w:ilvl="0" w:tplc="ECBA1A6C">
      <w:start w:val="1"/>
      <w:numFmt w:val="bullet"/>
      <w:lvlText w:val="•"/>
      <w:lvlJc w:val="left"/>
      <w:pPr>
        <w:tabs>
          <w:tab w:val="num" w:pos="720"/>
        </w:tabs>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149544D"/>
    <w:multiLevelType w:val="hybridMultilevel"/>
    <w:tmpl w:val="95181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1523905"/>
    <w:multiLevelType w:val="hybridMultilevel"/>
    <w:tmpl w:val="781404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16B60C6"/>
    <w:multiLevelType w:val="hybridMultilevel"/>
    <w:tmpl w:val="BA969B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81769F"/>
    <w:multiLevelType w:val="hybridMultilevel"/>
    <w:tmpl w:val="10CA8C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4F65A52"/>
    <w:multiLevelType w:val="hybridMultilevel"/>
    <w:tmpl w:val="742414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53B3CA5"/>
    <w:multiLevelType w:val="hybridMultilevel"/>
    <w:tmpl w:val="80B2A306"/>
    <w:lvl w:ilvl="0" w:tplc="0409000D">
      <w:start w:val="1"/>
      <w:numFmt w:val="bullet"/>
      <w:lvlText w:val=""/>
      <w:lvlJc w:val="left"/>
      <w:pPr>
        <w:ind w:left="3054"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5A62F86"/>
    <w:multiLevelType w:val="hybridMultilevel"/>
    <w:tmpl w:val="CD2CA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82F75DF"/>
    <w:multiLevelType w:val="hybridMultilevel"/>
    <w:tmpl w:val="66E028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8AE0174"/>
    <w:multiLevelType w:val="hybridMultilevel"/>
    <w:tmpl w:val="F71A68D2"/>
    <w:lvl w:ilvl="0" w:tplc="8D86F8CA">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A41692F"/>
    <w:multiLevelType w:val="hybridMultilevel"/>
    <w:tmpl w:val="F724E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A5B3B21"/>
    <w:multiLevelType w:val="hybridMultilevel"/>
    <w:tmpl w:val="53181A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BEC600D"/>
    <w:multiLevelType w:val="hybridMultilevel"/>
    <w:tmpl w:val="2A7086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D0630F6"/>
    <w:multiLevelType w:val="hybridMultilevel"/>
    <w:tmpl w:val="353EE2E6"/>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9" w15:restartNumberingAfterBreak="0">
    <w:nsid w:val="4E2409BB"/>
    <w:multiLevelType w:val="hybridMultilevel"/>
    <w:tmpl w:val="E7508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E2F32EC"/>
    <w:multiLevelType w:val="hybridMultilevel"/>
    <w:tmpl w:val="AB569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E3C16BD"/>
    <w:multiLevelType w:val="hybridMultilevel"/>
    <w:tmpl w:val="3064C892"/>
    <w:lvl w:ilvl="0" w:tplc="31D872B4">
      <w:start w:val="1"/>
      <w:numFmt w:val="bullet"/>
      <w:lvlText w:val=""/>
      <w:lvlJc w:val="left"/>
      <w:pPr>
        <w:tabs>
          <w:tab w:val="num" w:pos="720"/>
        </w:tabs>
        <w:ind w:left="720" w:hanging="360"/>
      </w:pPr>
      <w:rPr>
        <w:rFonts w:ascii="Wingdings" w:hAnsi="Wingdings" w:hint="default"/>
      </w:rPr>
    </w:lvl>
    <w:lvl w:ilvl="1" w:tplc="FC62E71C">
      <w:start w:val="1"/>
      <w:numFmt w:val="bullet"/>
      <w:lvlText w:val=""/>
      <w:lvlJc w:val="left"/>
      <w:pPr>
        <w:tabs>
          <w:tab w:val="num" w:pos="1440"/>
        </w:tabs>
        <w:ind w:left="1440" w:hanging="360"/>
      </w:pPr>
      <w:rPr>
        <w:rFonts w:ascii="Wingdings" w:hAnsi="Wingdings" w:hint="default"/>
      </w:rPr>
    </w:lvl>
    <w:lvl w:ilvl="2" w:tplc="AF2CC3E8" w:tentative="1">
      <w:start w:val="1"/>
      <w:numFmt w:val="bullet"/>
      <w:lvlText w:val=""/>
      <w:lvlJc w:val="left"/>
      <w:pPr>
        <w:tabs>
          <w:tab w:val="num" w:pos="2160"/>
        </w:tabs>
        <w:ind w:left="2160" w:hanging="360"/>
      </w:pPr>
      <w:rPr>
        <w:rFonts w:ascii="Wingdings" w:hAnsi="Wingdings" w:hint="default"/>
      </w:rPr>
    </w:lvl>
    <w:lvl w:ilvl="3" w:tplc="1EA636B4" w:tentative="1">
      <w:start w:val="1"/>
      <w:numFmt w:val="bullet"/>
      <w:lvlText w:val=""/>
      <w:lvlJc w:val="left"/>
      <w:pPr>
        <w:tabs>
          <w:tab w:val="num" w:pos="2880"/>
        </w:tabs>
        <w:ind w:left="2880" w:hanging="360"/>
      </w:pPr>
      <w:rPr>
        <w:rFonts w:ascii="Wingdings" w:hAnsi="Wingdings" w:hint="default"/>
      </w:rPr>
    </w:lvl>
    <w:lvl w:ilvl="4" w:tplc="0D607C12" w:tentative="1">
      <w:start w:val="1"/>
      <w:numFmt w:val="bullet"/>
      <w:lvlText w:val=""/>
      <w:lvlJc w:val="left"/>
      <w:pPr>
        <w:tabs>
          <w:tab w:val="num" w:pos="3600"/>
        </w:tabs>
        <w:ind w:left="3600" w:hanging="360"/>
      </w:pPr>
      <w:rPr>
        <w:rFonts w:ascii="Wingdings" w:hAnsi="Wingdings" w:hint="default"/>
      </w:rPr>
    </w:lvl>
    <w:lvl w:ilvl="5" w:tplc="20EC56A8" w:tentative="1">
      <w:start w:val="1"/>
      <w:numFmt w:val="bullet"/>
      <w:lvlText w:val=""/>
      <w:lvlJc w:val="left"/>
      <w:pPr>
        <w:tabs>
          <w:tab w:val="num" w:pos="4320"/>
        </w:tabs>
        <w:ind w:left="4320" w:hanging="360"/>
      </w:pPr>
      <w:rPr>
        <w:rFonts w:ascii="Wingdings" w:hAnsi="Wingdings" w:hint="default"/>
      </w:rPr>
    </w:lvl>
    <w:lvl w:ilvl="6" w:tplc="EED87268" w:tentative="1">
      <w:start w:val="1"/>
      <w:numFmt w:val="bullet"/>
      <w:lvlText w:val=""/>
      <w:lvlJc w:val="left"/>
      <w:pPr>
        <w:tabs>
          <w:tab w:val="num" w:pos="5040"/>
        </w:tabs>
        <w:ind w:left="5040" w:hanging="360"/>
      </w:pPr>
      <w:rPr>
        <w:rFonts w:ascii="Wingdings" w:hAnsi="Wingdings" w:hint="default"/>
      </w:rPr>
    </w:lvl>
    <w:lvl w:ilvl="7" w:tplc="69C8B306" w:tentative="1">
      <w:start w:val="1"/>
      <w:numFmt w:val="bullet"/>
      <w:lvlText w:val=""/>
      <w:lvlJc w:val="left"/>
      <w:pPr>
        <w:tabs>
          <w:tab w:val="num" w:pos="5760"/>
        </w:tabs>
        <w:ind w:left="5760" w:hanging="360"/>
      </w:pPr>
      <w:rPr>
        <w:rFonts w:ascii="Wingdings" w:hAnsi="Wingdings" w:hint="default"/>
      </w:rPr>
    </w:lvl>
    <w:lvl w:ilvl="8" w:tplc="7E062810"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4FB22F84"/>
    <w:multiLevelType w:val="hybridMultilevel"/>
    <w:tmpl w:val="0F381860"/>
    <w:lvl w:ilvl="0" w:tplc="7752EB22">
      <w:start w:val="1"/>
      <w:numFmt w:val="hebrew1"/>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83" w15:restartNumberingAfterBreak="0">
    <w:nsid w:val="503C4BFD"/>
    <w:multiLevelType w:val="hybridMultilevel"/>
    <w:tmpl w:val="D1A2F22C"/>
    <w:lvl w:ilvl="0" w:tplc="40D80AD0">
      <w:start w:val="1"/>
      <w:numFmt w:val="bullet"/>
      <w:lvlText w:val="•"/>
      <w:lvlJc w:val="left"/>
      <w:pPr>
        <w:tabs>
          <w:tab w:val="num" w:pos="720"/>
        </w:tabs>
        <w:ind w:left="720" w:hanging="360"/>
      </w:pPr>
      <w:rPr>
        <w:rFonts w:ascii="Arial" w:hAnsi="Arial" w:hint="default"/>
      </w:rPr>
    </w:lvl>
    <w:lvl w:ilvl="1" w:tplc="314EC6AA" w:tentative="1">
      <w:start w:val="1"/>
      <w:numFmt w:val="bullet"/>
      <w:lvlText w:val="•"/>
      <w:lvlJc w:val="left"/>
      <w:pPr>
        <w:tabs>
          <w:tab w:val="num" w:pos="1440"/>
        </w:tabs>
        <w:ind w:left="1440" w:hanging="360"/>
      </w:pPr>
      <w:rPr>
        <w:rFonts w:ascii="Arial" w:hAnsi="Arial" w:hint="default"/>
      </w:rPr>
    </w:lvl>
    <w:lvl w:ilvl="2" w:tplc="DA825C14" w:tentative="1">
      <w:start w:val="1"/>
      <w:numFmt w:val="bullet"/>
      <w:lvlText w:val="•"/>
      <w:lvlJc w:val="left"/>
      <w:pPr>
        <w:tabs>
          <w:tab w:val="num" w:pos="2160"/>
        </w:tabs>
        <w:ind w:left="2160" w:hanging="360"/>
      </w:pPr>
      <w:rPr>
        <w:rFonts w:ascii="Arial" w:hAnsi="Arial" w:hint="default"/>
      </w:rPr>
    </w:lvl>
    <w:lvl w:ilvl="3" w:tplc="D0EA3B98" w:tentative="1">
      <w:start w:val="1"/>
      <w:numFmt w:val="bullet"/>
      <w:lvlText w:val="•"/>
      <w:lvlJc w:val="left"/>
      <w:pPr>
        <w:tabs>
          <w:tab w:val="num" w:pos="2880"/>
        </w:tabs>
        <w:ind w:left="2880" w:hanging="360"/>
      </w:pPr>
      <w:rPr>
        <w:rFonts w:ascii="Arial" w:hAnsi="Arial" w:hint="default"/>
      </w:rPr>
    </w:lvl>
    <w:lvl w:ilvl="4" w:tplc="C7FA785A" w:tentative="1">
      <w:start w:val="1"/>
      <w:numFmt w:val="bullet"/>
      <w:lvlText w:val="•"/>
      <w:lvlJc w:val="left"/>
      <w:pPr>
        <w:tabs>
          <w:tab w:val="num" w:pos="3600"/>
        </w:tabs>
        <w:ind w:left="3600" w:hanging="360"/>
      </w:pPr>
      <w:rPr>
        <w:rFonts w:ascii="Arial" w:hAnsi="Arial" w:hint="default"/>
      </w:rPr>
    </w:lvl>
    <w:lvl w:ilvl="5" w:tplc="B21A2782" w:tentative="1">
      <w:start w:val="1"/>
      <w:numFmt w:val="bullet"/>
      <w:lvlText w:val="•"/>
      <w:lvlJc w:val="left"/>
      <w:pPr>
        <w:tabs>
          <w:tab w:val="num" w:pos="4320"/>
        </w:tabs>
        <w:ind w:left="4320" w:hanging="360"/>
      </w:pPr>
      <w:rPr>
        <w:rFonts w:ascii="Arial" w:hAnsi="Arial" w:hint="default"/>
      </w:rPr>
    </w:lvl>
    <w:lvl w:ilvl="6" w:tplc="F51CC36A" w:tentative="1">
      <w:start w:val="1"/>
      <w:numFmt w:val="bullet"/>
      <w:lvlText w:val="•"/>
      <w:lvlJc w:val="left"/>
      <w:pPr>
        <w:tabs>
          <w:tab w:val="num" w:pos="5040"/>
        </w:tabs>
        <w:ind w:left="5040" w:hanging="360"/>
      </w:pPr>
      <w:rPr>
        <w:rFonts w:ascii="Arial" w:hAnsi="Arial" w:hint="default"/>
      </w:rPr>
    </w:lvl>
    <w:lvl w:ilvl="7" w:tplc="4DCE6136" w:tentative="1">
      <w:start w:val="1"/>
      <w:numFmt w:val="bullet"/>
      <w:lvlText w:val="•"/>
      <w:lvlJc w:val="left"/>
      <w:pPr>
        <w:tabs>
          <w:tab w:val="num" w:pos="5760"/>
        </w:tabs>
        <w:ind w:left="5760" w:hanging="360"/>
      </w:pPr>
      <w:rPr>
        <w:rFonts w:ascii="Arial" w:hAnsi="Arial" w:hint="default"/>
      </w:rPr>
    </w:lvl>
    <w:lvl w:ilvl="8" w:tplc="AA7A97D2" w:tentative="1">
      <w:start w:val="1"/>
      <w:numFmt w:val="bullet"/>
      <w:lvlText w:val="•"/>
      <w:lvlJc w:val="left"/>
      <w:pPr>
        <w:tabs>
          <w:tab w:val="num" w:pos="6480"/>
        </w:tabs>
        <w:ind w:left="6480" w:hanging="360"/>
      </w:pPr>
      <w:rPr>
        <w:rFonts w:ascii="Arial" w:hAnsi="Arial" w:hint="default"/>
      </w:rPr>
    </w:lvl>
  </w:abstractNum>
  <w:abstractNum w:abstractNumId="84" w15:restartNumberingAfterBreak="0">
    <w:nsid w:val="51E57A08"/>
    <w:multiLevelType w:val="hybridMultilevel"/>
    <w:tmpl w:val="A85C6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E26ECA"/>
    <w:multiLevelType w:val="hybridMultilevel"/>
    <w:tmpl w:val="0CD4692E"/>
    <w:lvl w:ilvl="0" w:tplc="7DAA7678">
      <w:start w:val="1"/>
      <w:numFmt w:val="bullet"/>
      <w:lvlText w:val="•"/>
      <w:lvlJc w:val="left"/>
      <w:pPr>
        <w:tabs>
          <w:tab w:val="num" w:pos="720"/>
        </w:tabs>
        <w:ind w:left="720" w:hanging="360"/>
      </w:pPr>
      <w:rPr>
        <w:rFonts w:ascii="Arial" w:hAnsi="Arial" w:hint="default"/>
      </w:rPr>
    </w:lvl>
    <w:lvl w:ilvl="1" w:tplc="56D20A14" w:tentative="1">
      <w:start w:val="1"/>
      <w:numFmt w:val="bullet"/>
      <w:lvlText w:val="•"/>
      <w:lvlJc w:val="left"/>
      <w:pPr>
        <w:tabs>
          <w:tab w:val="num" w:pos="1440"/>
        </w:tabs>
        <w:ind w:left="1440" w:hanging="360"/>
      </w:pPr>
      <w:rPr>
        <w:rFonts w:ascii="Arial" w:hAnsi="Arial" w:hint="default"/>
      </w:rPr>
    </w:lvl>
    <w:lvl w:ilvl="2" w:tplc="F2E00E70" w:tentative="1">
      <w:start w:val="1"/>
      <w:numFmt w:val="bullet"/>
      <w:lvlText w:val="•"/>
      <w:lvlJc w:val="left"/>
      <w:pPr>
        <w:tabs>
          <w:tab w:val="num" w:pos="2160"/>
        </w:tabs>
        <w:ind w:left="2160" w:hanging="360"/>
      </w:pPr>
      <w:rPr>
        <w:rFonts w:ascii="Arial" w:hAnsi="Arial" w:hint="default"/>
      </w:rPr>
    </w:lvl>
    <w:lvl w:ilvl="3" w:tplc="5B240358" w:tentative="1">
      <w:start w:val="1"/>
      <w:numFmt w:val="bullet"/>
      <w:lvlText w:val="•"/>
      <w:lvlJc w:val="left"/>
      <w:pPr>
        <w:tabs>
          <w:tab w:val="num" w:pos="2880"/>
        </w:tabs>
        <w:ind w:left="2880" w:hanging="360"/>
      </w:pPr>
      <w:rPr>
        <w:rFonts w:ascii="Arial" w:hAnsi="Arial" w:hint="default"/>
      </w:rPr>
    </w:lvl>
    <w:lvl w:ilvl="4" w:tplc="91B8D4F8" w:tentative="1">
      <w:start w:val="1"/>
      <w:numFmt w:val="bullet"/>
      <w:lvlText w:val="•"/>
      <w:lvlJc w:val="left"/>
      <w:pPr>
        <w:tabs>
          <w:tab w:val="num" w:pos="3600"/>
        </w:tabs>
        <w:ind w:left="3600" w:hanging="360"/>
      </w:pPr>
      <w:rPr>
        <w:rFonts w:ascii="Arial" w:hAnsi="Arial" w:hint="default"/>
      </w:rPr>
    </w:lvl>
    <w:lvl w:ilvl="5" w:tplc="E446E0F0" w:tentative="1">
      <w:start w:val="1"/>
      <w:numFmt w:val="bullet"/>
      <w:lvlText w:val="•"/>
      <w:lvlJc w:val="left"/>
      <w:pPr>
        <w:tabs>
          <w:tab w:val="num" w:pos="4320"/>
        </w:tabs>
        <w:ind w:left="4320" w:hanging="360"/>
      </w:pPr>
      <w:rPr>
        <w:rFonts w:ascii="Arial" w:hAnsi="Arial" w:hint="default"/>
      </w:rPr>
    </w:lvl>
    <w:lvl w:ilvl="6" w:tplc="DAB84DDE" w:tentative="1">
      <w:start w:val="1"/>
      <w:numFmt w:val="bullet"/>
      <w:lvlText w:val="•"/>
      <w:lvlJc w:val="left"/>
      <w:pPr>
        <w:tabs>
          <w:tab w:val="num" w:pos="5040"/>
        </w:tabs>
        <w:ind w:left="5040" w:hanging="360"/>
      </w:pPr>
      <w:rPr>
        <w:rFonts w:ascii="Arial" w:hAnsi="Arial" w:hint="default"/>
      </w:rPr>
    </w:lvl>
    <w:lvl w:ilvl="7" w:tplc="93103830" w:tentative="1">
      <w:start w:val="1"/>
      <w:numFmt w:val="bullet"/>
      <w:lvlText w:val="•"/>
      <w:lvlJc w:val="left"/>
      <w:pPr>
        <w:tabs>
          <w:tab w:val="num" w:pos="5760"/>
        </w:tabs>
        <w:ind w:left="5760" w:hanging="360"/>
      </w:pPr>
      <w:rPr>
        <w:rFonts w:ascii="Arial" w:hAnsi="Arial" w:hint="default"/>
      </w:rPr>
    </w:lvl>
    <w:lvl w:ilvl="8" w:tplc="EF7E6564" w:tentative="1">
      <w:start w:val="1"/>
      <w:numFmt w:val="bullet"/>
      <w:lvlText w:val="•"/>
      <w:lvlJc w:val="left"/>
      <w:pPr>
        <w:tabs>
          <w:tab w:val="num" w:pos="6480"/>
        </w:tabs>
        <w:ind w:left="6480" w:hanging="360"/>
      </w:pPr>
      <w:rPr>
        <w:rFonts w:ascii="Arial" w:hAnsi="Arial" w:hint="default"/>
      </w:rPr>
    </w:lvl>
  </w:abstractNum>
  <w:abstractNum w:abstractNumId="86" w15:restartNumberingAfterBreak="0">
    <w:nsid w:val="530E158E"/>
    <w:multiLevelType w:val="hybridMultilevel"/>
    <w:tmpl w:val="28906D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32F0586"/>
    <w:multiLevelType w:val="hybridMultilevel"/>
    <w:tmpl w:val="2CA4D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4730D0D"/>
    <w:multiLevelType w:val="hybridMultilevel"/>
    <w:tmpl w:val="6B00538A"/>
    <w:lvl w:ilvl="0" w:tplc="8D86F8CA">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72E3ECB"/>
    <w:multiLevelType w:val="hybridMultilevel"/>
    <w:tmpl w:val="6824BAA2"/>
    <w:lvl w:ilvl="0" w:tplc="81260836">
      <w:start w:val="1"/>
      <w:numFmt w:val="bullet"/>
      <w:lvlText w:val=""/>
      <w:lvlJc w:val="left"/>
      <w:pPr>
        <w:tabs>
          <w:tab w:val="num" w:pos="720"/>
        </w:tabs>
        <w:ind w:left="720" w:hanging="360"/>
      </w:pPr>
      <w:rPr>
        <w:rFonts w:ascii="Wingdings" w:hAnsi="Wingdings" w:hint="default"/>
      </w:rPr>
    </w:lvl>
    <w:lvl w:ilvl="1" w:tplc="8088591E">
      <w:start w:val="1"/>
      <w:numFmt w:val="bullet"/>
      <w:lvlText w:val=""/>
      <w:lvlJc w:val="left"/>
      <w:pPr>
        <w:tabs>
          <w:tab w:val="num" w:pos="1440"/>
        </w:tabs>
        <w:ind w:left="1440" w:hanging="360"/>
      </w:pPr>
      <w:rPr>
        <w:rFonts w:ascii="Wingdings" w:hAnsi="Wingdings" w:hint="default"/>
      </w:rPr>
    </w:lvl>
    <w:lvl w:ilvl="2" w:tplc="30CC8194" w:tentative="1">
      <w:start w:val="1"/>
      <w:numFmt w:val="bullet"/>
      <w:lvlText w:val=""/>
      <w:lvlJc w:val="left"/>
      <w:pPr>
        <w:tabs>
          <w:tab w:val="num" w:pos="2160"/>
        </w:tabs>
        <w:ind w:left="2160" w:hanging="360"/>
      </w:pPr>
      <w:rPr>
        <w:rFonts w:ascii="Wingdings" w:hAnsi="Wingdings" w:hint="default"/>
      </w:rPr>
    </w:lvl>
    <w:lvl w:ilvl="3" w:tplc="876A765E" w:tentative="1">
      <w:start w:val="1"/>
      <w:numFmt w:val="bullet"/>
      <w:lvlText w:val=""/>
      <w:lvlJc w:val="left"/>
      <w:pPr>
        <w:tabs>
          <w:tab w:val="num" w:pos="2880"/>
        </w:tabs>
        <w:ind w:left="2880" w:hanging="360"/>
      </w:pPr>
      <w:rPr>
        <w:rFonts w:ascii="Wingdings" w:hAnsi="Wingdings" w:hint="default"/>
      </w:rPr>
    </w:lvl>
    <w:lvl w:ilvl="4" w:tplc="77FECFAA" w:tentative="1">
      <w:start w:val="1"/>
      <w:numFmt w:val="bullet"/>
      <w:lvlText w:val=""/>
      <w:lvlJc w:val="left"/>
      <w:pPr>
        <w:tabs>
          <w:tab w:val="num" w:pos="3600"/>
        </w:tabs>
        <w:ind w:left="3600" w:hanging="360"/>
      </w:pPr>
      <w:rPr>
        <w:rFonts w:ascii="Wingdings" w:hAnsi="Wingdings" w:hint="default"/>
      </w:rPr>
    </w:lvl>
    <w:lvl w:ilvl="5" w:tplc="40A0A458" w:tentative="1">
      <w:start w:val="1"/>
      <w:numFmt w:val="bullet"/>
      <w:lvlText w:val=""/>
      <w:lvlJc w:val="left"/>
      <w:pPr>
        <w:tabs>
          <w:tab w:val="num" w:pos="4320"/>
        </w:tabs>
        <w:ind w:left="4320" w:hanging="360"/>
      </w:pPr>
      <w:rPr>
        <w:rFonts w:ascii="Wingdings" w:hAnsi="Wingdings" w:hint="default"/>
      </w:rPr>
    </w:lvl>
    <w:lvl w:ilvl="6" w:tplc="7090C3DE" w:tentative="1">
      <w:start w:val="1"/>
      <w:numFmt w:val="bullet"/>
      <w:lvlText w:val=""/>
      <w:lvlJc w:val="left"/>
      <w:pPr>
        <w:tabs>
          <w:tab w:val="num" w:pos="5040"/>
        </w:tabs>
        <w:ind w:left="5040" w:hanging="360"/>
      </w:pPr>
      <w:rPr>
        <w:rFonts w:ascii="Wingdings" w:hAnsi="Wingdings" w:hint="default"/>
      </w:rPr>
    </w:lvl>
    <w:lvl w:ilvl="7" w:tplc="A17ED8D8" w:tentative="1">
      <w:start w:val="1"/>
      <w:numFmt w:val="bullet"/>
      <w:lvlText w:val=""/>
      <w:lvlJc w:val="left"/>
      <w:pPr>
        <w:tabs>
          <w:tab w:val="num" w:pos="5760"/>
        </w:tabs>
        <w:ind w:left="5760" w:hanging="360"/>
      </w:pPr>
      <w:rPr>
        <w:rFonts w:ascii="Wingdings" w:hAnsi="Wingdings" w:hint="default"/>
      </w:rPr>
    </w:lvl>
    <w:lvl w:ilvl="8" w:tplc="4DC023D4"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587F58A4"/>
    <w:multiLevelType w:val="hybridMultilevel"/>
    <w:tmpl w:val="86A044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8DE0357"/>
    <w:multiLevelType w:val="hybridMultilevel"/>
    <w:tmpl w:val="81A63B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A6940D2"/>
    <w:multiLevelType w:val="hybridMultilevel"/>
    <w:tmpl w:val="F606F936"/>
    <w:lvl w:ilvl="0" w:tplc="ECBA1A6C">
      <w:start w:val="1"/>
      <w:numFmt w:val="bullet"/>
      <w:lvlText w:val="•"/>
      <w:lvlJc w:val="left"/>
      <w:pPr>
        <w:tabs>
          <w:tab w:val="num" w:pos="720"/>
        </w:tabs>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A815EE1"/>
    <w:multiLevelType w:val="hybridMultilevel"/>
    <w:tmpl w:val="689EEA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AD7226A"/>
    <w:multiLevelType w:val="hybridMultilevel"/>
    <w:tmpl w:val="C5748B78"/>
    <w:lvl w:ilvl="0" w:tplc="ECBA1A6C">
      <w:start w:val="1"/>
      <w:numFmt w:val="bullet"/>
      <w:lvlText w:val="•"/>
      <w:lvlJc w:val="left"/>
      <w:pPr>
        <w:tabs>
          <w:tab w:val="num" w:pos="720"/>
        </w:tabs>
        <w:ind w:left="720" w:hanging="360"/>
      </w:pPr>
      <w:rPr>
        <w:rFonts w:ascii="Times New Roman" w:hAnsi="Times New Roman" w:hint="default"/>
      </w:rPr>
    </w:lvl>
    <w:lvl w:ilvl="1" w:tplc="E50210CC" w:tentative="1">
      <w:start w:val="1"/>
      <w:numFmt w:val="bullet"/>
      <w:lvlText w:val="•"/>
      <w:lvlJc w:val="left"/>
      <w:pPr>
        <w:tabs>
          <w:tab w:val="num" w:pos="1440"/>
        </w:tabs>
        <w:ind w:left="1440" w:hanging="360"/>
      </w:pPr>
      <w:rPr>
        <w:rFonts w:ascii="Times New Roman" w:hAnsi="Times New Roman" w:hint="default"/>
      </w:rPr>
    </w:lvl>
    <w:lvl w:ilvl="2" w:tplc="C0D67966" w:tentative="1">
      <w:start w:val="1"/>
      <w:numFmt w:val="bullet"/>
      <w:lvlText w:val="•"/>
      <w:lvlJc w:val="left"/>
      <w:pPr>
        <w:tabs>
          <w:tab w:val="num" w:pos="2160"/>
        </w:tabs>
        <w:ind w:left="2160" w:hanging="360"/>
      </w:pPr>
      <w:rPr>
        <w:rFonts w:ascii="Times New Roman" w:hAnsi="Times New Roman" w:hint="default"/>
      </w:rPr>
    </w:lvl>
    <w:lvl w:ilvl="3" w:tplc="B7DE5F0E" w:tentative="1">
      <w:start w:val="1"/>
      <w:numFmt w:val="bullet"/>
      <w:lvlText w:val="•"/>
      <w:lvlJc w:val="left"/>
      <w:pPr>
        <w:tabs>
          <w:tab w:val="num" w:pos="2880"/>
        </w:tabs>
        <w:ind w:left="2880" w:hanging="360"/>
      </w:pPr>
      <w:rPr>
        <w:rFonts w:ascii="Times New Roman" w:hAnsi="Times New Roman" w:hint="default"/>
      </w:rPr>
    </w:lvl>
    <w:lvl w:ilvl="4" w:tplc="0EFC56F0" w:tentative="1">
      <w:start w:val="1"/>
      <w:numFmt w:val="bullet"/>
      <w:lvlText w:val="•"/>
      <w:lvlJc w:val="left"/>
      <w:pPr>
        <w:tabs>
          <w:tab w:val="num" w:pos="3600"/>
        </w:tabs>
        <w:ind w:left="3600" w:hanging="360"/>
      </w:pPr>
      <w:rPr>
        <w:rFonts w:ascii="Times New Roman" w:hAnsi="Times New Roman" w:hint="default"/>
      </w:rPr>
    </w:lvl>
    <w:lvl w:ilvl="5" w:tplc="A9B2C48E" w:tentative="1">
      <w:start w:val="1"/>
      <w:numFmt w:val="bullet"/>
      <w:lvlText w:val="•"/>
      <w:lvlJc w:val="left"/>
      <w:pPr>
        <w:tabs>
          <w:tab w:val="num" w:pos="4320"/>
        </w:tabs>
        <w:ind w:left="4320" w:hanging="360"/>
      </w:pPr>
      <w:rPr>
        <w:rFonts w:ascii="Times New Roman" w:hAnsi="Times New Roman" w:hint="default"/>
      </w:rPr>
    </w:lvl>
    <w:lvl w:ilvl="6" w:tplc="EF7059FE" w:tentative="1">
      <w:start w:val="1"/>
      <w:numFmt w:val="bullet"/>
      <w:lvlText w:val="•"/>
      <w:lvlJc w:val="left"/>
      <w:pPr>
        <w:tabs>
          <w:tab w:val="num" w:pos="5040"/>
        </w:tabs>
        <w:ind w:left="5040" w:hanging="360"/>
      </w:pPr>
      <w:rPr>
        <w:rFonts w:ascii="Times New Roman" w:hAnsi="Times New Roman" w:hint="default"/>
      </w:rPr>
    </w:lvl>
    <w:lvl w:ilvl="7" w:tplc="FDB6B3C4" w:tentative="1">
      <w:start w:val="1"/>
      <w:numFmt w:val="bullet"/>
      <w:lvlText w:val="•"/>
      <w:lvlJc w:val="left"/>
      <w:pPr>
        <w:tabs>
          <w:tab w:val="num" w:pos="5760"/>
        </w:tabs>
        <w:ind w:left="5760" w:hanging="360"/>
      </w:pPr>
      <w:rPr>
        <w:rFonts w:ascii="Times New Roman" w:hAnsi="Times New Roman" w:hint="default"/>
      </w:rPr>
    </w:lvl>
    <w:lvl w:ilvl="8" w:tplc="FBA466E8" w:tentative="1">
      <w:start w:val="1"/>
      <w:numFmt w:val="bullet"/>
      <w:lvlText w:val="•"/>
      <w:lvlJc w:val="left"/>
      <w:pPr>
        <w:tabs>
          <w:tab w:val="num" w:pos="6480"/>
        </w:tabs>
        <w:ind w:left="6480" w:hanging="360"/>
      </w:pPr>
      <w:rPr>
        <w:rFonts w:ascii="Times New Roman" w:hAnsi="Times New Roman" w:hint="default"/>
      </w:rPr>
    </w:lvl>
  </w:abstractNum>
  <w:abstractNum w:abstractNumId="95" w15:restartNumberingAfterBreak="0">
    <w:nsid w:val="5B824A3E"/>
    <w:multiLevelType w:val="hybridMultilevel"/>
    <w:tmpl w:val="C9902B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BA10191"/>
    <w:multiLevelType w:val="hybridMultilevel"/>
    <w:tmpl w:val="A26ED0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5DAE200D"/>
    <w:multiLevelType w:val="hybridMultilevel"/>
    <w:tmpl w:val="706676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EBD3CCC"/>
    <w:multiLevelType w:val="hybridMultilevel"/>
    <w:tmpl w:val="0818E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FCD0210"/>
    <w:multiLevelType w:val="hybridMultilevel"/>
    <w:tmpl w:val="91CCA8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07D6B6F"/>
    <w:multiLevelType w:val="hybridMultilevel"/>
    <w:tmpl w:val="850A3A74"/>
    <w:lvl w:ilvl="0" w:tplc="E24AEE3A">
      <w:start w:val="1"/>
      <w:numFmt w:val="bullet"/>
      <w:lvlText w:val=""/>
      <w:lvlJc w:val="left"/>
      <w:pPr>
        <w:tabs>
          <w:tab w:val="num" w:pos="720"/>
        </w:tabs>
        <w:ind w:left="720" w:hanging="360"/>
      </w:pPr>
      <w:rPr>
        <w:rFonts w:ascii="Wingdings" w:hAnsi="Wingdings" w:hint="default"/>
      </w:rPr>
    </w:lvl>
    <w:lvl w:ilvl="1" w:tplc="C8F4F3BA">
      <w:start w:val="1"/>
      <w:numFmt w:val="bullet"/>
      <w:lvlText w:val=""/>
      <w:lvlJc w:val="left"/>
      <w:pPr>
        <w:tabs>
          <w:tab w:val="num" w:pos="1440"/>
        </w:tabs>
        <w:ind w:left="1440" w:hanging="360"/>
      </w:pPr>
      <w:rPr>
        <w:rFonts w:ascii="Wingdings" w:hAnsi="Wingdings" w:hint="default"/>
      </w:rPr>
    </w:lvl>
    <w:lvl w:ilvl="2" w:tplc="D2D25D18" w:tentative="1">
      <w:start w:val="1"/>
      <w:numFmt w:val="bullet"/>
      <w:lvlText w:val=""/>
      <w:lvlJc w:val="left"/>
      <w:pPr>
        <w:tabs>
          <w:tab w:val="num" w:pos="2160"/>
        </w:tabs>
        <w:ind w:left="2160" w:hanging="360"/>
      </w:pPr>
      <w:rPr>
        <w:rFonts w:ascii="Wingdings" w:hAnsi="Wingdings" w:hint="default"/>
      </w:rPr>
    </w:lvl>
    <w:lvl w:ilvl="3" w:tplc="E42AE0A6" w:tentative="1">
      <w:start w:val="1"/>
      <w:numFmt w:val="bullet"/>
      <w:lvlText w:val=""/>
      <w:lvlJc w:val="left"/>
      <w:pPr>
        <w:tabs>
          <w:tab w:val="num" w:pos="2880"/>
        </w:tabs>
        <w:ind w:left="2880" w:hanging="360"/>
      </w:pPr>
      <w:rPr>
        <w:rFonts w:ascii="Wingdings" w:hAnsi="Wingdings" w:hint="default"/>
      </w:rPr>
    </w:lvl>
    <w:lvl w:ilvl="4" w:tplc="F724D856" w:tentative="1">
      <w:start w:val="1"/>
      <w:numFmt w:val="bullet"/>
      <w:lvlText w:val=""/>
      <w:lvlJc w:val="left"/>
      <w:pPr>
        <w:tabs>
          <w:tab w:val="num" w:pos="3600"/>
        </w:tabs>
        <w:ind w:left="3600" w:hanging="360"/>
      </w:pPr>
      <w:rPr>
        <w:rFonts w:ascii="Wingdings" w:hAnsi="Wingdings" w:hint="default"/>
      </w:rPr>
    </w:lvl>
    <w:lvl w:ilvl="5" w:tplc="DCDA46B4" w:tentative="1">
      <w:start w:val="1"/>
      <w:numFmt w:val="bullet"/>
      <w:lvlText w:val=""/>
      <w:lvlJc w:val="left"/>
      <w:pPr>
        <w:tabs>
          <w:tab w:val="num" w:pos="4320"/>
        </w:tabs>
        <w:ind w:left="4320" w:hanging="360"/>
      </w:pPr>
      <w:rPr>
        <w:rFonts w:ascii="Wingdings" w:hAnsi="Wingdings" w:hint="default"/>
      </w:rPr>
    </w:lvl>
    <w:lvl w:ilvl="6" w:tplc="BB3227CE" w:tentative="1">
      <w:start w:val="1"/>
      <w:numFmt w:val="bullet"/>
      <w:lvlText w:val=""/>
      <w:lvlJc w:val="left"/>
      <w:pPr>
        <w:tabs>
          <w:tab w:val="num" w:pos="5040"/>
        </w:tabs>
        <w:ind w:left="5040" w:hanging="360"/>
      </w:pPr>
      <w:rPr>
        <w:rFonts w:ascii="Wingdings" w:hAnsi="Wingdings" w:hint="default"/>
      </w:rPr>
    </w:lvl>
    <w:lvl w:ilvl="7" w:tplc="7194B2E2" w:tentative="1">
      <w:start w:val="1"/>
      <w:numFmt w:val="bullet"/>
      <w:lvlText w:val=""/>
      <w:lvlJc w:val="left"/>
      <w:pPr>
        <w:tabs>
          <w:tab w:val="num" w:pos="5760"/>
        </w:tabs>
        <w:ind w:left="5760" w:hanging="360"/>
      </w:pPr>
      <w:rPr>
        <w:rFonts w:ascii="Wingdings" w:hAnsi="Wingdings" w:hint="default"/>
      </w:rPr>
    </w:lvl>
    <w:lvl w:ilvl="8" w:tplc="16B20DC6"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60CB0A07"/>
    <w:multiLevelType w:val="hybridMultilevel"/>
    <w:tmpl w:val="9E523B18"/>
    <w:lvl w:ilvl="0" w:tplc="5322A980">
      <w:start w:val="1"/>
      <w:numFmt w:val="bullet"/>
      <w:lvlText w:val=""/>
      <w:lvlJc w:val="left"/>
      <w:pPr>
        <w:tabs>
          <w:tab w:val="num" w:pos="720"/>
        </w:tabs>
        <w:ind w:left="720" w:hanging="360"/>
      </w:pPr>
      <w:rPr>
        <w:rFonts w:ascii="Wingdings" w:hAnsi="Wingdings" w:hint="default"/>
      </w:rPr>
    </w:lvl>
    <w:lvl w:ilvl="1" w:tplc="071C2504" w:tentative="1">
      <w:start w:val="1"/>
      <w:numFmt w:val="bullet"/>
      <w:lvlText w:val=""/>
      <w:lvlJc w:val="left"/>
      <w:pPr>
        <w:tabs>
          <w:tab w:val="num" w:pos="1440"/>
        </w:tabs>
        <w:ind w:left="1440" w:hanging="360"/>
      </w:pPr>
      <w:rPr>
        <w:rFonts w:ascii="Wingdings" w:hAnsi="Wingdings" w:hint="default"/>
      </w:rPr>
    </w:lvl>
    <w:lvl w:ilvl="2" w:tplc="5BFEBBAA" w:tentative="1">
      <w:start w:val="1"/>
      <w:numFmt w:val="bullet"/>
      <w:lvlText w:val=""/>
      <w:lvlJc w:val="left"/>
      <w:pPr>
        <w:tabs>
          <w:tab w:val="num" w:pos="2160"/>
        </w:tabs>
        <w:ind w:left="2160" w:hanging="360"/>
      </w:pPr>
      <w:rPr>
        <w:rFonts w:ascii="Wingdings" w:hAnsi="Wingdings" w:hint="default"/>
      </w:rPr>
    </w:lvl>
    <w:lvl w:ilvl="3" w:tplc="EAE6F832" w:tentative="1">
      <w:start w:val="1"/>
      <w:numFmt w:val="bullet"/>
      <w:lvlText w:val=""/>
      <w:lvlJc w:val="left"/>
      <w:pPr>
        <w:tabs>
          <w:tab w:val="num" w:pos="2880"/>
        </w:tabs>
        <w:ind w:left="2880" w:hanging="360"/>
      </w:pPr>
      <w:rPr>
        <w:rFonts w:ascii="Wingdings" w:hAnsi="Wingdings" w:hint="default"/>
      </w:rPr>
    </w:lvl>
    <w:lvl w:ilvl="4" w:tplc="187EE57E" w:tentative="1">
      <w:start w:val="1"/>
      <w:numFmt w:val="bullet"/>
      <w:lvlText w:val=""/>
      <w:lvlJc w:val="left"/>
      <w:pPr>
        <w:tabs>
          <w:tab w:val="num" w:pos="3600"/>
        </w:tabs>
        <w:ind w:left="3600" w:hanging="360"/>
      </w:pPr>
      <w:rPr>
        <w:rFonts w:ascii="Wingdings" w:hAnsi="Wingdings" w:hint="default"/>
      </w:rPr>
    </w:lvl>
    <w:lvl w:ilvl="5" w:tplc="AFB6467C" w:tentative="1">
      <w:start w:val="1"/>
      <w:numFmt w:val="bullet"/>
      <w:lvlText w:val=""/>
      <w:lvlJc w:val="left"/>
      <w:pPr>
        <w:tabs>
          <w:tab w:val="num" w:pos="4320"/>
        </w:tabs>
        <w:ind w:left="4320" w:hanging="360"/>
      </w:pPr>
      <w:rPr>
        <w:rFonts w:ascii="Wingdings" w:hAnsi="Wingdings" w:hint="default"/>
      </w:rPr>
    </w:lvl>
    <w:lvl w:ilvl="6" w:tplc="836C5C50" w:tentative="1">
      <w:start w:val="1"/>
      <w:numFmt w:val="bullet"/>
      <w:lvlText w:val=""/>
      <w:lvlJc w:val="left"/>
      <w:pPr>
        <w:tabs>
          <w:tab w:val="num" w:pos="5040"/>
        </w:tabs>
        <w:ind w:left="5040" w:hanging="360"/>
      </w:pPr>
      <w:rPr>
        <w:rFonts w:ascii="Wingdings" w:hAnsi="Wingdings" w:hint="default"/>
      </w:rPr>
    </w:lvl>
    <w:lvl w:ilvl="7" w:tplc="EF0A0C30" w:tentative="1">
      <w:start w:val="1"/>
      <w:numFmt w:val="bullet"/>
      <w:lvlText w:val=""/>
      <w:lvlJc w:val="left"/>
      <w:pPr>
        <w:tabs>
          <w:tab w:val="num" w:pos="5760"/>
        </w:tabs>
        <w:ind w:left="5760" w:hanging="360"/>
      </w:pPr>
      <w:rPr>
        <w:rFonts w:ascii="Wingdings" w:hAnsi="Wingdings" w:hint="default"/>
      </w:rPr>
    </w:lvl>
    <w:lvl w:ilvl="8" w:tplc="E668DEB6"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61D150BA"/>
    <w:multiLevelType w:val="hybridMultilevel"/>
    <w:tmpl w:val="78A848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20C43C8"/>
    <w:multiLevelType w:val="hybridMultilevel"/>
    <w:tmpl w:val="2D0A48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21E6722"/>
    <w:multiLevelType w:val="hybridMultilevel"/>
    <w:tmpl w:val="BD307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2B163F2"/>
    <w:multiLevelType w:val="hybridMultilevel"/>
    <w:tmpl w:val="E8D2526C"/>
    <w:lvl w:ilvl="0" w:tplc="8FFEA9AE">
      <w:start w:val="1"/>
      <w:numFmt w:val="bullet"/>
      <w:lvlText w:val=""/>
      <w:lvlJc w:val="left"/>
      <w:pPr>
        <w:tabs>
          <w:tab w:val="num" w:pos="720"/>
        </w:tabs>
        <w:ind w:left="720" w:hanging="360"/>
      </w:pPr>
      <w:rPr>
        <w:rFonts w:ascii="Wingdings" w:hAnsi="Wingdings" w:hint="default"/>
      </w:rPr>
    </w:lvl>
    <w:lvl w:ilvl="1" w:tplc="ED66027C">
      <w:start w:val="1"/>
      <w:numFmt w:val="bullet"/>
      <w:lvlText w:val=""/>
      <w:lvlJc w:val="left"/>
      <w:pPr>
        <w:tabs>
          <w:tab w:val="num" w:pos="1440"/>
        </w:tabs>
        <w:ind w:left="1440" w:hanging="360"/>
      </w:pPr>
      <w:rPr>
        <w:rFonts w:ascii="Wingdings" w:hAnsi="Wingdings" w:hint="default"/>
      </w:rPr>
    </w:lvl>
    <w:lvl w:ilvl="2" w:tplc="9CD4133E" w:tentative="1">
      <w:start w:val="1"/>
      <w:numFmt w:val="bullet"/>
      <w:lvlText w:val=""/>
      <w:lvlJc w:val="left"/>
      <w:pPr>
        <w:tabs>
          <w:tab w:val="num" w:pos="2160"/>
        </w:tabs>
        <w:ind w:left="2160" w:hanging="360"/>
      </w:pPr>
      <w:rPr>
        <w:rFonts w:ascii="Wingdings" w:hAnsi="Wingdings" w:hint="default"/>
      </w:rPr>
    </w:lvl>
    <w:lvl w:ilvl="3" w:tplc="9C74A96E" w:tentative="1">
      <w:start w:val="1"/>
      <w:numFmt w:val="bullet"/>
      <w:lvlText w:val=""/>
      <w:lvlJc w:val="left"/>
      <w:pPr>
        <w:tabs>
          <w:tab w:val="num" w:pos="2880"/>
        </w:tabs>
        <w:ind w:left="2880" w:hanging="360"/>
      </w:pPr>
      <w:rPr>
        <w:rFonts w:ascii="Wingdings" w:hAnsi="Wingdings" w:hint="default"/>
      </w:rPr>
    </w:lvl>
    <w:lvl w:ilvl="4" w:tplc="52FE5734" w:tentative="1">
      <w:start w:val="1"/>
      <w:numFmt w:val="bullet"/>
      <w:lvlText w:val=""/>
      <w:lvlJc w:val="left"/>
      <w:pPr>
        <w:tabs>
          <w:tab w:val="num" w:pos="3600"/>
        </w:tabs>
        <w:ind w:left="3600" w:hanging="360"/>
      </w:pPr>
      <w:rPr>
        <w:rFonts w:ascii="Wingdings" w:hAnsi="Wingdings" w:hint="default"/>
      </w:rPr>
    </w:lvl>
    <w:lvl w:ilvl="5" w:tplc="FE86DF3C" w:tentative="1">
      <w:start w:val="1"/>
      <w:numFmt w:val="bullet"/>
      <w:lvlText w:val=""/>
      <w:lvlJc w:val="left"/>
      <w:pPr>
        <w:tabs>
          <w:tab w:val="num" w:pos="4320"/>
        </w:tabs>
        <w:ind w:left="4320" w:hanging="360"/>
      </w:pPr>
      <w:rPr>
        <w:rFonts w:ascii="Wingdings" w:hAnsi="Wingdings" w:hint="default"/>
      </w:rPr>
    </w:lvl>
    <w:lvl w:ilvl="6" w:tplc="BAD895CC" w:tentative="1">
      <w:start w:val="1"/>
      <w:numFmt w:val="bullet"/>
      <w:lvlText w:val=""/>
      <w:lvlJc w:val="left"/>
      <w:pPr>
        <w:tabs>
          <w:tab w:val="num" w:pos="5040"/>
        </w:tabs>
        <w:ind w:left="5040" w:hanging="360"/>
      </w:pPr>
      <w:rPr>
        <w:rFonts w:ascii="Wingdings" w:hAnsi="Wingdings" w:hint="default"/>
      </w:rPr>
    </w:lvl>
    <w:lvl w:ilvl="7" w:tplc="5E4884EA" w:tentative="1">
      <w:start w:val="1"/>
      <w:numFmt w:val="bullet"/>
      <w:lvlText w:val=""/>
      <w:lvlJc w:val="left"/>
      <w:pPr>
        <w:tabs>
          <w:tab w:val="num" w:pos="5760"/>
        </w:tabs>
        <w:ind w:left="5760" w:hanging="360"/>
      </w:pPr>
      <w:rPr>
        <w:rFonts w:ascii="Wingdings" w:hAnsi="Wingdings" w:hint="default"/>
      </w:rPr>
    </w:lvl>
    <w:lvl w:ilvl="8" w:tplc="A044E12C"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6419659E"/>
    <w:multiLevelType w:val="hybridMultilevel"/>
    <w:tmpl w:val="3DB49C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4611F96"/>
    <w:multiLevelType w:val="hybridMultilevel"/>
    <w:tmpl w:val="EE18B62A"/>
    <w:lvl w:ilvl="0" w:tplc="F6DCF7C8">
      <w:start w:val="1"/>
      <w:numFmt w:val="bullet"/>
      <w:lvlText w:val=""/>
      <w:lvlJc w:val="left"/>
      <w:pPr>
        <w:tabs>
          <w:tab w:val="num" w:pos="720"/>
        </w:tabs>
        <w:ind w:left="720" w:hanging="360"/>
      </w:pPr>
      <w:rPr>
        <w:rFonts w:ascii="Wingdings" w:hAnsi="Wingdings" w:hint="default"/>
      </w:rPr>
    </w:lvl>
    <w:lvl w:ilvl="1" w:tplc="39A26E6A">
      <w:start w:val="1"/>
      <w:numFmt w:val="bullet"/>
      <w:lvlText w:val=""/>
      <w:lvlJc w:val="left"/>
      <w:pPr>
        <w:tabs>
          <w:tab w:val="num" w:pos="1440"/>
        </w:tabs>
        <w:ind w:left="1440" w:hanging="360"/>
      </w:pPr>
      <w:rPr>
        <w:rFonts w:ascii="Wingdings" w:hAnsi="Wingdings" w:hint="default"/>
      </w:rPr>
    </w:lvl>
    <w:lvl w:ilvl="2" w:tplc="68E47DA2" w:tentative="1">
      <w:start w:val="1"/>
      <w:numFmt w:val="bullet"/>
      <w:lvlText w:val=""/>
      <w:lvlJc w:val="left"/>
      <w:pPr>
        <w:tabs>
          <w:tab w:val="num" w:pos="2160"/>
        </w:tabs>
        <w:ind w:left="2160" w:hanging="360"/>
      </w:pPr>
      <w:rPr>
        <w:rFonts w:ascii="Wingdings" w:hAnsi="Wingdings" w:hint="default"/>
      </w:rPr>
    </w:lvl>
    <w:lvl w:ilvl="3" w:tplc="1DFE116C" w:tentative="1">
      <w:start w:val="1"/>
      <w:numFmt w:val="bullet"/>
      <w:lvlText w:val=""/>
      <w:lvlJc w:val="left"/>
      <w:pPr>
        <w:tabs>
          <w:tab w:val="num" w:pos="2880"/>
        </w:tabs>
        <w:ind w:left="2880" w:hanging="360"/>
      </w:pPr>
      <w:rPr>
        <w:rFonts w:ascii="Wingdings" w:hAnsi="Wingdings" w:hint="default"/>
      </w:rPr>
    </w:lvl>
    <w:lvl w:ilvl="4" w:tplc="DA44E02C" w:tentative="1">
      <w:start w:val="1"/>
      <w:numFmt w:val="bullet"/>
      <w:lvlText w:val=""/>
      <w:lvlJc w:val="left"/>
      <w:pPr>
        <w:tabs>
          <w:tab w:val="num" w:pos="3600"/>
        </w:tabs>
        <w:ind w:left="3600" w:hanging="360"/>
      </w:pPr>
      <w:rPr>
        <w:rFonts w:ascii="Wingdings" w:hAnsi="Wingdings" w:hint="default"/>
      </w:rPr>
    </w:lvl>
    <w:lvl w:ilvl="5" w:tplc="72A0021A" w:tentative="1">
      <w:start w:val="1"/>
      <w:numFmt w:val="bullet"/>
      <w:lvlText w:val=""/>
      <w:lvlJc w:val="left"/>
      <w:pPr>
        <w:tabs>
          <w:tab w:val="num" w:pos="4320"/>
        </w:tabs>
        <w:ind w:left="4320" w:hanging="360"/>
      </w:pPr>
      <w:rPr>
        <w:rFonts w:ascii="Wingdings" w:hAnsi="Wingdings" w:hint="default"/>
      </w:rPr>
    </w:lvl>
    <w:lvl w:ilvl="6" w:tplc="1840ADE6" w:tentative="1">
      <w:start w:val="1"/>
      <w:numFmt w:val="bullet"/>
      <w:lvlText w:val=""/>
      <w:lvlJc w:val="left"/>
      <w:pPr>
        <w:tabs>
          <w:tab w:val="num" w:pos="5040"/>
        </w:tabs>
        <w:ind w:left="5040" w:hanging="360"/>
      </w:pPr>
      <w:rPr>
        <w:rFonts w:ascii="Wingdings" w:hAnsi="Wingdings" w:hint="default"/>
      </w:rPr>
    </w:lvl>
    <w:lvl w:ilvl="7" w:tplc="D57EC32E" w:tentative="1">
      <w:start w:val="1"/>
      <w:numFmt w:val="bullet"/>
      <w:lvlText w:val=""/>
      <w:lvlJc w:val="left"/>
      <w:pPr>
        <w:tabs>
          <w:tab w:val="num" w:pos="5760"/>
        </w:tabs>
        <w:ind w:left="5760" w:hanging="360"/>
      </w:pPr>
      <w:rPr>
        <w:rFonts w:ascii="Wingdings" w:hAnsi="Wingdings" w:hint="default"/>
      </w:rPr>
    </w:lvl>
    <w:lvl w:ilvl="8" w:tplc="33C8E0E4"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65094939"/>
    <w:multiLevelType w:val="hybridMultilevel"/>
    <w:tmpl w:val="BC2EA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55E023B"/>
    <w:multiLevelType w:val="hybridMultilevel"/>
    <w:tmpl w:val="61383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5786E74"/>
    <w:multiLevelType w:val="hybridMultilevel"/>
    <w:tmpl w:val="31CAA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5EB23B7"/>
    <w:multiLevelType w:val="hybridMultilevel"/>
    <w:tmpl w:val="9EEEB3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64D7558"/>
    <w:multiLevelType w:val="hybridMultilevel"/>
    <w:tmpl w:val="1E2CC8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6828145B"/>
    <w:multiLevelType w:val="hybridMultilevel"/>
    <w:tmpl w:val="5C0A5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9AA79B9"/>
    <w:multiLevelType w:val="hybridMultilevel"/>
    <w:tmpl w:val="097C3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A9242D0"/>
    <w:multiLevelType w:val="hybridMultilevel"/>
    <w:tmpl w:val="E1925B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AC728C3"/>
    <w:multiLevelType w:val="hybridMultilevel"/>
    <w:tmpl w:val="E6FAB9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BAC6113"/>
    <w:multiLevelType w:val="hybridMultilevel"/>
    <w:tmpl w:val="A9DE3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BF42B6A"/>
    <w:multiLevelType w:val="hybridMultilevel"/>
    <w:tmpl w:val="83EEC6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C5C5FB9"/>
    <w:multiLevelType w:val="hybridMultilevel"/>
    <w:tmpl w:val="F4D07F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C7760AE"/>
    <w:multiLevelType w:val="hybridMultilevel"/>
    <w:tmpl w:val="6FD83CE6"/>
    <w:lvl w:ilvl="0" w:tplc="C2C80A56">
      <w:start w:val="1"/>
      <w:numFmt w:val="bullet"/>
      <w:lvlText w:val="•"/>
      <w:lvlJc w:val="left"/>
      <w:pPr>
        <w:tabs>
          <w:tab w:val="num" w:pos="720"/>
        </w:tabs>
        <w:ind w:left="720" w:hanging="360"/>
      </w:pPr>
      <w:rPr>
        <w:rFonts w:ascii="Arial" w:hAnsi="Arial" w:hint="default"/>
      </w:rPr>
    </w:lvl>
    <w:lvl w:ilvl="1" w:tplc="FCAAC8C6" w:tentative="1">
      <w:start w:val="1"/>
      <w:numFmt w:val="bullet"/>
      <w:lvlText w:val="•"/>
      <w:lvlJc w:val="left"/>
      <w:pPr>
        <w:tabs>
          <w:tab w:val="num" w:pos="1440"/>
        </w:tabs>
        <w:ind w:left="1440" w:hanging="360"/>
      </w:pPr>
      <w:rPr>
        <w:rFonts w:ascii="Arial" w:hAnsi="Arial" w:hint="default"/>
      </w:rPr>
    </w:lvl>
    <w:lvl w:ilvl="2" w:tplc="CEC4D7D4" w:tentative="1">
      <w:start w:val="1"/>
      <w:numFmt w:val="bullet"/>
      <w:lvlText w:val="•"/>
      <w:lvlJc w:val="left"/>
      <w:pPr>
        <w:tabs>
          <w:tab w:val="num" w:pos="2160"/>
        </w:tabs>
        <w:ind w:left="2160" w:hanging="360"/>
      </w:pPr>
      <w:rPr>
        <w:rFonts w:ascii="Arial" w:hAnsi="Arial" w:hint="default"/>
      </w:rPr>
    </w:lvl>
    <w:lvl w:ilvl="3" w:tplc="5874D8B4" w:tentative="1">
      <w:start w:val="1"/>
      <w:numFmt w:val="bullet"/>
      <w:lvlText w:val="•"/>
      <w:lvlJc w:val="left"/>
      <w:pPr>
        <w:tabs>
          <w:tab w:val="num" w:pos="2880"/>
        </w:tabs>
        <w:ind w:left="2880" w:hanging="360"/>
      </w:pPr>
      <w:rPr>
        <w:rFonts w:ascii="Arial" w:hAnsi="Arial" w:hint="default"/>
      </w:rPr>
    </w:lvl>
    <w:lvl w:ilvl="4" w:tplc="0BBEFAEA" w:tentative="1">
      <w:start w:val="1"/>
      <w:numFmt w:val="bullet"/>
      <w:lvlText w:val="•"/>
      <w:lvlJc w:val="left"/>
      <w:pPr>
        <w:tabs>
          <w:tab w:val="num" w:pos="3600"/>
        </w:tabs>
        <w:ind w:left="3600" w:hanging="360"/>
      </w:pPr>
      <w:rPr>
        <w:rFonts w:ascii="Arial" w:hAnsi="Arial" w:hint="default"/>
      </w:rPr>
    </w:lvl>
    <w:lvl w:ilvl="5" w:tplc="A2504446" w:tentative="1">
      <w:start w:val="1"/>
      <w:numFmt w:val="bullet"/>
      <w:lvlText w:val="•"/>
      <w:lvlJc w:val="left"/>
      <w:pPr>
        <w:tabs>
          <w:tab w:val="num" w:pos="4320"/>
        </w:tabs>
        <w:ind w:left="4320" w:hanging="360"/>
      </w:pPr>
      <w:rPr>
        <w:rFonts w:ascii="Arial" w:hAnsi="Arial" w:hint="default"/>
      </w:rPr>
    </w:lvl>
    <w:lvl w:ilvl="6" w:tplc="B98820AE" w:tentative="1">
      <w:start w:val="1"/>
      <w:numFmt w:val="bullet"/>
      <w:lvlText w:val="•"/>
      <w:lvlJc w:val="left"/>
      <w:pPr>
        <w:tabs>
          <w:tab w:val="num" w:pos="5040"/>
        </w:tabs>
        <w:ind w:left="5040" w:hanging="360"/>
      </w:pPr>
      <w:rPr>
        <w:rFonts w:ascii="Arial" w:hAnsi="Arial" w:hint="default"/>
      </w:rPr>
    </w:lvl>
    <w:lvl w:ilvl="7" w:tplc="267E14E8" w:tentative="1">
      <w:start w:val="1"/>
      <w:numFmt w:val="bullet"/>
      <w:lvlText w:val="•"/>
      <w:lvlJc w:val="left"/>
      <w:pPr>
        <w:tabs>
          <w:tab w:val="num" w:pos="5760"/>
        </w:tabs>
        <w:ind w:left="5760" w:hanging="360"/>
      </w:pPr>
      <w:rPr>
        <w:rFonts w:ascii="Arial" w:hAnsi="Arial" w:hint="default"/>
      </w:rPr>
    </w:lvl>
    <w:lvl w:ilvl="8" w:tplc="4AB20584" w:tentative="1">
      <w:start w:val="1"/>
      <w:numFmt w:val="bullet"/>
      <w:lvlText w:val="•"/>
      <w:lvlJc w:val="left"/>
      <w:pPr>
        <w:tabs>
          <w:tab w:val="num" w:pos="6480"/>
        </w:tabs>
        <w:ind w:left="6480" w:hanging="360"/>
      </w:pPr>
      <w:rPr>
        <w:rFonts w:ascii="Arial" w:hAnsi="Arial" w:hint="default"/>
      </w:rPr>
    </w:lvl>
  </w:abstractNum>
  <w:abstractNum w:abstractNumId="121" w15:restartNumberingAfterBreak="0">
    <w:nsid w:val="6C925BF7"/>
    <w:multiLevelType w:val="hybridMultilevel"/>
    <w:tmpl w:val="BC8CD472"/>
    <w:lvl w:ilvl="0" w:tplc="93B61D62">
      <w:start w:val="1"/>
      <w:numFmt w:val="bullet"/>
      <w:lvlText w:val=""/>
      <w:lvlJc w:val="left"/>
      <w:pPr>
        <w:tabs>
          <w:tab w:val="num" w:pos="720"/>
        </w:tabs>
        <w:ind w:left="720" w:hanging="360"/>
      </w:pPr>
      <w:rPr>
        <w:rFonts w:ascii="Wingdings" w:hAnsi="Wingdings" w:hint="default"/>
      </w:rPr>
    </w:lvl>
    <w:lvl w:ilvl="1" w:tplc="9C107C42" w:tentative="1">
      <w:start w:val="1"/>
      <w:numFmt w:val="bullet"/>
      <w:lvlText w:val=""/>
      <w:lvlJc w:val="left"/>
      <w:pPr>
        <w:tabs>
          <w:tab w:val="num" w:pos="1440"/>
        </w:tabs>
        <w:ind w:left="1440" w:hanging="360"/>
      </w:pPr>
      <w:rPr>
        <w:rFonts w:ascii="Wingdings" w:hAnsi="Wingdings" w:hint="default"/>
      </w:rPr>
    </w:lvl>
    <w:lvl w:ilvl="2" w:tplc="50C60D8E" w:tentative="1">
      <w:start w:val="1"/>
      <w:numFmt w:val="bullet"/>
      <w:lvlText w:val=""/>
      <w:lvlJc w:val="left"/>
      <w:pPr>
        <w:tabs>
          <w:tab w:val="num" w:pos="2160"/>
        </w:tabs>
        <w:ind w:left="2160" w:hanging="360"/>
      </w:pPr>
      <w:rPr>
        <w:rFonts w:ascii="Wingdings" w:hAnsi="Wingdings" w:hint="default"/>
      </w:rPr>
    </w:lvl>
    <w:lvl w:ilvl="3" w:tplc="579EBD10" w:tentative="1">
      <w:start w:val="1"/>
      <w:numFmt w:val="bullet"/>
      <w:lvlText w:val=""/>
      <w:lvlJc w:val="left"/>
      <w:pPr>
        <w:tabs>
          <w:tab w:val="num" w:pos="2880"/>
        </w:tabs>
        <w:ind w:left="2880" w:hanging="360"/>
      </w:pPr>
      <w:rPr>
        <w:rFonts w:ascii="Wingdings" w:hAnsi="Wingdings" w:hint="default"/>
      </w:rPr>
    </w:lvl>
    <w:lvl w:ilvl="4" w:tplc="88D24B4E" w:tentative="1">
      <w:start w:val="1"/>
      <w:numFmt w:val="bullet"/>
      <w:lvlText w:val=""/>
      <w:lvlJc w:val="left"/>
      <w:pPr>
        <w:tabs>
          <w:tab w:val="num" w:pos="3600"/>
        </w:tabs>
        <w:ind w:left="3600" w:hanging="360"/>
      </w:pPr>
      <w:rPr>
        <w:rFonts w:ascii="Wingdings" w:hAnsi="Wingdings" w:hint="default"/>
      </w:rPr>
    </w:lvl>
    <w:lvl w:ilvl="5" w:tplc="5142B404" w:tentative="1">
      <w:start w:val="1"/>
      <w:numFmt w:val="bullet"/>
      <w:lvlText w:val=""/>
      <w:lvlJc w:val="left"/>
      <w:pPr>
        <w:tabs>
          <w:tab w:val="num" w:pos="4320"/>
        </w:tabs>
        <w:ind w:left="4320" w:hanging="360"/>
      </w:pPr>
      <w:rPr>
        <w:rFonts w:ascii="Wingdings" w:hAnsi="Wingdings" w:hint="default"/>
      </w:rPr>
    </w:lvl>
    <w:lvl w:ilvl="6" w:tplc="6CA467C4" w:tentative="1">
      <w:start w:val="1"/>
      <w:numFmt w:val="bullet"/>
      <w:lvlText w:val=""/>
      <w:lvlJc w:val="left"/>
      <w:pPr>
        <w:tabs>
          <w:tab w:val="num" w:pos="5040"/>
        </w:tabs>
        <w:ind w:left="5040" w:hanging="360"/>
      </w:pPr>
      <w:rPr>
        <w:rFonts w:ascii="Wingdings" w:hAnsi="Wingdings" w:hint="default"/>
      </w:rPr>
    </w:lvl>
    <w:lvl w:ilvl="7" w:tplc="2B28F284" w:tentative="1">
      <w:start w:val="1"/>
      <w:numFmt w:val="bullet"/>
      <w:lvlText w:val=""/>
      <w:lvlJc w:val="left"/>
      <w:pPr>
        <w:tabs>
          <w:tab w:val="num" w:pos="5760"/>
        </w:tabs>
        <w:ind w:left="5760" w:hanging="360"/>
      </w:pPr>
      <w:rPr>
        <w:rFonts w:ascii="Wingdings" w:hAnsi="Wingdings" w:hint="default"/>
      </w:rPr>
    </w:lvl>
    <w:lvl w:ilvl="8" w:tplc="618ED8FE"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6CC637A0"/>
    <w:multiLevelType w:val="hybridMultilevel"/>
    <w:tmpl w:val="4F3622E4"/>
    <w:lvl w:ilvl="0" w:tplc="D3CCC956">
      <w:start w:val="1"/>
      <w:numFmt w:val="bullet"/>
      <w:lvlText w:val=""/>
      <w:lvlJc w:val="left"/>
      <w:pPr>
        <w:tabs>
          <w:tab w:val="num" w:pos="720"/>
        </w:tabs>
        <w:ind w:left="720" w:hanging="360"/>
      </w:pPr>
      <w:rPr>
        <w:rFonts w:ascii="Wingdings" w:hAnsi="Wingdings" w:hint="default"/>
      </w:rPr>
    </w:lvl>
    <w:lvl w:ilvl="1" w:tplc="90D26478" w:tentative="1">
      <w:start w:val="1"/>
      <w:numFmt w:val="bullet"/>
      <w:lvlText w:val=""/>
      <w:lvlJc w:val="left"/>
      <w:pPr>
        <w:tabs>
          <w:tab w:val="num" w:pos="1440"/>
        </w:tabs>
        <w:ind w:left="1440" w:hanging="360"/>
      </w:pPr>
      <w:rPr>
        <w:rFonts w:ascii="Wingdings" w:hAnsi="Wingdings" w:hint="default"/>
      </w:rPr>
    </w:lvl>
    <w:lvl w:ilvl="2" w:tplc="C39CE016">
      <w:start w:val="1"/>
      <w:numFmt w:val="bullet"/>
      <w:lvlText w:val=""/>
      <w:lvlJc w:val="left"/>
      <w:pPr>
        <w:tabs>
          <w:tab w:val="num" w:pos="2160"/>
        </w:tabs>
        <w:ind w:left="2160" w:hanging="360"/>
      </w:pPr>
      <w:rPr>
        <w:rFonts w:ascii="Wingdings" w:hAnsi="Wingdings" w:hint="default"/>
      </w:rPr>
    </w:lvl>
    <w:lvl w:ilvl="3" w:tplc="6A86FF0C" w:tentative="1">
      <w:start w:val="1"/>
      <w:numFmt w:val="bullet"/>
      <w:lvlText w:val=""/>
      <w:lvlJc w:val="left"/>
      <w:pPr>
        <w:tabs>
          <w:tab w:val="num" w:pos="2880"/>
        </w:tabs>
        <w:ind w:left="2880" w:hanging="360"/>
      </w:pPr>
      <w:rPr>
        <w:rFonts w:ascii="Wingdings" w:hAnsi="Wingdings" w:hint="default"/>
      </w:rPr>
    </w:lvl>
    <w:lvl w:ilvl="4" w:tplc="12DE329C" w:tentative="1">
      <w:start w:val="1"/>
      <w:numFmt w:val="bullet"/>
      <w:lvlText w:val=""/>
      <w:lvlJc w:val="left"/>
      <w:pPr>
        <w:tabs>
          <w:tab w:val="num" w:pos="3600"/>
        </w:tabs>
        <w:ind w:left="3600" w:hanging="360"/>
      </w:pPr>
      <w:rPr>
        <w:rFonts w:ascii="Wingdings" w:hAnsi="Wingdings" w:hint="default"/>
      </w:rPr>
    </w:lvl>
    <w:lvl w:ilvl="5" w:tplc="03647174" w:tentative="1">
      <w:start w:val="1"/>
      <w:numFmt w:val="bullet"/>
      <w:lvlText w:val=""/>
      <w:lvlJc w:val="left"/>
      <w:pPr>
        <w:tabs>
          <w:tab w:val="num" w:pos="4320"/>
        </w:tabs>
        <w:ind w:left="4320" w:hanging="360"/>
      </w:pPr>
      <w:rPr>
        <w:rFonts w:ascii="Wingdings" w:hAnsi="Wingdings" w:hint="default"/>
      </w:rPr>
    </w:lvl>
    <w:lvl w:ilvl="6" w:tplc="E0B8AF42" w:tentative="1">
      <w:start w:val="1"/>
      <w:numFmt w:val="bullet"/>
      <w:lvlText w:val=""/>
      <w:lvlJc w:val="left"/>
      <w:pPr>
        <w:tabs>
          <w:tab w:val="num" w:pos="5040"/>
        </w:tabs>
        <w:ind w:left="5040" w:hanging="360"/>
      </w:pPr>
      <w:rPr>
        <w:rFonts w:ascii="Wingdings" w:hAnsi="Wingdings" w:hint="default"/>
      </w:rPr>
    </w:lvl>
    <w:lvl w:ilvl="7" w:tplc="FDECF836" w:tentative="1">
      <w:start w:val="1"/>
      <w:numFmt w:val="bullet"/>
      <w:lvlText w:val=""/>
      <w:lvlJc w:val="left"/>
      <w:pPr>
        <w:tabs>
          <w:tab w:val="num" w:pos="5760"/>
        </w:tabs>
        <w:ind w:left="5760" w:hanging="360"/>
      </w:pPr>
      <w:rPr>
        <w:rFonts w:ascii="Wingdings" w:hAnsi="Wingdings" w:hint="default"/>
      </w:rPr>
    </w:lvl>
    <w:lvl w:ilvl="8" w:tplc="C4AED826"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6DC56FFB"/>
    <w:multiLevelType w:val="hybridMultilevel"/>
    <w:tmpl w:val="73283C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DFC1C35"/>
    <w:multiLevelType w:val="hybridMultilevel"/>
    <w:tmpl w:val="9F90E5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ED418E7"/>
    <w:multiLevelType w:val="hybridMultilevel"/>
    <w:tmpl w:val="FFCA8136"/>
    <w:lvl w:ilvl="0" w:tplc="9356F20A">
      <w:start w:val="1"/>
      <w:numFmt w:val="bullet"/>
      <w:lvlText w:val=""/>
      <w:lvlJc w:val="left"/>
      <w:pPr>
        <w:tabs>
          <w:tab w:val="num" w:pos="720"/>
        </w:tabs>
        <w:ind w:left="720" w:hanging="360"/>
      </w:pPr>
      <w:rPr>
        <w:rFonts w:ascii="Wingdings" w:hAnsi="Wingdings" w:hint="default"/>
      </w:rPr>
    </w:lvl>
    <w:lvl w:ilvl="1" w:tplc="262233D2" w:tentative="1">
      <w:start w:val="1"/>
      <w:numFmt w:val="bullet"/>
      <w:lvlText w:val=""/>
      <w:lvlJc w:val="left"/>
      <w:pPr>
        <w:tabs>
          <w:tab w:val="num" w:pos="1440"/>
        </w:tabs>
        <w:ind w:left="1440" w:hanging="360"/>
      </w:pPr>
      <w:rPr>
        <w:rFonts w:ascii="Wingdings" w:hAnsi="Wingdings" w:hint="default"/>
      </w:rPr>
    </w:lvl>
    <w:lvl w:ilvl="2" w:tplc="852C74B4">
      <w:start w:val="1"/>
      <w:numFmt w:val="bullet"/>
      <w:lvlText w:val=""/>
      <w:lvlJc w:val="left"/>
      <w:pPr>
        <w:tabs>
          <w:tab w:val="num" w:pos="2160"/>
        </w:tabs>
        <w:ind w:left="2160" w:hanging="360"/>
      </w:pPr>
      <w:rPr>
        <w:rFonts w:ascii="Wingdings" w:hAnsi="Wingdings" w:hint="default"/>
      </w:rPr>
    </w:lvl>
    <w:lvl w:ilvl="3" w:tplc="AF5E217C" w:tentative="1">
      <w:start w:val="1"/>
      <w:numFmt w:val="bullet"/>
      <w:lvlText w:val=""/>
      <w:lvlJc w:val="left"/>
      <w:pPr>
        <w:tabs>
          <w:tab w:val="num" w:pos="2880"/>
        </w:tabs>
        <w:ind w:left="2880" w:hanging="360"/>
      </w:pPr>
      <w:rPr>
        <w:rFonts w:ascii="Wingdings" w:hAnsi="Wingdings" w:hint="default"/>
      </w:rPr>
    </w:lvl>
    <w:lvl w:ilvl="4" w:tplc="F1CA9D22" w:tentative="1">
      <w:start w:val="1"/>
      <w:numFmt w:val="bullet"/>
      <w:lvlText w:val=""/>
      <w:lvlJc w:val="left"/>
      <w:pPr>
        <w:tabs>
          <w:tab w:val="num" w:pos="3600"/>
        </w:tabs>
        <w:ind w:left="3600" w:hanging="360"/>
      </w:pPr>
      <w:rPr>
        <w:rFonts w:ascii="Wingdings" w:hAnsi="Wingdings" w:hint="default"/>
      </w:rPr>
    </w:lvl>
    <w:lvl w:ilvl="5" w:tplc="D1566E8E" w:tentative="1">
      <w:start w:val="1"/>
      <w:numFmt w:val="bullet"/>
      <w:lvlText w:val=""/>
      <w:lvlJc w:val="left"/>
      <w:pPr>
        <w:tabs>
          <w:tab w:val="num" w:pos="4320"/>
        </w:tabs>
        <w:ind w:left="4320" w:hanging="360"/>
      </w:pPr>
      <w:rPr>
        <w:rFonts w:ascii="Wingdings" w:hAnsi="Wingdings" w:hint="default"/>
      </w:rPr>
    </w:lvl>
    <w:lvl w:ilvl="6" w:tplc="9B3E0CBA" w:tentative="1">
      <w:start w:val="1"/>
      <w:numFmt w:val="bullet"/>
      <w:lvlText w:val=""/>
      <w:lvlJc w:val="left"/>
      <w:pPr>
        <w:tabs>
          <w:tab w:val="num" w:pos="5040"/>
        </w:tabs>
        <w:ind w:left="5040" w:hanging="360"/>
      </w:pPr>
      <w:rPr>
        <w:rFonts w:ascii="Wingdings" w:hAnsi="Wingdings" w:hint="default"/>
      </w:rPr>
    </w:lvl>
    <w:lvl w:ilvl="7" w:tplc="AD0C3320" w:tentative="1">
      <w:start w:val="1"/>
      <w:numFmt w:val="bullet"/>
      <w:lvlText w:val=""/>
      <w:lvlJc w:val="left"/>
      <w:pPr>
        <w:tabs>
          <w:tab w:val="num" w:pos="5760"/>
        </w:tabs>
        <w:ind w:left="5760" w:hanging="360"/>
      </w:pPr>
      <w:rPr>
        <w:rFonts w:ascii="Wingdings" w:hAnsi="Wingdings" w:hint="default"/>
      </w:rPr>
    </w:lvl>
    <w:lvl w:ilvl="8" w:tplc="DB4C746C"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70251E09"/>
    <w:multiLevelType w:val="hybridMultilevel"/>
    <w:tmpl w:val="F30C9E3A"/>
    <w:lvl w:ilvl="0" w:tplc="BCD02E60">
      <w:start w:val="1"/>
      <w:numFmt w:val="bullet"/>
      <w:lvlText w:val=""/>
      <w:lvlJc w:val="left"/>
      <w:pPr>
        <w:tabs>
          <w:tab w:val="num" w:pos="720"/>
        </w:tabs>
        <w:ind w:left="720" w:hanging="360"/>
      </w:pPr>
      <w:rPr>
        <w:rFonts w:ascii="Wingdings" w:hAnsi="Wingdings" w:hint="default"/>
      </w:rPr>
    </w:lvl>
    <w:lvl w:ilvl="1" w:tplc="8814D190">
      <w:start w:val="1"/>
      <w:numFmt w:val="bullet"/>
      <w:lvlText w:val=""/>
      <w:lvlJc w:val="left"/>
      <w:pPr>
        <w:tabs>
          <w:tab w:val="num" w:pos="1440"/>
        </w:tabs>
        <w:ind w:left="1440" w:hanging="360"/>
      </w:pPr>
      <w:rPr>
        <w:rFonts w:ascii="Wingdings" w:hAnsi="Wingdings" w:hint="default"/>
      </w:rPr>
    </w:lvl>
    <w:lvl w:ilvl="2" w:tplc="21F6476A" w:tentative="1">
      <w:start w:val="1"/>
      <w:numFmt w:val="bullet"/>
      <w:lvlText w:val=""/>
      <w:lvlJc w:val="left"/>
      <w:pPr>
        <w:tabs>
          <w:tab w:val="num" w:pos="2160"/>
        </w:tabs>
        <w:ind w:left="2160" w:hanging="360"/>
      </w:pPr>
      <w:rPr>
        <w:rFonts w:ascii="Wingdings" w:hAnsi="Wingdings" w:hint="default"/>
      </w:rPr>
    </w:lvl>
    <w:lvl w:ilvl="3" w:tplc="43B4DECA" w:tentative="1">
      <w:start w:val="1"/>
      <w:numFmt w:val="bullet"/>
      <w:lvlText w:val=""/>
      <w:lvlJc w:val="left"/>
      <w:pPr>
        <w:tabs>
          <w:tab w:val="num" w:pos="2880"/>
        </w:tabs>
        <w:ind w:left="2880" w:hanging="360"/>
      </w:pPr>
      <w:rPr>
        <w:rFonts w:ascii="Wingdings" w:hAnsi="Wingdings" w:hint="default"/>
      </w:rPr>
    </w:lvl>
    <w:lvl w:ilvl="4" w:tplc="9ED844E2" w:tentative="1">
      <w:start w:val="1"/>
      <w:numFmt w:val="bullet"/>
      <w:lvlText w:val=""/>
      <w:lvlJc w:val="left"/>
      <w:pPr>
        <w:tabs>
          <w:tab w:val="num" w:pos="3600"/>
        </w:tabs>
        <w:ind w:left="3600" w:hanging="360"/>
      </w:pPr>
      <w:rPr>
        <w:rFonts w:ascii="Wingdings" w:hAnsi="Wingdings" w:hint="default"/>
      </w:rPr>
    </w:lvl>
    <w:lvl w:ilvl="5" w:tplc="1E2AB4F6" w:tentative="1">
      <w:start w:val="1"/>
      <w:numFmt w:val="bullet"/>
      <w:lvlText w:val=""/>
      <w:lvlJc w:val="left"/>
      <w:pPr>
        <w:tabs>
          <w:tab w:val="num" w:pos="4320"/>
        </w:tabs>
        <w:ind w:left="4320" w:hanging="360"/>
      </w:pPr>
      <w:rPr>
        <w:rFonts w:ascii="Wingdings" w:hAnsi="Wingdings" w:hint="default"/>
      </w:rPr>
    </w:lvl>
    <w:lvl w:ilvl="6" w:tplc="E03AC92E" w:tentative="1">
      <w:start w:val="1"/>
      <w:numFmt w:val="bullet"/>
      <w:lvlText w:val=""/>
      <w:lvlJc w:val="left"/>
      <w:pPr>
        <w:tabs>
          <w:tab w:val="num" w:pos="5040"/>
        </w:tabs>
        <w:ind w:left="5040" w:hanging="360"/>
      </w:pPr>
      <w:rPr>
        <w:rFonts w:ascii="Wingdings" w:hAnsi="Wingdings" w:hint="default"/>
      </w:rPr>
    </w:lvl>
    <w:lvl w:ilvl="7" w:tplc="7B4203FE" w:tentative="1">
      <w:start w:val="1"/>
      <w:numFmt w:val="bullet"/>
      <w:lvlText w:val=""/>
      <w:lvlJc w:val="left"/>
      <w:pPr>
        <w:tabs>
          <w:tab w:val="num" w:pos="5760"/>
        </w:tabs>
        <w:ind w:left="5760" w:hanging="360"/>
      </w:pPr>
      <w:rPr>
        <w:rFonts w:ascii="Wingdings" w:hAnsi="Wingdings" w:hint="default"/>
      </w:rPr>
    </w:lvl>
    <w:lvl w:ilvl="8" w:tplc="84AE6D1A"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70845ABC"/>
    <w:multiLevelType w:val="hybridMultilevel"/>
    <w:tmpl w:val="5F42D43A"/>
    <w:lvl w:ilvl="0" w:tplc="59BE269C">
      <w:start w:val="1"/>
      <w:numFmt w:val="bullet"/>
      <w:lvlText w:val=""/>
      <w:lvlJc w:val="left"/>
      <w:pPr>
        <w:tabs>
          <w:tab w:val="num" w:pos="720"/>
        </w:tabs>
        <w:ind w:left="720" w:hanging="360"/>
      </w:pPr>
      <w:rPr>
        <w:rFonts w:ascii="Wingdings" w:hAnsi="Wingdings" w:hint="default"/>
      </w:rPr>
    </w:lvl>
    <w:lvl w:ilvl="1" w:tplc="B7443554" w:tentative="1">
      <w:start w:val="1"/>
      <w:numFmt w:val="bullet"/>
      <w:lvlText w:val=""/>
      <w:lvlJc w:val="left"/>
      <w:pPr>
        <w:tabs>
          <w:tab w:val="num" w:pos="1440"/>
        </w:tabs>
        <w:ind w:left="1440" w:hanging="360"/>
      </w:pPr>
      <w:rPr>
        <w:rFonts w:ascii="Wingdings" w:hAnsi="Wingdings" w:hint="default"/>
      </w:rPr>
    </w:lvl>
    <w:lvl w:ilvl="2" w:tplc="5672D4F8" w:tentative="1">
      <w:start w:val="1"/>
      <w:numFmt w:val="bullet"/>
      <w:lvlText w:val=""/>
      <w:lvlJc w:val="left"/>
      <w:pPr>
        <w:tabs>
          <w:tab w:val="num" w:pos="2160"/>
        </w:tabs>
        <w:ind w:left="2160" w:hanging="360"/>
      </w:pPr>
      <w:rPr>
        <w:rFonts w:ascii="Wingdings" w:hAnsi="Wingdings" w:hint="default"/>
      </w:rPr>
    </w:lvl>
    <w:lvl w:ilvl="3" w:tplc="AC163466" w:tentative="1">
      <w:start w:val="1"/>
      <w:numFmt w:val="bullet"/>
      <w:lvlText w:val=""/>
      <w:lvlJc w:val="left"/>
      <w:pPr>
        <w:tabs>
          <w:tab w:val="num" w:pos="2880"/>
        </w:tabs>
        <w:ind w:left="2880" w:hanging="360"/>
      </w:pPr>
      <w:rPr>
        <w:rFonts w:ascii="Wingdings" w:hAnsi="Wingdings" w:hint="default"/>
      </w:rPr>
    </w:lvl>
    <w:lvl w:ilvl="4" w:tplc="78D03B6C" w:tentative="1">
      <w:start w:val="1"/>
      <w:numFmt w:val="bullet"/>
      <w:lvlText w:val=""/>
      <w:lvlJc w:val="left"/>
      <w:pPr>
        <w:tabs>
          <w:tab w:val="num" w:pos="3600"/>
        </w:tabs>
        <w:ind w:left="3600" w:hanging="360"/>
      </w:pPr>
      <w:rPr>
        <w:rFonts w:ascii="Wingdings" w:hAnsi="Wingdings" w:hint="default"/>
      </w:rPr>
    </w:lvl>
    <w:lvl w:ilvl="5" w:tplc="1B44445A" w:tentative="1">
      <w:start w:val="1"/>
      <w:numFmt w:val="bullet"/>
      <w:lvlText w:val=""/>
      <w:lvlJc w:val="left"/>
      <w:pPr>
        <w:tabs>
          <w:tab w:val="num" w:pos="4320"/>
        </w:tabs>
        <w:ind w:left="4320" w:hanging="360"/>
      </w:pPr>
      <w:rPr>
        <w:rFonts w:ascii="Wingdings" w:hAnsi="Wingdings" w:hint="default"/>
      </w:rPr>
    </w:lvl>
    <w:lvl w:ilvl="6" w:tplc="B186D196" w:tentative="1">
      <w:start w:val="1"/>
      <w:numFmt w:val="bullet"/>
      <w:lvlText w:val=""/>
      <w:lvlJc w:val="left"/>
      <w:pPr>
        <w:tabs>
          <w:tab w:val="num" w:pos="5040"/>
        </w:tabs>
        <w:ind w:left="5040" w:hanging="360"/>
      </w:pPr>
      <w:rPr>
        <w:rFonts w:ascii="Wingdings" w:hAnsi="Wingdings" w:hint="default"/>
      </w:rPr>
    </w:lvl>
    <w:lvl w:ilvl="7" w:tplc="E3F4C530" w:tentative="1">
      <w:start w:val="1"/>
      <w:numFmt w:val="bullet"/>
      <w:lvlText w:val=""/>
      <w:lvlJc w:val="left"/>
      <w:pPr>
        <w:tabs>
          <w:tab w:val="num" w:pos="5760"/>
        </w:tabs>
        <w:ind w:left="5760" w:hanging="360"/>
      </w:pPr>
      <w:rPr>
        <w:rFonts w:ascii="Wingdings" w:hAnsi="Wingdings" w:hint="default"/>
      </w:rPr>
    </w:lvl>
    <w:lvl w:ilvl="8" w:tplc="7EF29704" w:tentative="1">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709D7F39"/>
    <w:multiLevelType w:val="hybridMultilevel"/>
    <w:tmpl w:val="105840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1227F8F"/>
    <w:multiLevelType w:val="hybridMultilevel"/>
    <w:tmpl w:val="CB66C4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18F56F3"/>
    <w:multiLevelType w:val="hybridMultilevel"/>
    <w:tmpl w:val="C87CCA18"/>
    <w:lvl w:ilvl="0" w:tplc="ECBA1A6C">
      <w:start w:val="1"/>
      <w:numFmt w:val="bullet"/>
      <w:lvlText w:val="•"/>
      <w:lvlJc w:val="left"/>
      <w:pPr>
        <w:tabs>
          <w:tab w:val="num" w:pos="720"/>
        </w:tabs>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1E52468"/>
    <w:multiLevelType w:val="hybridMultilevel"/>
    <w:tmpl w:val="2AB2758C"/>
    <w:lvl w:ilvl="0" w:tplc="038A39EC">
      <w:start w:val="1"/>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2DA5A9C"/>
    <w:multiLevelType w:val="hybridMultilevel"/>
    <w:tmpl w:val="A5F8A8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3EB57D6"/>
    <w:multiLevelType w:val="hybridMultilevel"/>
    <w:tmpl w:val="FF32A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45711C5"/>
    <w:multiLevelType w:val="hybridMultilevel"/>
    <w:tmpl w:val="D9C636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63C2303"/>
    <w:multiLevelType w:val="hybridMultilevel"/>
    <w:tmpl w:val="ACE2DB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73E5398"/>
    <w:multiLevelType w:val="hybridMultilevel"/>
    <w:tmpl w:val="83BAF6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81465F3"/>
    <w:multiLevelType w:val="hybridMultilevel"/>
    <w:tmpl w:val="B524DA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85B1D32"/>
    <w:multiLevelType w:val="hybridMultilevel"/>
    <w:tmpl w:val="5C9409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CCD27B7"/>
    <w:multiLevelType w:val="hybridMultilevel"/>
    <w:tmpl w:val="29867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D156CF3"/>
    <w:multiLevelType w:val="hybridMultilevel"/>
    <w:tmpl w:val="02640926"/>
    <w:lvl w:ilvl="0" w:tplc="4EF0D6CA">
      <w:start w:val="1"/>
      <w:numFmt w:val="bullet"/>
      <w:lvlText w:val="•"/>
      <w:lvlJc w:val="left"/>
      <w:pPr>
        <w:tabs>
          <w:tab w:val="num" w:pos="720"/>
        </w:tabs>
        <w:ind w:left="720" w:hanging="360"/>
      </w:pPr>
      <w:rPr>
        <w:rFonts w:ascii="Arial" w:hAnsi="Arial" w:hint="default"/>
      </w:rPr>
    </w:lvl>
    <w:lvl w:ilvl="1" w:tplc="83CCC986" w:tentative="1">
      <w:start w:val="1"/>
      <w:numFmt w:val="bullet"/>
      <w:lvlText w:val="•"/>
      <w:lvlJc w:val="left"/>
      <w:pPr>
        <w:tabs>
          <w:tab w:val="num" w:pos="1440"/>
        </w:tabs>
        <w:ind w:left="1440" w:hanging="360"/>
      </w:pPr>
      <w:rPr>
        <w:rFonts w:ascii="Arial" w:hAnsi="Arial" w:hint="default"/>
      </w:rPr>
    </w:lvl>
    <w:lvl w:ilvl="2" w:tplc="D55E3488" w:tentative="1">
      <w:start w:val="1"/>
      <w:numFmt w:val="bullet"/>
      <w:lvlText w:val="•"/>
      <w:lvlJc w:val="left"/>
      <w:pPr>
        <w:tabs>
          <w:tab w:val="num" w:pos="2160"/>
        </w:tabs>
        <w:ind w:left="2160" w:hanging="360"/>
      </w:pPr>
      <w:rPr>
        <w:rFonts w:ascii="Arial" w:hAnsi="Arial" w:hint="default"/>
      </w:rPr>
    </w:lvl>
    <w:lvl w:ilvl="3" w:tplc="C09A54BC" w:tentative="1">
      <w:start w:val="1"/>
      <w:numFmt w:val="bullet"/>
      <w:lvlText w:val="•"/>
      <w:lvlJc w:val="left"/>
      <w:pPr>
        <w:tabs>
          <w:tab w:val="num" w:pos="2880"/>
        </w:tabs>
        <w:ind w:left="2880" w:hanging="360"/>
      </w:pPr>
      <w:rPr>
        <w:rFonts w:ascii="Arial" w:hAnsi="Arial" w:hint="default"/>
      </w:rPr>
    </w:lvl>
    <w:lvl w:ilvl="4" w:tplc="3B2C986A" w:tentative="1">
      <w:start w:val="1"/>
      <w:numFmt w:val="bullet"/>
      <w:lvlText w:val="•"/>
      <w:lvlJc w:val="left"/>
      <w:pPr>
        <w:tabs>
          <w:tab w:val="num" w:pos="3600"/>
        </w:tabs>
        <w:ind w:left="3600" w:hanging="360"/>
      </w:pPr>
      <w:rPr>
        <w:rFonts w:ascii="Arial" w:hAnsi="Arial" w:hint="default"/>
      </w:rPr>
    </w:lvl>
    <w:lvl w:ilvl="5" w:tplc="BCA21950" w:tentative="1">
      <w:start w:val="1"/>
      <w:numFmt w:val="bullet"/>
      <w:lvlText w:val="•"/>
      <w:lvlJc w:val="left"/>
      <w:pPr>
        <w:tabs>
          <w:tab w:val="num" w:pos="4320"/>
        </w:tabs>
        <w:ind w:left="4320" w:hanging="360"/>
      </w:pPr>
      <w:rPr>
        <w:rFonts w:ascii="Arial" w:hAnsi="Arial" w:hint="default"/>
      </w:rPr>
    </w:lvl>
    <w:lvl w:ilvl="6" w:tplc="88D26884" w:tentative="1">
      <w:start w:val="1"/>
      <w:numFmt w:val="bullet"/>
      <w:lvlText w:val="•"/>
      <w:lvlJc w:val="left"/>
      <w:pPr>
        <w:tabs>
          <w:tab w:val="num" w:pos="5040"/>
        </w:tabs>
        <w:ind w:left="5040" w:hanging="360"/>
      </w:pPr>
      <w:rPr>
        <w:rFonts w:ascii="Arial" w:hAnsi="Arial" w:hint="default"/>
      </w:rPr>
    </w:lvl>
    <w:lvl w:ilvl="7" w:tplc="F07C5AB4" w:tentative="1">
      <w:start w:val="1"/>
      <w:numFmt w:val="bullet"/>
      <w:lvlText w:val="•"/>
      <w:lvlJc w:val="left"/>
      <w:pPr>
        <w:tabs>
          <w:tab w:val="num" w:pos="5760"/>
        </w:tabs>
        <w:ind w:left="5760" w:hanging="360"/>
      </w:pPr>
      <w:rPr>
        <w:rFonts w:ascii="Arial" w:hAnsi="Arial" w:hint="default"/>
      </w:rPr>
    </w:lvl>
    <w:lvl w:ilvl="8" w:tplc="049C1828" w:tentative="1">
      <w:start w:val="1"/>
      <w:numFmt w:val="bullet"/>
      <w:lvlText w:val="•"/>
      <w:lvlJc w:val="left"/>
      <w:pPr>
        <w:tabs>
          <w:tab w:val="num" w:pos="6480"/>
        </w:tabs>
        <w:ind w:left="6480" w:hanging="360"/>
      </w:pPr>
      <w:rPr>
        <w:rFonts w:ascii="Arial" w:hAnsi="Arial" w:hint="default"/>
      </w:rPr>
    </w:lvl>
  </w:abstractNum>
  <w:abstractNum w:abstractNumId="141" w15:restartNumberingAfterBreak="0">
    <w:nsid w:val="7D976A7A"/>
    <w:multiLevelType w:val="hybridMultilevel"/>
    <w:tmpl w:val="5504E2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DAC144D"/>
    <w:multiLevelType w:val="hybridMultilevel"/>
    <w:tmpl w:val="02525354"/>
    <w:lvl w:ilvl="0" w:tplc="49325D78">
      <w:start w:val="1"/>
      <w:numFmt w:val="bullet"/>
      <w:lvlText w:val=""/>
      <w:lvlJc w:val="left"/>
      <w:pPr>
        <w:tabs>
          <w:tab w:val="num" w:pos="720"/>
        </w:tabs>
        <w:ind w:left="720" w:hanging="360"/>
      </w:pPr>
      <w:rPr>
        <w:rFonts w:ascii="Wingdings" w:hAnsi="Wingdings" w:hint="default"/>
      </w:rPr>
    </w:lvl>
    <w:lvl w:ilvl="1" w:tplc="4A868C14" w:tentative="1">
      <w:start w:val="1"/>
      <w:numFmt w:val="bullet"/>
      <w:lvlText w:val=""/>
      <w:lvlJc w:val="left"/>
      <w:pPr>
        <w:tabs>
          <w:tab w:val="num" w:pos="1440"/>
        </w:tabs>
        <w:ind w:left="1440" w:hanging="360"/>
      </w:pPr>
      <w:rPr>
        <w:rFonts w:ascii="Wingdings" w:hAnsi="Wingdings" w:hint="default"/>
      </w:rPr>
    </w:lvl>
    <w:lvl w:ilvl="2" w:tplc="4F9EB9B8" w:tentative="1">
      <w:start w:val="1"/>
      <w:numFmt w:val="bullet"/>
      <w:lvlText w:val=""/>
      <w:lvlJc w:val="left"/>
      <w:pPr>
        <w:tabs>
          <w:tab w:val="num" w:pos="2160"/>
        </w:tabs>
        <w:ind w:left="2160" w:hanging="360"/>
      </w:pPr>
      <w:rPr>
        <w:rFonts w:ascii="Wingdings" w:hAnsi="Wingdings" w:hint="default"/>
      </w:rPr>
    </w:lvl>
    <w:lvl w:ilvl="3" w:tplc="432EB65A" w:tentative="1">
      <w:start w:val="1"/>
      <w:numFmt w:val="bullet"/>
      <w:lvlText w:val=""/>
      <w:lvlJc w:val="left"/>
      <w:pPr>
        <w:tabs>
          <w:tab w:val="num" w:pos="2880"/>
        </w:tabs>
        <w:ind w:left="2880" w:hanging="360"/>
      </w:pPr>
      <w:rPr>
        <w:rFonts w:ascii="Wingdings" w:hAnsi="Wingdings" w:hint="default"/>
      </w:rPr>
    </w:lvl>
    <w:lvl w:ilvl="4" w:tplc="216230CE" w:tentative="1">
      <w:start w:val="1"/>
      <w:numFmt w:val="bullet"/>
      <w:lvlText w:val=""/>
      <w:lvlJc w:val="left"/>
      <w:pPr>
        <w:tabs>
          <w:tab w:val="num" w:pos="3600"/>
        </w:tabs>
        <w:ind w:left="3600" w:hanging="360"/>
      </w:pPr>
      <w:rPr>
        <w:rFonts w:ascii="Wingdings" w:hAnsi="Wingdings" w:hint="default"/>
      </w:rPr>
    </w:lvl>
    <w:lvl w:ilvl="5" w:tplc="BBB83CAE" w:tentative="1">
      <w:start w:val="1"/>
      <w:numFmt w:val="bullet"/>
      <w:lvlText w:val=""/>
      <w:lvlJc w:val="left"/>
      <w:pPr>
        <w:tabs>
          <w:tab w:val="num" w:pos="4320"/>
        </w:tabs>
        <w:ind w:left="4320" w:hanging="360"/>
      </w:pPr>
      <w:rPr>
        <w:rFonts w:ascii="Wingdings" w:hAnsi="Wingdings" w:hint="default"/>
      </w:rPr>
    </w:lvl>
    <w:lvl w:ilvl="6" w:tplc="7132FB98" w:tentative="1">
      <w:start w:val="1"/>
      <w:numFmt w:val="bullet"/>
      <w:lvlText w:val=""/>
      <w:lvlJc w:val="left"/>
      <w:pPr>
        <w:tabs>
          <w:tab w:val="num" w:pos="5040"/>
        </w:tabs>
        <w:ind w:left="5040" w:hanging="360"/>
      </w:pPr>
      <w:rPr>
        <w:rFonts w:ascii="Wingdings" w:hAnsi="Wingdings" w:hint="default"/>
      </w:rPr>
    </w:lvl>
    <w:lvl w:ilvl="7" w:tplc="BBC06F96" w:tentative="1">
      <w:start w:val="1"/>
      <w:numFmt w:val="bullet"/>
      <w:lvlText w:val=""/>
      <w:lvlJc w:val="left"/>
      <w:pPr>
        <w:tabs>
          <w:tab w:val="num" w:pos="5760"/>
        </w:tabs>
        <w:ind w:left="5760" w:hanging="360"/>
      </w:pPr>
      <w:rPr>
        <w:rFonts w:ascii="Wingdings" w:hAnsi="Wingdings" w:hint="default"/>
      </w:rPr>
    </w:lvl>
    <w:lvl w:ilvl="8" w:tplc="4334932C" w:tentative="1">
      <w:start w:val="1"/>
      <w:numFmt w:val="bullet"/>
      <w:lvlText w:val=""/>
      <w:lvlJc w:val="left"/>
      <w:pPr>
        <w:tabs>
          <w:tab w:val="num" w:pos="6480"/>
        </w:tabs>
        <w:ind w:left="6480" w:hanging="360"/>
      </w:pPr>
      <w:rPr>
        <w:rFonts w:ascii="Wingdings" w:hAnsi="Wingdings" w:hint="default"/>
      </w:rPr>
    </w:lvl>
  </w:abstractNum>
  <w:abstractNum w:abstractNumId="143" w15:restartNumberingAfterBreak="0">
    <w:nsid w:val="7DBA114F"/>
    <w:multiLevelType w:val="hybridMultilevel"/>
    <w:tmpl w:val="55680B4E"/>
    <w:lvl w:ilvl="0" w:tplc="8D86F8CA">
      <w:start w:val="1"/>
      <w:numFmt w:val="bullet"/>
      <w:lvlText w:val=""/>
      <w:lvlJc w:val="righ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44" w15:restartNumberingAfterBreak="0">
    <w:nsid w:val="7DDB0CFF"/>
    <w:multiLevelType w:val="hybridMultilevel"/>
    <w:tmpl w:val="81648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E8D2C87"/>
    <w:multiLevelType w:val="hybridMultilevel"/>
    <w:tmpl w:val="D95E74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EF60394"/>
    <w:multiLevelType w:val="hybridMultilevel"/>
    <w:tmpl w:val="D902D7EE"/>
    <w:lvl w:ilvl="0" w:tplc="577EDB2A">
      <w:start w:val="1"/>
      <w:numFmt w:val="bullet"/>
      <w:lvlText w:val=""/>
      <w:lvlJc w:val="left"/>
      <w:pPr>
        <w:tabs>
          <w:tab w:val="num" w:pos="720"/>
        </w:tabs>
        <w:ind w:left="720" w:hanging="360"/>
      </w:pPr>
      <w:rPr>
        <w:rFonts w:ascii="Wingdings" w:hAnsi="Wingdings" w:hint="default"/>
      </w:rPr>
    </w:lvl>
    <w:lvl w:ilvl="1" w:tplc="56EE4A18" w:tentative="1">
      <w:start w:val="1"/>
      <w:numFmt w:val="bullet"/>
      <w:lvlText w:val=""/>
      <w:lvlJc w:val="left"/>
      <w:pPr>
        <w:tabs>
          <w:tab w:val="num" w:pos="1440"/>
        </w:tabs>
        <w:ind w:left="1440" w:hanging="360"/>
      </w:pPr>
      <w:rPr>
        <w:rFonts w:ascii="Wingdings" w:hAnsi="Wingdings" w:hint="default"/>
      </w:rPr>
    </w:lvl>
    <w:lvl w:ilvl="2" w:tplc="F1841DB2" w:tentative="1">
      <w:start w:val="1"/>
      <w:numFmt w:val="bullet"/>
      <w:lvlText w:val=""/>
      <w:lvlJc w:val="left"/>
      <w:pPr>
        <w:tabs>
          <w:tab w:val="num" w:pos="2160"/>
        </w:tabs>
        <w:ind w:left="2160" w:hanging="360"/>
      </w:pPr>
      <w:rPr>
        <w:rFonts w:ascii="Wingdings" w:hAnsi="Wingdings" w:hint="default"/>
      </w:rPr>
    </w:lvl>
    <w:lvl w:ilvl="3" w:tplc="B652D7B8" w:tentative="1">
      <w:start w:val="1"/>
      <w:numFmt w:val="bullet"/>
      <w:lvlText w:val=""/>
      <w:lvlJc w:val="left"/>
      <w:pPr>
        <w:tabs>
          <w:tab w:val="num" w:pos="2880"/>
        </w:tabs>
        <w:ind w:left="2880" w:hanging="360"/>
      </w:pPr>
      <w:rPr>
        <w:rFonts w:ascii="Wingdings" w:hAnsi="Wingdings" w:hint="default"/>
      </w:rPr>
    </w:lvl>
    <w:lvl w:ilvl="4" w:tplc="4E78E970" w:tentative="1">
      <w:start w:val="1"/>
      <w:numFmt w:val="bullet"/>
      <w:lvlText w:val=""/>
      <w:lvlJc w:val="left"/>
      <w:pPr>
        <w:tabs>
          <w:tab w:val="num" w:pos="3600"/>
        </w:tabs>
        <w:ind w:left="3600" w:hanging="360"/>
      </w:pPr>
      <w:rPr>
        <w:rFonts w:ascii="Wingdings" w:hAnsi="Wingdings" w:hint="default"/>
      </w:rPr>
    </w:lvl>
    <w:lvl w:ilvl="5" w:tplc="146CDB54" w:tentative="1">
      <w:start w:val="1"/>
      <w:numFmt w:val="bullet"/>
      <w:lvlText w:val=""/>
      <w:lvlJc w:val="left"/>
      <w:pPr>
        <w:tabs>
          <w:tab w:val="num" w:pos="4320"/>
        </w:tabs>
        <w:ind w:left="4320" w:hanging="360"/>
      </w:pPr>
      <w:rPr>
        <w:rFonts w:ascii="Wingdings" w:hAnsi="Wingdings" w:hint="default"/>
      </w:rPr>
    </w:lvl>
    <w:lvl w:ilvl="6" w:tplc="A3AC9AFC" w:tentative="1">
      <w:start w:val="1"/>
      <w:numFmt w:val="bullet"/>
      <w:lvlText w:val=""/>
      <w:lvlJc w:val="left"/>
      <w:pPr>
        <w:tabs>
          <w:tab w:val="num" w:pos="5040"/>
        </w:tabs>
        <w:ind w:left="5040" w:hanging="360"/>
      </w:pPr>
      <w:rPr>
        <w:rFonts w:ascii="Wingdings" w:hAnsi="Wingdings" w:hint="default"/>
      </w:rPr>
    </w:lvl>
    <w:lvl w:ilvl="7" w:tplc="3CC83380" w:tentative="1">
      <w:start w:val="1"/>
      <w:numFmt w:val="bullet"/>
      <w:lvlText w:val=""/>
      <w:lvlJc w:val="left"/>
      <w:pPr>
        <w:tabs>
          <w:tab w:val="num" w:pos="5760"/>
        </w:tabs>
        <w:ind w:left="5760" w:hanging="360"/>
      </w:pPr>
      <w:rPr>
        <w:rFonts w:ascii="Wingdings" w:hAnsi="Wingdings" w:hint="default"/>
      </w:rPr>
    </w:lvl>
    <w:lvl w:ilvl="8" w:tplc="3852E9C2" w:tentative="1">
      <w:start w:val="1"/>
      <w:numFmt w:val="bullet"/>
      <w:lvlText w:val=""/>
      <w:lvlJc w:val="left"/>
      <w:pPr>
        <w:tabs>
          <w:tab w:val="num" w:pos="6480"/>
        </w:tabs>
        <w:ind w:left="6480" w:hanging="360"/>
      </w:pPr>
      <w:rPr>
        <w:rFonts w:ascii="Wingdings" w:hAnsi="Wingdings" w:hint="default"/>
      </w:rPr>
    </w:lvl>
  </w:abstractNum>
  <w:abstractNum w:abstractNumId="147" w15:restartNumberingAfterBreak="0">
    <w:nsid w:val="7FEA0CCD"/>
    <w:multiLevelType w:val="hybridMultilevel"/>
    <w:tmpl w:val="AFBE79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7"/>
  </w:num>
  <w:num w:numId="2">
    <w:abstractNumId w:val="82"/>
  </w:num>
  <w:num w:numId="3">
    <w:abstractNumId w:val="139"/>
  </w:num>
  <w:num w:numId="4">
    <w:abstractNumId w:val="131"/>
  </w:num>
  <w:num w:numId="5">
    <w:abstractNumId w:val="74"/>
  </w:num>
  <w:num w:numId="6">
    <w:abstractNumId w:val="38"/>
  </w:num>
  <w:num w:numId="7">
    <w:abstractNumId w:val="49"/>
  </w:num>
  <w:num w:numId="8">
    <w:abstractNumId w:val="145"/>
  </w:num>
  <w:num w:numId="9">
    <w:abstractNumId w:val="12"/>
  </w:num>
  <w:num w:numId="10">
    <w:abstractNumId w:val="143"/>
  </w:num>
  <w:num w:numId="11">
    <w:abstractNumId w:val="140"/>
  </w:num>
  <w:num w:numId="12">
    <w:abstractNumId w:val="85"/>
  </w:num>
  <w:num w:numId="13">
    <w:abstractNumId w:val="120"/>
  </w:num>
  <w:num w:numId="14">
    <w:abstractNumId w:val="72"/>
  </w:num>
  <w:num w:numId="15">
    <w:abstractNumId w:val="134"/>
  </w:num>
  <w:num w:numId="16">
    <w:abstractNumId w:val="122"/>
  </w:num>
  <w:num w:numId="17">
    <w:abstractNumId w:val="52"/>
  </w:num>
  <w:num w:numId="18">
    <w:abstractNumId w:val="125"/>
  </w:num>
  <w:num w:numId="19">
    <w:abstractNumId w:val="100"/>
  </w:num>
  <w:num w:numId="20">
    <w:abstractNumId w:val="1"/>
  </w:num>
  <w:num w:numId="21">
    <w:abstractNumId w:val="78"/>
  </w:num>
  <w:num w:numId="22">
    <w:abstractNumId w:val="75"/>
  </w:num>
  <w:num w:numId="23">
    <w:abstractNumId w:val="10"/>
  </w:num>
  <w:num w:numId="24">
    <w:abstractNumId w:val="98"/>
  </w:num>
  <w:num w:numId="25">
    <w:abstractNumId w:val="51"/>
  </w:num>
  <w:num w:numId="26">
    <w:abstractNumId w:val="62"/>
  </w:num>
  <w:num w:numId="27">
    <w:abstractNumId w:val="25"/>
  </w:num>
  <w:num w:numId="28">
    <w:abstractNumId w:val="142"/>
  </w:num>
  <w:num w:numId="29">
    <w:abstractNumId w:val="23"/>
  </w:num>
  <w:num w:numId="30">
    <w:abstractNumId w:val="83"/>
  </w:num>
  <w:num w:numId="31">
    <w:abstractNumId w:val="9"/>
  </w:num>
  <w:num w:numId="32">
    <w:abstractNumId w:val="39"/>
  </w:num>
  <w:num w:numId="33">
    <w:abstractNumId w:val="104"/>
  </w:num>
  <w:num w:numId="34">
    <w:abstractNumId w:val="11"/>
  </w:num>
  <w:num w:numId="35">
    <w:abstractNumId w:val="117"/>
  </w:num>
  <w:num w:numId="36">
    <w:abstractNumId w:val="87"/>
  </w:num>
  <w:num w:numId="37">
    <w:abstractNumId w:val="144"/>
  </w:num>
  <w:num w:numId="38">
    <w:abstractNumId w:val="24"/>
  </w:num>
  <w:num w:numId="39">
    <w:abstractNumId w:val="28"/>
  </w:num>
  <w:num w:numId="40">
    <w:abstractNumId w:val="109"/>
  </w:num>
  <w:num w:numId="41">
    <w:abstractNumId w:val="94"/>
  </w:num>
  <w:num w:numId="42">
    <w:abstractNumId w:val="92"/>
  </w:num>
  <w:num w:numId="43">
    <w:abstractNumId w:val="7"/>
  </w:num>
  <w:num w:numId="44">
    <w:abstractNumId w:val="65"/>
  </w:num>
  <w:num w:numId="45">
    <w:abstractNumId w:val="105"/>
  </w:num>
  <w:num w:numId="46">
    <w:abstractNumId w:val="130"/>
  </w:num>
  <w:num w:numId="47">
    <w:abstractNumId w:val="36"/>
  </w:num>
  <w:num w:numId="48">
    <w:abstractNumId w:val="53"/>
  </w:num>
  <w:num w:numId="49">
    <w:abstractNumId w:val="107"/>
  </w:num>
  <w:num w:numId="50">
    <w:abstractNumId w:val="108"/>
  </w:num>
  <w:num w:numId="51">
    <w:abstractNumId w:val="5"/>
  </w:num>
  <w:num w:numId="52">
    <w:abstractNumId w:val="110"/>
  </w:num>
  <w:num w:numId="53">
    <w:abstractNumId w:val="113"/>
  </w:num>
  <w:num w:numId="54">
    <w:abstractNumId w:val="133"/>
  </w:num>
  <w:num w:numId="55">
    <w:abstractNumId w:val="66"/>
  </w:num>
  <w:num w:numId="56">
    <w:abstractNumId w:val="18"/>
  </w:num>
  <w:num w:numId="57">
    <w:abstractNumId w:val="84"/>
  </w:num>
  <w:num w:numId="58">
    <w:abstractNumId w:val="20"/>
  </w:num>
  <w:num w:numId="59">
    <w:abstractNumId w:val="89"/>
  </w:num>
  <w:num w:numId="60">
    <w:abstractNumId w:val="81"/>
  </w:num>
  <w:num w:numId="61">
    <w:abstractNumId w:val="0"/>
  </w:num>
  <w:num w:numId="62">
    <w:abstractNumId w:val="126"/>
  </w:num>
  <w:num w:numId="63">
    <w:abstractNumId w:val="4"/>
  </w:num>
  <w:num w:numId="64">
    <w:abstractNumId w:val="45"/>
  </w:num>
  <w:num w:numId="65">
    <w:abstractNumId w:val="111"/>
  </w:num>
  <w:num w:numId="66">
    <w:abstractNumId w:val="6"/>
  </w:num>
  <w:num w:numId="67">
    <w:abstractNumId w:val="95"/>
  </w:num>
  <w:num w:numId="68">
    <w:abstractNumId w:val="42"/>
  </w:num>
  <w:num w:numId="69">
    <w:abstractNumId w:val="54"/>
  </w:num>
  <w:num w:numId="70">
    <w:abstractNumId w:val="27"/>
  </w:num>
  <w:num w:numId="71">
    <w:abstractNumId w:val="41"/>
  </w:num>
  <w:num w:numId="72">
    <w:abstractNumId w:val="80"/>
  </w:num>
  <w:num w:numId="73">
    <w:abstractNumId w:val="147"/>
  </w:num>
  <w:num w:numId="74">
    <w:abstractNumId w:val="77"/>
  </w:num>
  <w:num w:numId="75">
    <w:abstractNumId w:val="44"/>
  </w:num>
  <w:num w:numId="76">
    <w:abstractNumId w:val="70"/>
  </w:num>
  <w:num w:numId="77">
    <w:abstractNumId w:val="135"/>
  </w:num>
  <w:num w:numId="78">
    <w:abstractNumId w:val="119"/>
  </w:num>
  <w:num w:numId="79">
    <w:abstractNumId w:val="16"/>
  </w:num>
  <w:num w:numId="80">
    <w:abstractNumId w:val="37"/>
  </w:num>
  <w:num w:numId="81">
    <w:abstractNumId w:val="115"/>
  </w:num>
  <w:num w:numId="82">
    <w:abstractNumId w:val="102"/>
  </w:num>
  <w:num w:numId="83">
    <w:abstractNumId w:val="123"/>
  </w:num>
  <w:num w:numId="84">
    <w:abstractNumId w:val="30"/>
  </w:num>
  <w:num w:numId="85">
    <w:abstractNumId w:val="14"/>
  </w:num>
  <w:num w:numId="86">
    <w:abstractNumId w:val="124"/>
  </w:num>
  <w:num w:numId="87">
    <w:abstractNumId w:val="59"/>
  </w:num>
  <w:num w:numId="88">
    <w:abstractNumId w:val="97"/>
  </w:num>
  <w:num w:numId="89">
    <w:abstractNumId w:val="128"/>
  </w:num>
  <w:num w:numId="90">
    <w:abstractNumId w:val="8"/>
  </w:num>
  <w:num w:numId="91">
    <w:abstractNumId w:val="40"/>
  </w:num>
  <w:num w:numId="92">
    <w:abstractNumId w:val="114"/>
  </w:num>
  <w:num w:numId="93">
    <w:abstractNumId w:val="68"/>
  </w:num>
  <w:num w:numId="94">
    <w:abstractNumId w:val="69"/>
  </w:num>
  <w:num w:numId="95">
    <w:abstractNumId w:val="26"/>
  </w:num>
  <w:num w:numId="96">
    <w:abstractNumId w:val="15"/>
  </w:num>
  <w:num w:numId="97">
    <w:abstractNumId w:val="48"/>
  </w:num>
  <w:num w:numId="98">
    <w:abstractNumId w:val="33"/>
  </w:num>
  <w:num w:numId="99">
    <w:abstractNumId w:val="86"/>
  </w:num>
  <w:num w:numId="100">
    <w:abstractNumId w:val="129"/>
  </w:num>
  <w:num w:numId="101">
    <w:abstractNumId w:val="50"/>
  </w:num>
  <w:num w:numId="102">
    <w:abstractNumId w:val="56"/>
  </w:num>
  <w:num w:numId="103">
    <w:abstractNumId w:val="34"/>
  </w:num>
  <w:num w:numId="104">
    <w:abstractNumId w:val="93"/>
  </w:num>
  <w:num w:numId="105">
    <w:abstractNumId w:val="3"/>
  </w:num>
  <w:num w:numId="106">
    <w:abstractNumId w:val="79"/>
  </w:num>
  <w:num w:numId="107">
    <w:abstractNumId w:val="22"/>
  </w:num>
  <w:num w:numId="108">
    <w:abstractNumId w:val="21"/>
  </w:num>
  <w:num w:numId="109">
    <w:abstractNumId w:val="91"/>
  </w:num>
  <w:num w:numId="110">
    <w:abstractNumId w:val="118"/>
  </w:num>
  <w:num w:numId="111">
    <w:abstractNumId w:val="112"/>
  </w:num>
  <w:num w:numId="112">
    <w:abstractNumId w:val="90"/>
  </w:num>
  <w:num w:numId="113">
    <w:abstractNumId w:val="63"/>
  </w:num>
  <w:num w:numId="114">
    <w:abstractNumId w:val="58"/>
  </w:num>
  <w:num w:numId="115">
    <w:abstractNumId w:val="47"/>
  </w:num>
  <w:num w:numId="116">
    <w:abstractNumId w:val="132"/>
  </w:num>
  <w:num w:numId="117">
    <w:abstractNumId w:val="106"/>
  </w:num>
  <w:num w:numId="118">
    <w:abstractNumId w:val="55"/>
  </w:num>
  <w:num w:numId="119">
    <w:abstractNumId w:val="141"/>
  </w:num>
  <w:num w:numId="120">
    <w:abstractNumId w:val="46"/>
  </w:num>
  <w:num w:numId="121">
    <w:abstractNumId w:val="13"/>
  </w:num>
  <w:num w:numId="122">
    <w:abstractNumId w:val="67"/>
  </w:num>
  <w:num w:numId="123">
    <w:abstractNumId w:val="96"/>
  </w:num>
  <w:num w:numId="124">
    <w:abstractNumId w:val="116"/>
  </w:num>
  <w:num w:numId="125">
    <w:abstractNumId w:val="29"/>
  </w:num>
  <w:num w:numId="126">
    <w:abstractNumId w:val="138"/>
  </w:num>
  <w:num w:numId="127">
    <w:abstractNumId w:val="35"/>
  </w:num>
  <w:num w:numId="128">
    <w:abstractNumId w:val="103"/>
  </w:num>
  <w:num w:numId="129">
    <w:abstractNumId w:val="43"/>
  </w:num>
  <w:num w:numId="130">
    <w:abstractNumId w:val="73"/>
  </w:num>
  <w:num w:numId="131">
    <w:abstractNumId w:val="137"/>
  </w:num>
  <w:num w:numId="132">
    <w:abstractNumId w:val="99"/>
  </w:num>
  <w:num w:numId="133">
    <w:abstractNumId w:val="31"/>
  </w:num>
  <w:num w:numId="134">
    <w:abstractNumId w:val="71"/>
  </w:num>
  <w:num w:numId="135">
    <w:abstractNumId w:val="76"/>
  </w:num>
  <w:num w:numId="136">
    <w:abstractNumId w:val="88"/>
  </w:num>
  <w:num w:numId="137">
    <w:abstractNumId w:val="146"/>
  </w:num>
  <w:num w:numId="138">
    <w:abstractNumId w:val="101"/>
  </w:num>
  <w:num w:numId="139">
    <w:abstractNumId w:val="64"/>
  </w:num>
  <w:num w:numId="140">
    <w:abstractNumId w:val="2"/>
  </w:num>
  <w:num w:numId="141">
    <w:abstractNumId w:val="136"/>
  </w:num>
  <w:num w:numId="142">
    <w:abstractNumId w:val="19"/>
  </w:num>
  <w:num w:numId="143">
    <w:abstractNumId w:val="127"/>
  </w:num>
  <w:num w:numId="144">
    <w:abstractNumId w:val="32"/>
  </w:num>
  <w:num w:numId="145">
    <w:abstractNumId w:val="121"/>
  </w:num>
  <w:num w:numId="146">
    <w:abstractNumId w:val="17"/>
  </w:num>
  <w:num w:numId="147">
    <w:abstractNumId w:val="60"/>
  </w:num>
  <w:num w:numId="148">
    <w:abstractNumId w:val="61"/>
  </w:num>
  <w:numIdMacAtCleanup w:val="1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en-GB" w:vendorID="64" w:dllVersion="131078" w:nlCheck="1" w:checkStyle="1"/>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1680"/>
    <w:rsid w:val="0003518A"/>
    <w:rsid w:val="0004097C"/>
    <w:rsid w:val="00054BCC"/>
    <w:rsid w:val="0006005C"/>
    <w:rsid w:val="000865D0"/>
    <w:rsid w:val="000A785C"/>
    <w:rsid w:val="000B2D78"/>
    <w:rsid w:val="000B3F2E"/>
    <w:rsid w:val="000B59A8"/>
    <w:rsid w:val="000C0A21"/>
    <w:rsid w:val="000D6AEE"/>
    <w:rsid w:val="000F3E7D"/>
    <w:rsid w:val="000F66D7"/>
    <w:rsid w:val="000F7B38"/>
    <w:rsid w:val="001242C8"/>
    <w:rsid w:val="0012697E"/>
    <w:rsid w:val="00142EEA"/>
    <w:rsid w:val="001522F3"/>
    <w:rsid w:val="00152ABA"/>
    <w:rsid w:val="00163C35"/>
    <w:rsid w:val="00176EE1"/>
    <w:rsid w:val="001A1C96"/>
    <w:rsid w:val="001A41CD"/>
    <w:rsid w:val="001A478D"/>
    <w:rsid w:val="001A74A7"/>
    <w:rsid w:val="001B0B96"/>
    <w:rsid w:val="001C4E94"/>
    <w:rsid w:val="001D1179"/>
    <w:rsid w:val="001D1C03"/>
    <w:rsid w:val="001E4DBE"/>
    <w:rsid w:val="00210825"/>
    <w:rsid w:val="0022257E"/>
    <w:rsid w:val="00225DCF"/>
    <w:rsid w:val="0023289E"/>
    <w:rsid w:val="002444E6"/>
    <w:rsid w:val="00267334"/>
    <w:rsid w:val="0028669E"/>
    <w:rsid w:val="002B3A57"/>
    <w:rsid w:val="002D5898"/>
    <w:rsid w:val="002E49BA"/>
    <w:rsid w:val="00313AB7"/>
    <w:rsid w:val="00321707"/>
    <w:rsid w:val="00351006"/>
    <w:rsid w:val="00351D1F"/>
    <w:rsid w:val="003576FA"/>
    <w:rsid w:val="0036099B"/>
    <w:rsid w:val="00360CFD"/>
    <w:rsid w:val="00361BDD"/>
    <w:rsid w:val="0036430C"/>
    <w:rsid w:val="00370AFB"/>
    <w:rsid w:val="00374879"/>
    <w:rsid w:val="00374E9F"/>
    <w:rsid w:val="0038576D"/>
    <w:rsid w:val="003B46FA"/>
    <w:rsid w:val="003B72DF"/>
    <w:rsid w:val="003C0312"/>
    <w:rsid w:val="003C7418"/>
    <w:rsid w:val="003C77C9"/>
    <w:rsid w:val="003D4DDF"/>
    <w:rsid w:val="003E04FD"/>
    <w:rsid w:val="003F475F"/>
    <w:rsid w:val="00411EAA"/>
    <w:rsid w:val="00423EC9"/>
    <w:rsid w:val="00425A6E"/>
    <w:rsid w:val="00431418"/>
    <w:rsid w:val="004408E9"/>
    <w:rsid w:val="00442A10"/>
    <w:rsid w:val="0046623A"/>
    <w:rsid w:val="00467FA6"/>
    <w:rsid w:val="00473957"/>
    <w:rsid w:val="00480AAD"/>
    <w:rsid w:val="004840CB"/>
    <w:rsid w:val="00496460"/>
    <w:rsid w:val="004A7557"/>
    <w:rsid w:val="004D0C52"/>
    <w:rsid w:val="004D2279"/>
    <w:rsid w:val="004E7D41"/>
    <w:rsid w:val="004F30F1"/>
    <w:rsid w:val="00507152"/>
    <w:rsid w:val="0051037D"/>
    <w:rsid w:val="005121B1"/>
    <w:rsid w:val="00521F33"/>
    <w:rsid w:val="00524BB3"/>
    <w:rsid w:val="00575CE5"/>
    <w:rsid w:val="00577FF9"/>
    <w:rsid w:val="005835D2"/>
    <w:rsid w:val="0059192E"/>
    <w:rsid w:val="00596C1E"/>
    <w:rsid w:val="005B1E8B"/>
    <w:rsid w:val="005B330D"/>
    <w:rsid w:val="005C2DA7"/>
    <w:rsid w:val="005E7CC8"/>
    <w:rsid w:val="00606C60"/>
    <w:rsid w:val="00623DDF"/>
    <w:rsid w:val="00633A8C"/>
    <w:rsid w:val="00642759"/>
    <w:rsid w:val="006436D1"/>
    <w:rsid w:val="0066335A"/>
    <w:rsid w:val="006655AF"/>
    <w:rsid w:val="00666524"/>
    <w:rsid w:val="00670966"/>
    <w:rsid w:val="00682948"/>
    <w:rsid w:val="006D34BD"/>
    <w:rsid w:val="006F1680"/>
    <w:rsid w:val="006F7C24"/>
    <w:rsid w:val="00732EBC"/>
    <w:rsid w:val="00732EC9"/>
    <w:rsid w:val="00740B2B"/>
    <w:rsid w:val="007527D4"/>
    <w:rsid w:val="0075603B"/>
    <w:rsid w:val="0075792F"/>
    <w:rsid w:val="007605C9"/>
    <w:rsid w:val="00761BB3"/>
    <w:rsid w:val="007857F2"/>
    <w:rsid w:val="007877B0"/>
    <w:rsid w:val="007C23E5"/>
    <w:rsid w:val="007D27AC"/>
    <w:rsid w:val="007E1338"/>
    <w:rsid w:val="007E5C75"/>
    <w:rsid w:val="007F18DA"/>
    <w:rsid w:val="007F5A53"/>
    <w:rsid w:val="00806E42"/>
    <w:rsid w:val="00817570"/>
    <w:rsid w:val="00840275"/>
    <w:rsid w:val="00841D36"/>
    <w:rsid w:val="008471FD"/>
    <w:rsid w:val="0086416F"/>
    <w:rsid w:val="00877A90"/>
    <w:rsid w:val="00896738"/>
    <w:rsid w:val="008A3AAF"/>
    <w:rsid w:val="008B139E"/>
    <w:rsid w:val="008B5DDD"/>
    <w:rsid w:val="008F07A3"/>
    <w:rsid w:val="00924906"/>
    <w:rsid w:val="00936814"/>
    <w:rsid w:val="00941C05"/>
    <w:rsid w:val="00961CE7"/>
    <w:rsid w:val="00963A89"/>
    <w:rsid w:val="00981EF9"/>
    <w:rsid w:val="009842F9"/>
    <w:rsid w:val="00992AB1"/>
    <w:rsid w:val="009B276A"/>
    <w:rsid w:val="009B5489"/>
    <w:rsid w:val="009C3048"/>
    <w:rsid w:val="009C4F9E"/>
    <w:rsid w:val="009D5F0F"/>
    <w:rsid w:val="009E7927"/>
    <w:rsid w:val="00A0187C"/>
    <w:rsid w:val="00A034AC"/>
    <w:rsid w:val="00A06BF7"/>
    <w:rsid w:val="00A12533"/>
    <w:rsid w:val="00A17D69"/>
    <w:rsid w:val="00A20543"/>
    <w:rsid w:val="00A27809"/>
    <w:rsid w:val="00A320FC"/>
    <w:rsid w:val="00A43179"/>
    <w:rsid w:val="00A509DB"/>
    <w:rsid w:val="00A575D6"/>
    <w:rsid w:val="00A76E03"/>
    <w:rsid w:val="00AA0053"/>
    <w:rsid w:val="00AA3E2C"/>
    <w:rsid w:val="00AB6550"/>
    <w:rsid w:val="00AC5ACD"/>
    <w:rsid w:val="00AC7057"/>
    <w:rsid w:val="00AD06D6"/>
    <w:rsid w:val="00AD08DF"/>
    <w:rsid w:val="00AD2569"/>
    <w:rsid w:val="00AD70C2"/>
    <w:rsid w:val="00AE4D41"/>
    <w:rsid w:val="00B02EB0"/>
    <w:rsid w:val="00B10F06"/>
    <w:rsid w:val="00B11B3D"/>
    <w:rsid w:val="00B1375D"/>
    <w:rsid w:val="00B32A6F"/>
    <w:rsid w:val="00B5121B"/>
    <w:rsid w:val="00B51B67"/>
    <w:rsid w:val="00B65766"/>
    <w:rsid w:val="00B82EFB"/>
    <w:rsid w:val="00B86499"/>
    <w:rsid w:val="00B86BC1"/>
    <w:rsid w:val="00B91E89"/>
    <w:rsid w:val="00BA2B12"/>
    <w:rsid w:val="00BB1D99"/>
    <w:rsid w:val="00BB5792"/>
    <w:rsid w:val="00BB5BF3"/>
    <w:rsid w:val="00BD60C8"/>
    <w:rsid w:val="00BE070D"/>
    <w:rsid w:val="00BE1466"/>
    <w:rsid w:val="00BE7ADB"/>
    <w:rsid w:val="00C03FDE"/>
    <w:rsid w:val="00C1557A"/>
    <w:rsid w:val="00C20B3E"/>
    <w:rsid w:val="00C277DA"/>
    <w:rsid w:val="00C335B7"/>
    <w:rsid w:val="00C34A44"/>
    <w:rsid w:val="00C36FBC"/>
    <w:rsid w:val="00C464E9"/>
    <w:rsid w:val="00C653C3"/>
    <w:rsid w:val="00C77E40"/>
    <w:rsid w:val="00C87332"/>
    <w:rsid w:val="00C91F30"/>
    <w:rsid w:val="00C96528"/>
    <w:rsid w:val="00C979ED"/>
    <w:rsid w:val="00CA0065"/>
    <w:rsid w:val="00CC77EF"/>
    <w:rsid w:val="00CD5788"/>
    <w:rsid w:val="00CE567B"/>
    <w:rsid w:val="00D15CF6"/>
    <w:rsid w:val="00D20586"/>
    <w:rsid w:val="00D319CB"/>
    <w:rsid w:val="00D34F2A"/>
    <w:rsid w:val="00D61B3D"/>
    <w:rsid w:val="00D6338B"/>
    <w:rsid w:val="00D7667B"/>
    <w:rsid w:val="00D77DD3"/>
    <w:rsid w:val="00DB1970"/>
    <w:rsid w:val="00DB6DD7"/>
    <w:rsid w:val="00DC4272"/>
    <w:rsid w:val="00DD2532"/>
    <w:rsid w:val="00DD7302"/>
    <w:rsid w:val="00DE471C"/>
    <w:rsid w:val="00DF214B"/>
    <w:rsid w:val="00DF4878"/>
    <w:rsid w:val="00E14538"/>
    <w:rsid w:val="00E20C41"/>
    <w:rsid w:val="00E246F8"/>
    <w:rsid w:val="00E26CDA"/>
    <w:rsid w:val="00E275A8"/>
    <w:rsid w:val="00E42F8E"/>
    <w:rsid w:val="00E6382C"/>
    <w:rsid w:val="00E74F20"/>
    <w:rsid w:val="00E833AB"/>
    <w:rsid w:val="00E96F47"/>
    <w:rsid w:val="00EB12A0"/>
    <w:rsid w:val="00EB2582"/>
    <w:rsid w:val="00EB342F"/>
    <w:rsid w:val="00EC631F"/>
    <w:rsid w:val="00EF2159"/>
    <w:rsid w:val="00F01D0D"/>
    <w:rsid w:val="00F20099"/>
    <w:rsid w:val="00F2364E"/>
    <w:rsid w:val="00F312F6"/>
    <w:rsid w:val="00F37B99"/>
    <w:rsid w:val="00F37FB7"/>
    <w:rsid w:val="00F53FDF"/>
    <w:rsid w:val="00F7189A"/>
    <w:rsid w:val="00FC4993"/>
    <w:rsid w:val="00FC53C1"/>
    <w:rsid w:val="00FE41FE"/>
    <w:rsid w:val="00FF1235"/>
    <w:rsid w:val="00FF5F8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656F339-8A06-423E-B6AB-FE6973FB9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575D6"/>
    <w:pPr>
      <w:bidi/>
    </w:pPr>
    <w:rPr>
      <w:rFonts w:ascii="David" w:hAnsi="David" w:cs="David"/>
      <w:sz w:val="24"/>
      <w:szCs w:val="24"/>
    </w:rPr>
  </w:style>
  <w:style w:type="paragraph" w:styleId="1">
    <w:name w:val="heading 1"/>
    <w:basedOn w:val="a"/>
    <w:next w:val="a"/>
    <w:link w:val="10"/>
    <w:uiPriority w:val="9"/>
    <w:qFormat/>
    <w:rsid w:val="00C91F30"/>
    <w:pPr>
      <w:keepNext/>
      <w:keepLines/>
      <w:spacing w:before="240" w:after="0"/>
      <w:outlineLvl w:val="0"/>
    </w:pPr>
    <w:rPr>
      <w:rFonts w:ascii="Calibri Light" w:eastAsia="Times New Roman" w:hAnsi="Calibri Light" w:cs="Times New Roman"/>
      <w:color w:val="2E74B5"/>
      <w:sz w:val="32"/>
      <w:szCs w:val="32"/>
    </w:rPr>
  </w:style>
  <w:style w:type="paragraph" w:styleId="2">
    <w:name w:val="heading 2"/>
    <w:basedOn w:val="a"/>
    <w:next w:val="a"/>
    <w:link w:val="20"/>
    <w:uiPriority w:val="9"/>
    <w:unhideWhenUsed/>
    <w:qFormat/>
    <w:rsid w:val="007605C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360CFD"/>
    <w:pPr>
      <w:outlineLvl w:val="2"/>
    </w:pPr>
    <w:rPr>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כותרת 2 תו"/>
    <w:basedOn w:val="a0"/>
    <w:link w:val="2"/>
    <w:uiPriority w:val="9"/>
    <w:rsid w:val="007605C9"/>
    <w:rPr>
      <w:rFonts w:asciiTheme="majorHAnsi" w:eastAsiaTheme="majorEastAsia" w:hAnsiTheme="majorHAnsi" w:cstheme="majorBidi"/>
      <w:color w:val="2E74B5" w:themeColor="accent1" w:themeShade="BF"/>
      <w:sz w:val="26"/>
      <w:szCs w:val="26"/>
    </w:rPr>
  </w:style>
  <w:style w:type="paragraph" w:styleId="a3">
    <w:name w:val="List Paragraph"/>
    <w:basedOn w:val="a"/>
    <w:uiPriority w:val="34"/>
    <w:qFormat/>
    <w:rsid w:val="007605C9"/>
    <w:pPr>
      <w:ind w:left="720"/>
      <w:contextualSpacing/>
    </w:pPr>
  </w:style>
  <w:style w:type="character" w:styleId="Hyperlink">
    <w:name w:val="Hyperlink"/>
    <w:basedOn w:val="a0"/>
    <w:uiPriority w:val="99"/>
    <w:unhideWhenUsed/>
    <w:rsid w:val="009C3048"/>
    <w:rPr>
      <w:color w:val="0000FF"/>
      <w:u w:val="single"/>
    </w:rPr>
  </w:style>
  <w:style w:type="table" w:styleId="a4">
    <w:name w:val="Grid Table Light"/>
    <w:basedOn w:val="a1"/>
    <w:uiPriority w:val="40"/>
    <w:rsid w:val="0059192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5">
    <w:name w:val="Table Grid"/>
    <w:basedOn w:val="a1"/>
    <w:uiPriority w:val="39"/>
    <w:rsid w:val="004E7D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a"/>
    <w:uiPriority w:val="99"/>
    <w:semiHidden/>
    <w:unhideWhenUsed/>
    <w:rsid w:val="002444E6"/>
    <w:pPr>
      <w:bidi w:val="0"/>
      <w:spacing w:before="100" w:beforeAutospacing="1" w:after="100" w:afterAutospacing="1" w:line="240" w:lineRule="auto"/>
    </w:pPr>
    <w:rPr>
      <w:rFonts w:ascii="Times New Roman" w:eastAsiaTheme="minorEastAsia" w:hAnsi="Times New Roman" w:cs="Times New Roman"/>
    </w:rPr>
  </w:style>
  <w:style w:type="character" w:customStyle="1" w:styleId="30">
    <w:name w:val="כותרת 3 תו"/>
    <w:basedOn w:val="a0"/>
    <w:link w:val="3"/>
    <w:uiPriority w:val="9"/>
    <w:rsid w:val="00360CFD"/>
    <w:rPr>
      <w:rFonts w:ascii="David" w:hAnsi="David" w:cs="David"/>
      <w:sz w:val="24"/>
      <w:szCs w:val="24"/>
      <w:u w:val="single"/>
    </w:rPr>
  </w:style>
  <w:style w:type="table" w:styleId="21">
    <w:name w:val="Plain Table 2"/>
    <w:basedOn w:val="a1"/>
    <w:uiPriority w:val="42"/>
    <w:rsid w:val="00A2054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11">
    <w:name w:val="כותרת 11"/>
    <w:basedOn w:val="a"/>
    <w:next w:val="a"/>
    <w:uiPriority w:val="9"/>
    <w:qFormat/>
    <w:rsid w:val="00C91F30"/>
    <w:pPr>
      <w:keepNext/>
      <w:keepLines/>
      <w:bidi w:val="0"/>
      <w:spacing w:before="240" w:after="0"/>
      <w:outlineLvl w:val="0"/>
    </w:pPr>
    <w:rPr>
      <w:rFonts w:ascii="Calibri Light" w:eastAsia="Times New Roman" w:hAnsi="Calibri Light" w:cs="Times New Roman"/>
      <w:color w:val="2E74B5"/>
      <w:sz w:val="32"/>
      <w:szCs w:val="32"/>
    </w:rPr>
  </w:style>
  <w:style w:type="numbering" w:customStyle="1" w:styleId="12">
    <w:name w:val="ללא רשימה1"/>
    <w:next w:val="a2"/>
    <w:uiPriority w:val="99"/>
    <w:semiHidden/>
    <w:unhideWhenUsed/>
    <w:rsid w:val="00C91F30"/>
  </w:style>
  <w:style w:type="paragraph" w:customStyle="1" w:styleId="13">
    <w:name w:val="ציטוט חזק1"/>
    <w:basedOn w:val="a"/>
    <w:next w:val="a"/>
    <w:uiPriority w:val="30"/>
    <w:qFormat/>
    <w:rsid w:val="00C91F30"/>
    <w:pPr>
      <w:pBdr>
        <w:top w:val="single" w:sz="4" w:space="10" w:color="5B9BD5"/>
        <w:bottom w:val="single" w:sz="4" w:space="10" w:color="5B9BD5"/>
      </w:pBdr>
      <w:bidi w:val="0"/>
      <w:spacing w:before="360" w:after="360"/>
      <w:ind w:left="864" w:right="864"/>
      <w:jc w:val="center"/>
    </w:pPr>
    <w:rPr>
      <w:rFonts w:ascii="Calibri" w:hAnsi="Calibri" w:cs="Arial"/>
      <w:i/>
      <w:iCs/>
      <w:color w:val="5B9BD5"/>
      <w:sz w:val="22"/>
      <w:szCs w:val="22"/>
    </w:rPr>
  </w:style>
  <w:style w:type="character" w:customStyle="1" w:styleId="a6">
    <w:name w:val="ציטוט חזק תו"/>
    <w:basedOn w:val="a0"/>
    <w:link w:val="a7"/>
    <w:uiPriority w:val="30"/>
    <w:rsid w:val="00C91F30"/>
    <w:rPr>
      <w:i/>
      <w:iCs/>
      <w:color w:val="5B9BD5"/>
    </w:rPr>
  </w:style>
  <w:style w:type="paragraph" w:styleId="a8">
    <w:name w:val="header"/>
    <w:basedOn w:val="a"/>
    <w:link w:val="a9"/>
    <w:uiPriority w:val="99"/>
    <w:unhideWhenUsed/>
    <w:rsid w:val="00C91F30"/>
    <w:pPr>
      <w:tabs>
        <w:tab w:val="center" w:pos="4680"/>
        <w:tab w:val="right" w:pos="9360"/>
      </w:tabs>
      <w:bidi w:val="0"/>
      <w:spacing w:after="0" w:line="240" w:lineRule="auto"/>
    </w:pPr>
    <w:rPr>
      <w:rFonts w:ascii="Calibri" w:hAnsi="Calibri" w:cs="Arial"/>
      <w:sz w:val="22"/>
      <w:szCs w:val="22"/>
    </w:rPr>
  </w:style>
  <w:style w:type="character" w:customStyle="1" w:styleId="a9">
    <w:name w:val="כותרת עליונה תו"/>
    <w:basedOn w:val="a0"/>
    <w:link w:val="a8"/>
    <w:uiPriority w:val="99"/>
    <w:rsid w:val="00C91F30"/>
    <w:rPr>
      <w:rFonts w:ascii="Calibri" w:hAnsi="Calibri" w:cs="Arial"/>
    </w:rPr>
  </w:style>
  <w:style w:type="paragraph" w:styleId="aa">
    <w:name w:val="footer"/>
    <w:basedOn w:val="a"/>
    <w:link w:val="ab"/>
    <w:uiPriority w:val="99"/>
    <w:unhideWhenUsed/>
    <w:rsid w:val="00C91F30"/>
    <w:pPr>
      <w:tabs>
        <w:tab w:val="center" w:pos="4680"/>
        <w:tab w:val="right" w:pos="9360"/>
      </w:tabs>
      <w:bidi w:val="0"/>
      <w:spacing w:after="0" w:line="240" w:lineRule="auto"/>
    </w:pPr>
    <w:rPr>
      <w:rFonts w:ascii="Calibri" w:hAnsi="Calibri" w:cs="Arial"/>
      <w:sz w:val="22"/>
      <w:szCs w:val="22"/>
    </w:rPr>
  </w:style>
  <w:style w:type="character" w:customStyle="1" w:styleId="ab">
    <w:name w:val="כותרת תחתונה תו"/>
    <w:basedOn w:val="a0"/>
    <w:link w:val="aa"/>
    <w:uiPriority w:val="99"/>
    <w:rsid w:val="00C91F30"/>
    <w:rPr>
      <w:rFonts w:ascii="Calibri" w:hAnsi="Calibri" w:cs="Arial"/>
    </w:rPr>
  </w:style>
  <w:style w:type="character" w:styleId="ac">
    <w:name w:val="Strong"/>
    <w:basedOn w:val="a0"/>
    <w:uiPriority w:val="22"/>
    <w:qFormat/>
    <w:rsid w:val="00C91F30"/>
    <w:rPr>
      <w:b/>
      <w:bCs/>
    </w:rPr>
  </w:style>
  <w:style w:type="paragraph" w:customStyle="1" w:styleId="font8">
    <w:name w:val="font_8"/>
    <w:basedOn w:val="a"/>
    <w:rsid w:val="00C91F30"/>
    <w:pPr>
      <w:bidi w:val="0"/>
      <w:spacing w:before="100" w:beforeAutospacing="1" w:after="100" w:afterAutospacing="1" w:line="240" w:lineRule="auto"/>
    </w:pPr>
    <w:rPr>
      <w:rFonts w:ascii="Times New Roman" w:eastAsia="Times New Roman" w:hAnsi="Times New Roman" w:cs="Times New Roman"/>
    </w:rPr>
  </w:style>
  <w:style w:type="character" w:customStyle="1" w:styleId="10">
    <w:name w:val="כותרת 1 תו"/>
    <w:basedOn w:val="a0"/>
    <w:link w:val="1"/>
    <w:uiPriority w:val="9"/>
    <w:rsid w:val="00C91F30"/>
    <w:rPr>
      <w:rFonts w:ascii="Calibri Light" w:eastAsia="Times New Roman" w:hAnsi="Calibri Light" w:cs="Times New Roman"/>
      <w:color w:val="2E74B5"/>
      <w:sz w:val="32"/>
      <w:szCs w:val="32"/>
    </w:rPr>
  </w:style>
  <w:style w:type="paragraph" w:styleId="a7">
    <w:name w:val="Intense Quote"/>
    <w:basedOn w:val="a"/>
    <w:next w:val="a"/>
    <w:link w:val="a6"/>
    <w:uiPriority w:val="30"/>
    <w:qFormat/>
    <w:rsid w:val="00C91F30"/>
    <w:pPr>
      <w:pBdr>
        <w:top w:val="single" w:sz="4" w:space="10" w:color="5B9BD5" w:themeColor="accent1"/>
        <w:bottom w:val="single" w:sz="4" w:space="10" w:color="5B9BD5" w:themeColor="accent1"/>
      </w:pBdr>
      <w:spacing w:before="360" w:after="360"/>
      <w:ind w:left="864" w:right="864"/>
      <w:jc w:val="center"/>
    </w:pPr>
    <w:rPr>
      <w:rFonts w:asciiTheme="minorHAnsi" w:hAnsiTheme="minorHAnsi" w:cstheme="minorBidi"/>
      <w:i/>
      <w:iCs/>
      <w:color w:val="5B9BD5"/>
      <w:sz w:val="22"/>
      <w:szCs w:val="22"/>
    </w:rPr>
  </w:style>
  <w:style w:type="character" w:customStyle="1" w:styleId="14">
    <w:name w:val="ציטוט חזק תו1"/>
    <w:basedOn w:val="a0"/>
    <w:uiPriority w:val="30"/>
    <w:rsid w:val="00C91F30"/>
    <w:rPr>
      <w:rFonts w:ascii="David" w:hAnsi="David" w:cs="David"/>
      <w:i/>
      <w:iCs/>
      <w:color w:val="5B9BD5" w:themeColor="accent1"/>
      <w:sz w:val="24"/>
      <w:szCs w:val="24"/>
    </w:rPr>
  </w:style>
  <w:style w:type="character" w:customStyle="1" w:styleId="110">
    <w:name w:val="כותרת 1 תו1"/>
    <w:basedOn w:val="a0"/>
    <w:uiPriority w:val="9"/>
    <w:rsid w:val="00C91F30"/>
    <w:rPr>
      <w:rFonts w:asciiTheme="majorHAnsi" w:eastAsiaTheme="majorEastAsia" w:hAnsiTheme="majorHAnsi" w:cstheme="majorBidi"/>
      <w:color w:val="2E74B5" w:themeColor="accent1" w:themeShade="BF"/>
      <w:sz w:val="32"/>
      <w:szCs w:val="32"/>
    </w:rPr>
  </w:style>
  <w:style w:type="paragraph" w:styleId="TOC1">
    <w:name w:val="toc 1"/>
    <w:basedOn w:val="a"/>
    <w:next w:val="a"/>
    <w:autoRedefine/>
    <w:uiPriority w:val="39"/>
    <w:unhideWhenUsed/>
    <w:rsid w:val="00C91F30"/>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7827">
      <w:bodyDiv w:val="1"/>
      <w:marLeft w:val="0"/>
      <w:marRight w:val="0"/>
      <w:marTop w:val="0"/>
      <w:marBottom w:val="0"/>
      <w:divBdr>
        <w:top w:val="none" w:sz="0" w:space="0" w:color="auto"/>
        <w:left w:val="none" w:sz="0" w:space="0" w:color="auto"/>
        <w:bottom w:val="none" w:sz="0" w:space="0" w:color="auto"/>
        <w:right w:val="none" w:sz="0" w:space="0" w:color="auto"/>
      </w:divBdr>
    </w:div>
    <w:div w:id="18970567">
      <w:bodyDiv w:val="1"/>
      <w:marLeft w:val="0"/>
      <w:marRight w:val="0"/>
      <w:marTop w:val="0"/>
      <w:marBottom w:val="0"/>
      <w:divBdr>
        <w:top w:val="none" w:sz="0" w:space="0" w:color="auto"/>
        <w:left w:val="none" w:sz="0" w:space="0" w:color="auto"/>
        <w:bottom w:val="none" w:sz="0" w:space="0" w:color="auto"/>
        <w:right w:val="none" w:sz="0" w:space="0" w:color="auto"/>
      </w:divBdr>
    </w:div>
    <w:div w:id="24453959">
      <w:bodyDiv w:val="1"/>
      <w:marLeft w:val="0"/>
      <w:marRight w:val="0"/>
      <w:marTop w:val="0"/>
      <w:marBottom w:val="0"/>
      <w:divBdr>
        <w:top w:val="none" w:sz="0" w:space="0" w:color="auto"/>
        <w:left w:val="none" w:sz="0" w:space="0" w:color="auto"/>
        <w:bottom w:val="none" w:sz="0" w:space="0" w:color="auto"/>
        <w:right w:val="none" w:sz="0" w:space="0" w:color="auto"/>
      </w:divBdr>
    </w:div>
    <w:div w:id="39325661">
      <w:bodyDiv w:val="1"/>
      <w:marLeft w:val="0"/>
      <w:marRight w:val="0"/>
      <w:marTop w:val="0"/>
      <w:marBottom w:val="0"/>
      <w:divBdr>
        <w:top w:val="none" w:sz="0" w:space="0" w:color="auto"/>
        <w:left w:val="none" w:sz="0" w:space="0" w:color="auto"/>
        <w:bottom w:val="none" w:sz="0" w:space="0" w:color="auto"/>
        <w:right w:val="none" w:sz="0" w:space="0" w:color="auto"/>
      </w:divBdr>
      <w:divsChild>
        <w:div w:id="1695574878">
          <w:marLeft w:val="0"/>
          <w:marRight w:val="1166"/>
          <w:marTop w:val="0"/>
          <w:marBottom w:val="0"/>
          <w:divBdr>
            <w:top w:val="none" w:sz="0" w:space="0" w:color="auto"/>
            <w:left w:val="none" w:sz="0" w:space="0" w:color="auto"/>
            <w:bottom w:val="none" w:sz="0" w:space="0" w:color="auto"/>
            <w:right w:val="none" w:sz="0" w:space="0" w:color="auto"/>
          </w:divBdr>
        </w:div>
        <w:div w:id="1484543556">
          <w:marLeft w:val="0"/>
          <w:marRight w:val="1166"/>
          <w:marTop w:val="0"/>
          <w:marBottom w:val="0"/>
          <w:divBdr>
            <w:top w:val="none" w:sz="0" w:space="0" w:color="auto"/>
            <w:left w:val="none" w:sz="0" w:space="0" w:color="auto"/>
            <w:bottom w:val="none" w:sz="0" w:space="0" w:color="auto"/>
            <w:right w:val="none" w:sz="0" w:space="0" w:color="auto"/>
          </w:divBdr>
        </w:div>
      </w:divsChild>
    </w:div>
    <w:div w:id="39482875">
      <w:bodyDiv w:val="1"/>
      <w:marLeft w:val="0"/>
      <w:marRight w:val="0"/>
      <w:marTop w:val="0"/>
      <w:marBottom w:val="0"/>
      <w:divBdr>
        <w:top w:val="none" w:sz="0" w:space="0" w:color="auto"/>
        <w:left w:val="none" w:sz="0" w:space="0" w:color="auto"/>
        <w:bottom w:val="none" w:sz="0" w:space="0" w:color="auto"/>
        <w:right w:val="none" w:sz="0" w:space="0" w:color="auto"/>
      </w:divBdr>
    </w:div>
    <w:div w:id="52124270">
      <w:bodyDiv w:val="1"/>
      <w:marLeft w:val="0"/>
      <w:marRight w:val="0"/>
      <w:marTop w:val="0"/>
      <w:marBottom w:val="0"/>
      <w:divBdr>
        <w:top w:val="none" w:sz="0" w:space="0" w:color="auto"/>
        <w:left w:val="none" w:sz="0" w:space="0" w:color="auto"/>
        <w:bottom w:val="none" w:sz="0" w:space="0" w:color="auto"/>
        <w:right w:val="none" w:sz="0" w:space="0" w:color="auto"/>
      </w:divBdr>
    </w:div>
    <w:div w:id="52430591">
      <w:bodyDiv w:val="1"/>
      <w:marLeft w:val="0"/>
      <w:marRight w:val="0"/>
      <w:marTop w:val="0"/>
      <w:marBottom w:val="0"/>
      <w:divBdr>
        <w:top w:val="none" w:sz="0" w:space="0" w:color="auto"/>
        <w:left w:val="none" w:sz="0" w:space="0" w:color="auto"/>
        <w:bottom w:val="none" w:sz="0" w:space="0" w:color="auto"/>
        <w:right w:val="none" w:sz="0" w:space="0" w:color="auto"/>
      </w:divBdr>
    </w:div>
    <w:div w:id="69272603">
      <w:bodyDiv w:val="1"/>
      <w:marLeft w:val="0"/>
      <w:marRight w:val="0"/>
      <w:marTop w:val="0"/>
      <w:marBottom w:val="0"/>
      <w:divBdr>
        <w:top w:val="none" w:sz="0" w:space="0" w:color="auto"/>
        <w:left w:val="none" w:sz="0" w:space="0" w:color="auto"/>
        <w:bottom w:val="none" w:sz="0" w:space="0" w:color="auto"/>
        <w:right w:val="none" w:sz="0" w:space="0" w:color="auto"/>
      </w:divBdr>
    </w:div>
    <w:div w:id="103155901">
      <w:bodyDiv w:val="1"/>
      <w:marLeft w:val="0"/>
      <w:marRight w:val="0"/>
      <w:marTop w:val="0"/>
      <w:marBottom w:val="0"/>
      <w:divBdr>
        <w:top w:val="none" w:sz="0" w:space="0" w:color="auto"/>
        <w:left w:val="none" w:sz="0" w:space="0" w:color="auto"/>
        <w:bottom w:val="none" w:sz="0" w:space="0" w:color="auto"/>
        <w:right w:val="none" w:sz="0" w:space="0" w:color="auto"/>
      </w:divBdr>
    </w:div>
    <w:div w:id="104080135">
      <w:bodyDiv w:val="1"/>
      <w:marLeft w:val="0"/>
      <w:marRight w:val="0"/>
      <w:marTop w:val="0"/>
      <w:marBottom w:val="0"/>
      <w:divBdr>
        <w:top w:val="none" w:sz="0" w:space="0" w:color="auto"/>
        <w:left w:val="none" w:sz="0" w:space="0" w:color="auto"/>
        <w:bottom w:val="none" w:sz="0" w:space="0" w:color="auto"/>
        <w:right w:val="none" w:sz="0" w:space="0" w:color="auto"/>
      </w:divBdr>
      <w:divsChild>
        <w:div w:id="1511333675">
          <w:marLeft w:val="0"/>
          <w:marRight w:val="446"/>
          <w:marTop w:val="0"/>
          <w:marBottom w:val="0"/>
          <w:divBdr>
            <w:top w:val="none" w:sz="0" w:space="0" w:color="auto"/>
            <w:left w:val="none" w:sz="0" w:space="0" w:color="auto"/>
            <w:bottom w:val="none" w:sz="0" w:space="0" w:color="auto"/>
            <w:right w:val="none" w:sz="0" w:space="0" w:color="auto"/>
          </w:divBdr>
        </w:div>
        <w:div w:id="1113011487">
          <w:marLeft w:val="0"/>
          <w:marRight w:val="446"/>
          <w:marTop w:val="0"/>
          <w:marBottom w:val="0"/>
          <w:divBdr>
            <w:top w:val="none" w:sz="0" w:space="0" w:color="auto"/>
            <w:left w:val="none" w:sz="0" w:space="0" w:color="auto"/>
            <w:bottom w:val="none" w:sz="0" w:space="0" w:color="auto"/>
            <w:right w:val="none" w:sz="0" w:space="0" w:color="auto"/>
          </w:divBdr>
        </w:div>
        <w:div w:id="462190673">
          <w:marLeft w:val="0"/>
          <w:marRight w:val="446"/>
          <w:marTop w:val="0"/>
          <w:marBottom w:val="0"/>
          <w:divBdr>
            <w:top w:val="none" w:sz="0" w:space="0" w:color="auto"/>
            <w:left w:val="none" w:sz="0" w:space="0" w:color="auto"/>
            <w:bottom w:val="none" w:sz="0" w:space="0" w:color="auto"/>
            <w:right w:val="none" w:sz="0" w:space="0" w:color="auto"/>
          </w:divBdr>
        </w:div>
        <w:div w:id="893397035">
          <w:marLeft w:val="0"/>
          <w:marRight w:val="446"/>
          <w:marTop w:val="0"/>
          <w:marBottom w:val="0"/>
          <w:divBdr>
            <w:top w:val="none" w:sz="0" w:space="0" w:color="auto"/>
            <w:left w:val="none" w:sz="0" w:space="0" w:color="auto"/>
            <w:bottom w:val="none" w:sz="0" w:space="0" w:color="auto"/>
            <w:right w:val="none" w:sz="0" w:space="0" w:color="auto"/>
          </w:divBdr>
        </w:div>
      </w:divsChild>
    </w:div>
    <w:div w:id="114258353">
      <w:bodyDiv w:val="1"/>
      <w:marLeft w:val="0"/>
      <w:marRight w:val="0"/>
      <w:marTop w:val="0"/>
      <w:marBottom w:val="0"/>
      <w:divBdr>
        <w:top w:val="none" w:sz="0" w:space="0" w:color="auto"/>
        <w:left w:val="none" w:sz="0" w:space="0" w:color="auto"/>
        <w:bottom w:val="none" w:sz="0" w:space="0" w:color="auto"/>
        <w:right w:val="none" w:sz="0" w:space="0" w:color="auto"/>
      </w:divBdr>
    </w:div>
    <w:div w:id="116996902">
      <w:bodyDiv w:val="1"/>
      <w:marLeft w:val="0"/>
      <w:marRight w:val="0"/>
      <w:marTop w:val="0"/>
      <w:marBottom w:val="0"/>
      <w:divBdr>
        <w:top w:val="none" w:sz="0" w:space="0" w:color="auto"/>
        <w:left w:val="none" w:sz="0" w:space="0" w:color="auto"/>
        <w:bottom w:val="none" w:sz="0" w:space="0" w:color="auto"/>
        <w:right w:val="none" w:sz="0" w:space="0" w:color="auto"/>
      </w:divBdr>
      <w:divsChild>
        <w:div w:id="1291403520">
          <w:marLeft w:val="0"/>
          <w:marRight w:val="720"/>
          <w:marTop w:val="96"/>
          <w:marBottom w:val="0"/>
          <w:divBdr>
            <w:top w:val="none" w:sz="0" w:space="0" w:color="auto"/>
            <w:left w:val="none" w:sz="0" w:space="0" w:color="auto"/>
            <w:bottom w:val="none" w:sz="0" w:space="0" w:color="auto"/>
            <w:right w:val="none" w:sz="0" w:space="0" w:color="auto"/>
          </w:divBdr>
        </w:div>
        <w:div w:id="983240321">
          <w:marLeft w:val="0"/>
          <w:marRight w:val="720"/>
          <w:marTop w:val="96"/>
          <w:marBottom w:val="0"/>
          <w:divBdr>
            <w:top w:val="none" w:sz="0" w:space="0" w:color="auto"/>
            <w:left w:val="none" w:sz="0" w:space="0" w:color="auto"/>
            <w:bottom w:val="none" w:sz="0" w:space="0" w:color="auto"/>
            <w:right w:val="none" w:sz="0" w:space="0" w:color="auto"/>
          </w:divBdr>
        </w:div>
        <w:div w:id="775754276">
          <w:marLeft w:val="0"/>
          <w:marRight w:val="720"/>
          <w:marTop w:val="96"/>
          <w:marBottom w:val="0"/>
          <w:divBdr>
            <w:top w:val="none" w:sz="0" w:space="0" w:color="auto"/>
            <w:left w:val="none" w:sz="0" w:space="0" w:color="auto"/>
            <w:bottom w:val="none" w:sz="0" w:space="0" w:color="auto"/>
            <w:right w:val="none" w:sz="0" w:space="0" w:color="auto"/>
          </w:divBdr>
        </w:div>
        <w:div w:id="340815604">
          <w:marLeft w:val="0"/>
          <w:marRight w:val="720"/>
          <w:marTop w:val="96"/>
          <w:marBottom w:val="0"/>
          <w:divBdr>
            <w:top w:val="none" w:sz="0" w:space="0" w:color="auto"/>
            <w:left w:val="none" w:sz="0" w:space="0" w:color="auto"/>
            <w:bottom w:val="none" w:sz="0" w:space="0" w:color="auto"/>
            <w:right w:val="none" w:sz="0" w:space="0" w:color="auto"/>
          </w:divBdr>
        </w:div>
        <w:div w:id="379941309">
          <w:marLeft w:val="0"/>
          <w:marRight w:val="720"/>
          <w:marTop w:val="96"/>
          <w:marBottom w:val="0"/>
          <w:divBdr>
            <w:top w:val="none" w:sz="0" w:space="0" w:color="auto"/>
            <w:left w:val="none" w:sz="0" w:space="0" w:color="auto"/>
            <w:bottom w:val="none" w:sz="0" w:space="0" w:color="auto"/>
            <w:right w:val="none" w:sz="0" w:space="0" w:color="auto"/>
          </w:divBdr>
        </w:div>
      </w:divsChild>
    </w:div>
    <w:div w:id="133642928">
      <w:bodyDiv w:val="1"/>
      <w:marLeft w:val="0"/>
      <w:marRight w:val="0"/>
      <w:marTop w:val="0"/>
      <w:marBottom w:val="0"/>
      <w:divBdr>
        <w:top w:val="none" w:sz="0" w:space="0" w:color="auto"/>
        <w:left w:val="none" w:sz="0" w:space="0" w:color="auto"/>
        <w:bottom w:val="none" w:sz="0" w:space="0" w:color="auto"/>
        <w:right w:val="none" w:sz="0" w:space="0" w:color="auto"/>
      </w:divBdr>
      <w:divsChild>
        <w:div w:id="1309476608">
          <w:marLeft w:val="0"/>
          <w:marRight w:val="446"/>
          <w:marTop w:val="0"/>
          <w:marBottom w:val="0"/>
          <w:divBdr>
            <w:top w:val="none" w:sz="0" w:space="0" w:color="auto"/>
            <w:left w:val="none" w:sz="0" w:space="0" w:color="auto"/>
            <w:bottom w:val="none" w:sz="0" w:space="0" w:color="auto"/>
            <w:right w:val="none" w:sz="0" w:space="0" w:color="auto"/>
          </w:divBdr>
        </w:div>
      </w:divsChild>
    </w:div>
    <w:div w:id="141972457">
      <w:bodyDiv w:val="1"/>
      <w:marLeft w:val="0"/>
      <w:marRight w:val="0"/>
      <w:marTop w:val="0"/>
      <w:marBottom w:val="0"/>
      <w:divBdr>
        <w:top w:val="none" w:sz="0" w:space="0" w:color="auto"/>
        <w:left w:val="none" w:sz="0" w:space="0" w:color="auto"/>
        <w:bottom w:val="none" w:sz="0" w:space="0" w:color="auto"/>
        <w:right w:val="none" w:sz="0" w:space="0" w:color="auto"/>
      </w:divBdr>
      <w:divsChild>
        <w:div w:id="194774198">
          <w:marLeft w:val="0"/>
          <w:marRight w:val="446"/>
          <w:marTop w:val="0"/>
          <w:marBottom w:val="0"/>
          <w:divBdr>
            <w:top w:val="none" w:sz="0" w:space="0" w:color="auto"/>
            <w:left w:val="none" w:sz="0" w:space="0" w:color="auto"/>
            <w:bottom w:val="none" w:sz="0" w:space="0" w:color="auto"/>
            <w:right w:val="none" w:sz="0" w:space="0" w:color="auto"/>
          </w:divBdr>
        </w:div>
        <w:div w:id="1607734995">
          <w:marLeft w:val="0"/>
          <w:marRight w:val="446"/>
          <w:marTop w:val="0"/>
          <w:marBottom w:val="0"/>
          <w:divBdr>
            <w:top w:val="none" w:sz="0" w:space="0" w:color="auto"/>
            <w:left w:val="none" w:sz="0" w:space="0" w:color="auto"/>
            <w:bottom w:val="none" w:sz="0" w:space="0" w:color="auto"/>
            <w:right w:val="none" w:sz="0" w:space="0" w:color="auto"/>
          </w:divBdr>
        </w:div>
        <w:div w:id="836580297">
          <w:marLeft w:val="0"/>
          <w:marRight w:val="446"/>
          <w:marTop w:val="0"/>
          <w:marBottom w:val="0"/>
          <w:divBdr>
            <w:top w:val="none" w:sz="0" w:space="0" w:color="auto"/>
            <w:left w:val="none" w:sz="0" w:space="0" w:color="auto"/>
            <w:bottom w:val="none" w:sz="0" w:space="0" w:color="auto"/>
            <w:right w:val="none" w:sz="0" w:space="0" w:color="auto"/>
          </w:divBdr>
        </w:div>
        <w:div w:id="1852406615">
          <w:marLeft w:val="0"/>
          <w:marRight w:val="446"/>
          <w:marTop w:val="0"/>
          <w:marBottom w:val="0"/>
          <w:divBdr>
            <w:top w:val="none" w:sz="0" w:space="0" w:color="auto"/>
            <w:left w:val="none" w:sz="0" w:space="0" w:color="auto"/>
            <w:bottom w:val="none" w:sz="0" w:space="0" w:color="auto"/>
            <w:right w:val="none" w:sz="0" w:space="0" w:color="auto"/>
          </w:divBdr>
        </w:div>
        <w:div w:id="846865604">
          <w:marLeft w:val="0"/>
          <w:marRight w:val="446"/>
          <w:marTop w:val="0"/>
          <w:marBottom w:val="0"/>
          <w:divBdr>
            <w:top w:val="none" w:sz="0" w:space="0" w:color="auto"/>
            <w:left w:val="none" w:sz="0" w:space="0" w:color="auto"/>
            <w:bottom w:val="none" w:sz="0" w:space="0" w:color="auto"/>
            <w:right w:val="none" w:sz="0" w:space="0" w:color="auto"/>
          </w:divBdr>
        </w:div>
        <w:div w:id="1379864508">
          <w:marLeft w:val="0"/>
          <w:marRight w:val="446"/>
          <w:marTop w:val="0"/>
          <w:marBottom w:val="0"/>
          <w:divBdr>
            <w:top w:val="none" w:sz="0" w:space="0" w:color="auto"/>
            <w:left w:val="none" w:sz="0" w:space="0" w:color="auto"/>
            <w:bottom w:val="none" w:sz="0" w:space="0" w:color="auto"/>
            <w:right w:val="none" w:sz="0" w:space="0" w:color="auto"/>
          </w:divBdr>
        </w:div>
        <w:div w:id="1702781986">
          <w:marLeft w:val="0"/>
          <w:marRight w:val="446"/>
          <w:marTop w:val="0"/>
          <w:marBottom w:val="0"/>
          <w:divBdr>
            <w:top w:val="none" w:sz="0" w:space="0" w:color="auto"/>
            <w:left w:val="none" w:sz="0" w:space="0" w:color="auto"/>
            <w:bottom w:val="none" w:sz="0" w:space="0" w:color="auto"/>
            <w:right w:val="none" w:sz="0" w:space="0" w:color="auto"/>
          </w:divBdr>
        </w:div>
        <w:div w:id="1954702753">
          <w:marLeft w:val="0"/>
          <w:marRight w:val="446"/>
          <w:marTop w:val="0"/>
          <w:marBottom w:val="0"/>
          <w:divBdr>
            <w:top w:val="none" w:sz="0" w:space="0" w:color="auto"/>
            <w:left w:val="none" w:sz="0" w:space="0" w:color="auto"/>
            <w:bottom w:val="none" w:sz="0" w:space="0" w:color="auto"/>
            <w:right w:val="none" w:sz="0" w:space="0" w:color="auto"/>
          </w:divBdr>
        </w:div>
      </w:divsChild>
    </w:div>
    <w:div w:id="157111003">
      <w:bodyDiv w:val="1"/>
      <w:marLeft w:val="0"/>
      <w:marRight w:val="0"/>
      <w:marTop w:val="0"/>
      <w:marBottom w:val="0"/>
      <w:divBdr>
        <w:top w:val="none" w:sz="0" w:space="0" w:color="auto"/>
        <w:left w:val="none" w:sz="0" w:space="0" w:color="auto"/>
        <w:bottom w:val="none" w:sz="0" w:space="0" w:color="auto"/>
        <w:right w:val="none" w:sz="0" w:space="0" w:color="auto"/>
      </w:divBdr>
    </w:div>
    <w:div w:id="167789887">
      <w:bodyDiv w:val="1"/>
      <w:marLeft w:val="0"/>
      <w:marRight w:val="0"/>
      <w:marTop w:val="0"/>
      <w:marBottom w:val="0"/>
      <w:divBdr>
        <w:top w:val="none" w:sz="0" w:space="0" w:color="auto"/>
        <w:left w:val="none" w:sz="0" w:space="0" w:color="auto"/>
        <w:bottom w:val="none" w:sz="0" w:space="0" w:color="auto"/>
        <w:right w:val="none" w:sz="0" w:space="0" w:color="auto"/>
      </w:divBdr>
    </w:div>
    <w:div w:id="183328543">
      <w:bodyDiv w:val="1"/>
      <w:marLeft w:val="0"/>
      <w:marRight w:val="0"/>
      <w:marTop w:val="0"/>
      <w:marBottom w:val="0"/>
      <w:divBdr>
        <w:top w:val="none" w:sz="0" w:space="0" w:color="auto"/>
        <w:left w:val="none" w:sz="0" w:space="0" w:color="auto"/>
        <w:bottom w:val="none" w:sz="0" w:space="0" w:color="auto"/>
        <w:right w:val="none" w:sz="0" w:space="0" w:color="auto"/>
      </w:divBdr>
    </w:div>
    <w:div w:id="183442829">
      <w:bodyDiv w:val="1"/>
      <w:marLeft w:val="0"/>
      <w:marRight w:val="0"/>
      <w:marTop w:val="0"/>
      <w:marBottom w:val="0"/>
      <w:divBdr>
        <w:top w:val="none" w:sz="0" w:space="0" w:color="auto"/>
        <w:left w:val="none" w:sz="0" w:space="0" w:color="auto"/>
        <w:bottom w:val="none" w:sz="0" w:space="0" w:color="auto"/>
        <w:right w:val="none" w:sz="0" w:space="0" w:color="auto"/>
      </w:divBdr>
    </w:div>
    <w:div w:id="187451562">
      <w:bodyDiv w:val="1"/>
      <w:marLeft w:val="0"/>
      <w:marRight w:val="0"/>
      <w:marTop w:val="0"/>
      <w:marBottom w:val="0"/>
      <w:divBdr>
        <w:top w:val="none" w:sz="0" w:space="0" w:color="auto"/>
        <w:left w:val="none" w:sz="0" w:space="0" w:color="auto"/>
        <w:bottom w:val="none" w:sz="0" w:space="0" w:color="auto"/>
        <w:right w:val="none" w:sz="0" w:space="0" w:color="auto"/>
      </w:divBdr>
      <w:divsChild>
        <w:div w:id="1207329549">
          <w:marLeft w:val="0"/>
          <w:marRight w:val="547"/>
          <w:marTop w:val="0"/>
          <w:marBottom w:val="0"/>
          <w:divBdr>
            <w:top w:val="none" w:sz="0" w:space="0" w:color="auto"/>
            <w:left w:val="none" w:sz="0" w:space="0" w:color="auto"/>
            <w:bottom w:val="none" w:sz="0" w:space="0" w:color="auto"/>
            <w:right w:val="none" w:sz="0" w:space="0" w:color="auto"/>
          </w:divBdr>
        </w:div>
      </w:divsChild>
    </w:div>
    <w:div w:id="190652993">
      <w:bodyDiv w:val="1"/>
      <w:marLeft w:val="0"/>
      <w:marRight w:val="0"/>
      <w:marTop w:val="0"/>
      <w:marBottom w:val="0"/>
      <w:divBdr>
        <w:top w:val="none" w:sz="0" w:space="0" w:color="auto"/>
        <w:left w:val="none" w:sz="0" w:space="0" w:color="auto"/>
        <w:bottom w:val="none" w:sz="0" w:space="0" w:color="auto"/>
        <w:right w:val="none" w:sz="0" w:space="0" w:color="auto"/>
      </w:divBdr>
    </w:div>
    <w:div w:id="195852427">
      <w:bodyDiv w:val="1"/>
      <w:marLeft w:val="0"/>
      <w:marRight w:val="0"/>
      <w:marTop w:val="0"/>
      <w:marBottom w:val="0"/>
      <w:divBdr>
        <w:top w:val="none" w:sz="0" w:space="0" w:color="auto"/>
        <w:left w:val="none" w:sz="0" w:space="0" w:color="auto"/>
        <w:bottom w:val="none" w:sz="0" w:space="0" w:color="auto"/>
        <w:right w:val="none" w:sz="0" w:space="0" w:color="auto"/>
      </w:divBdr>
    </w:div>
    <w:div w:id="203443571">
      <w:bodyDiv w:val="1"/>
      <w:marLeft w:val="0"/>
      <w:marRight w:val="0"/>
      <w:marTop w:val="0"/>
      <w:marBottom w:val="0"/>
      <w:divBdr>
        <w:top w:val="none" w:sz="0" w:space="0" w:color="auto"/>
        <w:left w:val="none" w:sz="0" w:space="0" w:color="auto"/>
        <w:bottom w:val="none" w:sz="0" w:space="0" w:color="auto"/>
        <w:right w:val="none" w:sz="0" w:space="0" w:color="auto"/>
      </w:divBdr>
    </w:div>
    <w:div w:id="205918731">
      <w:bodyDiv w:val="1"/>
      <w:marLeft w:val="0"/>
      <w:marRight w:val="0"/>
      <w:marTop w:val="0"/>
      <w:marBottom w:val="0"/>
      <w:divBdr>
        <w:top w:val="none" w:sz="0" w:space="0" w:color="auto"/>
        <w:left w:val="none" w:sz="0" w:space="0" w:color="auto"/>
        <w:bottom w:val="none" w:sz="0" w:space="0" w:color="auto"/>
        <w:right w:val="none" w:sz="0" w:space="0" w:color="auto"/>
      </w:divBdr>
    </w:div>
    <w:div w:id="214244814">
      <w:bodyDiv w:val="1"/>
      <w:marLeft w:val="0"/>
      <w:marRight w:val="0"/>
      <w:marTop w:val="0"/>
      <w:marBottom w:val="0"/>
      <w:divBdr>
        <w:top w:val="none" w:sz="0" w:space="0" w:color="auto"/>
        <w:left w:val="none" w:sz="0" w:space="0" w:color="auto"/>
        <w:bottom w:val="none" w:sz="0" w:space="0" w:color="auto"/>
        <w:right w:val="none" w:sz="0" w:space="0" w:color="auto"/>
      </w:divBdr>
    </w:div>
    <w:div w:id="217669441">
      <w:bodyDiv w:val="1"/>
      <w:marLeft w:val="0"/>
      <w:marRight w:val="0"/>
      <w:marTop w:val="0"/>
      <w:marBottom w:val="0"/>
      <w:divBdr>
        <w:top w:val="none" w:sz="0" w:space="0" w:color="auto"/>
        <w:left w:val="none" w:sz="0" w:space="0" w:color="auto"/>
        <w:bottom w:val="none" w:sz="0" w:space="0" w:color="auto"/>
        <w:right w:val="none" w:sz="0" w:space="0" w:color="auto"/>
      </w:divBdr>
    </w:div>
    <w:div w:id="233665001">
      <w:bodyDiv w:val="1"/>
      <w:marLeft w:val="0"/>
      <w:marRight w:val="0"/>
      <w:marTop w:val="0"/>
      <w:marBottom w:val="0"/>
      <w:divBdr>
        <w:top w:val="none" w:sz="0" w:space="0" w:color="auto"/>
        <w:left w:val="none" w:sz="0" w:space="0" w:color="auto"/>
        <w:bottom w:val="none" w:sz="0" w:space="0" w:color="auto"/>
        <w:right w:val="none" w:sz="0" w:space="0" w:color="auto"/>
      </w:divBdr>
    </w:div>
    <w:div w:id="242032085">
      <w:bodyDiv w:val="1"/>
      <w:marLeft w:val="0"/>
      <w:marRight w:val="0"/>
      <w:marTop w:val="0"/>
      <w:marBottom w:val="0"/>
      <w:divBdr>
        <w:top w:val="none" w:sz="0" w:space="0" w:color="auto"/>
        <w:left w:val="none" w:sz="0" w:space="0" w:color="auto"/>
        <w:bottom w:val="none" w:sz="0" w:space="0" w:color="auto"/>
        <w:right w:val="none" w:sz="0" w:space="0" w:color="auto"/>
      </w:divBdr>
    </w:div>
    <w:div w:id="251742357">
      <w:bodyDiv w:val="1"/>
      <w:marLeft w:val="0"/>
      <w:marRight w:val="0"/>
      <w:marTop w:val="0"/>
      <w:marBottom w:val="0"/>
      <w:divBdr>
        <w:top w:val="none" w:sz="0" w:space="0" w:color="auto"/>
        <w:left w:val="none" w:sz="0" w:space="0" w:color="auto"/>
        <w:bottom w:val="none" w:sz="0" w:space="0" w:color="auto"/>
        <w:right w:val="none" w:sz="0" w:space="0" w:color="auto"/>
      </w:divBdr>
    </w:div>
    <w:div w:id="259336370">
      <w:bodyDiv w:val="1"/>
      <w:marLeft w:val="0"/>
      <w:marRight w:val="0"/>
      <w:marTop w:val="0"/>
      <w:marBottom w:val="0"/>
      <w:divBdr>
        <w:top w:val="none" w:sz="0" w:space="0" w:color="auto"/>
        <w:left w:val="none" w:sz="0" w:space="0" w:color="auto"/>
        <w:bottom w:val="none" w:sz="0" w:space="0" w:color="auto"/>
        <w:right w:val="none" w:sz="0" w:space="0" w:color="auto"/>
      </w:divBdr>
    </w:div>
    <w:div w:id="265505606">
      <w:bodyDiv w:val="1"/>
      <w:marLeft w:val="0"/>
      <w:marRight w:val="0"/>
      <w:marTop w:val="0"/>
      <w:marBottom w:val="0"/>
      <w:divBdr>
        <w:top w:val="none" w:sz="0" w:space="0" w:color="auto"/>
        <w:left w:val="none" w:sz="0" w:space="0" w:color="auto"/>
        <w:bottom w:val="none" w:sz="0" w:space="0" w:color="auto"/>
        <w:right w:val="none" w:sz="0" w:space="0" w:color="auto"/>
      </w:divBdr>
    </w:div>
    <w:div w:id="293607488">
      <w:bodyDiv w:val="1"/>
      <w:marLeft w:val="0"/>
      <w:marRight w:val="0"/>
      <w:marTop w:val="0"/>
      <w:marBottom w:val="0"/>
      <w:divBdr>
        <w:top w:val="none" w:sz="0" w:space="0" w:color="auto"/>
        <w:left w:val="none" w:sz="0" w:space="0" w:color="auto"/>
        <w:bottom w:val="none" w:sz="0" w:space="0" w:color="auto"/>
        <w:right w:val="none" w:sz="0" w:space="0" w:color="auto"/>
      </w:divBdr>
      <w:divsChild>
        <w:div w:id="2015841569">
          <w:marLeft w:val="0"/>
          <w:marRight w:val="446"/>
          <w:marTop w:val="0"/>
          <w:marBottom w:val="0"/>
          <w:divBdr>
            <w:top w:val="none" w:sz="0" w:space="0" w:color="auto"/>
            <w:left w:val="none" w:sz="0" w:space="0" w:color="auto"/>
            <w:bottom w:val="none" w:sz="0" w:space="0" w:color="auto"/>
            <w:right w:val="none" w:sz="0" w:space="0" w:color="auto"/>
          </w:divBdr>
        </w:div>
      </w:divsChild>
    </w:div>
    <w:div w:id="301467541">
      <w:bodyDiv w:val="1"/>
      <w:marLeft w:val="0"/>
      <w:marRight w:val="0"/>
      <w:marTop w:val="0"/>
      <w:marBottom w:val="0"/>
      <w:divBdr>
        <w:top w:val="none" w:sz="0" w:space="0" w:color="auto"/>
        <w:left w:val="none" w:sz="0" w:space="0" w:color="auto"/>
        <w:bottom w:val="none" w:sz="0" w:space="0" w:color="auto"/>
        <w:right w:val="none" w:sz="0" w:space="0" w:color="auto"/>
      </w:divBdr>
    </w:div>
    <w:div w:id="303395035">
      <w:bodyDiv w:val="1"/>
      <w:marLeft w:val="0"/>
      <w:marRight w:val="0"/>
      <w:marTop w:val="0"/>
      <w:marBottom w:val="0"/>
      <w:divBdr>
        <w:top w:val="none" w:sz="0" w:space="0" w:color="auto"/>
        <w:left w:val="none" w:sz="0" w:space="0" w:color="auto"/>
        <w:bottom w:val="none" w:sz="0" w:space="0" w:color="auto"/>
        <w:right w:val="none" w:sz="0" w:space="0" w:color="auto"/>
      </w:divBdr>
    </w:div>
    <w:div w:id="306784895">
      <w:bodyDiv w:val="1"/>
      <w:marLeft w:val="0"/>
      <w:marRight w:val="0"/>
      <w:marTop w:val="0"/>
      <w:marBottom w:val="0"/>
      <w:divBdr>
        <w:top w:val="none" w:sz="0" w:space="0" w:color="auto"/>
        <w:left w:val="none" w:sz="0" w:space="0" w:color="auto"/>
        <w:bottom w:val="none" w:sz="0" w:space="0" w:color="auto"/>
        <w:right w:val="none" w:sz="0" w:space="0" w:color="auto"/>
      </w:divBdr>
    </w:div>
    <w:div w:id="309868623">
      <w:bodyDiv w:val="1"/>
      <w:marLeft w:val="0"/>
      <w:marRight w:val="0"/>
      <w:marTop w:val="0"/>
      <w:marBottom w:val="0"/>
      <w:divBdr>
        <w:top w:val="none" w:sz="0" w:space="0" w:color="auto"/>
        <w:left w:val="none" w:sz="0" w:space="0" w:color="auto"/>
        <w:bottom w:val="none" w:sz="0" w:space="0" w:color="auto"/>
        <w:right w:val="none" w:sz="0" w:space="0" w:color="auto"/>
      </w:divBdr>
    </w:div>
    <w:div w:id="313611631">
      <w:bodyDiv w:val="1"/>
      <w:marLeft w:val="0"/>
      <w:marRight w:val="0"/>
      <w:marTop w:val="0"/>
      <w:marBottom w:val="0"/>
      <w:divBdr>
        <w:top w:val="none" w:sz="0" w:space="0" w:color="auto"/>
        <w:left w:val="none" w:sz="0" w:space="0" w:color="auto"/>
        <w:bottom w:val="none" w:sz="0" w:space="0" w:color="auto"/>
        <w:right w:val="none" w:sz="0" w:space="0" w:color="auto"/>
      </w:divBdr>
    </w:div>
    <w:div w:id="328215630">
      <w:bodyDiv w:val="1"/>
      <w:marLeft w:val="0"/>
      <w:marRight w:val="0"/>
      <w:marTop w:val="0"/>
      <w:marBottom w:val="0"/>
      <w:divBdr>
        <w:top w:val="none" w:sz="0" w:space="0" w:color="auto"/>
        <w:left w:val="none" w:sz="0" w:space="0" w:color="auto"/>
        <w:bottom w:val="none" w:sz="0" w:space="0" w:color="auto"/>
        <w:right w:val="none" w:sz="0" w:space="0" w:color="auto"/>
      </w:divBdr>
    </w:div>
    <w:div w:id="328600206">
      <w:bodyDiv w:val="1"/>
      <w:marLeft w:val="0"/>
      <w:marRight w:val="0"/>
      <w:marTop w:val="0"/>
      <w:marBottom w:val="0"/>
      <w:divBdr>
        <w:top w:val="none" w:sz="0" w:space="0" w:color="auto"/>
        <w:left w:val="none" w:sz="0" w:space="0" w:color="auto"/>
        <w:bottom w:val="none" w:sz="0" w:space="0" w:color="auto"/>
        <w:right w:val="none" w:sz="0" w:space="0" w:color="auto"/>
      </w:divBdr>
    </w:div>
    <w:div w:id="335231884">
      <w:bodyDiv w:val="1"/>
      <w:marLeft w:val="0"/>
      <w:marRight w:val="0"/>
      <w:marTop w:val="0"/>
      <w:marBottom w:val="0"/>
      <w:divBdr>
        <w:top w:val="none" w:sz="0" w:space="0" w:color="auto"/>
        <w:left w:val="none" w:sz="0" w:space="0" w:color="auto"/>
        <w:bottom w:val="none" w:sz="0" w:space="0" w:color="auto"/>
        <w:right w:val="none" w:sz="0" w:space="0" w:color="auto"/>
      </w:divBdr>
    </w:div>
    <w:div w:id="337080234">
      <w:bodyDiv w:val="1"/>
      <w:marLeft w:val="0"/>
      <w:marRight w:val="0"/>
      <w:marTop w:val="0"/>
      <w:marBottom w:val="0"/>
      <w:divBdr>
        <w:top w:val="none" w:sz="0" w:space="0" w:color="auto"/>
        <w:left w:val="none" w:sz="0" w:space="0" w:color="auto"/>
        <w:bottom w:val="none" w:sz="0" w:space="0" w:color="auto"/>
        <w:right w:val="none" w:sz="0" w:space="0" w:color="auto"/>
      </w:divBdr>
    </w:div>
    <w:div w:id="349070365">
      <w:bodyDiv w:val="1"/>
      <w:marLeft w:val="0"/>
      <w:marRight w:val="0"/>
      <w:marTop w:val="0"/>
      <w:marBottom w:val="0"/>
      <w:divBdr>
        <w:top w:val="none" w:sz="0" w:space="0" w:color="auto"/>
        <w:left w:val="none" w:sz="0" w:space="0" w:color="auto"/>
        <w:bottom w:val="none" w:sz="0" w:space="0" w:color="auto"/>
        <w:right w:val="none" w:sz="0" w:space="0" w:color="auto"/>
      </w:divBdr>
    </w:div>
    <w:div w:id="350685074">
      <w:bodyDiv w:val="1"/>
      <w:marLeft w:val="0"/>
      <w:marRight w:val="0"/>
      <w:marTop w:val="0"/>
      <w:marBottom w:val="0"/>
      <w:divBdr>
        <w:top w:val="none" w:sz="0" w:space="0" w:color="auto"/>
        <w:left w:val="none" w:sz="0" w:space="0" w:color="auto"/>
        <w:bottom w:val="none" w:sz="0" w:space="0" w:color="auto"/>
        <w:right w:val="none" w:sz="0" w:space="0" w:color="auto"/>
      </w:divBdr>
    </w:div>
    <w:div w:id="357236937">
      <w:bodyDiv w:val="1"/>
      <w:marLeft w:val="0"/>
      <w:marRight w:val="0"/>
      <w:marTop w:val="0"/>
      <w:marBottom w:val="0"/>
      <w:divBdr>
        <w:top w:val="none" w:sz="0" w:space="0" w:color="auto"/>
        <w:left w:val="none" w:sz="0" w:space="0" w:color="auto"/>
        <w:bottom w:val="none" w:sz="0" w:space="0" w:color="auto"/>
        <w:right w:val="none" w:sz="0" w:space="0" w:color="auto"/>
      </w:divBdr>
      <w:divsChild>
        <w:div w:id="1441026870">
          <w:marLeft w:val="0"/>
          <w:marRight w:val="446"/>
          <w:marTop w:val="0"/>
          <w:marBottom w:val="0"/>
          <w:divBdr>
            <w:top w:val="none" w:sz="0" w:space="0" w:color="auto"/>
            <w:left w:val="none" w:sz="0" w:space="0" w:color="auto"/>
            <w:bottom w:val="none" w:sz="0" w:space="0" w:color="auto"/>
            <w:right w:val="none" w:sz="0" w:space="0" w:color="auto"/>
          </w:divBdr>
        </w:div>
        <w:div w:id="1180922980">
          <w:marLeft w:val="0"/>
          <w:marRight w:val="446"/>
          <w:marTop w:val="0"/>
          <w:marBottom w:val="0"/>
          <w:divBdr>
            <w:top w:val="none" w:sz="0" w:space="0" w:color="auto"/>
            <w:left w:val="none" w:sz="0" w:space="0" w:color="auto"/>
            <w:bottom w:val="none" w:sz="0" w:space="0" w:color="auto"/>
            <w:right w:val="none" w:sz="0" w:space="0" w:color="auto"/>
          </w:divBdr>
        </w:div>
        <w:div w:id="1348018178">
          <w:marLeft w:val="0"/>
          <w:marRight w:val="446"/>
          <w:marTop w:val="0"/>
          <w:marBottom w:val="0"/>
          <w:divBdr>
            <w:top w:val="none" w:sz="0" w:space="0" w:color="auto"/>
            <w:left w:val="none" w:sz="0" w:space="0" w:color="auto"/>
            <w:bottom w:val="none" w:sz="0" w:space="0" w:color="auto"/>
            <w:right w:val="none" w:sz="0" w:space="0" w:color="auto"/>
          </w:divBdr>
        </w:div>
        <w:div w:id="1747845838">
          <w:marLeft w:val="0"/>
          <w:marRight w:val="446"/>
          <w:marTop w:val="0"/>
          <w:marBottom w:val="0"/>
          <w:divBdr>
            <w:top w:val="none" w:sz="0" w:space="0" w:color="auto"/>
            <w:left w:val="none" w:sz="0" w:space="0" w:color="auto"/>
            <w:bottom w:val="none" w:sz="0" w:space="0" w:color="auto"/>
            <w:right w:val="none" w:sz="0" w:space="0" w:color="auto"/>
          </w:divBdr>
        </w:div>
      </w:divsChild>
    </w:div>
    <w:div w:id="357388140">
      <w:bodyDiv w:val="1"/>
      <w:marLeft w:val="0"/>
      <w:marRight w:val="0"/>
      <w:marTop w:val="0"/>
      <w:marBottom w:val="0"/>
      <w:divBdr>
        <w:top w:val="none" w:sz="0" w:space="0" w:color="auto"/>
        <w:left w:val="none" w:sz="0" w:space="0" w:color="auto"/>
        <w:bottom w:val="none" w:sz="0" w:space="0" w:color="auto"/>
        <w:right w:val="none" w:sz="0" w:space="0" w:color="auto"/>
      </w:divBdr>
    </w:div>
    <w:div w:id="357853356">
      <w:bodyDiv w:val="1"/>
      <w:marLeft w:val="0"/>
      <w:marRight w:val="0"/>
      <w:marTop w:val="0"/>
      <w:marBottom w:val="0"/>
      <w:divBdr>
        <w:top w:val="none" w:sz="0" w:space="0" w:color="auto"/>
        <w:left w:val="none" w:sz="0" w:space="0" w:color="auto"/>
        <w:bottom w:val="none" w:sz="0" w:space="0" w:color="auto"/>
        <w:right w:val="none" w:sz="0" w:space="0" w:color="auto"/>
      </w:divBdr>
      <w:divsChild>
        <w:div w:id="227813965">
          <w:marLeft w:val="0"/>
          <w:marRight w:val="446"/>
          <w:marTop w:val="0"/>
          <w:marBottom w:val="0"/>
          <w:divBdr>
            <w:top w:val="none" w:sz="0" w:space="0" w:color="auto"/>
            <w:left w:val="none" w:sz="0" w:space="0" w:color="auto"/>
            <w:bottom w:val="none" w:sz="0" w:space="0" w:color="auto"/>
            <w:right w:val="none" w:sz="0" w:space="0" w:color="auto"/>
          </w:divBdr>
        </w:div>
        <w:div w:id="1242330020">
          <w:marLeft w:val="0"/>
          <w:marRight w:val="446"/>
          <w:marTop w:val="0"/>
          <w:marBottom w:val="0"/>
          <w:divBdr>
            <w:top w:val="none" w:sz="0" w:space="0" w:color="auto"/>
            <w:left w:val="none" w:sz="0" w:space="0" w:color="auto"/>
            <w:bottom w:val="none" w:sz="0" w:space="0" w:color="auto"/>
            <w:right w:val="none" w:sz="0" w:space="0" w:color="auto"/>
          </w:divBdr>
        </w:div>
      </w:divsChild>
    </w:div>
    <w:div w:id="375010363">
      <w:bodyDiv w:val="1"/>
      <w:marLeft w:val="0"/>
      <w:marRight w:val="0"/>
      <w:marTop w:val="0"/>
      <w:marBottom w:val="0"/>
      <w:divBdr>
        <w:top w:val="none" w:sz="0" w:space="0" w:color="auto"/>
        <w:left w:val="none" w:sz="0" w:space="0" w:color="auto"/>
        <w:bottom w:val="none" w:sz="0" w:space="0" w:color="auto"/>
        <w:right w:val="none" w:sz="0" w:space="0" w:color="auto"/>
      </w:divBdr>
    </w:div>
    <w:div w:id="382140633">
      <w:bodyDiv w:val="1"/>
      <w:marLeft w:val="0"/>
      <w:marRight w:val="0"/>
      <w:marTop w:val="0"/>
      <w:marBottom w:val="0"/>
      <w:divBdr>
        <w:top w:val="none" w:sz="0" w:space="0" w:color="auto"/>
        <w:left w:val="none" w:sz="0" w:space="0" w:color="auto"/>
        <w:bottom w:val="none" w:sz="0" w:space="0" w:color="auto"/>
        <w:right w:val="none" w:sz="0" w:space="0" w:color="auto"/>
      </w:divBdr>
    </w:div>
    <w:div w:id="390156285">
      <w:bodyDiv w:val="1"/>
      <w:marLeft w:val="0"/>
      <w:marRight w:val="0"/>
      <w:marTop w:val="0"/>
      <w:marBottom w:val="0"/>
      <w:divBdr>
        <w:top w:val="none" w:sz="0" w:space="0" w:color="auto"/>
        <w:left w:val="none" w:sz="0" w:space="0" w:color="auto"/>
        <w:bottom w:val="none" w:sz="0" w:space="0" w:color="auto"/>
        <w:right w:val="none" w:sz="0" w:space="0" w:color="auto"/>
      </w:divBdr>
    </w:div>
    <w:div w:id="395904471">
      <w:bodyDiv w:val="1"/>
      <w:marLeft w:val="0"/>
      <w:marRight w:val="0"/>
      <w:marTop w:val="0"/>
      <w:marBottom w:val="0"/>
      <w:divBdr>
        <w:top w:val="none" w:sz="0" w:space="0" w:color="auto"/>
        <w:left w:val="none" w:sz="0" w:space="0" w:color="auto"/>
        <w:bottom w:val="none" w:sz="0" w:space="0" w:color="auto"/>
        <w:right w:val="none" w:sz="0" w:space="0" w:color="auto"/>
      </w:divBdr>
    </w:div>
    <w:div w:id="406611256">
      <w:bodyDiv w:val="1"/>
      <w:marLeft w:val="0"/>
      <w:marRight w:val="0"/>
      <w:marTop w:val="0"/>
      <w:marBottom w:val="0"/>
      <w:divBdr>
        <w:top w:val="none" w:sz="0" w:space="0" w:color="auto"/>
        <w:left w:val="none" w:sz="0" w:space="0" w:color="auto"/>
        <w:bottom w:val="none" w:sz="0" w:space="0" w:color="auto"/>
        <w:right w:val="none" w:sz="0" w:space="0" w:color="auto"/>
      </w:divBdr>
    </w:div>
    <w:div w:id="413018963">
      <w:bodyDiv w:val="1"/>
      <w:marLeft w:val="0"/>
      <w:marRight w:val="0"/>
      <w:marTop w:val="0"/>
      <w:marBottom w:val="0"/>
      <w:divBdr>
        <w:top w:val="none" w:sz="0" w:space="0" w:color="auto"/>
        <w:left w:val="none" w:sz="0" w:space="0" w:color="auto"/>
        <w:bottom w:val="none" w:sz="0" w:space="0" w:color="auto"/>
        <w:right w:val="none" w:sz="0" w:space="0" w:color="auto"/>
      </w:divBdr>
    </w:div>
    <w:div w:id="425658041">
      <w:bodyDiv w:val="1"/>
      <w:marLeft w:val="0"/>
      <w:marRight w:val="0"/>
      <w:marTop w:val="0"/>
      <w:marBottom w:val="0"/>
      <w:divBdr>
        <w:top w:val="none" w:sz="0" w:space="0" w:color="auto"/>
        <w:left w:val="none" w:sz="0" w:space="0" w:color="auto"/>
        <w:bottom w:val="none" w:sz="0" w:space="0" w:color="auto"/>
        <w:right w:val="none" w:sz="0" w:space="0" w:color="auto"/>
      </w:divBdr>
    </w:div>
    <w:div w:id="428965345">
      <w:bodyDiv w:val="1"/>
      <w:marLeft w:val="0"/>
      <w:marRight w:val="0"/>
      <w:marTop w:val="0"/>
      <w:marBottom w:val="0"/>
      <w:divBdr>
        <w:top w:val="none" w:sz="0" w:space="0" w:color="auto"/>
        <w:left w:val="none" w:sz="0" w:space="0" w:color="auto"/>
        <w:bottom w:val="none" w:sz="0" w:space="0" w:color="auto"/>
        <w:right w:val="none" w:sz="0" w:space="0" w:color="auto"/>
      </w:divBdr>
    </w:div>
    <w:div w:id="437332758">
      <w:bodyDiv w:val="1"/>
      <w:marLeft w:val="0"/>
      <w:marRight w:val="0"/>
      <w:marTop w:val="0"/>
      <w:marBottom w:val="0"/>
      <w:divBdr>
        <w:top w:val="none" w:sz="0" w:space="0" w:color="auto"/>
        <w:left w:val="none" w:sz="0" w:space="0" w:color="auto"/>
        <w:bottom w:val="none" w:sz="0" w:space="0" w:color="auto"/>
        <w:right w:val="none" w:sz="0" w:space="0" w:color="auto"/>
      </w:divBdr>
    </w:div>
    <w:div w:id="437913310">
      <w:bodyDiv w:val="1"/>
      <w:marLeft w:val="0"/>
      <w:marRight w:val="0"/>
      <w:marTop w:val="0"/>
      <w:marBottom w:val="0"/>
      <w:divBdr>
        <w:top w:val="none" w:sz="0" w:space="0" w:color="auto"/>
        <w:left w:val="none" w:sz="0" w:space="0" w:color="auto"/>
        <w:bottom w:val="none" w:sz="0" w:space="0" w:color="auto"/>
        <w:right w:val="none" w:sz="0" w:space="0" w:color="auto"/>
      </w:divBdr>
      <w:divsChild>
        <w:div w:id="2002074595">
          <w:marLeft w:val="0"/>
          <w:marRight w:val="547"/>
          <w:marTop w:val="0"/>
          <w:marBottom w:val="0"/>
          <w:divBdr>
            <w:top w:val="none" w:sz="0" w:space="0" w:color="auto"/>
            <w:left w:val="none" w:sz="0" w:space="0" w:color="auto"/>
            <w:bottom w:val="none" w:sz="0" w:space="0" w:color="auto"/>
            <w:right w:val="none" w:sz="0" w:space="0" w:color="auto"/>
          </w:divBdr>
        </w:div>
      </w:divsChild>
    </w:div>
    <w:div w:id="439759052">
      <w:bodyDiv w:val="1"/>
      <w:marLeft w:val="0"/>
      <w:marRight w:val="0"/>
      <w:marTop w:val="0"/>
      <w:marBottom w:val="0"/>
      <w:divBdr>
        <w:top w:val="none" w:sz="0" w:space="0" w:color="auto"/>
        <w:left w:val="none" w:sz="0" w:space="0" w:color="auto"/>
        <w:bottom w:val="none" w:sz="0" w:space="0" w:color="auto"/>
        <w:right w:val="none" w:sz="0" w:space="0" w:color="auto"/>
      </w:divBdr>
    </w:div>
    <w:div w:id="447628821">
      <w:bodyDiv w:val="1"/>
      <w:marLeft w:val="0"/>
      <w:marRight w:val="0"/>
      <w:marTop w:val="0"/>
      <w:marBottom w:val="0"/>
      <w:divBdr>
        <w:top w:val="none" w:sz="0" w:space="0" w:color="auto"/>
        <w:left w:val="none" w:sz="0" w:space="0" w:color="auto"/>
        <w:bottom w:val="none" w:sz="0" w:space="0" w:color="auto"/>
        <w:right w:val="none" w:sz="0" w:space="0" w:color="auto"/>
      </w:divBdr>
    </w:div>
    <w:div w:id="456997799">
      <w:bodyDiv w:val="1"/>
      <w:marLeft w:val="0"/>
      <w:marRight w:val="0"/>
      <w:marTop w:val="0"/>
      <w:marBottom w:val="0"/>
      <w:divBdr>
        <w:top w:val="none" w:sz="0" w:space="0" w:color="auto"/>
        <w:left w:val="none" w:sz="0" w:space="0" w:color="auto"/>
        <w:bottom w:val="none" w:sz="0" w:space="0" w:color="auto"/>
        <w:right w:val="none" w:sz="0" w:space="0" w:color="auto"/>
      </w:divBdr>
    </w:div>
    <w:div w:id="460922075">
      <w:bodyDiv w:val="1"/>
      <w:marLeft w:val="0"/>
      <w:marRight w:val="0"/>
      <w:marTop w:val="0"/>
      <w:marBottom w:val="0"/>
      <w:divBdr>
        <w:top w:val="none" w:sz="0" w:space="0" w:color="auto"/>
        <w:left w:val="none" w:sz="0" w:space="0" w:color="auto"/>
        <w:bottom w:val="none" w:sz="0" w:space="0" w:color="auto"/>
        <w:right w:val="none" w:sz="0" w:space="0" w:color="auto"/>
      </w:divBdr>
    </w:div>
    <w:div w:id="465004475">
      <w:bodyDiv w:val="1"/>
      <w:marLeft w:val="0"/>
      <w:marRight w:val="0"/>
      <w:marTop w:val="0"/>
      <w:marBottom w:val="0"/>
      <w:divBdr>
        <w:top w:val="none" w:sz="0" w:space="0" w:color="auto"/>
        <w:left w:val="none" w:sz="0" w:space="0" w:color="auto"/>
        <w:bottom w:val="none" w:sz="0" w:space="0" w:color="auto"/>
        <w:right w:val="none" w:sz="0" w:space="0" w:color="auto"/>
      </w:divBdr>
    </w:div>
    <w:div w:id="475686172">
      <w:bodyDiv w:val="1"/>
      <w:marLeft w:val="0"/>
      <w:marRight w:val="0"/>
      <w:marTop w:val="0"/>
      <w:marBottom w:val="0"/>
      <w:divBdr>
        <w:top w:val="none" w:sz="0" w:space="0" w:color="auto"/>
        <w:left w:val="none" w:sz="0" w:space="0" w:color="auto"/>
        <w:bottom w:val="none" w:sz="0" w:space="0" w:color="auto"/>
        <w:right w:val="none" w:sz="0" w:space="0" w:color="auto"/>
      </w:divBdr>
    </w:div>
    <w:div w:id="479230522">
      <w:bodyDiv w:val="1"/>
      <w:marLeft w:val="0"/>
      <w:marRight w:val="0"/>
      <w:marTop w:val="0"/>
      <w:marBottom w:val="0"/>
      <w:divBdr>
        <w:top w:val="none" w:sz="0" w:space="0" w:color="auto"/>
        <w:left w:val="none" w:sz="0" w:space="0" w:color="auto"/>
        <w:bottom w:val="none" w:sz="0" w:space="0" w:color="auto"/>
        <w:right w:val="none" w:sz="0" w:space="0" w:color="auto"/>
      </w:divBdr>
    </w:div>
    <w:div w:id="489489510">
      <w:bodyDiv w:val="1"/>
      <w:marLeft w:val="0"/>
      <w:marRight w:val="0"/>
      <w:marTop w:val="0"/>
      <w:marBottom w:val="0"/>
      <w:divBdr>
        <w:top w:val="none" w:sz="0" w:space="0" w:color="auto"/>
        <w:left w:val="none" w:sz="0" w:space="0" w:color="auto"/>
        <w:bottom w:val="none" w:sz="0" w:space="0" w:color="auto"/>
        <w:right w:val="none" w:sz="0" w:space="0" w:color="auto"/>
      </w:divBdr>
    </w:div>
    <w:div w:id="495194279">
      <w:bodyDiv w:val="1"/>
      <w:marLeft w:val="0"/>
      <w:marRight w:val="0"/>
      <w:marTop w:val="0"/>
      <w:marBottom w:val="0"/>
      <w:divBdr>
        <w:top w:val="none" w:sz="0" w:space="0" w:color="auto"/>
        <w:left w:val="none" w:sz="0" w:space="0" w:color="auto"/>
        <w:bottom w:val="none" w:sz="0" w:space="0" w:color="auto"/>
        <w:right w:val="none" w:sz="0" w:space="0" w:color="auto"/>
      </w:divBdr>
    </w:div>
    <w:div w:id="517046245">
      <w:bodyDiv w:val="1"/>
      <w:marLeft w:val="0"/>
      <w:marRight w:val="0"/>
      <w:marTop w:val="0"/>
      <w:marBottom w:val="0"/>
      <w:divBdr>
        <w:top w:val="none" w:sz="0" w:space="0" w:color="auto"/>
        <w:left w:val="none" w:sz="0" w:space="0" w:color="auto"/>
        <w:bottom w:val="none" w:sz="0" w:space="0" w:color="auto"/>
        <w:right w:val="none" w:sz="0" w:space="0" w:color="auto"/>
      </w:divBdr>
    </w:div>
    <w:div w:id="527639836">
      <w:bodyDiv w:val="1"/>
      <w:marLeft w:val="0"/>
      <w:marRight w:val="0"/>
      <w:marTop w:val="0"/>
      <w:marBottom w:val="0"/>
      <w:divBdr>
        <w:top w:val="none" w:sz="0" w:space="0" w:color="auto"/>
        <w:left w:val="none" w:sz="0" w:space="0" w:color="auto"/>
        <w:bottom w:val="none" w:sz="0" w:space="0" w:color="auto"/>
        <w:right w:val="none" w:sz="0" w:space="0" w:color="auto"/>
      </w:divBdr>
    </w:div>
    <w:div w:id="530873960">
      <w:bodyDiv w:val="1"/>
      <w:marLeft w:val="0"/>
      <w:marRight w:val="0"/>
      <w:marTop w:val="0"/>
      <w:marBottom w:val="0"/>
      <w:divBdr>
        <w:top w:val="none" w:sz="0" w:space="0" w:color="auto"/>
        <w:left w:val="none" w:sz="0" w:space="0" w:color="auto"/>
        <w:bottom w:val="none" w:sz="0" w:space="0" w:color="auto"/>
        <w:right w:val="none" w:sz="0" w:space="0" w:color="auto"/>
      </w:divBdr>
      <w:divsChild>
        <w:div w:id="60373034">
          <w:marLeft w:val="0"/>
          <w:marRight w:val="446"/>
          <w:marTop w:val="0"/>
          <w:marBottom w:val="0"/>
          <w:divBdr>
            <w:top w:val="none" w:sz="0" w:space="0" w:color="auto"/>
            <w:left w:val="none" w:sz="0" w:space="0" w:color="auto"/>
            <w:bottom w:val="none" w:sz="0" w:space="0" w:color="auto"/>
            <w:right w:val="none" w:sz="0" w:space="0" w:color="auto"/>
          </w:divBdr>
        </w:div>
        <w:div w:id="2081555757">
          <w:marLeft w:val="0"/>
          <w:marRight w:val="446"/>
          <w:marTop w:val="0"/>
          <w:marBottom w:val="0"/>
          <w:divBdr>
            <w:top w:val="none" w:sz="0" w:space="0" w:color="auto"/>
            <w:left w:val="none" w:sz="0" w:space="0" w:color="auto"/>
            <w:bottom w:val="none" w:sz="0" w:space="0" w:color="auto"/>
            <w:right w:val="none" w:sz="0" w:space="0" w:color="auto"/>
          </w:divBdr>
        </w:div>
        <w:div w:id="815806455">
          <w:marLeft w:val="0"/>
          <w:marRight w:val="446"/>
          <w:marTop w:val="0"/>
          <w:marBottom w:val="0"/>
          <w:divBdr>
            <w:top w:val="none" w:sz="0" w:space="0" w:color="auto"/>
            <w:left w:val="none" w:sz="0" w:space="0" w:color="auto"/>
            <w:bottom w:val="none" w:sz="0" w:space="0" w:color="auto"/>
            <w:right w:val="none" w:sz="0" w:space="0" w:color="auto"/>
          </w:divBdr>
        </w:div>
      </w:divsChild>
    </w:div>
    <w:div w:id="531841469">
      <w:bodyDiv w:val="1"/>
      <w:marLeft w:val="0"/>
      <w:marRight w:val="0"/>
      <w:marTop w:val="0"/>
      <w:marBottom w:val="0"/>
      <w:divBdr>
        <w:top w:val="none" w:sz="0" w:space="0" w:color="auto"/>
        <w:left w:val="none" w:sz="0" w:space="0" w:color="auto"/>
        <w:bottom w:val="none" w:sz="0" w:space="0" w:color="auto"/>
        <w:right w:val="none" w:sz="0" w:space="0" w:color="auto"/>
      </w:divBdr>
    </w:div>
    <w:div w:id="534929316">
      <w:bodyDiv w:val="1"/>
      <w:marLeft w:val="0"/>
      <w:marRight w:val="0"/>
      <w:marTop w:val="0"/>
      <w:marBottom w:val="0"/>
      <w:divBdr>
        <w:top w:val="none" w:sz="0" w:space="0" w:color="auto"/>
        <w:left w:val="none" w:sz="0" w:space="0" w:color="auto"/>
        <w:bottom w:val="none" w:sz="0" w:space="0" w:color="auto"/>
        <w:right w:val="none" w:sz="0" w:space="0" w:color="auto"/>
      </w:divBdr>
    </w:div>
    <w:div w:id="537359763">
      <w:bodyDiv w:val="1"/>
      <w:marLeft w:val="0"/>
      <w:marRight w:val="0"/>
      <w:marTop w:val="0"/>
      <w:marBottom w:val="0"/>
      <w:divBdr>
        <w:top w:val="none" w:sz="0" w:space="0" w:color="auto"/>
        <w:left w:val="none" w:sz="0" w:space="0" w:color="auto"/>
        <w:bottom w:val="none" w:sz="0" w:space="0" w:color="auto"/>
        <w:right w:val="none" w:sz="0" w:space="0" w:color="auto"/>
      </w:divBdr>
    </w:div>
    <w:div w:id="538250426">
      <w:bodyDiv w:val="1"/>
      <w:marLeft w:val="0"/>
      <w:marRight w:val="0"/>
      <w:marTop w:val="0"/>
      <w:marBottom w:val="0"/>
      <w:divBdr>
        <w:top w:val="none" w:sz="0" w:space="0" w:color="auto"/>
        <w:left w:val="none" w:sz="0" w:space="0" w:color="auto"/>
        <w:bottom w:val="none" w:sz="0" w:space="0" w:color="auto"/>
        <w:right w:val="none" w:sz="0" w:space="0" w:color="auto"/>
      </w:divBdr>
    </w:div>
    <w:div w:id="540824547">
      <w:bodyDiv w:val="1"/>
      <w:marLeft w:val="0"/>
      <w:marRight w:val="0"/>
      <w:marTop w:val="0"/>
      <w:marBottom w:val="0"/>
      <w:divBdr>
        <w:top w:val="none" w:sz="0" w:space="0" w:color="auto"/>
        <w:left w:val="none" w:sz="0" w:space="0" w:color="auto"/>
        <w:bottom w:val="none" w:sz="0" w:space="0" w:color="auto"/>
        <w:right w:val="none" w:sz="0" w:space="0" w:color="auto"/>
      </w:divBdr>
      <w:divsChild>
        <w:div w:id="1192764222">
          <w:marLeft w:val="0"/>
          <w:marRight w:val="547"/>
          <w:marTop w:val="0"/>
          <w:marBottom w:val="0"/>
          <w:divBdr>
            <w:top w:val="none" w:sz="0" w:space="0" w:color="auto"/>
            <w:left w:val="none" w:sz="0" w:space="0" w:color="auto"/>
            <w:bottom w:val="none" w:sz="0" w:space="0" w:color="auto"/>
            <w:right w:val="none" w:sz="0" w:space="0" w:color="auto"/>
          </w:divBdr>
        </w:div>
      </w:divsChild>
    </w:div>
    <w:div w:id="545873345">
      <w:bodyDiv w:val="1"/>
      <w:marLeft w:val="0"/>
      <w:marRight w:val="0"/>
      <w:marTop w:val="0"/>
      <w:marBottom w:val="0"/>
      <w:divBdr>
        <w:top w:val="none" w:sz="0" w:space="0" w:color="auto"/>
        <w:left w:val="none" w:sz="0" w:space="0" w:color="auto"/>
        <w:bottom w:val="none" w:sz="0" w:space="0" w:color="auto"/>
        <w:right w:val="none" w:sz="0" w:space="0" w:color="auto"/>
      </w:divBdr>
      <w:divsChild>
        <w:div w:id="783573543">
          <w:marLeft w:val="0"/>
          <w:marRight w:val="547"/>
          <w:marTop w:val="0"/>
          <w:marBottom w:val="0"/>
          <w:divBdr>
            <w:top w:val="none" w:sz="0" w:space="0" w:color="auto"/>
            <w:left w:val="none" w:sz="0" w:space="0" w:color="auto"/>
            <w:bottom w:val="none" w:sz="0" w:space="0" w:color="auto"/>
            <w:right w:val="none" w:sz="0" w:space="0" w:color="auto"/>
          </w:divBdr>
        </w:div>
      </w:divsChild>
    </w:div>
    <w:div w:id="546575395">
      <w:bodyDiv w:val="1"/>
      <w:marLeft w:val="0"/>
      <w:marRight w:val="0"/>
      <w:marTop w:val="0"/>
      <w:marBottom w:val="0"/>
      <w:divBdr>
        <w:top w:val="none" w:sz="0" w:space="0" w:color="auto"/>
        <w:left w:val="none" w:sz="0" w:space="0" w:color="auto"/>
        <w:bottom w:val="none" w:sz="0" w:space="0" w:color="auto"/>
        <w:right w:val="none" w:sz="0" w:space="0" w:color="auto"/>
      </w:divBdr>
    </w:div>
    <w:div w:id="547835258">
      <w:bodyDiv w:val="1"/>
      <w:marLeft w:val="0"/>
      <w:marRight w:val="0"/>
      <w:marTop w:val="0"/>
      <w:marBottom w:val="0"/>
      <w:divBdr>
        <w:top w:val="none" w:sz="0" w:space="0" w:color="auto"/>
        <w:left w:val="none" w:sz="0" w:space="0" w:color="auto"/>
        <w:bottom w:val="none" w:sz="0" w:space="0" w:color="auto"/>
        <w:right w:val="none" w:sz="0" w:space="0" w:color="auto"/>
      </w:divBdr>
    </w:div>
    <w:div w:id="549656861">
      <w:bodyDiv w:val="1"/>
      <w:marLeft w:val="0"/>
      <w:marRight w:val="0"/>
      <w:marTop w:val="0"/>
      <w:marBottom w:val="0"/>
      <w:divBdr>
        <w:top w:val="none" w:sz="0" w:space="0" w:color="auto"/>
        <w:left w:val="none" w:sz="0" w:space="0" w:color="auto"/>
        <w:bottom w:val="none" w:sz="0" w:space="0" w:color="auto"/>
        <w:right w:val="none" w:sz="0" w:space="0" w:color="auto"/>
      </w:divBdr>
    </w:div>
    <w:div w:id="569197044">
      <w:bodyDiv w:val="1"/>
      <w:marLeft w:val="0"/>
      <w:marRight w:val="0"/>
      <w:marTop w:val="0"/>
      <w:marBottom w:val="0"/>
      <w:divBdr>
        <w:top w:val="none" w:sz="0" w:space="0" w:color="auto"/>
        <w:left w:val="none" w:sz="0" w:space="0" w:color="auto"/>
        <w:bottom w:val="none" w:sz="0" w:space="0" w:color="auto"/>
        <w:right w:val="none" w:sz="0" w:space="0" w:color="auto"/>
      </w:divBdr>
    </w:div>
    <w:div w:id="580984891">
      <w:bodyDiv w:val="1"/>
      <w:marLeft w:val="0"/>
      <w:marRight w:val="0"/>
      <w:marTop w:val="0"/>
      <w:marBottom w:val="0"/>
      <w:divBdr>
        <w:top w:val="none" w:sz="0" w:space="0" w:color="auto"/>
        <w:left w:val="none" w:sz="0" w:space="0" w:color="auto"/>
        <w:bottom w:val="none" w:sz="0" w:space="0" w:color="auto"/>
        <w:right w:val="none" w:sz="0" w:space="0" w:color="auto"/>
      </w:divBdr>
    </w:div>
    <w:div w:id="584843735">
      <w:bodyDiv w:val="1"/>
      <w:marLeft w:val="0"/>
      <w:marRight w:val="0"/>
      <w:marTop w:val="0"/>
      <w:marBottom w:val="0"/>
      <w:divBdr>
        <w:top w:val="none" w:sz="0" w:space="0" w:color="auto"/>
        <w:left w:val="none" w:sz="0" w:space="0" w:color="auto"/>
        <w:bottom w:val="none" w:sz="0" w:space="0" w:color="auto"/>
        <w:right w:val="none" w:sz="0" w:space="0" w:color="auto"/>
      </w:divBdr>
    </w:div>
    <w:div w:id="591012479">
      <w:bodyDiv w:val="1"/>
      <w:marLeft w:val="0"/>
      <w:marRight w:val="0"/>
      <w:marTop w:val="0"/>
      <w:marBottom w:val="0"/>
      <w:divBdr>
        <w:top w:val="none" w:sz="0" w:space="0" w:color="auto"/>
        <w:left w:val="none" w:sz="0" w:space="0" w:color="auto"/>
        <w:bottom w:val="none" w:sz="0" w:space="0" w:color="auto"/>
        <w:right w:val="none" w:sz="0" w:space="0" w:color="auto"/>
      </w:divBdr>
      <w:divsChild>
        <w:div w:id="1343237242">
          <w:marLeft w:val="0"/>
          <w:marRight w:val="720"/>
          <w:marTop w:val="0"/>
          <w:marBottom w:val="0"/>
          <w:divBdr>
            <w:top w:val="none" w:sz="0" w:space="0" w:color="auto"/>
            <w:left w:val="none" w:sz="0" w:space="0" w:color="auto"/>
            <w:bottom w:val="none" w:sz="0" w:space="0" w:color="auto"/>
            <w:right w:val="none" w:sz="0" w:space="0" w:color="auto"/>
          </w:divBdr>
        </w:div>
        <w:div w:id="1097018423">
          <w:marLeft w:val="0"/>
          <w:marRight w:val="720"/>
          <w:marTop w:val="0"/>
          <w:marBottom w:val="0"/>
          <w:divBdr>
            <w:top w:val="none" w:sz="0" w:space="0" w:color="auto"/>
            <w:left w:val="none" w:sz="0" w:space="0" w:color="auto"/>
            <w:bottom w:val="none" w:sz="0" w:space="0" w:color="auto"/>
            <w:right w:val="none" w:sz="0" w:space="0" w:color="auto"/>
          </w:divBdr>
        </w:div>
        <w:div w:id="1890678884">
          <w:marLeft w:val="0"/>
          <w:marRight w:val="720"/>
          <w:marTop w:val="0"/>
          <w:marBottom w:val="0"/>
          <w:divBdr>
            <w:top w:val="none" w:sz="0" w:space="0" w:color="auto"/>
            <w:left w:val="none" w:sz="0" w:space="0" w:color="auto"/>
            <w:bottom w:val="none" w:sz="0" w:space="0" w:color="auto"/>
            <w:right w:val="none" w:sz="0" w:space="0" w:color="auto"/>
          </w:divBdr>
        </w:div>
        <w:div w:id="1603294381">
          <w:marLeft w:val="0"/>
          <w:marRight w:val="720"/>
          <w:marTop w:val="0"/>
          <w:marBottom w:val="0"/>
          <w:divBdr>
            <w:top w:val="none" w:sz="0" w:space="0" w:color="auto"/>
            <w:left w:val="none" w:sz="0" w:space="0" w:color="auto"/>
            <w:bottom w:val="none" w:sz="0" w:space="0" w:color="auto"/>
            <w:right w:val="none" w:sz="0" w:space="0" w:color="auto"/>
          </w:divBdr>
        </w:div>
        <w:div w:id="851721414">
          <w:marLeft w:val="0"/>
          <w:marRight w:val="720"/>
          <w:marTop w:val="0"/>
          <w:marBottom w:val="0"/>
          <w:divBdr>
            <w:top w:val="none" w:sz="0" w:space="0" w:color="auto"/>
            <w:left w:val="none" w:sz="0" w:space="0" w:color="auto"/>
            <w:bottom w:val="none" w:sz="0" w:space="0" w:color="auto"/>
            <w:right w:val="none" w:sz="0" w:space="0" w:color="auto"/>
          </w:divBdr>
        </w:div>
        <w:div w:id="642975338">
          <w:marLeft w:val="0"/>
          <w:marRight w:val="720"/>
          <w:marTop w:val="0"/>
          <w:marBottom w:val="0"/>
          <w:divBdr>
            <w:top w:val="none" w:sz="0" w:space="0" w:color="auto"/>
            <w:left w:val="none" w:sz="0" w:space="0" w:color="auto"/>
            <w:bottom w:val="none" w:sz="0" w:space="0" w:color="auto"/>
            <w:right w:val="none" w:sz="0" w:space="0" w:color="auto"/>
          </w:divBdr>
        </w:div>
      </w:divsChild>
    </w:div>
    <w:div w:id="604270548">
      <w:bodyDiv w:val="1"/>
      <w:marLeft w:val="0"/>
      <w:marRight w:val="0"/>
      <w:marTop w:val="0"/>
      <w:marBottom w:val="0"/>
      <w:divBdr>
        <w:top w:val="none" w:sz="0" w:space="0" w:color="auto"/>
        <w:left w:val="none" w:sz="0" w:space="0" w:color="auto"/>
        <w:bottom w:val="none" w:sz="0" w:space="0" w:color="auto"/>
        <w:right w:val="none" w:sz="0" w:space="0" w:color="auto"/>
      </w:divBdr>
    </w:div>
    <w:div w:id="608583872">
      <w:bodyDiv w:val="1"/>
      <w:marLeft w:val="0"/>
      <w:marRight w:val="0"/>
      <w:marTop w:val="0"/>
      <w:marBottom w:val="0"/>
      <w:divBdr>
        <w:top w:val="none" w:sz="0" w:space="0" w:color="auto"/>
        <w:left w:val="none" w:sz="0" w:space="0" w:color="auto"/>
        <w:bottom w:val="none" w:sz="0" w:space="0" w:color="auto"/>
        <w:right w:val="none" w:sz="0" w:space="0" w:color="auto"/>
      </w:divBdr>
      <w:divsChild>
        <w:div w:id="1258055733">
          <w:marLeft w:val="0"/>
          <w:marRight w:val="446"/>
          <w:marTop w:val="0"/>
          <w:marBottom w:val="0"/>
          <w:divBdr>
            <w:top w:val="none" w:sz="0" w:space="0" w:color="auto"/>
            <w:left w:val="none" w:sz="0" w:space="0" w:color="auto"/>
            <w:bottom w:val="none" w:sz="0" w:space="0" w:color="auto"/>
            <w:right w:val="none" w:sz="0" w:space="0" w:color="auto"/>
          </w:divBdr>
        </w:div>
        <w:div w:id="1101412058">
          <w:marLeft w:val="0"/>
          <w:marRight w:val="446"/>
          <w:marTop w:val="0"/>
          <w:marBottom w:val="0"/>
          <w:divBdr>
            <w:top w:val="none" w:sz="0" w:space="0" w:color="auto"/>
            <w:left w:val="none" w:sz="0" w:space="0" w:color="auto"/>
            <w:bottom w:val="none" w:sz="0" w:space="0" w:color="auto"/>
            <w:right w:val="none" w:sz="0" w:space="0" w:color="auto"/>
          </w:divBdr>
        </w:div>
      </w:divsChild>
    </w:div>
    <w:div w:id="630210641">
      <w:bodyDiv w:val="1"/>
      <w:marLeft w:val="0"/>
      <w:marRight w:val="0"/>
      <w:marTop w:val="0"/>
      <w:marBottom w:val="0"/>
      <w:divBdr>
        <w:top w:val="none" w:sz="0" w:space="0" w:color="auto"/>
        <w:left w:val="none" w:sz="0" w:space="0" w:color="auto"/>
        <w:bottom w:val="none" w:sz="0" w:space="0" w:color="auto"/>
        <w:right w:val="none" w:sz="0" w:space="0" w:color="auto"/>
      </w:divBdr>
    </w:div>
    <w:div w:id="642201971">
      <w:bodyDiv w:val="1"/>
      <w:marLeft w:val="0"/>
      <w:marRight w:val="0"/>
      <w:marTop w:val="0"/>
      <w:marBottom w:val="0"/>
      <w:divBdr>
        <w:top w:val="none" w:sz="0" w:space="0" w:color="auto"/>
        <w:left w:val="none" w:sz="0" w:space="0" w:color="auto"/>
        <w:bottom w:val="none" w:sz="0" w:space="0" w:color="auto"/>
        <w:right w:val="none" w:sz="0" w:space="0" w:color="auto"/>
      </w:divBdr>
    </w:div>
    <w:div w:id="657458331">
      <w:bodyDiv w:val="1"/>
      <w:marLeft w:val="0"/>
      <w:marRight w:val="0"/>
      <w:marTop w:val="0"/>
      <w:marBottom w:val="0"/>
      <w:divBdr>
        <w:top w:val="none" w:sz="0" w:space="0" w:color="auto"/>
        <w:left w:val="none" w:sz="0" w:space="0" w:color="auto"/>
        <w:bottom w:val="none" w:sz="0" w:space="0" w:color="auto"/>
        <w:right w:val="none" w:sz="0" w:space="0" w:color="auto"/>
      </w:divBdr>
    </w:div>
    <w:div w:id="657461469">
      <w:bodyDiv w:val="1"/>
      <w:marLeft w:val="0"/>
      <w:marRight w:val="0"/>
      <w:marTop w:val="0"/>
      <w:marBottom w:val="0"/>
      <w:divBdr>
        <w:top w:val="none" w:sz="0" w:space="0" w:color="auto"/>
        <w:left w:val="none" w:sz="0" w:space="0" w:color="auto"/>
        <w:bottom w:val="none" w:sz="0" w:space="0" w:color="auto"/>
        <w:right w:val="none" w:sz="0" w:space="0" w:color="auto"/>
      </w:divBdr>
    </w:div>
    <w:div w:id="679698622">
      <w:bodyDiv w:val="1"/>
      <w:marLeft w:val="0"/>
      <w:marRight w:val="0"/>
      <w:marTop w:val="0"/>
      <w:marBottom w:val="0"/>
      <w:divBdr>
        <w:top w:val="none" w:sz="0" w:space="0" w:color="auto"/>
        <w:left w:val="none" w:sz="0" w:space="0" w:color="auto"/>
        <w:bottom w:val="none" w:sz="0" w:space="0" w:color="auto"/>
        <w:right w:val="none" w:sz="0" w:space="0" w:color="auto"/>
      </w:divBdr>
    </w:div>
    <w:div w:id="691687352">
      <w:bodyDiv w:val="1"/>
      <w:marLeft w:val="0"/>
      <w:marRight w:val="0"/>
      <w:marTop w:val="0"/>
      <w:marBottom w:val="0"/>
      <w:divBdr>
        <w:top w:val="none" w:sz="0" w:space="0" w:color="auto"/>
        <w:left w:val="none" w:sz="0" w:space="0" w:color="auto"/>
        <w:bottom w:val="none" w:sz="0" w:space="0" w:color="auto"/>
        <w:right w:val="none" w:sz="0" w:space="0" w:color="auto"/>
      </w:divBdr>
    </w:div>
    <w:div w:id="697392929">
      <w:bodyDiv w:val="1"/>
      <w:marLeft w:val="0"/>
      <w:marRight w:val="0"/>
      <w:marTop w:val="0"/>
      <w:marBottom w:val="0"/>
      <w:divBdr>
        <w:top w:val="none" w:sz="0" w:space="0" w:color="auto"/>
        <w:left w:val="none" w:sz="0" w:space="0" w:color="auto"/>
        <w:bottom w:val="none" w:sz="0" w:space="0" w:color="auto"/>
        <w:right w:val="none" w:sz="0" w:space="0" w:color="auto"/>
      </w:divBdr>
      <w:divsChild>
        <w:div w:id="1746150512">
          <w:marLeft w:val="547"/>
          <w:marRight w:val="0"/>
          <w:marTop w:val="115"/>
          <w:marBottom w:val="0"/>
          <w:divBdr>
            <w:top w:val="none" w:sz="0" w:space="0" w:color="auto"/>
            <w:left w:val="none" w:sz="0" w:space="0" w:color="auto"/>
            <w:bottom w:val="none" w:sz="0" w:space="0" w:color="auto"/>
            <w:right w:val="none" w:sz="0" w:space="0" w:color="auto"/>
          </w:divBdr>
        </w:div>
        <w:div w:id="1764646720">
          <w:marLeft w:val="547"/>
          <w:marRight w:val="0"/>
          <w:marTop w:val="115"/>
          <w:marBottom w:val="0"/>
          <w:divBdr>
            <w:top w:val="none" w:sz="0" w:space="0" w:color="auto"/>
            <w:left w:val="none" w:sz="0" w:space="0" w:color="auto"/>
            <w:bottom w:val="none" w:sz="0" w:space="0" w:color="auto"/>
            <w:right w:val="none" w:sz="0" w:space="0" w:color="auto"/>
          </w:divBdr>
        </w:div>
        <w:div w:id="1604268497">
          <w:marLeft w:val="547"/>
          <w:marRight w:val="0"/>
          <w:marTop w:val="115"/>
          <w:marBottom w:val="0"/>
          <w:divBdr>
            <w:top w:val="none" w:sz="0" w:space="0" w:color="auto"/>
            <w:left w:val="none" w:sz="0" w:space="0" w:color="auto"/>
            <w:bottom w:val="none" w:sz="0" w:space="0" w:color="auto"/>
            <w:right w:val="none" w:sz="0" w:space="0" w:color="auto"/>
          </w:divBdr>
        </w:div>
        <w:div w:id="13698633">
          <w:marLeft w:val="547"/>
          <w:marRight w:val="0"/>
          <w:marTop w:val="115"/>
          <w:marBottom w:val="0"/>
          <w:divBdr>
            <w:top w:val="none" w:sz="0" w:space="0" w:color="auto"/>
            <w:left w:val="none" w:sz="0" w:space="0" w:color="auto"/>
            <w:bottom w:val="none" w:sz="0" w:space="0" w:color="auto"/>
            <w:right w:val="none" w:sz="0" w:space="0" w:color="auto"/>
          </w:divBdr>
        </w:div>
      </w:divsChild>
    </w:div>
    <w:div w:id="702946023">
      <w:bodyDiv w:val="1"/>
      <w:marLeft w:val="0"/>
      <w:marRight w:val="0"/>
      <w:marTop w:val="0"/>
      <w:marBottom w:val="0"/>
      <w:divBdr>
        <w:top w:val="none" w:sz="0" w:space="0" w:color="auto"/>
        <w:left w:val="none" w:sz="0" w:space="0" w:color="auto"/>
        <w:bottom w:val="none" w:sz="0" w:space="0" w:color="auto"/>
        <w:right w:val="none" w:sz="0" w:space="0" w:color="auto"/>
      </w:divBdr>
    </w:div>
    <w:div w:id="713189992">
      <w:bodyDiv w:val="1"/>
      <w:marLeft w:val="0"/>
      <w:marRight w:val="0"/>
      <w:marTop w:val="0"/>
      <w:marBottom w:val="0"/>
      <w:divBdr>
        <w:top w:val="none" w:sz="0" w:space="0" w:color="auto"/>
        <w:left w:val="none" w:sz="0" w:space="0" w:color="auto"/>
        <w:bottom w:val="none" w:sz="0" w:space="0" w:color="auto"/>
        <w:right w:val="none" w:sz="0" w:space="0" w:color="auto"/>
      </w:divBdr>
    </w:div>
    <w:div w:id="748040053">
      <w:bodyDiv w:val="1"/>
      <w:marLeft w:val="0"/>
      <w:marRight w:val="0"/>
      <w:marTop w:val="0"/>
      <w:marBottom w:val="0"/>
      <w:divBdr>
        <w:top w:val="none" w:sz="0" w:space="0" w:color="auto"/>
        <w:left w:val="none" w:sz="0" w:space="0" w:color="auto"/>
        <w:bottom w:val="none" w:sz="0" w:space="0" w:color="auto"/>
        <w:right w:val="none" w:sz="0" w:space="0" w:color="auto"/>
      </w:divBdr>
    </w:div>
    <w:div w:id="765266452">
      <w:bodyDiv w:val="1"/>
      <w:marLeft w:val="0"/>
      <w:marRight w:val="0"/>
      <w:marTop w:val="0"/>
      <w:marBottom w:val="0"/>
      <w:divBdr>
        <w:top w:val="none" w:sz="0" w:space="0" w:color="auto"/>
        <w:left w:val="none" w:sz="0" w:space="0" w:color="auto"/>
        <w:bottom w:val="none" w:sz="0" w:space="0" w:color="auto"/>
        <w:right w:val="none" w:sz="0" w:space="0" w:color="auto"/>
      </w:divBdr>
    </w:div>
    <w:div w:id="768425918">
      <w:bodyDiv w:val="1"/>
      <w:marLeft w:val="0"/>
      <w:marRight w:val="0"/>
      <w:marTop w:val="0"/>
      <w:marBottom w:val="0"/>
      <w:divBdr>
        <w:top w:val="none" w:sz="0" w:space="0" w:color="auto"/>
        <w:left w:val="none" w:sz="0" w:space="0" w:color="auto"/>
        <w:bottom w:val="none" w:sz="0" w:space="0" w:color="auto"/>
        <w:right w:val="none" w:sz="0" w:space="0" w:color="auto"/>
      </w:divBdr>
    </w:div>
    <w:div w:id="770979257">
      <w:bodyDiv w:val="1"/>
      <w:marLeft w:val="0"/>
      <w:marRight w:val="0"/>
      <w:marTop w:val="0"/>
      <w:marBottom w:val="0"/>
      <w:divBdr>
        <w:top w:val="none" w:sz="0" w:space="0" w:color="auto"/>
        <w:left w:val="none" w:sz="0" w:space="0" w:color="auto"/>
        <w:bottom w:val="none" w:sz="0" w:space="0" w:color="auto"/>
        <w:right w:val="none" w:sz="0" w:space="0" w:color="auto"/>
      </w:divBdr>
    </w:div>
    <w:div w:id="771122100">
      <w:bodyDiv w:val="1"/>
      <w:marLeft w:val="0"/>
      <w:marRight w:val="0"/>
      <w:marTop w:val="0"/>
      <w:marBottom w:val="0"/>
      <w:divBdr>
        <w:top w:val="none" w:sz="0" w:space="0" w:color="auto"/>
        <w:left w:val="none" w:sz="0" w:space="0" w:color="auto"/>
        <w:bottom w:val="none" w:sz="0" w:space="0" w:color="auto"/>
        <w:right w:val="none" w:sz="0" w:space="0" w:color="auto"/>
      </w:divBdr>
    </w:div>
    <w:div w:id="775519733">
      <w:bodyDiv w:val="1"/>
      <w:marLeft w:val="0"/>
      <w:marRight w:val="0"/>
      <w:marTop w:val="0"/>
      <w:marBottom w:val="0"/>
      <w:divBdr>
        <w:top w:val="none" w:sz="0" w:space="0" w:color="auto"/>
        <w:left w:val="none" w:sz="0" w:space="0" w:color="auto"/>
        <w:bottom w:val="none" w:sz="0" w:space="0" w:color="auto"/>
        <w:right w:val="none" w:sz="0" w:space="0" w:color="auto"/>
      </w:divBdr>
      <w:divsChild>
        <w:div w:id="215969125">
          <w:marLeft w:val="0"/>
          <w:marRight w:val="547"/>
          <w:marTop w:val="96"/>
          <w:marBottom w:val="0"/>
          <w:divBdr>
            <w:top w:val="none" w:sz="0" w:space="0" w:color="auto"/>
            <w:left w:val="none" w:sz="0" w:space="0" w:color="auto"/>
            <w:bottom w:val="none" w:sz="0" w:space="0" w:color="auto"/>
            <w:right w:val="none" w:sz="0" w:space="0" w:color="auto"/>
          </w:divBdr>
        </w:div>
        <w:div w:id="40061669">
          <w:marLeft w:val="0"/>
          <w:marRight w:val="547"/>
          <w:marTop w:val="96"/>
          <w:marBottom w:val="0"/>
          <w:divBdr>
            <w:top w:val="none" w:sz="0" w:space="0" w:color="auto"/>
            <w:left w:val="none" w:sz="0" w:space="0" w:color="auto"/>
            <w:bottom w:val="none" w:sz="0" w:space="0" w:color="auto"/>
            <w:right w:val="none" w:sz="0" w:space="0" w:color="auto"/>
          </w:divBdr>
        </w:div>
        <w:div w:id="1731878401">
          <w:marLeft w:val="0"/>
          <w:marRight w:val="547"/>
          <w:marTop w:val="96"/>
          <w:marBottom w:val="0"/>
          <w:divBdr>
            <w:top w:val="none" w:sz="0" w:space="0" w:color="auto"/>
            <w:left w:val="none" w:sz="0" w:space="0" w:color="auto"/>
            <w:bottom w:val="none" w:sz="0" w:space="0" w:color="auto"/>
            <w:right w:val="none" w:sz="0" w:space="0" w:color="auto"/>
          </w:divBdr>
        </w:div>
        <w:div w:id="1374426513">
          <w:marLeft w:val="0"/>
          <w:marRight w:val="547"/>
          <w:marTop w:val="96"/>
          <w:marBottom w:val="0"/>
          <w:divBdr>
            <w:top w:val="none" w:sz="0" w:space="0" w:color="auto"/>
            <w:left w:val="none" w:sz="0" w:space="0" w:color="auto"/>
            <w:bottom w:val="none" w:sz="0" w:space="0" w:color="auto"/>
            <w:right w:val="none" w:sz="0" w:space="0" w:color="auto"/>
          </w:divBdr>
        </w:div>
        <w:div w:id="1903172219">
          <w:marLeft w:val="0"/>
          <w:marRight w:val="547"/>
          <w:marTop w:val="96"/>
          <w:marBottom w:val="0"/>
          <w:divBdr>
            <w:top w:val="none" w:sz="0" w:space="0" w:color="auto"/>
            <w:left w:val="none" w:sz="0" w:space="0" w:color="auto"/>
            <w:bottom w:val="none" w:sz="0" w:space="0" w:color="auto"/>
            <w:right w:val="none" w:sz="0" w:space="0" w:color="auto"/>
          </w:divBdr>
        </w:div>
        <w:div w:id="1349017353">
          <w:marLeft w:val="0"/>
          <w:marRight w:val="547"/>
          <w:marTop w:val="96"/>
          <w:marBottom w:val="0"/>
          <w:divBdr>
            <w:top w:val="none" w:sz="0" w:space="0" w:color="auto"/>
            <w:left w:val="none" w:sz="0" w:space="0" w:color="auto"/>
            <w:bottom w:val="none" w:sz="0" w:space="0" w:color="auto"/>
            <w:right w:val="none" w:sz="0" w:space="0" w:color="auto"/>
          </w:divBdr>
        </w:div>
        <w:div w:id="827670518">
          <w:marLeft w:val="0"/>
          <w:marRight w:val="547"/>
          <w:marTop w:val="96"/>
          <w:marBottom w:val="0"/>
          <w:divBdr>
            <w:top w:val="none" w:sz="0" w:space="0" w:color="auto"/>
            <w:left w:val="none" w:sz="0" w:space="0" w:color="auto"/>
            <w:bottom w:val="none" w:sz="0" w:space="0" w:color="auto"/>
            <w:right w:val="none" w:sz="0" w:space="0" w:color="auto"/>
          </w:divBdr>
        </w:div>
        <w:div w:id="1362166591">
          <w:marLeft w:val="0"/>
          <w:marRight w:val="547"/>
          <w:marTop w:val="96"/>
          <w:marBottom w:val="0"/>
          <w:divBdr>
            <w:top w:val="none" w:sz="0" w:space="0" w:color="auto"/>
            <w:left w:val="none" w:sz="0" w:space="0" w:color="auto"/>
            <w:bottom w:val="none" w:sz="0" w:space="0" w:color="auto"/>
            <w:right w:val="none" w:sz="0" w:space="0" w:color="auto"/>
          </w:divBdr>
        </w:div>
        <w:div w:id="530147033">
          <w:marLeft w:val="0"/>
          <w:marRight w:val="547"/>
          <w:marTop w:val="96"/>
          <w:marBottom w:val="0"/>
          <w:divBdr>
            <w:top w:val="none" w:sz="0" w:space="0" w:color="auto"/>
            <w:left w:val="none" w:sz="0" w:space="0" w:color="auto"/>
            <w:bottom w:val="none" w:sz="0" w:space="0" w:color="auto"/>
            <w:right w:val="none" w:sz="0" w:space="0" w:color="auto"/>
          </w:divBdr>
        </w:div>
        <w:div w:id="1693995350">
          <w:marLeft w:val="0"/>
          <w:marRight w:val="547"/>
          <w:marTop w:val="96"/>
          <w:marBottom w:val="0"/>
          <w:divBdr>
            <w:top w:val="none" w:sz="0" w:space="0" w:color="auto"/>
            <w:left w:val="none" w:sz="0" w:space="0" w:color="auto"/>
            <w:bottom w:val="none" w:sz="0" w:space="0" w:color="auto"/>
            <w:right w:val="none" w:sz="0" w:space="0" w:color="auto"/>
          </w:divBdr>
        </w:div>
        <w:div w:id="1802377237">
          <w:marLeft w:val="0"/>
          <w:marRight w:val="547"/>
          <w:marTop w:val="96"/>
          <w:marBottom w:val="0"/>
          <w:divBdr>
            <w:top w:val="none" w:sz="0" w:space="0" w:color="auto"/>
            <w:left w:val="none" w:sz="0" w:space="0" w:color="auto"/>
            <w:bottom w:val="none" w:sz="0" w:space="0" w:color="auto"/>
            <w:right w:val="none" w:sz="0" w:space="0" w:color="auto"/>
          </w:divBdr>
        </w:div>
        <w:div w:id="1975987558">
          <w:marLeft w:val="0"/>
          <w:marRight w:val="547"/>
          <w:marTop w:val="96"/>
          <w:marBottom w:val="0"/>
          <w:divBdr>
            <w:top w:val="none" w:sz="0" w:space="0" w:color="auto"/>
            <w:left w:val="none" w:sz="0" w:space="0" w:color="auto"/>
            <w:bottom w:val="none" w:sz="0" w:space="0" w:color="auto"/>
            <w:right w:val="none" w:sz="0" w:space="0" w:color="auto"/>
          </w:divBdr>
        </w:div>
      </w:divsChild>
    </w:div>
    <w:div w:id="790245044">
      <w:bodyDiv w:val="1"/>
      <w:marLeft w:val="0"/>
      <w:marRight w:val="0"/>
      <w:marTop w:val="0"/>
      <w:marBottom w:val="0"/>
      <w:divBdr>
        <w:top w:val="none" w:sz="0" w:space="0" w:color="auto"/>
        <w:left w:val="none" w:sz="0" w:space="0" w:color="auto"/>
        <w:bottom w:val="none" w:sz="0" w:space="0" w:color="auto"/>
        <w:right w:val="none" w:sz="0" w:space="0" w:color="auto"/>
      </w:divBdr>
    </w:div>
    <w:div w:id="791677767">
      <w:bodyDiv w:val="1"/>
      <w:marLeft w:val="0"/>
      <w:marRight w:val="0"/>
      <w:marTop w:val="0"/>
      <w:marBottom w:val="0"/>
      <w:divBdr>
        <w:top w:val="none" w:sz="0" w:space="0" w:color="auto"/>
        <w:left w:val="none" w:sz="0" w:space="0" w:color="auto"/>
        <w:bottom w:val="none" w:sz="0" w:space="0" w:color="auto"/>
        <w:right w:val="none" w:sz="0" w:space="0" w:color="auto"/>
      </w:divBdr>
    </w:div>
    <w:div w:id="823933211">
      <w:bodyDiv w:val="1"/>
      <w:marLeft w:val="0"/>
      <w:marRight w:val="0"/>
      <w:marTop w:val="0"/>
      <w:marBottom w:val="0"/>
      <w:divBdr>
        <w:top w:val="none" w:sz="0" w:space="0" w:color="auto"/>
        <w:left w:val="none" w:sz="0" w:space="0" w:color="auto"/>
        <w:bottom w:val="none" w:sz="0" w:space="0" w:color="auto"/>
        <w:right w:val="none" w:sz="0" w:space="0" w:color="auto"/>
      </w:divBdr>
      <w:divsChild>
        <w:div w:id="490366469">
          <w:marLeft w:val="0"/>
          <w:marRight w:val="547"/>
          <w:marTop w:val="125"/>
          <w:marBottom w:val="0"/>
          <w:divBdr>
            <w:top w:val="none" w:sz="0" w:space="0" w:color="auto"/>
            <w:left w:val="none" w:sz="0" w:space="0" w:color="auto"/>
            <w:bottom w:val="none" w:sz="0" w:space="0" w:color="auto"/>
            <w:right w:val="none" w:sz="0" w:space="0" w:color="auto"/>
          </w:divBdr>
        </w:div>
        <w:div w:id="1012075884">
          <w:marLeft w:val="0"/>
          <w:marRight w:val="547"/>
          <w:marTop w:val="125"/>
          <w:marBottom w:val="0"/>
          <w:divBdr>
            <w:top w:val="none" w:sz="0" w:space="0" w:color="auto"/>
            <w:left w:val="none" w:sz="0" w:space="0" w:color="auto"/>
            <w:bottom w:val="none" w:sz="0" w:space="0" w:color="auto"/>
            <w:right w:val="none" w:sz="0" w:space="0" w:color="auto"/>
          </w:divBdr>
        </w:div>
        <w:div w:id="669141767">
          <w:marLeft w:val="0"/>
          <w:marRight w:val="547"/>
          <w:marTop w:val="125"/>
          <w:marBottom w:val="0"/>
          <w:divBdr>
            <w:top w:val="none" w:sz="0" w:space="0" w:color="auto"/>
            <w:left w:val="none" w:sz="0" w:space="0" w:color="auto"/>
            <w:bottom w:val="none" w:sz="0" w:space="0" w:color="auto"/>
            <w:right w:val="none" w:sz="0" w:space="0" w:color="auto"/>
          </w:divBdr>
        </w:div>
        <w:div w:id="1288588992">
          <w:marLeft w:val="0"/>
          <w:marRight w:val="547"/>
          <w:marTop w:val="125"/>
          <w:marBottom w:val="0"/>
          <w:divBdr>
            <w:top w:val="none" w:sz="0" w:space="0" w:color="auto"/>
            <w:left w:val="none" w:sz="0" w:space="0" w:color="auto"/>
            <w:bottom w:val="none" w:sz="0" w:space="0" w:color="auto"/>
            <w:right w:val="none" w:sz="0" w:space="0" w:color="auto"/>
          </w:divBdr>
        </w:div>
      </w:divsChild>
    </w:div>
    <w:div w:id="839849528">
      <w:bodyDiv w:val="1"/>
      <w:marLeft w:val="0"/>
      <w:marRight w:val="0"/>
      <w:marTop w:val="0"/>
      <w:marBottom w:val="0"/>
      <w:divBdr>
        <w:top w:val="none" w:sz="0" w:space="0" w:color="auto"/>
        <w:left w:val="none" w:sz="0" w:space="0" w:color="auto"/>
        <w:bottom w:val="none" w:sz="0" w:space="0" w:color="auto"/>
        <w:right w:val="none" w:sz="0" w:space="0" w:color="auto"/>
      </w:divBdr>
    </w:div>
    <w:div w:id="842403619">
      <w:bodyDiv w:val="1"/>
      <w:marLeft w:val="0"/>
      <w:marRight w:val="0"/>
      <w:marTop w:val="0"/>
      <w:marBottom w:val="0"/>
      <w:divBdr>
        <w:top w:val="none" w:sz="0" w:space="0" w:color="auto"/>
        <w:left w:val="none" w:sz="0" w:space="0" w:color="auto"/>
        <w:bottom w:val="none" w:sz="0" w:space="0" w:color="auto"/>
        <w:right w:val="none" w:sz="0" w:space="0" w:color="auto"/>
      </w:divBdr>
    </w:div>
    <w:div w:id="847405865">
      <w:bodyDiv w:val="1"/>
      <w:marLeft w:val="0"/>
      <w:marRight w:val="0"/>
      <w:marTop w:val="0"/>
      <w:marBottom w:val="0"/>
      <w:divBdr>
        <w:top w:val="none" w:sz="0" w:space="0" w:color="auto"/>
        <w:left w:val="none" w:sz="0" w:space="0" w:color="auto"/>
        <w:bottom w:val="none" w:sz="0" w:space="0" w:color="auto"/>
        <w:right w:val="none" w:sz="0" w:space="0" w:color="auto"/>
      </w:divBdr>
      <w:divsChild>
        <w:div w:id="392390310">
          <w:marLeft w:val="0"/>
          <w:marRight w:val="547"/>
          <w:marTop w:val="0"/>
          <w:marBottom w:val="0"/>
          <w:divBdr>
            <w:top w:val="none" w:sz="0" w:space="0" w:color="auto"/>
            <w:left w:val="none" w:sz="0" w:space="0" w:color="auto"/>
            <w:bottom w:val="none" w:sz="0" w:space="0" w:color="auto"/>
            <w:right w:val="none" w:sz="0" w:space="0" w:color="auto"/>
          </w:divBdr>
        </w:div>
        <w:div w:id="1009060933">
          <w:marLeft w:val="0"/>
          <w:marRight w:val="547"/>
          <w:marTop w:val="0"/>
          <w:marBottom w:val="0"/>
          <w:divBdr>
            <w:top w:val="none" w:sz="0" w:space="0" w:color="auto"/>
            <w:left w:val="none" w:sz="0" w:space="0" w:color="auto"/>
            <w:bottom w:val="none" w:sz="0" w:space="0" w:color="auto"/>
            <w:right w:val="none" w:sz="0" w:space="0" w:color="auto"/>
          </w:divBdr>
        </w:div>
        <w:div w:id="98985989">
          <w:marLeft w:val="0"/>
          <w:marRight w:val="547"/>
          <w:marTop w:val="0"/>
          <w:marBottom w:val="0"/>
          <w:divBdr>
            <w:top w:val="none" w:sz="0" w:space="0" w:color="auto"/>
            <w:left w:val="none" w:sz="0" w:space="0" w:color="auto"/>
            <w:bottom w:val="none" w:sz="0" w:space="0" w:color="auto"/>
            <w:right w:val="none" w:sz="0" w:space="0" w:color="auto"/>
          </w:divBdr>
        </w:div>
      </w:divsChild>
    </w:div>
    <w:div w:id="864976265">
      <w:bodyDiv w:val="1"/>
      <w:marLeft w:val="0"/>
      <w:marRight w:val="0"/>
      <w:marTop w:val="0"/>
      <w:marBottom w:val="0"/>
      <w:divBdr>
        <w:top w:val="none" w:sz="0" w:space="0" w:color="auto"/>
        <w:left w:val="none" w:sz="0" w:space="0" w:color="auto"/>
        <w:bottom w:val="none" w:sz="0" w:space="0" w:color="auto"/>
        <w:right w:val="none" w:sz="0" w:space="0" w:color="auto"/>
      </w:divBdr>
    </w:div>
    <w:div w:id="867110436">
      <w:bodyDiv w:val="1"/>
      <w:marLeft w:val="0"/>
      <w:marRight w:val="0"/>
      <w:marTop w:val="0"/>
      <w:marBottom w:val="0"/>
      <w:divBdr>
        <w:top w:val="none" w:sz="0" w:space="0" w:color="auto"/>
        <w:left w:val="none" w:sz="0" w:space="0" w:color="auto"/>
        <w:bottom w:val="none" w:sz="0" w:space="0" w:color="auto"/>
        <w:right w:val="none" w:sz="0" w:space="0" w:color="auto"/>
      </w:divBdr>
      <w:divsChild>
        <w:div w:id="227348134">
          <w:marLeft w:val="0"/>
          <w:marRight w:val="446"/>
          <w:marTop w:val="0"/>
          <w:marBottom w:val="0"/>
          <w:divBdr>
            <w:top w:val="none" w:sz="0" w:space="0" w:color="auto"/>
            <w:left w:val="none" w:sz="0" w:space="0" w:color="auto"/>
            <w:bottom w:val="none" w:sz="0" w:space="0" w:color="auto"/>
            <w:right w:val="none" w:sz="0" w:space="0" w:color="auto"/>
          </w:divBdr>
        </w:div>
        <w:div w:id="2090538257">
          <w:marLeft w:val="0"/>
          <w:marRight w:val="446"/>
          <w:marTop w:val="0"/>
          <w:marBottom w:val="0"/>
          <w:divBdr>
            <w:top w:val="none" w:sz="0" w:space="0" w:color="auto"/>
            <w:left w:val="none" w:sz="0" w:space="0" w:color="auto"/>
            <w:bottom w:val="none" w:sz="0" w:space="0" w:color="auto"/>
            <w:right w:val="none" w:sz="0" w:space="0" w:color="auto"/>
          </w:divBdr>
        </w:div>
        <w:div w:id="1207566541">
          <w:marLeft w:val="0"/>
          <w:marRight w:val="446"/>
          <w:marTop w:val="0"/>
          <w:marBottom w:val="0"/>
          <w:divBdr>
            <w:top w:val="none" w:sz="0" w:space="0" w:color="auto"/>
            <w:left w:val="none" w:sz="0" w:space="0" w:color="auto"/>
            <w:bottom w:val="none" w:sz="0" w:space="0" w:color="auto"/>
            <w:right w:val="none" w:sz="0" w:space="0" w:color="auto"/>
          </w:divBdr>
        </w:div>
        <w:div w:id="1314524757">
          <w:marLeft w:val="0"/>
          <w:marRight w:val="446"/>
          <w:marTop w:val="0"/>
          <w:marBottom w:val="0"/>
          <w:divBdr>
            <w:top w:val="none" w:sz="0" w:space="0" w:color="auto"/>
            <w:left w:val="none" w:sz="0" w:space="0" w:color="auto"/>
            <w:bottom w:val="none" w:sz="0" w:space="0" w:color="auto"/>
            <w:right w:val="none" w:sz="0" w:space="0" w:color="auto"/>
          </w:divBdr>
        </w:div>
        <w:div w:id="1810786290">
          <w:marLeft w:val="0"/>
          <w:marRight w:val="446"/>
          <w:marTop w:val="0"/>
          <w:marBottom w:val="0"/>
          <w:divBdr>
            <w:top w:val="none" w:sz="0" w:space="0" w:color="auto"/>
            <w:left w:val="none" w:sz="0" w:space="0" w:color="auto"/>
            <w:bottom w:val="none" w:sz="0" w:space="0" w:color="auto"/>
            <w:right w:val="none" w:sz="0" w:space="0" w:color="auto"/>
          </w:divBdr>
        </w:div>
        <w:div w:id="2088796071">
          <w:marLeft w:val="0"/>
          <w:marRight w:val="446"/>
          <w:marTop w:val="0"/>
          <w:marBottom w:val="0"/>
          <w:divBdr>
            <w:top w:val="none" w:sz="0" w:space="0" w:color="auto"/>
            <w:left w:val="none" w:sz="0" w:space="0" w:color="auto"/>
            <w:bottom w:val="none" w:sz="0" w:space="0" w:color="auto"/>
            <w:right w:val="none" w:sz="0" w:space="0" w:color="auto"/>
          </w:divBdr>
        </w:div>
      </w:divsChild>
    </w:div>
    <w:div w:id="872036183">
      <w:bodyDiv w:val="1"/>
      <w:marLeft w:val="0"/>
      <w:marRight w:val="0"/>
      <w:marTop w:val="0"/>
      <w:marBottom w:val="0"/>
      <w:divBdr>
        <w:top w:val="none" w:sz="0" w:space="0" w:color="auto"/>
        <w:left w:val="none" w:sz="0" w:space="0" w:color="auto"/>
        <w:bottom w:val="none" w:sz="0" w:space="0" w:color="auto"/>
        <w:right w:val="none" w:sz="0" w:space="0" w:color="auto"/>
      </w:divBdr>
    </w:div>
    <w:div w:id="879168006">
      <w:bodyDiv w:val="1"/>
      <w:marLeft w:val="0"/>
      <w:marRight w:val="0"/>
      <w:marTop w:val="0"/>
      <w:marBottom w:val="0"/>
      <w:divBdr>
        <w:top w:val="none" w:sz="0" w:space="0" w:color="auto"/>
        <w:left w:val="none" w:sz="0" w:space="0" w:color="auto"/>
        <w:bottom w:val="none" w:sz="0" w:space="0" w:color="auto"/>
        <w:right w:val="none" w:sz="0" w:space="0" w:color="auto"/>
      </w:divBdr>
    </w:div>
    <w:div w:id="890917926">
      <w:bodyDiv w:val="1"/>
      <w:marLeft w:val="0"/>
      <w:marRight w:val="0"/>
      <w:marTop w:val="0"/>
      <w:marBottom w:val="0"/>
      <w:divBdr>
        <w:top w:val="none" w:sz="0" w:space="0" w:color="auto"/>
        <w:left w:val="none" w:sz="0" w:space="0" w:color="auto"/>
        <w:bottom w:val="none" w:sz="0" w:space="0" w:color="auto"/>
        <w:right w:val="none" w:sz="0" w:space="0" w:color="auto"/>
      </w:divBdr>
    </w:div>
    <w:div w:id="892473114">
      <w:bodyDiv w:val="1"/>
      <w:marLeft w:val="0"/>
      <w:marRight w:val="0"/>
      <w:marTop w:val="0"/>
      <w:marBottom w:val="0"/>
      <w:divBdr>
        <w:top w:val="none" w:sz="0" w:space="0" w:color="auto"/>
        <w:left w:val="none" w:sz="0" w:space="0" w:color="auto"/>
        <w:bottom w:val="none" w:sz="0" w:space="0" w:color="auto"/>
        <w:right w:val="none" w:sz="0" w:space="0" w:color="auto"/>
      </w:divBdr>
    </w:div>
    <w:div w:id="908032241">
      <w:bodyDiv w:val="1"/>
      <w:marLeft w:val="0"/>
      <w:marRight w:val="0"/>
      <w:marTop w:val="0"/>
      <w:marBottom w:val="0"/>
      <w:divBdr>
        <w:top w:val="none" w:sz="0" w:space="0" w:color="auto"/>
        <w:left w:val="none" w:sz="0" w:space="0" w:color="auto"/>
        <w:bottom w:val="none" w:sz="0" w:space="0" w:color="auto"/>
        <w:right w:val="none" w:sz="0" w:space="0" w:color="auto"/>
      </w:divBdr>
    </w:div>
    <w:div w:id="926036912">
      <w:bodyDiv w:val="1"/>
      <w:marLeft w:val="0"/>
      <w:marRight w:val="0"/>
      <w:marTop w:val="0"/>
      <w:marBottom w:val="0"/>
      <w:divBdr>
        <w:top w:val="none" w:sz="0" w:space="0" w:color="auto"/>
        <w:left w:val="none" w:sz="0" w:space="0" w:color="auto"/>
        <w:bottom w:val="none" w:sz="0" w:space="0" w:color="auto"/>
        <w:right w:val="none" w:sz="0" w:space="0" w:color="auto"/>
      </w:divBdr>
    </w:div>
    <w:div w:id="935479570">
      <w:bodyDiv w:val="1"/>
      <w:marLeft w:val="0"/>
      <w:marRight w:val="0"/>
      <w:marTop w:val="0"/>
      <w:marBottom w:val="0"/>
      <w:divBdr>
        <w:top w:val="none" w:sz="0" w:space="0" w:color="auto"/>
        <w:left w:val="none" w:sz="0" w:space="0" w:color="auto"/>
        <w:bottom w:val="none" w:sz="0" w:space="0" w:color="auto"/>
        <w:right w:val="none" w:sz="0" w:space="0" w:color="auto"/>
      </w:divBdr>
    </w:div>
    <w:div w:id="971131512">
      <w:bodyDiv w:val="1"/>
      <w:marLeft w:val="0"/>
      <w:marRight w:val="0"/>
      <w:marTop w:val="0"/>
      <w:marBottom w:val="0"/>
      <w:divBdr>
        <w:top w:val="none" w:sz="0" w:space="0" w:color="auto"/>
        <w:left w:val="none" w:sz="0" w:space="0" w:color="auto"/>
        <w:bottom w:val="none" w:sz="0" w:space="0" w:color="auto"/>
        <w:right w:val="none" w:sz="0" w:space="0" w:color="auto"/>
      </w:divBdr>
    </w:div>
    <w:div w:id="973028784">
      <w:bodyDiv w:val="1"/>
      <w:marLeft w:val="0"/>
      <w:marRight w:val="0"/>
      <w:marTop w:val="0"/>
      <w:marBottom w:val="0"/>
      <w:divBdr>
        <w:top w:val="none" w:sz="0" w:space="0" w:color="auto"/>
        <w:left w:val="none" w:sz="0" w:space="0" w:color="auto"/>
        <w:bottom w:val="none" w:sz="0" w:space="0" w:color="auto"/>
        <w:right w:val="none" w:sz="0" w:space="0" w:color="auto"/>
      </w:divBdr>
      <w:divsChild>
        <w:div w:id="617689103">
          <w:marLeft w:val="0"/>
          <w:marRight w:val="446"/>
          <w:marTop w:val="0"/>
          <w:marBottom w:val="0"/>
          <w:divBdr>
            <w:top w:val="none" w:sz="0" w:space="0" w:color="auto"/>
            <w:left w:val="none" w:sz="0" w:space="0" w:color="auto"/>
            <w:bottom w:val="none" w:sz="0" w:space="0" w:color="auto"/>
            <w:right w:val="none" w:sz="0" w:space="0" w:color="auto"/>
          </w:divBdr>
        </w:div>
      </w:divsChild>
    </w:div>
    <w:div w:id="977343939">
      <w:bodyDiv w:val="1"/>
      <w:marLeft w:val="0"/>
      <w:marRight w:val="0"/>
      <w:marTop w:val="0"/>
      <w:marBottom w:val="0"/>
      <w:divBdr>
        <w:top w:val="none" w:sz="0" w:space="0" w:color="auto"/>
        <w:left w:val="none" w:sz="0" w:space="0" w:color="auto"/>
        <w:bottom w:val="none" w:sz="0" w:space="0" w:color="auto"/>
        <w:right w:val="none" w:sz="0" w:space="0" w:color="auto"/>
      </w:divBdr>
    </w:div>
    <w:div w:id="984971179">
      <w:bodyDiv w:val="1"/>
      <w:marLeft w:val="0"/>
      <w:marRight w:val="0"/>
      <w:marTop w:val="0"/>
      <w:marBottom w:val="0"/>
      <w:divBdr>
        <w:top w:val="none" w:sz="0" w:space="0" w:color="auto"/>
        <w:left w:val="none" w:sz="0" w:space="0" w:color="auto"/>
        <w:bottom w:val="none" w:sz="0" w:space="0" w:color="auto"/>
        <w:right w:val="none" w:sz="0" w:space="0" w:color="auto"/>
      </w:divBdr>
      <w:divsChild>
        <w:div w:id="393160024">
          <w:marLeft w:val="0"/>
          <w:marRight w:val="446"/>
          <w:marTop w:val="0"/>
          <w:marBottom w:val="0"/>
          <w:divBdr>
            <w:top w:val="none" w:sz="0" w:space="0" w:color="auto"/>
            <w:left w:val="none" w:sz="0" w:space="0" w:color="auto"/>
            <w:bottom w:val="none" w:sz="0" w:space="0" w:color="auto"/>
            <w:right w:val="none" w:sz="0" w:space="0" w:color="auto"/>
          </w:divBdr>
        </w:div>
      </w:divsChild>
    </w:div>
    <w:div w:id="985622252">
      <w:bodyDiv w:val="1"/>
      <w:marLeft w:val="0"/>
      <w:marRight w:val="0"/>
      <w:marTop w:val="0"/>
      <w:marBottom w:val="0"/>
      <w:divBdr>
        <w:top w:val="none" w:sz="0" w:space="0" w:color="auto"/>
        <w:left w:val="none" w:sz="0" w:space="0" w:color="auto"/>
        <w:bottom w:val="none" w:sz="0" w:space="0" w:color="auto"/>
        <w:right w:val="none" w:sz="0" w:space="0" w:color="auto"/>
      </w:divBdr>
    </w:div>
    <w:div w:id="996616917">
      <w:bodyDiv w:val="1"/>
      <w:marLeft w:val="0"/>
      <w:marRight w:val="0"/>
      <w:marTop w:val="0"/>
      <w:marBottom w:val="0"/>
      <w:divBdr>
        <w:top w:val="none" w:sz="0" w:space="0" w:color="auto"/>
        <w:left w:val="none" w:sz="0" w:space="0" w:color="auto"/>
        <w:bottom w:val="none" w:sz="0" w:space="0" w:color="auto"/>
        <w:right w:val="none" w:sz="0" w:space="0" w:color="auto"/>
      </w:divBdr>
    </w:div>
    <w:div w:id="1005598066">
      <w:bodyDiv w:val="1"/>
      <w:marLeft w:val="0"/>
      <w:marRight w:val="0"/>
      <w:marTop w:val="0"/>
      <w:marBottom w:val="0"/>
      <w:divBdr>
        <w:top w:val="none" w:sz="0" w:space="0" w:color="auto"/>
        <w:left w:val="none" w:sz="0" w:space="0" w:color="auto"/>
        <w:bottom w:val="none" w:sz="0" w:space="0" w:color="auto"/>
        <w:right w:val="none" w:sz="0" w:space="0" w:color="auto"/>
      </w:divBdr>
    </w:div>
    <w:div w:id="1019039333">
      <w:bodyDiv w:val="1"/>
      <w:marLeft w:val="0"/>
      <w:marRight w:val="0"/>
      <w:marTop w:val="0"/>
      <w:marBottom w:val="0"/>
      <w:divBdr>
        <w:top w:val="none" w:sz="0" w:space="0" w:color="auto"/>
        <w:left w:val="none" w:sz="0" w:space="0" w:color="auto"/>
        <w:bottom w:val="none" w:sz="0" w:space="0" w:color="auto"/>
        <w:right w:val="none" w:sz="0" w:space="0" w:color="auto"/>
      </w:divBdr>
    </w:div>
    <w:div w:id="1022824081">
      <w:bodyDiv w:val="1"/>
      <w:marLeft w:val="0"/>
      <w:marRight w:val="0"/>
      <w:marTop w:val="0"/>
      <w:marBottom w:val="0"/>
      <w:divBdr>
        <w:top w:val="none" w:sz="0" w:space="0" w:color="auto"/>
        <w:left w:val="none" w:sz="0" w:space="0" w:color="auto"/>
        <w:bottom w:val="none" w:sz="0" w:space="0" w:color="auto"/>
        <w:right w:val="none" w:sz="0" w:space="0" w:color="auto"/>
      </w:divBdr>
    </w:div>
    <w:div w:id="1029061711">
      <w:bodyDiv w:val="1"/>
      <w:marLeft w:val="0"/>
      <w:marRight w:val="0"/>
      <w:marTop w:val="0"/>
      <w:marBottom w:val="0"/>
      <w:divBdr>
        <w:top w:val="none" w:sz="0" w:space="0" w:color="auto"/>
        <w:left w:val="none" w:sz="0" w:space="0" w:color="auto"/>
        <w:bottom w:val="none" w:sz="0" w:space="0" w:color="auto"/>
        <w:right w:val="none" w:sz="0" w:space="0" w:color="auto"/>
      </w:divBdr>
    </w:div>
    <w:div w:id="1034112333">
      <w:bodyDiv w:val="1"/>
      <w:marLeft w:val="0"/>
      <w:marRight w:val="0"/>
      <w:marTop w:val="0"/>
      <w:marBottom w:val="0"/>
      <w:divBdr>
        <w:top w:val="none" w:sz="0" w:space="0" w:color="auto"/>
        <w:left w:val="none" w:sz="0" w:space="0" w:color="auto"/>
        <w:bottom w:val="none" w:sz="0" w:space="0" w:color="auto"/>
        <w:right w:val="none" w:sz="0" w:space="0" w:color="auto"/>
      </w:divBdr>
    </w:div>
    <w:div w:id="1038773186">
      <w:bodyDiv w:val="1"/>
      <w:marLeft w:val="0"/>
      <w:marRight w:val="0"/>
      <w:marTop w:val="0"/>
      <w:marBottom w:val="0"/>
      <w:divBdr>
        <w:top w:val="none" w:sz="0" w:space="0" w:color="auto"/>
        <w:left w:val="none" w:sz="0" w:space="0" w:color="auto"/>
        <w:bottom w:val="none" w:sz="0" w:space="0" w:color="auto"/>
        <w:right w:val="none" w:sz="0" w:space="0" w:color="auto"/>
      </w:divBdr>
    </w:div>
    <w:div w:id="1049719188">
      <w:bodyDiv w:val="1"/>
      <w:marLeft w:val="0"/>
      <w:marRight w:val="0"/>
      <w:marTop w:val="0"/>
      <w:marBottom w:val="0"/>
      <w:divBdr>
        <w:top w:val="none" w:sz="0" w:space="0" w:color="auto"/>
        <w:left w:val="none" w:sz="0" w:space="0" w:color="auto"/>
        <w:bottom w:val="none" w:sz="0" w:space="0" w:color="auto"/>
        <w:right w:val="none" w:sz="0" w:space="0" w:color="auto"/>
      </w:divBdr>
      <w:divsChild>
        <w:div w:id="612518155">
          <w:marLeft w:val="0"/>
          <w:marRight w:val="1166"/>
          <w:marTop w:val="0"/>
          <w:marBottom w:val="0"/>
          <w:divBdr>
            <w:top w:val="none" w:sz="0" w:space="0" w:color="auto"/>
            <w:left w:val="none" w:sz="0" w:space="0" w:color="auto"/>
            <w:bottom w:val="none" w:sz="0" w:space="0" w:color="auto"/>
            <w:right w:val="none" w:sz="0" w:space="0" w:color="auto"/>
          </w:divBdr>
        </w:div>
        <w:div w:id="1171405839">
          <w:marLeft w:val="0"/>
          <w:marRight w:val="1166"/>
          <w:marTop w:val="0"/>
          <w:marBottom w:val="0"/>
          <w:divBdr>
            <w:top w:val="none" w:sz="0" w:space="0" w:color="auto"/>
            <w:left w:val="none" w:sz="0" w:space="0" w:color="auto"/>
            <w:bottom w:val="none" w:sz="0" w:space="0" w:color="auto"/>
            <w:right w:val="none" w:sz="0" w:space="0" w:color="auto"/>
          </w:divBdr>
        </w:div>
        <w:div w:id="1703433587">
          <w:marLeft w:val="0"/>
          <w:marRight w:val="1166"/>
          <w:marTop w:val="0"/>
          <w:marBottom w:val="0"/>
          <w:divBdr>
            <w:top w:val="none" w:sz="0" w:space="0" w:color="auto"/>
            <w:left w:val="none" w:sz="0" w:space="0" w:color="auto"/>
            <w:bottom w:val="none" w:sz="0" w:space="0" w:color="auto"/>
            <w:right w:val="none" w:sz="0" w:space="0" w:color="auto"/>
          </w:divBdr>
        </w:div>
      </w:divsChild>
    </w:div>
    <w:div w:id="1068189554">
      <w:bodyDiv w:val="1"/>
      <w:marLeft w:val="0"/>
      <w:marRight w:val="0"/>
      <w:marTop w:val="0"/>
      <w:marBottom w:val="0"/>
      <w:divBdr>
        <w:top w:val="none" w:sz="0" w:space="0" w:color="auto"/>
        <w:left w:val="none" w:sz="0" w:space="0" w:color="auto"/>
        <w:bottom w:val="none" w:sz="0" w:space="0" w:color="auto"/>
        <w:right w:val="none" w:sz="0" w:space="0" w:color="auto"/>
      </w:divBdr>
    </w:div>
    <w:div w:id="1071923073">
      <w:bodyDiv w:val="1"/>
      <w:marLeft w:val="0"/>
      <w:marRight w:val="0"/>
      <w:marTop w:val="0"/>
      <w:marBottom w:val="0"/>
      <w:divBdr>
        <w:top w:val="none" w:sz="0" w:space="0" w:color="auto"/>
        <w:left w:val="none" w:sz="0" w:space="0" w:color="auto"/>
        <w:bottom w:val="none" w:sz="0" w:space="0" w:color="auto"/>
        <w:right w:val="none" w:sz="0" w:space="0" w:color="auto"/>
      </w:divBdr>
      <w:divsChild>
        <w:div w:id="129053028">
          <w:marLeft w:val="0"/>
          <w:marRight w:val="720"/>
          <w:marTop w:val="0"/>
          <w:marBottom w:val="0"/>
          <w:divBdr>
            <w:top w:val="none" w:sz="0" w:space="0" w:color="auto"/>
            <w:left w:val="none" w:sz="0" w:space="0" w:color="auto"/>
            <w:bottom w:val="none" w:sz="0" w:space="0" w:color="auto"/>
            <w:right w:val="none" w:sz="0" w:space="0" w:color="auto"/>
          </w:divBdr>
        </w:div>
        <w:div w:id="852036507">
          <w:marLeft w:val="0"/>
          <w:marRight w:val="720"/>
          <w:marTop w:val="0"/>
          <w:marBottom w:val="0"/>
          <w:divBdr>
            <w:top w:val="none" w:sz="0" w:space="0" w:color="auto"/>
            <w:left w:val="none" w:sz="0" w:space="0" w:color="auto"/>
            <w:bottom w:val="none" w:sz="0" w:space="0" w:color="auto"/>
            <w:right w:val="none" w:sz="0" w:space="0" w:color="auto"/>
          </w:divBdr>
        </w:div>
        <w:div w:id="331690595">
          <w:marLeft w:val="0"/>
          <w:marRight w:val="720"/>
          <w:marTop w:val="0"/>
          <w:marBottom w:val="0"/>
          <w:divBdr>
            <w:top w:val="none" w:sz="0" w:space="0" w:color="auto"/>
            <w:left w:val="none" w:sz="0" w:space="0" w:color="auto"/>
            <w:bottom w:val="none" w:sz="0" w:space="0" w:color="auto"/>
            <w:right w:val="none" w:sz="0" w:space="0" w:color="auto"/>
          </w:divBdr>
        </w:div>
        <w:div w:id="723213315">
          <w:marLeft w:val="0"/>
          <w:marRight w:val="720"/>
          <w:marTop w:val="0"/>
          <w:marBottom w:val="0"/>
          <w:divBdr>
            <w:top w:val="none" w:sz="0" w:space="0" w:color="auto"/>
            <w:left w:val="none" w:sz="0" w:space="0" w:color="auto"/>
            <w:bottom w:val="none" w:sz="0" w:space="0" w:color="auto"/>
            <w:right w:val="none" w:sz="0" w:space="0" w:color="auto"/>
          </w:divBdr>
        </w:div>
        <w:div w:id="1748959947">
          <w:marLeft w:val="0"/>
          <w:marRight w:val="720"/>
          <w:marTop w:val="0"/>
          <w:marBottom w:val="0"/>
          <w:divBdr>
            <w:top w:val="none" w:sz="0" w:space="0" w:color="auto"/>
            <w:left w:val="none" w:sz="0" w:space="0" w:color="auto"/>
            <w:bottom w:val="none" w:sz="0" w:space="0" w:color="auto"/>
            <w:right w:val="none" w:sz="0" w:space="0" w:color="auto"/>
          </w:divBdr>
        </w:div>
      </w:divsChild>
    </w:div>
    <w:div w:id="1075905402">
      <w:bodyDiv w:val="1"/>
      <w:marLeft w:val="0"/>
      <w:marRight w:val="0"/>
      <w:marTop w:val="0"/>
      <w:marBottom w:val="0"/>
      <w:divBdr>
        <w:top w:val="none" w:sz="0" w:space="0" w:color="auto"/>
        <w:left w:val="none" w:sz="0" w:space="0" w:color="auto"/>
        <w:bottom w:val="none" w:sz="0" w:space="0" w:color="auto"/>
        <w:right w:val="none" w:sz="0" w:space="0" w:color="auto"/>
      </w:divBdr>
    </w:div>
    <w:div w:id="1082139736">
      <w:bodyDiv w:val="1"/>
      <w:marLeft w:val="0"/>
      <w:marRight w:val="0"/>
      <w:marTop w:val="0"/>
      <w:marBottom w:val="0"/>
      <w:divBdr>
        <w:top w:val="none" w:sz="0" w:space="0" w:color="auto"/>
        <w:left w:val="none" w:sz="0" w:space="0" w:color="auto"/>
        <w:bottom w:val="none" w:sz="0" w:space="0" w:color="auto"/>
        <w:right w:val="none" w:sz="0" w:space="0" w:color="auto"/>
      </w:divBdr>
    </w:div>
    <w:div w:id="1088693038">
      <w:bodyDiv w:val="1"/>
      <w:marLeft w:val="0"/>
      <w:marRight w:val="0"/>
      <w:marTop w:val="0"/>
      <w:marBottom w:val="0"/>
      <w:divBdr>
        <w:top w:val="none" w:sz="0" w:space="0" w:color="auto"/>
        <w:left w:val="none" w:sz="0" w:space="0" w:color="auto"/>
        <w:bottom w:val="none" w:sz="0" w:space="0" w:color="auto"/>
        <w:right w:val="none" w:sz="0" w:space="0" w:color="auto"/>
      </w:divBdr>
    </w:div>
    <w:div w:id="1093890545">
      <w:bodyDiv w:val="1"/>
      <w:marLeft w:val="0"/>
      <w:marRight w:val="0"/>
      <w:marTop w:val="0"/>
      <w:marBottom w:val="0"/>
      <w:divBdr>
        <w:top w:val="none" w:sz="0" w:space="0" w:color="auto"/>
        <w:left w:val="none" w:sz="0" w:space="0" w:color="auto"/>
        <w:bottom w:val="none" w:sz="0" w:space="0" w:color="auto"/>
        <w:right w:val="none" w:sz="0" w:space="0" w:color="auto"/>
      </w:divBdr>
    </w:div>
    <w:div w:id="1111433995">
      <w:bodyDiv w:val="1"/>
      <w:marLeft w:val="0"/>
      <w:marRight w:val="0"/>
      <w:marTop w:val="0"/>
      <w:marBottom w:val="0"/>
      <w:divBdr>
        <w:top w:val="none" w:sz="0" w:space="0" w:color="auto"/>
        <w:left w:val="none" w:sz="0" w:space="0" w:color="auto"/>
        <w:bottom w:val="none" w:sz="0" w:space="0" w:color="auto"/>
        <w:right w:val="none" w:sz="0" w:space="0" w:color="auto"/>
      </w:divBdr>
    </w:div>
    <w:div w:id="1115179123">
      <w:bodyDiv w:val="1"/>
      <w:marLeft w:val="0"/>
      <w:marRight w:val="0"/>
      <w:marTop w:val="0"/>
      <w:marBottom w:val="0"/>
      <w:divBdr>
        <w:top w:val="none" w:sz="0" w:space="0" w:color="auto"/>
        <w:left w:val="none" w:sz="0" w:space="0" w:color="auto"/>
        <w:bottom w:val="none" w:sz="0" w:space="0" w:color="auto"/>
        <w:right w:val="none" w:sz="0" w:space="0" w:color="auto"/>
      </w:divBdr>
    </w:div>
    <w:div w:id="1128276201">
      <w:bodyDiv w:val="1"/>
      <w:marLeft w:val="0"/>
      <w:marRight w:val="0"/>
      <w:marTop w:val="0"/>
      <w:marBottom w:val="0"/>
      <w:divBdr>
        <w:top w:val="none" w:sz="0" w:space="0" w:color="auto"/>
        <w:left w:val="none" w:sz="0" w:space="0" w:color="auto"/>
        <w:bottom w:val="none" w:sz="0" w:space="0" w:color="auto"/>
        <w:right w:val="none" w:sz="0" w:space="0" w:color="auto"/>
      </w:divBdr>
      <w:divsChild>
        <w:div w:id="1001590388">
          <w:marLeft w:val="0"/>
          <w:marRight w:val="446"/>
          <w:marTop w:val="0"/>
          <w:marBottom w:val="0"/>
          <w:divBdr>
            <w:top w:val="none" w:sz="0" w:space="0" w:color="auto"/>
            <w:left w:val="none" w:sz="0" w:space="0" w:color="auto"/>
            <w:bottom w:val="none" w:sz="0" w:space="0" w:color="auto"/>
            <w:right w:val="none" w:sz="0" w:space="0" w:color="auto"/>
          </w:divBdr>
        </w:div>
        <w:div w:id="144977781">
          <w:marLeft w:val="0"/>
          <w:marRight w:val="446"/>
          <w:marTop w:val="0"/>
          <w:marBottom w:val="0"/>
          <w:divBdr>
            <w:top w:val="none" w:sz="0" w:space="0" w:color="auto"/>
            <w:left w:val="none" w:sz="0" w:space="0" w:color="auto"/>
            <w:bottom w:val="none" w:sz="0" w:space="0" w:color="auto"/>
            <w:right w:val="none" w:sz="0" w:space="0" w:color="auto"/>
          </w:divBdr>
        </w:div>
      </w:divsChild>
    </w:div>
    <w:div w:id="1136487834">
      <w:bodyDiv w:val="1"/>
      <w:marLeft w:val="0"/>
      <w:marRight w:val="0"/>
      <w:marTop w:val="0"/>
      <w:marBottom w:val="0"/>
      <w:divBdr>
        <w:top w:val="none" w:sz="0" w:space="0" w:color="auto"/>
        <w:left w:val="none" w:sz="0" w:space="0" w:color="auto"/>
        <w:bottom w:val="none" w:sz="0" w:space="0" w:color="auto"/>
        <w:right w:val="none" w:sz="0" w:space="0" w:color="auto"/>
      </w:divBdr>
    </w:div>
    <w:div w:id="1139764679">
      <w:bodyDiv w:val="1"/>
      <w:marLeft w:val="0"/>
      <w:marRight w:val="0"/>
      <w:marTop w:val="0"/>
      <w:marBottom w:val="0"/>
      <w:divBdr>
        <w:top w:val="none" w:sz="0" w:space="0" w:color="auto"/>
        <w:left w:val="none" w:sz="0" w:space="0" w:color="auto"/>
        <w:bottom w:val="none" w:sz="0" w:space="0" w:color="auto"/>
        <w:right w:val="none" w:sz="0" w:space="0" w:color="auto"/>
      </w:divBdr>
      <w:divsChild>
        <w:div w:id="1329213085">
          <w:marLeft w:val="0"/>
          <w:marRight w:val="446"/>
          <w:marTop w:val="0"/>
          <w:marBottom w:val="0"/>
          <w:divBdr>
            <w:top w:val="none" w:sz="0" w:space="0" w:color="auto"/>
            <w:left w:val="none" w:sz="0" w:space="0" w:color="auto"/>
            <w:bottom w:val="none" w:sz="0" w:space="0" w:color="auto"/>
            <w:right w:val="none" w:sz="0" w:space="0" w:color="auto"/>
          </w:divBdr>
        </w:div>
      </w:divsChild>
    </w:div>
    <w:div w:id="1141385100">
      <w:bodyDiv w:val="1"/>
      <w:marLeft w:val="0"/>
      <w:marRight w:val="0"/>
      <w:marTop w:val="0"/>
      <w:marBottom w:val="0"/>
      <w:divBdr>
        <w:top w:val="none" w:sz="0" w:space="0" w:color="auto"/>
        <w:left w:val="none" w:sz="0" w:space="0" w:color="auto"/>
        <w:bottom w:val="none" w:sz="0" w:space="0" w:color="auto"/>
        <w:right w:val="none" w:sz="0" w:space="0" w:color="auto"/>
      </w:divBdr>
    </w:div>
    <w:div w:id="1153064318">
      <w:bodyDiv w:val="1"/>
      <w:marLeft w:val="0"/>
      <w:marRight w:val="0"/>
      <w:marTop w:val="0"/>
      <w:marBottom w:val="0"/>
      <w:divBdr>
        <w:top w:val="none" w:sz="0" w:space="0" w:color="auto"/>
        <w:left w:val="none" w:sz="0" w:space="0" w:color="auto"/>
        <w:bottom w:val="none" w:sz="0" w:space="0" w:color="auto"/>
        <w:right w:val="none" w:sz="0" w:space="0" w:color="auto"/>
      </w:divBdr>
    </w:div>
    <w:div w:id="1153445665">
      <w:bodyDiv w:val="1"/>
      <w:marLeft w:val="0"/>
      <w:marRight w:val="0"/>
      <w:marTop w:val="0"/>
      <w:marBottom w:val="0"/>
      <w:divBdr>
        <w:top w:val="none" w:sz="0" w:space="0" w:color="auto"/>
        <w:left w:val="none" w:sz="0" w:space="0" w:color="auto"/>
        <w:bottom w:val="none" w:sz="0" w:space="0" w:color="auto"/>
        <w:right w:val="none" w:sz="0" w:space="0" w:color="auto"/>
      </w:divBdr>
      <w:divsChild>
        <w:div w:id="228610662">
          <w:marLeft w:val="0"/>
          <w:marRight w:val="576"/>
          <w:marTop w:val="0"/>
          <w:marBottom w:val="0"/>
          <w:divBdr>
            <w:top w:val="none" w:sz="0" w:space="0" w:color="auto"/>
            <w:left w:val="none" w:sz="0" w:space="0" w:color="auto"/>
            <w:bottom w:val="none" w:sz="0" w:space="0" w:color="auto"/>
            <w:right w:val="none" w:sz="0" w:space="0" w:color="auto"/>
          </w:divBdr>
        </w:div>
        <w:div w:id="2114131511">
          <w:marLeft w:val="0"/>
          <w:marRight w:val="576"/>
          <w:marTop w:val="0"/>
          <w:marBottom w:val="0"/>
          <w:divBdr>
            <w:top w:val="none" w:sz="0" w:space="0" w:color="auto"/>
            <w:left w:val="none" w:sz="0" w:space="0" w:color="auto"/>
            <w:bottom w:val="none" w:sz="0" w:space="0" w:color="auto"/>
            <w:right w:val="none" w:sz="0" w:space="0" w:color="auto"/>
          </w:divBdr>
        </w:div>
        <w:div w:id="1330668652">
          <w:marLeft w:val="0"/>
          <w:marRight w:val="576"/>
          <w:marTop w:val="0"/>
          <w:marBottom w:val="0"/>
          <w:divBdr>
            <w:top w:val="none" w:sz="0" w:space="0" w:color="auto"/>
            <w:left w:val="none" w:sz="0" w:space="0" w:color="auto"/>
            <w:bottom w:val="none" w:sz="0" w:space="0" w:color="auto"/>
            <w:right w:val="none" w:sz="0" w:space="0" w:color="auto"/>
          </w:divBdr>
        </w:div>
        <w:div w:id="656808023">
          <w:marLeft w:val="0"/>
          <w:marRight w:val="576"/>
          <w:marTop w:val="0"/>
          <w:marBottom w:val="0"/>
          <w:divBdr>
            <w:top w:val="none" w:sz="0" w:space="0" w:color="auto"/>
            <w:left w:val="none" w:sz="0" w:space="0" w:color="auto"/>
            <w:bottom w:val="none" w:sz="0" w:space="0" w:color="auto"/>
            <w:right w:val="none" w:sz="0" w:space="0" w:color="auto"/>
          </w:divBdr>
        </w:div>
      </w:divsChild>
    </w:div>
    <w:div w:id="1157772227">
      <w:bodyDiv w:val="1"/>
      <w:marLeft w:val="0"/>
      <w:marRight w:val="0"/>
      <w:marTop w:val="0"/>
      <w:marBottom w:val="0"/>
      <w:divBdr>
        <w:top w:val="none" w:sz="0" w:space="0" w:color="auto"/>
        <w:left w:val="none" w:sz="0" w:space="0" w:color="auto"/>
        <w:bottom w:val="none" w:sz="0" w:space="0" w:color="auto"/>
        <w:right w:val="none" w:sz="0" w:space="0" w:color="auto"/>
      </w:divBdr>
    </w:div>
    <w:div w:id="1159883189">
      <w:bodyDiv w:val="1"/>
      <w:marLeft w:val="0"/>
      <w:marRight w:val="0"/>
      <w:marTop w:val="0"/>
      <w:marBottom w:val="0"/>
      <w:divBdr>
        <w:top w:val="none" w:sz="0" w:space="0" w:color="auto"/>
        <w:left w:val="none" w:sz="0" w:space="0" w:color="auto"/>
        <w:bottom w:val="none" w:sz="0" w:space="0" w:color="auto"/>
        <w:right w:val="none" w:sz="0" w:space="0" w:color="auto"/>
      </w:divBdr>
    </w:div>
    <w:div w:id="1175267359">
      <w:bodyDiv w:val="1"/>
      <w:marLeft w:val="0"/>
      <w:marRight w:val="0"/>
      <w:marTop w:val="0"/>
      <w:marBottom w:val="0"/>
      <w:divBdr>
        <w:top w:val="none" w:sz="0" w:space="0" w:color="auto"/>
        <w:left w:val="none" w:sz="0" w:space="0" w:color="auto"/>
        <w:bottom w:val="none" w:sz="0" w:space="0" w:color="auto"/>
        <w:right w:val="none" w:sz="0" w:space="0" w:color="auto"/>
      </w:divBdr>
    </w:div>
    <w:div w:id="1179585000">
      <w:bodyDiv w:val="1"/>
      <w:marLeft w:val="0"/>
      <w:marRight w:val="0"/>
      <w:marTop w:val="0"/>
      <w:marBottom w:val="0"/>
      <w:divBdr>
        <w:top w:val="none" w:sz="0" w:space="0" w:color="auto"/>
        <w:left w:val="none" w:sz="0" w:space="0" w:color="auto"/>
        <w:bottom w:val="none" w:sz="0" w:space="0" w:color="auto"/>
        <w:right w:val="none" w:sz="0" w:space="0" w:color="auto"/>
      </w:divBdr>
    </w:div>
    <w:div w:id="1183670121">
      <w:bodyDiv w:val="1"/>
      <w:marLeft w:val="0"/>
      <w:marRight w:val="0"/>
      <w:marTop w:val="0"/>
      <w:marBottom w:val="0"/>
      <w:divBdr>
        <w:top w:val="none" w:sz="0" w:space="0" w:color="auto"/>
        <w:left w:val="none" w:sz="0" w:space="0" w:color="auto"/>
        <w:bottom w:val="none" w:sz="0" w:space="0" w:color="auto"/>
        <w:right w:val="none" w:sz="0" w:space="0" w:color="auto"/>
      </w:divBdr>
    </w:div>
    <w:div w:id="1184248133">
      <w:bodyDiv w:val="1"/>
      <w:marLeft w:val="0"/>
      <w:marRight w:val="0"/>
      <w:marTop w:val="0"/>
      <w:marBottom w:val="0"/>
      <w:divBdr>
        <w:top w:val="none" w:sz="0" w:space="0" w:color="auto"/>
        <w:left w:val="none" w:sz="0" w:space="0" w:color="auto"/>
        <w:bottom w:val="none" w:sz="0" w:space="0" w:color="auto"/>
        <w:right w:val="none" w:sz="0" w:space="0" w:color="auto"/>
      </w:divBdr>
    </w:div>
    <w:div w:id="1185170488">
      <w:bodyDiv w:val="1"/>
      <w:marLeft w:val="0"/>
      <w:marRight w:val="0"/>
      <w:marTop w:val="0"/>
      <w:marBottom w:val="0"/>
      <w:divBdr>
        <w:top w:val="none" w:sz="0" w:space="0" w:color="auto"/>
        <w:left w:val="none" w:sz="0" w:space="0" w:color="auto"/>
        <w:bottom w:val="none" w:sz="0" w:space="0" w:color="auto"/>
        <w:right w:val="none" w:sz="0" w:space="0" w:color="auto"/>
      </w:divBdr>
    </w:div>
    <w:div w:id="1195802001">
      <w:bodyDiv w:val="1"/>
      <w:marLeft w:val="0"/>
      <w:marRight w:val="0"/>
      <w:marTop w:val="0"/>
      <w:marBottom w:val="0"/>
      <w:divBdr>
        <w:top w:val="none" w:sz="0" w:space="0" w:color="auto"/>
        <w:left w:val="none" w:sz="0" w:space="0" w:color="auto"/>
        <w:bottom w:val="none" w:sz="0" w:space="0" w:color="auto"/>
        <w:right w:val="none" w:sz="0" w:space="0" w:color="auto"/>
      </w:divBdr>
    </w:div>
    <w:div w:id="1209686559">
      <w:bodyDiv w:val="1"/>
      <w:marLeft w:val="0"/>
      <w:marRight w:val="0"/>
      <w:marTop w:val="0"/>
      <w:marBottom w:val="0"/>
      <w:divBdr>
        <w:top w:val="none" w:sz="0" w:space="0" w:color="auto"/>
        <w:left w:val="none" w:sz="0" w:space="0" w:color="auto"/>
        <w:bottom w:val="none" w:sz="0" w:space="0" w:color="auto"/>
        <w:right w:val="none" w:sz="0" w:space="0" w:color="auto"/>
      </w:divBdr>
    </w:div>
    <w:div w:id="1212037102">
      <w:bodyDiv w:val="1"/>
      <w:marLeft w:val="0"/>
      <w:marRight w:val="0"/>
      <w:marTop w:val="0"/>
      <w:marBottom w:val="0"/>
      <w:divBdr>
        <w:top w:val="none" w:sz="0" w:space="0" w:color="auto"/>
        <w:left w:val="none" w:sz="0" w:space="0" w:color="auto"/>
        <w:bottom w:val="none" w:sz="0" w:space="0" w:color="auto"/>
        <w:right w:val="none" w:sz="0" w:space="0" w:color="auto"/>
      </w:divBdr>
    </w:div>
    <w:div w:id="1216114989">
      <w:bodyDiv w:val="1"/>
      <w:marLeft w:val="0"/>
      <w:marRight w:val="0"/>
      <w:marTop w:val="0"/>
      <w:marBottom w:val="0"/>
      <w:divBdr>
        <w:top w:val="none" w:sz="0" w:space="0" w:color="auto"/>
        <w:left w:val="none" w:sz="0" w:space="0" w:color="auto"/>
        <w:bottom w:val="none" w:sz="0" w:space="0" w:color="auto"/>
        <w:right w:val="none" w:sz="0" w:space="0" w:color="auto"/>
      </w:divBdr>
      <w:divsChild>
        <w:div w:id="1816599939">
          <w:marLeft w:val="0"/>
          <w:marRight w:val="720"/>
          <w:marTop w:val="0"/>
          <w:marBottom w:val="0"/>
          <w:divBdr>
            <w:top w:val="none" w:sz="0" w:space="0" w:color="auto"/>
            <w:left w:val="none" w:sz="0" w:space="0" w:color="auto"/>
            <w:bottom w:val="none" w:sz="0" w:space="0" w:color="auto"/>
            <w:right w:val="none" w:sz="0" w:space="0" w:color="auto"/>
          </w:divBdr>
        </w:div>
        <w:div w:id="237595722">
          <w:marLeft w:val="0"/>
          <w:marRight w:val="720"/>
          <w:marTop w:val="0"/>
          <w:marBottom w:val="0"/>
          <w:divBdr>
            <w:top w:val="none" w:sz="0" w:space="0" w:color="auto"/>
            <w:left w:val="none" w:sz="0" w:space="0" w:color="auto"/>
            <w:bottom w:val="none" w:sz="0" w:space="0" w:color="auto"/>
            <w:right w:val="none" w:sz="0" w:space="0" w:color="auto"/>
          </w:divBdr>
        </w:div>
        <w:div w:id="1646661508">
          <w:marLeft w:val="0"/>
          <w:marRight w:val="720"/>
          <w:marTop w:val="0"/>
          <w:marBottom w:val="0"/>
          <w:divBdr>
            <w:top w:val="none" w:sz="0" w:space="0" w:color="auto"/>
            <w:left w:val="none" w:sz="0" w:space="0" w:color="auto"/>
            <w:bottom w:val="none" w:sz="0" w:space="0" w:color="auto"/>
            <w:right w:val="none" w:sz="0" w:space="0" w:color="auto"/>
          </w:divBdr>
        </w:div>
        <w:div w:id="304941912">
          <w:marLeft w:val="0"/>
          <w:marRight w:val="720"/>
          <w:marTop w:val="0"/>
          <w:marBottom w:val="0"/>
          <w:divBdr>
            <w:top w:val="none" w:sz="0" w:space="0" w:color="auto"/>
            <w:left w:val="none" w:sz="0" w:space="0" w:color="auto"/>
            <w:bottom w:val="none" w:sz="0" w:space="0" w:color="auto"/>
            <w:right w:val="none" w:sz="0" w:space="0" w:color="auto"/>
          </w:divBdr>
        </w:div>
      </w:divsChild>
    </w:div>
    <w:div w:id="1219634859">
      <w:bodyDiv w:val="1"/>
      <w:marLeft w:val="0"/>
      <w:marRight w:val="0"/>
      <w:marTop w:val="0"/>
      <w:marBottom w:val="0"/>
      <w:divBdr>
        <w:top w:val="none" w:sz="0" w:space="0" w:color="auto"/>
        <w:left w:val="none" w:sz="0" w:space="0" w:color="auto"/>
        <w:bottom w:val="none" w:sz="0" w:space="0" w:color="auto"/>
        <w:right w:val="none" w:sz="0" w:space="0" w:color="auto"/>
      </w:divBdr>
    </w:div>
    <w:div w:id="1224221020">
      <w:bodyDiv w:val="1"/>
      <w:marLeft w:val="0"/>
      <w:marRight w:val="0"/>
      <w:marTop w:val="0"/>
      <w:marBottom w:val="0"/>
      <w:divBdr>
        <w:top w:val="none" w:sz="0" w:space="0" w:color="auto"/>
        <w:left w:val="none" w:sz="0" w:space="0" w:color="auto"/>
        <w:bottom w:val="none" w:sz="0" w:space="0" w:color="auto"/>
        <w:right w:val="none" w:sz="0" w:space="0" w:color="auto"/>
      </w:divBdr>
    </w:div>
    <w:div w:id="1225139254">
      <w:bodyDiv w:val="1"/>
      <w:marLeft w:val="0"/>
      <w:marRight w:val="0"/>
      <w:marTop w:val="0"/>
      <w:marBottom w:val="0"/>
      <w:divBdr>
        <w:top w:val="none" w:sz="0" w:space="0" w:color="auto"/>
        <w:left w:val="none" w:sz="0" w:space="0" w:color="auto"/>
        <w:bottom w:val="none" w:sz="0" w:space="0" w:color="auto"/>
        <w:right w:val="none" w:sz="0" w:space="0" w:color="auto"/>
      </w:divBdr>
    </w:div>
    <w:div w:id="1225487136">
      <w:bodyDiv w:val="1"/>
      <w:marLeft w:val="0"/>
      <w:marRight w:val="0"/>
      <w:marTop w:val="0"/>
      <w:marBottom w:val="0"/>
      <w:divBdr>
        <w:top w:val="none" w:sz="0" w:space="0" w:color="auto"/>
        <w:left w:val="none" w:sz="0" w:space="0" w:color="auto"/>
        <w:bottom w:val="none" w:sz="0" w:space="0" w:color="auto"/>
        <w:right w:val="none" w:sz="0" w:space="0" w:color="auto"/>
      </w:divBdr>
    </w:div>
    <w:div w:id="1227256599">
      <w:bodyDiv w:val="1"/>
      <w:marLeft w:val="0"/>
      <w:marRight w:val="0"/>
      <w:marTop w:val="0"/>
      <w:marBottom w:val="0"/>
      <w:divBdr>
        <w:top w:val="none" w:sz="0" w:space="0" w:color="auto"/>
        <w:left w:val="none" w:sz="0" w:space="0" w:color="auto"/>
        <w:bottom w:val="none" w:sz="0" w:space="0" w:color="auto"/>
        <w:right w:val="none" w:sz="0" w:space="0" w:color="auto"/>
      </w:divBdr>
    </w:div>
    <w:div w:id="1243490441">
      <w:bodyDiv w:val="1"/>
      <w:marLeft w:val="0"/>
      <w:marRight w:val="0"/>
      <w:marTop w:val="0"/>
      <w:marBottom w:val="0"/>
      <w:divBdr>
        <w:top w:val="none" w:sz="0" w:space="0" w:color="auto"/>
        <w:left w:val="none" w:sz="0" w:space="0" w:color="auto"/>
        <w:bottom w:val="none" w:sz="0" w:space="0" w:color="auto"/>
        <w:right w:val="none" w:sz="0" w:space="0" w:color="auto"/>
      </w:divBdr>
    </w:div>
    <w:div w:id="1247493642">
      <w:bodyDiv w:val="1"/>
      <w:marLeft w:val="0"/>
      <w:marRight w:val="0"/>
      <w:marTop w:val="0"/>
      <w:marBottom w:val="0"/>
      <w:divBdr>
        <w:top w:val="none" w:sz="0" w:space="0" w:color="auto"/>
        <w:left w:val="none" w:sz="0" w:space="0" w:color="auto"/>
        <w:bottom w:val="none" w:sz="0" w:space="0" w:color="auto"/>
        <w:right w:val="none" w:sz="0" w:space="0" w:color="auto"/>
      </w:divBdr>
    </w:div>
    <w:div w:id="1250505119">
      <w:bodyDiv w:val="1"/>
      <w:marLeft w:val="0"/>
      <w:marRight w:val="0"/>
      <w:marTop w:val="0"/>
      <w:marBottom w:val="0"/>
      <w:divBdr>
        <w:top w:val="none" w:sz="0" w:space="0" w:color="auto"/>
        <w:left w:val="none" w:sz="0" w:space="0" w:color="auto"/>
        <w:bottom w:val="none" w:sz="0" w:space="0" w:color="auto"/>
        <w:right w:val="none" w:sz="0" w:space="0" w:color="auto"/>
      </w:divBdr>
      <w:divsChild>
        <w:div w:id="1251742865">
          <w:marLeft w:val="0"/>
          <w:marRight w:val="547"/>
          <w:marTop w:val="0"/>
          <w:marBottom w:val="0"/>
          <w:divBdr>
            <w:top w:val="none" w:sz="0" w:space="0" w:color="auto"/>
            <w:left w:val="none" w:sz="0" w:space="0" w:color="auto"/>
            <w:bottom w:val="none" w:sz="0" w:space="0" w:color="auto"/>
            <w:right w:val="none" w:sz="0" w:space="0" w:color="auto"/>
          </w:divBdr>
        </w:div>
        <w:div w:id="1622302378">
          <w:marLeft w:val="0"/>
          <w:marRight w:val="547"/>
          <w:marTop w:val="0"/>
          <w:marBottom w:val="0"/>
          <w:divBdr>
            <w:top w:val="none" w:sz="0" w:space="0" w:color="auto"/>
            <w:left w:val="none" w:sz="0" w:space="0" w:color="auto"/>
            <w:bottom w:val="none" w:sz="0" w:space="0" w:color="auto"/>
            <w:right w:val="none" w:sz="0" w:space="0" w:color="auto"/>
          </w:divBdr>
        </w:div>
        <w:div w:id="142084684">
          <w:marLeft w:val="0"/>
          <w:marRight w:val="547"/>
          <w:marTop w:val="0"/>
          <w:marBottom w:val="0"/>
          <w:divBdr>
            <w:top w:val="none" w:sz="0" w:space="0" w:color="auto"/>
            <w:left w:val="none" w:sz="0" w:space="0" w:color="auto"/>
            <w:bottom w:val="none" w:sz="0" w:space="0" w:color="auto"/>
            <w:right w:val="none" w:sz="0" w:space="0" w:color="auto"/>
          </w:divBdr>
        </w:div>
        <w:div w:id="1174222767">
          <w:marLeft w:val="0"/>
          <w:marRight w:val="547"/>
          <w:marTop w:val="0"/>
          <w:marBottom w:val="0"/>
          <w:divBdr>
            <w:top w:val="none" w:sz="0" w:space="0" w:color="auto"/>
            <w:left w:val="none" w:sz="0" w:space="0" w:color="auto"/>
            <w:bottom w:val="none" w:sz="0" w:space="0" w:color="auto"/>
            <w:right w:val="none" w:sz="0" w:space="0" w:color="auto"/>
          </w:divBdr>
        </w:div>
      </w:divsChild>
    </w:div>
    <w:div w:id="1252274609">
      <w:bodyDiv w:val="1"/>
      <w:marLeft w:val="0"/>
      <w:marRight w:val="0"/>
      <w:marTop w:val="0"/>
      <w:marBottom w:val="0"/>
      <w:divBdr>
        <w:top w:val="none" w:sz="0" w:space="0" w:color="auto"/>
        <w:left w:val="none" w:sz="0" w:space="0" w:color="auto"/>
        <w:bottom w:val="none" w:sz="0" w:space="0" w:color="auto"/>
        <w:right w:val="none" w:sz="0" w:space="0" w:color="auto"/>
      </w:divBdr>
    </w:div>
    <w:div w:id="1255166026">
      <w:bodyDiv w:val="1"/>
      <w:marLeft w:val="0"/>
      <w:marRight w:val="0"/>
      <w:marTop w:val="0"/>
      <w:marBottom w:val="0"/>
      <w:divBdr>
        <w:top w:val="none" w:sz="0" w:space="0" w:color="auto"/>
        <w:left w:val="none" w:sz="0" w:space="0" w:color="auto"/>
        <w:bottom w:val="none" w:sz="0" w:space="0" w:color="auto"/>
        <w:right w:val="none" w:sz="0" w:space="0" w:color="auto"/>
      </w:divBdr>
      <w:divsChild>
        <w:div w:id="383414053">
          <w:marLeft w:val="0"/>
          <w:marRight w:val="720"/>
          <w:marTop w:val="0"/>
          <w:marBottom w:val="0"/>
          <w:divBdr>
            <w:top w:val="none" w:sz="0" w:space="0" w:color="auto"/>
            <w:left w:val="none" w:sz="0" w:space="0" w:color="auto"/>
            <w:bottom w:val="none" w:sz="0" w:space="0" w:color="auto"/>
            <w:right w:val="none" w:sz="0" w:space="0" w:color="auto"/>
          </w:divBdr>
        </w:div>
        <w:div w:id="341863078">
          <w:marLeft w:val="0"/>
          <w:marRight w:val="1354"/>
          <w:marTop w:val="0"/>
          <w:marBottom w:val="0"/>
          <w:divBdr>
            <w:top w:val="none" w:sz="0" w:space="0" w:color="auto"/>
            <w:left w:val="none" w:sz="0" w:space="0" w:color="auto"/>
            <w:bottom w:val="none" w:sz="0" w:space="0" w:color="auto"/>
            <w:right w:val="none" w:sz="0" w:space="0" w:color="auto"/>
          </w:divBdr>
        </w:div>
        <w:div w:id="800149422">
          <w:marLeft w:val="0"/>
          <w:marRight w:val="1354"/>
          <w:marTop w:val="0"/>
          <w:marBottom w:val="0"/>
          <w:divBdr>
            <w:top w:val="none" w:sz="0" w:space="0" w:color="auto"/>
            <w:left w:val="none" w:sz="0" w:space="0" w:color="auto"/>
            <w:bottom w:val="none" w:sz="0" w:space="0" w:color="auto"/>
            <w:right w:val="none" w:sz="0" w:space="0" w:color="auto"/>
          </w:divBdr>
        </w:div>
        <w:div w:id="242683210">
          <w:marLeft w:val="0"/>
          <w:marRight w:val="1354"/>
          <w:marTop w:val="0"/>
          <w:marBottom w:val="0"/>
          <w:divBdr>
            <w:top w:val="none" w:sz="0" w:space="0" w:color="auto"/>
            <w:left w:val="none" w:sz="0" w:space="0" w:color="auto"/>
            <w:bottom w:val="none" w:sz="0" w:space="0" w:color="auto"/>
            <w:right w:val="none" w:sz="0" w:space="0" w:color="auto"/>
          </w:divBdr>
        </w:div>
        <w:div w:id="859516660">
          <w:marLeft w:val="0"/>
          <w:marRight w:val="1354"/>
          <w:marTop w:val="0"/>
          <w:marBottom w:val="0"/>
          <w:divBdr>
            <w:top w:val="none" w:sz="0" w:space="0" w:color="auto"/>
            <w:left w:val="none" w:sz="0" w:space="0" w:color="auto"/>
            <w:bottom w:val="none" w:sz="0" w:space="0" w:color="auto"/>
            <w:right w:val="none" w:sz="0" w:space="0" w:color="auto"/>
          </w:divBdr>
        </w:div>
        <w:div w:id="1627740586">
          <w:marLeft w:val="0"/>
          <w:marRight w:val="1354"/>
          <w:marTop w:val="0"/>
          <w:marBottom w:val="0"/>
          <w:divBdr>
            <w:top w:val="none" w:sz="0" w:space="0" w:color="auto"/>
            <w:left w:val="none" w:sz="0" w:space="0" w:color="auto"/>
            <w:bottom w:val="none" w:sz="0" w:space="0" w:color="auto"/>
            <w:right w:val="none" w:sz="0" w:space="0" w:color="auto"/>
          </w:divBdr>
        </w:div>
        <w:div w:id="1742865353">
          <w:marLeft w:val="0"/>
          <w:marRight w:val="1354"/>
          <w:marTop w:val="0"/>
          <w:marBottom w:val="0"/>
          <w:divBdr>
            <w:top w:val="none" w:sz="0" w:space="0" w:color="auto"/>
            <w:left w:val="none" w:sz="0" w:space="0" w:color="auto"/>
            <w:bottom w:val="none" w:sz="0" w:space="0" w:color="auto"/>
            <w:right w:val="none" w:sz="0" w:space="0" w:color="auto"/>
          </w:divBdr>
        </w:div>
      </w:divsChild>
    </w:div>
    <w:div w:id="1264457645">
      <w:bodyDiv w:val="1"/>
      <w:marLeft w:val="0"/>
      <w:marRight w:val="0"/>
      <w:marTop w:val="0"/>
      <w:marBottom w:val="0"/>
      <w:divBdr>
        <w:top w:val="none" w:sz="0" w:space="0" w:color="auto"/>
        <w:left w:val="none" w:sz="0" w:space="0" w:color="auto"/>
        <w:bottom w:val="none" w:sz="0" w:space="0" w:color="auto"/>
        <w:right w:val="none" w:sz="0" w:space="0" w:color="auto"/>
      </w:divBdr>
    </w:div>
    <w:div w:id="1286615909">
      <w:bodyDiv w:val="1"/>
      <w:marLeft w:val="0"/>
      <w:marRight w:val="0"/>
      <w:marTop w:val="0"/>
      <w:marBottom w:val="0"/>
      <w:divBdr>
        <w:top w:val="none" w:sz="0" w:space="0" w:color="auto"/>
        <w:left w:val="none" w:sz="0" w:space="0" w:color="auto"/>
        <w:bottom w:val="none" w:sz="0" w:space="0" w:color="auto"/>
        <w:right w:val="none" w:sz="0" w:space="0" w:color="auto"/>
      </w:divBdr>
    </w:div>
    <w:div w:id="1303195164">
      <w:bodyDiv w:val="1"/>
      <w:marLeft w:val="0"/>
      <w:marRight w:val="0"/>
      <w:marTop w:val="0"/>
      <w:marBottom w:val="0"/>
      <w:divBdr>
        <w:top w:val="none" w:sz="0" w:space="0" w:color="auto"/>
        <w:left w:val="none" w:sz="0" w:space="0" w:color="auto"/>
        <w:bottom w:val="none" w:sz="0" w:space="0" w:color="auto"/>
        <w:right w:val="none" w:sz="0" w:space="0" w:color="auto"/>
      </w:divBdr>
    </w:div>
    <w:div w:id="1317536750">
      <w:bodyDiv w:val="1"/>
      <w:marLeft w:val="0"/>
      <w:marRight w:val="0"/>
      <w:marTop w:val="0"/>
      <w:marBottom w:val="0"/>
      <w:divBdr>
        <w:top w:val="none" w:sz="0" w:space="0" w:color="auto"/>
        <w:left w:val="none" w:sz="0" w:space="0" w:color="auto"/>
        <w:bottom w:val="none" w:sz="0" w:space="0" w:color="auto"/>
        <w:right w:val="none" w:sz="0" w:space="0" w:color="auto"/>
      </w:divBdr>
    </w:div>
    <w:div w:id="1337878169">
      <w:bodyDiv w:val="1"/>
      <w:marLeft w:val="0"/>
      <w:marRight w:val="0"/>
      <w:marTop w:val="0"/>
      <w:marBottom w:val="0"/>
      <w:divBdr>
        <w:top w:val="none" w:sz="0" w:space="0" w:color="auto"/>
        <w:left w:val="none" w:sz="0" w:space="0" w:color="auto"/>
        <w:bottom w:val="none" w:sz="0" w:space="0" w:color="auto"/>
        <w:right w:val="none" w:sz="0" w:space="0" w:color="auto"/>
      </w:divBdr>
    </w:div>
    <w:div w:id="1343970205">
      <w:bodyDiv w:val="1"/>
      <w:marLeft w:val="0"/>
      <w:marRight w:val="0"/>
      <w:marTop w:val="0"/>
      <w:marBottom w:val="0"/>
      <w:divBdr>
        <w:top w:val="none" w:sz="0" w:space="0" w:color="auto"/>
        <w:left w:val="none" w:sz="0" w:space="0" w:color="auto"/>
        <w:bottom w:val="none" w:sz="0" w:space="0" w:color="auto"/>
        <w:right w:val="none" w:sz="0" w:space="0" w:color="auto"/>
      </w:divBdr>
    </w:div>
    <w:div w:id="1345788661">
      <w:bodyDiv w:val="1"/>
      <w:marLeft w:val="0"/>
      <w:marRight w:val="0"/>
      <w:marTop w:val="0"/>
      <w:marBottom w:val="0"/>
      <w:divBdr>
        <w:top w:val="none" w:sz="0" w:space="0" w:color="auto"/>
        <w:left w:val="none" w:sz="0" w:space="0" w:color="auto"/>
        <w:bottom w:val="none" w:sz="0" w:space="0" w:color="auto"/>
        <w:right w:val="none" w:sz="0" w:space="0" w:color="auto"/>
      </w:divBdr>
    </w:div>
    <w:div w:id="1352030787">
      <w:bodyDiv w:val="1"/>
      <w:marLeft w:val="0"/>
      <w:marRight w:val="0"/>
      <w:marTop w:val="0"/>
      <w:marBottom w:val="0"/>
      <w:divBdr>
        <w:top w:val="none" w:sz="0" w:space="0" w:color="auto"/>
        <w:left w:val="none" w:sz="0" w:space="0" w:color="auto"/>
        <w:bottom w:val="none" w:sz="0" w:space="0" w:color="auto"/>
        <w:right w:val="none" w:sz="0" w:space="0" w:color="auto"/>
      </w:divBdr>
    </w:div>
    <w:div w:id="1353799708">
      <w:bodyDiv w:val="1"/>
      <w:marLeft w:val="0"/>
      <w:marRight w:val="0"/>
      <w:marTop w:val="0"/>
      <w:marBottom w:val="0"/>
      <w:divBdr>
        <w:top w:val="none" w:sz="0" w:space="0" w:color="auto"/>
        <w:left w:val="none" w:sz="0" w:space="0" w:color="auto"/>
        <w:bottom w:val="none" w:sz="0" w:space="0" w:color="auto"/>
        <w:right w:val="none" w:sz="0" w:space="0" w:color="auto"/>
      </w:divBdr>
      <w:divsChild>
        <w:div w:id="1385523303">
          <w:marLeft w:val="0"/>
          <w:marRight w:val="547"/>
          <w:marTop w:val="0"/>
          <w:marBottom w:val="0"/>
          <w:divBdr>
            <w:top w:val="none" w:sz="0" w:space="0" w:color="auto"/>
            <w:left w:val="none" w:sz="0" w:space="0" w:color="auto"/>
            <w:bottom w:val="none" w:sz="0" w:space="0" w:color="auto"/>
            <w:right w:val="none" w:sz="0" w:space="0" w:color="auto"/>
          </w:divBdr>
        </w:div>
      </w:divsChild>
    </w:div>
    <w:div w:id="1358387500">
      <w:bodyDiv w:val="1"/>
      <w:marLeft w:val="0"/>
      <w:marRight w:val="0"/>
      <w:marTop w:val="0"/>
      <w:marBottom w:val="0"/>
      <w:divBdr>
        <w:top w:val="none" w:sz="0" w:space="0" w:color="auto"/>
        <w:left w:val="none" w:sz="0" w:space="0" w:color="auto"/>
        <w:bottom w:val="none" w:sz="0" w:space="0" w:color="auto"/>
        <w:right w:val="none" w:sz="0" w:space="0" w:color="auto"/>
      </w:divBdr>
    </w:div>
    <w:div w:id="1373843445">
      <w:bodyDiv w:val="1"/>
      <w:marLeft w:val="0"/>
      <w:marRight w:val="0"/>
      <w:marTop w:val="0"/>
      <w:marBottom w:val="0"/>
      <w:divBdr>
        <w:top w:val="none" w:sz="0" w:space="0" w:color="auto"/>
        <w:left w:val="none" w:sz="0" w:space="0" w:color="auto"/>
        <w:bottom w:val="none" w:sz="0" w:space="0" w:color="auto"/>
        <w:right w:val="none" w:sz="0" w:space="0" w:color="auto"/>
      </w:divBdr>
    </w:div>
    <w:div w:id="1383137610">
      <w:bodyDiv w:val="1"/>
      <w:marLeft w:val="0"/>
      <w:marRight w:val="0"/>
      <w:marTop w:val="0"/>
      <w:marBottom w:val="0"/>
      <w:divBdr>
        <w:top w:val="none" w:sz="0" w:space="0" w:color="auto"/>
        <w:left w:val="none" w:sz="0" w:space="0" w:color="auto"/>
        <w:bottom w:val="none" w:sz="0" w:space="0" w:color="auto"/>
        <w:right w:val="none" w:sz="0" w:space="0" w:color="auto"/>
      </w:divBdr>
      <w:divsChild>
        <w:div w:id="450977640">
          <w:marLeft w:val="0"/>
          <w:marRight w:val="446"/>
          <w:marTop w:val="0"/>
          <w:marBottom w:val="0"/>
          <w:divBdr>
            <w:top w:val="none" w:sz="0" w:space="0" w:color="auto"/>
            <w:left w:val="none" w:sz="0" w:space="0" w:color="auto"/>
            <w:bottom w:val="none" w:sz="0" w:space="0" w:color="auto"/>
            <w:right w:val="none" w:sz="0" w:space="0" w:color="auto"/>
          </w:divBdr>
        </w:div>
        <w:div w:id="1037122947">
          <w:marLeft w:val="0"/>
          <w:marRight w:val="446"/>
          <w:marTop w:val="0"/>
          <w:marBottom w:val="0"/>
          <w:divBdr>
            <w:top w:val="none" w:sz="0" w:space="0" w:color="auto"/>
            <w:left w:val="none" w:sz="0" w:space="0" w:color="auto"/>
            <w:bottom w:val="none" w:sz="0" w:space="0" w:color="auto"/>
            <w:right w:val="none" w:sz="0" w:space="0" w:color="auto"/>
          </w:divBdr>
        </w:div>
      </w:divsChild>
    </w:div>
    <w:div w:id="1383864639">
      <w:bodyDiv w:val="1"/>
      <w:marLeft w:val="0"/>
      <w:marRight w:val="0"/>
      <w:marTop w:val="0"/>
      <w:marBottom w:val="0"/>
      <w:divBdr>
        <w:top w:val="none" w:sz="0" w:space="0" w:color="auto"/>
        <w:left w:val="none" w:sz="0" w:space="0" w:color="auto"/>
        <w:bottom w:val="none" w:sz="0" w:space="0" w:color="auto"/>
        <w:right w:val="none" w:sz="0" w:space="0" w:color="auto"/>
      </w:divBdr>
    </w:div>
    <w:div w:id="1390879501">
      <w:bodyDiv w:val="1"/>
      <w:marLeft w:val="0"/>
      <w:marRight w:val="0"/>
      <w:marTop w:val="0"/>
      <w:marBottom w:val="0"/>
      <w:divBdr>
        <w:top w:val="none" w:sz="0" w:space="0" w:color="auto"/>
        <w:left w:val="none" w:sz="0" w:space="0" w:color="auto"/>
        <w:bottom w:val="none" w:sz="0" w:space="0" w:color="auto"/>
        <w:right w:val="none" w:sz="0" w:space="0" w:color="auto"/>
      </w:divBdr>
      <w:divsChild>
        <w:div w:id="1209345050">
          <w:marLeft w:val="0"/>
          <w:marRight w:val="547"/>
          <w:marTop w:val="0"/>
          <w:marBottom w:val="0"/>
          <w:divBdr>
            <w:top w:val="none" w:sz="0" w:space="0" w:color="auto"/>
            <w:left w:val="none" w:sz="0" w:space="0" w:color="auto"/>
            <w:bottom w:val="none" w:sz="0" w:space="0" w:color="auto"/>
            <w:right w:val="none" w:sz="0" w:space="0" w:color="auto"/>
          </w:divBdr>
        </w:div>
        <w:div w:id="1072967185">
          <w:marLeft w:val="0"/>
          <w:marRight w:val="547"/>
          <w:marTop w:val="0"/>
          <w:marBottom w:val="0"/>
          <w:divBdr>
            <w:top w:val="none" w:sz="0" w:space="0" w:color="auto"/>
            <w:left w:val="none" w:sz="0" w:space="0" w:color="auto"/>
            <w:bottom w:val="none" w:sz="0" w:space="0" w:color="auto"/>
            <w:right w:val="none" w:sz="0" w:space="0" w:color="auto"/>
          </w:divBdr>
        </w:div>
        <w:div w:id="666177382">
          <w:marLeft w:val="0"/>
          <w:marRight w:val="547"/>
          <w:marTop w:val="0"/>
          <w:marBottom w:val="0"/>
          <w:divBdr>
            <w:top w:val="none" w:sz="0" w:space="0" w:color="auto"/>
            <w:left w:val="none" w:sz="0" w:space="0" w:color="auto"/>
            <w:bottom w:val="none" w:sz="0" w:space="0" w:color="auto"/>
            <w:right w:val="none" w:sz="0" w:space="0" w:color="auto"/>
          </w:divBdr>
        </w:div>
        <w:div w:id="307323338">
          <w:marLeft w:val="0"/>
          <w:marRight w:val="547"/>
          <w:marTop w:val="0"/>
          <w:marBottom w:val="0"/>
          <w:divBdr>
            <w:top w:val="none" w:sz="0" w:space="0" w:color="auto"/>
            <w:left w:val="none" w:sz="0" w:space="0" w:color="auto"/>
            <w:bottom w:val="none" w:sz="0" w:space="0" w:color="auto"/>
            <w:right w:val="none" w:sz="0" w:space="0" w:color="auto"/>
          </w:divBdr>
        </w:div>
        <w:div w:id="1171603156">
          <w:marLeft w:val="0"/>
          <w:marRight w:val="547"/>
          <w:marTop w:val="0"/>
          <w:marBottom w:val="0"/>
          <w:divBdr>
            <w:top w:val="none" w:sz="0" w:space="0" w:color="auto"/>
            <w:left w:val="none" w:sz="0" w:space="0" w:color="auto"/>
            <w:bottom w:val="none" w:sz="0" w:space="0" w:color="auto"/>
            <w:right w:val="none" w:sz="0" w:space="0" w:color="auto"/>
          </w:divBdr>
        </w:div>
      </w:divsChild>
    </w:div>
    <w:div w:id="1397708036">
      <w:bodyDiv w:val="1"/>
      <w:marLeft w:val="0"/>
      <w:marRight w:val="0"/>
      <w:marTop w:val="0"/>
      <w:marBottom w:val="0"/>
      <w:divBdr>
        <w:top w:val="none" w:sz="0" w:space="0" w:color="auto"/>
        <w:left w:val="none" w:sz="0" w:space="0" w:color="auto"/>
        <w:bottom w:val="none" w:sz="0" w:space="0" w:color="auto"/>
        <w:right w:val="none" w:sz="0" w:space="0" w:color="auto"/>
      </w:divBdr>
    </w:div>
    <w:div w:id="1414084991">
      <w:bodyDiv w:val="1"/>
      <w:marLeft w:val="0"/>
      <w:marRight w:val="0"/>
      <w:marTop w:val="0"/>
      <w:marBottom w:val="0"/>
      <w:divBdr>
        <w:top w:val="none" w:sz="0" w:space="0" w:color="auto"/>
        <w:left w:val="none" w:sz="0" w:space="0" w:color="auto"/>
        <w:bottom w:val="none" w:sz="0" w:space="0" w:color="auto"/>
        <w:right w:val="none" w:sz="0" w:space="0" w:color="auto"/>
      </w:divBdr>
    </w:div>
    <w:div w:id="1436559414">
      <w:bodyDiv w:val="1"/>
      <w:marLeft w:val="0"/>
      <w:marRight w:val="0"/>
      <w:marTop w:val="0"/>
      <w:marBottom w:val="0"/>
      <w:divBdr>
        <w:top w:val="none" w:sz="0" w:space="0" w:color="auto"/>
        <w:left w:val="none" w:sz="0" w:space="0" w:color="auto"/>
        <w:bottom w:val="none" w:sz="0" w:space="0" w:color="auto"/>
        <w:right w:val="none" w:sz="0" w:space="0" w:color="auto"/>
      </w:divBdr>
    </w:div>
    <w:div w:id="1454667843">
      <w:bodyDiv w:val="1"/>
      <w:marLeft w:val="0"/>
      <w:marRight w:val="0"/>
      <w:marTop w:val="0"/>
      <w:marBottom w:val="0"/>
      <w:divBdr>
        <w:top w:val="none" w:sz="0" w:space="0" w:color="auto"/>
        <w:left w:val="none" w:sz="0" w:space="0" w:color="auto"/>
        <w:bottom w:val="none" w:sz="0" w:space="0" w:color="auto"/>
        <w:right w:val="none" w:sz="0" w:space="0" w:color="auto"/>
      </w:divBdr>
    </w:div>
    <w:div w:id="1471442207">
      <w:bodyDiv w:val="1"/>
      <w:marLeft w:val="0"/>
      <w:marRight w:val="0"/>
      <w:marTop w:val="0"/>
      <w:marBottom w:val="0"/>
      <w:divBdr>
        <w:top w:val="none" w:sz="0" w:space="0" w:color="auto"/>
        <w:left w:val="none" w:sz="0" w:space="0" w:color="auto"/>
        <w:bottom w:val="none" w:sz="0" w:space="0" w:color="auto"/>
        <w:right w:val="none" w:sz="0" w:space="0" w:color="auto"/>
      </w:divBdr>
    </w:div>
    <w:div w:id="1475412515">
      <w:bodyDiv w:val="1"/>
      <w:marLeft w:val="0"/>
      <w:marRight w:val="0"/>
      <w:marTop w:val="0"/>
      <w:marBottom w:val="0"/>
      <w:divBdr>
        <w:top w:val="none" w:sz="0" w:space="0" w:color="auto"/>
        <w:left w:val="none" w:sz="0" w:space="0" w:color="auto"/>
        <w:bottom w:val="none" w:sz="0" w:space="0" w:color="auto"/>
        <w:right w:val="none" w:sz="0" w:space="0" w:color="auto"/>
      </w:divBdr>
    </w:div>
    <w:div w:id="1500149988">
      <w:bodyDiv w:val="1"/>
      <w:marLeft w:val="0"/>
      <w:marRight w:val="0"/>
      <w:marTop w:val="0"/>
      <w:marBottom w:val="0"/>
      <w:divBdr>
        <w:top w:val="none" w:sz="0" w:space="0" w:color="auto"/>
        <w:left w:val="none" w:sz="0" w:space="0" w:color="auto"/>
        <w:bottom w:val="none" w:sz="0" w:space="0" w:color="auto"/>
        <w:right w:val="none" w:sz="0" w:space="0" w:color="auto"/>
      </w:divBdr>
    </w:div>
    <w:div w:id="1500659805">
      <w:bodyDiv w:val="1"/>
      <w:marLeft w:val="0"/>
      <w:marRight w:val="0"/>
      <w:marTop w:val="0"/>
      <w:marBottom w:val="0"/>
      <w:divBdr>
        <w:top w:val="none" w:sz="0" w:space="0" w:color="auto"/>
        <w:left w:val="none" w:sz="0" w:space="0" w:color="auto"/>
        <w:bottom w:val="none" w:sz="0" w:space="0" w:color="auto"/>
        <w:right w:val="none" w:sz="0" w:space="0" w:color="auto"/>
      </w:divBdr>
    </w:div>
    <w:div w:id="1502238941">
      <w:bodyDiv w:val="1"/>
      <w:marLeft w:val="0"/>
      <w:marRight w:val="0"/>
      <w:marTop w:val="0"/>
      <w:marBottom w:val="0"/>
      <w:divBdr>
        <w:top w:val="none" w:sz="0" w:space="0" w:color="auto"/>
        <w:left w:val="none" w:sz="0" w:space="0" w:color="auto"/>
        <w:bottom w:val="none" w:sz="0" w:space="0" w:color="auto"/>
        <w:right w:val="none" w:sz="0" w:space="0" w:color="auto"/>
      </w:divBdr>
    </w:div>
    <w:div w:id="1508327291">
      <w:bodyDiv w:val="1"/>
      <w:marLeft w:val="0"/>
      <w:marRight w:val="0"/>
      <w:marTop w:val="0"/>
      <w:marBottom w:val="0"/>
      <w:divBdr>
        <w:top w:val="none" w:sz="0" w:space="0" w:color="auto"/>
        <w:left w:val="none" w:sz="0" w:space="0" w:color="auto"/>
        <w:bottom w:val="none" w:sz="0" w:space="0" w:color="auto"/>
        <w:right w:val="none" w:sz="0" w:space="0" w:color="auto"/>
      </w:divBdr>
    </w:div>
    <w:div w:id="1515076141">
      <w:bodyDiv w:val="1"/>
      <w:marLeft w:val="0"/>
      <w:marRight w:val="0"/>
      <w:marTop w:val="0"/>
      <w:marBottom w:val="0"/>
      <w:divBdr>
        <w:top w:val="none" w:sz="0" w:space="0" w:color="auto"/>
        <w:left w:val="none" w:sz="0" w:space="0" w:color="auto"/>
        <w:bottom w:val="none" w:sz="0" w:space="0" w:color="auto"/>
        <w:right w:val="none" w:sz="0" w:space="0" w:color="auto"/>
      </w:divBdr>
    </w:div>
    <w:div w:id="1515218393">
      <w:bodyDiv w:val="1"/>
      <w:marLeft w:val="0"/>
      <w:marRight w:val="0"/>
      <w:marTop w:val="0"/>
      <w:marBottom w:val="0"/>
      <w:divBdr>
        <w:top w:val="none" w:sz="0" w:space="0" w:color="auto"/>
        <w:left w:val="none" w:sz="0" w:space="0" w:color="auto"/>
        <w:bottom w:val="none" w:sz="0" w:space="0" w:color="auto"/>
        <w:right w:val="none" w:sz="0" w:space="0" w:color="auto"/>
      </w:divBdr>
    </w:div>
    <w:div w:id="1515606408">
      <w:bodyDiv w:val="1"/>
      <w:marLeft w:val="0"/>
      <w:marRight w:val="0"/>
      <w:marTop w:val="0"/>
      <w:marBottom w:val="0"/>
      <w:divBdr>
        <w:top w:val="none" w:sz="0" w:space="0" w:color="auto"/>
        <w:left w:val="none" w:sz="0" w:space="0" w:color="auto"/>
        <w:bottom w:val="none" w:sz="0" w:space="0" w:color="auto"/>
        <w:right w:val="none" w:sz="0" w:space="0" w:color="auto"/>
      </w:divBdr>
    </w:div>
    <w:div w:id="1518274407">
      <w:bodyDiv w:val="1"/>
      <w:marLeft w:val="0"/>
      <w:marRight w:val="0"/>
      <w:marTop w:val="0"/>
      <w:marBottom w:val="0"/>
      <w:divBdr>
        <w:top w:val="none" w:sz="0" w:space="0" w:color="auto"/>
        <w:left w:val="none" w:sz="0" w:space="0" w:color="auto"/>
        <w:bottom w:val="none" w:sz="0" w:space="0" w:color="auto"/>
        <w:right w:val="none" w:sz="0" w:space="0" w:color="auto"/>
      </w:divBdr>
    </w:div>
    <w:div w:id="1524782121">
      <w:bodyDiv w:val="1"/>
      <w:marLeft w:val="0"/>
      <w:marRight w:val="0"/>
      <w:marTop w:val="0"/>
      <w:marBottom w:val="0"/>
      <w:divBdr>
        <w:top w:val="none" w:sz="0" w:space="0" w:color="auto"/>
        <w:left w:val="none" w:sz="0" w:space="0" w:color="auto"/>
        <w:bottom w:val="none" w:sz="0" w:space="0" w:color="auto"/>
        <w:right w:val="none" w:sz="0" w:space="0" w:color="auto"/>
      </w:divBdr>
    </w:div>
    <w:div w:id="1531993079">
      <w:bodyDiv w:val="1"/>
      <w:marLeft w:val="0"/>
      <w:marRight w:val="0"/>
      <w:marTop w:val="0"/>
      <w:marBottom w:val="0"/>
      <w:divBdr>
        <w:top w:val="none" w:sz="0" w:space="0" w:color="auto"/>
        <w:left w:val="none" w:sz="0" w:space="0" w:color="auto"/>
        <w:bottom w:val="none" w:sz="0" w:space="0" w:color="auto"/>
        <w:right w:val="none" w:sz="0" w:space="0" w:color="auto"/>
      </w:divBdr>
    </w:div>
    <w:div w:id="1533960476">
      <w:bodyDiv w:val="1"/>
      <w:marLeft w:val="0"/>
      <w:marRight w:val="0"/>
      <w:marTop w:val="0"/>
      <w:marBottom w:val="0"/>
      <w:divBdr>
        <w:top w:val="none" w:sz="0" w:space="0" w:color="auto"/>
        <w:left w:val="none" w:sz="0" w:space="0" w:color="auto"/>
        <w:bottom w:val="none" w:sz="0" w:space="0" w:color="auto"/>
        <w:right w:val="none" w:sz="0" w:space="0" w:color="auto"/>
      </w:divBdr>
    </w:div>
    <w:div w:id="1538809579">
      <w:bodyDiv w:val="1"/>
      <w:marLeft w:val="0"/>
      <w:marRight w:val="0"/>
      <w:marTop w:val="0"/>
      <w:marBottom w:val="0"/>
      <w:divBdr>
        <w:top w:val="none" w:sz="0" w:space="0" w:color="auto"/>
        <w:left w:val="none" w:sz="0" w:space="0" w:color="auto"/>
        <w:bottom w:val="none" w:sz="0" w:space="0" w:color="auto"/>
        <w:right w:val="none" w:sz="0" w:space="0" w:color="auto"/>
      </w:divBdr>
      <w:divsChild>
        <w:div w:id="1967613742">
          <w:marLeft w:val="0"/>
          <w:marRight w:val="274"/>
          <w:marTop w:val="0"/>
          <w:marBottom w:val="0"/>
          <w:divBdr>
            <w:top w:val="none" w:sz="0" w:space="0" w:color="auto"/>
            <w:left w:val="none" w:sz="0" w:space="0" w:color="auto"/>
            <w:bottom w:val="none" w:sz="0" w:space="0" w:color="auto"/>
            <w:right w:val="none" w:sz="0" w:space="0" w:color="auto"/>
          </w:divBdr>
        </w:div>
        <w:div w:id="1856572700">
          <w:marLeft w:val="0"/>
          <w:marRight w:val="274"/>
          <w:marTop w:val="0"/>
          <w:marBottom w:val="0"/>
          <w:divBdr>
            <w:top w:val="none" w:sz="0" w:space="0" w:color="auto"/>
            <w:left w:val="none" w:sz="0" w:space="0" w:color="auto"/>
            <w:bottom w:val="none" w:sz="0" w:space="0" w:color="auto"/>
            <w:right w:val="none" w:sz="0" w:space="0" w:color="auto"/>
          </w:divBdr>
        </w:div>
        <w:div w:id="725614704">
          <w:marLeft w:val="0"/>
          <w:marRight w:val="274"/>
          <w:marTop w:val="0"/>
          <w:marBottom w:val="0"/>
          <w:divBdr>
            <w:top w:val="none" w:sz="0" w:space="0" w:color="auto"/>
            <w:left w:val="none" w:sz="0" w:space="0" w:color="auto"/>
            <w:bottom w:val="none" w:sz="0" w:space="0" w:color="auto"/>
            <w:right w:val="none" w:sz="0" w:space="0" w:color="auto"/>
          </w:divBdr>
        </w:div>
      </w:divsChild>
    </w:div>
    <w:div w:id="1542860207">
      <w:bodyDiv w:val="1"/>
      <w:marLeft w:val="0"/>
      <w:marRight w:val="0"/>
      <w:marTop w:val="0"/>
      <w:marBottom w:val="0"/>
      <w:divBdr>
        <w:top w:val="none" w:sz="0" w:space="0" w:color="auto"/>
        <w:left w:val="none" w:sz="0" w:space="0" w:color="auto"/>
        <w:bottom w:val="none" w:sz="0" w:space="0" w:color="auto"/>
        <w:right w:val="none" w:sz="0" w:space="0" w:color="auto"/>
      </w:divBdr>
    </w:div>
    <w:div w:id="1550217453">
      <w:bodyDiv w:val="1"/>
      <w:marLeft w:val="0"/>
      <w:marRight w:val="0"/>
      <w:marTop w:val="0"/>
      <w:marBottom w:val="0"/>
      <w:divBdr>
        <w:top w:val="none" w:sz="0" w:space="0" w:color="auto"/>
        <w:left w:val="none" w:sz="0" w:space="0" w:color="auto"/>
        <w:bottom w:val="none" w:sz="0" w:space="0" w:color="auto"/>
        <w:right w:val="none" w:sz="0" w:space="0" w:color="auto"/>
      </w:divBdr>
    </w:div>
    <w:div w:id="1561403019">
      <w:bodyDiv w:val="1"/>
      <w:marLeft w:val="0"/>
      <w:marRight w:val="0"/>
      <w:marTop w:val="0"/>
      <w:marBottom w:val="0"/>
      <w:divBdr>
        <w:top w:val="none" w:sz="0" w:space="0" w:color="auto"/>
        <w:left w:val="none" w:sz="0" w:space="0" w:color="auto"/>
        <w:bottom w:val="none" w:sz="0" w:space="0" w:color="auto"/>
        <w:right w:val="none" w:sz="0" w:space="0" w:color="auto"/>
      </w:divBdr>
    </w:div>
    <w:div w:id="1601792980">
      <w:bodyDiv w:val="1"/>
      <w:marLeft w:val="0"/>
      <w:marRight w:val="0"/>
      <w:marTop w:val="0"/>
      <w:marBottom w:val="0"/>
      <w:divBdr>
        <w:top w:val="none" w:sz="0" w:space="0" w:color="auto"/>
        <w:left w:val="none" w:sz="0" w:space="0" w:color="auto"/>
        <w:bottom w:val="none" w:sz="0" w:space="0" w:color="auto"/>
        <w:right w:val="none" w:sz="0" w:space="0" w:color="auto"/>
      </w:divBdr>
    </w:div>
    <w:div w:id="1603762756">
      <w:bodyDiv w:val="1"/>
      <w:marLeft w:val="0"/>
      <w:marRight w:val="0"/>
      <w:marTop w:val="0"/>
      <w:marBottom w:val="0"/>
      <w:divBdr>
        <w:top w:val="none" w:sz="0" w:space="0" w:color="auto"/>
        <w:left w:val="none" w:sz="0" w:space="0" w:color="auto"/>
        <w:bottom w:val="none" w:sz="0" w:space="0" w:color="auto"/>
        <w:right w:val="none" w:sz="0" w:space="0" w:color="auto"/>
      </w:divBdr>
      <w:divsChild>
        <w:div w:id="1278870394">
          <w:marLeft w:val="0"/>
          <w:marRight w:val="0"/>
          <w:marTop w:val="150"/>
          <w:marBottom w:val="150"/>
          <w:divBdr>
            <w:top w:val="none" w:sz="0" w:space="0" w:color="auto"/>
            <w:left w:val="none" w:sz="0" w:space="0" w:color="auto"/>
            <w:bottom w:val="none" w:sz="0" w:space="0" w:color="auto"/>
            <w:right w:val="none" w:sz="0" w:space="0" w:color="auto"/>
          </w:divBdr>
        </w:div>
      </w:divsChild>
    </w:div>
    <w:div w:id="1606617477">
      <w:bodyDiv w:val="1"/>
      <w:marLeft w:val="0"/>
      <w:marRight w:val="0"/>
      <w:marTop w:val="0"/>
      <w:marBottom w:val="0"/>
      <w:divBdr>
        <w:top w:val="none" w:sz="0" w:space="0" w:color="auto"/>
        <w:left w:val="none" w:sz="0" w:space="0" w:color="auto"/>
        <w:bottom w:val="none" w:sz="0" w:space="0" w:color="auto"/>
        <w:right w:val="none" w:sz="0" w:space="0" w:color="auto"/>
      </w:divBdr>
    </w:div>
    <w:div w:id="1607038465">
      <w:bodyDiv w:val="1"/>
      <w:marLeft w:val="0"/>
      <w:marRight w:val="0"/>
      <w:marTop w:val="0"/>
      <w:marBottom w:val="0"/>
      <w:divBdr>
        <w:top w:val="none" w:sz="0" w:space="0" w:color="auto"/>
        <w:left w:val="none" w:sz="0" w:space="0" w:color="auto"/>
        <w:bottom w:val="none" w:sz="0" w:space="0" w:color="auto"/>
        <w:right w:val="none" w:sz="0" w:space="0" w:color="auto"/>
      </w:divBdr>
      <w:divsChild>
        <w:div w:id="1188786765">
          <w:marLeft w:val="0"/>
          <w:marRight w:val="446"/>
          <w:marTop w:val="0"/>
          <w:marBottom w:val="0"/>
          <w:divBdr>
            <w:top w:val="none" w:sz="0" w:space="0" w:color="auto"/>
            <w:left w:val="none" w:sz="0" w:space="0" w:color="auto"/>
            <w:bottom w:val="none" w:sz="0" w:space="0" w:color="auto"/>
            <w:right w:val="none" w:sz="0" w:space="0" w:color="auto"/>
          </w:divBdr>
        </w:div>
        <w:div w:id="1012760212">
          <w:marLeft w:val="0"/>
          <w:marRight w:val="446"/>
          <w:marTop w:val="0"/>
          <w:marBottom w:val="0"/>
          <w:divBdr>
            <w:top w:val="none" w:sz="0" w:space="0" w:color="auto"/>
            <w:left w:val="none" w:sz="0" w:space="0" w:color="auto"/>
            <w:bottom w:val="none" w:sz="0" w:space="0" w:color="auto"/>
            <w:right w:val="none" w:sz="0" w:space="0" w:color="auto"/>
          </w:divBdr>
        </w:div>
        <w:div w:id="198401089">
          <w:marLeft w:val="0"/>
          <w:marRight w:val="446"/>
          <w:marTop w:val="0"/>
          <w:marBottom w:val="0"/>
          <w:divBdr>
            <w:top w:val="none" w:sz="0" w:space="0" w:color="auto"/>
            <w:left w:val="none" w:sz="0" w:space="0" w:color="auto"/>
            <w:bottom w:val="none" w:sz="0" w:space="0" w:color="auto"/>
            <w:right w:val="none" w:sz="0" w:space="0" w:color="auto"/>
          </w:divBdr>
        </w:div>
      </w:divsChild>
    </w:div>
    <w:div w:id="1615285511">
      <w:bodyDiv w:val="1"/>
      <w:marLeft w:val="0"/>
      <w:marRight w:val="0"/>
      <w:marTop w:val="0"/>
      <w:marBottom w:val="0"/>
      <w:divBdr>
        <w:top w:val="none" w:sz="0" w:space="0" w:color="auto"/>
        <w:left w:val="none" w:sz="0" w:space="0" w:color="auto"/>
        <w:bottom w:val="none" w:sz="0" w:space="0" w:color="auto"/>
        <w:right w:val="none" w:sz="0" w:space="0" w:color="auto"/>
      </w:divBdr>
    </w:div>
    <w:div w:id="1620605169">
      <w:bodyDiv w:val="1"/>
      <w:marLeft w:val="0"/>
      <w:marRight w:val="0"/>
      <w:marTop w:val="0"/>
      <w:marBottom w:val="0"/>
      <w:divBdr>
        <w:top w:val="none" w:sz="0" w:space="0" w:color="auto"/>
        <w:left w:val="none" w:sz="0" w:space="0" w:color="auto"/>
        <w:bottom w:val="none" w:sz="0" w:space="0" w:color="auto"/>
        <w:right w:val="none" w:sz="0" w:space="0" w:color="auto"/>
      </w:divBdr>
      <w:divsChild>
        <w:div w:id="401830499">
          <w:marLeft w:val="0"/>
          <w:marRight w:val="547"/>
          <w:marTop w:val="0"/>
          <w:marBottom w:val="0"/>
          <w:divBdr>
            <w:top w:val="none" w:sz="0" w:space="0" w:color="auto"/>
            <w:left w:val="none" w:sz="0" w:space="0" w:color="auto"/>
            <w:bottom w:val="none" w:sz="0" w:space="0" w:color="auto"/>
            <w:right w:val="none" w:sz="0" w:space="0" w:color="auto"/>
          </w:divBdr>
        </w:div>
      </w:divsChild>
    </w:div>
    <w:div w:id="1622298653">
      <w:bodyDiv w:val="1"/>
      <w:marLeft w:val="0"/>
      <w:marRight w:val="0"/>
      <w:marTop w:val="0"/>
      <w:marBottom w:val="0"/>
      <w:divBdr>
        <w:top w:val="none" w:sz="0" w:space="0" w:color="auto"/>
        <w:left w:val="none" w:sz="0" w:space="0" w:color="auto"/>
        <w:bottom w:val="none" w:sz="0" w:space="0" w:color="auto"/>
        <w:right w:val="none" w:sz="0" w:space="0" w:color="auto"/>
      </w:divBdr>
    </w:div>
    <w:div w:id="1628705583">
      <w:bodyDiv w:val="1"/>
      <w:marLeft w:val="0"/>
      <w:marRight w:val="0"/>
      <w:marTop w:val="0"/>
      <w:marBottom w:val="0"/>
      <w:divBdr>
        <w:top w:val="none" w:sz="0" w:space="0" w:color="auto"/>
        <w:left w:val="none" w:sz="0" w:space="0" w:color="auto"/>
        <w:bottom w:val="none" w:sz="0" w:space="0" w:color="auto"/>
        <w:right w:val="none" w:sz="0" w:space="0" w:color="auto"/>
      </w:divBdr>
      <w:divsChild>
        <w:div w:id="834145416">
          <w:marLeft w:val="0"/>
          <w:marRight w:val="446"/>
          <w:marTop w:val="0"/>
          <w:marBottom w:val="0"/>
          <w:divBdr>
            <w:top w:val="none" w:sz="0" w:space="0" w:color="auto"/>
            <w:left w:val="none" w:sz="0" w:space="0" w:color="auto"/>
            <w:bottom w:val="none" w:sz="0" w:space="0" w:color="auto"/>
            <w:right w:val="none" w:sz="0" w:space="0" w:color="auto"/>
          </w:divBdr>
        </w:div>
        <w:div w:id="1587687697">
          <w:marLeft w:val="0"/>
          <w:marRight w:val="446"/>
          <w:marTop w:val="0"/>
          <w:marBottom w:val="0"/>
          <w:divBdr>
            <w:top w:val="none" w:sz="0" w:space="0" w:color="auto"/>
            <w:left w:val="none" w:sz="0" w:space="0" w:color="auto"/>
            <w:bottom w:val="none" w:sz="0" w:space="0" w:color="auto"/>
            <w:right w:val="none" w:sz="0" w:space="0" w:color="auto"/>
          </w:divBdr>
        </w:div>
      </w:divsChild>
    </w:div>
    <w:div w:id="1633634291">
      <w:bodyDiv w:val="1"/>
      <w:marLeft w:val="0"/>
      <w:marRight w:val="0"/>
      <w:marTop w:val="0"/>
      <w:marBottom w:val="0"/>
      <w:divBdr>
        <w:top w:val="none" w:sz="0" w:space="0" w:color="auto"/>
        <w:left w:val="none" w:sz="0" w:space="0" w:color="auto"/>
        <w:bottom w:val="none" w:sz="0" w:space="0" w:color="auto"/>
        <w:right w:val="none" w:sz="0" w:space="0" w:color="auto"/>
      </w:divBdr>
    </w:div>
    <w:div w:id="1644777665">
      <w:bodyDiv w:val="1"/>
      <w:marLeft w:val="0"/>
      <w:marRight w:val="0"/>
      <w:marTop w:val="0"/>
      <w:marBottom w:val="0"/>
      <w:divBdr>
        <w:top w:val="none" w:sz="0" w:space="0" w:color="auto"/>
        <w:left w:val="none" w:sz="0" w:space="0" w:color="auto"/>
        <w:bottom w:val="none" w:sz="0" w:space="0" w:color="auto"/>
        <w:right w:val="none" w:sz="0" w:space="0" w:color="auto"/>
      </w:divBdr>
    </w:div>
    <w:div w:id="1648124356">
      <w:bodyDiv w:val="1"/>
      <w:marLeft w:val="0"/>
      <w:marRight w:val="0"/>
      <w:marTop w:val="0"/>
      <w:marBottom w:val="0"/>
      <w:divBdr>
        <w:top w:val="none" w:sz="0" w:space="0" w:color="auto"/>
        <w:left w:val="none" w:sz="0" w:space="0" w:color="auto"/>
        <w:bottom w:val="none" w:sz="0" w:space="0" w:color="auto"/>
        <w:right w:val="none" w:sz="0" w:space="0" w:color="auto"/>
      </w:divBdr>
    </w:div>
    <w:div w:id="1651665698">
      <w:bodyDiv w:val="1"/>
      <w:marLeft w:val="0"/>
      <w:marRight w:val="0"/>
      <w:marTop w:val="0"/>
      <w:marBottom w:val="0"/>
      <w:divBdr>
        <w:top w:val="none" w:sz="0" w:space="0" w:color="auto"/>
        <w:left w:val="none" w:sz="0" w:space="0" w:color="auto"/>
        <w:bottom w:val="none" w:sz="0" w:space="0" w:color="auto"/>
        <w:right w:val="none" w:sz="0" w:space="0" w:color="auto"/>
      </w:divBdr>
    </w:div>
    <w:div w:id="1652098205">
      <w:bodyDiv w:val="1"/>
      <w:marLeft w:val="0"/>
      <w:marRight w:val="0"/>
      <w:marTop w:val="0"/>
      <w:marBottom w:val="0"/>
      <w:divBdr>
        <w:top w:val="none" w:sz="0" w:space="0" w:color="auto"/>
        <w:left w:val="none" w:sz="0" w:space="0" w:color="auto"/>
        <w:bottom w:val="none" w:sz="0" w:space="0" w:color="auto"/>
        <w:right w:val="none" w:sz="0" w:space="0" w:color="auto"/>
      </w:divBdr>
      <w:divsChild>
        <w:div w:id="1017541966">
          <w:marLeft w:val="0"/>
          <w:marRight w:val="720"/>
          <w:marTop w:val="0"/>
          <w:marBottom w:val="0"/>
          <w:divBdr>
            <w:top w:val="none" w:sz="0" w:space="0" w:color="auto"/>
            <w:left w:val="none" w:sz="0" w:space="0" w:color="auto"/>
            <w:bottom w:val="none" w:sz="0" w:space="0" w:color="auto"/>
            <w:right w:val="none" w:sz="0" w:space="0" w:color="auto"/>
          </w:divBdr>
        </w:div>
        <w:div w:id="236941201">
          <w:marLeft w:val="0"/>
          <w:marRight w:val="720"/>
          <w:marTop w:val="0"/>
          <w:marBottom w:val="0"/>
          <w:divBdr>
            <w:top w:val="none" w:sz="0" w:space="0" w:color="auto"/>
            <w:left w:val="none" w:sz="0" w:space="0" w:color="auto"/>
            <w:bottom w:val="none" w:sz="0" w:space="0" w:color="auto"/>
            <w:right w:val="none" w:sz="0" w:space="0" w:color="auto"/>
          </w:divBdr>
        </w:div>
        <w:div w:id="499272684">
          <w:marLeft w:val="0"/>
          <w:marRight w:val="720"/>
          <w:marTop w:val="0"/>
          <w:marBottom w:val="0"/>
          <w:divBdr>
            <w:top w:val="none" w:sz="0" w:space="0" w:color="auto"/>
            <w:left w:val="none" w:sz="0" w:space="0" w:color="auto"/>
            <w:bottom w:val="none" w:sz="0" w:space="0" w:color="auto"/>
            <w:right w:val="none" w:sz="0" w:space="0" w:color="auto"/>
          </w:divBdr>
        </w:div>
        <w:div w:id="660281111">
          <w:marLeft w:val="0"/>
          <w:marRight w:val="720"/>
          <w:marTop w:val="0"/>
          <w:marBottom w:val="0"/>
          <w:divBdr>
            <w:top w:val="none" w:sz="0" w:space="0" w:color="auto"/>
            <w:left w:val="none" w:sz="0" w:space="0" w:color="auto"/>
            <w:bottom w:val="none" w:sz="0" w:space="0" w:color="auto"/>
            <w:right w:val="none" w:sz="0" w:space="0" w:color="auto"/>
          </w:divBdr>
        </w:div>
      </w:divsChild>
    </w:div>
    <w:div w:id="1652640117">
      <w:bodyDiv w:val="1"/>
      <w:marLeft w:val="0"/>
      <w:marRight w:val="0"/>
      <w:marTop w:val="0"/>
      <w:marBottom w:val="0"/>
      <w:divBdr>
        <w:top w:val="none" w:sz="0" w:space="0" w:color="auto"/>
        <w:left w:val="none" w:sz="0" w:space="0" w:color="auto"/>
        <w:bottom w:val="none" w:sz="0" w:space="0" w:color="auto"/>
        <w:right w:val="none" w:sz="0" w:space="0" w:color="auto"/>
      </w:divBdr>
    </w:div>
    <w:div w:id="1652908931">
      <w:bodyDiv w:val="1"/>
      <w:marLeft w:val="0"/>
      <w:marRight w:val="0"/>
      <w:marTop w:val="0"/>
      <w:marBottom w:val="0"/>
      <w:divBdr>
        <w:top w:val="none" w:sz="0" w:space="0" w:color="auto"/>
        <w:left w:val="none" w:sz="0" w:space="0" w:color="auto"/>
        <w:bottom w:val="none" w:sz="0" w:space="0" w:color="auto"/>
        <w:right w:val="none" w:sz="0" w:space="0" w:color="auto"/>
      </w:divBdr>
    </w:div>
    <w:div w:id="1656838049">
      <w:bodyDiv w:val="1"/>
      <w:marLeft w:val="0"/>
      <w:marRight w:val="0"/>
      <w:marTop w:val="0"/>
      <w:marBottom w:val="0"/>
      <w:divBdr>
        <w:top w:val="none" w:sz="0" w:space="0" w:color="auto"/>
        <w:left w:val="none" w:sz="0" w:space="0" w:color="auto"/>
        <w:bottom w:val="none" w:sz="0" w:space="0" w:color="auto"/>
        <w:right w:val="none" w:sz="0" w:space="0" w:color="auto"/>
      </w:divBdr>
      <w:divsChild>
        <w:div w:id="1959532001">
          <w:marLeft w:val="0"/>
          <w:marRight w:val="446"/>
          <w:marTop w:val="0"/>
          <w:marBottom w:val="0"/>
          <w:divBdr>
            <w:top w:val="none" w:sz="0" w:space="0" w:color="auto"/>
            <w:left w:val="none" w:sz="0" w:space="0" w:color="auto"/>
            <w:bottom w:val="none" w:sz="0" w:space="0" w:color="auto"/>
            <w:right w:val="none" w:sz="0" w:space="0" w:color="auto"/>
          </w:divBdr>
        </w:div>
      </w:divsChild>
    </w:div>
    <w:div w:id="1659723594">
      <w:bodyDiv w:val="1"/>
      <w:marLeft w:val="0"/>
      <w:marRight w:val="0"/>
      <w:marTop w:val="0"/>
      <w:marBottom w:val="0"/>
      <w:divBdr>
        <w:top w:val="none" w:sz="0" w:space="0" w:color="auto"/>
        <w:left w:val="none" w:sz="0" w:space="0" w:color="auto"/>
        <w:bottom w:val="none" w:sz="0" w:space="0" w:color="auto"/>
        <w:right w:val="none" w:sz="0" w:space="0" w:color="auto"/>
      </w:divBdr>
    </w:div>
    <w:div w:id="1664698014">
      <w:bodyDiv w:val="1"/>
      <w:marLeft w:val="0"/>
      <w:marRight w:val="0"/>
      <w:marTop w:val="0"/>
      <w:marBottom w:val="0"/>
      <w:divBdr>
        <w:top w:val="none" w:sz="0" w:space="0" w:color="auto"/>
        <w:left w:val="none" w:sz="0" w:space="0" w:color="auto"/>
        <w:bottom w:val="none" w:sz="0" w:space="0" w:color="auto"/>
        <w:right w:val="none" w:sz="0" w:space="0" w:color="auto"/>
      </w:divBdr>
    </w:div>
    <w:div w:id="1666322563">
      <w:bodyDiv w:val="1"/>
      <w:marLeft w:val="0"/>
      <w:marRight w:val="0"/>
      <w:marTop w:val="0"/>
      <w:marBottom w:val="0"/>
      <w:divBdr>
        <w:top w:val="none" w:sz="0" w:space="0" w:color="auto"/>
        <w:left w:val="none" w:sz="0" w:space="0" w:color="auto"/>
        <w:bottom w:val="none" w:sz="0" w:space="0" w:color="auto"/>
        <w:right w:val="none" w:sz="0" w:space="0" w:color="auto"/>
      </w:divBdr>
    </w:div>
    <w:div w:id="1668173728">
      <w:bodyDiv w:val="1"/>
      <w:marLeft w:val="0"/>
      <w:marRight w:val="0"/>
      <w:marTop w:val="0"/>
      <w:marBottom w:val="0"/>
      <w:divBdr>
        <w:top w:val="none" w:sz="0" w:space="0" w:color="auto"/>
        <w:left w:val="none" w:sz="0" w:space="0" w:color="auto"/>
        <w:bottom w:val="none" w:sz="0" w:space="0" w:color="auto"/>
        <w:right w:val="none" w:sz="0" w:space="0" w:color="auto"/>
      </w:divBdr>
      <w:divsChild>
        <w:div w:id="1148588918">
          <w:marLeft w:val="0"/>
          <w:marRight w:val="720"/>
          <w:marTop w:val="0"/>
          <w:marBottom w:val="0"/>
          <w:divBdr>
            <w:top w:val="none" w:sz="0" w:space="0" w:color="auto"/>
            <w:left w:val="none" w:sz="0" w:space="0" w:color="auto"/>
            <w:bottom w:val="none" w:sz="0" w:space="0" w:color="auto"/>
            <w:right w:val="none" w:sz="0" w:space="0" w:color="auto"/>
          </w:divBdr>
        </w:div>
        <w:div w:id="631909941">
          <w:marLeft w:val="0"/>
          <w:marRight w:val="720"/>
          <w:marTop w:val="0"/>
          <w:marBottom w:val="0"/>
          <w:divBdr>
            <w:top w:val="none" w:sz="0" w:space="0" w:color="auto"/>
            <w:left w:val="none" w:sz="0" w:space="0" w:color="auto"/>
            <w:bottom w:val="none" w:sz="0" w:space="0" w:color="auto"/>
            <w:right w:val="none" w:sz="0" w:space="0" w:color="auto"/>
          </w:divBdr>
        </w:div>
        <w:div w:id="1446583122">
          <w:marLeft w:val="0"/>
          <w:marRight w:val="720"/>
          <w:marTop w:val="0"/>
          <w:marBottom w:val="0"/>
          <w:divBdr>
            <w:top w:val="none" w:sz="0" w:space="0" w:color="auto"/>
            <w:left w:val="none" w:sz="0" w:space="0" w:color="auto"/>
            <w:bottom w:val="none" w:sz="0" w:space="0" w:color="auto"/>
            <w:right w:val="none" w:sz="0" w:space="0" w:color="auto"/>
          </w:divBdr>
        </w:div>
        <w:div w:id="1556889663">
          <w:marLeft w:val="0"/>
          <w:marRight w:val="720"/>
          <w:marTop w:val="0"/>
          <w:marBottom w:val="0"/>
          <w:divBdr>
            <w:top w:val="none" w:sz="0" w:space="0" w:color="auto"/>
            <w:left w:val="none" w:sz="0" w:space="0" w:color="auto"/>
            <w:bottom w:val="none" w:sz="0" w:space="0" w:color="auto"/>
            <w:right w:val="none" w:sz="0" w:space="0" w:color="auto"/>
          </w:divBdr>
        </w:div>
        <w:div w:id="952054447">
          <w:marLeft w:val="0"/>
          <w:marRight w:val="720"/>
          <w:marTop w:val="0"/>
          <w:marBottom w:val="0"/>
          <w:divBdr>
            <w:top w:val="none" w:sz="0" w:space="0" w:color="auto"/>
            <w:left w:val="none" w:sz="0" w:space="0" w:color="auto"/>
            <w:bottom w:val="none" w:sz="0" w:space="0" w:color="auto"/>
            <w:right w:val="none" w:sz="0" w:space="0" w:color="auto"/>
          </w:divBdr>
        </w:div>
        <w:div w:id="527763873">
          <w:marLeft w:val="0"/>
          <w:marRight w:val="720"/>
          <w:marTop w:val="0"/>
          <w:marBottom w:val="0"/>
          <w:divBdr>
            <w:top w:val="none" w:sz="0" w:space="0" w:color="auto"/>
            <w:left w:val="none" w:sz="0" w:space="0" w:color="auto"/>
            <w:bottom w:val="none" w:sz="0" w:space="0" w:color="auto"/>
            <w:right w:val="none" w:sz="0" w:space="0" w:color="auto"/>
          </w:divBdr>
        </w:div>
      </w:divsChild>
    </w:div>
    <w:div w:id="1670057975">
      <w:bodyDiv w:val="1"/>
      <w:marLeft w:val="0"/>
      <w:marRight w:val="0"/>
      <w:marTop w:val="0"/>
      <w:marBottom w:val="0"/>
      <w:divBdr>
        <w:top w:val="none" w:sz="0" w:space="0" w:color="auto"/>
        <w:left w:val="none" w:sz="0" w:space="0" w:color="auto"/>
        <w:bottom w:val="none" w:sz="0" w:space="0" w:color="auto"/>
        <w:right w:val="none" w:sz="0" w:space="0" w:color="auto"/>
      </w:divBdr>
    </w:div>
    <w:div w:id="1672442841">
      <w:bodyDiv w:val="1"/>
      <w:marLeft w:val="0"/>
      <w:marRight w:val="0"/>
      <w:marTop w:val="0"/>
      <w:marBottom w:val="0"/>
      <w:divBdr>
        <w:top w:val="none" w:sz="0" w:space="0" w:color="auto"/>
        <w:left w:val="none" w:sz="0" w:space="0" w:color="auto"/>
        <w:bottom w:val="none" w:sz="0" w:space="0" w:color="auto"/>
        <w:right w:val="none" w:sz="0" w:space="0" w:color="auto"/>
      </w:divBdr>
    </w:div>
    <w:div w:id="1674725352">
      <w:bodyDiv w:val="1"/>
      <w:marLeft w:val="0"/>
      <w:marRight w:val="0"/>
      <w:marTop w:val="0"/>
      <w:marBottom w:val="0"/>
      <w:divBdr>
        <w:top w:val="none" w:sz="0" w:space="0" w:color="auto"/>
        <w:left w:val="none" w:sz="0" w:space="0" w:color="auto"/>
        <w:bottom w:val="none" w:sz="0" w:space="0" w:color="auto"/>
        <w:right w:val="none" w:sz="0" w:space="0" w:color="auto"/>
      </w:divBdr>
    </w:div>
    <w:div w:id="1679844659">
      <w:bodyDiv w:val="1"/>
      <w:marLeft w:val="0"/>
      <w:marRight w:val="0"/>
      <w:marTop w:val="0"/>
      <w:marBottom w:val="0"/>
      <w:divBdr>
        <w:top w:val="none" w:sz="0" w:space="0" w:color="auto"/>
        <w:left w:val="none" w:sz="0" w:space="0" w:color="auto"/>
        <w:bottom w:val="none" w:sz="0" w:space="0" w:color="auto"/>
        <w:right w:val="none" w:sz="0" w:space="0" w:color="auto"/>
      </w:divBdr>
    </w:div>
    <w:div w:id="1684084825">
      <w:bodyDiv w:val="1"/>
      <w:marLeft w:val="0"/>
      <w:marRight w:val="0"/>
      <w:marTop w:val="0"/>
      <w:marBottom w:val="0"/>
      <w:divBdr>
        <w:top w:val="none" w:sz="0" w:space="0" w:color="auto"/>
        <w:left w:val="none" w:sz="0" w:space="0" w:color="auto"/>
        <w:bottom w:val="none" w:sz="0" w:space="0" w:color="auto"/>
        <w:right w:val="none" w:sz="0" w:space="0" w:color="auto"/>
      </w:divBdr>
    </w:div>
    <w:div w:id="1689018835">
      <w:bodyDiv w:val="1"/>
      <w:marLeft w:val="0"/>
      <w:marRight w:val="0"/>
      <w:marTop w:val="0"/>
      <w:marBottom w:val="0"/>
      <w:divBdr>
        <w:top w:val="none" w:sz="0" w:space="0" w:color="auto"/>
        <w:left w:val="none" w:sz="0" w:space="0" w:color="auto"/>
        <w:bottom w:val="none" w:sz="0" w:space="0" w:color="auto"/>
        <w:right w:val="none" w:sz="0" w:space="0" w:color="auto"/>
      </w:divBdr>
    </w:div>
    <w:div w:id="1691838827">
      <w:bodyDiv w:val="1"/>
      <w:marLeft w:val="0"/>
      <w:marRight w:val="0"/>
      <w:marTop w:val="0"/>
      <w:marBottom w:val="0"/>
      <w:divBdr>
        <w:top w:val="none" w:sz="0" w:space="0" w:color="auto"/>
        <w:left w:val="none" w:sz="0" w:space="0" w:color="auto"/>
        <w:bottom w:val="none" w:sz="0" w:space="0" w:color="auto"/>
        <w:right w:val="none" w:sz="0" w:space="0" w:color="auto"/>
      </w:divBdr>
      <w:divsChild>
        <w:div w:id="1632326920">
          <w:marLeft w:val="0"/>
          <w:marRight w:val="547"/>
          <w:marTop w:val="125"/>
          <w:marBottom w:val="0"/>
          <w:divBdr>
            <w:top w:val="none" w:sz="0" w:space="0" w:color="auto"/>
            <w:left w:val="none" w:sz="0" w:space="0" w:color="auto"/>
            <w:bottom w:val="none" w:sz="0" w:space="0" w:color="auto"/>
            <w:right w:val="none" w:sz="0" w:space="0" w:color="auto"/>
          </w:divBdr>
        </w:div>
        <w:div w:id="951129910">
          <w:marLeft w:val="0"/>
          <w:marRight w:val="547"/>
          <w:marTop w:val="125"/>
          <w:marBottom w:val="0"/>
          <w:divBdr>
            <w:top w:val="none" w:sz="0" w:space="0" w:color="auto"/>
            <w:left w:val="none" w:sz="0" w:space="0" w:color="auto"/>
            <w:bottom w:val="none" w:sz="0" w:space="0" w:color="auto"/>
            <w:right w:val="none" w:sz="0" w:space="0" w:color="auto"/>
          </w:divBdr>
        </w:div>
        <w:div w:id="1941141824">
          <w:marLeft w:val="0"/>
          <w:marRight w:val="547"/>
          <w:marTop w:val="125"/>
          <w:marBottom w:val="0"/>
          <w:divBdr>
            <w:top w:val="none" w:sz="0" w:space="0" w:color="auto"/>
            <w:left w:val="none" w:sz="0" w:space="0" w:color="auto"/>
            <w:bottom w:val="none" w:sz="0" w:space="0" w:color="auto"/>
            <w:right w:val="none" w:sz="0" w:space="0" w:color="auto"/>
          </w:divBdr>
        </w:div>
        <w:div w:id="1608809701">
          <w:marLeft w:val="0"/>
          <w:marRight w:val="547"/>
          <w:marTop w:val="125"/>
          <w:marBottom w:val="0"/>
          <w:divBdr>
            <w:top w:val="none" w:sz="0" w:space="0" w:color="auto"/>
            <w:left w:val="none" w:sz="0" w:space="0" w:color="auto"/>
            <w:bottom w:val="none" w:sz="0" w:space="0" w:color="auto"/>
            <w:right w:val="none" w:sz="0" w:space="0" w:color="auto"/>
          </w:divBdr>
        </w:div>
        <w:div w:id="1286962989">
          <w:marLeft w:val="0"/>
          <w:marRight w:val="547"/>
          <w:marTop w:val="125"/>
          <w:marBottom w:val="0"/>
          <w:divBdr>
            <w:top w:val="none" w:sz="0" w:space="0" w:color="auto"/>
            <w:left w:val="none" w:sz="0" w:space="0" w:color="auto"/>
            <w:bottom w:val="none" w:sz="0" w:space="0" w:color="auto"/>
            <w:right w:val="none" w:sz="0" w:space="0" w:color="auto"/>
          </w:divBdr>
        </w:div>
        <w:div w:id="1982493133">
          <w:marLeft w:val="0"/>
          <w:marRight w:val="547"/>
          <w:marTop w:val="125"/>
          <w:marBottom w:val="0"/>
          <w:divBdr>
            <w:top w:val="none" w:sz="0" w:space="0" w:color="auto"/>
            <w:left w:val="none" w:sz="0" w:space="0" w:color="auto"/>
            <w:bottom w:val="none" w:sz="0" w:space="0" w:color="auto"/>
            <w:right w:val="none" w:sz="0" w:space="0" w:color="auto"/>
          </w:divBdr>
        </w:div>
      </w:divsChild>
    </w:div>
    <w:div w:id="1695426033">
      <w:bodyDiv w:val="1"/>
      <w:marLeft w:val="0"/>
      <w:marRight w:val="0"/>
      <w:marTop w:val="0"/>
      <w:marBottom w:val="0"/>
      <w:divBdr>
        <w:top w:val="none" w:sz="0" w:space="0" w:color="auto"/>
        <w:left w:val="none" w:sz="0" w:space="0" w:color="auto"/>
        <w:bottom w:val="none" w:sz="0" w:space="0" w:color="auto"/>
        <w:right w:val="none" w:sz="0" w:space="0" w:color="auto"/>
      </w:divBdr>
    </w:div>
    <w:div w:id="1701783392">
      <w:bodyDiv w:val="1"/>
      <w:marLeft w:val="0"/>
      <w:marRight w:val="0"/>
      <w:marTop w:val="0"/>
      <w:marBottom w:val="0"/>
      <w:divBdr>
        <w:top w:val="none" w:sz="0" w:space="0" w:color="auto"/>
        <w:left w:val="none" w:sz="0" w:space="0" w:color="auto"/>
        <w:bottom w:val="none" w:sz="0" w:space="0" w:color="auto"/>
        <w:right w:val="none" w:sz="0" w:space="0" w:color="auto"/>
      </w:divBdr>
    </w:div>
    <w:div w:id="1716733556">
      <w:bodyDiv w:val="1"/>
      <w:marLeft w:val="0"/>
      <w:marRight w:val="0"/>
      <w:marTop w:val="0"/>
      <w:marBottom w:val="0"/>
      <w:divBdr>
        <w:top w:val="none" w:sz="0" w:space="0" w:color="auto"/>
        <w:left w:val="none" w:sz="0" w:space="0" w:color="auto"/>
        <w:bottom w:val="none" w:sz="0" w:space="0" w:color="auto"/>
        <w:right w:val="none" w:sz="0" w:space="0" w:color="auto"/>
      </w:divBdr>
    </w:div>
    <w:div w:id="1723097539">
      <w:bodyDiv w:val="1"/>
      <w:marLeft w:val="0"/>
      <w:marRight w:val="0"/>
      <w:marTop w:val="0"/>
      <w:marBottom w:val="0"/>
      <w:divBdr>
        <w:top w:val="none" w:sz="0" w:space="0" w:color="auto"/>
        <w:left w:val="none" w:sz="0" w:space="0" w:color="auto"/>
        <w:bottom w:val="none" w:sz="0" w:space="0" w:color="auto"/>
        <w:right w:val="none" w:sz="0" w:space="0" w:color="auto"/>
      </w:divBdr>
    </w:div>
    <w:div w:id="1725835238">
      <w:bodyDiv w:val="1"/>
      <w:marLeft w:val="0"/>
      <w:marRight w:val="0"/>
      <w:marTop w:val="0"/>
      <w:marBottom w:val="0"/>
      <w:divBdr>
        <w:top w:val="none" w:sz="0" w:space="0" w:color="auto"/>
        <w:left w:val="none" w:sz="0" w:space="0" w:color="auto"/>
        <w:bottom w:val="none" w:sz="0" w:space="0" w:color="auto"/>
        <w:right w:val="none" w:sz="0" w:space="0" w:color="auto"/>
      </w:divBdr>
    </w:div>
    <w:div w:id="1738361315">
      <w:bodyDiv w:val="1"/>
      <w:marLeft w:val="0"/>
      <w:marRight w:val="0"/>
      <w:marTop w:val="0"/>
      <w:marBottom w:val="0"/>
      <w:divBdr>
        <w:top w:val="none" w:sz="0" w:space="0" w:color="auto"/>
        <w:left w:val="none" w:sz="0" w:space="0" w:color="auto"/>
        <w:bottom w:val="none" w:sz="0" w:space="0" w:color="auto"/>
        <w:right w:val="none" w:sz="0" w:space="0" w:color="auto"/>
      </w:divBdr>
    </w:div>
    <w:div w:id="1754667864">
      <w:bodyDiv w:val="1"/>
      <w:marLeft w:val="0"/>
      <w:marRight w:val="0"/>
      <w:marTop w:val="0"/>
      <w:marBottom w:val="0"/>
      <w:divBdr>
        <w:top w:val="none" w:sz="0" w:space="0" w:color="auto"/>
        <w:left w:val="none" w:sz="0" w:space="0" w:color="auto"/>
        <w:bottom w:val="none" w:sz="0" w:space="0" w:color="auto"/>
        <w:right w:val="none" w:sz="0" w:space="0" w:color="auto"/>
      </w:divBdr>
    </w:div>
    <w:div w:id="1768110306">
      <w:bodyDiv w:val="1"/>
      <w:marLeft w:val="0"/>
      <w:marRight w:val="0"/>
      <w:marTop w:val="0"/>
      <w:marBottom w:val="0"/>
      <w:divBdr>
        <w:top w:val="none" w:sz="0" w:space="0" w:color="auto"/>
        <w:left w:val="none" w:sz="0" w:space="0" w:color="auto"/>
        <w:bottom w:val="none" w:sz="0" w:space="0" w:color="auto"/>
        <w:right w:val="none" w:sz="0" w:space="0" w:color="auto"/>
      </w:divBdr>
    </w:div>
    <w:div w:id="1800760160">
      <w:bodyDiv w:val="1"/>
      <w:marLeft w:val="0"/>
      <w:marRight w:val="0"/>
      <w:marTop w:val="0"/>
      <w:marBottom w:val="0"/>
      <w:divBdr>
        <w:top w:val="none" w:sz="0" w:space="0" w:color="auto"/>
        <w:left w:val="none" w:sz="0" w:space="0" w:color="auto"/>
        <w:bottom w:val="none" w:sz="0" w:space="0" w:color="auto"/>
        <w:right w:val="none" w:sz="0" w:space="0" w:color="auto"/>
      </w:divBdr>
    </w:div>
    <w:div w:id="1809131586">
      <w:bodyDiv w:val="1"/>
      <w:marLeft w:val="0"/>
      <w:marRight w:val="0"/>
      <w:marTop w:val="0"/>
      <w:marBottom w:val="0"/>
      <w:divBdr>
        <w:top w:val="none" w:sz="0" w:space="0" w:color="auto"/>
        <w:left w:val="none" w:sz="0" w:space="0" w:color="auto"/>
        <w:bottom w:val="none" w:sz="0" w:space="0" w:color="auto"/>
        <w:right w:val="none" w:sz="0" w:space="0" w:color="auto"/>
      </w:divBdr>
      <w:divsChild>
        <w:div w:id="1316640523">
          <w:marLeft w:val="0"/>
          <w:marRight w:val="547"/>
          <w:marTop w:val="0"/>
          <w:marBottom w:val="0"/>
          <w:divBdr>
            <w:top w:val="none" w:sz="0" w:space="0" w:color="auto"/>
            <w:left w:val="none" w:sz="0" w:space="0" w:color="auto"/>
            <w:bottom w:val="none" w:sz="0" w:space="0" w:color="auto"/>
            <w:right w:val="none" w:sz="0" w:space="0" w:color="auto"/>
          </w:divBdr>
        </w:div>
      </w:divsChild>
    </w:div>
    <w:div w:id="1810201201">
      <w:bodyDiv w:val="1"/>
      <w:marLeft w:val="0"/>
      <w:marRight w:val="0"/>
      <w:marTop w:val="0"/>
      <w:marBottom w:val="0"/>
      <w:divBdr>
        <w:top w:val="none" w:sz="0" w:space="0" w:color="auto"/>
        <w:left w:val="none" w:sz="0" w:space="0" w:color="auto"/>
        <w:bottom w:val="none" w:sz="0" w:space="0" w:color="auto"/>
        <w:right w:val="none" w:sz="0" w:space="0" w:color="auto"/>
      </w:divBdr>
    </w:div>
    <w:div w:id="1834836570">
      <w:bodyDiv w:val="1"/>
      <w:marLeft w:val="0"/>
      <w:marRight w:val="0"/>
      <w:marTop w:val="0"/>
      <w:marBottom w:val="0"/>
      <w:divBdr>
        <w:top w:val="none" w:sz="0" w:space="0" w:color="auto"/>
        <w:left w:val="none" w:sz="0" w:space="0" w:color="auto"/>
        <w:bottom w:val="none" w:sz="0" w:space="0" w:color="auto"/>
        <w:right w:val="none" w:sz="0" w:space="0" w:color="auto"/>
      </w:divBdr>
    </w:div>
    <w:div w:id="1836533715">
      <w:bodyDiv w:val="1"/>
      <w:marLeft w:val="0"/>
      <w:marRight w:val="0"/>
      <w:marTop w:val="0"/>
      <w:marBottom w:val="0"/>
      <w:divBdr>
        <w:top w:val="none" w:sz="0" w:space="0" w:color="auto"/>
        <w:left w:val="none" w:sz="0" w:space="0" w:color="auto"/>
        <w:bottom w:val="none" w:sz="0" w:space="0" w:color="auto"/>
        <w:right w:val="none" w:sz="0" w:space="0" w:color="auto"/>
      </w:divBdr>
    </w:div>
    <w:div w:id="1838840789">
      <w:bodyDiv w:val="1"/>
      <w:marLeft w:val="0"/>
      <w:marRight w:val="0"/>
      <w:marTop w:val="0"/>
      <w:marBottom w:val="0"/>
      <w:divBdr>
        <w:top w:val="none" w:sz="0" w:space="0" w:color="auto"/>
        <w:left w:val="none" w:sz="0" w:space="0" w:color="auto"/>
        <w:bottom w:val="none" w:sz="0" w:space="0" w:color="auto"/>
        <w:right w:val="none" w:sz="0" w:space="0" w:color="auto"/>
      </w:divBdr>
    </w:div>
    <w:div w:id="1841385967">
      <w:bodyDiv w:val="1"/>
      <w:marLeft w:val="0"/>
      <w:marRight w:val="0"/>
      <w:marTop w:val="0"/>
      <w:marBottom w:val="0"/>
      <w:divBdr>
        <w:top w:val="none" w:sz="0" w:space="0" w:color="auto"/>
        <w:left w:val="none" w:sz="0" w:space="0" w:color="auto"/>
        <w:bottom w:val="none" w:sz="0" w:space="0" w:color="auto"/>
        <w:right w:val="none" w:sz="0" w:space="0" w:color="auto"/>
      </w:divBdr>
    </w:div>
    <w:div w:id="1841774403">
      <w:bodyDiv w:val="1"/>
      <w:marLeft w:val="0"/>
      <w:marRight w:val="0"/>
      <w:marTop w:val="0"/>
      <w:marBottom w:val="0"/>
      <w:divBdr>
        <w:top w:val="none" w:sz="0" w:space="0" w:color="auto"/>
        <w:left w:val="none" w:sz="0" w:space="0" w:color="auto"/>
        <w:bottom w:val="none" w:sz="0" w:space="0" w:color="auto"/>
        <w:right w:val="none" w:sz="0" w:space="0" w:color="auto"/>
      </w:divBdr>
    </w:div>
    <w:div w:id="1844321049">
      <w:bodyDiv w:val="1"/>
      <w:marLeft w:val="0"/>
      <w:marRight w:val="0"/>
      <w:marTop w:val="0"/>
      <w:marBottom w:val="0"/>
      <w:divBdr>
        <w:top w:val="none" w:sz="0" w:space="0" w:color="auto"/>
        <w:left w:val="none" w:sz="0" w:space="0" w:color="auto"/>
        <w:bottom w:val="none" w:sz="0" w:space="0" w:color="auto"/>
        <w:right w:val="none" w:sz="0" w:space="0" w:color="auto"/>
      </w:divBdr>
    </w:div>
    <w:div w:id="1854606607">
      <w:bodyDiv w:val="1"/>
      <w:marLeft w:val="0"/>
      <w:marRight w:val="0"/>
      <w:marTop w:val="0"/>
      <w:marBottom w:val="0"/>
      <w:divBdr>
        <w:top w:val="none" w:sz="0" w:space="0" w:color="auto"/>
        <w:left w:val="none" w:sz="0" w:space="0" w:color="auto"/>
        <w:bottom w:val="none" w:sz="0" w:space="0" w:color="auto"/>
        <w:right w:val="none" w:sz="0" w:space="0" w:color="auto"/>
      </w:divBdr>
    </w:div>
    <w:div w:id="1863323529">
      <w:bodyDiv w:val="1"/>
      <w:marLeft w:val="0"/>
      <w:marRight w:val="0"/>
      <w:marTop w:val="0"/>
      <w:marBottom w:val="0"/>
      <w:divBdr>
        <w:top w:val="none" w:sz="0" w:space="0" w:color="auto"/>
        <w:left w:val="none" w:sz="0" w:space="0" w:color="auto"/>
        <w:bottom w:val="none" w:sz="0" w:space="0" w:color="auto"/>
        <w:right w:val="none" w:sz="0" w:space="0" w:color="auto"/>
      </w:divBdr>
    </w:div>
    <w:div w:id="1869021984">
      <w:bodyDiv w:val="1"/>
      <w:marLeft w:val="0"/>
      <w:marRight w:val="0"/>
      <w:marTop w:val="0"/>
      <w:marBottom w:val="0"/>
      <w:divBdr>
        <w:top w:val="none" w:sz="0" w:space="0" w:color="auto"/>
        <w:left w:val="none" w:sz="0" w:space="0" w:color="auto"/>
        <w:bottom w:val="none" w:sz="0" w:space="0" w:color="auto"/>
        <w:right w:val="none" w:sz="0" w:space="0" w:color="auto"/>
      </w:divBdr>
    </w:div>
    <w:div w:id="1874537607">
      <w:bodyDiv w:val="1"/>
      <w:marLeft w:val="0"/>
      <w:marRight w:val="0"/>
      <w:marTop w:val="0"/>
      <w:marBottom w:val="0"/>
      <w:divBdr>
        <w:top w:val="none" w:sz="0" w:space="0" w:color="auto"/>
        <w:left w:val="none" w:sz="0" w:space="0" w:color="auto"/>
        <w:bottom w:val="none" w:sz="0" w:space="0" w:color="auto"/>
        <w:right w:val="none" w:sz="0" w:space="0" w:color="auto"/>
      </w:divBdr>
      <w:divsChild>
        <w:div w:id="134301540">
          <w:marLeft w:val="0"/>
          <w:marRight w:val="446"/>
          <w:marTop w:val="0"/>
          <w:marBottom w:val="0"/>
          <w:divBdr>
            <w:top w:val="none" w:sz="0" w:space="0" w:color="auto"/>
            <w:left w:val="none" w:sz="0" w:space="0" w:color="auto"/>
            <w:bottom w:val="none" w:sz="0" w:space="0" w:color="auto"/>
            <w:right w:val="none" w:sz="0" w:space="0" w:color="auto"/>
          </w:divBdr>
        </w:div>
      </w:divsChild>
    </w:div>
    <w:div w:id="1890532562">
      <w:bodyDiv w:val="1"/>
      <w:marLeft w:val="0"/>
      <w:marRight w:val="0"/>
      <w:marTop w:val="0"/>
      <w:marBottom w:val="0"/>
      <w:divBdr>
        <w:top w:val="none" w:sz="0" w:space="0" w:color="auto"/>
        <w:left w:val="none" w:sz="0" w:space="0" w:color="auto"/>
        <w:bottom w:val="none" w:sz="0" w:space="0" w:color="auto"/>
        <w:right w:val="none" w:sz="0" w:space="0" w:color="auto"/>
      </w:divBdr>
    </w:div>
    <w:div w:id="1896577613">
      <w:bodyDiv w:val="1"/>
      <w:marLeft w:val="0"/>
      <w:marRight w:val="0"/>
      <w:marTop w:val="0"/>
      <w:marBottom w:val="0"/>
      <w:divBdr>
        <w:top w:val="none" w:sz="0" w:space="0" w:color="auto"/>
        <w:left w:val="none" w:sz="0" w:space="0" w:color="auto"/>
        <w:bottom w:val="none" w:sz="0" w:space="0" w:color="auto"/>
        <w:right w:val="none" w:sz="0" w:space="0" w:color="auto"/>
      </w:divBdr>
    </w:div>
    <w:div w:id="1908412827">
      <w:bodyDiv w:val="1"/>
      <w:marLeft w:val="0"/>
      <w:marRight w:val="0"/>
      <w:marTop w:val="0"/>
      <w:marBottom w:val="0"/>
      <w:divBdr>
        <w:top w:val="none" w:sz="0" w:space="0" w:color="auto"/>
        <w:left w:val="none" w:sz="0" w:space="0" w:color="auto"/>
        <w:bottom w:val="none" w:sz="0" w:space="0" w:color="auto"/>
        <w:right w:val="none" w:sz="0" w:space="0" w:color="auto"/>
      </w:divBdr>
    </w:div>
    <w:div w:id="1910994005">
      <w:bodyDiv w:val="1"/>
      <w:marLeft w:val="0"/>
      <w:marRight w:val="0"/>
      <w:marTop w:val="0"/>
      <w:marBottom w:val="0"/>
      <w:divBdr>
        <w:top w:val="none" w:sz="0" w:space="0" w:color="auto"/>
        <w:left w:val="none" w:sz="0" w:space="0" w:color="auto"/>
        <w:bottom w:val="none" w:sz="0" w:space="0" w:color="auto"/>
        <w:right w:val="none" w:sz="0" w:space="0" w:color="auto"/>
      </w:divBdr>
      <w:divsChild>
        <w:div w:id="335037314">
          <w:marLeft w:val="0"/>
          <w:marRight w:val="547"/>
          <w:marTop w:val="115"/>
          <w:marBottom w:val="0"/>
          <w:divBdr>
            <w:top w:val="none" w:sz="0" w:space="0" w:color="auto"/>
            <w:left w:val="none" w:sz="0" w:space="0" w:color="auto"/>
            <w:bottom w:val="none" w:sz="0" w:space="0" w:color="auto"/>
            <w:right w:val="none" w:sz="0" w:space="0" w:color="auto"/>
          </w:divBdr>
        </w:div>
        <w:div w:id="668413489">
          <w:marLeft w:val="0"/>
          <w:marRight w:val="547"/>
          <w:marTop w:val="115"/>
          <w:marBottom w:val="0"/>
          <w:divBdr>
            <w:top w:val="none" w:sz="0" w:space="0" w:color="auto"/>
            <w:left w:val="none" w:sz="0" w:space="0" w:color="auto"/>
            <w:bottom w:val="none" w:sz="0" w:space="0" w:color="auto"/>
            <w:right w:val="none" w:sz="0" w:space="0" w:color="auto"/>
          </w:divBdr>
        </w:div>
        <w:div w:id="533201016">
          <w:marLeft w:val="0"/>
          <w:marRight w:val="547"/>
          <w:marTop w:val="115"/>
          <w:marBottom w:val="0"/>
          <w:divBdr>
            <w:top w:val="none" w:sz="0" w:space="0" w:color="auto"/>
            <w:left w:val="none" w:sz="0" w:space="0" w:color="auto"/>
            <w:bottom w:val="none" w:sz="0" w:space="0" w:color="auto"/>
            <w:right w:val="none" w:sz="0" w:space="0" w:color="auto"/>
          </w:divBdr>
        </w:div>
        <w:div w:id="337732642">
          <w:marLeft w:val="0"/>
          <w:marRight w:val="547"/>
          <w:marTop w:val="115"/>
          <w:marBottom w:val="0"/>
          <w:divBdr>
            <w:top w:val="none" w:sz="0" w:space="0" w:color="auto"/>
            <w:left w:val="none" w:sz="0" w:space="0" w:color="auto"/>
            <w:bottom w:val="none" w:sz="0" w:space="0" w:color="auto"/>
            <w:right w:val="none" w:sz="0" w:space="0" w:color="auto"/>
          </w:divBdr>
        </w:div>
        <w:div w:id="1850098349">
          <w:marLeft w:val="0"/>
          <w:marRight w:val="547"/>
          <w:marTop w:val="115"/>
          <w:marBottom w:val="0"/>
          <w:divBdr>
            <w:top w:val="none" w:sz="0" w:space="0" w:color="auto"/>
            <w:left w:val="none" w:sz="0" w:space="0" w:color="auto"/>
            <w:bottom w:val="none" w:sz="0" w:space="0" w:color="auto"/>
            <w:right w:val="none" w:sz="0" w:space="0" w:color="auto"/>
          </w:divBdr>
        </w:div>
      </w:divsChild>
    </w:div>
    <w:div w:id="1911689140">
      <w:bodyDiv w:val="1"/>
      <w:marLeft w:val="0"/>
      <w:marRight w:val="0"/>
      <w:marTop w:val="0"/>
      <w:marBottom w:val="0"/>
      <w:divBdr>
        <w:top w:val="none" w:sz="0" w:space="0" w:color="auto"/>
        <w:left w:val="none" w:sz="0" w:space="0" w:color="auto"/>
        <w:bottom w:val="none" w:sz="0" w:space="0" w:color="auto"/>
        <w:right w:val="none" w:sz="0" w:space="0" w:color="auto"/>
      </w:divBdr>
    </w:div>
    <w:div w:id="1912155084">
      <w:bodyDiv w:val="1"/>
      <w:marLeft w:val="0"/>
      <w:marRight w:val="0"/>
      <w:marTop w:val="0"/>
      <w:marBottom w:val="0"/>
      <w:divBdr>
        <w:top w:val="none" w:sz="0" w:space="0" w:color="auto"/>
        <w:left w:val="none" w:sz="0" w:space="0" w:color="auto"/>
        <w:bottom w:val="none" w:sz="0" w:space="0" w:color="auto"/>
        <w:right w:val="none" w:sz="0" w:space="0" w:color="auto"/>
      </w:divBdr>
      <w:divsChild>
        <w:div w:id="1803964675">
          <w:marLeft w:val="0"/>
          <w:marRight w:val="446"/>
          <w:marTop w:val="0"/>
          <w:marBottom w:val="0"/>
          <w:divBdr>
            <w:top w:val="none" w:sz="0" w:space="0" w:color="auto"/>
            <w:left w:val="none" w:sz="0" w:space="0" w:color="auto"/>
            <w:bottom w:val="none" w:sz="0" w:space="0" w:color="auto"/>
            <w:right w:val="none" w:sz="0" w:space="0" w:color="auto"/>
          </w:divBdr>
        </w:div>
      </w:divsChild>
    </w:div>
    <w:div w:id="1914505202">
      <w:bodyDiv w:val="1"/>
      <w:marLeft w:val="0"/>
      <w:marRight w:val="0"/>
      <w:marTop w:val="0"/>
      <w:marBottom w:val="0"/>
      <w:divBdr>
        <w:top w:val="none" w:sz="0" w:space="0" w:color="auto"/>
        <w:left w:val="none" w:sz="0" w:space="0" w:color="auto"/>
        <w:bottom w:val="none" w:sz="0" w:space="0" w:color="auto"/>
        <w:right w:val="none" w:sz="0" w:space="0" w:color="auto"/>
      </w:divBdr>
    </w:div>
    <w:div w:id="1919947807">
      <w:bodyDiv w:val="1"/>
      <w:marLeft w:val="0"/>
      <w:marRight w:val="0"/>
      <w:marTop w:val="0"/>
      <w:marBottom w:val="0"/>
      <w:divBdr>
        <w:top w:val="none" w:sz="0" w:space="0" w:color="auto"/>
        <w:left w:val="none" w:sz="0" w:space="0" w:color="auto"/>
        <w:bottom w:val="none" w:sz="0" w:space="0" w:color="auto"/>
        <w:right w:val="none" w:sz="0" w:space="0" w:color="auto"/>
      </w:divBdr>
    </w:div>
    <w:div w:id="1921870095">
      <w:bodyDiv w:val="1"/>
      <w:marLeft w:val="0"/>
      <w:marRight w:val="0"/>
      <w:marTop w:val="0"/>
      <w:marBottom w:val="0"/>
      <w:divBdr>
        <w:top w:val="none" w:sz="0" w:space="0" w:color="auto"/>
        <w:left w:val="none" w:sz="0" w:space="0" w:color="auto"/>
        <w:bottom w:val="none" w:sz="0" w:space="0" w:color="auto"/>
        <w:right w:val="none" w:sz="0" w:space="0" w:color="auto"/>
      </w:divBdr>
    </w:div>
    <w:div w:id="1922131861">
      <w:bodyDiv w:val="1"/>
      <w:marLeft w:val="0"/>
      <w:marRight w:val="0"/>
      <w:marTop w:val="0"/>
      <w:marBottom w:val="0"/>
      <w:divBdr>
        <w:top w:val="none" w:sz="0" w:space="0" w:color="auto"/>
        <w:left w:val="none" w:sz="0" w:space="0" w:color="auto"/>
        <w:bottom w:val="none" w:sz="0" w:space="0" w:color="auto"/>
        <w:right w:val="none" w:sz="0" w:space="0" w:color="auto"/>
      </w:divBdr>
    </w:div>
    <w:div w:id="1925605366">
      <w:bodyDiv w:val="1"/>
      <w:marLeft w:val="0"/>
      <w:marRight w:val="0"/>
      <w:marTop w:val="0"/>
      <w:marBottom w:val="0"/>
      <w:divBdr>
        <w:top w:val="none" w:sz="0" w:space="0" w:color="auto"/>
        <w:left w:val="none" w:sz="0" w:space="0" w:color="auto"/>
        <w:bottom w:val="none" w:sz="0" w:space="0" w:color="auto"/>
        <w:right w:val="none" w:sz="0" w:space="0" w:color="auto"/>
      </w:divBdr>
    </w:div>
    <w:div w:id="1928684715">
      <w:bodyDiv w:val="1"/>
      <w:marLeft w:val="0"/>
      <w:marRight w:val="0"/>
      <w:marTop w:val="0"/>
      <w:marBottom w:val="0"/>
      <w:divBdr>
        <w:top w:val="none" w:sz="0" w:space="0" w:color="auto"/>
        <w:left w:val="none" w:sz="0" w:space="0" w:color="auto"/>
        <w:bottom w:val="none" w:sz="0" w:space="0" w:color="auto"/>
        <w:right w:val="none" w:sz="0" w:space="0" w:color="auto"/>
      </w:divBdr>
      <w:divsChild>
        <w:div w:id="243534387">
          <w:marLeft w:val="0"/>
          <w:marRight w:val="576"/>
          <w:marTop w:val="0"/>
          <w:marBottom w:val="0"/>
          <w:divBdr>
            <w:top w:val="none" w:sz="0" w:space="0" w:color="auto"/>
            <w:left w:val="none" w:sz="0" w:space="0" w:color="auto"/>
            <w:bottom w:val="none" w:sz="0" w:space="0" w:color="auto"/>
            <w:right w:val="none" w:sz="0" w:space="0" w:color="auto"/>
          </w:divBdr>
        </w:div>
        <w:div w:id="2133395817">
          <w:marLeft w:val="0"/>
          <w:marRight w:val="576"/>
          <w:marTop w:val="0"/>
          <w:marBottom w:val="0"/>
          <w:divBdr>
            <w:top w:val="none" w:sz="0" w:space="0" w:color="auto"/>
            <w:left w:val="none" w:sz="0" w:space="0" w:color="auto"/>
            <w:bottom w:val="none" w:sz="0" w:space="0" w:color="auto"/>
            <w:right w:val="none" w:sz="0" w:space="0" w:color="auto"/>
          </w:divBdr>
        </w:div>
        <w:div w:id="823424818">
          <w:marLeft w:val="0"/>
          <w:marRight w:val="576"/>
          <w:marTop w:val="0"/>
          <w:marBottom w:val="0"/>
          <w:divBdr>
            <w:top w:val="none" w:sz="0" w:space="0" w:color="auto"/>
            <w:left w:val="none" w:sz="0" w:space="0" w:color="auto"/>
            <w:bottom w:val="none" w:sz="0" w:space="0" w:color="auto"/>
            <w:right w:val="none" w:sz="0" w:space="0" w:color="auto"/>
          </w:divBdr>
        </w:div>
      </w:divsChild>
    </w:div>
    <w:div w:id="1929775414">
      <w:bodyDiv w:val="1"/>
      <w:marLeft w:val="0"/>
      <w:marRight w:val="0"/>
      <w:marTop w:val="0"/>
      <w:marBottom w:val="0"/>
      <w:divBdr>
        <w:top w:val="none" w:sz="0" w:space="0" w:color="auto"/>
        <w:left w:val="none" w:sz="0" w:space="0" w:color="auto"/>
        <w:bottom w:val="none" w:sz="0" w:space="0" w:color="auto"/>
        <w:right w:val="none" w:sz="0" w:space="0" w:color="auto"/>
      </w:divBdr>
    </w:div>
    <w:div w:id="1939559326">
      <w:bodyDiv w:val="1"/>
      <w:marLeft w:val="0"/>
      <w:marRight w:val="0"/>
      <w:marTop w:val="0"/>
      <w:marBottom w:val="0"/>
      <w:divBdr>
        <w:top w:val="none" w:sz="0" w:space="0" w:color="auto"/>
        <w:left w:val="none" w:sz="0" w:space="0" w:color="auto"/>
        <w:bottom w:val="none" w:sz="0" w:space="0" w:color="auto"/>
        <w:right w:val="none" w:sz="0" w:space="0" w:color="auto"/>
      </w:divBdr>
    </w:div>
    <w:div w:id="1942104251">
      <w:bodyDiv w:val="1"/>
      <w:marLeft w:val="0"/>
      <w:marRight w:val="0"/>
      <w:marTop w:val="0"/>
      <w:marBottom w:val="0"/>
      <w:divBdr>
        <w:top w:val="none" w:sz="0" w:space="0" w:color="auto"/>
        <w:left w:val="none" w:sz="0" w:space="0" w:color="auto"/>
        <w:bottom w:val="none" w:sz="0" w:space="0" w:color="auto"/>
        <w:right w:val="none" w:sz="0" w:space="0" w:color="auto"/>
      </w:divBdr>
    </w:div>
    <w:div w:id="1949391283">
      <w:bodyDiv w:val="1"/>
      <w:marLeft w:val="0"/>
      <w:marRight w:val="0"/>
      <w:marTop w:val="0"/>
      <w:marBottom w:val="0"/>
      <w:divBdr>
        <w:top w:val="none" w:sz="0" w:space="0" w:color="auto"/>
        <w:left w:val="none" w:sz="0" w:space="0" w:color="auto"/>
        <w:bottom w:val="none" w:sz="0" w:space="0" w:color="auto"/>
        <w:right w:val="none" w:sz="0" w:space="0" w:color="auto"/>
      </w:divBdr>
    </w:div>
    <w:div w:id="1949696436">
      <w:bodyDiv w:val="1"/>
      <w:marLeft w:val="0"/>
      <w:marRight w:val="0"/>
      <w:marTop w:val="0"/>
      <w:marBottom w:val="0"/>
      <w:divBdr>
        <w:top w:val="none" w:sz="0" w:space="0" w:color="auto"/>
        <w:left w:val="none" w:sz="0" w:space="0" w:color="auto"/>
        <w:bottom w:val="none" w:sz="0" w:space="0" w:color="auto"/>
        <w:right w:val="none" w:sz="0" w:space="0" w:color="auto"/>
      </w:divBdr>
    </w:div>
    <w:div w:id="1965579013">
      <w:bodyDiv w:val="1"/>
      <w:marLeft w:val="0"/>
      <w:marRight w:val="0"/>
      <w:marTop w:val="0"/>
      <w:marBottom w:val="0"/>
      <w:divBdr>
        <w:top w:val="none" w:sz="0" w:space="0" w:color="auto"/>
        <w:left w:val="none" w:sz="0" w:space="0" w:color="auto"/>
        <w:bottom w:val="none" w:sz="0" w:space="0" w:color="auto"/>
        <w:right w:val="none" w:sz="0" w:space="0" w:color="auto"/>
      </w:divBdr>
    </w:div>
    <w:div w:id="1966228821">
      <w:bodyDiv w:val="1"/>
      <w:marLeft w:val="0"/>
      <w:marRight w:val="0"/>
      <w:marTop w:val="0"/>
      <w:marBottom w:val="0"/>
      <w:divBdr>
        <w:top w:val="none" w:sz="0" w:space="0" w:color="auto"/>
        <w:left w:val="none" w:sz="0" w:space="0" w:color="auto"/>
        <w:bottom w:val="none" w:sz="0" w:space="0" w:color="auto"/>
        <w:right w:val="none" w:sz="0" w:space="0" w:color="auto"/>
      </w:divBdr>
    </w:div>
    <w:div w:id="1973166912">
      <w:bodyDiv w:val="1"/>
      <w:marLeft w:val="0"/>
      <w:marRight w:val="0"/>
      <w:marTop w:val="0"/>
      <w:marBottom w:val="0"/>
      <w:divBdr>
        <w:top w:val="none" w:sz="0" w:space="0" w:color="auto"/>
        <w:left w:val="none" w:sz="0" w:space="0" w:color="auto"/>
        <w:bottom w:val="none" w:sz="0" w:space="0" w:color="auto"/>
        <w:right w:val="none" w:sz="0" w:space="0" w:color="auto"/>
      </w:divBdr>
    </w:div>
    <w:div w:id="1983995514">
      <w:bodyDiv w:val="1"/>
      <w:marLeft w:val="0"/>
      <w:marRight w:val="0"/>
      <w:marTop w:val="0"/>
      <w:marBottom w:val="0"/>
      <w:divBdr>
        <w:top w:val="none" w:sz="0" w:space="0" w:color="auto"/>
        <w:left w:val="none" w:sz="0" w:space="0" w:color="auto"/>
        <w:bottom w:val="none" w:sz="0" w:space="0" w:color="auto"/>
        <w:right w:val="none" w:sz="0" w:space="0" w:color="auto"/>
      </w:divBdr>
    </w:div>
    <w:div w:id="1992246542">
      <w:bodyDiv w:val="1"/>
      <w:marLeft w:val="0"/>
      <w:marRight w:val="0"/>
      <w:marTop w:val="0"/>
      <w:marBottom w:val="0"/>
      <w:divBdr>
        <w:top w:val="none" w:sz="0" w:space="0" w:color="auto"/>
        <w:left w:val="none" w:sz="0" w:space="0" w:color="auto"/>
        <w:bottom w:val="none" w:sz="0" w:space="0" w:color="auto"/>
        <w:right w:val="none" w:sz="0" w:space="0" w:color="auto"/>
      </w:divBdr>
    </w:div>
    <w:div w:id="2000109829">
      <w:bodyDiv w:val="1"/>
      <w:marLeft w:val="0"/>
      <w:marRight w:val="0"/>
      <w:marTop w:val="0"/>
      <w:marBottom w:val="0"/>
      <w:divBdr>
        <w:top w:val="none" w:sz="0" w:space="0" w:color="auto"/>
        <w:left w:val="none" w:sz="0" w:space="0" w:color="auto"/>
        <w:bottom w:val="none" w:sz="0" w:space="0" w:color="auto"/>
        <w:right w:val="none" w:sz="0" w:space="0" w:color="auto"/>
      </w:divBdr>
    </w:div>
    <w:div w:id="2008245755">
      <w:bodyDiv w:val="1"/>
      <w:marLeft w:val="0"/>
      <w:marRight w:val="0"/>
      <w:marTop w:val="0"/>
      <w:marBottom w:val="0"/>
      <w:divBdr>
        <w:top w:val="none" w:sz="0" w:space="0" w:color="auto"/>
        <w:left w:val="none" w:sz="0" w:space="0" w:color="auto"/>
        <w:bottom w:val="none" w:sz="0" w:space="0" w:color="auto"/>
        <w:right w:val="none" w:sz="0" w:space="0" w:color="auto"/>
      </w:divBdr>
    </w:div>
    <w:div w:id="2037268741">
      <w:bodyDiv w:val="1"/>
      <w:marLeft w:val="0"/>
      <w:marRight w:val="0"/>
      <w:marTop w:val="0"/>
      <w:marBottom w:val="0"/>
      <w:divBdr>
        <w:top w:val="none" w:sz="0" w:space="0" w:color="auto"/>
        <w:left w:val="none" w:sz="0" w:space="0" w:color="auto"/>
        <w:bottom w:val="none" w:sz="0" w:space="0" w:color="auto"/>
        <w:right w:val="none" w:sz="0" w:space="0" w:color="auto"/>
      </w:divBdr>
      <w:divsChild>
        <w:div w:id="746652696">
          <w:marLeft w:val="0"/>
          <w:marRight w:val="547"/>
          <w:marTop w:val="0"/>
          <w:marBottom w:val="0"/>
          <w:divBdr>
            <w:top w:val="none" w:sz="0" w:space="0" w:color="auto"/>
            <w:left w:val="none" w:sz="0" w:space="0" w:color="auto"/>
            <w:bottom w:val="none" w:sz="0" w:space="0" w:color="auto"/>
            <w:right w:val="none" w:sz="0" w:space="0" w:color="auto"/>
          </w:divBdr>
        </w:div>
        <w:div w:id="1959947485">
          <w:marLeft w:val="0"/>
          <w:marRight w:val="547"/>
          <w:marTop w:val="0"/>
          <w:marBottom w:val="0"/>
          <w:divBdr>
            <w:top w:val="none" w:sz="0" w:space="0" w:color="auto"/>
            <w:left w:val="none" w:sz="0" w:space="0" w:color="auto"/>
            <w:bottom w:val="none" w:sz="0" w:space="0" w:color="auto"/>
            <w:right w:val="none" w:sz="0" w:space="0" w:color="auto"/>
          </w:divBdr>
        </w:div>
        <w:div w:id="205796925">
          <w:marLeft w:val="0"/>
          <w:marRight w:val="547"/>
          <w:marTop w:val="0"/>
          <w:marBottom w:val="0"/>
          <w:divBdr>
            <w:top w:val="none" w:sz="0" w:space="0" w:color="auto"/>
            <w:left w:val="none" w:sz="0" w:space="0" w:color="auto"/>
            <w:bottom w:val="none" w:sz="0" w:space="0" w:color="auto"/>
            <w:right w:val="none" w:sz="0" w:space="0" w:color="auto"/>
          </w:divBdr>
        </w:div>
        <w:div w:id="1974753879">
          <w:marLeft w:val="0"/>
          <w:marRight w:val="547"/>
          <w:marTop w:val="0"/>
          <w:marBottom w:val="0"/>
          <w:divBdr>
            <w:top w:val="none" w:sz="0" w:space="0" w:color="auto"/>
            <w:left w:val="none" w:sz="0" w:space="0" w:color="auto"/>
            <w:bottom w:val="none" w:sz="0" w:space="0" w:color="auto"/>
            <w:right w:val="none" w:sz="0" w:space="0" w:color="auto"/>
          </w:divBdr>
        </w:div>
        <w:div w:id="946081854">
          <w:marLeft w:val="0"/>
          <w:marRight w:val="547"/>
          <w:marTop w:val="0"/>
          <w:marBottom w:val="0"/>
          <w:divBdr>
            <w:top w:val="none" w:sz="0" w:space="0" w:color="auto"/>
            <w:left w:val="none" w:sz="0" w:space="0" w:color="auto"/>
            <w:bottom w:val="none" w:sz="0" w:space="0" w:color="auto"/>
            <w:right w:val="none" w:sz="0" w:space="0" w:color="auto"/>
          </w:divBdr>
        </w:div>
        <w:div w:id="1619532735">
          <w:marLeft w:val="0"/>
          <w:marRight w:val="547"/>
          <w:marTop w:val="0"/>
          <w:marBottom w:val="0"/>
          <w:divBdr>
            <w:top w:val="none" w:sz="0" w:space="0" w:color="auto"/>
            <w:left w:val="none" w:sz="0" w:space="0" w:color="auto"/>
            <w:bottom w:val="none" w:sz="0" w:space="0" w:color="auto"/>
            <w:right w:val="none" w:sz="0" w:space="0" w:color="auto"/>
          </w:divBdr>
        </w:div>
      </w:divsChild>
    </w:div>
    <w:div w:id="2041275416">
      <w:bodyDiv w:val="1"/>
      <w:marLeft w:val="0"/>
      <w:marRight w:val="0"/>
      <w:marTop w:val="0"/>
      <w:marBottom w:val="0"/>
      <w:divBdr>
        <w:top w:val="none" w:sz="0" w:space="0" w:color="auto"/>
        <w:left w:val="none" w:sz="0" w:space="0" w:color="auto"/>
        <w:bottom w:val="none" w:sz="0" w:space="0" w:color="auto"/>
        <w:right w:val="none" w:sz="0" w:space="0" w:color="auto"/>
      </w:divBdr>
    </w:div>
    <w:div w:id="2044936274">
      <w:bodyDiv w:val="1"/>
      <w:marLeft w:val="0"/>
      <w:marRight w:val="0"/>
      <w:marTop w:val="0"/>
      <w:marBottom w:val="0"/>
      <w:divBdr>
        <w:top w:val="none" w:sz="0" w:space="0" w:color="auto"/>
        <w:left w:val="none" w:sz="0" w:space="0" w:color="auto"/>
        <w:bottom w:val="none" w:sz="0" w:space="0" w:color="auto"/>
        <w:right w:val="none" w:sz="0" w:space="0" w:color="auto"/>
      </w:divBdr>
      <w:divsChild>
        <w:div w:id="1731882030">
          <w:marLeft w:val="0"/>
          <w:marRight w:val="720"/>
          <w:marTop w:val="0"/>
          <w:marBottom w:val="0"/>
          <w:divBdr>
            <w:top w:val="none" w:sz="0" w:space="0" w:color="auto"/>
            <w:left w:val="none" w:sz="0" w:space="0" w:color="auto"/>
            <w:bottom w:val="none" w:sz="0" w:space="0" w:color="auto"/>
            <w:right w:val="none" w:sz="0" w:space="0" w:color="auto"/>
          </w:divBdr>
        </w:div>
        <w:div w:id="1366716502">
          <w:marLeft w:val="0"/>
          <w:marRight w:val="720"/>
          <w:marTop w:val="106"/>
          <w:marBottom w:val="0"/>
          <w:divBdr>
            <w:top w:val="none" w:sz="0" w:space="0" w:color="auto"/>
            <w:left w:val="none" w:sz="0" w:space="0" w:color="auto"/>
            <w:bottom w:val="none" w:sz="0" w:space="0" w:color="auto"/>
            <w:right w:val="none" w:sz="0" w:space="0" w:color="auto"/>
          </w:divBdr>
        </w:div>
        <w:div w:id="750082670">
          <w:marLeft w:val="0"/>
          <w:marRight w:val="720"/>
          <w:marTop w:val="106"/>
          <w:marBottom w:val="0"/>
          <w:divBdr>
            <w:top w:val="none" w:sz="0" w:space="0" w:color="auto"/>
            <w:left w:val="none" w:sz="0" w:space="0" w:color="auto"/>
            <w:bottom w:val="none" w:sz="0" w:space="0" w:color="auto"/>
            <w:right w:val="none" w:sz="0" w:space="0" w:color="auto"/>
          </w:divBdr>
        </w:div>
        <w:div w:id="1456287272">
          <w:marLeft w:val="0"/>
          <w:marRight w:val="720"/>
          <w:marTop w:val="106"/>
          <w:marBottom w:val="0"/>
          <w:divBdr>
            <w:top w:val="none" w:sz="0" w:space="0" w:color="auto"/>
            <w:left w:val="none" w:sz="0" w:space="0" w:color="auto"/>
            <w:bottom w:val="none" w:sz="0" w:space="0" w:color="auto"/>
            <w:right w:val="none" w:sz="0" w:space="0" w:color="auto"/>
          </w:divBdr>
        </w:div>
        <w:div w:id="105544383">
          <w:marLeft w:val="0"/>
          <w:marRight w:val="720"/>
          <w:marTop w:val="106"/>
          <w:marBottom w:val="0"/>
          <w:divBdr>
            <w:top w:val="none" w:sz="0" w:space="0" w:color="auto"/>
            <w:left w:val="none" w:sz="0" w:space="0" w:color="auto"/>
            <w:bottom w:val="none" w:sz="0" w:space="0" w:color="auto"/>
            <w:right w:val="none" w:sz="0" w:space="0" w:color="auto"/>
          </w:divBdr>
        </w:div>
        <w:div w:id="534002645">
          <w:marLeft w:val="0"/>
          <w:marRight w:val="720"/>
          <w:marTop w:val="106"/>
          <w:marBottom w:val="0"/>
          <w:divBdr>
            <w:top w:val="none" w:sz="0" w:space="0" w:color="auto"/>
            <w:left w:val="none" w:sz="0" w:space="0" w:color="auto"/>
            <w:bottom w:val="none" w:sz="0" w:space="0" w:color="auto"/>
            <w:right w:val="none" w:sz="0" w:space="0" w:color="auto"/>
          </w:divBdr>
        </w:div>
        <w:div w:id="1445542993">
          <w:marLeft w:val="0"/>
          <w:marRight w:val="720"/>
          <w:marTop w:val="106"/>
          <w:marBottom w:val="0"/>
          <w:divBdr>
            <w:top w:val="none" w:sz="0" w:space="0" w:color="auto"/>
            <w:left w:val="none" w:sz="0" w:space="0" w:color="auto"/>
            <w:bottom w:val="none" w:sz="0" w:space="0" w:color="auto"/>
            <w:right w:val="none" w:sz="0" w:space="0" w:color="auto"/>
          </w:divBdr>
        </w:div>
      </w:divsChild>
    </w:div>
    <w:div w:id="2046979752">
      <w:bodyDiv w:val="1"/>
      <w:marLeft w:val="0"/>
      <w:marRight w:val="0"/>
      <w:marTop w:val="0"/>
      <w:marBottom w:val="0"/>
      <w:divBdr>
        <w:top w:val="none" w:sz="0" w:space="0" w:color="auto"/>
        <w:left w:val="none" w:sz="0" w:space="0" w:color="auto"/>
        <w:bottom w:val="none" w:sz="0" w:space="0" w:color="auto"/>
        <w:right w:val="none" w:sz="0" w:space="0" w:color="auto"/>
      </w:divBdr>
    </w:div>
    <w:div w:id="2047638421">
      <w:bodyDiv w:val="1"/>
      <w:marLeft w:val="0"/>
      <w:marRight w:val="0"/>
      <w:marTop w:val="0"/>
      <w:marBottom w:val="0"/>
      <w:divBdr>
        <w:top w:val="none" w:sz="0" w:space="0" w:color="auto"/>
        <w:left w:val="none" w:sz="0" w:space="0" w:color="auto"/>
        <w:bottom w:val="none" w:sz="0" w:space="0" w:color="auto"/>
        <w:right w:val="none" w:sz="0" w:space="0" w:color="auto"/>
      </w:divBdr>
    </w:div>
    <w:div w:id="2049186650">
      <w:bodyDiv w:val="1"/>
      <w:marLeft w:val="0"/>
      <w:marRight w:val="0"/>
      <w:marTop w:val="0"/>
      <w:marBottom w:val="0"/>
      <w:divBdr>
        <w:top w:val="none" w:sz="0" w:space="0" w:color="auto"/>
        <w:left w:val="none" w:sz="0" w:space="0" w:color="auto"/>
        <w:bottom w:val="none" w:sz="0" w:space="0" w:color="auto"/>
        <w:right w:val="none" w:sz="0" w:space="0" w:color="auto"/>
      </w:divBdr>
    </w:div>
    <w:div w:id="2056196718">
      <w:bodyDiv w:val="1"/>
      <w:marLeft w:val="0"/>
      <w:marRight w:val="0"/>
      <w:marTop w:val="0"/>
      <w:marBottom w:val="0"/>
      <w:divBdr>
        <w:top w:val="none" w:sz="0" w:space="0" w:color="auto"/>
        <w:left w:val="none" w:sz="0" w:space="0" w:color="auto"/>
        <w:bottom w:val="none" w:sz="0" w:space="0" w:color="auto"/>
        <w:right w:val="none" w:sz="0" w:space="0" w:color="auto"/>
      </w:divBdr>
    </w:div>
    <w:div w:id="2059815749">
      <w:bodyDiv w:val="1"/>
      <w:marLeft w:val="0"/>
      <w:marRight w:val="0"/>
      <w:marTop w:val="0"/>
      <w:marBottom w:val="0"/>
      <w:divBdr>
        <w:top w:val="none" w:sz="0" w:space="0" w:color="auto"/>
        <w:left w:val="none" w:sz="0" w:space="0" w:color="auto"/>
        <w:bottom w:val="none" w:sz="0" w:space="0" w:color="auto"/>
        <w:right w:val="none" w:sz="0" w:space="0" w:color="auto"/>
      </w:divBdr>
      <w:divsChild>
        <w:div w:id="1868983247">
          <w:marLeft w:val="0"/>
          <w:marRight w:val="547"/>
          <w:marTop w:val="0"/>
          <w:marBottom w:val="0"/>
          <w:divBdr>
            <w:top w:val="none" w:sz="0" w:space="0" w:color="auto"/>
            <w:left w:val="none" w:sz="0" w:space="0" w:color="auto"/>
            <w:bottom w:val="none" w:sz="0" w:space="0" w:color="auto"/>
            <w:right w:val="none" w:sz="0" w:space="0" w:color="auto"/>
          </w:divBdr>
        </w:div>
      </w:divsChild>
    </w:div>
    <w:div w:id="2062435766">
      <w:bodyDiv w:val="1"/>
      <w:marLeft w:val="0"/>
      <w:marRight w:val="0"/>
      <w:marTop w:val="0"/>
      <w:marBottom w:val="0"/>
      <w:divBdr>
        <w:top w:val="none" w:sz="0" w:space="0" w:color="auto"/>
        <w:left w:val="none" w:sz="0" w:space="0" w:color="auto"/>
        <w:bottom w:val="none" w:sz="0" w:space="0" w:color="auto"/>
        <w:right w:val="none" w:sz="0" w:space="0" w:color="auto"/>
      </w:divBdr>
    </w:div>
    <w:div w:id="2072120912">
      <w:bodyDiv w:val="1"/>
      <w:marLeft w:val="0"/>
      <w:marRight w:val="0"/>
      <w:marTop w:val="0"/>
      <w:marBottom w:val="0"/>
      <w:divBdr>
        <w:top w:val="none" w:sz="0" w:space="0" w:color="auto"/>
        <w:left w:val="none" w:sz="0" w:space="0" w:color="auto"/>
        <w:bottom w:val="none" w:sz="0" w:space="0" w:color="auto"/>
        <w:right w:val="none" w:sz="0" w:space="0" w:color="auto"/>
      </w:divBdr>
    </w:div>
    <w:div w:id="2075934467">
      <w:bodyDiv w:val="1"/>
      <w:marLeft w:val="0"/>
      <w:marRight w:val="0"/>
      <w:marTop w:val="0"/>
      <w:marBottom w:val="0"/>
      <w:divBdr>
        <w:top w:val="none" w:sz="0" w:space="0" w:color="auto"/>
        <w:left w:val="none" w:sz="0" w:space="0" w:color="auto"/>
        <w:bottom w:val="none" w:sz="0" w:space="0" w:color="auto"/>
        <w:right w:val="none" w:sz="0" w:space="0" w:color="auto"/>
      </w:divBdr>
    </w:div>
    <w:div w:id="2081247160">
      <w:bodyDiv w:val="1"/>
      <w:marLeft w:val="0"/>
      <w:marRight w:val="0"/>
      <w:marTop w:val="0"/>
      <w:marBottom w:val="0"/>
      <w:divBdr>
        <w:top w:val="none" w:sz="0" w:space="0" w:color="auto"/>
        <w:left w:val="none" w:sz="0" w:space="0" w:color="auto"/>
        <w:bottom w:val="none" w:sz="0" w:space="0" w:color="auto"/>
        <w:right w:val="none" w:sz="0" w:space="0" w:color="auto"/>
      </w:divBdr>
    </w:div>
    <w:div w:id="2088067641">
      <w:bodyDiv w:val="1"/>
      <w:marLeft w:val="0"/>
      <w:marRight w:val="0"/>
      <w:marTop w:val="0"/>
      <w:marBottom w:val="0"/>
      <w:divBdr>
        <w:top w:val="none" w:sz="0" w:space="0" w:color="auto"/>
        <w:left w:val="none" w:sz="0" w:space="0" w:color="auto"/>
        <w:bottom w:val="none" w:sz="0" w:space="0" w:color="auto"/>
        <w:right w:val="none" w:sz="0" w:space="0" w:color="auto"/>
      </w:divBdr>
    </w:div>
    <w:div w:id="2091273161">
      <w:bodyDiv w:val="1"/>
      <w:marLeft w:val="0"/>
      <w:marRight w:val="0"/>
      <w:marTop w:val="0"/>
      <w:marBottom w:val="0"/>
      <w:divBdr>
        <w:top w:val="none" w:sz="0" w:space="0" w:color="auto"/>
        <w:left w:val="none" w:sz="0" w:space="0" w:color="auto"/>
        <w:bottom w:val="none" w:sz="0" w:space="0" w:color="auto"/>
        <w:right w:val="none" w:sz="0" w:space="0" w:color="auto"/>
      </w:divBdr>
    </w:div>
    <w:div w:id="2102531383">
      <w:bodyDiv w:val="1"/>
      <w:marLeft w:val="0"/>
      <w:marRight w:val="0"/>
      <w:marTop w:val="0"/>
      <w:marBottom w:val="0"/>
      <w:divBdr>
        <w:top w:val="none" w:sz="0" w:space="0" w:color="auto"/>
        <w:left w:val="none" w:sz="0" w:space="0" w:color="auto"/>
        <w:bottom w:val="none" w:sz="0" w:space="0" w:color="auto"/>
        <w:right w:val="none" w:sz="0" w:space="0" w:color="auto"/>
      </w:divBdr>
      <w:divsChild>
        <w:div w:id="1218131505">
          <w:marLeft w:val="0"/>
          <w:marRight w:val="547"/>
          <w:marTop w:val="0"/>
          <w:marBottom w:val="0"/>
          <w:divBdr>
            <w:top w:val="none" w:sz="0" w:space="0" w:color="auto"/>
            <w:left w:val="none" w:sz="0" w:space="0" w:color="auto"/>
            <w:bottom w:val="none" w:sz="0" w:space="0" w:color="auto"/>
            <w:right w:val="none" w:sz="0" w:space="0" w:color="auto"/>
          </w:divBdr>
        </w:div>
      </w:divsChild>
    </w:div>
    <w:div w:id="2106339398">
      <w:bodyDiv w:val="1"/>
      <w:marLeft w:val="0"/>
      <w:marRight w:val="0"/>
      <w:marTop w:val="0"/>
      <w:marBottom w:val="0"/>
      <w:divBdr>
        <w:top w:val="none" w:sz="0" w:space="0" w:color="auto"/>
        <w:left w:val="none" w:sz="0" w:space="0" w:color="auto"/>
        <w:bottom w:val="none" w:sz="0" w:space="0" w:color="auto"/>
        <w:right w:val="none" w:sz="0" w:space="0" w:color="auto"/>
      </w:divBdr>
    </w:div>
    <w:div w:id="2108694380">
      <w:bodyDiv w:val="1"/>
      <w:marLeft w:val="0"/>
      <w:marRight w:val="0"/>
      <w:marTop w:val="0"/>
      <w:marBottom w:val="0"/>
      <w:divBdr>
        <w:top w:val="none" w:sz="0" w:space="0" w:color="auto"/>
        <w:left w:val="none" w:sz="0" w:space="0" w:color="auto"/>
        <w:bottom w:val="none" w:sz="0" w:space="0" w:color="auto"/>
        <w:right w:val="none" w:sz="0" w:space="0" w:color="auto"/>
      </w:divBdr>
    </w:div>
    <w:div w:id="2115709574">
      <w:bodyDiv w:val="1"/>
      <w:marLeft w:val="0"/>
      <w:marRight w:val="0"/>
      <w:marTop w:val="0"/>
      <w:marBottom w:val="0"/>
      <w:divBdr>
        <w:top w:val="none" w:sz="0" w:space="0" w:color="auto"/>
        <w:left w:val="none" w:sz="0" w:space="0" w:color="auto"/>
        <w:bottom w:val="none" w:sz="0" w:space="0" w:color="auto"/>
        <w:right w:val="none" w:sz="0" w:space="0" w:color="auto"/>
      </w:divBdr>
    </w:div>
    <w:div w:id="2118865157">
      <w:bodyDiv w:val="1"/>
      <w:marLeft w:val="0"/>
      <w:marRight w:val="0"/>
      <w:marTop w:val="0"/>
      <w:marBottom w:val="0"/>
      <w:divBdr>
        <w:top w:val="none" w:sz="0" w:space="0" w:color="auto"/>
        <w:left w:val="none" w:sz="0" w:space="0" w:color="auto"/>
        <w:bottom w:val="none" w:sz="0" w:space="0" w:color="auto"/>
        <w:right w:val="none" w:sz="0" w:space="0" w:color="auto"/>
      </w:divBdr>
    </w:div>
    <w:div w:id="2123916714">
      <w:bodyDiv w:val="1"/>
      <w:marLeft w:val="0"/>
      <w:marRight w:val="0"/>
      <w:marTop w:val="0"/>
      <w:marBottom w:val="0"/>
      <w:divBdr>
        <w:top w:val="none" w:sz="0" w:space="0" w:color="auto"/>
        <w:left w:val="none" w:sz="0" w:space="0" w:color="auto"/>
        <w:bottom w:val="none" w:sz="0" w:space="0" w:color="auto"/>
        <w:right w:val="none" w:sz="0" w:space="0" w:color="auto"/>
      </w:divBdr>
    </w:div>
    <w:div w:id="2128312555">
      <w:bodyDiv w:val="1"/>
      <w:marLeft w:val="0"/>
      <w:marRight w:val="0"/>
      <w:marTop w:val="0"/>
      <w:marBottom w:val="0"/>
      <w:divBdr>
        <w:top w:val="none" w:sz="0" w:space="0" w:color="auto"/>
        <w:left w:val="none" w:sz="0" w:space="0" w:color="auto"/>
        <w:bottom w:val="none" w:sz="0" w:space="0" w:color="auto"/>
        <w:right w:val="none" w:sz="0" w:space="0" w:color="auto"/>
      </w:divBdr>
    </w:div>
    <w:div w:id="2140949297">
      <w:bodyDiv w:val="1"/>
      <w:marLeft w:val="0"/>
      <w:marRight w:val="0"/>
      <w:marTop w:val="0"/>
      <w:marBottom w:val="0"/>
      <w:divBdr>
        <w:top w:val="none" w:sz="0" w:space="0" w:color="auto"/>
        <w:left w:val="none" w:sz="0" w:space="0" w:color="auto"/>
        <w:bottom w:val="none" w:sz="0" w:space="0" w:color="auto"/>
        <w:right w:val="none" w:sz="0" w:space="0" w:color="auto"/>
      </w:divBdr>
    </w:div>
    <w:div w:id="2143648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3.png"/><Relationship Id="rId159" Type="http://schemas.openxmlformats.org/officeDocument/2006/relationships/image" Target="media/image139.png"/><Relationship Id="rId170" Type="http://schemas.openxmlformats.org/officeDocument/2006/relationships/image" Target="media/image150.png"/><Relationship Id="rId107" Type="http://schemas.openxmlformats.org/officeDocument/2006/relationships/hyperlink" Target="https://he.wikipedia.org/wiki/%D7%A4%D7%95%D7%A7%D7%94-%D7%99%D7%95%D7%A7%D7%94" TargetMode="External"/><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3.png"/><Relationship Id="rId149" Type="http://schemas.openxmlformats.org/officeDocument/2006/relationships/diagramData" Target="diagrams/data1.xml"/><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hyperlink" Target="https://en.wikipedia.org/wiki/Kickoff_meeting" TargetMode="External"/><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1.png"/><Relationship Id="rId150" Type="http://schemas.openxmlformats.org/officeDocument/2006/relationships/diagramLayout" Target="diagrams/layout1.xml"/><Relationship Id="rId171" Type="http://schemas.openxmlformats.org/officeDocument/2006/relationships/image" Target="media/image151.png"/><Relationship Id="rId12" Type="http://schemas.openxmlformats.org/officeDocument/2006/relationships/image" Target="media/image4.emf"/><Relationship Id="rId33" Type="http://schemas.openxmlformats.org/officeDocument/2006/relationships/image" Target="media/image20.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4.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2.png"/><Relationship Id="rId130" Type="http://schemas.openxmlformats.org/officeDocument/2006/relationships/image" Target="media/image115.png"/><Relationship Id="rId151" Type="http://schemas.openxmlformats.org/officeDocument/2006/relationships/diagramQuickStyle" Target="diagrams/quickStyle1.xml"/><Relationship Id="rId172" Type="http://schemas.openxmlformats.org/officeDocument/2006/relationships/image" Target="media/image152.png"/><Relationship Id="rId13" Type="http://schemas.openxmlformats.org/officeDocument/2006/relationships/image" Target="media/image5.png"/><Relationship Id="rId18" Type="http://schemas.openxmlformats.org/officeDocument/2006/relationships/hyperlink" Target="http://www.maot.co.il/lex6/glossary/g_707.asp" TargetMode="External"/><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47.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investopedia.com/terms/m/montecarlosimulation.asp" TargetMode="External"/><Relationship Id="rId92" Type="http://schemas.openxmlformats.org/officeDocument/2006/relationships/image" Target="media/image78.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he.wikipedia.org/wiki/%D7%9E%D7%93%D7%93"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diagramColors" Target="diagrams/colors1.xml"/><Relationship Id="rId173" Type="http://schemas.openxmlformats.org/officeDocument/2006/relationships/image" Target="media/image153.png"/><Relationship Id="rId19" Type="http://schemas.openxmlformats.org/officeDocument/2006/relationships/image" Target="media/image8.emf"/><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48.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3.png"/><Relationship Id="rId184" Type="http://schemas.openxmlformats.org/officeDocument/2006/relationships/image" Target="media/image164.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38.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microsoft.com/office/2007/relationships/diagramDrawing" Target="diagrams/drawing1.xml"/><Relationship Id="rId174" Type="http://schemas.openxmlformats.org/officeDocument/2006/relationships/image" Target="media/image154.png"/><Relationship Id="rId179" Type="http://schemas.openxmlformats.org/officeDocument/2006/relationships/image" Target="media/image159.png"/><Relationship Id="rId15" Type="http://schemas.openxmlformats.org/officeDocument/2006/relationships/image" Target="media/image7.emf"/><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1.emf"/><Relationship Id="rId180" Type="http://schemas.openxmlformats.org/officeDocument/2006/relationships/image" Target="media/image160.png"/><Relationship Id="rId26" Type="http://schemas.openxmlformats.org/officeDocument/2006/relationships/image" Target="media/image13.png"/><Relationship Id="rId47" Type="http://schemas.openxmlformats.org/officeDocument/2006/relationships/image" Target="media/image34.emf"/><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4.png"/><Relationship Id="rId175" Type="http://schemas.openxmlformats.org/officeDocument/2006/relationships/image" Target="media/image155.png"/><Relationship Id="rId16" Type="http://schemas.openxmlformats.org/officeDocument/2006/relationships/hyperlink" Target="http://www.maot.co.il/lex6/glossary/g_3966.asp" TargetMode="Externa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45.png"/><Relationship Id="rId186" Type="http://schemas.openxmlformats.org/officeDocument/2006/relationships/image" Target="media/image166.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6.png"/><Relationship Id="rId155" Type="http://schemas.openxmlformats.org/officeDocument/2006/relationships/image" Target="media/image135.png"/><Relationship Id="rId176" Type="http://schemas.openxmlformats.org/officeDocument/2006/relationships/image" Target="media/image156.png"/><Relationship Id="rId17" Type="http://schemas.openxmlformats.org/officeDocument/2006/relationships/hyperlink" Target="http://www.maot.co.il/lex6/glossary/g_4039.asp" TargetMode="Externa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09.jpeg"/><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46.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9.png"/><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20.png"/><Relationship Id="rId156" Type="http://schemas.openxmlformats.org/officeDocument/2006/relationships/image" Target="media/image136.png"/><Relationship Id="rId177" Type="http://schemas.openxmlformats.org/officeDocument/2006/relationships/image" Target="media/image15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48A738-9411-4DB0-842A-4CAA2C2F9B7C}" type="doc">
      <dgm:prSet loTypeId="urn:microsoft.com/office/officeart/2005/8/layout/cycle6" loCatId="cycle" qsTypeId="urn:microsoft.com/office/officeart/2005/8/quickstyle/simple1" qsCatId="simple" csTypeId="urn:microsoft.com/office/officeart/2005/8/colors/accent1_2" csCatId="accent1" phldr="1"/>
      <dgm:spPr/>
      <dgm:t>
        <a:bodyPr/>
        <a:lstStyle/>
        <a:p>
          <a:endParaRPr lang="ru-RU"/>
        </a:p>
      </dgm:t>
    </dgm:pt>
    <dgm:pt modelId="{80E43F09-9501-43EA-BA45-B4476810DB33}">
      <dgm:prSet phldrT="[Текст]"/>
      <dgm:spPr>
        <a:solidFill>
          <a:srgbClr val="00B0F0"/>
        </a:solidFill>
      </dgm:spPr>
      <dgm:t>
        <a:bodyPr/>
        <a:lstStyle/>
        <a:p>
          <a:pPr algn="ctr"/>
          <a:r>
            <a:rPr lang="he-IL" altLang="he-IL" dirty="0">
              <a:latin typeface="Tahoma" panose="020B0604030504040204" pitchFamily="34" charset="0"/>
              <a:ea typeface="Tahoma" panose="020B0604030504040204" pitchFamily="34" charset="0"/>
              <a:cs typeface="Tahoma" panose="020B0604030504040204" pitchFamily="34" charset="0"/>
            </a:rPr>
            <a:t>סקירת שיטות ונהלים</a:t>
          </a:r>
          <a:endParaRPr lang="ru-RU" dirty="0">
            <a:latin typeface="Tahoma" panose="020B0604030504040204" pitchFamily="34" charset="0"/>
            <a:ea typeface="Tahoma" panose="020B0604030504040204" pitchFamily="34" charset="0"/>
            <a:cs typeface="Tahoma" panose="020B0604030504040204" pitchFamily="34" charset="0"/>
          </a:endParaRPr>
        </a:p>
      </dgm:t>
    </dgm:pt>
    <dgm:pt modelId="{CB4A0AD8-D187-4142-9D2E-A7C76827917F}" type="parTrans" cxnId="{D07A1E71-594A-403A-8C91-E2C32BB6FA12}">
      <dgm:prSet/>
      <dgm:spPr/>
      <dgm:t>
        <a:bodyPr/>
        <a:lstStyle/>
        <a:p>
          <a:pPr algn="ctr"/>
          <a:endParaRPr lang="ru-RU"/>
        </a:p>
      </dgm:t>
    </dgm:pt>
    <dgm:pt modelId="{BFE75464-300C-41B7-8DEE-FA95049C3E5C}" type="sibTrans" cxnId="{D07A1E71-594A-403A-8C91-E2C32BB6FA12}">
      <dgm:prSet/>
      <dgm:spPr>
        <a:ln>
          <a:solidFill>
            <a:srgbClr val="00B0F0"/>
          </a:solidFill>
        </a:ln>
      </dgm:spPr>
      <dgm:t>
        <a:bodyPr/>
        <a:lstStyle/>
        <a:p>
          <a:pPr algn="ctr"/>
          <a:endParaRPr lang="ru-RU">
            <a:latin typeface="Tahoma" panose="020B0604030504040204" pitchFamily="34" charset="0"/>
            <a:ea typeface="Tahoma" panose="020B0604030504040204" pitchFamily="34" charset="0"/>
            <a:cs typeface="Tahoma" panose="020B0604030504040204" pitchFamily="34" charset="0"/>
          </a:endParaRPr>
        </a:p>
      </dgm:t>
    </dgm:pt>
    <dgm:pt modelId="{87E98A69-5050-4E53-8C76-8C83E8441CFE}">
      <dgm:prSet phldrT="[Текст]"/>
      <dgm:spPr>
        <a:solidFill>
          <a:srgbClr val="00B0F0"/>
        </a:solidFill>
      </dgm:spPr>
      <dgm:t>
        <a:bodyPr/>
        <a:lstStyle/>
        <a:p>
          <a:pPr algn="ctr"/>
          <a:r>
            <a:rPr lang="he-IL" altLang="he-IL" dirty="0">
              <a:latin typeface="Tahoma" panose="020B0604030504040204" pitchFamily="34" charset="0"/>
              <a:ea typeface="Tahoma" panose="020B0604030504040204" pitchFamily="34" charset="0"/>
              <a:cs typeface="Tahoma" panose="020B0604030504040204" pitchFamily="34" charset="0"/>
            </a:rPr>
            <a:t>הכרות בין חברי הצוות</a:t>
          </a:r>
          <a:endParaRPr lang="ru-RU" dirty="0">
            <a:latin typeface="Tahoma" panose="020B0604030504040204" pitchFamily="34" charset="0"/>
            <a:ea typeface="Tahoma" panose="020B0604030504040204" pitchFamily="34" charset="0"/>
            <a:cs typeface="Tahoma" panose="020B0604030504040204" pitchFamily="34" charset="0"/>
          </a:endParaRPr>
        </a:p>
      </dgm:t>
    </dgm:pt>
    <dgm:pt modelId="{3746151F-B369-4735-AB7A-A0071DD6B49B}" type="parTrans" cxnId="{2B227CB4-1B27-46B5-A71E-B70511C091A3}">
      <dgm:prSet/>
      <dgm:spPr/>
      <dgm:t>
        <a:bodyPr/>
        <a:lstStyle/>
        <a:p>
          <a:pPr algn="ctr"/>
          <a:endParaRPr lang="ru-RU"/>
        </a:p>
      </dgm:t>
    </dgm:pt>
    <dgm:pt modelId="{3970A089-BBE3-4DCC-81B4-1196B2EE2482}" type="sibTrans" cxnId="{2B227CB4-1B27-46B5-A71E-B70511C091A3}">
      <dgm:prSet/>
      <dgm:spPr>
        <a:ln>
          <a:solidFill>
            <a:srgbClr val="00B0F0"/>
          </a:solidFill>
        </a:ln>
      </dgm:spPr>
      <dgm:t>
        <a:bodyPr/>
        <a:lstStyle/>
        <a:p>
          <a:pPr algn="ctr"/>
          <a:endParaRPr lang="ru-RU">
            <a:latin typeface="Tahoma" panose="020B0604030504040204" pitchFamily="34" charset="0"/>
            <a:ea typeface="Tahoma" panose="020B0604030504040204" pitchFamily="34" charset="0"/>
            <a:cs typeface="Tahoma" panose="020B0604030504040204" pitchFamily="34" charset="0"/>
          </a:endParaRPr>
        </a:p>
      </dgm:t>
    </dgm:pt>
    <dgm:pt modelId="{CF0E8B43-1513-46D6-B59A-B222BEE1678C}">
      <dgm:prSet phldrT="[Текст]"/>
      <dgm:spPr>
        <a:solidFill>
          <a:srgbClr val="00B0F0"/>
        </a:solidFill>
      </dgm:spPr>
      <dgm:t>
        <a:bodyPr/>
        <a:lstStyle/>
        <a:p>
          <a:pPr algn="ctr"/>
          <a:r>
            <a:rPr lang="he-IL" altLang="he-IL" dirty="0">
              <a:latin typeface="Tahoma" panose="020B0604030504040204" pitchFamily="34" charset="0"/>
              <a:ea typeface="Tahoma" panose="020B0604030504040204" pitchFamily="34" charset="0"/>
              <a:cs typeface="Tahoma" panose="020B0604030504040204" pitchFamily="34" charset="0"/>
            </a:rPr>
            <a:t>יצירת רוח צוות</a:t>
          </a:r>
          <a:endParaRPr lang="ru-RU" dirty="0">
            <a:latin typeface="Tahoma" panose="020B0604030504040204" pitchFamily="34" charset="0"/>
            <a:ea typeface="Tahoma" panose="020B0604030504040204" pitchFamily="34" charset="0"/>
            <a:cs typeface="Tahoma" panose="020B0604030504040204" pitchFamily="34" charset="0"/>
          </a:endParaRPr>
        </a:p>
      </dgm:t>
    </dgm:pt>
    <dgm:pt modelId="{EF97D722-CDEE-413B-81D7-9B6DFBED2575}" type="parTrans" cxnId="{78F07914-B055-477E-98C3-091B42517D53}">
      <dgm:prSet/>
      <dgm:spPr/>
      <dgm:t>
        <a:bodyPr/>
        <a:lstStyle/>
        <a:p>
          <a:pPr algn="ctr"/>
          <a:endParaRPr lang="ru-RU"/>
        </a:p>
      </dgm:t>
    </dgm:pt>
    <dgm:pt modelId="{A85581EE-7C60-4233-B041-1280054813A6}" type="sibTrans" cxnId="{78F07914-B055-477E-98C3-091B42517D53}">
      <dgm:prSet/>
      <dgm:spPr>
        <a:ln>
          <a:solidFill>
            <a:srgbClr val="00B0F0"/>
          </a:solidFill>
        </a:ln>
      </dgm:spPr>
      <dgm:t>
        <a:bodyPr/>
        <a:lstStyle/>
        <a:p>
          <a:pPr algn="ctr"/>
          <a:endParaRPr lang="ru-RU">
            <a:latin typeface="Tahoma" panose="020B0604030504040204" pitchFamily="34" charset="0"/>
            <a:ea typeface="Tahoma" panose="020B0604030504040204" pitchFamily="34" charset="0"/>
            <a:cs typeface="Tahoma" panose="020B0604030504040204" pitchFamily="34" charset="0"/>
          </a:endParaRPr>
        </a:p>
      </dgm:t>
    </dgm:pt>
    <dgm:pt modelId="{3D0428FA-8817-47A1-A5BE-BDD82B8A9D7A}">
      <dgm:prSet phldrT="[Текст]"/>
      <dgm:spPr>
        <a:solidFill>
          <a:srgbClr val="00B0F0"/>
        </a:solidFill>
      </dgm:spPr>
      <dgm:t>
        <a:bodyPr/>
        <a:lstStyle/>
        <a:p>
          <a:pPr algn="ctr"/>
          <a:r>
            <a:rPr lang="he-IL" altLang="he-IL" dirty="0">
              <a:latin typeface="Tahoma" panose="020B0604030504040204" pitchFamily="34" charset="0"/>
              <a:ea typeface="Tahoma" panose="020B0604030504040204" pitchFamily="34" charset="0"/>
              <a:cs typeface="Tahoma" panose="020B0604030504040204" pitchFamily="34" charset="0"/>
            </a:rPr>
            <a:t>קביעת תפקידים ותחומי אחריות </a:t>
          </a:r>
          <a:r>
            <a:rPr lang="he-IL" altLang="he-IL" dirty="0" err="1">
              <a:latin typeface="Tahoma" panose="020B0604030504040204" pitchFamily="34" charset="0"/>
              <a:ea typeface="Tahoma" panose="020B0604030504040204" pitchFamily="34" charset="0"/>
              <a:cs typeface="Tahoma" panose="020B0604030504040204" pitchFamily="34" charset="0"/>
            </a:rPr>
            <a:t>צוותיים</a:t>
          </a:r>
          <a:r>
            <a:rPr lang="he-IL" altLang="he-IL" dirty="0">
              <a:latin typeface="Tahoma" panose="020B0604030504040204" pitchFamily="34" charset="0"/>
              <a:ea typeface="Tahoma" panose="020B0604030504040204" pitchFamily="34" charset="0"/>
              <a:cs typeface="Tahoma" panose="020B0604030504040204" pitchFamily="34" charset="0"/>
            </a:rPr>
            <a:t> ואישיים</a:t>
          </a:r>
          <a:endParaRPr lang="ru-RU" dirty="0">
            <a:latin typeface="Tahoma" panose="020B0604030504040204" pitchFamily="34" charset="0"/>
            <a:ea typeface="Tahoma" panose="020B0604030504040204" pitchFamily="34" charset="0"/>
            <a:cs typeface="Tahoma" panose="020B0604030504040204" pitchFamily="34" charset="0"/>
          </a:endParaRPr>
        </a:p>
      </dgm:t>
    </dgm:pt>
    <dgm:pt modelId="{395C07CE-D2EA-4936-9F19-28C62C2580DE}" type="parTrans" cxnId="{1E94BF0A-B1BB-43B7-95F5-3B1DB62A5108}">
      <dgm:prSet/>
      <dgm:spPr/>
      <dgm:t>
        <a:bodyPr/>
        <a:lstStyle/>
        <a:p>
          <a:pPr algn="ctr"/>
          <a:endParaRPr lang="ru-RU"/>
        </a:p>
      </dgm:t>
    </dgm:pt>
    <dgm:pt modelId="{1768DE4C-2236-4944-A79F-038EF4D86859}" type="sibTrans" cxnId="{1E94BF0A-B1BB-43B7-95F5-3B1DB62A5108}">
      <dgm:prSet/>
      <dgm:spPr>
        <a:ln>
          <a:solidFill>
            <a:srgbClr val="00B0F0"/>
          </a:solidFill>
        </a:ln>
      </dgm:spPr>
      <dgm:t>
        <a:bodyPr/>
        <a:lstStyle/>
        <a:p>
          <a:pPr algn="ctr"/>
          <a:endParaRPr lang="ru-RU">
            <a:latin typeface="Tahoma" panose="020B0604030504040204" pitchFamily="34" charset="0"/>
            <a:ea typeface="Tahoma" panose="020B0604030504040204" pitchFamily="34" charset="0"/>
            <a:cs typeface="Tahoma" panose="020B0604030504040204" pitchFamily="34" charset="0"/>
          </a:endParaRPr>
        </a:p>
      </dgm:t>
    </dgm:pt>
    <dgm:pt modelId="{8D2C6D9A-CD61-485B-937B-4923C48AA9F9}">
      <dgm:prSet phldrT="[Текст]"/>
      <dgm:spPr>
        <a:solidFill>
          <a:srgbClr val="00B0F0"/>
        </a:solidFill>
      </dgm:spPr>
      <dgm:t>
        <a:bodyPr/>
        <a:lstStyle/>
        <a:p>
          <a:pPr algn="ctr"/>
          <a:r>
            <a:rPr lang="he-IL" altLang="he-IL" dirty="0">
              <a:latin typeface="Tahoma" panose="020B0604030504040204" pitchFamily="34" charset="0"/>
              <a:ea typeface="Tahoma" panose="020B0604030504040204" pitchFamily="34" charset="0"/>
              <a:cs typeface="Tahoma" panose="020B0604030504040204" pitchFamily="34" charset="0"/>
            </a:rPr>
            <a:t>להציג את היקף/תכולת הפרויקט</a:t>
          </a:r>
          <a:endParaRPr lang="ru-RU" dirty="0">
            <a:latin typeface="Tahoma" panose="020B0604030504040204" pitchFamily="34" charset="0"/>
            <a:ea typeface="Tahoma" panose="020B0604030504040204" pitchFamily="34" charset="0"/>
            <a:cs typeface="Tahoma" panose="020B0604030504040204" pitchFamily="34" charset="0"/>
          </a:endParaRPr>
        </a:p>
      </dgm:t>
    </dgm:pt>
    <dgm:pt modelId="{79FEEC2D-778C-4FA4-82B1-3492040F96C7}" type="parTrans" cxnId="{1941123D-825C-41C1-9CF4-B8CA0861DDAE}">
      <dgm:prSet/>
      <dgm:spPr/>
      <dgm:t>
        <a:bodyPr/>
        <a:lstStyle/>
        <a:p>
          <a:pPr algn="ctr"/>
          <a:endParaRPr lang="ru-RU"/>
        </a:p>
      </dgm:t>
    </dgm:pt>
    <dgm:pt modelId="{8F197003-089B-47BE-82C3-6A623A6A371C}" type="sibTrans" cxnId="{1941123D-825C-41C1-9CF4-B8CA0861DDAE}">
      <dgm:prSet/>
      <dgm:spPr>
        <a:ln>
          <a:solidFill>
            <a:srgbClr val="00B0F0"/>
          </a:solidFill>
        </a:ln>
      </dgm:spPr>
      <dgm:t>
        <a:bodyPr/>
        <a:lstStyle/>
        <a:p>
          <a:pPr algn="ctr"/>
          <a:endParaRPr lang="ru-RU">
            <a:latin typeface="Tahoma" panose="020B0604030504040204" pitchFamily="34" charset="0"/>
            <a:ea typeface="Tahoma" panose="020B0604030504040204" pitchFamily="34" charset="0"/>
            <a:cs typeface="Tahoma" panose="020B0604030504040204" pitchFamily="34" charset="0"/>
          </a:endParaRPr>
        </a:p>
      </dgm:t>
    </dgm:pt>
    <dgm:pt modelId="{DE61FDFE-D158-48B5-AC38-C4B26EC2E668}">
      <dgm:prSet/>
      <dgm:spPr>
        <a:solidFill>
          <a:srgbClr val="00B0F0"/>
        </a:solidFill>
      </dgm:spPr>
      <dgm:t>
        <a:bodyPr/>
        <a:lstStyle/>
        <a:p>
          <a:pPr algn="ctr"/>
          <a:r>
            <a:rPr lang="he-IL" altLang="he-IL" dirty="0">
              <a:latin typeface="Tahoma" panose="020B0604030504040204" pitchFamily="34" charset="0"/>
              <a:ea typeface="Tahoma" panose="020B0604030504040204" pitchFamily="34" charset="0"/>
              <a:cs typeface="Tahoma" panose="020B0604030504040204" pitchFamily="34" charset="0"/>
            </a:rPr>
            <a:t>הגדרת מטרות צוותה</a:t>
          </a:r>
          <a:endParaRPr lang="ru-RU" dirty="0">
            <a:latin typeface="Tahoma" panose="020B0604030504040204" pitchFamily="34" charset="0"/>
            <a:ea typeface="Tahoma" panose="020B0604030504040204" pitchFamily="34" charset="0"/>
            <a:cs typeface="Tahoma" panose="020B0604030504040204" pitchFamily="34" charset="0"/>
          </a:endParaRPr>
        </a:p>
      </dgm:t>
    </dgm:pt>
    <dgm:pt modelId="{9A31338F-EDAB-4D43-A62A-4170D4AEE5EF}" type="parTrans" cxnId="{90038096-02A9-4011-8217-C9D6559B8BDB}">
      <dgm:prSet/>
      <dgm:spPr/>
      <dgm:t>
        <a:bodyPr/>
        <a:lstStyle/>
        <a:p>
          <a:pPr algn="ctr"/>
          <a:endParaRPr lang="ru-RU"/>
        </a:p>
      </dgm:t>
    </dgm:pt>
    <dgm:pt modelId="{99086641-A4B0-4C93-8F02-1E096657D9FB}" type="sibTrans" cxnId="{90038096-02A9-4011-8217-C9D6559B8BDB}">
      <dgm:prSet/>
      <dgm:spPr>
        <a:ln>
          <a:solidFill>
            <a:srgbClr val="00B0F0"/>
          </a:solidFill>
        </a:ln>
      </dgm:spPr>
      <dgm:t>
        <a:bodyPr/>
        <a:lstStyle/>
        <a:p>
          <a:pPr algn="ctr"/>
          <a:endParaRPr lang="ru-RU">
            <a:latin typeface="Tahoma" panose="020B0604030504040204" pitchFamily="34" charset="0"/>
            <a:ea typeface="Tahoma" panose="020B0604030504040204" pitchFamily="34" charset="0"/>
            <a:cs typeface="Tahoma" panose="020B0604030504040204" pitchFamily="34" charset="0"/>
          </a:endParaRPr>
        </a:p>
      </dgm:t>
    </dgm:pt>
    <dgm:pt modelId="{956FA956-8B71-4FB6-BB80-FADD95EBFD98}">
      <dgm:prSet/>
      <dgm:spPr>
        <a:solidFill>
          <a:srgbClr val="00B0F0"/>
        </a:solidFill>
      </dgm:spPr>
      <dgm:t>
        <a:bodyPr/>
        <a:lstStyle/>
        <a:p>
          <a:pPr algn="ctr"/>
          <a:r>
            <a:rPr lang="he-IL" altLang="he-IL" dirty="0">
              <a:latin typeface="Tahoma" panose="020B0604030504040204" pitchFamily="34" charset="0"/>
              <a:ea typeface="Tahoma" panose="020B0604030504040204" pitchFamily="34" charset="0"/>
              <a:cs typeface="Tahoma" panose="020B0604030504040204" pitchFamily="34" charset="0"/>
            </a:rPr>
            <a:t>יצירת יחסי עבודה ודרכיי תקשורת</a:t>
          </a:r>
          <a:endParaRPr lang="ru-RU" dirty="0">
            <a:latin typeface="Tahoma" panose="020B0604030504040204" pitchFamily="34" charset="0"/>
            <a:ea typeface="Tahoma" panose="020B0604030504040204" pitchFamily="34" charset="0"/>
            <a:cs typeface="Tahoma" panose="020B0604030504040204" pitchFamily="34" charset="0"/>
          </a:endParaRPr>
        </a:p>
      </dgm:t>
    </dgm:pt>
    <dgm:pt modelId="{A6BE3AD1-A6F3-4926-AB71-CBEC186AE50C}" type="parTrans" cxnId="{84AD6CA7-FDDA-4BCC-A58F-B427F73EDACB}">
      <dgm:prSet/>
      <dgm:spPr/>
      <dgm:t>
        <a:bodyPr/>
        <a:lstStyle/>
        <a:p>
          <a:pPr algn="ctr"/>
          <a:endParaRPr lang="ru-RU"/>
        </a:p>
      </dgm:t>
    </dgm:pt>
    <dgm:pt modelId="{192A6D98-71DC-4F0C-B498-FC9621E0F078}" type="sibTrans" cxnId="{84AD6CA7-FDDA-4BCC-A58F-B427F73EDACB}">
      <dgm:prSet/>
      <dgm:spPr>
        <a:ln>
          <a:solidFill>
            <a:srgbClr val="00B0F0"/>
          </a:solidFill>
        </a:ln>
      </dgm:spPr>
      <dgm:t>
        <a:bodyPr/>
        <a:lstStyle/>
        <a:p>
          <a:pPr algn="ctr"/>
          <a:endParaRPr lang="ru-RU">
            <a:latin typeface="Tahoma" panose="020B0604030504040204" pitchFamily="34" charset="0"/>
            <a:ea typeface="Tahoma" panose="020B0604030504040204" pitchFamily="34" charset="0"/>
            <a:cs typeface="Tahoma" panose="020B0604030504040204" pitchFamily="34" charset="0"/>
          </a:endParaRPr>
        </a:p>
      </dgm:t>
    </dgm:pt>
    <dgm:pt modelId="{2D55174D-8747-4BEE-8F23-1BBB763E40DC}" type="pres">
      <dgm:prSet presAssocID="{5E48A738-9411-4DB0-842A-4CAA2C2F9B7C}" presName="cycle" presStyleCnt="0">
        <dgm:presLayoutVars>
          <dgm:dir/>
          <dgm:resizeHandles val="exact"/>
        </dgm:presLayoutVars>
      </dgm:prSet>
      <dgm:spPr/>
      <dgm:t>
        <a:bodyPr/>
        <a:lstStyle/>
        <a:p>
          <a:pPr rtl="1"/>
          <a:endParaRPr lang="he-IL"/>
        </a:p>
      </dgm:t>
    </dgm:pt>
    <dgm:pt modelId="{B1B19994-2581-4D41-B016-B364F90DD680}" type="pres">
      <dgm:prSet presAssocID="{80E43F09-9501-43EA-BA45-B4476810DB33}" presName="node" presStyleLbl="node1" presStyleIdx="0" presStyleCnt="7" custScaleX="239708">
        <dgm:presLayoutVars>
          <dgm:bulletEnabled val="1"/>
        </dgm:presLayoutVars>
      </dgm:prSet>
      <dgm:spPr/>
      <dgm:t>
        <a:bodyPr/>
        <a:lstStyle/>
        <a:p>
          <a:pPr rtl="1"/>
          <a:endParaRPr lang="he-IL"/>
        </a:p>
      </dgm:t>
    </dgm:pt>
    <dgm:pt modelId="{5E449A2D-70D3-440A-985C-2DBFFCDF4B46}" type="pres">
      <dgm:prSet presAssocID="{80E43F09-9501-43EA-BA45-B4476810DB33}" presName="spNode" presStyleCnt="0"/>
      <dgm:spPr/>
    </dgm:pt>
    <dgm:pt modelId="{62A69541-7694-42A6-90DF-78F991558343}" type="pres">
      <dgm:prSet presAssocID="{BFE75464-300C-41B7-8DEE-FA95049C3E5C}" presName="sibTrans" presStyleLbl="sibTrans1D1" presStyleIdx="0" presStyleCnt="7"/>
      <dgm:spPr/>
      <dgm:t>
        <a:bodyPr/>
        <a:lstStyle/>
        <a:p>
          <a:pPr rtl="1"/>
          <a:endParaRPr lang="he-IL"/>
        </a:p>
      </dgm:t>
    </dgm:pt>
    <dgm:pt modelId="{D34A3D84-4FFC-4EBF-A958-A706A146C08B}" type="pres">
      <dgm:prSet presAssocID="{87E98A69-5050-4E53-8C76-8C83E8441CFE}" presName="node" presStyleLbl="node1" presStyleIdx="1" presStyleCnt="7" custScaleX="199000" custRadScaleRad="107518" custRadScaleInc="31762">
        <dgm:presLayoutVars>
          <dgm:bulletEnabled val="1"/>
        </dgm:presLayoutVars>
      </dgm:prSet>
      <dgm:spPr/>
      <dgm:t>
        <a:bodyPr/>
        <a:lstStyle/>
        <a:p>
          <a:pPr rtl="1"/>
          <a:endParaRPr lang="he-IL"/>
        </a:p>
      </dgm:t>
    </dgm:pt>
    <dgm:pt modelId="{0CF7D3B6-7455-40A0-8B1E-35484777AD5C}" type="pres">
      <dgm:prSet presAssocID="{87E98A69-5050-4E53-8C76-8C83E8441CFE}" presName="spNode" presStyleCnt="0"/>
      <dgm:spPr/>
    </dgm:pt>
    <dgm:pt modelId="{07DDC90D-0DA1-4D79-9ACF-C87DD12BD9C5}" type="pres">
      <dgm:prSet presAssocID="{3970A089-BBE3-4DCC-81B4-1196B2EE2482}" presName="sibTrans" presStyleLbl="sibTrans1D1" presStyleIdx="1" presStyleCnt="7"/>
      <dgm:spPr/>
      <dgm:t>
        <a:bodyPr/>
        <a:lstStyle/>
        <a:p>
          <a:pPr rtl="1"/>
          <a:endParaRPr lang="he-IL"/>
        </a:p>
      </dgm:t>
    </dgm:pt>
    <dgm:pt modelId="{048E337A-2129-4E8E-B615-A96C6F154A25}" type="pres">
      <dgm:prSet presAssocID="{956FA956-8B71-4FB6-BB80-FADD95EBFD98}" presName="node" presStyleLbl="node1" presStyleIdx="2" presStyleCnt="7" custScaleX="262958" custRadScaleRad="112325" custRadScaleInc="-11914">
        <dgm:presLayoutVars>
          <dgm:bulletEnabled val="1"/>
        </dgm:presLayoutVars>
      </dgm:prSet>
      <dgm:spPr/>
      <dgm:t>
        <a:bodyPr/>
        <a:lstStyle/>
        <a:p>
          <a:pPr rtl="1"/>
          <a:endParaRPr lang="he-IL"/>
        </a:p>
      </dgm:t>
    </dgm:pt>
    <dgm:pt modelId="{919518E1-F1C8-4708-9DD2-BEC447F7574C}" type="pres">
      <dgm:prSet presAssocID="{956FA956-8B71-4FB6-BB80-FADD95EBFD98}" presName="spNode" presStyleCnt="0"/>
      <dgm:spPr/>
    </dgm:pt>
    <dgm:pt modelId="{2078EE19-7BEE-44EA-8752-FB823C1ED109}" type="pres">
      <dgm:prSet presAssocID="{192A6D98-71DC-4F0C-B498-FC9621E0F078}" presName="sibTrans" presStyleLbl="sibTrans1D1" presStyleIdx="2" presStyleCnt="7"/>
      <dgm:spPr/>
      <dgm:t>
        <a:bodyPr/>
        <a:lstStyle/>
        <a:p>
          <a:pPr rtl="1"/>
          <a:endParaRPr lang="he-IL"/>
        </a:p>
      </dgm:t>
    </dgm:pt>
    <dgm:pt modelId="{D4E89662-7FE1-4E08-8DBC-CB6D4D9E5E27}" type="pres">
      <dgm:prSet presAssocID="{DE61FDFE-D158-48B5-AC38-C4B26EC2E668}" presName="node" presStyleLbl="node1" presStyleIdx="3" presStyleCnt="7" custScaleX="156886" custRadScaleRad="111386" custRadScaleInc="-61837">
        <dgm:presLayoutVars>
          <dgm:bulletEnabled val="1"/>
        </dgm:presLayoutVars>
      </dgm:prSet>
      <dgm:spPr/>
      <dgm:t>
        <a:bodyPr/>
        <a:lstStyle/>
        <a:p>
          <a:pPr rtl="1"/>
          <a:endParaRPr lang="he-IL"/>
        </a:p>
      </dgm:t>
    </dgm:pt>
    <dgm:pt modelId="{6880EBF8-CB22-4A1C-A1CA-F241D71135FC}" type="pres">
      <dgm:prSet presAssocID="{DE61FDFE-D158-48B5-AC38-C4B26EC2E668}" presName="spNode" presStyleCnt="0"/>
      <dgm:spPr/>
    </dgm:pt>
    <dgm:pt modelId="{5FFE84F0-A43A-491B-87D2-3734C652E096}" type="pres">
      <dgm:prSet presAssocID="{99086641-A4B0-4C93-8F02-1E096657D9FB}" presName="sibTrans" presStyleLbl="sibTrans1D1" presStyleIdx="3" presStyleCnt="7"/>
      <dgm:spPr/>
      <dgm:t>
        <a:bodyPr/>
        <a:lstStyle/>
        <a:p>
          <a:pPr rtl="1"/>
          <a:endParaRPr lang="he-IL"/>
        </a:p>
      </dgm:t>
    </dgm:pt>
    <dgm:pt modelId="{0EF024EB-93D5-4129-B196-67F31CFB96A1}" type="pres">
      <dgm:prSet presAssocID="{CF0E8B43-1513-46D6-B59A-B222BEE1678C}" presName="node" presStyleLbl="node1" presStyleIdx="4" presStyleCnt="7" custScaleX="171984" custRadScaleRad="109000" custRadScaleInc="51672">
        <dgm:presLayoutVars>
          <dgm:bulletEnabled val="1"/>
        </dgm:presLayoutVars>
      </dgm:prSet>
      <dgm:spPr/>
      <dgm:t>
        <a:bodyPr/>
        <a:lstStyle/>
        <a:p>
          <a:pPr rtl="1"/>
          <a:endParaRPr lang="he-IL"/>
        </a:p>
      </dgm:t>
    </dgm:pt>
    <dgm:pt modelId="{67E8C82F-A916-4AEA-BA7A-0E9311D8C80F}" type="pres">
      <dgm:prSet presAssocID="{CF0E8B43-1513-46D6-B59A-B222BEE1678C}" presName="spNode" presStyleCnt="0"/>
      <dgm:spPr/>
    </dgm:pt>
    <dgm:pt modelId="{DE7EB3E0-4AD2-45D2-B816-CF14820A3D6A}" type="pres">
      <dgm:prSet presAssocID="{A85581EE-7C60-4233-B041-1280054813A6}" presName="sibTrans" presStyleLbl="sibTrans1D1" presStyleIdx="4" presStyleCnt="7"/>
      <dgm:spPr/>
      <dgm:t>
        <a:bodyPr/>
        <a:lstStyle/>
        <a:p>
          <a:pPr rtl="1"/>
          <a:endParaRPr lang="he-IL"/>
        </a:p>
      </dgm:t>
    </dgm:pt>
    <dgm:pt modelId="{52870A52-E9DB-4F66-9C3D-935E2C89AC59}" type="pres">
      <dgm:prSet presAssocID="{3D0428FA-8817-47A1-A5BE-BDD82B8A9D7A}" presName="node" presStyleLbl="node1" presStyleIdx="5" presStyleCnt="7" custScaleX="242967" custRadScaleRad="109625" custRadScaleInc="8066">
        <dgm:presLayoutVars>
          <dgm:bulletEnabled val="1"/>
        </dgm:presLayoutVars>
      </dgm:prSet>
      <dgm:spPr/>
      <dgm:t>
        <a:bodyPr/>
        <a:lstStyle/>
        <a:p>
          <a:pPr rtl="1"/>
          <a:endParaRPr lang="he-IL"/>
        </a:p>
      </dgm:t>
    </dgm:pt>
    <dgm:pt modelId="{00D471B8-9EEC-4FC1-B2C6-00DCDC0C711F}" type="pres">
      <dgm:prSet presAssocID="{3D0428FA-8817-47A1-A5BE-BDD82B8A9D7A}" presName="spNode" presStyleCnt="0"/>
      <dgm:spPr/>
    </dgm:pt>
    <dgm:pt modelId="{32027785-D9AA-4203-98DB-A4F8FE0F4FDE}" type="pres">
      <dgm:prSet presAssocID="{1768DE4C-2236-4944-A79F-038EF4D86859}" presName="sibTrans" presStyleLbl="sibTrans1D1" presStyleIdx="5" presStyleCnt="7"/>
      <dgm:spPr/>
      <dgm:t>
        <a:bodyPr/>
        <a:lstStyle/>
        <a:p>
          <a:pPr rtl="1"/>
          <a:endParaRPr lang="he-IL"/>
        </a:p>
      </dgm:t>
    </dgm:pt>
    <dgm:pt modelId="{EEEA3BA5-2A41-4E2E-A8EF-0F36D59AD464}" type="pres">
      <dgm:prSet presAssocID="{8D2C6D9A-CD61-485B-937B-4923C48AA9F9}" presName="node" presStyleLbl="node1" presStyleIdx="6" presStyleCnt="7" custScaleX="217951" custRadScaleRad="111620" custRadScaleInc="-47022">
        <dgm:presLayoutVars>
          <dgm:bulletEnabled val="1"/>
        </dgm:presLayoutVars>
      </dgm:prSet>
      <dgm:spPr/>
      <dgm:t>
        <a:bodyPr/>
        <a:lstStyle/>
        <a:p>
          <a:pPr rtl="1"/>
          <a:endParaRPr lang="he-IL"/>
        </a:p>
      </dgm:t>
    </dgm:pt>
    <dgm:pt modelId="{F5930AD0-87B5-48A2-B4CA-0F220F94A209}" type="pres">
      <dgm:prSet presAssocID="{8D2C6D9A-CD61-485B-937B-4923C48AA9F9}" presName="spNode" presStyleCnt="0"/>
      <dgm:spPr/>
    </dgm:pt>
    <dgm:pt modelId="{2DED9901-DF0D-4F3B-8B75-655F9FB2F901}" type="pres">
      <dgm:prSet presAssocID="{8F197003-089B-47BE-82C3-6A623A6A371C}" presName="sibTrans" presStyleLbl="sibTrans1D1" presStyleIdx="6" presStyleCnt="7"/>
      <dgm:spPr/>
      <dgm:t>
        <a:bodyPr/>
        <a:lstStyle/>
        <a:p>
          <a:pPr rtl="1"/>
          <a:endParaRPr lang="he-IL"/>
        </a:p>
      </dgm:t>
    </dgm:pt>
  </dgm:ptLst>
  <dgm:cxnLst>
    <dgm:cxn modelId="{90038096-02A9-4011-8217-C9D6559B8BDB}" srcId="{5E48A738-9411-4DB0-842A-4CAA2C2F9B7C}" destId="{DE61FDFE-D158-48B5-AC38-C4B26EC2E668}" srcOrd="3" destOrd="0" parTransId="{9A31338F-EDAB-4D43-A62A-4170D4AEE5EF}" sibTransId="{99086641-A4B0-4C93-8F02-1E096657D9FB}"/>
    <dgm:cxn modelId="{451C6CE3-939A-4559-ACAD-F40F643D565E}" type="presOf" srcId="{3970A089-BBE3-4DCC-81B4-1196B2EE2482}" destId="{07DDC90D-0DA1-4D79-9ACF-C87DD12BD9C5}" srcOrd="0" destOrd="0" presId="urn:microsoft.com/office/officeart/2005/8/layout/cycle6"/>
    <dgm:cxn modelId="{D6512604-5245-4688-933C-19F4107694C7}" type="presOf" srcId="{A85581EE-7C60-4233-B041-1280054813A6}" destId="{DE7EB3E0-4AD2-45D2-B816-CF14820A3D6A}" srcOrd="0" destOrd="0" presId="urn:microsoft.com/office/officeart/2005/8/layout/cycle6"/>
    <dgm:cxn modelId="{86F4AE3C-3129-41F1-B8A8-B4EC5E0B7A32}" type="presOf" srcId="{BFE75464-300C-41B7-8DEE-FA95049C3E5C}" destId="{62A69541-7694-42A6-90DF-78F991558343}" srcOrd="0" destOrd="0" presId="urn:microsoft.com/office/officeart/2005/8/layout/cycle6"/>
    <dgm:cxn modelId="{C7587BF5-8939-4D5E-A8E3-DC4921560833}" type="presOf" srcId="{87E98A69-5050-4E53-8C76-8C83E8441CFE}" destId="{D34A3D84-4FFC-4EBF-A958-A706A146C08B}" srcOrd="0" destOrd="0" presId="urn:microsoft.com/office/officeart/2005/8/layout/cycle6"/>
    <dgm:cxn modelId="{7FF70D13-E3B4-40E7-AB0C-8E287044B1F8}" type="presOf" srcId="{99086641-A4B0-4C93-8F02-1E096657D9FB}" destId="{5FFE84F0-A43A-491B-87D2-3734C652E096}" srcOrd="0" destOrd="0" presId="urn:microsoft.com/office/officeart/2005/8/layout/cycle6"/>
    <dgm:cxn modelId="{68AA6492-5FE2-45FA-9A7D-6DD93BDDCFB5}" type="presOf" srcId="{3D0428FA-8817-47A1-A5BE-BDD82B8A9D7A}" destId="{52870A52-E9DB-4F66-9C3D-935E2C89AC59}" srcOrd="0" destOrd="0" presId="urn:microsoft.com/office/officeart/2005/8/layout/cycle6"/>
    <dgm:cxn modelId="{6CA9C099-003A-4702-A44F-955208FDF1CD}" type="presOf" srcId="{80E43F09-9501-43EA-BA45-B4476810DB33}" destId="{B1B19994-2581-4D41-B016-B364F90DD680}" srcOrd="0" destOrd="0" presId="urn:microsoft.com/office/officeart/2005/8/layout/cycle6"/>
    <dgm:cxn modelId="{B09AD0BD-63C0-454D-9C56-E0C2D082C827}" type="presOf" srcId="{5E48A738-9411-4DB0-842A-4CAA2C2F9B7C}" destId="{2D55174D-8747-4BEE-8F23-1BBB763E40DC}" srcOrd="0" destOrd="0" presId="urn:microsoft.com/office/officeart/2005/8/layout/cycle6"/>
    <dgm:cxn modelId="{CFCC5854-D9BF-4718-943C-A0FB01EBC35C}" type="presOf" srcId="{956FA956-8B71-4FB6-BB80-FADD95EBFD98}" destId="{048E337A-2129-4E8E-B615-A96C6F154A25}" srcOrd="0" destOrd="0" presId="urn:microsoft.com/office/officeart/2005/8/layout/cycle6"/>
    <dgm:cxn modelId="{3F5BE7E5-F7F6-4106-BD7A-37B6CFB9C09D}" type="presOf" srcId="{CF0E8B43-1513-46D6-B59A-B222BEE1678C}" destId="{0EF024EB-93D5-4129-B196-67F31CFB96A1}" srcOrd="0" destOrd="0" presId="urn:microsoft.com/office/officeart/2005/8/layout/cycle6"/>
    <dgm:cxn modelId="{84AD6CA7-FDDA-4BCC-A58F-B427F73EDACB}" srcId="{5E48A738-9411-4DB0-842A-4CAA2C2F9B7C}" destId="{956FA956-8B71-4FB6-BB80-FADD95EBFD98}" srcOrd="2" destOrd="0" parTransId="{A6BE3AD1-A6F3-4926-AB71-CBEC186AE50C}" sibTransId="{192A6D98-71DC-4F0C-B498-FC9621E0F078}"/>
    <dgm:cxn modelId="{11F8F883-E28E-48B0-8FE2-D3BA65A26CA0}" type="presOf" srcId="{8F197003-089B-47BE-82C3-6A623A6A371C}" destId="{2DED9901-DF0D-4F3B-8B75-655F9FB2F901}" srcOrd="0" destOrd="0" presId="urn:microsoft.com/office/officeart/2005/8/layout/cycle6"/>
    <dgm:cxn modelId="{1E94BF0A-B1BB-43B7-95F5-3B1DB62A5108}" srcId="{5E48A738-9411-4DB0-842A-4CAA2C2F9B7C}" destId="{3D0428FA-8817-47A1-A5BE-BDD82B8A9D7A}" srcOrd="5" destOrd="0" parTransId="{395C07CE-D2EA-4936-9F19-28C62C2580DE}" sibTransId="{1768DE4C-2236-4944-A79F-038EF4D86859}"/>
    <dgm:cxn modelId="{2B227CB4-1B27-46B5-A71E-B70511C091A3}" srcId="{5E48A738-9411-4DB0-842A-4CAA2C2F9B7C}" destId="{87E98A69-5050-4E53-8C76-8C83E8441CFE}" srcOrd="1" destOrd="0" parTransId="{3746151F-B369-4735-AB7A-A0071DD6B49B}" sibTransId="{3970A089-BBE3-4DCC-81B4-1196B2EE2482}"/>
    <dgm:cxn modelId="{41A80287-AFD8-4AC5-A151-8B958E9AF028}" type="presOf" srcId="{192A6D98-71DC-4F0C-B498-FC9621E0F078}" destId="{2078EE19-7BEE-44EA-8752-FB823C1ED109}" srcOrd="0" destOrd="0" presId="urn:microsoft.com/office/officeart/2005/8/layout/cycle6"/>
    <dgm:cxn modelId="{DC9E702E-09E1-40E8-8ED5-645E56C6EB65}" type="presOf" srcId="{DE61FDFE-D158-48B5-AC38-C4B26EC2E668}" destId="{D4E89662-7FE1-4E08-8DBC-CB6D4D9E5E27}" srcOrd="0" destOrd="0" presId="urn:microsoft.com/office/officeart/2005/8/layout/cycle6"/>
    <dgm:cxn modelId="{77E789A4-BAE0-4437-856C-A96F204CCE62}" type="presOf" srcId="{8D2C6D9A-CD61-485B-937B-4923C48AA9F9}" destId="{EEEA3BA5-2A41-4E2E-A8EF-0F36D59AD464}" srcOrd="0" destOrd="0" presId="urn:microsoft.com/office/officeart/2005/8/layout/cycle6"/>
    <dgm:cxn modelId="{78F07914-B055-477E-98C3-091B42517D53}" srcId="{5E48A738-9411-4DB0-842A-4CAA2C2F9B7C}" destId="{CF0E8B43-1513-46D6-B59A-B222BEE1678C}" srcOrd="4" destOrd="0" parTransId="{EF97D722-CDEE-413B-81D7-9B6DFBED2575}" sibTransId="{A85581EE-7C60-4233-B041-1280054813A6}"/>
    <dgm:cxn modelId="{3E93DDAB-625D-4542-B742-809C930FEF08}" type="presOf" srcId="{1768DE4C-2236-4944-A79F-038EF4D86859}" destId="{32027785-D9AA-4203-98DB-A4F8FE0F4FDE}" srcOrd="0" destOrd="0" presId="urn:microsoft.com/office/officeart/2005/8/layout/cycle6"/>
    <dgm:cxn modelId="{D07A1E71-594A-403A-8C91-E2C32BB6FA12}" srcId="{5E48A738-9411-4DB0-842A-4CAA2C2F9B7C}" destId="{80E43F09-9501-43EA-BA45-B4476810DB33}" srcOrd="0" destOrd="0" parTransId="{CB4A0AD8-D187-4142-9D2E-A7C76827917F}" sibTransId="{BFE75464-300C-41B7-8DEE-FA95049C3E5C}"/>
    <dgm:cxn modelId="{1941123D-825C-41C1-9CF4-B8CA0861DDAE}" srcId="{5E48A738-9411-4DB0-842A-4CAA2C2F9B7C}" destId="{8D2C6D9A-CD61-485B-937B-4923C48AA9F9}" srcOrd="6" destOrd="0" parTransId="{79FEEC2D-778C-4FA4-82B1-3492040F96C7}" sibTransId="{8F197003-089B-47BE-82C3-6A623A6A371C}"/>
    <dgm:cxn modelId="{38D4143B-B284-443E-8D45-ADA0943257FA}" type="presParOf" srcId="{2D55174D-8747-4BEE-8F23-1BBB763E40DC}" destId="{B1B19994-2581-4D41-B016-B364F90DD680}" srcOrd="0" destOrd="0" presId="urn:microsoft.com/office/officeart/2005/8/layout/cycle6"/>
    <dgm:cxn modelId="{AC6D58A9-7364-4245-AB4D-80114303E284}" type="presParOf" srcId="{2D55174D-8747-4BEE-8F23-1BBB763E40DC}" destId="{5E449A2D-70D3-440A-985C-2DBFFCDF4B46}" srcOrd="1" destOrd="0" presId="urn:microsoft.com/office/officeart/2005/8/layout/cycle6"/>
    <dgm:cxn modelId="{102CFA9C-90CB-46FD-B63A-3B1364E68CC4}" type="presParOf" srcId="{2D55174D-8747-4BEE-8F23-1BBB763E40DC}" destId="{62A69541-7694-42A6-90DF-78F991558343}" srcOrd="2" destOrd="0" presId="urn:microsoft.com/office/officeart/2005/8/layout/cycle6"/>
    <dgm:cxn modelId="{B5E70AE5-CAF7-457B-AAA8-6397C76CA3F1}" type="presParOf" srcId="{2D55174D-8747-4BEE-8F23-1BBB763E40DC}" destId="{D34A3D84-4FFC-4EBF-A958-A706A146C08B}" srcOrd="3" destOrd="0" presId="urn:microsoft.com/office/officeart/2005/8/layout/cycle6"/>
    <dgm:cxn modelId="{E1A8BA97-A7CD-48A9-AED6-006BF86DB23E}" type="presParOf" srcId="{2D55174D-8747-4BEE-8F23-1BBB763E40DC}" destId="{0CF7D3B6-7455-40A0-8B1E-35484777AD5C}" srcOrd="4" destOrd="0" presId="urn:microsoft.com/office/officeart/2005/8/layout/cycle6"/>
    <dgm:cxn modelId="{03D5FD47-2571-4917-A536-60602B21EB73}" type="presParOf" srcId="{2D55174D-8747-4BEE-8F23-1BBB763E40DC}" destId="{07DDC90D-0DA1-4D79-9ACF-C87DD12BD9C5}" srcOrd="5" destOrd="0" presId="urn:microsoft.com/office/officeart/2005/8/layout/cycle6"/>
    <dgm:cxn modelId="{B6D6C5F2-9EF3-4F1C-A925-CC71B8BF843E}" type="presParOf" srcId="{2D55174D-8747-4BEE-8F23-1BBB763E40DC}" destId="{048E337A-2129-4E8E-B615-A96C6F154A25}" srcOrd="6" destOrd="0" presId="urn:microsoft.com/office/officeart/2005/8/layout/cycle6"/>
    <dgm:cxn modelId="{0FE0A0E7-6B40-446E-8629-26535A612B01}" type="presParOf" srcId="{2D55174D-8747-4BEE-8F23-1BBB763E40DC}" destId="{919518E1-F1C8-4708-9DD2-BEC447F7574C}" srcOrd="7" destOrd="0" presId="urn:microsoft.com/office/officeart/2005/8/layout/cycle6"/>
    <dgm:cxn modelId="{9ABA83BF-6D77-4492-B0E4-FC73FD62C858}" type="presParOf" srcId="{2D55174D-8747-4BEE-8F23-1BBB763E40DC}" destId="{2078EE19-7BEE-44EA-8752-FB823C1ED109}" srcOrd="8" destOrd="0" presId="urn:microsoft.com/office/officeart/2005/8/layout/cycle6"/>
    <dgm:cxn modelId="{5529BD5A-6B7B-4DE1-A380-5A77037BC969}" type="presParOf" srcId="{2D55174D-8747-4BEE-8F23-1BBB763E40DC}" destId="{D4E89662-7FE1-4E08-8DBC-CB6D4D9E5E27}" srcOrd="9" destOrd="0" presId="urn:microsoft.com/office/officeart/2005/8/layout/cycle6"/>
    <dgm:cxn modelId="{D2A079F3-EACC-4F77-8A87-0AF3AC140C6F}" type="presParOf" srcId="{2D55174D-8747-4BEE-8F23-1BBB763E40DC}" destId="{6880EBF8-CB22-4A1C-A1CA-F241D71135FC}" srcOrd="10" destOrd="0" presId="urn:microsoft.com/office/officeart/2005/8/layout/cycle6"/>
    <dgm:cxn modelId="{F8C2714D-7CA6-4EC7-AEB8-0C89A34CD4E4}" type="presParOf" srcId="{2D55174D-8747-4BEE-8F23-1BBB763E40DC}" destId="{5FFE84F0-A43A-491B-87D2-3734C652E096}" srcOrd="11" destOrd="0" presId="urn:microsoft.com/office/officeart/2005/8/layout/cycle6"/>
    <dgm:cxn modelId="{CD84CD19-27D0-472C-89E9-70FFA658D188}" type="presParOf" srcId="{2D55174D-8747-4BEE-8F23-1BBB763E40DC}" destId="{0EF024EB-93D5-4129-B196-67F31CFB96A1}" srcOrd="12" destOrd="0" presId="urn:microsoft.com/office/officeart/2005/8/layout/cycle6"/>
    <dgm:cxn modelId="{7809E478-9D22-47F7-967B-2471BDE217B1}" type="presParOf" srcId="{2D55174D-8747-4BEE-8F23-1BBB763E40DC}" destId="{67E8C82F-A916-4AEA-BA7A-0E9311D8C80F}" srcOrd="13" destOrd="0" presId="urn:microsoft.com/office/officeart/2005/8/layout/cycle6"/>
    <dgm:cxn modelId="{62F5FBC8-F433-4D3B-AEF8-364FE2109A7F}" type="presParOf" srcId="{2D55174D-8747-4BEE-8F23-1BBB763E40DC}" destId="{DE7EB3E0-4AD2-45D2-B816-CF14820A3D6A}" srcOrd="14" destOrd="0" presId="urn:microsoft.com/office/officeart/2005/8/layout/cycle6"/>
    <dgm:cxn modelId="{AE2470E8-6A8D-414B-B1A7-AEF8ED66FE4C}" type="presParOf" srcId="{2D55174D-8747-4BEE-8F23-1BBB763E40DC}" destId="{52870A52-E9DB-4F66-9C3D-935E2C89AC59}" srcOrd="15" destOrd="0" presId="urn:microsoft.com/office/officeart/2005/8/layout/cycle6"/>
    <dgm:cxn modelId="{92B7404E-36D4-49B4-A3E3-80D6B58030A1}" type="presParOf" srcId="{2D55174D-8747-4BEE-8F23-1BBB763E40DC}" destId="{00D471B8-9EEC-4FC1-B2C6-00DCDC0C711F}" srcOrd="16" destOrd="0" presId="urn:microsoft.com/office/officeart/2005/8/layout/cycle6"/>
    <dgm:cxn modelId="{CF105A4C-E760-4E78-9B8B-B9FA5CF04BAD}" type="presParOf" srcId="{2D55174D-8747-4BEE-8F23-1BBB763E40DC}" destId="{32027785-D9AA-4203-98DB-A4F8FE0F4FDE}" srcOrd="17" destOrd="0" presId="urn:microsoft.com/office/officeart/2005/8/layout/cycle6"/>
    <dgm:cxn modelId="{5D996D70-34C1-4FFB-AE75-B1090F4BF483}" type="presParOf" srcId="{2D55174D-8747-4BEE-8F23-1BBB763E40DC}" destId="{EEEA3BA5-2A41-4E2E-A8EF-0F36D59AD464}" srcOrd="18" destOrd="0" presId="urn:microsoft.com/office/officeart/2005/8/layout/cycle6"/>
    <dgm:cxn modelId="{9E6215BA-339B-483A-940F-F7D7EE1DF7F5}" type="presParOf" srcId="{2D55174D-8747-4BEE-8F23-1BBB763E40DC}" destId="{F5930AD0-87B5-48A2-B4CA-0F220F94A209}" srcOrd="19" destOrd="0" presId="urn:microsoft.com/office/officeart/2005/8/layout/cycle6"/>
    <dgm:cxn modelId="{20E9FFF1-46B8-42D1-B5D7-E4F7C689D5F9}" type="presParOf" srcId="{2D55174D-8747-4BEE-8F23-1BBB763E40DC}" destId="{2DED9901-DF0D-4F3B-8B75-655F9FB2F901}" srcOrd="20" destOrd="0" presId="urn:microsoft.com/office/officeart/2005/8/layout/cycle6"/>
  </dgm:cxnLst>
  <dgm:bg/>
  <dgm:whole>
    <a:ln>
      <a:solidFill>
        <a:srgbClr val="00B0F0"/>
      </a:solidFill>
    </a:ln>
  </dgm:whole>
  <dgm:extLst>
    <a:ext uri="http://schemas.microsoft.com/office/drawing/2008/diagram">
      <dsp:dataModelExt xmlns:dsp="http://schemas.microsoft.com/office/drawing/2008/diagram" relId="rId15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1B19994-2581-4D41-B016-B364F90DD680}">
      <dsp:nvSpPr>
        <dsp:cNvPr id="0" name=""/>
        <dsp:cNvSpPr/>
      </dsp:nvSpPr>
      <dsp:spPr>
        <a:xfrm>
          <a:off x="1381438" y="315"/>
          <a:ext cx="966193" cy="261996"/>
        </a:xfrm>
        <a:prstGeom prst="round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he-IL" altLang="he-IL" sz="600" kern="1200" dirty="0">
              <a:latin typeface="Tahoma" panose="020B0604030504040204" pitchFamily="34" charset="0"/>
              <a:ea typeface="Tahoma" panose="020B0604030504040204" pitchFamily="34" charset="0"/>
              <a:cs typeface="Tahoma" panose="020B0604030504040204" pitchFamily="34" charset="0"/>
            </a:rPr>
            <a:t>סקירת שיטות ונהלים</a:t>
          </a:r>
          <a:endParaRPr lang="ru-RU" sz="600" kern="1200" dirty="0">
            <a:latin typeface="Tahoma" panose="020B0604030504040204" pitchFamily="34" charset="0"/>
            <a:ea typeface="Tahoma" panose="020B0604030504040204" pitchFamily="34" charset="0"/>
            <a:cs typeface="Tahoma" panose="020B0604030504040204" pitchFamily="34" charset="0"/>
          </a:endParaRPr>
        </a:p>
      </dsp:txBody>
      <dsp:txXfrm>
        <a:off x="1394228" y="13105"/>
        <a:ext cx="940613" cy="236416"/>
      </dsp:txXfrm>
    </dsp:sp>
    <dsp:sp modelId="{62A69541-7694-42A6-90DF-78F991558343}">
      <dsp:nvSpPr>
        <dsp:cNvPr id="0" name=""/>
        <dsp:cNvSpPr/>
      </dsp:nvSpPr>
      <dsp:spPr>
        <a:xfrm>
          <a:off x="1143576" y="215641"/>
          <a:ext cx="1494104" cy="1494104"/>
        </a:xfrm>
        <a:custGeom>
          <a:avLst/>
          <a:gdLst/>
          <a:ahLst/>
          <a:cxnLst/>
          <a:rect l="0" t="0" r="0" b="0"/>
          <a:pathLst>
            <a:path>
              <a:moveTo>
                <a:pt x="1007997" y="47056"/>
              </a:moveTo>
              <a:arcTo wR="747052" hR="747052" stAng="17426670" swAng="499783"/>
            </a:path>
          </a:pathLst>
        </a:custGeom>
        <a:noFill/>
        <a:ln w="6350" cap="flat" cmpd="sng" algn="ctr">
          <a:solidFill>
            <a:srgbClr val="00B0F0"/>
          </a:solidFill>
          <a:prstDash val="solid"/>
          <a:miter lim="800000"/>
        </a:ln>
        <a:effectLst/>
      </dsp:spPr>
      <dsp:style>
        <a:lnRef idx="1">
          <a:scrgbClr r="0" g="0" b="0"/>
        </a:lnRef>
        <a:fillRef idx="0">
          <a:scrgbClr r="0" g="0" b="0"/>
        </a:fillRef>
        <a:effectRef idx="0">
          <a:scrgbClr r="0" g="0" b="0"/>
        </a:effectRef>
        <a:fontRef idx="minor"/>
      </dsp:style>
    </dsp:sp>
    <dsp:sp modelId="{D34A3D84-4FFC-4EBF-A958-A706A146C08B}">
      <dsp:nvSpPr>
        <dsp:cNvPr id="0" name=""/>
        <dsp:cNvSpPr/>
      </dsp:nvSpPr>
      <dsp:spPr>
        <a:xfrm>
          <a:off x="2136145" y="308418"/>
          <a:ext cx="802111" cy="261996"/>
        </a:xfrm>
        <a:prstGeom prst="round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he-IL" altLang="he-IL" sz="600" kern="1200" dirty="0">
              <a:latin typeface="Tahoma" panose="020B0604030504040204" pitchFamily="34" charset="0"/>
              <a:ea typeface="Tahoma" panose="020B0604030504040204" pitchFamily="34" charset="0"/>
              <a:cs typeface="Tahoma" panose="020B0604030504040204" pitchFamily="34" charset="0"/>
            </a:rPr>
            <a:t>הכרות בין חברי הצוות</a:t>
          </a:r>
          <a:endParaRPr lang="ru-RU" sz="600" kern="1200" dirty="0">
            <a:latin typeface="Tahoma" panose="020B0604030504040204" pitchFamily="34" charset="0"/>
            <a:ea typeface="Tahoma" panose="020B0604030504040204" pitchFamily="34" charset="0"/>
            <a:cs typeface="Tahoma" panose="020B0604030504040204" pitchFamily="34" charset="0"/>
          </a:endParaRPr>
        </a:p>
      </dsp:txBody>
      <dsp:txXfrm>
        <a:off x="2148935" y="321208"/>
        <a:ext cx="776531" cy="236416"/>
      </dsp:txXfrm>
    </dsp:sp>
    <dsp:sp modelId="{07DDC90D-0DA1-4D79-9ACF-C87DD12BD9C5}">
      <dsp:nvSpPr>
        <dsp:cNvPr id="0" name=""/>
        <dsp:cNvSpPr/>
      </dsp:nvSpPr>
      <dsp:spPr>
        <a:xfrm>
          <a:off x="1209957" y="192708"/>
          <a:ext cx="1494104" cy="1494104"/>
        </a:xfrm>
        <a:custGeom>
          <a:avLst/>
          <a:gdLst/>
          <a:ahLst/>
          <a:cxnLst/>
          <a:rect l="0" t="0" r="0" b="0"/>
          <a:pathLst>
            <a:path>
              <a:moveTo>
                <a:pt x="1398128" y="380736"/>
              </a:moveTo>
              <a:arcTo wR="747052" hR="747052" stAng="19838192" swAng="1584923"/>
            </a:path>
          </a:pathLst>
        </a:custGeom>
        <a:noFill/>
        <a:ln w="6350" cap="flat" cmpd="sng" algn="ctr">
          <a:solidFill>
            <a:srgbClr val="00B0F0"/>
          </a:solidFill>
          <a:prstDash val="solid"/>
          <a:miter lim="800000"/>
        </a:ln>
        <a:effectLst/>
      </dsp:spPr>
      <dsp:style>
        <a:lnRef idx="1">
          <a:scrgbClr r="0" g="0" b="0"/>
        </a:lnRef>
        <a:fillRef idx="0">
          <a:scrgbClr r="0" g="0" b="0"/>
        </a:fillRef>
        <a:effectRef idx="0">
          <a:scrgbClr r="0" g="0" b="0"/>
        </a:effectRef>
        <a:fontRef idx="minor"/>
      </dsp:style>
    </dsp:sp>
    <dsp:sp modelId="{048E337A-2129-4E8E-B615-A96C6F154A25}">
      <dsp:nvSpPr>
        <dsp:cNvPr id="0" name=""/>
        <dsp:cNvSpPr/>
      </dsp:nvSpPr>
      <dsp:spPr>
        <a:xfrm>
          <a:off x="2158804" y="904816"/>
          <a:ext cx="1059907" cy="261996"/>
        </a:xfrm>
        <a:prstGeom prst="round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he-IL" altLang="he-IL" sz="600" kern="1200" dirty="0">
              <a:latin typeface="Tahoma" panose="020B0604030504040204" pitchFamily="34" charset="0"/>
              <a:ea typeface="Tahoma" panose="020B0604030504040204" pitchFamily="34" charset="0"/>
              <a:cs typeface="Tahoma" panose="020B0604030504040204" pitchFamily="34" charset="0"/>
            </a:rPr>
            <a:t>יצירת יחסי עבודה ודרכיי תקשורת</a:t>
          </a:r>
          <a:endParaRPr lang="ru-RU" sz="600" kern="1200" dirty="0">
            <a:latin typeface="Tahoma" panose="020B0604030504040204" pitchFamily="34" charset="0"/>
            <a:ea typeface="Tahoma" panose="020B0604030504040204" pitchFamily="34" charset="0"/>
            <a:cs typeface="Tahoma" panose="020B0604030504040204" pitchFamily="34" charset="0"/>
          </a:endParaRPr>
        </a:p>
      </dsp:txBody>
      <dsp:txXfrm>
        <a:off x="2171594" y="917606"/>
        <a:ext cx="1034327" cy="236416"/>
      </dsp:txXfrm>
    </dsp:sp>
    <dsp:sp modelId="{2078EE19-7BEE-44EA-8752-FB823C1ED109}">
      <dsp:nvSpPr>
        <dsp:cNvPr id="0" name=""/>
        <dsp:cNvSpPr/>
      </dsp:nvSpPr>
      <dsp:spPr>
        <a:xfrm>
          <a:off x="1204485" y="161495"/>
          <a:ext cx="1494104" cy="1494104"/>
        </a:xfrm>
        <a:custGeom>
          <a:avLst/>
          <a:gdLst/>
          <a:ahLst/>
          <a:cxnLst/>
          <a:rect l="0" t="0" r="0" b="0"/>
          <a:pathLst>
            <a:path>
              <a:moveTo>
                <a:pt x="1447017" y="1008080"/>
              </a:moveTo>
              <a:arcTo wR="747052" hR="747052" stAng="1227077" swAng="1338258"/>
            </a:path>
          </a:pathLst>
        </a:custGeom>
        <a:noFill/>
        <a:ln w="6350" cap="flat" cmpd="sng" algn="ctr">
          <a:solidFill>
            <a:srgbClr val="00B0F0"/>
          </a:solidFill>
          <a:prstDash val="solid"/>
          <a:miter lim="800000"/>
        </a:ln>
        <a:effectLst/>
      </dsp:spPr>
      <dsp:style>
        <a:lnRef idx="1">
          <a:scrgbClr r="0" g="0" b="0"/>
        </a:lnRef>
        <a:fillRef idx="0">
          <a:scrgbClr r="0" g="0" b="0"/>
        </a:fillRef>
        <a:effectRef idx="0">
          <a:scrgbClr r="0" g="0" b="0"/>
        </a:effectRef>
        <a:fontRef idx="minor"/>
      </dsp:style>
    </dsp:sp>
    <dsp:sp modelId="{D4E89662-7FE1-4E08-8DBC-CB6D4D9E5E27}">
      <dsp:nvSpPr>
        <dsp:cNvPr id="0" name=""/>
        <dsp:cNvSpPr/>
      </dsp:nvSpPr>
      <dsp:spPr>
        <a:xfrm>
          <a:off x="2041150" y="1417861"/>
          <a:ext cx="632362" cy="261996"/>
        </a:xfrm>
        <a:prstGeom prst="round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he-IL" altLang="he-IL" sz="600" kern="1200" dirty="0">
              <a:latin typeface="Tahoma" panose="020B0604030504040204" pitchFamily="34" charset="0"/>
              <a:ea typeface="Tahoma" panose="020B0604030504040204" pitchFamily="34" charset="0"/>
              <a:cs typeface="Tahoma" panose="020B0604030504040204" pitchFamily="34" charset="0"/>
            </a:rPr>
            <a:t>הגדרת מטרות צוותה</a:t>
          </a:r>
          <a:endParaRPr lang="ru-RU" sz="600" kern="1200" dirty="0">
            <a:latin typeface="Tahoma" panose="020B0604030504040204" pitchFamily="34" charset="0"/>
            <a:ea typeface="Tahoma" panose="020B0604030504040204" pitchFamily="34" charset="0"/>
            <a:cs typeface="Tahoma" panose="020B0604030504040204" pitchFamily="34" charset="0"/>
          </a:endParaRPr>
        </a:p>
      </dsp:txBody>
      <dsp:txXfrm>
        <a:off x="2053940" y="1430651"/>
        <a:ext cx="606782" cy="236416"/>
      </dsp:txXfrm>
    </dsp:sp>
    <dsp:sp modelId="{5FFE84F0-A43A-491B-87D2-3734C652E096}">
      <dsp:nvSpPr>
        <dsp:cNvPr id="0" name=""/>
        <dsp:cNvSpPr/>
      </dsp:nvSpPr>
      <dsp:spPr>
        <a:xfrm>
          <a:off x="1157415" y="208695"/>
          <a:ext cx="1494104" cy="1494104"/>
        </a:xfrm>
        <a:custGeom>
          <a:avLst/>
          <a:gdLst/>
          <a:ahLst/>
          <a:cxnLst/>
          <a:rect l="0" t="0" r="0" b="0"/>
          <a:pathLst>
            <a:path>
              <a:moveTo>
                <a:pt x="927207" y="1472056"/>
              </a:moveTo>
              <a:arcTo wR="747052" hR="747052" stAng="4562719" swAng="1674595"/>
            </a:path>
          </a:pathLst>
        </a:custGeom>
        <a:noFill/>
        <a:ln w="6350" cap="flat" cmpd="sng" algn="ctr">
          <a:solidFill>
            <a:srgbClr val="00B0F0"/>
          </a:solidFill>
          <a:prstDash val="solid"/>
          <a:miter lim="800000"/>
        </a:ln>
        <a:effectLst/>
      </dsp:spPr>
      <dsp:style>
        <a:lnRef idx="1">
          <a:scrgbClr r="0" g="0" b="0"/>
        </a:lnRef>
        <a:fillRef idx="0">
          <a:scrgbClr r="0" g="0" b="0"/>
        </a:fillRef>
        <a:effectRef idx="0">
          <a:scrgbClr r="0" g="0" b="0"/>
        </a:effectRef>
        <a:fontRef idx="minor"/>
      </dsp:style>
    </dsp:sp>
    <dsp:sp modelId="{0EF024EB-93D5-4129-B196-67F31CFB96A1}">
      <dsp:nvSpPr>
        <dsp:cNvPr id="0" name=""/>
        <dsp:cNvSpPr/>
      </dsp:nvSpPr>
      <dsp:spPr>
        <a:xfrm>
          <a:off x="1055862" y="1417860"/>
          <a:ext cx="693217" cy="261996"/>
        </a:xfrm>
        <a:prstGeom prst="round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he-IL" altLang="he-IL" sz="600" kern="1200" dirty="0">
              <a:latin typeface="Tahoma" panose="020B0604030504040204" pitchFamily="34" charset="0"/>
              <a:ea typeface="Tahoma" panose="020B0604030504040204" pitchFamily="34" charset="0"/>
              <a:cs typeface="Tahoma" panose="020B0604030504040204" pitchFamily="34" charset="0"/>
            </a:rPr>
            <a:t>יצירת רוח צוות</a:t>
          </a:r>
          <a:endParaRPr lang="ru-RU" sz="600" kern="1200" dirty="0">
            <a:latin typeface="Tahoma" panose="020B0604030504040204" pitchFamily="34" charset="0"/>
            <a:ea typeface="Tahoma" panose="020B0604030504040204" pitchFamily="34" charset="0"/>
            <a:cs typeface="Tahoma" panose="020B0604030504040204" pitchFamily="34" charset="0"/>
          </a:endParaRPr>
        </a:p>
      </dsp:txBody>
      <dsp:txXfrm>
        <a:off x="1068652" y="1430650"/>
        <a:ext cx="667637" cy="236416"/>
      </dsp:txXfrm>
    </dsp:sp>
    <dsp:sp modelId="{DE7EB3E0-4AD2-45D2-B816-CF14820A3D6A}">
      <dsp:nvSpPr>
        <dsp:cNvPr id="0" name=""/>
        <dsp:cNvSpPr/>
      </dsp:nvSpPr>
      <dsp:spPr>
        <a:xfrm>
          <a:off x="1050642" y="157830"/>
          <a:ext cx="1494104" cy="1494104"/>
        </a:xfrm>
        <a:custGeom>
          <a:avLst/>
          <a:gdLst/>
          <a:ahLst/>
          <a:cxnLst/>
          <a:rect l="0" t="0" r="0" b="0"/>
          <a:pathLst>
            <a:path>
              <a:moveTo>
                <a:pt x="201978" y="1257916"/>
              </a:moveTo>
              <a:arcTo wR="747052" hR="747052" stAng="8211334" swAng="1316911"/>
            </a:path>
          </a:pathLst>
        </a:custGeom>
        <a:noFill/>
        <a:ln w="6350" cap="flat" cmpd="sng" algn="ctr">
          <a:solidFill>
            <a:srgbClr val="00B0F0"/>
          </a:solidFill>
          <a:prstDash val="solid"/>
          <a:miter lim="800000"/>
        </a:ln>
        <a:effectLst/>
      </dsp:spPr>
      <dsp:style>
        <a:lnRef idx="1">
          <a:scrgbClr r="0" g="0" b="0"/>
        </a:lnRef>
        <a:fillRef idx="0">
          <a:scrgbClr r="0" g="0" b="0"/>
        </a:fillRef>
        <a:effectRef idx="0">
          <a:scrgbClr r="0" g="0" b="0"/>
        </a:effectRef>
        <a:fontRef idx="minor"/>
      </dsp:style>
    </dsp:sp>
    <dsp:sp modelId="{52870A52-E9DB-4F66-9C3D-935E2C89AC59}">
      <dsp:nvSpPr>
        <dsp:cNvPr id="0" name=""/>
        <dsp:cNvSpPr/>
      </dsp:nvSpPr>
      <dsp:spPr>
        <a:xfrm>
          <a:off x="572282" y="910282"/>
          <a:ext cx="979330" cy="261996"/>
        </a:xfrm>
        <a:prstGeom prst="round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he-IL" altLang="he-IL" sz="600" kern="1200" dirty="0">
              <a:latin typeface="Tahoma" panose="020B0604030504040204" pitchFamily="34" charset="0"/>
              <a:ea typeface="Tahoma" panose="020B0604030504040204" pitchFamily="34" charset="0"/>
              <a:cs typeface="Tahoma" panose="020B0604030504040204" pitchFamily="34" charset="0"/>
            </a:rPr>
            <a:t>קביעת תפקידים ותחומי אחריות </a:t>
          </a:r>
          <a:r>
            <a:rPr lang="he-IL" altLang="he-IL" sz="600" kern="1200" dirty="0" err="1">
              <a:latin typeface="Tahoma" panose="020B0604030504040204" pitchFamily="34" charset="0"/>
              <a:ea typeface="Tahoma" panose="020B0604030504040204" pitchFamily="34" charset="0"/>
              <a:cs typeface="Tahoma" panose="020B0604030504040204" pitchFamily="34" charset="0"/>
            </a:rPr>
            <a:t>צוותיים</a:t>
          </a:r>
          <a:r>
            <a:rPr lang="he-IL" altLang="he-IL" sz="600" kern="1200" dirty="0">
              <a:latin typeface="Tahoma" panose="020B0604030504040204" pitchFamily="34" charset="0"/>
              <a:ea typeface="Tahoma" panose="020B0604030504040204" pitchFamily="34" charset="0"/>
              <a:cs typeface="Tahoma" panose="020B0604030504040204" pitchFamily="34" charset="0"/>
            </a:rPr>
            <a:t> ואישיים</a:t>
          </a:r>
          <a:endParaRPr lang="ru-RU" sz="600" kern="1200" dirty="0">
            <a:latin typeface="Tahoma" panose="020B0604030504040204" pitchFamily="34" charset="0"/>
            <a:ea typeface="Tahoma" panose="020B0604030504040204" pitchFamily="34" charset="0"/>
            <a:cs typeface="Tahoma" panose="020B0604030504040204" pitchFamily="34" charset="0"/>
          </a:endParaRPr>
        </a:p>
      </dsp:txBody>
      <dsp:txXfrm>
        <a:off x="585072" y="923072"/>
        <a:ext cx="953750" cy="236416"/>
      </dsp:txXfrm>
    </dsp:sp>
    <dsp:sp modelId="{32027785-D9AA-4203-98DB-A4F8FE0F4FDE}">
      <dsp:nvSpPr>
        <dsp:cNvPr id="0" name=""/>
        <dsp:cNvSpPr/>
      </dsp:nvSpPr>
      <dsp:spPr>
        <a:xfrm>
          <a:off x="1042055" y="84630"/>
          <a:ext cx="1494104" cy="1494104"/>
        </a:xfrm>
        <a:custGeom>
          <a:avLst/>
          <a:gdLst/>
          <a:ahLst/>
          <a:cxnLst/>
          <a:rect l="0" t="0" r="0" b="0"/>
          <a:pathLst>
            <a:path>
              <a:moveTo>
                <a:pt x="3810" y="822405"/>
              </a:moveTo>
              <a:arcTo wR="747052" hR="747052" stAng="10452653" swAng="1484257"/>
            </a:path>
          </a:pathLst>
        </a:custGeom>
        <a:noFill/>
        <a:ln w="6350" cap="flat" cmpd="sng" algn="ctr">
          <a:solidFill>
            <a:srgbClr val="00B0F0"/>
          </a:solidFill>
          <a:prstDash val="solid"/>
          <a:miter lim="800000"/>
        </a:ln>
        <a:effectLst/>
      </dsp:spPr>
      <dsp:style>
        <a:lnRef idx="1">
          <a:scrgbClr r="0" g="0" b="0"/>
        </a:lnRef>
        <a:fillRef idx="0">
          <a:scrgbClr r="0" g="0" b="0"/>
        </a:fillRef>
        <a:effectRef idx="0">
          <a:scrgbClr r="0" g="0" b="0"/>
        </a:effectRef>
        <a:fontRef idx="minor"/>
      </dsp:style>
    </dsp:sp>
    <dsp:sp modelId="{EEEA3BA5-2A41-4E2E-A8EF-0F36D59AD464}">
      <dsp:nvSpPr>
        <dsp:cNvPr id="0" name=""/>
        <dsp:cNvSpPr/>
      </dsp:nvSpPr>
      <dsp:spPr>
        <a:xfrm>
          <a:off x="706886" y="324019"/>
          <a:ext cx="878497" cy="261996"/>
        </a:xfrm>
        <a:prstGeom prst="round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he-IL" altLang="he-IL" sz="600" kern="1200" dirty="0">
              <a:latin typeface="Tahoma" panose="020B0604030504040204" pitchFamily="34" charset="0"/>
              <a:ea typeface="Tahoma" panose="020B0604030504040204" pitchFamily="34" charset="0"/>
              <a:cs typeface="Tahoma" panose="020B0604030504040204" pitchFamily="34" charset="0"/>
            </a:rPr>
            <a:t>להציג את היקף/תכולת הפרויקט</a:t>
          </a:r>
          <a:endParaRPr lang="ru-RU" sz="600" kern="1200" dirty="0">
            <a:latin typeface="Tahoma" panose="020B0604030504040204" pitchFamily="34" charset="0"/>
            <a:ea typeface="Tahoma" panose="020B0604030504040204" pitchFamily="34" charset="0"/>
            <a:cs typeface="Tahoma" panose="020B0604030504040204" pitchFamily="34" charset="0"/>
          </a:endParaRPr>
        </a:p>
      </dsp:txBody>
      <dsp:txXfrm>
        <a:off x="719676" y="336809"/>
        <a:ext cx="852917" cy="236416"/>
      </dsp:txXfrm>
    </dsp:sp>
    <dsp:sp modelId="{2DED9901-DF0D-4F3B-8B75-655F9FB2F901}">
      <dsp:nvSpPr>
        <dsp:cNvPr id="0" name=""/>
        <dsp:cNvSpPr/>
      </dsp:nvSpPr>
      <dsp:spPr>
        <a:xfrm>
          <a:off x="1063626" y="223764"/>
          <a:ext cx="1494104" cy="1494104"/>
        </a:xfrm>
        <a:custGeom>
          <a:avLst/>
          <a:gdLst/>
          <a:ahLst/>
          <a:cxnLst/>
          <a:rect l="0" t="0" r="0" b="0"/>
          <a:pathLst>
            <a:path>
              <a:moveTo>
                <a:pt x="374535" y="99504"/>
              </a:moveTo>
              <a:arcTo wR="747052" hR="747052" stAng="14405358" swAng="678576"/>
            </a:path>
          </a:pathLst>
        </a:custGeom>
        <a:noFill/>
        <a:ln w="6350" cap="flat" cmpd="sng" algn="ctr">
          <a:solidFill>
            <a:srgbClr val="00B0F0"/>
          </a:solidFill>
          <a:prstDash val="solid"/>
          <a:miter lim="800000"/>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6">
  <dgm:title val=""/>
  <dgm:desc val=""/>
  <dgm:catLst>
    <dgm:cat type="cycle" pri="4000"/>
    <dgm:cat type="relationship" pri="24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param type="endSty" val="noArr"/>
              </dgm:alg>
              <dgm:shape xmlns:r="http://schemas.openxmlformats.org/officeDocument/2006/relationships" type="conn" r:blip="">
                <dgm:adjLst/>
              </dgm:shape>
              <dgm:presOf axis="self"/>
              <dgm:constrLst>
                <dgm:constr type="h" refType="w" fact="0.65"/>
                <dgm:constr type="connDist"/>
                <dgm:constr type="begPad" refType="connDist" fact="0.01"/>
                <dgm:constr type="endPad" refType="connDist" fact="0.01"/>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6104AD-615C-4B5F-8335-8109E1C93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1</Pages>
  <Words>18084</Words>
  <Characters>90424</Characters>
  <Application>Microsoft Office Word</Application>
  <DocSecurity>0</DocSecurity>
  <Lines>753</Lines>
  <Paragraphs>216</Paragraphs>
  <ScaleCrop>false</ScaleCrop>
  <HeadingPairs>
    <vt:vector size="6" baseType="variant">
      <vt:variant>
        <vt:lpstr>Title</vt:lpstr>
      </vt:variant>
      <vt:variant>
        <vt:i4>1</vt:i4>
      </vt:variant>
      <vt:variant>
        <vt:lpstr>שם</vt:lpstr>
      </vt:variant>
      <vt:variant>
        <vt:i4>1</vt:i4>
      </vt:variant>
      <vt:variant>
        <vt:lpstr>כותרות</vt:lpstr>
      </vt:variant>
      <vt:variant>
        <vt:i4>71</vt:i4>
      </vt:variant>
    </vt:vector>
  </HeadingPairs>
  <TitlesOfParts>
    <vt:vector size="73" baseType="lpstr">
      <vt:lpstr/>
      <vt:lpstr/>
      <vt:lpstr>מצגת 1 – מבוא לניהול פרויקטים</vt:lpstr>
      <vt:lpstr>מצגת 2 – ניהול האינטגרציה בפרויקט</vt:lpstr>
      <vt:lpstr>        תבנית למסמך יזום הפרויקט:</vt:lpstr>
      <vt:lpstr>        הכנת תוכנית ניהול הפרויקט:</vt:lpstr>
      <vt:lpstr>        </vt:lpstr>
      <vt:lpstr>        תוכנית ניהול הפרויקט:</vt:lpstr>
      <vt:lpstr>        תוכניות המשנה:</vt:lpstr>
      <vt:lpstr>        תוכנית ניהול פרויקט:</vt:lpstr>
      <vt:lpstr>        הנחייה וניהול עבודת הפרויקט:</vt:lpstr>
      <vt:lpstr>        מערכת המידע לניהול פרויקט:</vt:lpstr>
      <vt:lpstr>        שליטה ובקרה על כבודת הפרויקט:</vt:lpstr>
      <vt:lpstr>    </vt:lpstr>
      <vt:lpstr>        שליטה ובקרה על כבודת הפרויקט:</vt:lpstr>
      <vt:lpstr>        ביצוע בקרת שיוניים משולבת:</vt:lpstr>
      <vt:lpstr>        /תהליך ביצוע השינויים:</vt:lpstr>
      <vt:lpstr>מצגת 3 – ניהול זמן בפרויקט</vt:lpstr>
      <vt:lpstr>        מהו ניהול זמן בפרויקט?</vt:lpstr>
      <vt:lpstr>        תכנון לוח הזמנים</vt:lpstr>
      <vt:lpstr>        תוכנית ניהול לוח זמנים:</vt:lpstr>
      <vt:lpstr>    </vt:lpstr>
      <vt:lpstr>        הגדרת פעילויות: </vt:lpstr>
      <vt:lpstr>        סוגי פעילויות:</vt:lpstr>
      <vt:lpstr>        רשימת אבני דרך:</vt:lpstr>
      <vt:lpstr>        רצף פעילויות:</vt:lpstr>
      <vt:lpstr>        תרשים רשת של הפרויקט:</vt:lpstr>
      <vt:lpstr>        סוגי יחסי קדימויות:</vt:lpstr>
      <vt:lpstr>        </vt:lpstr>
      <vt:lpstr>        </vt:lpstr>
      <vt:lpstr>        </vt:lpstr>
      <vt:lpstr>        </vt:lpstr>
      <vt:lpstr>        </vt:lpstr>
      <vt:lpstr>        </vt:lpstr>
      <vt:lpstr>        </vt:lpstr>
      <vt:lpstr>        </vt:lpstr>
      <vt:lpstr>        </vt:lpstr>
      <vt:lpstr>        הקדמות והשהיות</vt:lpstr>
      <vt:lpstr>        קביעת תלות:</vt:lpstr>
      <vt:lpstr>    </vt:lpstr>
      <vt:lpstr>        </vt:lpstr>
      <vt:lpstr>        אומדן משאבי הפעילות:</vt:lpstr>
      <vt:lpstr>        </vt:lpstr>
      <vt:lpstr>        אומדן מלמטה למעלה:</vt:lpstr>
      <vt:lpstr>        WBS - Work Breakdown structure</vt:lpstr>
      <vt:lpstr>        מבנה משאבים מפורט – RBS</vt:lpstr>
      <vt:lpstr>        אמידת משכי פעילות</vt:lpstr>
      <vt:lpstr>        שיטות אומדן/הערכה:</vt:lpstr>
      <vt:lpstr>        הכנת לוח זמנים</vt:lpstr>
      <vt:lpstr>        </vt:lpstr>
      <vt:lpstr>        שיטות ציור דיאגרמות רשת</vt:lpstr>
      <vt:lpstr>        נתיב קריטי</vt:lpstr>
      <vt:lpstr>        תרשים גאנט</vt:lpstr>
      <vt:lpstr>        שיטת השרשרת הקריטית – CCM </vt:lpstr>
      <vt:lpstr>        שיטת מידול:</vt:lpstr>
      <vt:lpstr>        דחיסת לוח זמנים</vt:lpstr>
      <vt:lpstr>        משאב</vt:lpstr>
      <vt:lpstr>        פרופיל ניצול המשאב</vt:lpstr>
      <vt:lpstr>        אילוצים סותרים:</vt:lpstr>
      <vt:lpstr>        בקרת לוח זמנים</vt:lpstr>
      <vt:lpstr>        בקרת לוח זמנים</vt:lpstr>
      <vt:lpstr>        מדידת התקדמות</vt:lpstr>
      <vt:lpstr>        הערכת חבילת עבודה בתהליך</vt:lpstr>
      <vt:lpstr>        סיכום</vt:lpstr>
      <vt:lpstr>מצגת 4-ניהול העלות בפרויקט</vt:lpstr>
      <vt:lpstr>מצגת 5- ניהול איכות בפרויקט</vt:lpstr>
      <vt:lpstr>מצגת 6-ניהול משאבי אנוש</vt:lpstr>
      <vt:lpstr>        /מבנה היררכי</vt:lpstr>
      <vt:lpstr>        /מבנה ארגוני היררכי</vt:lpstr>
      <vt:lpstr>        מבנה ארגוני מטריצוני</vt:lpstr>
      <vt:lpstr>מצגת 7- ניהול התקשורת בפרויקט</vt:lpstr>
      <vt:lpstr>מצגת 8- ניהול הסיכון בפרויקט</vt:lpstr>
      <vt:lpstr>מצגת 9- ניהול הרכש בפרויקט</vt:lpstr>
    </vt:vector>
  </TitlesOfParts>
  <Company/>
  <LinksUpToDate>false</LinksUpToDate>
  <CharactersWithSpaces>108292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Computer</dc:creator>
  <cp:keywords/>
  <dc:description/>
  <cp:lastModifiedBy>Computer</cp:lastModifiedBy>
  <cp:revision>15</cp:revision>
  <dcterms:created xsi:type="dcterms:W3CDTF">2018-06-09T08:55:00Z</dcterms:created>
  <dcterms:modified xsi:type="dcterms:W3CDTF">2018-06-09T12:11:00Z</dcterms:modified>
</cp:coreProperties>
</file>